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DBA3E" w14:textId="77777777" w:rsidR="00AF6837" w:rsidRPr="00D419C1" w:rsidRDefault="00AF6837" w:rsidP="00AF6837">
      <w:pPr>
        <w:pStyle w:val="NoSpacing"/>
        <w:rPr>
          <w:rFonts w:cs="Arial"/>
          <w:b/>
          <w:sz w:val="24"/>
          <w:szCs w:val="24"/>
          <w:lang w:val="en-US"/>
        </w:rPr>
      </w:pPr>
    </w:p>
    <w:p w14:paraId="5EEEA461" w14:textId="77777777" w:rsidR="00AF6837" w:rsidRDefault="00AF6837" w:rsidP="00AF6837">
      <w:pPr>
        <w:pStyle w:val="NoSpacing"/>
        <w:jc w:val="center"/>
        <w:outlineLvl w:val="0"/>
        <w:rPr>
          <w:rFonts w:eastAsia="Calibri" w:cs="Arial"/>
          <w:b/>
          <w:sz w:val="24"/>
          <w:szCs w:val="24"/>
          <w:lang w:val="en-US"/>
        </w:rPr>
      </w:pPr>
      <w:r w:rsidRPr="00D419C1">
        <w:rPr>
          <w:rFonts w:eastAsia="Calibri" w:cs="Arial"/>
          <w:b/>
          <w:sz w:val="24"/>
          <w:szCs w:val="24"/>
          <w:lang w:val="en-US"/>
        </w:rPr>
        <w:t>DEEP</w:t>
      </w:r>
      <w:r w:rsidRPr="00D419C1">
        <w:rPr>
          <w:rFonts w:cs="Arial"/>
          <w:b/>
          <w:sz w:val="24"/>
          <w:szCs w:val="24"/>
          <w:lang w:val="en-US"/>
        </w:rPr>
        <w:t xml:space="preserve"> </w:t>
      </w:r>
      <w:r w:rsidRPr="00D419C1">
        <w:rPr>
          <w:rFonts w:eastAsia="Calibri" w:cs="Arial"/>
          <w:b/>
          <w:sz w:val="24"/>
          <w:szCs w:val="24"/>
          <w:lang w:val="en-US"/>
        </w:rPr>
        <w:t>EPISTEMIC</w:t>
      </w:r>
      <w:r w:rsidRPr="00D419C1">
        <w:rPr>
          <w:rFonts w:cs="Arial"/>
          <w:b/>
          <w:sz w:val="24"/>
          <w:szCs w:val="24"/>
          <w:lang w:val="en-US"/>
        </w:rPr>
        <w:t xml:space="preserve"> </w:t>
      </w:r>
      <w:r w:rsidRPr="00D419C1">
        <w:rPr>
          <w:rFonts w:eastAsia="Calibri" w:cs="Arial"/>
          <w:b/>
          <w:sz w:val="24"/>
          <w:szCs w:val="24"/>
          <w:lang w:val="en-US"/>
        </w:rPr>
        <w:t>VICES</w:t>
      </w:r>
    </w:p>
    <w:p w14:paraId="0424FE80" w14:textId="77777777" w:rsidR="00AF6837" w:rsidRDefault="00AF6837" w:rsidP="00AF6837">
      <w:pPr>
        <w:pStyle w:val="NoSpacing"/>
        <w:jc w:val="center"/>
        <w:outlineLvl w:val="0"/>
        <w:rPr>
          <w:rFonts w:eastAsia="Calibri" w:cs="Arial"/>
          <w:b/>
          <w:sz w:val="24"/>
          <w:szCs w:val="24"/>
          <w:lang w:val="en-US"/>
        </w:rPr>
      </w:pPr>
    </w:p>
    <w:p w14:paraId="1A441F23" w14:textId="77777777" w:rsidR="00AF6837" w:rsidRPr="00C40BDF" w:rsidRDefault="00AF6837" w:rsidP="00AF6837">
      <w:pPr>
        <w:pStyle w:val="NoSpacing"/>
        <w:jc w:val="center"/>
        <w:outlineLvl w:val="0"/>
        <w:rPr>
          <w:rFonts w:eastAsia="Calibri" w:cs="Arial"/>
          <w:sz w:val="24"/>
          <w:szCs w:val="24"/>
          <w:lang w:val="en-US"/>
        </w:rPr>
      </w:pPr>
      <w:r w:rsidRPr="00C40BDF">
        <w:rPr>
          <w:rFonts w:eastAsia="Calibri" w:cs="Arial"/>
          <w:sz w:val="24"/>
          <w:szCs w:val="24"/>
          <w:lang w:val="en-US"/>
        </w:rPr>
        <w:t>Ian James Kidd</w:t>
      </w:r>
    </w:p>
    <w:p w14:paraId="426B42C1" w14:textId="77777777" w:rsidR="00AF6837" w:rsidRDefault="00AF6837" w:rsidP="00AF6837">
      <w:pPr>
        <w:pStyle w:val="NoSpacing"/>
        <w:jc w:val="center"/>
        <w:outlineLvl w:val="0"/>
        <w:rPr>
          <w:rFonts w:eastAsia="Calibri" w:cs="Arial"/>
          <w:sz w:val="24"/>
          <w:szCs w:val="24"/>
          <w:lang w:val="en-US"/>
        </w:rPr>
      </w:pPr>
      <w:r>
        <w:rPr>
          <w:rFonts w:eastAsia="Calibri" w:cs="Arial"/>
          <w:sz w:val="24"/>
          <w:szCs w:val="24"/>
          <w:lang w:val="en-US"/>
        </w:rPr>
        <w:t>Department of Philosophy</w:t>
      </w:r>
      <w:r w:rsidRPr="00BC434B">
        <w:rPr>
          <w:rFonts w:eastAsia="Calibri" w:cs="Arial"/>
          <w:sz w:val="24"/>
          <w:szCs w:val="24"/>
          <w:lang w:val="en-US"/>
        </w:rPr>
        <w:t xml:space="preserve"> </w:t>
      </w:r>
    </w:p>
    <w:p w14:paraId="27ECB311" w14:textId="77777777" w:rsidR="00AF6837" w:rsidRDefault="00AF6837" w:rsidP="00AF6837">
      <w:pPr>
        <w:pStyle w:val="NoSpacing"/>
        <w:jc w:val="center"/>
        <w:outlineLvl w:val="0"/>
        <w:rPr>
          <w:rFonts w:eastAsia="Calibri" w:cs="Arial"/>
          <w:sz w:val="24"/>
          <w:szCs w:val="24"/>
          <w:lang w:val="en-US"/>
        </w:rPr>
      </w:pPr>
      <w:r w:rsidRPr="00C40BDF">
        <w:rPr>
          <w:rFonts w:eastAsia="Calibri" w:cs="Arial"/>
          <w:sz w:val="24"/>
          <w:szCs w:val="24"/>
          <w:lang w:val="en-US"/>
        </w:rPr>
        <w:t>University of N</w:t>
      </w:r>
      <w:r>
        <w:rPr>
          <w:rFonts w:eastAsia="Calibri" w:cs="Arial"/>
          <w:sz w:val="24"/>
          <w:szCs w:val="24"/>
          <w:lang w:val="en-US"/>
        </w:rPr>
        <w:t>ottingh</w:t>
      </w:r>
      <w:r w:rsidRPr="00C40BDF">
        <w:rPr>
          <w:rFonts w:eastAsia="Calibri" w:cs="Arial"/>
          <w:sz w:val="24"/>
          <w:szCs w:val="24"/>
          <w:lang w:val="en-US"/>
        </w:rPr>
        <w:t>a</w:t>
      </w:r>
      <w:r>
        <w:rPr>
          <w:rFonts w:eastAsia="Calibri" w:cs="Arial"/>
          <w:sz w:val="24"/>
          <w:szCs w:val="24"/>
          <w:lang w:val="en-US"/>
        </w:rPr>
        <w:t>m</w:t>
      </w:r>
    </w:p>
    <w:p w14:paraId="3E9E5B8F" w14:textId="77777777" w:rsidR="00AF6837" w:rsidRDefault="00AF6837" w:rsidP="00AF6837">
      <w:pPr>
        <w:pStyle w:val="NoSpacing"/>
        <w:jc w:val="center"/>
        <w:outlineLvl w:val="0"/>
        <w:rPr>
          <w:rFonts w:eastAsia="Calibri" w:cs="Arial"/>
          <w:sz w:val="24"/>
          <w:szCs w:val="24"/>
          <w:lang w:val="en-US"/>
        </w:rPr>
      </w:pPr>
      <w:r>
        <w:rPr>
          <w:rFonts w:eastAsia="Calibri" w:cs="Arial"/>
          <w:sz w:val="24"/>
          <w:szCs w:val="24"/>
          <w:lang w:val="en-US"/>
        </w:rPr>
        <w:t>University Park</w:t>
      </w:r>
    </w:p>
    <w:p w14:paraId="5C2B4242" w14:textId="77777777" w:rsidR="00AF6837" w:rsidRDefault="00AF6837" w:rsidP="00AF6837">
      <w:pPr>
        <w:pStyle w:val="NoSpacing"/>
        <w:jc w:val="center"/>
        <w:outlineLvl w:val="0"/>
        <w:rPr>
          <w:rFonts w:eastAsia="Calibri" w:cs="Arial"/>
          <w:sz w:val="24"/>
          <w:szCs w:val="24"/>
          <w:lang w:val="en-US"/>
        </w:rPr>
      </w:pPr>
      <w:r>
        <w:rPr>
          <w:rFonts w:eastAsia="Calibri" w:cs="Arial"/>
          <w:sz w:val="24"/>
          <w:szCs w:val="24"/>
          <w:lang w:val="en-US"/>
        </w:rPr>
        <w:t xml:space="preserve">Nottingham </w:t>
      </w:r>
    </w:p>
    <w:p w14:paraId="0299B87E" w14:textId="77777777" w:rsidR="00AF6837" w:rsidRDefault="00AF6837" w:rsidP="00AF6837">
      <w:pPr>
        <w:pStyle w:val="NoSpacing"/>
        <w:jc w:val="center"/>
        <w:outlineLvl w:val="0"/>
        <w:rPr>
          <w:rFonts w:eastAsia="Calibri" w:cs="Arial"/>
          <w:sz w:val="24"/>
          <w:szCs w:val="24"/>
          <w:lang w:val="en-US"/>
        </w:rPr>
      </w:pPr>
      <w:r>
        <w:rPr>
          <w:rFonts w:eastAsia="Calibri" w:cs="Arial"/>
          <w:sz w:val="24"/>
          <w:szCs w:val="24"/>
          <w:lang w:val="en-US"/>
        </w:rPr>
        <w:t>NG7 2QL</w:t>
      </w:r>
    </w:p>
    <w:p w14:paraId="5E477D6F" w14:textId="77777777" w:rsidR="00AF6837" w:rsidRDefault="00AF6837" w:rsidP="00AF6837">
      <w:pPr>
        <w:pStyle w:val="NoSpacing"/>
        <w:jc w:val="center"/>
        <w:outlineLvl w:val="0"/>
        <w:rPr>
          <w:rFonts w:eastAsia="Calibri" w:cs="Arial"/>
          <w:sz w:val="24"/>
          <w:szCs w:val="24"/>
          <w:lang w:val="en-US"/>
        </w:rPr>
      </w:pPr>
      <w:r>
        <w:rPr>
          <w:rFonts w:eastAsia="Calibri" w:cs="Arial"/>
          <w:sz w:val="24"/>
          <w:szCs w:val="24"/>
          <w:lang w:val="en-US"/>
        </w:rPr>
        <w:t>United Kingdom</w:t>
      </w:r>
    </w:p>
    <w:p w14:paraId="77A3E5FD" w14:textId="77777777" w:rsidR="00AF6837" w:rsidRDefault="00AF6837" w:rsidP="00AF6837">
      <w:pPr>
        <w:pStyle w:val="NoSpacing"/>
        <w:jc w:val="center"/>
        <w:outlineLvl w:val="0"/>
        <w:rPr>
          <w:rFonts w:eastAsia="Calibri" w:cs="Arial"/>
          <w:sz w:val="24"/>
          <w:szCs w:val="24"/>
          <w:lang w:val="en-US"/>
        </w:rPr>
      </w:pPr>
    </w:p>
    <w:p w14:paraId="65BB0382" w14:textId="77777777" w:rsidR="00AF6837" w:rsidRPr="00C40BDF" w:rsidRDefault="00AF6837" w:rsidP="00AF6837">
      <w:pPr>
        <w:pStyle w:val="NoSpacing"/>
        <w:jc w:val="center"/>
        <w:outlineLvl w:val="0"/>
        <w:rPr>
          <w:rFonts w:cs="Arial"/>
          <w:sz w:val="24"/>
          <w:szCs w:val="24"/>
          <w:lang w:val="en-US"/>
        </w:rPr>
      </w:pPr>
    </w:p>
    <w:p w14:paraId="528281F2" w14:textId="77777777" w:rsidR="00AF6837" w:rsidRPr="00D419C1" w:rsidRDefault="00AF6837" w:rsidP="00AF6837">
      <w:pPr>
        <w:pStyle w:val="NoSpacing"/>
        <w:rPr>
          <w:rFonts w:cs="Arial"/>
          <w:sz w:val="24"/>
          <w:szCs w:val="24"/>
          <w:lang w:val="en-US"/>
        </w:rPr>
      </w:pPr>
    </w:p>
    <w:p w14:paraId="73BFF415" w14:textId="77777777" w:rsidR="00AF6837" w:rsidRPr="00D419C1" w:rsidRDefault="00AF6837" w:rsidP="00AF6837">
      <w:pPr>
        <w:pStyle w:val="NoSpacing"/>
        <w:outlineLvl w:val="0"/>
        <w:rPr>
          <w:rFonts w:cs="Arial"/>
          <w:sz w:val="24"/>
          <w:szCs w:val="24"/>
          <w:lang w:val="en-US"/>
        </w:rPr>
      </w:pPr>
      <w:r w:rsidRPr="00D419C1">
        <w:rPr>
          <w:rFonts w:eastAsia="Calibri" w:cs="Arial"/>
          <w:b/>
          <w:sz w:val="24"/>
          <w:szCs w:val="24"/>
          <w:lang w:val="en-US"/>
        </w:rPr>
        <w:t>Abstract</w:t>
      </w:r>
    </w:p>
    <w:p w14:paraId="2603BB4C" w14:textId="77777777" w:rsidR="00AF6837" w:rsidRPr="00D419C1" w:rsidRDefault="00AF6837" w:rsidP="00AF6837">
      <w:pPr>
        <w:pStyle w:val="NoSpacing"/>
        <w:rPr>
          <w:rFonts w:cs="Arial"/>
          <w:sz w:val="24"/>
          <w:szCs w:val="24"/>
          <w:lang w:val="en-US"/>
        </w:rPr>
      </w:pPr>
      <w:r w:rsidRPr="00D419C1">
        <w:rPr>
          <w:rFonts w:eastAsia="Calibri" w:cs="Arial"/>
          <w:sz w:val="24"/>
          <w:szCs w:val="24"/>
          <w:lang w:val="en-US"/>
        </w:rPr>
        <w:t>Although</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discipline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epistemology</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only</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decade</w:t>
      </w:r>
      <w:r w:rsidRPr="00D419C1">
        <w:rPr>
          <w:rFonts w:cs="Arial"/>
          <w:sz w:val="24"/>
          <w:szCs w:val="24"/>
          <w:lang w:val="en-US"/>
        </w:rPr>
        <w:t xml:space="preserve"> </w:t>
      </w:r>
      <w:r w:rsidRPr="00D419C1">
        <w:rPr>
          <w:rFonts w:eastAsia="Calibri" w:cs="Arial"/>
          <w:sz w:val="24"/>
          <w:szCs w:val="24"/>
          <w:lang w:val="en-US"/>
        </w:rPr>
        <w:t>old</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broader</w:t>
      </w:r>
      <w:r w:rsidRPr="00D419C1">
        <w:rPr>
          <w:rFonts w:cs="Arial"/>
          <w:sz w:val="24"/>
          <w:szCs w:val="24"/>
          <w:lang w:val="en-US"/>
        </w:rPr>
        <w:t xml:space="preserve"> </w:t>
      </w:r>
      <w:r w:rsidRPr="00D419C1">
        <w:rPr>
          <w:rFonts w:eastAsia="Calibri" w:cs="Arial"/>
          <w:sz w:val="24"/>
          <w:szCs w:val="24"/>
          <w:lang w:val="en-US"/>
        </w:rPr>
        <w:t>project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studying</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failings</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much</w:t>
      </w:r>
      <w:r w:rsidRPr="00D419C1">
        <w:rPr>
          <w:rFonts w:cs="Arial"/>
          <w:sz w:val="24"/>
          <w:szCs w:val="24"/>
          <w:lang w:val="en-US"/>
        </w:rPr>
        <w:t xml:space="preserve"> </w:t>
      </w:r>
      <w:r w:rsidRPr="00D419C1">
        <w:rPr>
          <w:rFonts w:eastAsia="Calibri" w:cs="Arial"/>
          <w:sz w:val="24"/>
          <w:szCs w:val="24"/>
          <w:lang w:val="en-US"/>
        </w:rPr>
        <w:t>older</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paper</w:t>
      </w:r>
      <w:r w:rsidRPr="00D419C1">
        <w:rPr>
          <w:rFonts w:cs="Arial"/>
          <w:sz w:val="24"/>
          <w:szCs w:val="24"/>
          <w:lang w:val="en-US"/>
        </w:rPr>
        <w:t xml:space="preserve"> </w:t>
      </w:r>
      <w:r w:rsidRPr="00D419C1">
        <w:rPr>
          <w:rFonts w:eastAsia="Calibri" w:cs="Arial"/>
          <w:sz w:val="24"/>
          <w:szCs w:val="24"/>
          <w:lang w:val="en-US"/>
        </w:rPr>
        <w:t>argues</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contemporary</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epistemologists</w:t>
      </w:r>
      <w:r w:rsidRPr="00D419C1">
        <w:rPr>
          <w:rFonts w:cs="Arial"/>
          <w:sz w:val="24"/>
          <w:szCs w:val="24"/>
          <w:lang w:val="en-US"/>
        </w:rPr>
        <w:t xml:space="preserve"> </w:t>
      </w:r>
      <w:r w:rsidRPr="00D419C1">
        <w:rPr>
          <w:rFonts w:eastAsia="Calibri" w:cs="Arial"/>
          <w:sz w:val="24"/>
          <w:szCs w:val="24"/>
          <w:lang w:val="en-US"/>
        </w:rPr>
        <w:t>ought</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engage</w:t>
      </w:r>
      <w:r w:rsidRPr="00D419C1">
        <w:rPr>
          <w:rFonts w:cs="Arial"/>
          <w:sz w:val="24"/>
          <w:szCs w:val="24"/>
          <w:lang w:val="en-US"/>
        </w:rPr>
        <w:t xml:space="preserve"> </w:t>
      </w:r>
      <w:r w:rsidRPr="00D419C1">
        <w:rPr>
          <w:rFonts w:eastAsia="Calibri" w:cs="Arial"/>
          <w:sz w:val="24"/>
          <w:szCs w:val="24"/>
          <w:lang w:val="en-US"/>
        </w:rPr>
        <w:t>more</w:t>
      </w:r>
      <w:r w:rsidRPr="00D419C1">
        <w:rPr>
          <w:rFonts w:cs="Arial"/>
          <w:sz w:val="24"/>
          <w:szCs w:val="24"/>
          <w:lang w:val="en-US"/>
        </w:rPr>
        <w:t xml:space="preserve"> </w:t>
      </w:r>
      <w:r w:rsidRPr="00D419C1">
        <w:rPr>
          <w:rFonts w:eastAsia="Calibri" w:cs="Arial"/>
          <w:sz w:val="24"/>
          <w:szCs w:val="24"/>
          <w:lang w:val="en-US"/>
        </w:rPr>
        <w:t>closely</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these</w:t>
      </w:r>
      <w:r w:rsidRPr="00D419C1">
        <w:rPr>
          <w:rFonts w:cs="Arial"/>
          <w:sz w:val="24"/>
          <w:szCs w:val="24"/>
          <w:lang w:val="en-US"/>
        </w:rPr>
        <w:t xml:space="preserve"> </w:t>
      </w:r>
      <w:r w:rsidRPr="00D419C1">
        <w:rPr>
          <w:rFonts w:eastAsia="Calibri" w:cs="Arial"/>
          <w:sz w:val="24"/>
          <w:szCs w:val="24"/>
          <w:lang w:val="en-US"/>
        </w:rPr>
        <w:t>earlier</w:t>
      </w:r>
      <w:r w:rsidRPr="00D419C1">
        <w:rPr>
          <w:rFonts w:cs="Arial"/>
          <w:sz w:val="24"/>
          <w:szCs w:val="24"/>
          <w:lang w:val="en-US"/>
        </w:rPr>
        <w:t xml:space="preserve"> </w:t>
      </w:r>
      <w:r w:rsidRPr="00D419C1">
        <w:rPr>
          <w:rFonts w:eastAsia="Calibri" w:cs="Arial"/>
          <w:sz w:val="24"/>
          <w:szCs w:val="24"/>
          <w:lang w:val="en-US"/>
        </w:rPr>
        <w:t>projects</w:t>
      </w:r>
      <w:r w:rsidRPr="00D419C1">
        <w:rPr>
          <w:rFonts w:cs="Arial"/>
          <w:sz w:val="24"/>
          <w:szCs w:val="24"/>
          <w:lang w:val="en-US"/>
        </w:rPr>
        <w:t xml:space="preserve">. </w:t>
      </w:r>
      <w:r w:rsidRPr="00D419C1">
        <w:rPr>
          <w:rFonts w:eastAsia="Calibri" w:cs="Arial"/>
          <w:sz w:val="24"/>
          <w:szCs w:val="24"/>
          <w:lang w:val="en-US"/>
        </w:rPr>
        <w:t>After</w:t>
      </w:r>
      <w:r w:rsidRPr="00D419C1">
        <w:rPr>
          <w:rFonts w:cs="Arial"/>
          <w:sz w:val="24"/>
          <w:szCs w:val="24"/>
          <w:lang w:val="en-US"/>
        </w:rPr>
        <w:t xml:space="preserve"> </w:t>
      </w:r>
      <w:r w:rsidRPr="00D419C1">
        <w:rPr>
          <w:rFonts w:eastAsia="Calibri" w:cs="Arial"/>
          <w:sz w:val="24"/>
          <w:szCs w:val="24"/>
          <w:lang w:val="en-US"/>
        </w:rPr>
        <w:t>sketching</w:t>
      </w:r>
      <w:r w:rsidRPr="00D419C1">
        <w:rPr>
          <w:rFonts w:cs="Arial"/>
          <w:sz w:val="24"/>
          <w:szCs w:val="24"/>
          <w:lang w:val="en-US"/>
        </w:rPr>
        <w:t xml:space="preserve"> </w:t>
      </w:r>
      <w:r w:rsidRPr="00D419C1">
        <w:rPr>
          <w:rFonts w:eastAsia="Calibri" w:cs="Arial"/>
          <w:sz w:val="24"/>
          <w:szCs w:val="24"/>
          <w:lang w:val="en-US"/>
        </w:rPr>
        <w:t>some</w:t>
      </w:r>
      <w:r w:rsidRPr="00D419C1">
        <w:rPr>
          <w:rFonts w:cs="Arial"/>
          <w:sz w:val="24"/>
          <w:szCs w:val="24"/>
          <w:lang w:val="en-US"/>
        </w:rPr>
        <w:t xml:space="preserve"> </w:t>
      </w:r>
      <w:r w:rsidRPr="00D419C1">
        <w:rPr>
          <w:rFonts w:eastAsia="Calibri" w:cs="Arial"/>
          <w:sz w:val="24"/>
          <w:szCs w:val="24"/>
          <w:lang w:val="en-US"/>
        </w:rPr>
        <w:t>general</w:t>
      </w:r>
      <w:r w:rsidRPr="00D419C1">
        <w:rPr>
          <w:rFonts w:cs="Arial"/>
          <w:sz w:val="24"/>
          <w:szCs w:val="24"/>
          <w:lang w:val="en-US"/>
        </w:rPr>
        <w:t xml:space="preserve"> </w:t>
      </w:r>
      <w:r w:rsidRPr="00D419C1">
        <w:rPr>
          <w:rFonts w:eastAsia="Calibri" w:cs="Arial"/>
          <w:sz w:val="24"/>
          <w:szCs w:val="24"/>
          <w:lang w:val="en-US"/>
        </w:rPr>
        <w:t>arguments</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section</w:t>
      </w:r>
      <w:r w:rsidRPr="00D419C1">
        <w:rPr>
          <w:rFonts w:cs="Arial"/>
          <w:sz w:val="24"/>
          <w:szCs w:val="24"/>
          <w:lang w:val="en-US"/>
        </w:rPr>
        <w:t xml:space="preserve"> </w:t>
      </w:r>
      <w:r w:rsidRPr="00D419C1">
        <w:rPr>
          <w:rFonts w:eastAsia="Calibri" w:cs="Arial"/>
          <w:sz w:val="24"/>
          <w:szCs w:val="24"/>
          <w:lang w:val="en-US"/>
        </w:rPr>
        <w:t>one</w:t>
      </w:r>
      <w:r w:rsidRPr="00D419C1">
        <w:rPr>
          <w:rFonts w:cs="Arial"/>
          <w:sz w:val="24"/>
          <w:szCs w:val="24"/>
          <w:lang w:val="en-US"/>
        </w:rPr>
        <w:t xml:space="preserve">, </w:t>
      </w:r>
      <w:r w:rsidRPr="00D419C1">
        <w:rPr>
          <w:rFonts w:eastAsia="Calibri" w:cs="Arial"/>
          <w:sz w:val="24"/>
          <w:szCs w:val="24"/>
          <w:lang w:val="en-US"/>
        </w:rPr>
        <w:t>I then</w:t>
      </w:r>
      <w:r w:rsidRPr="00D419C1">
        <w:rPr>
          <w:rFonts w:cs="Arial"/>
          <w:sz w:val="24"/>
          <w:szCs w:val="24"/>
          <w:lang w:val="en-US"/>
        </w:rPr>
        <w:t xml:space="preserve"> </w:t>
      </w:r>
      <w:r w:rsidRPr="00D419C1">
        <w:rPr>
          <w:rFonts w:eastAsia="Calibri" w:cs="Arial"/>
          <w:sz w:val="24"/>
          <w:szCs w:val="24"/>
          <w:lang w:val="en-US"/>
        </w:rPr>
        <w:t>turn</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Pr>
          <w:rFonts w:eastAsia="Calibri" w:cs="Arial"/>
          <w:sz w:val="24"/>
          <w:szCs w:val="24"/>
          <w:lang w:val="en-US"/>
        </w:rPr>
        <w:t>de</w:t>
      </w:r>
      <w:r w:rsidRPr="00D419C1">
        <w:rPr>
          <w:rFonts w:eastAsia="Calibri" w:cs="Arial"/>
          <w:sz w:val="24"/>
          <w:szCs w:val="24"/>
          <w:lang w:val="en-US"/>
        </w:rPr>
        <w:t>p</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ones</w:t>
      </w:r>
      <w:r w:rsidRPr="00D419C1">
        <w:rPr>
          <w:rFonts w:cs="Arial"/>
          <w:sz w:val="24"/>
          <w:szCs w:val="24"/>
          <w:lang w:val="en-US"/>
        </w:rPr>
        <w:t xml:space="preserve"> </w:t>
      </w:r>
      <w:r w:rsidRPr="00D419C1">
        <w:rPr>
          <w:rFonts w:eastAsia="Calibri" w:cs="Arial"/>
          <w:sz w:val="24"/>
          <w:szCs w:val="24"/>
          <w:lang w:val="en-US"/>
        </w:rPr>
        <w:t>whose</w:t>
      </w:r>
      <w:r w:rsidRPr="00D419C1">
        <w:rPr>
          <w:rFonts w:cs="Arial"/>
          <w:sz w:val="24"/>
          <w:szCs w:val="24"/>
          <w:lang w:val="en-US"/>
        </w:rPr>
        <w:t xml:space="preserve"> </w:t>
      </w:r>
      <w:r w:rsidRPr="00D419C1">
        <w:rPr>
          <w:rFonts w:eastAsia="Calibri" w:cs="Arial"/>
          <w:sz w:val="24"/>
          <w:szCs w:val="24"/>
          <w:lang w:val="en-US"/>
        </w:rPr>
        <w:t>identity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intelligibility</w:t>
      </w:r>
      <w:r w:rsidRPr="00D419C1">
        <w:rPr>
          <w:rFonts w:cs="Arial"/>
          <w:sz w:val="24"/>
          <w:szCs w:val="24"/>
          <w:lang w:val="en-US"/>
        </w:rPr>
        <w:t xml:space="preserve"> </w:t>
      </w:r>
      <w:r w:rsidRPr="00D419C1">
        <w:rPr>
          <w:rFonts w:eastAsia="Calibri" w:cs="Arial"/>
          <w:sz w:val="24"/>
          <w:szCs w:val="24"/>
          <w:lang w:val="en-US"/>
        </w:rPr>
        <w:t>depends</w:t>
      </w:r>
      <w:r w:rsidRPr="00D419C1">
        <w:rPr>
          <w:rFonts w:cs="Arial"/>
          <w:sz w:val="24"/>
          <w:szCs w:val="24"/>
          <w:lang w:val="en-US"/>
        </w:rPr>
        <w:t xml:space="preserve"> </w:t>
      </w:r>
      <w:r w:rsidRPr="00D419C1">
        <w:rPr>
          <w:rFonts w:eastAsia="Calibri" w:cs="Arial"/>
          <w:sz w:val="24"/>
          <w:szCs w:val="24"/>
          <w:lang w:val="en-US"/>
        </w:rPr>
        <w:t>on</w:t>
      </w:r>
      <w:r w:rsidRPr="00D419C1">
        <w:rPr>
          <w:rFonts w:cs="Arial"/>
          <w:sz w:val="24"/>
          <w:szCs w:val="24"/>
          <w:lang w:val="en-US"/>
        </w:rPr>
        <w:t xml:space="preserve"> </w:t>
      </w:r>
      <w:r w:rsidRPr="00D419C1">
        <w:rPr>
          <w:rFonts w:eastAsia="Calibri" w:cs="Arial"/>
          <w:sz w:val="24"/>
          <w:szCs w:val="24"/>
          <w:lang w:val="en-US"/>
        </w:rPr>
        <w:t>some</w:t>
      </w:r>
      <w:r w:rsidRPr="00D419C1">
        <w:rPr>
          <w:rFonts w:cs="Arial"/>
          <w:sz w:val="24"/>
          <w:szCs w:val="24"/>
          <w:lang w:val="en-US"/>
        </w:rPr>
        <w:t xml:space="preserve"> </w:t>
      </w:r>
      <w:r w:rsidRPr="00D419C1">
        <w:rPr>
          <w:rFonts w:eastAsia="Calibri" w:cs="Arial"/>
          <w:sz w:val="24"/>
          <w:szCs w:val="24"/>
          <w:lang w:val="en-US"/>
        </w:rPr>
        <w:t>underlying</w:t>
      </w:r>
      <w:r w:rsidRPr="00D419C1">
        <w:rPr>
          <w:rFonts w:cs="Arial"/>
          <w:sz w:val="24"/>
          <w:szCs w:val="24"/>
          <w:lang w:val="en-US"/>
        </w:rPr>
        <w:t xml:space="preserve"> </w:t>
      </w:r>
      <w:r w:rsidRPr="00D419C1">
        <w:rPr>
          <w:rFonts w:eastAsia="Calibri" w:cs="Arial"/>
          <w:sz w:val="24"/>
          <w:szCs w:val="24"/>
          <w:lang w:val="en-US"/>
        </w:rPr>
        <w:t>conception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human</w:t>
      </w:r>
      <w:r w:rsidRPr="00D419C1">
        <w:rPr>
          <w:rFonts w:cs="Arial"/>
          <w:sz w:val="24"/>
          <w:szCs w:val="24"/>
          <w:lang w:val="en-US"/>
        </w:rPr>
        <w:t xml:space="preserve"> </w:t>
      </w:r>
      <w:r w:rsidRPr="00D419C1">
        <w:rPr>
          <w:rFonts w:eastAsia="Calibri" w:cs="Arial"/>
          <w:sz w:val="24"/>
          <w:szCs w:val="24"/>
          <w:lang w:val="en-US"/>
        </w:rPr>
        <w:t>nature</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nature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reality</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final</w:t>
      </w:r>
      <w:r w:rsidRPr="00D419C1">
        <w:rPr>
          <w:rFonts w:cs="Arial"/>
          <w:sz w:val="24"/>
          <w:szCs w:val="24"/>
          <w:lang w:val="en-US"/>
        </w:rPr>
        <w:t xml:space="preserve"> </w:t>
      </w:r>
      <w:r w:rsidRPr="00D419C1">
        <w:rPr>
          <w:rFonts w:eastAsia="Calibri" w:cs="Arial"/>
          <w:sz w:val="24"/>
          <w:szCs w:val="24"/>
          <w:lang w:val="en-US"/>
        </w:rPr>
        <w:t>section</w:t>
      </w:r>
      <w:r w:rsidRPr="00D419C1">
        <w:rPr>
          <w:rFonts w:cs="Arial"/>
          <w:sz w:val="24"/>
          <w:szCs w:val="24"/>
          <w:lang w:val="en-US"/>
        </w:rPr>
        <w:t xml:space="preserve"> </w:t>
      </w:r>
      <w:r w:rsidRPr="00D419C1">
        <w:rPr>
          <w:rFonts w:eastAsia="Calibri" w:cs="Arial"/>
          <w:sz w:val="24"/>
          <w:szCs w:val="24"/>
          <w:lang w:val="en-US"/>
        </w:rPr>
        <w:t>then</w:t>
      </w:r>
      <w:r w:rsidRPr="00D419C1">
        <w:rPr>
          <w:rFonts w:cs="Arial"/>
          <w:sz w:val="24"/>
          <w:szCs w:val="24"/>
          <w:lang w:val="en-US"/>
        </w:rPr>
        <w:t xml:space="preserve"> </w:t>
      </w:r>
      <w:r w:rsidRPr="00D419C1">
        <w:rPr>
          <w:rFonts w:eastAsia="Calibri" w:cs="Arial"/>
          <w:sz w:val="24"/>
          <w:szCs w:val="24"/>
          <w:lang w:val="en-US"/>
        </w:rPr>
        <w:t>offers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case</w:t>
      </w:r>
      <w:r w:rsidRPr="00D419C1">
        <w:rPr>
          <w:rFonts w:cs="Arial"/>
          <w:sz w:val="24"/>
          <w:szCs w:val="24"/>
          <w:lang w:val="en-US"/>
        </w:rPr>
        <w:t xml:space="preserve"> </w:t>
      </w:r>
      <w:r w:rsidRPr="00D419C1">
        <w:rPr>
          <w:rFonts w:eastAsia="Calibri" w:cs="Arial"/>
          <w:sz w:val="24"/>
          <w:szCs w:val="24"/>
          <w:lang w:val="en-US"/>
        </w:rPr>
        <w:t>study</w:t>
      </w:r>
      <w:r w:rsidRPr="00D419C1">
        <w:rPr>
          <w:rFonts w:cs="Arial"/>
          <w:sz w:val="24"/>
          <w:szCs w:val="24"/>
          <w:lang w:val="en-US"/>
        </w:rPr>
        <w:t xml:space="preserve"> </w:t>
      </w:r>
      <w:r w:rsidRPr="00D419C1">
        <w:rPr>
          <w:rFonts w:eastAsia="Calibri" w:cs="Arial"/>
          <w:sz w:val="24"/>
          <w:szCs w:val="24"/>
          <w:lang w:val="en-US"/>
        </w:rPr>
        <w:t>from</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tradition</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emerged</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early</w:t>
      </w:r>
      <w:r w:rsidRPr="00D419C1">
        <w:rPr>
          <w:rFonts w:cs="Arial"/>
          <w:sz w:val="24"/>
          <w:szCs w:val="24"/>
          <w:lang w:val="en-US"/>
        </w:rPr>
        <w:t xml:space="preserve"> </w:t>
      </w:r>
      <w:r w:rsidRPr="00D419C1">
        <w:rPr>
          <w:rFonts w:eastAsia="Calibri" w:cs="Arial"/>
          <w:sz w:val="24"/>
          <w:szCs w:val="24"/>
          <w:lang w:val="en-US"/>
        </w:rPr>
        <w:t>modern</w:t>
      </w:r>
      <w:r w:rsidRPr="00D419C1">
        <w:rPr>
          <w:rFonts w:cs="Arial"/>
          <w:sz w:val="24"/>
          <w:szCs w:val="24"/>
          <w:lang w:val="en-US"/>
        </w:rPr>
        <w:t xml:space="preserve"> </w:t>
      </w:r>
      <w:r w:rsidRPr="00D419C1">
        <w:rPr>
          <w:rFonts w:eastAsia="Calibri" w:cs="Arial"/>
          <w:sz w:val="24"/>
          <w:szCs w:val="24"/>
          <w:lang w:val="en-US"/>
        </w:rPr>
        <w:t>English</w:t>
      </w:r>
      <w:r w:rsidRPr="00D419C1">
        <w:rPr>
          <w:rFonts w:cs="Arial"/>
          <w:sz w:val="24"/>
          <w:szCs w:val="24"/>
          <w:lang w:val="en-US"/>
        </w:rPr>
        <w:t xml:space="preserve"> </w:t>
      </w:r>
      <w:r w:rsidRPr="00D419C1">
        <w:rPr>
          <w:rFonts w:eastAsia="Calibri" w:cs="Arial"/>
          <w:sz w:val="24"/>
          <w:szCs w:val="24"/>
          <w:lang w:val="en-US"/>
        </w:rPr>
        <w:t>natural</w:t>
      </w:r>
      <w:r w:rsidRPr="00D419C1">
        <w:rPr>
          <w:rFonts w:cs="Arial"/>
          <w:sz w:val="24"/>
          <w:szCs w:val="24"/>
          <w:lang w:val="en-US"/>
        </w:rPr>
        <w:t xml:space="preserve"> </w:t>
      </w:r>
      <w:r w:rsidRPr="00D419C1">
        <w:rPr>
          <w:rFonts w:eastAsia="Calibri" w:cs="Arial"/>
          <w:sz w:val="24"/>
          <w:szCs w:val="24"/>
          <w:lang w:val="en-US"/>
        </w:rPr>
        <w:t>philosophy</w:t>
      </w:r>
      <w:r w:rsidRPr="00D419C1">
        <w:rPr>
          <w:rFonts w:cs="Arial"/>
          <w:sz w:val="24"/>
          <w:szCs w:val="24"/>
          <w:lang w:val="en-US"/>
        </w:rPr>
        <w:t>.</w:t>
      </w:r>
    </w:p>
    <w:p w14:paraId="78351B36" w14:textId="77777777" w:rsidR="00AF6837" w:rsidRPr="00D419C1" w:rsidRDefault="00AF6837" w:rsidP="00AF6837">
      <w:pPr>
        <w:pStyle w:val="NoSpacing"/>
        <w:rPr>
          <w:rFonts w:cs="Arial"/>
          <w:b/>
          <w:sz w:val="24"/>
          <w:szCs w:val="24"/>
          <w:lang w:val="en-US"/>
        </w:rPr>
      </w:pPr>
    </w:p>
    <w:p w14:paraId="2861E732" w14:textId="77777777" w:rsidR="00AF6837" w:rsidRPr="00D419C1" w:rsidRDefault="00AF6837" w:rsidP="00AF6837">
      <w:pPr>
        <w:pStyle w:val="NoSpacing"/>
        <w:jc w:val="center"/>
        <w:outlineLvl w:val="0"/>
        <w:rPr>
          <w:rFonts w:cs="Arial"/>
          <w:b/>
          <w:sz w:val="24"/>
          <w:szCs w:val="24"/>
          <w:lang w:val="en-US"/>
        </w:rPr>
      </w:pPr>
      <w:r w:rsidRPr="00D419C1">
        <w:rPr>
          <w:rFonts w:eastAsia="Calibri" w:cs="Arial"/>
          <w:b/>
          <w:sz w:val="24"/>
          <w:szCs w:val="24"/>
          <w:lang w:val="en-US"/>
        </w:rPr>
        <w:t>I</w:t>
      </w:r>
      <w:r w:rsidRPr="00D419C1">
        <w:rPr>
          <w:rFonts w:cs="Arial"/>
          <w:b/>
          <w:sz w:val="24"/>
          <w:szCs w:val="24"/>
          <w:lang w:val="en-US"/>
        </w:rPr>
        <w:t xml:space="preserve">. </w:t>
      </w:r>
      <w:r w:rsidRPr="00D419C1">
        <w:rPr>
          <w:rFonts w:eastAsia="Calibri" w:cs="Arial"/>
          <w:b/>
          <w:sz w:val="24"/>
          <w:szCs w:val="24"/>
          <w:lang w:val="en-US"/>
        </w:rPr>
        <w:t>INTRODUCTION</w:t>
      </w:r>
    </w:p>
    <w:p w14:paraId="4EEF3750" w14:textId="77777777" w:rsidR="00AF6837" w:rsidRPr="00D419C1" w:rsidRDefault="00AF6837" w:rsidP="00AF6837">
      <w:pPr>
        <w:pStyle w:val="NoSpacing"/>
        <w:rPr>
          <w:rFonts w:cs="Arial"/>
          <w:sz w:val="24"/>
          <w:szCs w:val="24"/>
          <w:lang w:val="en-US"/>
        </w:rPr>
      </w:pP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epistemology</w:t>
      </w:r>
      <w:r w:rsidRPr="00D419C1">
        <w:rPr>
          <w:rFonts w:cs="Arial"/>
          <w:sz w:val="24"/>
          <w:szCs w:val="24"/>
          <w:lang w:val="en-US"/>
        </w:rPr>
        <w:t xml:space="preserve"> </w:t>
      </w:r>
      <w:r w:rsidRPr="00D419C1">
        <w:rPr>
          <w:rFonts w:eastAsia="Calibri" w:cs="Arial"/>
          <w:sz w:val="24"/>
          <w:szCs w:val="24"/>
          <w:lang w:val="en-US"/>
        </w:rPr>
        <w:t>emerged</w:t>
      </w:r>
      <w:r w:rsidRPr="00D419C1">
        <w:rPr>
          <w:rFonts w:cs="Arial"/>
          <w:sz w:val="24"/>
          <w:szCs w:val="24"/>
          <w:lang w:val="en-US"/>
        </w:rPr>
        <w:t xml:space="preserve">, </w:t>
      </w:r>
      <w:r w:rsidRPr="00D419C1">
        <w:rPr>
          <w:rFonts w:eastAsia="Calibri" w:cs="Arial"/>
          <w:sz w:val="24"/>
          <w:szCs w:val="24"/>
          <w:lang w:val="en-US"/>
        </w:rPr>
        <w:t>over</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last</w:t>
      </w:r>
      <w:r w:rsidRPr="00D419C1">
        <w:rPr>
          <w:rFonts w:cs="Arial"/>
          <w:sz w:val="24"/>
          <w:szCs w:val="24"/>
          <w:lang w:val="en-US"/>
        </w:rPr>
        <w:t xml:space="preserve"> </w:t>
      </w:r>
      <w:r w:rsidRPr="00D419C1">
        <w:rPr>
          <w:rFonts w:eastAsia="Calibri" w:cs="Arial"/>
          <w:sz w:val="24"/>
          <w:szCs w:val="24"/>
          <w:lang w:val="en-US"/>
        </w:rPr>
        <w:t>decade</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study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identity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significance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character</w:t>
      </w:r>
      <w:r w:rsidRPr="00D419C1">
        <w:rPr>
          <w:rFonts w:cs="Arial"/>
          <w:sz w:val="24"/>
          <w:szCs w:val="24"/>
          <w:lang w:val="en-US"/>
        </w:rPr>
        <w:t xml:space="preserve"> </w:t>
      </w:r>
      <w:r w:rsidRPr="00D419C1">
        <w:rPr>
          <w:rFonts w:eastAsia="Calibri" w:cs="Arial"/>
          <w:sz w:val="24"/>
          <w:szCs w:val="24"/>
          <w:lang w:val="en-US"/>
        </w:rPr>
        <w:t>traits</w:t>
      </w:r>
      <w:r w:rsidRPr="00D419C1">
        <w:rPr>
          <w:rFonts w:cs="Arial"/>
          <w:sz w:val="24"/>
          <w:szCs w:val="24"/>
          <w:lang w:val="en-US"/>
        </w:rPr>
        <w:t xml:space="preserve">, </w:t>
      </w:r>
      <w:r w:rsidRPr="00D419C1">
        <w:rPr>
          <w:rFonts w:eastAsia="Calibri" w:cs="Arial"/>
          <w:sz w:val="24"/>
          <w:szCs w:val="24"/>
          <w:lang w:val="en-US"/>
        </w:rPr>
        <w:t>attitudes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ways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thinking</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various</w:t>
      </w:r>
      <w:r w:rsidRPr="00D419C1">
        <w:rPr>
          <w:rFonts w:cs="Arial"/>
          <w:sz w:val="24"/>
          <w:szCs w:val="24"/>
          <w:lang w:val="en-US"/>
        </w:rPr>
        <w:t xml:space="preserve"> </w:t>
      </w:r>
      <w:r w:rsidRPr="00D419C1">
        <w:rPr>
          <w:rFonts w:eastAsia="Calibri" w:cs="Arial"/>
          <w:sz w:val="24"/>
          <w:szCs w:val="24"/>
          <w:lang w:val="en-US"/>
        </w:rPr>
        <w:t>ways</w:t>
      </w:r>
      <w:r w:rsidRPr="00D419C1">
        <w:rPr>
          <w:rFonts w:cs="Arial"/>
          <w:sz w:val="24"/>
          <w:szCs w:val="24"/>
          <w:lang w:val="en-US"/>
        </w:rPr>
        <w:t xml:space="preserve">, </w:t>
      </w:r>
      <w:r w:rsidRPr="00D419C1">
        <w:rPr>
          <w:rFonts w:eastAsia="Calibri" w:cs="Arial"/>
          <w:sz w:val="24"/>
          <w:szCs w:val="24"/>
          <w:lang w:val="en-US"/>
        </w:rPr>
        <w:t>tend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obstruct</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y</w:t>
      </w:r>
      <w:r>
        <w:rPr>
          <w:rFonts w:eastAsia="Calibri" w:cs="Arial"/>
          <w:sz w:val="24"/>
          <w:szCs w:val="24"/>
          <w:lang w:val="en-US"/>
        </w:rPr>
        <w:t>, create bad epistemic effects, or express bad epistemic motives and values (</w:t>
      </w:r>
      <w:r>
        <w:rPr>
          <w:rFonts w:cs="Arial"/>
          <w:sz w:val="24"/>
          <w:szCs w:val="24"/>
          <w:lang w:val="en-US"/>
        </w:rPr>
        <w:t xml:space="preserve">Battaly 2016a, Cassam </w:t>
      </w:r>
      <w:r>
        <w:rPr>
          <w:rFonts w:cs="Arial"/>
          <w:sz w:val="24"/>
          <w:szCs w:val="24"/>
          <w:lang w:val="en-US"/>
        </w:rPr>
        <w:t>201</w:t>
      </w:r>
      <w:r>
        <w:rPr>
          <w:rFonts w:cs="Arial"/>
          <w:sz w:val="24"/>
          <w:szCs w:val="24"/>
          <w:lang w:val="en-US"/>
        </w:rPr>
        <w:t>6)</w:t>
      </w:r>
      <w:r w:rsidRPr="00D419C1">
        <w:rPr>
          <w:rFonts w:cs="Arial"/>
          <w:sz w:val="24"/>
          <w:szCs w:val="24"/>
          <w:lang w:val="en-US"/>
        </w:rPr>
        <w:t>.</w:t>
      </w:r>
      <w:r w:rsidRPr="00D419C1">
        <w:rPr>
          <w:rStyle w:val="EndnoteReference"/>
          <w:rFonts w:cs="Arial"/>
          <w:sz w:val="24"/>
          <w:szCs w:val="24"/>
          <w:lang w:val="en-US"/>
        </w:rPr>
        <w:endnoteReference w:id="1"/>
      </w:r>
      <w:r w:rsidRPr="00D419C1">
        <w:rPr>
          <w:rFonts w:cs="Arial"/>
          <w:sz w:val="24"/>
          <w:szCs w:val="24"/>
          <w:lang w:val="en-US"/>
        </w:rPr>
        <w:t xml:space="preserve"> </w:t>
      </w:r>
      <w:r>
        <w:rPr>
          <w:rFonts w:eastAsia="Calibri" w:cs="Arial"/>
          <w:sz w:val="24"/>
          <w:szCs w:val="24"/>
          <w:lang w:val="en-US"/>
        </w:rPr>
        <w:t xml:space="preserve">Some typical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include</w:t>
      </w:r>
      <w:r w:rsidRPr="00D419C1">
        <w:rPr>
          <w:rFonts w:cs="Arial"/>
          <w:sz w:val="24"/>
          <w:szCs w:val="24"/>
          <w:lang w:val="en-US"/>
        </w:rPr>
        <w:t xml:space="preserve"> </w:t>
      </w:r>
      <w:r w:rsidRPr="00D419C1">
        <w:rPr>
          <w:rFonts w:eastAsia="Calibri" w:cs="Arial"/>
          <w:sz w:val="24"/>
          <w:szCs w:val="24"/>
          <w:lang w:val="en-US"/>
        </w:rPr>
        <w:t>arrogance</w:t>
      </w:r>
      <w:r w:rsidRPr="00D419C1">
        <w:rPr>
          <w:rFonts w:cs="Arial"/>
          <w:sz w:val="24"/>
          <w:szCs w:val="24"/>
          <w:lang w:val="en-US"/>
        </w:rPr>
        <w:t xml:space="preserve">, </w:t>
      </w:r>
      <w:r w:rsidRPr="00D419C1">
        <w:rPr>
          <w:rFonts w:eastAsia="Calibri" w:cs="Arial"/>
          <w:sz w:val="24"/>
          <w:szCs w:val="24"/>
          <w:lang w:val="en-US"/>
        </w:rPr>
        <w:t>dogmatism</w:t>
      </w:r>
      <w:r w:rsidRPr="00D419C1">
        <w:rPr>
          <w:rFonts w:cs="Arial"/>
          <w:sz w:val="24"/>
          <w:szCs w:val="24"/>
          <w:lang w:val="en-US"/>
        </w:rPr>
        <w:t xml:space="preserve">, </w:t>
      </w:r>
      <w:r w:rsidRPr="00D419C1">
        <w:rPr>
          <w:rFonts w:eastAsia="Calibri" w:cs="Arial"/>
          <w:sz w:val="24"/>
          <w:szCs w:val="24"/>
          <w:lang w:val="en-US"/>
        </w:rPr>
        <w:t>inflexibility</w:t>
      </w:r>
      <w:r w:rsidRPr="00D419C1">
        <w:rPr>
          <w:rFonts w:cs="Arial"/>
          <w:sz w:val="24"/>
          <w:szCs w:val="24"/>
          <w:lang w:val="en-US"/>
        </w:rPr>
        <w:t xml:space="preserve">, </w:t>
      </w:r>
      <w:r w:rsidRPr="00D419C1">
        <w:rPr>
          <w:rFonts w:eastAsia="Calibri" w:cs="Arial"/>
          <w:sz w:val="24"/>
          <w:szCs w:val="24"/>
          <w:lang w:val="en-US"/>
        </w:rPr>
        <w:t>closed</w:t>
      </w:r>
      <w:r w:rsidRPr="00D419C1">
        <w:rPr>
          <w:rFonts w:cs="Arial"/>
          <w:sz w:val="24"/>
          <w:szCs w:val="24"/>
          <w:lang w:val="en-US"/>
        </w:rPr>
        <w:t>-</w:t>
      </w:r>
      <w:r w:rsidRPr="00D419C1">
        <w:rPr>
          <w:rFonts w:eastAsia="Calibri" w:cs="Arial"/>
          <w:sz w:val="24"/>
          <w:szCs w:val="24"/>
          <w:lang w:val="en-US"/>
        </w:rPr>
        <w:t>mindedness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other</w:t>
      </w:r>
      <w:r w:rsidRPr="00D419C1">
        <w:rPr>
          <w:rFonts w:cs="Arial"/>
          <w:sz w:val="24"/>
          <w:szCs w:val="24"/>
          <w:lang w:val="en-US"/>
        </w:rPr>
        <w:t xml:space="preserve"> </w:t>
      </w:r>
      <w:r w:rsidRPr="00D419C1">
        <w:rPr>
          <w:rFonts w:eastAsia="Calibri" w:cs="Arial"/>
          <w:sz w:val="24"/>
          <w:szCs w:val="24"/>
          <w:lang w:val="en-US"/>
        </w:rPr>
        <w:t>features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agents</w:t>
      </w:r>
      <w:r>
        <w:rPr>
          <w:rFonts w:eastAsia="Calibri" w:cs="Arial"/>
          <w:sz w:val="24"/>
          <w:szCs w:val="24"/>
          <w:lang w:val="en-US"/>
        </w:rPr>
        <w:t xml:space="preserve"> that are</w:t>
      </w:r>
      <w:r w:rsidRPr="00D419C1">
        <w:rPr>
          <w:rFonts w:cs="Arial"/>
          <w:sz w:val="24"/>
          <w:szCs w:val="24"/>
          <w:lang w:val="en-US"/>
        </w:rPr>
        <w:t xml:space="preserve"> </w:t>
      </w:r>
      <w:r w:rsidRPr="00D419C1">
        <w:rPr>
          <w:rFonts w:eastAsia="Calibri" w:cs="Arial"/>
          <w:sz w:val="24"/>
          <w:szCs w:val="24"/>
          <w:lang w:val="en-US"/>
        </w:rPr>
        <w:t>opposed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corresponding</w:t>
      </w:r>
      <w:r w:rsidRPr="00D419C1">
        <w:rPr>
          <w:rFonts w:cs="Arial"/>
          <w:sz w:val="24"/>
          <w:szCs w:val="24"/>
          <w:lang w:val="en-US"/>
        </w:rPr>
        <w:t xml:space="preserve"> </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mind</w:t>
      </w:r>
      <w:r w:rsidRPr="00D419C1">
        <w:rPr>
          <w:rFonts w:cs="Arial"/>
          <w:sz w:val="24"/>
          <w:szCs w:val="24"/>
          <w:lang w:val="en-US"/>
        </w:rPr>
        <w:t xml:space="preserve"> – </w:t>
      </w:r>
      <w:r>
        <w:rPr>
          <w:rFonts w:cs="Arial"/>
          <w:sz w:val="24"/>
          <w:szCs w:val="24"/>
          <w:lang w:val="en-US"/>
        </w:rPr>
        <w:t xml:space="preserve">like </w:t>
      </w:r>
      <w:r w:rsidRPr="00D419C1">
        <w:rPr>
          <w:rFonts w:eastAsia="Calibri" w:cs="Arial"/>
          <w:sz w:val="24"/>
          <w:szCs w:val="24"/>
          <w:lang w:val="en-US"/>
        </w:rPr>
        <w:t>curiosity</w:t>
      </w:r>
      <w:r w:rsidRPr="00D419C1">
        <w:rPr>
          <w:rFonts w:cs="Arial"/>
          <w:sz w:val="24"/>
          <w:szCs w:val="24"/>
          <w:lang w:val="en-US"/>
        </w:rPr>
        <w:t xml:space="preserve">, </w:t>
      </w:r>
      <w:r w:rsidRPr="00D419C1">
        <w:rPr>
          <w:rFonts w:eastAsia="Calibri" w:cs="Arial"/>
          <w:sz w:val="24"/>
          <w:szCs w:val="24"/>
          <w:lang w:val="en-US"/>
        </w:rPr>
        <w:t>humility</w:t>
      </w:r>
      <w:r w:rsidRPr="00D419C1">
        <w:rPr>
          <w:rFonts w:cs="Arial"/>
          <w:sz w:val="24"/>
          <w:szCs w:val="24"/>
          <w:lang w:val="en-US"/>
        </w:rPr>
        <w:t>,</w:t>
      </w:r>
      <w:r>
        <w:rPr>
          <w:rFonts w:cs="Arial"/>
          <w:sz w:val="24"/>
          <w:szCs w:val="24"/>
          <w:lang w:val="en-US"/>
        </w:rPr>
        <w:t xml:space="preserve"> and</w:t>
      </w:r>
      <w:r w:rsidRPr="00D419C1">
        <w:rPr>
          <w:rFonts w:cs="Arial"/>
          <w:sz w:val="24"/>
          <w:szCs w:val="24"/>
          <w:lang w:val="en-US"/>
        </w:rPr>
        <w:t xml:space="preserve"> </w:t>
      </w:r>
      <w:r w:rsidRPr="00D419C1">
        <w:rPr>
          <w:rFonts w:eastAsia="Calibri" w:cs="Arial"/>
          <w:sz w:val="24"/>
          <w:szCs w:val="24"/>
          <w:lang w:val="en-US"/>
        </w:rPr>
        <w:t>open</w:t>
      </w:r>
      <w:r w:rsidRPr="00D419C1">
        <w:rPr>
          <w:rFonts w:cs="Arial"/>
          <w:sz w:val="24"/>
          <w:szCs w:val="24"/>
          <w:lang w:val="en-US"/>
        </w:rPr>
        <w:t>-</w:t>
      </w:r>
      <w:r w:rsidRPr="00D419C1">
        <w:rPr>
          <w:rFonts w:eastAsia="Calibri" w:cs="Arial"/>
          <w:sz w:val="24"/>
          <w:szCs w:val="24"/>
          <w:lang w:val="en-US"/>
        </w:rPr>
        <w:t>mindedness</w:t>
      </w:r>
      <w:r w:rsidRPr="00D419C1">
        <w:rPr>
          <w:rFonts w:cs="Arial"/>
          <w:sz w:val="24"/>
          <w:szCs w:val="24"/>
          <w:lang w:val="en-US"/>
        </w:rPr>
        <w:t xml:space="preserve"> – </w:t>
      </w:r>
      <w:r w:rsidRPr="00D419C1">
        <w:rPr>
          <w:rFonts w:eastAsia="Calibri" w:cs="Arial"/>
          <w:sz w:val="24"/>
          <w:szCs w:val="24"/>
          <w:lang w:val="en-US"/>
        </w:rPr>
        <w:t>which</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purview</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virtue</w:t>
      </w:r>
      <w:r w:rsidRPr="00D419C1">
        <w:rPr>
          <w:rFonts w:cs="Arial"/>
          <w:sz w:val="24"/>
          <w:szCs w:val="24"/>
          <w:lang w:val="en-US"/>
        </w:rPr>
        <w:t xml:space="preserve"> </w:t>
      </w:r>
      <w:r w:rsidRPr="00D419C1">
        <w:rPr>
          <w:rFonts w:eastAsia="Calibri" w:cs="Arial"/>
          <w:sz w:val="24"/>
          <w:szCs w:val="24"/>
          <w:lang w:val="en-US"/>
        </w:rPr>
        <w:t>epistemology</w:t>
      </w:r>
      <w:r>
        <w:rPr>
          <w:rFonts w:eastAsia="Calibri" w:cs="Arial"/>
          <w:sz w:val="24"/>
          <w:szCs w:val="24"/>
          <w:lang w:val="en-US"/>
        </w:rPr>
        <w:t xml:space="preserve"> (Baehr 2011, Roberts and Wood 2007, Zagzebski 1996)</w:t>
      </w:r>
      <w:r w:rsidRPr="00D419C1">
        <w:rPr>
          <w:rFonts w:cs="Arial"/>
          <w:sz w:val="24"/>
          <w:szCs w:val="24"/>
          <w:lang w:val="en-US"/>
        </w:rPr>
        <w:t xml:space="preserve">. </w:t>
      </w:r>
      <w:r w:rsidRPr="00D419C1">
        <w:rPr>
          <w:rFonts w:eastAsia="Calibri" w:cs="Arial"/>
          <w:sz w:val="24"/>
          <w:szCs w:val="24"/>
          <w:lang w:val="en-US"/>
        </w:rPr>
        <w:t>Virtue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epistemology</w:t>
      </w:r>
      <w:r w:rsidRPr="00D419C1">
        <w:rPr>
          <w:rFonts w:cs="Arial"/>
          <w:sz w:val="24"/>
          <w:szCs w:val="24"/>
          <w:lang w:val="en-US"/>
        </w:rPr>
        <w:t xml:space="preserve"> </w:t>
      </w:r>
      <w:r>
        <w:rPr>
          <w:rFonts w:eastAsia="Calibri" w:cs="Arial"/>
          <w:sz w:val="24"/>
          <w:szCs w:val="24"/>
          <w:lang w:val="en-US"/>
        </w:rPr>
        <w:t>together</w:t>
      </w:r>
      <w:r w:rsidRPr="00D419C1">
        <w:rPr>
          <w:rFonts w:cs="Arial"/>
          <w:sz w:val="24"/>
          <w:szCs w:val="24"/>
          <w:lang w:val="en-US"/>
        </w:rPr>
        <w:t xml:space="preserve"> </w:t>
      </w:r>
      <w:r w:rsidRPr="00D419C1">
        <w:rPr>
          <w:rFonts w:eastAsia="Calibri" w:cs="Arial"/>
          <w:sz w:val="24"/>
          <w:szCs w:val="24"/>
          <w:lang w:val="en-US"/>
        </w:rPr>
        <w:t>constitute</w:t>
      </w:r>
      <w:r w:rsidRPr="00D419C1">
        <w:rPr>
          <w:rFonts w:cs="Arial"/>
          <w:sz w:val="24"/>
          <w:szCs w:val="24"/>
          <w:lang w:val="en-US"/>
        </w:rPr>
        <w:t xml:space="preserve"> </w:t>
      </w:r>
      <w:r w:rsidRPr="00D419C1">
        <w:rPr>
          <w:rFonts w:eastAsia="Calibri" w:cs="Arial"/>
          <w:sz w:val="24"/>
          <w:szCs w:val="24"/>
          <w:lang w:val="en-US"/>
        </w:rPr>
        <w:t>what</w:t>
      </w:r>
      <w:r w:rsidRPr="00D419C1">
        <w:rPr>
          <w:rFonts w:cs="Arial"/>
          <w:sz w:val="24"/>
          <w:szCs w:val="24"/>
          <w:lang w:val="en-US"/>
        </w:rPr>
        <w:t xml:space="preserve"> </w:t>
      </w:r>
      <w:r w:rsidRPr="00D419C1">
        <w:rPr>
          <w:rFonts w:eastAsia="Calibri" w:cs="Arial"/>
          <w:sz w:val="24"/>
          <w:szCs w:val="24"/>
          <w:lang w:val="en-US"/>
        </w:rPr>
        <w:t>we</w:t>
      </w:r>
      <w:r w:rsidRPr="00D419C1">
        <w:rPr>
          <w:rFonts w:cs="Arial"/>
          <w:sz w:val="24"/>
          <w:szCs w:val="24"/>
          <w:lang w:val="en-US"/>
        </w:rPr>
        <w:t xml:space="preserve"> </w:t>
      </w:r>
      <w:r w:rsidRPr="00D419C1">
        <w:rPr>
          <w:rFonts w:eastAsia="Calibri" w:cs="Arial"/>
          <w:sz w:val="24"/>
          <w:szCs w:val="24"/>
          <w:lang w:val="en-US"/>
        </w:rPr>
        <w:t>might</w:t>
      </w:r>
      <w:r w:rsidRPr="00D419C1">
        <w:rPr>
          <w:rFonts w:cs="Arial"/>
          <w:sz w:val="24"/>
          <w:szCs w:val="24"/>
          <w:lang w:val="en-US"/>
        </w:rPr>
        <w:t xml:space="preserve"> </w:t>
      </w:r>
      <w:r w:rsidRPr="00D419C1">
        <w:rPr>
          <w:rFonts w:eastAsia="Calibri" w:cs="Arial"/>
          <w:sz w:val="24"/>
          <w:szCs w:val="24"/>
          <w:lang w:val="en-US"/>
        </w:rPr>
        <w:t>call</w:t>
      </w:r>
      <w:r w:rsidRPr="00D419C1">
        <w:rPr>
          <w:rFonts w:cs="Arial"/>
          <w:sz w:val="24"/>
          <w:szCs w:val="24"/>
          <w:lang w:val="en-US"/>
        </w:rPr>
        <w:t xml:space="preserve"> </w:t>
      </w:r>
      <w:r w:rsidRPr="00256652">
        <w:rPr>
          <w:rFonts w:eastAsia="Calibri" w:cs="Arial"/>
          <w:i/>
          <w:sz w:val="24"/>
          <w:szCs w:val="24"/>
          <w:lang w:val="en-US"/>
        </w:rPr>
        <w:t>character</w:t>
      </w:r>
      <w:r w:rsidRPr="00256652">
        <w:rPr>
          <w:rFonts w:cs="Arial"/>
          <w:i/>
          <w:sz w:val="24"/>
          <w:szCs w:val="24"/>
          <w:lang w:val="en-US"/>
        </w:rPr>
        <w:t xml:space="preserve"> </w:t>
      </w:r>
      <w:r w:rsidRPr="00256652">
        <w:rPr>
          <w:rFonts w:eastAsia="Calibri" w:cs="Arial"/>
          <w:i/>
          <w:sz w:val="24"/>
          <w:szCs w:val="24"/>
          <w:lang w:val="en-US"/>
        </w:rPr>
        <w:t>epistemology</w:t>
      </w:r>
      <w:r w:rsidRPr="00D419C1">
        <w:rPr>
          <w:rFonts w:cs="Arial"/>
          <w:sz w:val="24"/>
          <w:szCs w:val="24"/>
          <w:lang w:val="en-US"/>
        </w:rPr>
        <w:t xml:space="preserve">, </w:t>
      </w:r>
      <w:r w:rsidRPr="00D419C1">
        <w:rPr>
          <w:rFonts w:eastAsia="Calibri" w:cs="Arial"/>
          <w:sz w:val="24"/>
          <w:szCs w:val="24"/>
          <w:lang w:val="en-US"/>
        </w:rPr>
        <w:t>reflecting</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conviction</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study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activity</w:t>
      </w:r>
      <w:r w:rsidRPr="00D419C1">
        <w:rPr>
          <w:rFonts w:cs="Arial"/>
          <w:sz w:val="24"/>
          <w:szCs w:val="24"/>
          <w:lang w:val="en-US"/>
        </w:rPr>
        <w:t xml:space="preserve"> </w:t>
      </w:r>
      <w:r w:rsidRPr="00D419C1">
        <w:rPr>
          <w:rFonts w:eastAsia="Calibri" w:cs="Arial"/>
          <w:sz w:val="24"/>
          <w:szCs w:val="24"/>
          <w:lang w:val="en-US"/>
        </w:rPr>
        <w:t>ought</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lastRenderedPageBreak/>
        <w:t>invoke</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some</w:t>
      </w:r>
      <w:r w:rsidRPr="00D419C1">
        <w:rPr>
          <w:rFonts w:cs="Arial"/>
          <w:sz w:val="24"/>
          <w:szCs w:val="24"/>
          <w:lang w:val="en-US"/>
        </w:rPr>
        <w:t xml:space="preserve"> </w:t>
      </w:r>
      <w:r w:rsidRPr="00D419C1">
        <w:rPr>
          <w:rFonts w:eastAsia="Calibri" w:cs="Arial"/>
          <w:sz w:val="24"/>
          <w:szCs w:val="24"/>
          <w:lang w:val="en-US"/>
        </w:rPr>
        <w:t>substantive</w:t>
      </w:r>
      <w:r w:rsidRPr="00D419C1">
        <w:rPr>
          <w:rFonts w:cs="Arial"/>
          <w:sz w:val="24"/>
          <w:szCs w:val="24"/>
          <w:lang w:val="en-US"/>
        </w:rPr>
        <w:t xml:space="preserve"> </w:t>
      </w:r>
      <w:r w:rsidRPr="00D419C1">
        <w:rPr>
          <w:rFonts w:eastAsia="Calibri" w:cs="Arial"/>
          <w:sz w:val="24"/>
          <w:szCs w:val="24"/>
          <w:lang w:val="en-US"/>
        </w:rPr>
        <w:t>degree</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characters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individual</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collective</w:t>
      </w:r>
      <w:r w:rsidRPr="00D419C1">
        <w:rPr>
          <w:rFonts w:cs="Arial"/>
          <w:sz w:val="24"/>
          <w:szCs w:val="24"/>
          <w:lang w:val="en-US"/>
        </w:rPr>
        <w:t xml:space="preserve"> </w:t>
      </w:r>
      <w:r w:rsidRPr="00D419C1">
        <w:rPr>
          <w:rFonts w:eastAsia="Calibri" w:cs="Arial"/>
          <w:sz w:val="24"/>
          <w:szCs w:val="24"/>
          <w:lang w:val="en-US"/>
        </w:rPr>
        <w:t>agents</w:t>
      </w:r>
      <w:r w:rsidRPr="00D419C1">
        <w:rPr>
          <w:rFonts w:cs="Arial"/>
          <w:sz w:val="24"/>
          <w:szCs w:val="24"/>
          <w:lang w:val="en-US"/>
        </w:rPr>
        <w:t xml:space="preserve">. </w:t>
      </w: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characters</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typically</w:t>
      </w:r>
      <w:r w:rsidRPr="00D419C1">
        <w:rPr>
          <w:rFonts w:cs="Arial"/>
          <w:sz w:val="24"/>
          <w:szCs w:val="24"/>
          <w:lang w:val="en-US"/>
        </w:rPr>
        <w:t xml:space="preserve"> </w:t>
      </w:r>
      <w:r w:rsidRPr="00D419C1">
        <w:rPr>
          <w:rFonts w:eastAsia="Calibri" w:cs="Arial"/>
          <w:sz w:val="24"/>
          <w:szCs w:val="24"/>
          <w:lang w:val="en-US"/>
        </w:rPr>
        <w:t>complex</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dynamic</w:t>
      </w:r>
      <w:r w:rsidRPr="00D419C1">
        <w:rPr>
          <w:rFonts w:cs="Arial"/>
          <w:sz w:val="24"/>
          <w:szCs w:val="24"/>
          <w:lang w:val="en-US"/>
        </w:rPr>
        <w:t xml:space="preserve">, </w:t>
      </w:r>
      <w:r w:rsidRPr="00D419C1">
        <w:rPr>
          <w:rFonts w:eastAsia="Calibri" w:cs="Arial"/>
          <w:sz w:val="24"/>
          <w:szCs w:val="24"/>
          <w:lang w:val="en-US"/>
        </w:rPr>
        <w:t>consisting</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both</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strong</w:t>
      </w:r>
      <w:r w:rsidRPr="00D419C1">
        <w:rPr>
          <w:rFonts w:cs="Arial"/>
          <w:sz w:val="24"/>
          <w:szCs w:val="24"/>
          <w:lang w:val="en-US"/>
        </w:rPr>
        <w:t xml:space="preserve"> </w:t>
      </w:r>
      <w:r w:rsidRPr="00D419C1">
        <w:rPr>
          <w:rFonts w:eastAsia="Calibri" w:cs="Arial"/>
          <w:sz w:val="24"/>
          <w:szCs w:val="24"/>
          <w:lang w:val="en-US"/>
        </w:rPr>
        <w:t>stable</w:t>
      </w:r>
      <w:r w:rsidRPr="00D419C1">
        <w:rPr>
          <w:rFonts w:cs="Arial"/>
          <w:sz w:val="24"/>
          <w:szCs w:val="24"/>
          <w:lang w:val="en-US"/>
        </w:rPr>
        <w:t xml:space="preserve"> </w:t>
      </w:r>
      <w:r w:rsidRPr="00D419C1">
        <w:rPr>
          <w:rFonts w:eastAsia="Calibri" w:cs="Arial"/>
          <w:sz w:val="24"/>
          <w:szCs w:val="24"/>
          <w:lang w:val="en-US"/>
        </w:rPr>
        <w:t>traits</w:t>
      </w:r>
      <w:r w:rsidRPr="00D419C1">
        <w:rPr>
          <w:rFonts w:cs="Arial"/>
          <w:sz w:val="24"/>
          <w:szCs w:val="24"/>
          <w:lang w:val="en-US"/>
        </w:rPr>
        <w:t xml:space="preserve"> </w:t>
      </w:r>
      <w:r w:rsidRPr="00D419C1">
        <w:rPr>
          <w:rFonts w:eastAsia="Calibri" w:cs="Arial"/>
          <w:sz w:val="24"/>
          <w:szCs w:val="24"/>
          <w:lang w:val="en-US"/>
        </w:rPr>
        <w:t>we</w:t>
      </w:r>
      <w:r w:rsidRPr="00D419C1">
        <w:rPr>
          <w:rFonts w:cs="Arial"/>
          <w:sz w:val="24"/>
          <w:szCs w:val="24"/>
          <w:lang w:val="en-US"/>
        </w:rPr>
        <w:t xml:space="preserve"> </w:t>
      </w:r>
      <w:r w:rsidRPr="00D419C1">
        <w:rPr>
          <w:rFonts w:eastAsia="Calibri" w:cs="Arial"/>
          <w:sz w:val="24"/>
          <w:szCs w:val="24"/>
          <w:lang w:val="en-US"/>
        </w:rPr>
        <w:t>call</w:t>
      </w:r>
      <w:r w:rsidRPr="00D419C1">
        <w:rPr>
          <w:rFonts w:cs="Arial"/>
          <w:sz w:val="24"/>
          <w:szCs w:val="24"/>
          <w:lang w:val="en-US"/>
        </w:rPr>
        <w:t xml:space="preserve"> </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alongside</w:t>
      </w:r>
      <w:r w:rsidRPr="00D419C1">
        <w:rPr>
          <w:rFonts w:cs="Arial"/>
          <w:sz w:val="24"/>
          <w:szCs w:val="24"/>
          <w:lang w:val="en-US"/>
        </w:rPr>
        <w:t xml:space="preserve"> </w:t>
      </w:r>
      <w:r w:rsidRPr="00D419C1">
        <w:rPr>
          <w:rFonts w:eastAsia="Calibri" w:cs="Arial"/>
          <w:sz w:val="24"/>
          <w:szCs w:val="24"/>
          <w:lang w:val="en-US"/>
        </w:rPr>
        <w:t>others</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weaker</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less</w:t>
      </w:r>
      <w:r w:rsidRPr="00D419C1">
        <w:rPr>
          <w:rFonts w:cs="Arial"/>
          <w:sz w:val="24"/>
          <w:szCs w:val="24"/>
          <w:lang w:val="en-US"/>
        </w:rPr>
        <w:t xml:space="preserve"> </w:t>
      </w:r>
      <w:r w:rsidRPr="00D419C1">
        <w:rPr>
          <w:rFonts w:eastAsia="Calibri" w:cs="Arial"/>
          <w:sz w:val="24"/>
          <w:szCs w:val="24"/>
          <w:lang w:val="en-US"/>
        </w:rPr>
        <w:t>stable</w:t>
      </w:r>
      <w:r w:rsidRPr="00D419C1">
        <w:rPr>
          <w:rFonts w:cs="Arial"/>
          <w:sz w:val="24"/>
          <w:szCs w:val="24"/>
          <w:lang w:val="en-US"/>
        </w:rPr>
        <w:t xml:space="preserve">. </w:t>
      </w:r>
      <w:r w:rsidRPr="00D419C1">
        <w:rPr>
          <w:rFonts w:eastAsia="Calibri" w:cs="Arial"/>
          <w:sz w:val="24"/>
          <w:szCs w:val="24"/>
          <w:lang w:val="en-US"/>
        </w:rPr>
        <w:t>Most</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agents</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characters</w:t>
      </w:r>
      <w:r w:rsidRPr="00D419C1">
        <w:rPr>
          <w:rFonts w:cs="Arial"/>
          <w:sz w:val="24"/>
          <w:szCs w:val="24"/>
          <w:lang w:val="en-US"/>
        </w:rPr>
        <w:t xml:space="preserve"> </w:t>
      </w:r>
      <w:r w:rsidRPr="00D419C1">
        <w:rPr>
          <w:rFonts w:eastAsia="Calibri" w:cs="Arial"/>
          <w:sz w:val="24"/>
          <w:szCs w:val="24"/>
          <w:lang w:val="en-US"/>
        </w:rPr>
        <w:t>will</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dappled</w:t>
      </w:r>
      <w:r w:rsidRPr="00D419C1">
        <w:rPr>
          <w:rFonts w:cs="Arial"/>
          <w:sz w:val="24"/>
          <w:szCs w:val="24"/>
          <w:lang w:val="en-US"/>
        </w:rPr>
        <w:t xml:space="preserve">, </w:t>
      </w:r>
      <w:r w:rsidRPr="00D419C1">
        <w:rPr>
          <w:rFonts w:eastAsia="Calibri" w:cs="Arial"/>
          <w:sz w:val="24"/>
          <w:szCs w:val="24"/>
          <w:lang w:val="en-US"/>
        </w:rPr>
        <w:t>consisting</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well-developed</w:t>
      </w:r>
      <w:r w:rsidRPr="00D419C1">
        <w:rPr>
          <w:rFonts w:cs="Arial"/>
          <w:sz w:val="24"/>
          <w:szCs w:val="24"/>
          <w:lang w:val="en-US"/>
        </w:rPr>
        <w:t xml:space="preserve"> </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alongside</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array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less</w:t>
      </w:r>
      <w:r w:rsidRPr="00D419C1">
        <w:rPr>
          <w:rFonts w:cs="Arial"/>
          <w:sz w:val="24"/>
          <w:szCs w:val="24"/>
          <w:lang w:val="en-US"/>
        </w:rPr>
        <w:t xml:space="preserve"> stable and less </w:t>
      </w:r>
      <w:r w:rsidRPr="00D419C1">
        <w:rPr>
          <w:rFonts w:eastAsia="Calibri" w:cs="Arial"/>
          <w:sz w:val="24"/>
          <w:szCs w:val="24"/>
          <w:lang w:val="en-US"/>
        </w:rPr>
        <w:t>well</w:t>
      </w:r>
      <w:r w:rsidRPr="00D419C1">
        <w:rPr>
          <w:rFonts w:cs="Arial"/>
          <w:sz w:val="24"/>
          <w:szCs w:val="24"/>
          <w:lang w:val="en-US"/>
        </w:rPr>
        <w:t>-</w:t>
      </w:r>
      <w:r w:rsidRPr="00D419C1">
        <w:rPr>
          <w:rFonts w:eastAsia="Calibri" w:cs="Arial"/>
          <w:sz w:val="24"/>
          <w:szCs w:val="24"/>
          <w:lang w:val="en-US"/>
        </w:rPr>
        <w:t>formed</w:t>
      </w:r>
      <w:r w:rsidRPr="00D419C1">
        <w:rPr>
          <w:rFonts w:cs="Arial"/>
          <w:sz w:val="24"/>
          <w:szCs w:val="24"/>
          <w:lang w:val="en-US"/>
        </w:rPr>
        <w:t xml:space="preserve"> </w:t>
      </w:r>
      <w:r w:rsidRPr="00D419C1">
        <w:rPr>
          <w:rFonts w:eastAsia="Calibri" w:cs="Arial"/>
          <w:sz w:val="24"/>
          <w:szCs w:val="24"/>
          <w:lang w:val="en-US"/>
        </w:rPr>
        <w:t>dispositions</w:t>
      </w:r>
      <w:r w:rsidRPr="00D419C1">
        <w:rPr>
          <w:rFonts w:cs="Arial"/>
          <w:sz w:val="24"/>
          <w:szCs w:val="24"/>
          <w:lang w:val="en-US"/>
        </w:rPr>
        <w:t>.</w:t>
      </w:r>
    </w:p>
    <w:p w14:paraId="4A29E336"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Although</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discipline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epistemology</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only</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decade</w:t>
      </w:r>
      <w:r w:rsidRPr="00D419C1">
        <w:rPr>
          <w:rFonts w:cs="Arial"/>
          <w:sz w:val="24"/>
          <w:szCs w:val="24"/>
          <w:lang w:val="en-US"/>
        </w:rPr>
        <w:t xml:space="preserve"> </w:t>
      </w:r>
      <w:r w:rsidRPr="00D419C1">
        <w:rPr>
          <w:rFonts w:eastAsia="Calibri" w:cs="Arial"/>
          <w:sz w:val="24"/>
          <w:szCs w:val="24"/>
          <w:lang w:val="en-US"/>
        </w:rPr>
        <w:t>old</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broader</w:t>
      </w:r>
      <w:r w:rsidRPr="00D419C1">
        <w:rPr>
          <w:rFonts w:cs="Arial"/>
          <w:sz w:val="24"/>
          <w:szCs w:val="24"/>
          <w:lang w:val="en-US"/>
        </w:rPr>
        <w:t xml:space="preserve"> </w:t>
      </w:r>
      <w:r w:rsidRPr="00D419C1">
        <w:rPr>
          <w:rFonts w:eastAsia="Calibri" w:cs="Arial"/>
          <w:sz w:val="24"/>
          <w:szCs w:val="24"/>
          <w:lang w:val="en-US"/>
        </w:rPr>
        <w:t>philosophical</w:t>
      </w:r>
      <w:r w:rsidRPr="00D419C1">
        <w:rPr>
          <w:rFonts w:cs="Arial"/>
          <w:sz w:val="24"/>
          <w:szCs w:val="24"/>
          <w:lang w:val="en-US"/>
        </w:rPr>
        <w:t xml:space="preserve"> </w:t>
      </w:r>
      <w:r w:rsidRPr="00D419C1">
        <w:rPr>
          <w:rFonts w:eastAsia="Calibri" w:cs="Arial"/>
          <w:sz w:val="24"/>
          <w:szCs w:val="24"/>
          <w:lang w:val="en-US"/>
        </w:rPr>
        <w:t>project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studying</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failings</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much</w:t>
      </w:r>
      <w:r w:rsidRPr="00D419C1">
        <w:rPr>
          <w:rFonts w:cs="Arial"/>
          <w:sz w:val="24"/>
          <w:szCs w:val="24"/>
          <w:lang w:val="en-US"/>
        </w:rPr>
        <w:t xml:space="preserve"> </w:t>
      </w:r>
      <w:r w:rsidRPr="00D419C1">
        <w:rPr>
          <w:rFonts w:eastAsia="Calibri" w:cs="Arial"/>
          <w:sz w:val="24"/>
          <w:szCs w:val="24"/>
          <w:lang w:val="en-US"/>
        </w:rPr>
        <w:t>older</w:t>
      </w:r>
      <w:r w:rsidRPr="00D419C1">
        <w:rPr>
          <w:rFonts w:cs="Arial"/>
          <w:sz w:val="24"/>
          <w:szCs w:val="24"/>
          <w:lang w:val="en-US"/>
        </w:rPr>
        <w:t xml:space="preserve">. </w:t>
      </w:r>
      <w:r>
        <w:rPr>
          <w:rFonts w:eastAsia="Calibri" w:cs="Arial"/>
          <w:sz w:val="24"/>
          <w:szCs w:val="24"/>
          <w:lang w:val="en-US"/>
        </w:rPr>
        <w:t>Ancient</w:t>
      </w:r>
      <w:r w:rsidRPr="00D419C1">
        <w:rPr>
          <w:rFonts w:cs="Arial"/>
          <w:sz w:val="24"/>
          <w:szCs w:val="24"/>
          <w:lang w:val="en-US"/>
        </w:rPr>
        <w:t xml:space="preserve"> </w:t>
      </w:r>
      <w:r w:rsidRPr="00D419C1">
        <w:rPr>
          <w:rFonts w:eastAsia="Calibri" w:cs="Arial"/>
          <w:sz w:val="24"/>
          <w:szCs w:val="24"/>
          <w:lang w:val="en-US"/>
        </w:rPr>
        <w:t>Indian</w:t>
      </w:r>
      <w:r w:rsidRPr="00D419C1">
        <w:rPr>
          <w:rFonts w:cs="Arial"/>
          <w:sz w:val="24"/>
          <w:szCs w:val="24"/>
          <w:lang w:val="en-US"/>
        </w:rPr>
        <w:t xml:space="preserve">, </w:t>
      </w:r>
      <w:r w:rsidRPr="00D419C1">
        <w:rPr>
          <w:rFonts w:eastAsia="Calibri" w:cs="Arial"/>
          <w:sz w:val="24"/>
          <w:szCs w:val="24"/>
          <w:lang w:val="en-US"/>
        </w:rPr>
        <w:t>Greek</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Chinese</w:t>
      </w:r>
      <w:r w:rsidRPr="00D419C1">
        <w:rPr>
          <w:rFonts w:cs="Arial"/>
          <w:sz w:val="24"/>
          <w:szCs w:val="24"/>
          <w:lang w:val="en-US"/>
        </w:rPr>
        <w:t xml:space="preserve"> </w:t>
      </w:r>
      <w:r>
        <w:rPr>
          <w:rFonts w:eastAsia="Calibri" w:cs="Arial"/>
          <w:sz w:val="24"/>
          <w:szCs w:val="24"/>
          <w:lang w:val="en-US"/>
        </w:rPr>
        <w:t xml:space="preserve">philosophers challenged </w:t>
      </w:r>
      <w:r w:rsidRPr="00D419C1">
        <w:rPr>
          <w:rFonts w:eastAsia="Calibri" w:cs="Arial"/>
          <w:sz w:val="24"/>
          <w:szCs w:val="24"/>
          <w:lang w:val="en-US"/>
        </w:rPr>
        <w:t>sophistry</w:t>
      </w:r>
      <w:r w:rsidRPr="00D419C1">
        <w:rPr>
          <w:rFonts w:cs="Arial"/>
          <w:sz w:val="24"/>
          <w:szCs w:val="24"/>
          <w:lang w:val="en-US"/>
        </w:rPr>
        <w:t xml:space="preserve">, </w:t>
      </w:r>
      <w:r w:rsidRPr="00D419C1">
        <w:rPr>
          <w:rFonts w:eastAsia="Calibri" w:cs="Arial"/>
          <w:sz w:val="24"/>
          <w:szCs w:val="24"/>
          <w:lang w:val="en-US"/>
        </w:rPr>
        <w:t>prejudice</w:t>
      </w:r>
      <w:r w:rsidRPr="00D419C1">
        <w:rPr>
          <w:rFonts w:cs="Arial"/>
          <w:sz w:val="24"/>
          <w:szCs w:val="24"/>
          <w:lang w:val="en-US"/>
        </w:rPr>
        <w:t xml:space="preserve">, </w:t>
      </w:r>
      <w:r w:rsidRPr="00D419C1">
        <w:rPr>
          <w:rFonts w:eastAsia="Calibri" w:cs="Arial"/>
          <w:sz w:val="24"/>
          <w:szCs w:val="24"/>
          <w:lang w:val="en-US"/>
        </w:rPr>
        <w:t>dogmatism</w:t>
      </w:r>
      <w:r w:rsidRPr="00D419C1">
        <w:rPr>
          <w:rFonts w:cs="Arial"/>
          <w:sz w:val="24"/>
          <w:szCs w:val="24"/>
          <w:lang w:val="en-US"/>
        </w:rPr>
        <w:t xml:space="preserve">, </w:t>
      </w:r>
      <w:r w:rsidRPr="00D419C1">
        <w:rPr>
          <w:rFonts w:eastAsia="Calibri" w:cs="Arial"/>
          <w:sz w:val="24"/>
          <w:szCs w:val="24"/>
          <w:lang w:val="en-US"/>
        </w:rPr>
        <w:t>willed</w:t>
      </w:r>
      <w:r w:rsidRPr="00D419C1">
        <w:rPr>
          <w:rFonts w:cs="Arial"/>
          <w:sz w:val="24"/>
          <w:szCs w:val="24"/>
          <w:lang w:val="en-US"/>
        </w:rPr>
        <w:t xml:space="preserve"> </w:t>
      </w:r>
      <w:r w:rsidRPr="00D419C1">
        <w:rPr>
          <w:rFonts w:eastAsia="Calibri" w:cs="Arial"/>
          <w:sz w:val="24"/>
          <w:szCs w:val="24"/>
          <w:lang w:val="en-US"/>
        </w:rPr>
        <w:t>ignorance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other</w:t>
      </w:r>
      <w:r w:rsidRPr="00D419C1">
        <w:rPr>
          <w:rFonts w:cs="Arial"/>
          <w:sz w:val="24"/>
          <w:szCs w:val="24"/>
          <w:lang w:val="en-US"/>
        </w:rPr>
        <w:t xml:space="preserve"> </w:t>
      </w:r>
      <w:r w:rsidRPr="00D419C1">
        <w:rPr>
          <w:rFonts w:eastAsia="Calibri" w:cs="Arial"/>
          <w:sz w:val="24"/>
          <w:szCs w:val="24"/>
          <w:lang w:val="en-US"/>
        </w:rPr>
        <w:t>obstacles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virtue</w:t>
      </w:r>
      <w:r w:rsidRPr="00D419C1">
        <w:rPr>
          <w:rFonts w:cs="Arial"/>
          <w:sz w:val="24"/>
          <w:szCs w:val="24"/>
          <w:lang w:val="en-US"/>
        </w:rPr>
        <w:t xml:space="preserve">, </w:t>
      </w:r>
      <w:r w:rsidRPr="00D419C1">
        <w:rPr>
          <w:rFonts w:eastAsia="Calibri" w:cs="Arial"/>
          <w:sz w:val="24"/>
          <w:szCs w:val="24"/>
          <w:lang w:val="en-US"/>
        </w:rPr>
        <w:t>reason</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wisdom</w:t>
      </w:r>
      <w:r>
        <w:rPr>
          <w:rFonts w:eastAsia="Calibri" w:cs="Arial"/>
          <w:sz w:val="24"/>
          <w:szCs w:val="24"/>
          <w:lang w:val="en-US"/>
        </w:rPr>
        <w:t>, as do</w:t>
      </w:r>
      <w:r>
        <w:rPr>
          <w:rFonts w:cs="Arial"/>
          <w:sz w:val="24"/>
          <w:szCs w:val="24"/>
          <w:lang w:val="en-US"/>
        </w:rPr>
        <w:t xml:space="preserve"> c</w:t>
      </w:r>
      <w:r w:rsidRPr="00D419C1">
        <w:rPr>
          <w:rFonts w:eastAsia="Calibri" w:cs="Arial"/>
          <w:sz w:val="24"/>
          <w:szCs w:val="24"/>
          <w:lang w:val="en-US"/>
        </w:rPr>
        <w:t>ontemporary</w:t>
      </w:r>
      <w:r w:rsidRPr="00D419C1">
        <w:rPr>
          <w:rFonts w:cs="Arial"/>
          <w:sz w:val="24"/>
          <w:szCs w:val="24"/>
          <w:lang w:val="en-US"/>
        </w:rPr>
        <w:t xml:space="preserve"> </w:t>
      </w:r>
      <w:r>
        <w:rPr>
          <w:rFonts w:eastAsia="Calibri" w:cs="Arial"/>
          <w:sz w:val="24"/>
          <w:szCs w:val="24"/>
          <w:lang w:val="en-US"/>
        </w:rPr>
        <w:t>philosophers</w:t>
      </w:r>
      <w:r w:rsidRPr="00D419C1">
        <w:rPr>
          <w:rFonts w:cs="Arial"/>
          <w:sz w:val="24"/>
          <w:szCs w:val="24"/>
          <w:lang w:val="en-US"/>
        </w:rPr>
        <w:t xml:space="preserve">, </w:t>
      </w:r>
      <w:r>
        <w:rPr>
          <w:rFonts w:eastAsia="Calibri" w:cs="Arial"/>
          <w:sz w:val="24"/>
          <w:szCs w:val="24"/>
          <w:lang w:val="en-US"/>
        </w:rPr>
        <w:t>in</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post</w:t>
      </w:r>
      <w:r w:rsidRPr="00D419C1">
        <w:rPr>
          <w:rFonts w:cs="Arial"/>
          <w:sz w:val="24"/>
          <w:szCs w:val="24"/>
          <w:lang w:val="en-US"/>
        </w:rPr>
        <w:t>-</w:t>
      </w:r>
      <w:r w:rsidRPr="00D419C1">
        <w:rPr>
          <w:rFonts w:eastAsia="Calibri" w:cs="Arial"/>
          <w:sz w:val="24"/>
          <w:szCs w:val="24"/>
          <w:lang w:val="en-US"/>
        </w:rPr>
        <w:t>truth</w:t>
      </w:r>
      <w:r w:rsidRPr="00D419C1">
        <w:rPr>
          <w:rFonts w:cs="Arial"/>
          <w:sz w:val="24"/>
          <w:szCs w:val="24"/>
          <w:lang w:val="en-US"/>
        </w:rPr>
        <w:t xml:space="preserve"> </w:t>
      </w:r>
      <w:r w:rsidRPr="00D419C1">
        <w:rPr>
          <w:rFonts w:eastAsia="Calibri" w:cs="Arial"/>
          <w:sz w:val="24"/>
          <w:szCs w:val="24"/>
          <w:lang w:val="en-US"/>
        </w:rPr>
        <w:t>politics</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epistemologies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ignorance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other</w:t>
      </w:r>
      <w:r w:rsidRPr="00D419C1">
        <w:rPr>
          <w:rFonts w:cs="Arial"/>
          <w:sz w:val="24"/>
          <w:szCs w:val="24"/>
          <w:lang w:val="en-US"/>
        </w:rPr>
        <w:t xml:space="preserve"> </w:t>
      </w:r>
      <w:r w:rsidRPr="00D419C1">
        <w:rPr>
          <w:rFonts w:eastAsia="Calibri" w:cs="Arial"/>
          <w:sz w:val="24"/>
          <w:szCs w:val="24"/>
          <w:lang w:val="en-US"/>
        </w:rPr>
        <w:t>signs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concern</w:t>
      </w:r>
      <w:r w:rsidRPr="00D419C1">
        <w:rPr>
          <w:rFonts w:cs="Arial"/>
          <w:sz w:val="24"/>
          <w:szCs w:val="24"/>
          <w:lang w:val="en-US"/>
        </w:rPr>
        <w:t xml:space="preserve"> </w:t>
      </w:r>
      <w:r w:rsidRPr="00D419C1">
        <w:rPr>
          <w:rFonts w:eastAsia="Calibri" w:cs="Arial"/>
          <w:sz w:val="24"/>
          <w:szCs w:val="24"/>
          <w:lang w:val="en-US"/>
        </w:rPr>
        <w:t>about</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individual</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collective</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failings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positive</w:t>
      </w:r>
      <w:r w:rsidRPr="00D419C1">
        <w:rPr>
          <w:rFonts w:cs="Arial"/>
          <w:sz w:val="24"/>
          <w:szCs w:val="24"/>
          <w:lang w:val="en-US"/>
        </w:rPr>
        <w:t xml:space="preserve"> </w:t>
      </w:r>
      <w:r w:rsidRPr="00D419C1">
        <w:rPr>
          <w:rFonts w:eastAsia="Calibri" w:cs="Arial"/>
          <w:sz w:val="24"/>
          <w:szCs w:val="24"/>
          <w:lang w:val="en-US"/>
        </w:rPr>
        <w:t>expression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concern</w:t>
      </w:r>
      <w:r w:rsidRPr="00D419C1">
        <w:rPr>
          <w:rFonts w:cs="Arial"/>
          <w:sz w:val="24"/>
          <w:szCs w:val="24"/>
          <w:lang w:val="en-US"/>
        </w:rPr>
        <w:t xml:space="preserve"> </w:t>
      </w:r>
      <w:r>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what</w:t>
      </w:r>
      <w:r w:rsidRPr="00D419C1">
        <w:rPr>
          <w:rFonts w:cs="Arial"/>
          <w:sz w:val="24"/>
          <w:szCs w:val="24"/>
          <w:lang w:val="en-US"/>
        </w:rPr>
        <w:t xml:space="preserve"> </w:t>
      </w:r>
      <w:r w:rsidRPr="00D419C1">
        <w:rPr>
          <w:rFonts w:eastAsia="Calibri" w:cs="Arial"/>
          <w:sz w:val="24"/>
          <w:szCs w:val="24"/>
          <w:lang w:val="en-US"/>
        </w:rPr>
        <w:t>Nicholas</w:t>
      </w:r>
      <w:r w:rsidRPr="00D419C1">
        <w:rPr>
          <w:rFonts w:cs="Arial"/>
          <w:sz w:val="24"/>
          <w:szCs w:val="24"/>
          <w:lang w:val="en-US"/>
        </w:rPr>
        <w:t xml:space="preserve"> </w:t>
      </w:r>
      <w:r w:rsidRPr="00D419C1">
        <w:rPr>
          <w:rFonts w:eastAsia="Calibri" w:cs="Arial"/>
          <w:sz w:val="24"/>
          <w:szCs w:val="24"/>
          <w:lang w:val="en-US"/>
        </w:rPr>
        <w:t>Wolterstorff</w:t>
      </w:r>
      <w:r w:rsidRPr="00D419C1">
        <w:rPr>
          <w:rFonts w:cs="Arial"/>
          <w:sz w:val="24"/>
          <w:szCs w:val="24"/>
          <w:lang w:val="en-US"/>
        </w:rPr>
        <w:t xml:space="preserve"> </w:t>
      </w:r>
      <w:r>
        <w:rPr>
          <w:rFonts w:cs="Arial"/>
          <w:sz w:val="24"/>
          <w:szCs w:val="24"/>
          <w:lang w:val="en-US"/>
        </w:rPr>
        <w:t xml:space="preserve">(1996) </w:t>
      </w:r>
      <w:r>
        <w:rPr>
          <w:rFonts w:eastAsia="Calibri" w:cs="Arial"/>
          <w:sz w:val="24"/>
          <w:szCs w:val="24"/>
          <w:lang w:val="en-US"/>
        </w:rPr>
        <w:t>called</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regulative</w:t>
      </w:r>
      <w:r w:rsidRPr="00D419C1">
        <w:rPr>
          <w:rFonts w:cs="Arial"/>
          <w:sz w:val="24"/>
          <w:szCs w:val="24"/>
          <w:lang w:val="en-US"/>
        </w:rPr>
        <w:t xml:space="preserve"> </w:t>
      </w:r>
      <w:r w:rsidRPr="00D419C1">
        <w:rPr>
          <w:rFonts w:eastAsia="Calibri" w:cs="Arial"/>
          <w:sz w:val="24"/>
          <w:szCs w:val="24"/>
          <w:lang w:val="en-US"/>
        </w:rPr>
        <w:t>epistemologies</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overtly</w:t>
      </w:r>
      <w:r w:rsidRPr="00D419C1">
        <w:rPr>
          <w:rFonts w:cs="Arial"/>
          <w:sz w:val="24"/>
          <w:szCs w:val="24"/>
          <w:lang w:val="en-US"/>
        </w:rPr>
        <w:t xml:space="preserve"> </w:t>
      </w:r>
      <w:r w:rsidRPr="00D419C1">
        <w:rPr>
          <w:rFonts w:eastAsia="Calibri" w:cs="Arial"/>
          <w:sz w:val="24"/>
          <w:szCs w:val="24"/>
          <w:lang w:val="en-US"/>
        </w:rPr>
        <w:t>normative</w:t>
      </w:r>
      <w:r w:rsidRPr="00D419C1">
        <w:rPr>
          <w:rFonts w:cs="Arial"/>
          <w:sz w:val="24"/>
          <w:szCs w:val="24"/>
          <w:lang w:val="en-US"/>
        </w:rPr>
        <w:t xml:space="preserve"> </w:t>
      </w:r>
      <w:r w:rsidRPr="00D419C1">
        <w:rPr>
          <w:rFonts w:eastAsia="Calibri" w:cs="Arial"/>
          <w:sz w:val="24"/>
          <w:szCs w:val="24"/>
          <w:lang w:val="en-US"/>
        </w:rPr>
        <w:t>projects</w:t>
      </w:r>
      <w:r w:rsidRPr="00D419C1">
        <w:rPr>
          <w:rFonts w:cs="Arial"/>
          <w:sz w:val="24"/>
          <w:szCs w:val="24"/>
          <w:lang w:val="en-US"/>
        </w:rPr>
        <w:t xml:space="preserve"> </w:t>
      </w:r>
      <w:r w:rsidRPr="00D419C1">
        <w:rPr>
          <w:rFonts w:eastAsia="Calibri" w:cs="Arial"/>
          <w:sz w:val="24"/>
          <w:szCs w:val="24"/>
          <w:lang w:val="en-US"/>
        </w:rPr>
        <w:t>aimed</w:t>
      </w:r>
      <w:r w:rsidRPr="00D419C1">
        <w:rPr>
          <w:rFonts w:cs="Arial"/>
          <w:sz w:val="24"/>
          <w:szCs w:val="24"/>
          <w:lang w:val="en-US"/>
        </w:rPr>
        <w:t xml:space="preserve"> </w:t>
      </w:r>
      <w:r w:rsidRPr="00D419C1">
        <w:rPr>
          <w:rFonts w:eastAsia="Calibri" w:cs="Arial"/>
          <w:sz w:val="24"/>
          <w:szCs w:val="24"/>
          <w:lang w:val="en-US"/>
        </w:rPr>
        <w:t>at</w:t>
      </w:r>
      <w:r w:rsidRPr="00D419C1">
        <w:rPr>
          <w:rFonts w:cs="Arial"/>
          <w:sz w:val="24"/>
          <w:szCs w:val="24"/>
          <w:lang w:val="en-US"/>
        </w:rPr>
        <w:t xml:space="preserve"> </w:t>
      </w:r>
      <w:r w:rsidRPr="00D419C1">
        <w:rPr>
          <w:rFonts w:eastAsia="Calibri" w:cs="Arial"/>
          <w:sz w:val="24"/>
          <w:szCs w:val="24"/>
          <w:lang w:val="en-US"/>
        </w:rPr>
        <w:t>facilitating</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proper</w:t>
      </w:r>
      <w:r w:rsidRPr="00D419C1">
        <w:rPr>
          <w:rFonts w:cs="Arial"/>
          <w:sz w:val="24"/>
          <w:szCs w:val="24"/>
          <w:lang w:val="en-US"/>
        </w:rPr>
        <w:t xml:space="preserve"> </w:t>
      </w:r>
      <w:r w:rsidRPr="00D419C1">
        <w:rPr>
          <w:rFonts w:eastAsia="Calibri" w:cs="Arial"/>
          <w:sz w:val="24"/>
          <w:szCs w:val="24"/>
          <w:lang w:val="en-US"/>
        </w:rPr>
        <w:t>use and direction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individual</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collective</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conduct</w:t>
      </w:r>
      <w:r w:rsidRPr="00D419C1">
        <w:rPr>
          <w:rFonts w:cs="Arial"/>
          <w:sz w:val="24"/>
          <w:szCs w:val="24"/>
          <w:lang w:val="en-US"/>
        </w:rPr>
        <w:t xml:space="preserve">. </w:t>
      </w:r>
      <w:r w:rsidRPr="00D419C1">
        <w:rPr>
          <w:rFonts w:eastAsia="Calibri" w:cs="Arial"/>
          <w:sz w:val="24"/>
          <w:szCs w:val="24"/>
          <w:lang w:val="en-US"/>
        </w:rPr>
        <w:t>Analysis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amelioration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failings</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crucial</w:t>
      </w:r>
      <w:r w:rsidRPr="00D419C1">
        <w:rPr>
          <w:rFonts w:cs="Arial"/>
          <w:sz w:val="24"/>
          <w:szCs w:val="24"/>
          <w:lang w:val="en-US"/>
        </w:rPr>
        <w:t xml:space="preserve"> </w:t>
      </w:r>
      <w:r w:rsidRPr="00D419C1">
        <w:rPr>
          <w:rFonts w:eastAsia="Calibri" w:cs="Arial"/>
          <w:sz w:val="24"/>
          <w:szCs w:val="24"/>
          <w:lang w:val="en-US"/>
        </w:rPr>
        <w:t>dimension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regulative</w:t>
      </w:r>
      <w:r w:rsidRPr="00D419C1">
        <w:rPr>
          <w:rFonts w:cs="Arial"/>
          <w:sz w:val="24"/>
          <w:szCs w:val="24"/>
          <w:lang w:val="en-US"/>
        </w:rPr>
        <w:t xml:space="preserve"> </w:t>
      </w:r>
      <w:r w:rsidRPr="00D419C1">
        <w:rPr>
          <w:rFonts w:eastAsia="Calibri" w:cs="Arial"/>
          <w:sz w:val="24"/>
          <w:szCs w:val="24"/>
          <w:lang w:val="en-US"/>
        </w:rPr>
        <w:t>enterprise</w:t>
      </w:r>
      <w:r w:rsidRPr="00D419C1">
        <w:rPr>
          <w:rFonts w:cs="Arial"/>
          <w:sz w:val="24"/>
          <w:szCs w:val="24"/>
          <w:lang w:val="en-US"/>
        </w:rPr>
        <w:t xml:space="preserve">. </w:t>
      </w:r>
    </w:p>
    <w:p w14:paraId="43FE5EB7" w14:textId="77777777" w:rsidR="00AF6837" w:rsidRPr="00706FA8" w:rsidRDefault="00AF6837" w:rsidP="00AF6837">
      <w:pPr>
        <w:pStyle w:val="NoSpacing"/>
        <w:ind w:firstLine="720"/>
        <w:rPr>
          <w:rFonts w:eastAsia="Calibri" w:cs="Arial"/>
          <w:sz w:val="24"/>
          <w:szCs w:val="24"/>
          <w:lang w:val="en-US"/>
        </w:rPr>
      </w:pPr>
      <w:r>
        <w:rPr>
          <w:rFonts w:eastAsia="Calibri" w:cs="Arial"/>
          <w:sz w:val="24"/>
          <w:szCs w:val="24"/>
          <w:lang w:val="en-US"/>
        </w:rPr>
        <w:t xml:space="preserve">In this paper, my claim is that </w:t>
      </w:r>
      <w:r w:rsidRPr="00D419C1">
        <w:rPr>
          <w:rFonts w:eastAsia="Calibri" w:cs="Arial"/>
          <w:sz w:val="24"/>
          <w:szCs w:val="24"/>
          <w:lang w:val="en-US"/>
        </w:rPr>
        <w:t>contemporary</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epistemologists</w:t>
      </w:r>
      <w:r w:rsidRPr="00D419C1">
        <w:rPr>
          <w:rFonts w:cs="Arial"/>
          <w:sz w:val="24"/>
          <w:szCs w:val="24"/>
          <w:lang w:val="en-US"/>
        </w:rPr>
        <w:t xml:space="preserve"> </w:t>
      </w:r>
      <w:r w:rsidRPr="00D419C1">
        <w:rPr>
          <w:rFonts w:eastAsia="Calibri" w:cs="Arial"/>
          <w:sz w:val="24"/>
          <w:szCs w:val="24"/>
          <w:lang w:val="en-US"/>
        </w:rPr>
        <w:t>ought</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attend</w:t>
      </w:r>
      <w:r w:rsidRPr="00D419C1">
        <w:rPr>
          <w:rFonts w:cs="Arial"/>
          <w:sz w:val="24"/>
          <w:szCs w:val="24"/>
          <w:lang w:val="en-US"/>
        </w:rPr>
        <w:t xml:space="preserve"> </w:t>
      </w:r>
      <w:r w:rsidRPr="00D419C1">
        <w:rPr>
          <w:rFonts w:eastAsia="Calibri" w:cs="Arial"/>
          <w:sz w:val="24"/>
          <w:szCs w:val="24"/>
          <w:lang w:val="en-US"/>
        </w:rPr>
        <w:t>more</w:t>
      </w:r>
      <w:r w:rsidRPr="00D419C1">
        <w:rPr>
          <w:rFonts w:cs="Arial"/>
          <w:sz w:val="24"/>
          <w:szCs w:val="24"/>
          <w:lang w:val="en-US"/>
        </w:rPr>
        <w:t xml:space="preserve"> </w:t>
      </w:r>
      <w:r w:rsidRPr="00D419C1">
        <w:rPr>
          <w:rFonts w:eastAsia="Calibri" w:cs="Arial"/>
          <w:sz w:val="24"/>
          <w:szCs w:val="24"/>
          <w:lang w:val="en-US"/>
        </w:rPr>
        <w:t>closely</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methods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deliverances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historians</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section</w:t>
      </w:r>
      <w:r w:rsidRPr="00D419C1">
        <w:rPr>
          <w:rFonts w:cs="Arial"/>
          <w:sz w:val="24"/>
          <w:szCs w:val="24"/>
          <w:lang w:val="en-US"/>
        </w:rPr>
        <w:t xml:space="preserve"> </w:t>
      </w:r>
      <w:r w:rsidRPr="00D419C1">
        <w:rPr>
          <w:rFonts w:eastAsia="Calibri" w:cs="Arial"/>
          <w:sz w:val="24"/>
          <w:szCs w:val="24"/>
          <w:lang w:val="en-US"/>
        </w:rPr>
        <w:t>one</w:t>
      </w:r>
      <w:r>
        <w:rPr>
          <w:rFonts w:cs="Arial"/>
          <w:sz w:val="24"/>
          <w:szCs w:val="24"/>
          <w:lang w:val="en-US"/>
        </w:rPr>
        <w:t>, I</w:t>
      </w:r>
      <w:r w:rsidRPr="00D419C1">
        <w:rPr>
          <w:rFonts w:cs="Arial"/>
          <w:sz w:val="24"/>
          <w:szCs w:val="24"/>
          <w:lang w:val="en-US"/>
        </w:rPr>
        <w:t xml:space="preserve"> </w:t>
      </w:r>
      <w:r>
        <w:rPr>
          <w:rFonts w:eastAsia="Calibri" w:cs="Arial"/>
          <w:sz w:val="24"/>
          <w:szCs w:val="24"/>
          <w:lang w:val="en-US"/>
        </w:rPr>
        <w:t xml:space="preserve">offer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set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arguments</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an</w:t>
      </w:r>
      <w:r>
        <w:rPr>
          <w:rFonts w:cs="Arial"/>
          <w:sz w:val="24"/>
          <w:szCs w:val="24"/>
          <w:lang w:val="en-US"/>
        </w:rPr>
        <w:t xml:space="preserve"> </w:t>
      </w:r>
      <w:r w:rsidRPr="00D419C1">
        <w:rPr>
          <w:rFonts w:eastAsia="Calibri" w:cs="Arial"/>
          <w:sz w:val="24"/>
          <w:szCs w:val="24"/>
          <w:lang w:val="en-US"/>
        </w:rPr>
        <w:t>historical</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epistemology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then</w:t>
      </w:r>
      <w:r>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sections</w:t>
      </w:r>
      <w:r w:rsidRPr="00D419C1">
        <w:rPr>
          <w:rFonts w:cs="Arial"/>
          <w:sz w:val="24"/>
          <w:szCs w:val="24"/>
          <w:lang w:val="en-US"/>
        </w:rPr>
        <w:t xml:space="preserve"> </w:t>
      </w:r>
      <w:r w:rsidRPr="00D419C1">
        <w:rPr>
          <w:rFonts w:eastAsia="Calibri" w:cs="Arial"/>
          <w:sz w:val="24"/>
          <w:szCs w:val="24"/>
          <w:lang w:val="en-US"/>
        </w:rPr>
        <w:t>two</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Pr>
          <w:rFonts w:eastAsia="Calibri" w:cs="Arial"/>
          <w:sz w:val="24"/>
          <w:szCs w:val="24"/>
          <w:lang w:val="en-US"/>
        </w:rPr>
        <w:t>three, develop</w:t>
      </w:r>
      <w:r w:rsidRPr="00D419C1">
        <w:rPr>
          <w:rFonts w:cs="Arial"/>
          <w:sz w:val="24"/>
          <w:szCs w:val="24"/>
          <w:lang w:val="en-US"/>
        </w:rPr>
        <w:t xml:space="preserve"> </w:t>
      </w:r>
      <w:r>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case</w:t>
      </w:r>
      <w:r w:rsidRPr="00D419C1">
        <w:rPr>
          <w:rFonts w:cs="Arial"/>
          <w:sz w:val="24"/>
          <w:szCs w:val="24"/>
          <w:lang w:val="en-US"/>
        </w:rPr>
        <w:t xml:space="preserve"> </w:t>
      </w:r>
      <w:r w:rsidRPr="00D419C1">
        <w:rPr>
          <w:rFonts w:eastAsia="Calibri" w:cs="Arial"/>
          <w:sz w:val="24"/>
          <w:szCs w:val="24"/>
          <w:lang w:val="en-US"/>
        </w:rPr>
        <w:t>study</w:t>
      </w:r>
      <w:r w:rsidRPr="00D419C1">
        <w:rPr>
          <w:rFonts w:cs="Arial"/>
          <w:sz w:val="24"/>
          <w:szCs w:val="24"/>
          <w:lang w:val="en-US"/>
        </w:rPr>
        <w:t xml:space="preserve"> –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sophisticated</w:t>
      </w:r>
      <w:r w:rsidRPr="00D419C1">
        <w:rPr>
          <w:rFonts w:cs="Arial"/>
          <w:sz w:val="24"/>
          <w:szCs w:val="24"/>
          <w:lang w:val="en-US"/>
        </w:rPr>
        <w:t xml:space="preserve"> </w:t>
      </w:r>
      <w:r w:rsidRPr="00D419C1">
        <w:rPr>
          <w:rFonts w:eastAsia="Calibri" w:cs="Arial"/>
          <w:sz w:val="24"/>
          <w:szCs w:val="24"/>
          <w:lang w:val="en-US"/>
        </w:rPr>
        <w:t>early</w:t>
      </w:r>
      <w:r w:rsidRPr="00D419C1">
        <w:rPr>
          <w:rFonts w:cs="Arial"/>
          <w:sz w:val="24"/>
          <w:szCs w:val="24"/>
          <w:lang w:val="en-US"/>
        </w:rPr>
        <w:t xml:space="preserve"> </w:t>
      </w:r>
      <w:r w:rsidRPr="00D419C1">
        <w:rPr>
          <w:rFonts w:eastAsia="Calibri" w:cs="Arial"/>
          <w:sz w:val="24"/>
          <w:szCs w:val="24"/>
          <w:lang w:val="en-US"/>
        </w:rPr>
        <w:t>modern</w:t>
      </w:r>
      <w:r w:rsidRPr="00D419C1">
        <w:rPr>
          <w:rFonts w:cs="Arial"/>
          <w:sz w:val="24"/>
          <w:szCs w:val="24"/>
          <w:lang w:val="en-US"/>
        </w:rPr>
        <w:t xml:space="preserve"> </w:t>
      </w:r>
      <w:r w:rsidRPr="00D419C1">
        <w:rPr>
          <w:rFonts w:eastAsia="Calibri" w:cs="Arial"/>
          <w:sz w:val="24"/>
          <w:szCs w:val="24"/>
          <w:lang w:val="en-US"/>
        </w:rPr>
        <w:t>English</w:t>
      </w:r>
      <w:r w:rsidRPr="00D419C1">
        <w:rPr>
          <w:rFonts w:cs="Arial"/>
          <w:sz w:val="24"/>
          <w:szCs w:val="24"/>
          <w:lang w:val="en-US"/>
        </w:rPr>
        <w:t xml:space="preserve"> </w:t>
      </w:r>
      <w:r w:rsidRPr="00D419C1">
        <w:rPr>
          <w:rFonts w:eastAsia="Calibri" w:cs="Arial"/>
          <w:sz w:val="24"/>
          <w:szCs w:val="24"/>
          <w:lang w:val="en-US"/>
        </w:rPr>
        <w:t>tradition</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w:t>
      </w:r>
      <w:r w:rsidRPr="00D419C1">
        <w:rPr>
          <w:rFonts w:eastAsia="Calibri" w:cs="Arial"/>
          <w:sz w:val="24"/>
          <w:szCs w:val="24"/>
          <w:lang w:val="en-US"/>
        </w:rPr>
        <w:t>epistemology</w:t>
      </w:r>
      <w:r w:rsidRPr="00D419C1">
        <w:rPr>
          <w:rFonts w:cs="Arial"/>
          <w:sz w:val="24"/>
          <w:szCs w:val="24"/>
          <w:lang w:val="en-US"/>
        </w:rPr>
        <w:t xml:space="preserve">. </w:t>
      </w:r>
      <w:r w:rsidRPr="00D419C1">
        <w:rPr>
          <w:rFonts w:eastAsia="Calibri" w:cs="Arial"/>
          <w:sz w:val="24"/>
          <w:szCs w:val="24"/>
          <w:lang w:val="en-US"/>
        </w:rPr>
        <w:t>My</w:t>
      </w:r>
      <w:r w:rsidRPr="00D419C1">
        <w:rPr>
          <w:rFonts w:cs="Arial"/>
          <w:sz w:val="24"/>
          <w:szCs w:val="24"/>
          <w:lang w:val="en-US"/>
        </w:rPr>
        <w:t xml:space="preserve"> </w:t>
      </w:r>
      <w:r w:rsidRPr="00D419C1">
        <w:rPr>
          <w:rFonts w:eastAsia="Calibri" w:cs="Arial"/>
          <w:sz w:val="24"/>
          <w:szCs w:val="24"/>
          <w:lang w:val="en-US"/>
        </w:rPr>
        <w:t>claim</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historical</w:t>
      </w:r>
      <w:r w:rsidRPr="00D419C1">
        <w:rPr>
          <w:rFonts w:cs="Arial"/>
          <w:sz w:val="24"/>
          <w:szCs w:val="24"/>
          <w:lang w:val="en-US"/>
        </w:rPr>
        <w:t xml:space="preserve"> </w:t>
      </w:r>
      <w:r w:rsidRPr="00D419C1">
        <w:rPr>
          <w:rFonts w:eastAsia="Calibri" w:cs="Arial"/>
          <w:sz w:val="24"/>
          <w:szCs w:val="24"/>
          <w:lang w:val="en-US"/>
        </w:rPr>
        <w:t>perspective</w:t>
      </w:r>
      <w:r w:rsidRPr="00D419C1">
        <w:rPr>
          <w:rFonts w:cs="Arial"/>
          <w:sz w:val="24"/>
          <w:szCs w:val="24"/>
          <w:lang w:val="en-US"/>
        </w:rPr>
        <w:t xml:space="preserve"> </w:t>
      </w:r>
      <w:r w:rsidRPr="00D419C1">
        <w:rPr>
          <w:rFonts w:eastAsia="Calibri" w:cs="Arial"/>
          <w:sz w:val="24"/>
          <w:szCs w:val="24"/>
          <w:lang w:val="en-US"/>
        </w:rPr>
        <w:t>indicates</w:t>
      </w:r>
      <w:r w:rsidRPr="00D419C1">
        <w:rPr>
          <w:rFonts w:cs="Arial"/>
          <w:sz w:val="24"/>
          <w:szCs w:val="24"/>
          <w:lang w:val="en-US"/>
        </w:rPr>
        <w:t xml:space="preserve"> </w:t>
      </w:r>
      <w:r w:rsidRPr="00D419C1">
        <w:rPr>
          <w:rFonts w:eastAsia="Calibri" w:cs="Arial"/>
          <w:sz w:val="24"/>
          <w:szCs w:val="24"/>
          <w:lang w:val="en-US"/>
        </w:rPr>
        <w:t>th</w:t>
      </w:r>
      <w:r>
        <w:rPr>
          <w:rFonts w:eastAsia="Calibri" w:cs="Arial"/>
          <w:sz w:val="24"/>
          <w:szCs w:val="24"/>
          <w:lang w:val="en-US"/>
        </w:rPr>
        <w:t xml:space="preserve">e existence of </w:t>
      </w:r>
      <w:r w:rsidRPr="00D419C1">
        <w:rPr>
          <w:rFonts w:eastAsia="Calibri" w:cs="Arial"/>
          <w:i/>
          <w:sz w:val="24"/>
          <w:szCs w:val="24"/>
          <w:lang w:val="en-US"/>
        </w:rPr>
        <w:t>deep</w:t>
      </w:r>
      <w:r w:rsidRPr="00D419C1">
        <w:rPr>
          <w:rFonts w:cs="Arial"/>
          <w:i/>
          <w:sz w:val="24"/>
          <w:szCs w:val="24"/>
          <w:lang w:val="en-US"/>
        </w:rPr>
        <w:t xml:space="preserve"> </w:t>
      </w:r>
      <w:r>
        <w:rPr>
          <w:rFonts w:cs="Arial"/>
          <w:i/>
          <w:sz w:val="24"/>
          <w:szCs w:val="24"/>
          <w:lang w:val="en-US"/>
        </w:rPr>
        <w:t xml:space="preserve">conceptions of </w:t>
      </w:r>
      <w:r w:rsidRPr="00D419C1">
        <w:rPr>
          <w:rFonts w:eastAsia="Calibri" w:cs="Arial"/>
          <w:i/>
          <w:sz w:val="24"/>
          <w:szCs w:val="24"/>
          <w:lang w:val="en-US"/>
        </w:rPr>
        <w:t>epistemic</w:t>
      </w:r>
      <w:r w:rsidRPr="00D419C1">
        <w:rPr>
          <w:rFonts w:cs="Arial"/>
          <w:i/>
          <w:sz w:val="24"/>
          <w:szCs w:val="24"/>
          <w:lang w:val="en-US"/>
        </w:rPr>
        <w:t xml:space="preserve"> </w:t>
      </w:r>
      <w:r w:rsidRPr="00D419C1">
        <w:rPr>
          <w:rFonts w:eastAsia="Calibri" w:cs="Arial"/>
          <w:i/>
          <w:sz w:val="24"/>
          <w:szCs w:val="24"/>
          <w:lang w:val="en-US"/>
        </w:rPr>
        <w:t>vice</w:t>
      </w:r>
      <w:r>
        <w:rPr>
          <w:rFonts w:cs="Arial"/>
          <w:sz w:val="24"/>
          <w:szCs w:val="24"/>
          <w:lang w:val="en-US"/>
        </w:rPr>
        <w:t xml:space="preserve">: one whose form, identity, and </w:t>
      </w:r>
      <w:r w:rsidRPr="00D419C1">
        <w:rPr>
          <w:rFonts w:eastAsia="Calibri" w:cs="Arial"/>
          <w:sz w:val="24"/>
          <w:szCs w:val="24"/>
          <w:lang w:val="en-US"/>
        </w:rPr>
        <w:t>intelligibility</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only</w:t>
      </w:r>
      <w:r w:rsidRPr="00D419C1">
        <w:rPr>
          <w:rFonts w:cs="Arial"/>
          <w:sz w:val="24"/>
          <w:szCs w:val="24"/>
          <w:lang w:val="en-US"/>
        </w:rPr>
        <w:t xml:space="preserve"> </w:t>
      </w:r>
      <w:r w:rsidRPr="00D419C1">
        <w:rPr>
          <w:rFonts w:eastAsia="Calibri" w:cs="Arial"/>
          <w:sz w:val="24"/>
          <w:szCs w:val="24"/>
          <w:lang w:val="en-US"/>
        </w:rPr>
        <w:t>explain</w:t>
      </w:r>
      <w:r>
        <w:rPr>
          <w:rFonts w:eastAsia="Calibri" w:cs="Arial"/>
          <w:sz w:val="24"/>
          <w:szCs w:val="24"/>
          <w:lang w:val="en-US"/>
        </w:rPr>
        <w:t>able</w:t>
      </w:r>
      <w:r w:rsidRPr="00D419C1">
        <w:rPr>
          <w:rFonts w:cs="Arial"/>
          <w:sz w:val="24"/>
          <w:szCs w:val="24"/>
          <w:lang w:val="en-US"/>
        </w:rPr>
        <w:t xml:space="preserve"> </w:t>
      </w:r>
      <w:r w:rsidRPr="00D419C1">
        <w:rPr>
          <w:rFonts w:eastAsia="Calibri" w:cs="Arial"/>
          <w:sz w:val="24"/>
          <w:szCs w:val="24"/>
          <w:lang w:val="en-US"/>
        </w:rPr>
        <w:t>adequately</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relation</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deeper</w:t>
      </w:r>
      <w:r w:rsidRPr="00D419C1">
        <w:rPr>
          <w:rFonts w:cs="Arial"/>
          <w:sz w:val="24"/>
          <w:szCs w:val="24"/>
          <w:lang w:val="en-US"/>
        </w:rPr>
        <w:t xml:space="preserve"> </w:t>
      </w:r>
      <w:r w:rsidRPr="00D419C1">
        <w:rPr>
          <w:rFonts w:eastAsia="Calibri" w:cs="Arial"/>
          <w:sz w:val="24"/>
          <w:szCs w:val="24"/>
          <w:lang w:val="en-US"/>
        </w:rPr>
        <w:t>underlying</w:t>
      </w:r>
      <w:r w:rsidRPr="00D419C1">
        <w:rPr>
          <w:rFonts w:cs="Arial"/>
          <w:sz w:val="24"/>
          <w:szCs w:val="24"/>
          <w:lang w:val="en-US"/>
        </w:rPr>
        <w:t xml:space="preserve"> </w:t>
      </w:r>
      <w:r w:rsidRPr="00D419C1">
        <w:rPr>
          <w:rFonts w:eastAsia="Calibri" w:cs="Arial"/>
          <w:sz w:val="24"/>
          <w:szCs w:val="24"/>
          <w:lang w:val="en-US"/>
        </w:rPr>
        <w:t>conception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human</w:t>
      </w:r>
      <w:r w:rsidRPr="00D419C1">
        <w:rPr>
          <w:rFonts w:cs="Arial"/>
          <w:sz w:val="24"/>
          <w:szCs w:val="24"/>
          <w:lang w:val="en-US"/>
        </w:rPr>
        <w:t xml:space="preserve"> </w:t>
      </w:r>
      <w:r w:rsidRPr="00D419C1">
        <w:rPr>
          <w:rFonts w:eastAsia="Calibri" w:cs="Arial"/>
          <w:sz w:val="24"/>
          <w:szCs w:val="24"/>
          <w:lang w:val="en-US"/>
        </w:rPr>
        <w:t>nature</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nature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reality</w:t>
      </w:r>
      <w:r w:rsidRPr="00D419C1">
        <w:rPr>
          <w:rFonts w:cs="Arial"/>
          <w:sz w:val="24"/>
          <w:szCs w:val="24"/>
          <w:lang w:val="en-US"/>
        </w:rPr>
        <w:t xml:space="preserve"> –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i/>
          <w:sz w:val="24"/>
          <w:szCs w:val="24"/>
          <w:lang w:val="en-US"/>
        </w:rPr>
        <w:t>Weltbild</w:t>
      </w:r>
      <w:r w:rsidRPr="00D419C1">
        <w:rPr>
          <w:rFonts w:cs="Arial"/>
          <w:sz w:val="24"/>
          <w:szCs w:val="24"/>
          <w:lang w:val="en-US"/>
        </w:rPr>
        <w:t xml:space="preserve">, </w:t>
      </w:r>
      <w:r w:rsidRPr="00D419C1">
        <w:rPr>
          <w:rFonts w:eastAsia="Calibri" w:cs="Arial"/>
          <w:sz w:val="24"/>
          <w:szCs w:val="24"/>
          <w:lang w:val="en-US"/>
        </w:rPr>
        <w:t>perhaps</w:t>
      </w:r>
      <w:r w:rsidRPr="00D419C1">
        <w:rPr>
          <w:rFonts w:cs="Arial"/>
          <w:sz w:val="24"/>
          <w:szCs w:val="24"/>
          <w:lang w:val="en-US"/>
        </w:rPr>
        <w:t xml:space="preserve">. I argue that </w:t>
      </w:r>
      <w:r w:rsidRPr="00D419C1">
        <w:rPr>
          <w:rFonts w:cs="Arial"/>
          <w:i/>
          <w:sz w:val="24"/>
          <w:szCs w:val="24"/>
          <w:lang w:val="en-US"/>
        </w:rPr>
        <w:t>epistemic hubris</w:t>
      </w:r>
      <w:r>
        <w:rPr>
          <w:rFonts w:cs="Arial"/>
          <w:sz w:val="24"/>
          <w:szCs w:val="24"/>
          <w:lang w:val="en-US"/>
        </w:rPr>
        <w:t xml:space="preserve"> is one such</w:t>
      </w:r>
      <w:r w:rsidRPr="00D419C1">
        <w:rPr>
          <w:rFonts w:cs="Arial"/>
          <w:sz w:val="24"/>
          <w:szCs w:val="24"/>
          <w:lang w:val="en-US"/>
        </w:rPr>
        <w:t xml:space="preserve"> deep epistemic vice, insofar as it presupposes a conception of human beings</w:t>
      </w:r>
      <w:r>
        <w:rPr>
          <w:rFonts w:cs="Arial"/>
          <w:sz w:val="24"/>
          <w:szCs w:val="24"/>
          <w:lang w:val="en-US"/>
        </w:rPr>
        <w:t>”</w:t>
      </w:r>
      <w:r w:rsidRPr="00D419C1">
        <w:rPr>
          <w:rFonts w:cs="Arial"/>
          <w:sz w:val="24"/>
          <w:szCs w:val="24"/>
          <w:lang w:val="en-US"/>
        </w:rPr>
        <w:t xml:space="preserve"> epistemic capacities and situation within the wider orde</w:t>
      </w:r>
      <w:r>
        <w:rPr>
          <w:rFonts w:cs="Arial"/>
          <w:sz w:val="24"/>
          <w:szCs w:val="24"/>
          <w:lang w:val="en-US"/>
        </w:rPr>
        <w:t>r of reality, one shaped, within early modern</w:t>
      </w:r>
      <w:r w:rsidRPr="00D419C1">
        <w:rPr>
          <w:rFonts w:cs="Arial"/>
          <w:sz w:val="24"/>
          <w:szCs w:val="24"/>
          <w:lang w:val="en-US"/>
        </w:rPr>
        <w:t xml:space="preserve"> English natural philosophy</w:t>
      </w:r>
      <w:r>
        <w:rPr>
          <w:rFonts w:cs="Arial"/>
          <w:sz w:val="24"/>
          <w:szCs w:val="24"/>
          <w:lang w:val="en-US"/>
        </w:rPr>
        <w:t xml:space="preserve">, by an </w:t>
      </w:r>
      <w:r w:rsidRPr="00D419C1">
        <w:rPr>
          <w:rFonts w:cs="Arial"/>
          <w:sz w:val="24"/>
          <w:szCs w:val="24"/>
          <w:lang w:val="en-US"/>
        </w:rPr>
        <w:t xml:space="preserve">underlying postlapsarian anthropology – </w:t>
      </w:r>
      <w:r>
        <w:rPr>
          <w:rFonts w:cs="Arial"/>
          <w:sz w:val="24"/>
          <w:szCs w:val="24"/>
          <w:lang w:val="en-US"/>
        </w:rPr>
        <w:t>a</w:t>
      </w:r>
      <w:r w:rsidRPr="00D419C1">
        <w:rPr>
          <w:rFonts w:cs="Arial"/>
          <w:sz w:val="24"/>
          <w:szCs w:val="24"/>
          <w:lang w:val="en-US"/>
        </w:rPr>
        <w:t xml:space="preserve"> conception of human beings as fallen, corrupted creatures. </w:t>
      </w:r>
    </w:p>
    <w:p w14:paraId="108472FE" w14:textId="77777777" w:rsidR="00AF6837" w:rsidRDefault="00AF6837" w:rsidP="00AF6837">
      <w:pPr>
        <w:pStyle w:val="NoSpacing"/>
        <w:ind w:firstLine="720"/>
        <w:rPr>
          <w:rFonts w:cs="Arial"/>
          <w:sz w:val="24"/>
          <w:szCs w:val="24"/>
          <w:lang w:val="en-US"/>
        </w:rPr>
      </w:pPr>
      <w:r w:rsidRPr="00D419C1">
        <w:rPr>
          <w:rFonts w:eastAsia="Calibri" w:cs="Arial"/>
          <w:sz w:val="24"/>
          <w:szCs w:val="24"/>
          <w:lang w:val="en-US"/>
        </w:rPr>
        <w:t>Although</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epistemology</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relatively</w:t>
      </w:r>
      <w:r w:rsidRPr="00D419C1">
        <w:rPr>
          <w:rFonts w:cs="Arial"/>
          <w:sz w:val="24"/>
          <w:szCs w:val="24"/>
          <w:lang w:val="en-US"/>
        </w:rPr>
        <w:t xml:space="preserve"> </w:t>
      </w:r>
      <w:r w:rsidRPr="00D419C1">
        <w:rPr>
          <w:rFonts w:eastAsia="Calibri" w:cs="Arial"/>
          <w:sz w:val="24"/>
          <w:szCs w:val="24"/>
          <w:lang w:val="en-US"/>
        </w:rPr>
        <w:t>young</w:t>
      </w:r>
      <w:r w:rsidRPr="00D419C1">
        <w:rPr>
          <w:rFonts w:cs="Arial"/>
          <w:sz w:val="24"/>
          <w:szCs w:val="24"/>
          <w:lang w:val="en-US"/>
        </w:rPr>
        <w:t xml:space="preserve">, </w:t>
      </w:r>
      <w:r w:rsidRPr="00D419C1">
        <w:rPr>
          <w:rFonts w:eastAsia="Calibri" w:cs="Arial"/>
          <w:sz w:val="24"/>
          <w:szCs w:val="24"/>
          <w:lang w:val="en-US"/>
        </w:rPr>
        <w:t>most</w:t>
      </w:r>
      <w:r w:rsidRPr="00D419C1">
        <w:rPr>
          <w:rFonts w:cs="Arial"/>
          <w:sz w:val="24"/>
          <w:szCs w:val="24"/>
          <w:lang w:val="en-US"/>
        </w:rPr>
        <w:t xml:space="preserve"> </w:t>
      </w:r>
      <w:r w:rsidRPr="00D419C1">
        <w:rPr>
          <w:rFonts w:eastAsia="Calibri" w:cs="Arial"/>
          <w:sz w:val="24"/>
          <w:szCs w:val="24"/>
          <w:lang w:val="en-US"/>
        </w:rPr>
        <w:t>work</w:t>
      </w:r>
      <w:r w:rsidRPr="00D419C1">
        <w:rPr>
          <w:rFonts w:cs="Arial"/>
          <w:sz w:val="24"/>
          <w:szCs w:val="24"/>
          <w:lang w:val="en-US"/>
        </w:rPr>
        <w:t xml:space="preserve"> </w:t>
      </w:r>
      <w:r w:rsidRPr="00D419C1">
        <w:rPr>
          <w:rFonts w:eastAsia="Calibri" w:cs="Arial"/>
          <w:sz w:val="24"/>
          <w:szCs w:val="24"/>
          <w:lang w:val="en-US"/>
        </w:rPr>
        <w:t>so</w:t>
      </w:r>
      <w:r w:rsidRPr="00D419C1">
        <w:rPr>
          <w:rFonts w:cs="Arial"/>
          <w:sz w:val="24"/>
          <w:szCs w:val="24"/>
          <w:lang w:val="en-US"/>
        </w:rPr>
        <w:t xml:space="preserve"> </w:t>
      </w:r>
      <w:r w:rsidRPr="00D419C1">
        <w:rPr>
          <w:rFonts w:eastAsia="Calibri" w:cs="Arial"/>
          <w:sz w:val="24"/>
          <w:szCs w:val="24"/>
          <w:lang w:val="en-US"/>
        </w:rPr>
        <w:t>far</w:t>
      </w:r>
      <w:r w:rsidRPr="00D419C1">
        <w:rPr>
          <w:rFonts w:cs="Arial"/>
          <w:sz w:val="24"/>
          <w:szCs w:val="24"/>
          <w:lang w:val="en-US"/>
        </w:rPr>
        <w:t xml:space="preserve"> </w:t>
      </w:r>
      <w:r w:rsidRPr="00D419C1">
        <w:rPr>
          <w:rFonts w:eastAsia="Calibri" w:cs="Arial"/>
          <w:sz w:val="24"/>
          <w:szCs w:val="24"/>
          <w:lang w:val="en-US"/>
        </w:rPr>
        <w:t>has</w:t>
      </w:r>
      <w:r w:rsidRPr="00D419C1">
        <w:rPr>
          <w:rFonts w:cs="Arial"/>
          <w:sz w:val="24"/>
          <w:szCs w:val="24"/>
          <w:lang w:val="en-US"/>
        </w:rPr>
        <w:t xml:space="preserve"> </w:t>
      </w:r>
      <w:r w:rsidRPr="00D419C1">
        <w:rPr>
          <w:rFonts w:eastAsia="Calibri" w:cs="Arial"/>
          <w:sz w:val="24"/>
          <w:szCs w:val="24"/>
          <w:lang w:val="en-US"/>
        </w:rPr>
        <w:t>tended</w:t>
      </w:r>
      <w:r w:rsidRPr="00D419C1">
        <w:rPr>
          <w:rFonts w:cs="Arial"/>
          <w:sz w:val="24"/>
          <w:szCs w:val="24"/>
          <w:lang w:val="en-US"/>
        </w:rPr>
        <w:t xml:space="preserve"> </w:t>
      </w:r>
      <w:r w:rsidRPr="00D419C1">
        <w:rPr>
          <w:rFonts w:eastAsia="Calibri" w:cs="Arial"/>
          <w:sz w:val="24"/>
          <w:szCs w:val="24"/>
          <w:lang w:val="en-US"/>
        </w:rPr>
        <w:t>not</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strongly</w:t>
      </w:r>
      <w:r w:rsidRPr="00D419C1">
        <w:rPr>
          <w:rFonts w:cs="Arial"/>
          <w:sz w:val="24"/>
          <w:szCs w:val="24"/>
          <w:lang w:val="en-US"/>
        </w:rPr>
        <w:t xml:space="preserve"> </w:t>
      </w:r>
      <w:r w:rsidRPr="00D419C1">
        <w:rPr>
          <w:rFonts w:eastAsia="Calibri" w:cs="Arial"/>
          <w:sz w:val="24"/>
          <w:szCs w:val="24"/>
          <w:lang w:val="en-US"/>
        </w:rPr>
        <w:t>historical</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senses</w:t>
      </w:r>
      <w:r w:rsidRPr="00D419C1">
        <w:rPr>
          <w:rFonts w:cs="Arial"/>
          <w:sz w:val="24"/>
          <w:szCs w:val="24"/>
          <w:lang w:val="en-US"/>
        </w:rPr>
        <w:t xml:space="preserve"> </w:t>
      </w:r>
      <w:r w:rsidRPr="00D419C1">
        <w:rPr>
          <w:rFonts w:eastAsia="Calibri" w:cs="Arial"/>
          <w:sz w:val="24"/>
          <w:szCs w:val="24"/>
          <w:lang w:val="en-US"/>
        </w:rPr>
        <w:t>just</w:t>
      </w:r>
      <w:r w:rsidRPr="00D419C1">
        <w:rPr>
          <w:rFonts w:cs="Arial"/>
          <w:sz w:val="24"/>
          <w:szCs w:val="24"/>
          <w:lang w:val="en-US"/>
        </w:rPr>
        <w:t xml:space="preserve"> </w:t>
      </w:r>
      <w:r w:rsidRPr="00D419C1">
        <w:rPr>
          <w:rFonts w:eastAsia="Calibri" w:cs="Arial"/>
          <w:sz w:val="24"/>
          <w:szCs w:val="24"/>
          <w:lang w:val="en-US"/>
        </w:rPr>
        <w:t>outlined</w:t>
      </w:r>
      <w:r w:rsidRPr="00D419C1">
        <w:rPr>
          <w:rFonts w:cs="Arial"/>
          <w:sz w:val="24"/>
          <w:szCs w:val="24"/>
          <w:lang w:val="en-US"/>
        </w:rPr>
        <w:t xml:space="preserve">. </w:t>
      </w:r>
      <w:r>
        <w:rPr>
          <w:rFonts w:cs="Arial"/>
          <w:sz w:val="24"/>
          <w:szCs w:val="24"/>
          <w:lang w:val="en-US"/>
        </w:rPr>
        <w:t xml:space="preserve">Other than </w:t>
      </w:r>
      <w:r w:rsidRPr="00D419C1">
        <w:rPr>
          <w:rFonts w:eastAsia="Calibri" w:cs="Arial"/>
          <w:sz w:val="24"/>
          <w:szCs w:val="24"/>
          <w:lang w:val="en-US"/>
        </w:rPr>
        <w:t>due</w:t>
      </w:r>
      <w:r w:rsidRPr="00D419C1">
        <w:rPr>
          <w:rFonts w:cs="Arial"/>
          <w:sz w:val="24"/>
          <w:szCs w:val="24"/>
          <w:lang w:val="en-US"/>
        </w:rPr>
        <w:t xml:space="preserve"> </w:t>
      </w:r>
      <w:r w:rsidRPr="00D419C1">
        <w:rPr>
          <w:rFonts w:eastAsia="Calibri" w:cs="Arial"/>
          <w:sz w:val="24"/>
          <w:szCs w:val="24"/>
          <w:lang w:val="en-US"/>
        </w:rPr>
        <w:t>reference</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Aristotle</w:t>
      </w:r>
      <w:r>
        <w:rPr>
          <w:rFonts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virtue</w:t>
      </w:r>
      <w:r w:rsidRPr="00D419C1">
        <w:rPr>
          <w:rFonts w:cs="Arial"/>
          <w:sz w:val="24"/>
          <w:szCs w:val="24"/>
          <w:lang w:val="en-US"/>
        </w:rPr>
        <w:t xml:space="preserve"> </w:t>
      </w:r>
      <w:r w:rsidRPr="00D419C1">
        <w:rPr>
          <w:rFonts w:eastAsia="Calibri" w:cs="Arial"/>
          <w:sz w:val="24"/>
          <w:szCs w:val="24"/>
          <w:lang w:val="en-US"/>
        </w:rPr>
        <w:t>theory</w:t>
      </w:r>
      <w:r w:rsidRPr="00D419C1">
        <w:rPr>
          <w:rFonts w:cs="Arial"/>
          <w:sz w:val="24"/>
          <w:szCs w:val="24"/>
          <w:lang w:val="en-US"/>
        </w:rPr>
        <w:t xml:space="preserve">, </w:t>
      </w:r>
      <w:r w:rsidRPr="00D419C1">
        <w:rPr>
          <w:rFonts w:eastAsia="Calibri" w:cs="Arial"/>
          <w:sz w:val="24"/>
          <w:szCs w:val="24"/>
          <w:lang w:val="en-US"/>
        </w:rPr>
        <w:t>there</w:t>
      </w:r>
      <w:r w:rsidRPr="00D419C1">
        <w:rPr>
          <w:rFonts w:cs="Arial"/>
          <w:sz w:val="24"/>
          <w:szCs w:val="24"/>
          <w:lang w:val="en-US"/>
        </w:rPr>
        <w:t xml:space="preserve"> </w:t>
      </w:r>
      <w:r w:rsidRPr="00D419C1">
        <w:rPr>
          <w:rFonts w:eastAsia="Calibri" w:cs="Arial"/>
          <w:sz w:val="24"/>
          <w:szCs w:val="24"/>
          <w:lang w:val="en-US"/>
        </w:rPr>
        <w:t>tends</w:t>
      </w:r>
      <w:r w:rsidRPr="00D419C1">
        <w:rPr>
          <w:rFonts w:cs="Arial"/>
          <w:sz w:val="24"/>
          <w:szCs w:val="24"/>
          <w:lang w:val="en-US"/>
        </w:rPr>
        <w:t xml:space="preserve"> </w:t>
      </w:r>
      <w:r w:rsidRPr="00D419C1">
        <w:rPr>
          <w:rFonts w:eastAsia="Calibri" w:cs="Arial"/>
          <w:sz w:val="24"/>
          <w:szCs w:val="24"/>
          <w:lang w:val="en-US"/>
        </w:rPr>
        <w:t>not</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intensive</w:t>
      </w:r>
      <w:r w:rsidRPr="00D419C1">
        <w:rPr>
          <w:rFonts w:cs="Arial"/>
          <w:sz w:val="24"/>
          <w:szCs w:val="24"/>
          <w:lang w:val="en-US"/>
        </w:rPr>
        <w:t xml:space="preserve"> </w:t>
      </w:r>
      <w:r w:rsidRPr="00D419C1">
        <w:rPr>
          <w:rFonts w:eastAsia="Calibri" w:cs="Arial"/>
          <w:sz w:val="24"/>
          <w:szCs w:val="24"/>
          <w:lang w:val="en-US"/>
        </w:rPr>
        <w:t>engagement</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historical</w:t>
      </w:r>
      <w:r w:rsidRPr="00D419C1">
        <w:rPr>
          <w:rFonts w:cs="Arial"/>
          <w:sz w:val="24"/>
          <w:szCs w:val="24"/>
          <w:lang w:val="en-US"/>
        </w:rPr>
        <w:t xml:space="preserve"> </w:t>
      </w:r>
      <w:r w:rsidRPr="00D419C1">
        <w:rPr>
          <w:rFonts w:eastAsia="Calibri" w:cs="Arial"/>
          <w:sz w:val="24"/>
          <w:szCs w:val="24"/>
          <w:lang w:val="en-US"/>
        </w:rPr>
        <w:t>contexts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contingency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mind</w:t>
      </w:r>
      <w:r w:rsidRPr="00D419C1">
        <w:rPr>
          <w:rFonts w:cs="Arial"/>
          <w:sz w:val="24"/>
          <w:szCs w:val="24"/>
          <w:lang w:val="en-US"/>
        </w:rPr>
        <w:t xml:space="preserve">. </w:t>
      </w:r>
      <w:r>
        <w:rPr>
          <w:rFonts w:eastAsia="Calibri" w:cs="Arial"/>
          <w:sz w:val="24"/>
          <w:szCs w:val="24"/>
          <w:lang w:val="en-US"/>
        </w:rPr>
        <w:t xml:space="preserve">Given the nascent state of the discipline, this is not a sign of any </w:t>
      </w:r>
      <w:r w:rsidRPr="00D419C1">
        <w:rPr>
          <w:rFonts w:eastAsia="Calibri" w:cs="Arial"/>
          <w:sz w:val="24"/>
          <w:szCs w:val="24"/>
          <w:lang w:val="en-US"/>
        </w:rPr>
        <w:t>entrenched</w:t>
      </w:r>
      <w:r w:rsidRPr="00D419C1">
        <w:rPr>
          <w:rFonts w:cs="Arial"/>
          <w:sz w:val="24"/>
          <w:szCs w:val="24"/>
          <w:lang w:val="en-US"/>
        </w:rPr>
        <w:t xml:space="preserve"> </w:t>
      </w:r>
      <w:r w:rsidRPr="00D419C1">
        <w:rPr>
          <w:rFonts w:eastAsia="Calibri" w:cs="Arial"/>
          <w:sz w:val="24"/>
          <w:szCs w:val="24"/>
          <w:lang w:val="en-US"/>
        </w:rPr>
        <w:t>ahistoricality</w:t>
      </w:r>
      <w:r w:rsidRPr="00D419C1">
        <w:rPr>
          <w:rFonts w:cs="Arial"/>
          <w:sz w:val="24"/>
          <w:szCs w:val="24"/>
          <w:lang w:val="en-US"/>
        </w:rPr>
        <w:t xml:space="preserve">, </w:t>
      </w:r>
      <w:r w:rsidRPr="00D419C1">
        <w:rPr>
          <w:rFonts w:eastAsia="Calibri" w:cs="Arial"/>
          <w:sz w:val="24"/>
          <w:szCs w:val="24"/>
          <w:lang w:val="en-US"/>
        </w:rPr>
        <w:t>especially</w:t>
      </w:r>
      <w:r w:rsidRPr="00D419C1">
        <w:rPr>
          <w:rFonts w:cs="Arial"/>
          <w:sz w:val="24"/>
          <w:szCs w:val="24"/>
          <w:lang w:val="en-US"/>
        </w:rPr>
        <w:t xml:space="preserve"> </w:t>
      </w:r>
      <w:r>
        <w:rPr>
          <w:rFonts w:cs="Arial"/>
          <w:sz w:val="24"/>
          <w:szCs w:val="24"/>
          <w:lang w:val="en-US"/>
        </w:rPr>
        <w:t>when compared to</w:t>
      </w:r>
      <w:r>
        <w:rPr>
          <w:rFonts w:eastAsia="Calibri" w:cs="Arial"/>
          <w:sz w:val="24"/>
          <w:szCs w:val="24"/>
          <w:lang w:val="en-US"/>
        </w:rPr>
        <w:t xml:space="preserve"> </w:t>
      </w:r>
      <w:r w:rsidRPr="00D419C1">
        <w:rPr>
          <w:rFonts w:eastAsia="Calibri" w:cs="Arial"/>
          <w:sz w:val="24"/>
          <w:szCs w:val="24"/>
          <w:lang w:val="en-US"/>
        </w:rPr>
        <w:t>its</w:t>
      </w:r>
      <w:r w:rsidRPr="00D419C1">
        <w:rPr>
          <w:rFonts w:cs="Arial"/>
          <w:sz w:val="24"/>
          <w:szCs w:val="24"/>
          <w:lang w:val="en-US"/>
        </w:rPr>
        <w:t xml:space="preserve"> </w:t>
      </w:r>
      <w:r w:rsidRPr="00D419C1">
        <w:rPr>
          <w:rFonts w:eastAsia="Calibri" w:cs="Arial"/>
          <w:sz w:val="24"/>
          <w:szCs w:val="24"/>
          <w:lang w:val="en-US"/>
        </w:rPr>
        <w:t>sister</w:t>
      </w:r>
      <w:r w:rsidRPr="00D419C1">
        <w:rPr>
          <w:rFonts w:cs="Arial"/>
          <w:sz w:val="24"/>
          <w:szCs w:val="24"/>
          <w:lang w:val="en-US"/>
        </w:rPr>
        <w:t xml:space="preserve"> </w:t>
      </w:r>
      <w:r w:rsidRPr="00D419C1">
        <w:rPr>
          <w:rFonts w:eastAsia="Calibri" w:cs="Arial"/>
          <w:sz w:val="24"/>
          <w:szCs w:val="24"/>
          <w:lang w:val="en-US"/>
        </w:rPr>
        <w:t>discipline</w:t>
      </w:r>
      <w:r w:rsidRPr="00D419C1">
        <w:rPr>
          <w:rFonts w:cs="Arial"/>
          <w:sz w:val="24"/>
          <w:szCs w:val="24"/>
          <w:lang w:val="en-US"/>
        </w:rPr>
        <w:t xml:space="preserve">, </w:t>
      </w:r>
      <w:r w:rsidRPr="00D419C1">
        <w:rPr>
          <w:rFonts w:eastAsia="Calibri" w:cs="Arial"/>
          <w:sz w:val="24"/>
          <w:szCs w:val="24"/>
          <w:lang w:val="en-US"/>
        </w:rPr>
        <w:t>virtue</w:t>
      </w:r>
      <w:r w:rsidRPr="00D419C1">
        <w:rPr>
          <w:rFonts w:cs="Arial"/>
          <w:sz w:val="24"/>
          <w:szCs w:val="24"/>
          <w:lang w:val="en-US"/>
        </w:rPr>
        <w:t xml:space="preserve"> </w:t>
      </w:r>
      <w:r w:rsidRPr="00D419C1">
        <w:rPr>
          <w:rFonts w:eastAsia="Calibri" w:cs="Arial"/>
          <w:sz w:val="24"/>
          <w:szCs w:val="24"/>
          <w:lang w:val="en-US"/>
        </w:rPr>
        <w:t>epistemology</w:t>
      </w:r>
      <w:r w:rsidRPr="00D419C1">
        <w:rPr>
          <w:rFonts w:cs="Arial"/>
          <w:sz w:val="24"/>
          <w:szCs w:val="24"/>
          <w:lang w:val="en-US"/>
        </w:rPr>
        <w:t>.</w:t>
      </w:r>
      <w:r>
        <w:rPr>
          <w:rFonts w:cs="Arial"/>
          <w:sz w:val="24"/>
          <w:szCs w:val="24"/>
          <w:lang w:val="en-US"/>
        </w:rPr>
        <w:t xml:space="preserve"> T</w:t>
      </w:r>
      <w:r w:rsidRPr="00D419C1">
        <w:rPr>
          <w:rFonts w:eastAsia="Calibri" w:cs="Arial"/>
          <w:sz w:val="24"/>
          <w:szCs w:val="24"/>
          <w:lang w:val="en-US"/>
        </w:rPr>
        <w:t>he</w:t>
      </w:r>
      <w:r w:rsidRPr="00D419C1">
        <w:rPr>
          <w:rFonts w:cs="Arial"/>
          <w:sz w:val="24"/>
          <w:szCs w:val="24"/>
          <w:lang w:val="en-US"/>
        </w:rPr>
        <w:t xml:space="preserve"> </w:t>
      </w:r>
      <w:r w:rsidRPr="00D419C1">
        <w:rPr>
          <w:rFonts w:eastAsia="Calibri" w:cs="Arial"/>
          <w:sz w:val="24"/>
          <w:szCs w:val="24"/>
          <w:lang w:val="en-US"/>
        </w:rPr>
        <w:t>last</w:t>
      </w:r>
      <w:r w:rsidRPr="00D419C1">
        <w:rPr>
          <w:rFonts w:cs="Arial"/>
          <w:sz w:val="24"/>
          <w:szCs w:val="24"/>
          <w:lang w:val="en-US"/>
        </w:rPr>
        <w:t xml:space="preserve"> </w:t>
      </w:r>
      <w:r w:rsidRPr="00D419C1">
        <w:rPr>
          <w:rFonts w:eastAsia="Calibri" w:cs="Arial"/>
          <w:sz w:val="24"/>
          <w:szCs w:val="24"/>
          <w:lang w:val="en-US"/>
        </w:rPr>
        <w:t>few</w:t>
      </w:r>
      <w:r w:rsidRPr="00D419C1">
        <w:rPr>
          <w:rFonts w:cs="Arial"/>
          <w:sz w:val="24"/>
          <w:szCs w:val="24"/>
          <w:lang w:val="en-US"/>
        </w:rPr>
        <w:t xml:space="preserve"> </w:t>
      </w:r>
      <w:r w:rsidRPr="00D419C1">
        <w:rPr>
          <w:rFonts w:eastAsia="Calibri" w:cs="Arial"/>
          <w:sz w:val="24"/>
          <w:szCs w:val="24"/>
          <w:lang w:val="en-US"/>
        </w:rPr>
        <w:t>years</w:t>
      </w:r>
      <w:r>
        <w:rPr>
          <w:rFonts w:cs="Arial"/>
          <w:sz w:val="24"/>
          <w:szCs w:val="24"/>
          <w:lang w:val="en-US"/>
        </w:rPr>
        <w:t xml:space="preserve"> </w:t>
      </w:r>
      <w:r w:rsidRPr="00D419C1">
        <w:rPr>
          <w:rFonts w:eastAsia="Calibri" w:cs="Arial"/>
          <w:sz w:val="24"/>
          <w:szCs w:val="24"/>
          <w:lang w:val="en-US"/>
        </w:rPr>
        <w:t>have</w:t>
      </w:r>
      <w:r w:rsidRPr="00D419C1">
        <w:rPr>
          <w:rFonts w:cs="Arial"/>
          <w:sz w:val="24"/>
          <w:szCs w:val="24"/>
          <w:lang w:val="en-US"/>
        </w:rPr>
        <w:t xml:space="preserve"> </w:t>
      </w:r>
      <w:r w:rsidRPr="00D419C1">
        <w:rPr>
          <w:rFonts w:eastAsia="Calibri" w:cs="Arial"/>
          <w:sz w:val="24"/>
          <w:szCs w:val="24"/>
          <w:lang w:val="en-US"/>
        </w:rPr>
        <w:t>seen</w:t>
      </w:r>
      <w:r w:rsidRPr="00D419C1">
        <w:rPr>
          <w:rFonts w:cs="Arial"/>
          <w:sz w:val="24"/>
          <w:szCs w:val="24"/>
          <w:lang w:val="en-US"/>
        </w:rPr>
        <w:t xml:space="preserve"> </w:t>
      </w:r>
      <w:r>
        <w:rPr>
          <w:rFonts w:eastAsia="Calibri" w:cs="Arial"/>
          <w:sz w:val="24"/>
          <w:szCs w:val="24"/>
          <w:lang w:val="en-US"/>
        </w:rPr>
        <w:t>more</w:t>
      </w:r>
      <w:r w:rsidRPr="00D419C1">
        <w:rPr>
          <w:rFonts w:cs="Arial"/>
          <w:sz w:val="24"/>
          <w:szCs w:val="24"/>
          <w:lang w:val="en-US"/>
        </w:rPr>
        <w:t xml:space="preserve"> </w:t>
      </w:r>
      <w:r w:rsidRPr="00D419C1">
        <w:rPr>
          <w:rFonts w:eastAsia="Calibri" w:cs="Arial"/>
          <w:sz w:val="24"/>
          <w:szCs w:val="24"/>
          <w:lang w:val="en-US"/>
        </w:rPr>
        <w:t>historically</w:t>
      </w:r>
      <w:r w:rsidRPr="00D419C1">
        <w:rPr>
          <w:rFonts w:cs="Arial"/>
          <w:sz w:val="24"/>
          <w:szCs w:val="24"/>
          <w:lang w:val="en-US"/>
        </w:rPr>
        <w:t xml:space="preserve"> </w:t>
      </w:r>
      <w:r w:rsidRPr="00D419C1">
        <w:rPr>
          <w:rFonts w:eastAsia="Calibri" w:cs="Arial"/>
          <w:sz w:val="24"/>
          <w:szCs w:val="24"/>
          <w:lang w:val="en-US"/>
        </w:rPr>
        <w:t>sensitive</w:t>
      </w:r>
      <w:r w:rsidRPr="00D419C1">
        <w:rPr>
          <w:rFonts w:cs="Arial"/>
          <w:sz w:val="24"/>
          <w:szCs w:val="24"/>
          <w:lang w:val="en-US"/>
        </w:rPr>
        <w:t xml:space="preserve"> </w:t>
      </w:r>
      <w:r>
        <w:rPr>
          <w:rFonts w:cs="Arial"/>
          <w:sz w:val="24"/>
          <w:szCs w:val="24"/>
          <w:lang w:val="en-US"/>
        </w:rPr>
        <w:t xml:space="preserve">work, </w:t>
      </w:r>
      <w:r w:rsidRPr="00D419C1">
        <w:rPr>
          <w:rFonts w:eastAsia="Calibri" w:cs="Arial"/>
          <w:sz w:val="24"/>
          <w:szCs w:val="24"/>
          <w:lang w:val="en-US"/>
        </w:rPr>
        <w:t>either</w:t>
      </w:r>
      <w:r w:rsidRPr="00D419C1">
        <w:rPr>
          <w:rFonts w:cs="Arial"/>
          <w:sz w:val="24"/>
          <w:szCs w:val="24"/>
          <w:lang w:val="en-US"/>
        </w:rPr>
        <w:t xml:space="preserve"> </w:t>
      </w:r>
      <w:r w:rsidRPr="00D419C1">
        <w:rPr>
          <w:rFonts w:eastAsia="Calibri" w:cs="Arial"/>
          <w:sz w:val="24"/>
          <w:szCs w:val="24"/>
          <w:lang w:val="en-US"/>
        </w:rPr>
        <w:t>search</w:t>
      </w:r>
      <w:r>
        <w:rPr>
          <w:rFonts w:eastAsia="Calibri" w:cs="Arial"/>
          <w:sz w:val="24"/>
          <w:szCs w:val="24"/>
          <w:lang w:val="en-US"/>
        </w:rPr>
        <w:t>es</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precursor</w:t>
      </w:r>
      <w:r w:rsidRPr="00D419C1">
        <w:rPr>
          <w:rFonts w:cs="Arial"/>
          <w:sz w:val="24"/>
          <w:szCs w:val="24"/>
          <w:lang w:val="en-US"/>
        </w:rPr>
        <w:t xml:space="preserve"> </w:t>
      </w:r>
      <w:r w:rsidRPr="00D419C1">
        <w:rPr>
          <w:rFonts w:eastAsia="Calibri" w:cs="Arial"/>
          <w:sz w:val="24"/>
          <w:szCs w:val="24"/>
          <w:lang w:val="en-US"/>
        </w:rPr>
        <w:t>virtue</w:t>
      </w:r>
      <w:r w:rsidRPr="00D419C1">
        <w:rPr>
          <w:rFonts w:cs="Arial"/>
          <w:sz w:val="24"/>
          <w:szCs w:val="24"/>
          <w:lang w:val="en-US"/>
        </w:rPr>
        <w:t xml:space="preserve"> </w:t>
      </w:r>
      <w:r w:rsidRPr="00D419C1">
        <w:rPr>
          <w:rFonts w:eastAsia="Calibri" w:cs="Arial"/>
          <w:sz w:val="24"/>
          <w:szCs w:val="24"/>
          <w:lang w:val="en-US"/>
        </w:rPr>
        <w:t>epistemologists</w:t>
      </w:r>
      <w:r w:rsidRPr="00D419C1">
        <w:rPr>
          <w:rFonts w:cs="Arial"/>
          <w:sz w:val="24"/>
          <w:szCs w:val="24"/>
          <w:lang w:val="en-US"/>
        </w:rPr>
        <w:t xml:space="preserve"> – </w:t>
      </w:r>
      <w:r w:rsidRPr="00D419C1">
        <w:rPr>
          <w:rFonts w:eastAsia="Calibri" w:cs="Arial"/>
          <w:sz w:val="24"/>
          <w:szCs w:val="24"/>
          <w:lang w:val="en-US"/>
        </w:rPr>
        <w:t>Hume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Nietzsche</w:t>
      </w:r>
      <w:r w:rsidRPr="00D419C1">
        <w:rPr>
          <w:rFonts w:cs="Arial"/>
          <w:sz w:val="24"/>
          <w:szCs w:val="24"/>
          <w:lang w:val="en-US"/>
        </w:rPr>
        <w:t xml:space="preserve">, </w:t>
      </w:r>
      <w:r>
        <w:rPr>
          <w:rFonts w:eastAsia="Calibri" w:cs="Arial"/>
          <w:sz w:val="24"/>
          <w:szCs w:val="24"/>
          <w:lang w:val="en-US"/>
        </w:rPr>
        <w:t>say</w:t>
      </w:r>
      <w:r w:rsidRPr="00D419C1">
        <w:rPr>
          <w:rFonts w:cs="Arial"/>
          <w:sz w:val="24"/>
          <w:szCs w:val="24"/>
          <w:lang w:val="en-US"/>
        </w:rPr>
        <w:t xml:space="preserve"> –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applying</w:t>
      </w:r>
      <w:r w:rsidRPr="00D419C1">
        <w:rPr>
          <w:rFonts w:cs="Arial"/>
          <w:sz w:val="24"/>
          <w:szCs w:val="24"/>
          <w:lang w:val="en-US"/>
        </w:rPr>
        <w:t xml:space="preserve"> </w:t>
      </w:r>
      <w:r>
        <w:rPr>
          <w:rFonts w:eastAsia="Calibri" w:cs="Arial"/>
          <w:sz w:val="24"/>
          <w:szCs w:val="24"/>
          <w:lang w:val="en-US"/>
        </w:rPr>
        <w:t>virtue-epistemic</w:t>
      </w:r>
      <w:r w:rsidRPr="00D419C1">
        <w:rPr>
          <w:rFonts w:cs="Arial"/>
          <w:sz w:val="24"/>
          <w:szCs w:val="24"/>
          <w:lang w:val="en-US"/>
        </w:rPr>
        <w:t xml:space="preserve"> </w:t>
      </w:r>
      <w:r w:rsidRPr="00D419C1">
        <w:rPr>
          <w:rFonts w:eastAsia="Calibri" w:cs="Arial"/>
          <w:sz w:val="24"/>
          <w:szCs w:val="24"/>
          <w:lang w:val="en-US"/>
        </w:rPr>
        <w:t>resources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history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philosophy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science</w:t>
      </w:r>
      <w:r>
        <w:rPr>
          <w:rFonts w:eastAsia="Calibri" w:cs="Arial"/>
          <w:sz w:val="24"/>
          <w:szCs w:val="24"/>
          <w:lang w:val="en-US"/>
        </w:rPr>
        <w:t xml:space="preserve"> (Alfano 2016; Gelfert 2013; Roberts and Wood 2007)</w:t>
      </w:r>
      <w:r w:rsidRPr="00D419C1">
        <w:rPr>
          <w:rFonts w:cs="Arial"/>
          <w:sz w:val="24"/>
          <w:szCs w:val="24"/>
          <w:lang w:val="en-US"/>
        </w:rPr>
        <w:t xml:space="preserve">. </w:t>
      </w:r>
      <w:r>
        <w:rPr>
          <w:rFonts w:cs="Arial"/>
          <w:sz w:val="24"/>
          <w:szCs w:val="24"/>
          <w:lang w:val="en-US"/>
        </w:rPr>
        <w:t>I hope v</w:t>
      </w:r>
      <w:r w:rsidRPr="00D419C1">
        <w:rPr>
          <w:rFonts w:eastAsia="Calibri" w:cs="Arial"/>
          <w:sz w:val="24"/>
          <w:szCs w:val="24"/>
          <w:lang w:val="en-US"/>
        </w:rPr>
        <w:t>ice</w:t>
      </w:r>
      <w:r w:rsidRPr="00D419C1">
        <w:rPr>
          <w:rFonts w:cs="Arial"/>
          <w:sz w:val="24"/>
          <w:szCs w:val="24"/>
          <w:lang w:val="en-US"/>
        </w:rPr>
        <w:t xml:space="preserve"> </w:t>
      </w:r>
      <w:r w:rsidRPr="00D419C1">
        <w:rPr>
          <w:rFonts w:eastAsia="Calibri" w:cs="Arial"/>
          <w:sz w:val="24"/>
          <w:szCs w:val="24"/>
          <w:lang w:val="en-US"/>
        </w:rPr>
        <w:t>epistemology</w:t>
      </w:r>
      <w:r w:rsidRPr="00D419C1">
        <w:rPr>
          <w:rFonts w:cs="Arial"/>
          <w:sz w:val="24"/>
          <w:szCs w:val="24"/>
          <w:lang w:val="en-US"/>
        </w:rPr>
        <w:t xml:space="preserve"> </w:t>
      </w:r>
      <w:r w:rsidRPr="00D419C1">
        <w:rPr>
          <w:rFonts w:eastAsia="Calibri" w:cs="Arial"/>
          <w:sz w:val="24"/>
          <w:szCs w:val="24"/>
          <w:lang w:val="en-US"/>
        </w:rPr>
        <w:t>will</w:t>
      </w:r>
      <w:r w:rsidRPr="00D419C1">
        <w:rPr>
          <w:rFonts w:cs="Arial"/>
          <w:sz w:val="24"/>
          <w:szCs w:val="24"/>
          <w:lang w:val="en-US"/>
        </w:rPr>
        <w:t xml:space="preserve"> </w:t>
      </w:r>
      <w:r w:rsidRPr="00D419C1">
        <w:rPr>
          <w:rFonts w:eastAsia="Calibri" w:cs="Arial"/>
          <w:sz w:val="24"/>
          <w:szCs w:val="24"/>
          <w:lang w:val="en-US"/>
        </w:rPr>
        <w:t>also</w:t>
      </w:r>
      <w:r w:rsidRPr="00D419C1">
        <w:rPr>
          <w:rFonts w:cs="Arial"/>
          <w:sz w:val="24"/>
          <w:szCs w:val="24"/>
          <w:lang w:val="en-US"/>
        </w:rPr>
        <w:t xml:space="preserve"> </w:t>
      </w:r>
      <w:r w:rsidRPr="00D419C1">
        <w:rPr>
          <w:rFonts w:eastAsia="Calibri" w:cs="Arial"/>
          <w:sz w:val="24"/>
          <w:szCs w:val="24"/>
          <w:lang w:val="en-US"/>
        </w:rPr>
        <w:t>come</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develop</w:t>
      </w:r>
      <w:r w:rsidRPr="00D419C1">
        <w:rPr>
          <w:rFonts w:cs="Arial"/>
          <w:sz w:val="24"/>
          <w:szCs w:val="24"/>
          <w:lang w:val="en-US"/>
        </w:rPr>
        <w:t xml:space="preserve"> </w:t>
      </w:r>
      <w:r w:rsidRPr="00D419C1">
        <w:rPr>
          <w:rFonts w:eastAsia="Calibri" w:cs="Arial"/>
          <w:sz w:val="24"/>
          <w:szCs w:val="24"/>
          <w:lang w:val="en-US"/>
        </w:rPr>
        <w:t>its</w:t>
      </w:r>
      <w:r w:rsidRPr="00D419C1">
        <w:rPr>
          <w:rFonts w:cs="Arial"/>
          <w:sz w:val="24"/>
          <w:szCs w:val="24"/>
          <w:lang w:val="en-US"/>
        </w:rPr>
        <w:t xml:space="preserve"> </w:t>
      </w:r>
      <w:r w:rsidRPr="00D419C1">
        <w:rPr>
          <w:rFonts w:eastAsia="Calibri" w:cs="Arial"/>
          <w:sz w:val="24"/>
          <w:szCs w:val="24"/>
          <w:lang w:val="en-US"/>
        </w:rPr>
        <w:t>own</w:t>
      </w:r>
      <w:r w:rsidRPr="00D419C1">
        <w:rPr>
          <w:rFonts w:cs="Arial"/>
          <w:sz w:val="24"/>
          <w:szCs w:val="24"/>
          <w:lang w:val="en-US"/>
        </w:rPr>
        <w:t xml:space="preserve"> </w:t>
      </w:r>
      <w:r w:rsidRPr="00D419C1">
        <w:rPr>
          <w:rFonts w:eastAsia="Calibri" w:cs="Arial"/>
          <w:sz w:val="24"/>
          <w:szCs w:val="24"/>
          <w:lang w:val="en-US"/>
        </w:rPr>
        <w:t>historical</w:t>
      </w:r>
      <w:r w:rsidRPr="00D419C1">
        <w:rPr>
          <w:rFonts w:cs="Arial"/>
          <w:sz w:val="24"/>
          <w:szCs w:val="24"/>
          <w:lang w:val="en-US"/>
        </w:rPr>
        <w:t xml:space="preserve"> </w:t>
      </w:r>
      <w:r w:rsidRPr="00D419C1">
        <w:rPr>
          <w:rFonts w:eastAsia="Calibri" w:cs="Arial"/>
          <w:sz w:val="24"/>
          <w:szCs w:val="24"/>
          <w:lang w:val="en-US"/>
        </w:rPr>
        <w:t>sensibility</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paper</w:t>
      </w:r>
      <w:r w:rsidRPr="00D419C1">
        <w:rPr>
          <w:rFonts w:cs="Arial"/>
          <w:sz w:val="24"/>
          <w:szCs w:val="24"/>
          <w:lang w:val="en-US"/>
        </w:rPr>
        <w:t xml:space="preserve"> </w:t>
      </w:r>
      <w:r w:rsidRPr="00D419C1">
        <w:rPr>
          <w:rFonts w:eastAsia="Calibri" w:cs="Arial"/>
          <w:sz w:val="24"/>
          <w:szCs w:val="24"/>
          <w:lang w:val="en-US"/>
        </w:rPr>
        <w:t>being</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contribution</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end</w:t>
      </w:r>
      <w:r w:rsidRPr="00D419C1">
        <w:rPr>
          <w:rFonts w:cs="Arial"/>
          <w:sz w:val="24"/>
          <w:szCs w:val="24"/>
          <w:lang w:val="en-US"/>
        </w:rPr>
        <w:t xml:space="preserve">. </w:t>
      </w:r>
    </w:p>
    <w:p w14:paraId="443C2BF3" w14:textId="77777777" w:rsidR="00AF6837" w:rsidRPr="00FA548E" w:rsidRDefault="00AF6837" w:rsidP="00AF6837">
      <w:pPr>
        <w:pStyle w:val="NoSpacing"/>
        <w:ind w:firstLine="720"/>
        <w:rPr>
          <w:rFonts w:cs="Arial"/>
          <w:sz w:val="24"/>
          <w:szCs w:val="24"/>
          <w:lang w:val="en-US"/>
        </w:rPr>
      </w:pPr>
      <w:r>
        <w:rPr>
          <w:rFonts w:cs="Arial"/>
          <w:sz w:val="24"/>
          <w:szCs w:val="24"/>
          <w:lang w:val="en-US"/>
        </w:rPr>
        <w:t xml:space="preserve">Additional grounds for confidence in an “historical turn” is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increasing</w:t>
      </w:r>
      <w:r w:rsidRPr="00D419C1">
        <w:rPr>
          <w:rFonts w:cs="Arial"/>
          <w:sz w:val="24"/>
          <w:szCs w:val="24"/>
          <w:lang w:val="en-US"/>
        </w:rPr>
        <w:t xml:space="preserve"> </w:t>
      </w:r>
      <w:r w:rsidRPr="00D419C1">
        <w:rPr>
          <w:rFonts w:eastAsia="Calibri" w:cs="Arial"/>
          <w:sz w:val="24"/>
          <w:szCs w:val="24"/>
          <w:lang w:val="en-US"/>
        </w:rPr>
        <w:t>interest</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among</w:t>
      </w:r>
      <w:r w:rsidRPr="00D419C1">
        <w:rPr>
          <w:rFonts w:cs="Arial"/>
          <w:sz w:val="24"/>
          <w:szCs w:val="24"/>
          <w:lang w:val="en-US"/>
        </w:rPr>
        <w:t xml:space="preserve"> </w:t>
      </w:r>
      <w:r w:rsidRPr="00D419C1">
        <w:rPr>
          <w:rFonts w:eastAsia="Calibri" w:cs="Arial"/>
          <w:sz w:val="24"/>
          <w:szCs w:val="24"/>
          <w:lang w:val="en-US"/>
        </w:rPr>
        <w:t>intellectual</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cultural</w:t>
      </w:r>
      <w:r w:rsidRPr="00D419C1">
        <w:rPr>
          <w:rFonts w:cs="Arial"/>
          <w:sz w:val="24"/>
          <w:szCs w:val="24"/>
          <w:lang w:val="en-US"/>
        </w:rPr>
        <w:t xml:space="preserve"> </w:t>
      </w:r>
      <w:r w:rsidRPr="00D419C1">
        <w:rPr>
          <w:rFonts w:eastAsia="Calibri" w:cs="Arial"/>
          <w:sz w:val="24"/>
          <w:szCs w:val="24"/>
          <w:lang w:val="en-US"/>
        </w:rPr>
        <w:t>historians</w:t>
      </w:r>
      <w:r>
        <w:rPr>
          <w:rFonts w:eastAsia="Calibri" w:cs="Arial"/>
          <w:sz w:val="24"/>
          <w:szCs w:val="24"/>
          <w:lang w:val="en-US"/>
        </w:rPr>
        <w:t xml:space="preserve"> (Paul and van Dongen 2017; Paul 2016; Paul </w:t>
      </w:r>
      <w:r>
        <w:rPr>
          <w:rFonts w:eastAsia="Calibri" w:cs="Arial"/>
          <w:i/>
          <w:sz w:val="24"/>
          <w:szCs w:val="24"/>
          <w:lang w:val="en-US"/>
        </w:rPr>
        <w:t xml:space="preserve">et al </w:t>
      </w:r>
      <w:r w:rsidRPr="00355882">
        <w:rPr>
          <w:rFonts w:eastAsia="Calibri" w:cs="Arial"/>
          <w:sz w:val="24"/>
          <w:szCs w:val="24"/>
          <w:lang w:val="en-US"/>
        </w:rPr>
        <w:t>2016</w:t>
      </w:r>
      <w:r>
        <w:rPr>
          <w:rFonts w:eastAsia="Calibri" w:cs="Arial"/>
          <w:sz w:val="24"/>
          <w:szCs w:val="24"/>
          <w:lang w:val="en-US"/>
        </w:rPr>
        <w:t>)</w:t>
      </w:r>
      <w:r w:rsidRPr="00D419C1">
        <w:rPr>
          <w:rFonts w:cs="Arial"/>
          <w:sz w:val="24"/>
          <w:szCs w:val="24"/>
          <w:lang w:val="en-US"/>
        </w:rPr>
        <w:t>.</w:t>
      </w:r>
      <w:r>
        <w:rPr>
          <w:rFonts w:eastAsia="Calibri" w:cs="Arial"/>
          <w:sz w:val="24"/>
          <w:szCs w:val="24"/>
          <w:lang w:val="en-US"/>
        </w:rPr>
        <w:t xml:space="preserve"> </w:t>
      </w:r>
      <w:r w:rsidRPr="00D419C1">
        <w:rPr>
          <w:rFonts w:eastAsia="Calibri" w:cs="Arial"/>
          <w:sz w:val="24"/>
          <w:szCs w:val="24"/>
          <w:lang w:val="en-US"/>
        </w:rPr>
        <w:t>Over</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last</w:t>
      </w:r>
      <w:r w:rsidRPr="00D419C1">
        <w:rPr>
          <w:rFonts w:cs="Arial"/>
          <w:sz w:val="24"/>
          <w:szCs w:val="24"/>
          <w:lang w:val="en-US"/>
        </w:rPr>
        <w:t xml:space="preserve"> </w:t>
      </w:r>
      <w:r w:rsidRPr="00D419C1">
        <w:rPr>
          <w:rFonts w:eastAsia="Calibri" w:cs="Arial"/>
          <w:sz w:val="24"/>
          <w:szCs w:val="24"/>
          <w:lang w:val="en-US"/>
        </w:rPr>
        <w:t>fifteen</w:t>
      </w:r>
      <w:r w:rsidRPr="00D419C1">
        <w:rPr>
          <w:rFonts w:cs="Arial"/>
          <w:sz w:val="24"/>
          <w:szCs w:val="24"/>
          <w:lang w:val="en-US"/>
        </w:rPr>
        <w:t xml:space="preserve"> </w:t>
      </w:r>
      <w:r w:rsidRPr="00D419C1">
        <w:rPr>
          <w:rFonts w:eastAsia="Calibri" w:cs="Arial"/>
          <w:sz w:val="24"/>
          <w:szCs w:val="24"/>
          <w:lang w:val="en-US"/>
        </w:rPr>
        <w:t>years</w:t>
      </w:r>
      <w:r w:rsidRPr="00D419C1">
        <w:rPr>
          <w:rFonts w:cs="Arial"/>
          <w:sz w:val="24"/>
          <w:szCs w:val="24"/>
          <w:lang w:val="en-US"/>
        </w:rPr>
        <w:t xml:space="preserve">, </w:t>
      </w:r>
      <w:r w:rsidRPr="00D419C1">
        <w:rPr>
          <w:rFonts w:eastAsia="Calibri" w:cs="Arial"/>
          <w:sz w:val="24"/>
          <w:szCs w:val="24"/>
          <w:lang w:val="en-US"/>
        </w:rPr>
        <w:t>historians</w:t>
      </w:r>
      <w:r w:rsidRPr="00D419C1">
        <w:rPr>
          <w:rFonts w:cs="Arial"/>
          <w:sz w:val="24"/>
          <w:szCs w:val="24"/>
          <w:lang w:val="en-US"/>
        </w:rPr>
        <w:t xml:space="preserve"> </w:t>
      </w:r>
      <w:r w:rsidRPr="00D419C1">
        <w:rPr>
          <w:rFonts w:eastAsia="Calibri" w:cs="Arial"/>
          <w:sz w:val="24"/>
          <w:szCs w:val="24"/>
          <w:lang w:val="en-US"/>
        </w:rPr>
        <w:t>have</w:t>
      </w:r>
      <w:r w:rsidRPr="00D419C1">
        <w:rPr>
          <w:rFonts w:cs="Arial"/>
          <w:sz w:val="24"/>
          <w:szCs w:val="24"/>
          <w:lang w:val="en-US"/>
        </w:rPr>
        <w:t xml:space="preserve"> </w:t>
      </w:r>
      <w:r w:rsidRPr="00D419C1">
        <w:rPr>
          <w:rFonts w:eastAsia="Calibri" w:cs="Arial"/>
          <w:sz w:val="24"/>
          <w:szCs w:val="24"/>
          <w:lang w:val="en-US"/>
        </w:rPr>
        <w:t>turned</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attention</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questions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character</w:t>
      </w:r>
      <w:r w:rsidRPr="00D419C1">
        <w:rPr>
          <w:rFonts w:cs="Arial"/>
          <w:sz w:val="24"/>
          <w:szCs w:val="24"/>
          <w:lang w:val="en-US"/>
        </w:rPr>
        <w:t xml:space="preserve"> – </w:t>
      </w:r>
      <w:r>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what</w:t>
      </w:r>
      <w:r w:rsidRPr="00D419C1">
        <w:rPr>
          <w:rFonts w:cs="Arial"/>
          <w:sz w:val="24"/>
          <w:szCs w:val="24"/>
          <w:lang w:val="en-US"/>
        </w:rPr>
        <w:t xml:space="preserve"> </w:t>
      </w:r>
      <w:r w:rsidRPr="00D419C1">
        <w:rPr>
          <w:rFonts w:eastAsia="Calibri" w:cs="Arial"/>
          <w:sz w:val="24"/>
          <w:szCs w:val="24"/>
          <w:lang w:val="en-US"/>
        </w:rPr>
        <w:t>Steven</w:t>
      </w:r>
      <w:r w:rsidRPr="00D419C1">
        <w:rPr>
          <w:rFonts w:cs="Arial"/>
          <w:sz w:val="24"/>
          <w:szCs w:val="24"/>
          <w:lang w:val="en-US"/>
        </w:rPr>
        <w:t xml:space="preserve"> </w:t>
      </w:r>
      <w:r w:rsidRPr="00D419C1">
        <w:rPr>
          <w:rFonts w:eastAsia="Calibri" w:cs="Arial"/>
          <w:sz w:val="24"/>
          <w:szCs w:val="24"/>
          <w:lang w:val="en-US"/>
        </w:rPr>
        <w:t>Shapin</w:t>
      </w:r>
      <w:r w:rsidRPr="00D419C1">
        <w:rPr>
          <w:rFonts w:cs="Arial"/>
          <w:sz w:val="24"/>
          <w:szCs w:val="24"/>
          <w:lang w:val="en-US"/>
        </w:rPr>
        <w:t xml:space="preserve"> </w:t>
      </w:r>
      <w:r w:rsidRPr="00D419C1">
        <w:rPr>
          <w:rFonts w:eastAsia="Calibri" w:cs="Arial"/>
          <w:sz w:val="24"/>
          <w:szCs w:val="24"/>
          <w:lang w:val="en-US"/>
        </w:rPr>
        <w:t>dubs</w:t>
      </w:r>
      <w:r w:rsidRPr="00D419C1">
        <w:rPr>
          <w:rFonts w:cs="Arial"/>
          <w:sz w:val="24"/>
          <w:szCs w:val="24"/>
          <w:lang w:val="en-US"/>
        </w:rPr>
        <w:t xml:space="preserve"> </w:t>
      </w:r>
      <w:r>
        <w:rPr>
          <w:rFonts w:cs="Arial"/>
          <w:sz w:val="24"/>
          <w:szCs w:val="24"/>
          <w:lang w:val="en-US"/>
        </w:rPr>
        <w:t>“s</w:t>
      </w:r>
      <w:r w:rsidRPr="00D419C1">
        <w:rPr>
          <w:rFonts w:eastAsia="Calibri" w:cs="Arial"/>
          <w:sz w:val="24"/>
          <w:szCs w:val="24"/>
          <w:lang w:val="en-US"/>
        </w:rPr>
        <w:t>cientific</w:t>
      </w:r>
      <w:r w:rsidRPr="00D419C1">
        <w:rPr>
          <w:rFonts w:cs="Arial"/>
          <w:sz w:val="24"/>
          <w:szCs w:val="24"/>
          <w:lang w:val="en-US"/>
        </w:rPr>
        <w:t xml:space="preserve"> </w:t>
      </w:r>
      <w:r w:rsidRPr="00D419C1">
        <w:rPr>
          <w:rFonts w:eastAsia="Calibri" w:cs="Arial"/>
          <w:sz w:val="24"/>
          <w:szCs w:val="24"/>
          <w:lang w:val="en-US"/>
        </w:rPr>
        <w:t>personae</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normative</w:t>
      </w:r>
      <w:r w:rsidRPr="00D419C1">
        <w:rPr>
          <w:rFonts w:cs="Arial"/>
          <w:sz w:val="24"/>
          <w:szCs w:val="24"/>
          <w:lang w:val="en-US"/>
        </w:rPr>
        <w:t xml:space="preserve"> </w:t>
      </w:r>
      <w:r w:rsidRPr="00D419C1">
        <w:rPr>
          <w:rFonts w:eastAsia="Calibri" w:cs="Arial"/>
          <w:sz w:val="24"/>
          <w:szCs w:val="24"/>
          <w:lang w:val="en-US"/>
        </w:rPr>
        <w:t>ideals</w:t>
      </w:r>
      <w:r w:rsidRPr="00D419C1">
        <w:rPr>
          <w:rFonts w:cs="Arial"/>
          <w:sz w:val="24"/>
          <w:szCs w:val="24"/>
          <w:lang w:val="en-US"/>
        </w:rPr>
        <w:t xml:space="preserve"> </w:t>
      </w:r>
      <w:r w:rsidRPr="00D419C1">
        <w:rPr>
          <w:rFonts w:eastAsia="Calibri" w:cs="Arial"/>
          <w:sz w:val="24"/>
          <w:szCs w:val="24"/>
          <w:lang w:val="en-US"/>
        </w:rPr>
        <w:t>stipulating</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sorts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qualities</w:t>
      </w:r>
      <w:r w:rsidRPr="00D419C1">
        <w:rPr>
          <w:rFonts w:cs="Arial"/>
          <w:sz w:val="24"/>
          <w:szCs w:val="24"/>
          <w:lang w:val="en-US"/>
        </w:rPr>
        <w:t xml:space="preserve"> </w:t>
      </w:r>
      <w:r w:rsidRPr="00D419C1">
        <w:rPr>
          <w:rFonts w:eastAsia="Calibri" w:cs="Arial"/>
          <w:sz w:val="24"/>
          <w:szCs w:val="24"/>
          <w:lang w:val="en-US"/>
        </w:rPr>
        <w:t>constitutive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good</w:t>
      </w:r>
      <w:r w:rsidRPr="00D419C1">
        <w:rPr>
          <w:rFonts w:cs="Arial"/>
          <w:sz w:val="24"/>
          <w:szCs w:val="24"/>
          <w:lang w:val="en-US"/>
        </w:rPr>
        <w:t xml:space="preserve"> </w:t>
      </w:r>
      <w:r w:rsidRPr="00D419C1">
        <w:rPr>
          <w:rFonts w:eastAsia="Calibri" w:cs="Arial"/>
          <w:sz w:val="24"/>
          <w:szCs w:val="24"/>
          <w:lang w:val="en-US"/>
        </w:rPr>
        <w:t>scientists</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his</w:t>
      </w:r>
      <w:r w:rsidRPr="00D419C1">
        <w:rPr>
          <w:rFonts w:cs="Arial"/>
          <w:sz w:val="24"/>
          <w:szCs w:val="24"/>
          <w:lang w:val="en-US"/>
        </w:rPr>
        <w:t xml:space="preserve"> </w:t>
      </w:r>
      <w:r w:rsidRPr="00D419C1">
        <w:rPr>
          <w:rFonts w:eastAsia="Calibri" w:cs="Arial"/>
          <w:sz w:val="24"/>
          <w:szCs w:val="24"/>
          <w:lang w:val="en-US"/>
        </w:rPr>
        <w:t>book</w:t>
      </w:r>
      <w:r w:rsidRPr="00D419C1">
        <w:rPr>
          <w:rFonts w:cs="Arial"/>
          <w:sz w:val="24"/>
          <w:szCs w:val="24"/>
          <w:lang w:val="en-US"/>
        </w:rPr>
        <w:t xml:space="preserve">, </w:t>
      </w:r>
      <w:r w:rsidRPr="00D419C1">
        <w:rPr>
          <w:rFonts w:eastAsia="Calibri" w:cs="Arial"/>
          <w:i/>
          <w:sz w:val="24"/>
          <w:szCs w:val="24"/>
          <w:lang w:val="en-US"/>
        </w:rPr>
        <w:t>The</w:t>
      </w:r>
      <w:r w:rsidRPr="00D419C1">
        <w:rPr>
          <w:rFonts w:cs="Arial"/>
          <w:i/>
          <w:sz w:val="24"/>
          <w:szCs w:val="24"/>
          <w:lang w:val="en-US"/>
        </w:rPr>
        <w:t xml:space="preserve"> </w:t>
      </w:r>
      <w:r w:rsidRPr="00D419C1">
        <w:rPr>
          <w:rFonts w:eastAsia="Calibri" w:cs="Arial"/>
          <w:i/>
          <w:sz w:val="24"/>
          <w:szCs w:val="24"/>
          <w:lang w:val="en-US"/>
        </w:rPr>
        <w:t>Scientific</w:t>
      </w:r>
      <w:r w:rsidRPr="00D419C1">
        <w:rPr>
          <w:rFonts w:cs="Arial"/>
          <w:i/>
          <w:sz w:val="24"/>
          <w:szCs w:val="24"/>
          <w:lang w:val="en-US"/>
        </w:rPr>
        <w:t xml:space="preserve"> </w:t>
      </w:r>
      <w:r w:rsidRPr="00D419C1">
        <w:rPr>
          <w:rFonts w:eastAsia="Calibri" w:cs="Arial"/>
          <w:i/>
          <w:sz w:val="24"/>
          <w:szCs w:val="24"/>
          <w:lang w:val="en-US"/>
        </w:rPr>
        <w:t>Life</w:t>
      </w:r>
      <w:r w:rsidRPr="00D419C1">
        <w:rPr>
          <w:rFonts w:cs="Arial"/>
          <w:sz w:val="24"/>
          <w:szCs w:val="24"/>
          <w:lang w:val="en-US"/>
        </w:rPr>
        <w:t xml:space="preserve">, </w:t>
      </w:r>
      <w:r w:rsidRPr="00D419C1">
        <w:rPr>
          <w:rFonts w:eastAsia="Calibri" w:cs="Arial"/>
          <w:sz w:val="24"/>
          <w:szCs w:val="24"/>
          <w:lang w:val="en-US"/>
        </w:rPr>
        <w:t>Shapin</w:t>
      </w:r>
      <w:r w:rsidRPr="00D419C1">
        <w:rPr>
          <w:rFonts w:cs="Arial"/>
          <w:sz w:val="24"/>
          <w:szCs w:val="24"/>
          <w:lang w:val="en-US"/>
        </w:rPr>
        <w:t xml:space="preserve"> </w:t>
      </w:r>
      <w:r w:rsidRPr="00D419C1">
        <w:rPr>
          <w:rFonts w:eastAsia="Calibri" w:cs="Arial"/>
          <w:sz w:val="24"/>
          <w:szCs w:val="24"/>
          <w:lang w:val="en-US"/>
        </w:rPr>
        <w:t>explains</w:t>
      </w:r>
      <w:r w:rsidRPr="00D419C1">
        <w:rPr>
          <w:rFonts w:cs="Arial"/>
          <w:sz w:val="24"/>
          <w:szCs w:val="24"/>
          <w:lang w:val="en-US"/>
        </w:rPr>
        <w:t xml:space="preserve"> </w:t>
      </w:r>
      <w:r w:rsidRPr="00D419C1">
        <w:rPr>
          <w:rFonts w:eastAsia="Calibri" w:cs="Arial"/>
          <w:sz w:val="24"/>
          <w:szCs w:val="24"/>
          <w:lang w:val="en-US"/>
        </w:rPr>
        <w:t>his</w:t>
      </w:r>
      <w:r w:rsidRPr="00D419C1">
        <w:rPr>
          <w:rFonts w:cs="Arial"/>
          <w:sz w:val="24"/>
          <w:szCs w:val="24"/>
          <w:lang w:val="en-US"/>
        </w:rPr>
        <w:t xml:space="preserve"> </w:t>
      </w:r>
      <w:r w:rsidRPr="00D419C1">
        <w:rPr>
          <w:rFonts w:eastAsia="Calibri" w:cs="Arial"/>
          <w:sz w:val="24"/>
          <w:szCs w:val="24"/>
          <w:lang w:val="en-US"/>
        </w:rPr>
        <w:t>interest</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relationship</w:t>
      </w:r>
      <w:r w:rsidRPr="00D419C1">
        <w:rPr>
          <w:rFonts w:cs="Arial"/>
          <w:sz w:val="24"/>
          <w:szCs w:val="24"/>
          <w:lang w:val="en-US"/>
        </w:rPr>
        <w:t xml:space="preserve"> </w:t>
      </w:r>
      <w:r w:rsidRPr="00D419C1">
        <w:rPr>
          <w:rFonts w:eastAsia="Calibri" w:cs="Arial"/>
          <w:sz w:val="24"/>
          <w:szCs w:val="24"/>
          <w:lang w:val="en-US"/>
        </w:rPr>
        <w:t>between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Pr>
          <w:rFonts w:cs="Arial"/>
          <w:sz w:val="24"/>
          <w:szCs w:val="24"/>
          <w:lang w:val="en-US"/>
        </w:rPr>
        <w:t>“</w:t>
      </w:r>
      <w:r w:rsidRPr="00D419C1">
        <w:rPr>
          <w:rFonts w:eastAsia="Calibri" w:cs="Arial"/>
          <w:i/>
          <w:sz w:val="24"/>
          <w:szCs w:val="24"/>
          <w:lang w:val="en-US"/>
        </w:rPr>
        <w:t>authority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knowledge</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people</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Pr>
          <w:rFonts w:cs="Arial"/>
          <w:sz w:val="24"/>
          <w:szCs w:val="24"/>
          <w:lang w:val="en-US"/>
        </w:rPr>
        <w:t>“</w:t>
      </w:r>
      <w:r w:rsidRPr="00D419C1">
        <w:rPr>
          <w:rFonts w:eastAsia="Calibri" w:cs="Arial"/>
          <w:i/>
          <w:sz w:val="24"/>
          <w:szCs w:val="24"/>
          <w:lang w:val="en-US"/>
        </w:rPr>
        <w:t>character</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knowers</w:t>
      </w:r>
      <w:r>
        <w:rPr>
          <w:rFonts w:cs="Arial"/>
          <w:sz w:val="24"/>
          <w:szCs w:val="24"/>
          <w:lang w:val="en-US"/>
        </w:rPr>
        <w:t>” (2008: xvi)</w:t>
      </w:r>
      <w:r w:rsidRPr="00D419C1">
        <w:rPr>
          <w:rFonts w:cs="Arial"/>
          <w:sz w:val="24"/>
          <w:szCs w:val="24"/>
          <w:lang w:val="en-US"/>
        </w:rPr>
        <w:t xml:space="preserve">. </w:t>
      </w:r>
      <w:r>
        <w:rPr>
          <w:rFonts w:cs="Arial"/>
          <w:sz w:val="24"/>
          <w:szCs w:val="24"/>
          <w:lang w:val="en-US"/>
        </w:rPr>
        <w:t>Shapin traces the ways normative conceptions of the scientific self or “personae” shape the array of epistemic virtues and vices judged salient in particular social, institutional, and historical contexts.</w:t>
      </w:r>
      <w:r w:rsidRPr="00D419C1">
        <w:rPr>
          <w:rFonts w:cs="Arial"/>
          <w:sz w:val="24"/>
          <w:szCs w:val="24"/>
          <w:lang w:val="en-US"/>
        </w:rPr>
        <w:t xml:space="preserve"> </w:t>
      </w:r>
      <w:r w:rsidRPr="00D419C1">
        <w:rPr>
          <w:rFonts w:eastAsia="Calibri" w:cs="Arial"/>
          <w:sz w:val="24"/>
          <w:szCs w:val="24"/>
          <w:lang w:val="en-US"/>
        </w:rPr>
        <w:t>Within</w:t>
      </w:r>
      <w:r w:rsidRPr="00D419C1">
        <w:rPr>
          <w:rFonts w:cs="Arial"/>
          <w:sz w:val="24"/>
          <w:szCs w:val="24"/>
          <w:lang w:val="en-US"/>
        </w:rPr>
        <w:t xml:space="preserve"> </w:t>
      </w:r>
      <w:r w:rsidRPr="00D419C1">
        <w:rPr>
          <w:rFonts w:eastAsia="Calibri" w:cs="Arial"/>
          <w:sz w:val="24"/>
          <w:szCs w:val="24"/>
          <w:lang w:val="en-US"/>
        </w:rPr>
        <w:t>eighteenth</w:t>
      </w:r>
      <w:r w:rsidRPr="00D419C1">
        <w:rPr>
          <w:rFonts w:cs="Arial"/>
          <w:sz w:val="24"/>
          <w:szCs w:val="24"/>
          <w:lang w:val="en-US"/>
        </w:rPr>
        <w:t xml:space="preserve"> </w:t>
      </w:r>
      <w:r w:rsidRPr="00D419C1">
        <w:rPr>
          <w:rFonts w:eastAsia="Calibri" w:cs="Arial"/>
          <w:sz w:val="24"/>
          <w:szCs w:val="24"/>
          <w:lang w:val="en-US"/>
        </w:rPr>
        <w:t>century</w:t>
      </w:r>
      <w:r w:rsidRPr="00D419C1">
        <w:rPr>
          <w:rFonts w:cs="Arial"/>
          <w:sz w:val="24"/>
          <w:szCs w:val="24"/>
          <w:lang w:val="en-US"/>
        </w:rPr>
        <w:t xml:space="preserve"> </w:t>
      </w:r>
      <w:r w:rsidRPr="00D419C1">
        <w:rPr>
          <w:rFonts w:eastAsia="Calibri" w:cs="Arial"/>
          <w:sz w:val="24"/>
          <w:szCs w:val="24"/>
          <w:lang w:val="en-US"/>
        </w:rPr>
        <w:t>natural</w:t>
      </w:r>
      <w:r w:rsidRPr="00D419C1">
        <w:rPr>
          <w:rFonts w:cs="Arial"/>
          <w:sz w:val="24"/>
          <w:szCs w:val="24"/>
          <w:lang w:val="en-US"/>
        </w:rPr>
        <w:t xml:space="preserve"> </w:t>
      </w:r>
      <w:r w:rsidRPr="00D419C1">
        <w:rPr>
          <w:rFonts w:eastAsia="Calibri" w:cs="Arial"/>
          <w:sz w:val="24"/>
          <w:szCs w:val="24"/>
          <w:lang w:val="en-US"/>
        </w:rPr>
        <w:t>theology</w:t>
      </w:r>
      <w:r w:rsidRPr="00D419C1">
        <w:rPr>
          <w:rFonts w:cs="Arial"/>
          <w:sz w:val="24"/>
          <w:szCs w:val="24"/>
          <w:lang w:val="en-US"/>
        </w:rPr>
        <w:t xml:space="preserve">, </w:t>
      </w:r>
      <w:r w:rsidRPr="00D419C1">
        <w:rPr>
          <w:rFonts w:eastAsia="Calibri" w:cs="Arial"/>
          <w:sz w:val="24"/>
          <w:szCs w:val="24"/>
          <w:lang w:val="en-US"/>
        </w:rPr>
        <w:t>we</w:t>
      </w:r>
      <w:r w:rsidRPr="00D419C1">
        <w:rPr>
          <w:rFonts w:cs="Arial"/>
          <w:sz w:val="24"/>
          <w:szCs w:val="24"/>
          <w:lang w:val="en-US"/>
        </w:rPr>
        <w:t xml:space="preserve"> </w:t>
      </w:r>
      <w:r w:rsidRPr="00D419C1">
        <w:rPr>
          <w:rFonts w:eastAsia="Calibri" w:cs="Arial"/>
          <w:sz w:val="24"/>
          <w:szCs w:val="24"/>
          <w:lang w:val="en-US"/>
        </w:rPr>
        <w:t>find</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humble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pious</w:t>
      </w:r>
      <w:r w:rsidRPr="00D419C1">
        <w:rPr>
          <w:rFonts w:cs="Arial"/>
          <w:sz w:val="24"/>
          <w:szCs w:val="24"/>
          <w:lang w:val="en-US"/>
        </w:rPr>
        <w:t xml:space="preserve"> </w:t>
      </w:r>
      <w:r w:rsidRPr="00D419C1">
        <w:rPr>
          <w:rFonts w:eastAsia="Calibri" w:cs="Arial"/>
          <w:sz w:val="24"/>
          <w:szCs w:val="24"/>
          <w:lang w:val="en-US"/>
        </w:rPr>
        <w:t>Godly</w:t>
      </w:r>
      <w:r w:rsidRPr="00D419C1">
        <w:rPr>
          <w:rFonts w:cs="Arial"/>
          <w:sz w:val="24"/>
          <w:szCs w:val="24"/>
          <w:lang w:val="en-US"/>
        </w:rPr>
        <w:t xml:space="preserve"> </w:t>
      </w:r>
      <w:r w:rsidRPr="00D419C1">
        <w:rPr>
          <w:rFonts w:eastAsia="Calibri" w:cs="Arial"/>
          <w:sz w:val="24"/>
          <w:szCs w:val="24"/>
          <w:lang w:val="en-US"/>
        </w:rPr>
        <w:t>Naturalist, a figure</w:t>
      </w:r>
      <w:r w:rsidRPr="00D419C1">
        <w:rPr>
          <w:rFonts w:cs="Arial"/>
          <w:sz w:val="24"/>
          <w:szCs w:val="24"/>
          <w:lang w:val="en-US"/>
        </w:rPr>
        <w:t xml:space="preserve"> </w:t>
      </w:r>
      <w:r w:rsidRPr="00D419C1">
        <w:rPr>
          <w:rFonts w:eastAsia="Calibri" w:cs="Arial"/>
          <w:sz w:val="24"/>
          <w:szCs w:val="24"/>
          <w:lang w:val="en-US"/>
        </w:rPr>
        <w:t>distinct</w:t>
      </w:r>
      <w:r w:rsidRPr="00D419C1">
        <w:rPr>
          <w:rFonts w:cs="Arial"/>
          <w:sz w:val="24"/>
          <w:szCs w:val="24"/>
          <w:lang w:val="en-US"/>
        </w:rPr>
        <w:t xml:space="preserve"> </w:t>
      </w:r>
      <w:r w:rsidRPr="00D419C1">
        <w:rPr>
          <w:rFonts w:eastAsia="Calibri" w:cs="Arial"/>
          <w:sz w:val="24"/>
          <w:szCs w:val="24"/>
          <w:lang w:val="en-US"/>
        </w:rPr>
        <w:t>from</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ambitious</w:t>
      </w:r>
      <w:r>
        <w:rPr>
          <w:rFonts w:eastAsia="Calibri" w:cs="Arial"/>
          <w:sz w:val="24"/>
          <w:szCs w:val="24"/>
          <w:lang w:val="en-US"/>
        </w:rPr>
        <w:t>,</w:t>
      </w:r>
      <w:r w:rsidRPr="00D419C1">
        <w:rPr>
          <w:rFonts w:cs="Arial"/>
          <w:sz w:val="24"/>
          <w:szCs w:val="24"/>
          <w:lang w:val="en-US"/>
        </w:rPr>
        <w:t xml:space="preserve"> </w:t>
      </w:r>
      <w:r w:rsidRPr="00D419C1">
        <w:rPr>
          <w:rFonts w:eastAsia="Calibri" w:cs="Arial"/>
          <w:sz w:val="24"/>
          <w:szCs w:val="24"/>
          <w:lang w:val="en-US"/>
        </w:rPr>
        <w:t>confident</w:t>
      </w:r>
      <w:r w:rsidRPr="00D419C1">
        <w:rPr>
          <w:rFonts w:cs="Arial"/>
          <w:sz w:val="24"/>
          <w:szCs w:val="24"/>
          <w:lang w:val="en-US"/>
        </w:rPr>
        <w:t xml:space="preserve"> </w:t>
      </w:r>
      <w:r w:rsidRPr="00D419C1">
        <w:rPr>
          <w:rFonts w:eastAsia="Calibri" w:cs="Arial"/>
          <w:sz w:val="24"/>
          <w:szCs w:val="24"/>
          <w:lang w:val="en-US"/>
        </w:rPr>
        <w:t>Venture</w:t>
      </w:r>
      <w:r w:rsidRPr="00D419C1">
        <w:rPr>
          <w:rFonts w:cs="Arial"/>
          <w:sz w:val="24"/>
          <w:szCs w:val="24"/>
          <w:lang w:val="en-US"/>
        </w:rPr>
        <w:t xml:space="preserve"> </w:t>
      </w:r>
      <w:r w:rsidRPr="00D419C1">
        <w:rPr>
          <w:rFonts w:eastAsia="Calibri" w:cs="Arial"/>
          <w:sz w:val="24"/>
          <w:szCs w:val="24"/>
          <w:lang w:val="en-US"/>
        </w:rPr>
        <w:t>Capitalist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late</w:t>
      </w:r>
      <w:r w:rsidRPr="00D419C1">
        <w:rPr>
          <w:rFonts w:cs="Arial"/>
          <w:sz w:val="24"/>
          <w:szCs w:val="24"/>
          <w:lang w:val="en-US"/>
        </w:rPr>
        <w:t xml:space="preserve"> </w:t>
      </w:r>
      <w:r w:rsidRPr="00D419C1">
        <w:rPr>
          <w:rFonts w:eastAsia="Calibri" w:cs="Arial"/>
          <w:sz w:val="24"/>
          <w:szCs w:val="24"/>
          <w:lang w:val="en-US"/>
        </w:rPr>
        <w:t>modern</w:t>
      </w:r>
      <w:r w:rsidRPr="00D419C1">
        <w:rPr>
          <w:rFonts w:cs="Arial"/>
          <w:sz w:val="24"/>
          <w:szCs w:val="24"/>
          <w:lang w:val="en-US"/>
        </w:rPr>
        <w:t xml:space="preserve"> </w:t>
      </w:r>
      <w:r w:rsidRPr="00D419C1">
        <w:rPr>
          <w:rFonts w:eastAsia="Calibri" w:cs="Arial"/>
          <w:sz w:val="24"/>
          <w:szCs w:val="24"/>
          <w:lang w:val="en-US"/>
        </w:rPr>
        <w:t>technoscience</w:t>
      </w:r>
      <w:r>
        <w:rPr>
          <w:rFonts w:cs="Arial"/>
          <w:sz w:val="24"/>
          <w:szCs w:val="24"/>
          <w:lang w:val="en-US"/>
        </w:rPr>
        <w:t xml:space="preserve"> – variations occluded by </w:t>
      </w:r>
      <w:r>
        <w:rPr>
          <w:rFonts w:eastAsia="Calibri" w:cs="Arial"/>
          <w:sz w:val="24"/>
          <w:szCs w:val="24"/>
          <w:lang w:val="en-US"/>
        </w:rPr>
        <w:t>a</w:t>
      </w:r>
      <w:r w:rsidRPr="00D419C1">
        <w:rPr>
          <w:rFonts w:eastAsia="Calibri" w:cs="Arial"/>
          <w:sz w:val="24"/>
          <w:szCs w:val="24"/>
          <w:lang w:val="en-US"/>
        </w:rPr>
        <w:t>historical</w:t>
      </w:r>
      <w:r>
        <w:rPr>
          <w:rFonts w:cs="Arial"/>
          <w:sz w:val="24"/>
          <w:szCs w:val="24"/>
          <w:lang w:val="en-US"/>
        </w:rPr>
        <w:t xml:space="preserve"> and acontextual </w:t>
      </w:r>
      <w:r w:rsidRPr="00D419C1">
        <w:rPr>
          <w:rFonts w:eastAsia="Calibri" w:cs="Arial"/>
          <w:sz w:val="24"/>
          <w:szCs w:val="24"/>
          <w:lang w:val="en-US"/>
        </w:rPr>
        <w:t>talk</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FA548E">
        <w:rPr>
          <w:rFonts w:eastAsia="Calibri" w:cs="Arial"/>
          <w:i/>
          <w:sz w:val="24"/>
          <w:szCs w:val="24"/>
          <w:lang w:val="en-US"/>
        </w:rPr>
        <w:t>the</w:t>
      </w:r>
      <w:r w:rsidRPr="00D419C1">
        <w:rPr>
          <w:rFonts w:cs="Arial"/>
          <w:sz w:val="24"/>
          <w:szCs w:val="24"/>
          <w:lang w:val="en-US"/>
        </w:rPr>
        <w:t xml:space="preserve"> </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mind</w:t>
      </w:r>
      <w:r>
        <w:rPr>
          <w:rFonts w:eastAsia="Calibri" w:cs="Arial"/>
          <w:sz w:val="24"/>
          <w:szCs w:val="24"/>
          <w:lang w:val="en-US"/>
        </w:rPr>
        <w:t>.</w:t>
      </w:r>
    </w:p>
    <w:p w14:paraId="536EF386" w14:textId="77777777" w:rsidR="00AF6837" w:rsidRPr="00355882" w:rsidRDefault="00AF6837" w:rsidP="00AF6837">
      <w:pPr>
        <w:pStyle w:val="NoSpacing"/>
        <w:ind w:firstLine="720"/>
        <w:rPr>
          <w:rFonts w:eastAsia="Calibri" w:cs="Arial"/>
          <w:sz w:val="24"/>
          <w:szCs w:val="24"/>
          <w:lang w:val="en-US"/>
        </w:rPr>
      </w:pP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classic</w:t>
      </w:r>
      <w:r w:rsidRPr="00D419C1">
        <w:rPr>
          <w:rFonts w:cs="Arial"/>
          <w:sz w:val="24"/>
          <w:szCs w:val="24"/>
          <w:lang w:val="en-US"/>
        </w:rPr>
        <w:t xml:space="preserve"> </w:t>
      </w:r>
      <w:r>
        <w:rPr>
          <w:rFonts w:eastAsia="Calibri" w:cs="Arial"/>
          <w:sz w:val="24"/>
          <w:szCs w:val="24"/>
          <w:lang w:val="en-US"/>
        </w:rPr>
        <w:t>example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Pr>
          <w:rFonts w:cs="Arial"/>
          <w:sz w:val="24"/>
          <w:szCs w:val="24"/>
          <w:lang w:val="en-US"/>
        </w:rPr>
        <w:t xml:space="preserve">the contextual and contingent nature of epistemic virtues and vices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i/>
          <w:sz w:val="24"/>
          <w:szCs w:val="24"/>
          <w:lang w:val="en-US"/>
        </w:rPr>
        <w:t>curiositas</w:t>
      </w:r>
      <w:r>
        <w:rPr>
          <w:rFonts w:cs="Arial"/>
          <w:sz w:val="24"/>
          <w:szCs w:val="24"/>
          <w:lang w:val="en-US"/>
        </w:rPr>
        <w:t xml:space="preserve">, a trait </w:t>
      </w:r>
      <w:r>
        <w:rPr>
          <w:rFonts w:eastAsia="Calibri" w:cs="Arial"/>
          <w:sz w:val="24"/>
          <w:szCs w:val="24"/>
          <w:lang w:val="en-US"/>
        </w:rPr>
        <w:t>r</w:t>
      </w:r>
      <w:r w:rsidRPr="00D419C1">
        <w:rPr>
          <w:rFonts w:eastAsia="Calibri" w:cs="Arial"/>
          <w:sz w:val="24"/>
          <w:szCs w:val="24"/>
          <w:lang w:val="en-US"/>
        </w:rPr>
        <w:t>eviled</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spiritual</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medieval</w:t>
      </w:r>
      <w:r w:rsidRPr="00D419C1">
        <w:rPr>
          <w:rFonts w:cs="Arial"/>
          <w:sz w:val="24"/>
          <w:szCs w:val="24"/>
          <w:lang w:val="en-US"/>
        </w:rPr>
        <w:t xml:space="preserve"> </w:t>
      </w:r>
      <w:r w:rsidRPr="00D419C1">
        <w:rPr>
          <w:rFonts w:eastAsia="Calibri" w:cs="Arial"/>
          <w:sz w:val="24"/>
          <w:szCs w:val="24"/>
          <w:lang w:val="en-US"/>
        </w:rPr>
        <w:t>Christians</w:t>
      </w:r>
      <w:r w:rsidRPr="00D419C1">
        <w:rPr>
          <w:rFonts w:cs="Arial"/>
          <w:sz w:val="24"/>
          <w:szCs w:val="24"/>
          <w:lang w:val="en-US"/>
        </w:rPr>
        <w:t xml:space="preserve">, </w:t>
      </w:r>
      <w:r>
        <w:rPr>
          <w:rFonts w:eastAsia="Calibri" w:cs="Arial"/>
          <w:sz w:val="24"/>
          <w:szCs w:val="24"/>
          <w:lang w:val="en-US"/>
        </w:rPr>
        <w:t>only to be</w:t>
      </w:r>
      <w:r w:rsidRPr="00D419C1">
        <w:rPr>
          <w:rFonts w:cs="Arial"/>
          <w:sz w:val="24"/>
          <w:szCs w:val="24"/>
          <w:lang w:val="en-US"/>
        </w:rPr>
        <w:t xml:space="preserve"> </w:t>
      </w:r>
      <w:r w:rsidRPr="00D419C1">
        <w:rPr>
          <w:rFonts w:eastAsia="Calibri" w:cs="Arial"/>
          <w:sz w:val="24"/>
          <w:szCs w:val="24"/>
          <w:lang w:val="en-US"/>
        </w:rPr>
        <w:t>rehabilitated,</w:t>
      </w:r>
      <w:r w:rsidRPr="00D419C1">
        <w:rPr>
          <w:rFonts w:cs="Arial"/>
          <w:sz w:val="24"/>
          <w:szCs w:val="24"/>
          <w:lang w:val="en-US"/>
        </w:rPr>
        <w:t xml:space="preserve"> </w:t>
      </w:r>
      <w:r w:rsidRPr="00D419C1">
        <w:rPr>
          <w:rFonts w:eastAsia="Calibri" w:cs="Arial"/>
          <w:sz w:val="24"/>
          <w:szCs w:val="24"/>
          <w:lang w:val="en-US"/>
        </w:rPr>
        <w:t>during</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Renaissance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Enlightenment,</w:t>
      </w:r>
      <w:r w:rsidRPr="00D419C1">
        <w:rPr>
          <w:rFonts w:cs="Arial"/>
          <w:sz w:val="24"/>
          <w:szCs w:val="24"/>
          <w:lang w:val="en-US"/>
        </w:rPr>
        <w:t xml:space="preserve"> </w:t>
      </w:r>
      <w:r>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vital</w:t>
      </w:r>
      <w:r w:rsidRPr="00D419C1">
        <w:rPr>
          <w:rFonts w:cs="Arial"/>
          <w:sz w:val="24"/>
          <w:szCs w:val="24"/>
          <w:lang w:val="en-US"/>
        </w:rPr>
        <w:t xml:space="preserve"> </w:t>
      </w:r>
      <w:r>
        <w:rPr>
          <w:rFonts w:cs="Arial"/>
          <w:sz w:val="24"/>
          <w:szCs w:val="24"/>
          <w:lang w:val="en-US"/>
        </w:rPr>
        <w:t xml:space="preserve">epistemic </w:t>
      </w:r>
      <w:r w:rsidRPr="00D419C1">
        <w:rPr>
          <w:rFonts w:eastAsia="Calibri" w:cs="Arial"/>
          <w:sz w:val="24"/>
          <w:szCs w:val="24"/>
          <w:lang w:val="en-US"/>
        </w:rPr>
        <w:t>virtue</w:t>
      </w:r>
      <w:r>
        <w:rPr>
          <w:rFonts w:eastAsia="Calibri" w:cs="Arial"/>
          <w:sz w:val="24"/>
          <w:szCs w:val="24"/>
          <w:lang w:val="en-US"/>
        </w:rPr>
        <w:t>.</w:t>
      </w:r>
      <w:r>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his</w:t>
      </w:r>
      <w:r w:rsidRPr="00D419C1">
        <w:rPr>
          <w:rFonts w:cs="Arial"/>
          <w:sz w:val="24"/>
          <w:szCs w:val="24"/>
          <w:lang w:val="en-US"/>
        </w:rPr>
        <w:t xml:space="preserve"> </w:t>
      </w:r>
      <w:r w:rsidRPr="00D419C1">
        <w:rPr>
          <w:rFonts w:eastAsia="Calibri" w:cs="Arial"/>
          <w:sz w:val="24"/>
          <w:szCs w:val="24"/>
          <w:lang w:val="en-US"/>
        </w:rPr>
        <w:t>magisterial</w:t>
      </w:r>
      <w:r w:rsidRPr="00D419C1">
        <w:rPr>
          <w:rFonts w:cs="Arial"/>
          <w:sz w:val="24"/>
          <w:szCs w:val="24"/>
          <w:lang w:val="en-US"/>
        </w:rPr>
        <w:t xml:space="preserve"> </w:t>
      </w:r>
      <w:r w:rsidRPr="00D419C1">
        <w:rPr>
          <w:rFonts w:eastAsia="Calibri" w:cs="Arial"/>
          <w:sz w:val="24"/>
          <w:szCs w:val="24"/>
          <w:lang w:val="en-US"/>
        </w:rPr>
        <w:t>book</w:t>
      </w:r>
      <w:r w:rsidRPr="00D419C1">
        <w:rPr>
          <w:rFonts w:cs="Arial"/>
          <w:sz w:val="24"/>
          <w:szCs w:val="24"/>
          <w:lang w:val="en-US"/>
        </w:rPr>
        <w:t xml:space="preserve">, </w:t>
      </w:r>
      <w:r w:rsidRPr="00D419C1">
        <w:rPr>
          <w:rFonts w:eastAsia="Calibri" w:cs="Arial"/>
          <w:i/>
          <w:sz w:val="24"/>
          <w:szCs w:val="24"/>
          <w:lang w:val="en-US"/>
        </w:rPr>
        <w:t>The</w:t>
      </w:r>
      <w:r w:rsidRPr="00D419C1">
        <w:rPr>
          <w:rFonts w:cs="Arial"/>
          <w:i/>
          <w:sz w:val="24"/>
          <w:szCs w:val="24"/>
          <w:lang w:val="en-US"/>
        </w:rPr>
        <w:t xml:space="preserve"> </w:t>
      </w:r>
      <w:r w:rsidRPr="00D419C1">
        <w:rPr>
          <w:rFonts w:eastAsia="Calibri" w:cs="Arial"/>
          <w:i/>
          <w:sz w:val="24"/>
          <w:szCs w:val="24"/>
          <w:lang w:val="en-US"/>
        </w:rPr>
        <w:t>Legitimacy</w:t>
      </w:r>
      <w:r w:rsidRPr="00D419C1">
        <w:rPr>
          <w:rFonts w:cs="Arial"/>
          <w:i/>
          <w:sz w:val="24"/>
          <w:szCs w:val="24"/>
          <w:lang w:val="en-US"/>
        </w:rPr>
        <w:t xml:space="preserve"> </w:t>
      </w:r>
      <w:r w:rsidRPr="00D419C1">
        <w:rPr>
          <w:rFonts w:eastAsia="Calibri" w:cs="Arial"/>
          <w:i/>
          <w:sz w:val="24"/>
          <w:szCs w:val="24"/>
          <w:lang w:val="en-US"/>
        </w:rPr>
        <w:t>of</w:t>
      </w:r>
      <w:r w:rsidRPr="00D419C1">
        <w:rPr>
          <w:rFonts w:cs="Arial"/>
          <w:i/>
          <w:sz w:val="24"/>
          <w:szCs w:val="24"/>
          <w:lang w:val="en-US"/>
        </w:rPr>
        <w:t xml:space="preserve"> </w:t>
      </w:r>
      <w:r w:rsidRPr="00D419C1">
        <w:rPr>
          <w:rFonts w:eastAsia="Calibri" w:cs="Arial"/>
          <w:i/>
          <w:sz w:val="24"/>
          <w:szCs w:val="24"/>
          <w:lang w:val="en-US"/>
        </w:rPr>
        <w:t>the</w:t>
      </w:r>
      <w:r w:rsidRPr="00D419C1">
        <w:rPr>
          <w:rFonts w:cs="Arial"/>
          <w:i/>
          <w:sz w:val="24"/>
          <w:szCs w:val="24"/>
          <w:lang w:val="en-US"/>
        </w:rPr>
        <w:t xml:space="preserve"> </w:t>
      </w:r>
      <w:r w:rsidRPr="00D419C1">
        <w:rPr>
          <w:rFonts w:eastAsia="Calibri" w:cs="Arial"/>
          <w:i/>
          <w:sz w:val="24"/>
          <w:szCs w:val="24"/>
          <w:lang w:val="en-US"/>
        </w:rPr>
        <w:t>Modern</w:t>
      </w:r>
      <w:r w:rsidRPr="00D419C1">
        <w:rPr>
          <w:rFonts w:cs="Arial"/>
          <w:i/>
          <w:sz w:val="24"/>
          <w:szCs w:val="24"/>
          <w:lang w:val="en-US"/>
        </w:rPr>
        <w:t xml:space="preserve"> </w:t>
      </w:r>
      <w:r w:rsidRPr="00D419C1">
        <w:rPr>
          <w:rFonts w:eastAsia="Calibri" w:cs="Arial"/>
          <w:i/>
          <w:sz w:val="24"/>
          <w:szCs w:val="24"/>
          <w:lang w:val="en-US"/>
        </w:rPr>
        <w:t>Age</w:t>
      </w:r>
      <w:r w:rsidRPr="00D419C1">
        <w:rPr>
          <w:rFonts w:cs="Arial"/>
          <w:i/>
          <w:sz w:val="24"/>
          <w:szCs w:val="24"/>
          <w:lang w:val="en-US"/>
        </w:rPr>
        <w:t xml:space="preserve">, </w:t>
      </w:r>
      <w:r w:rsidRPr="00D419C1">
        <w:rPr>
          <w:rFonts w:eastAsia="Calibri" w:cs="Arial"/>
          <w:sz w:val="24"/>
          <w:szCs w:val="24"/>
          <w:lang w:val="en-US"/>
        </w:rPr>
        <w:t>Hans</w:t>
      </w:r>
      <w:r w:rsidRPr="00D419C1">
        <w:rPr>
          <w:rFonts w:cs="Arial"/>
          <w:sz w:val="24"/>
          <w:szCs w:val="24"/>
          <w:lang w:val="en-US"/>
        </w:rPr>
        <w:t xml:space="preserve"> </w:t>
      </w:r>
      <w:r w:rsidRPr="00D419C1">
        <w:rPr>
          <w:rFonts w:eastAsia="Calibri" w:cs="Arial"/>
          <w:sz w:val="24"/>
          <w:szCs w:val="24"/>
          <w:lang w:val="en-US"/>
        </w:rPr>
        <w:t>Blumenberg</w:t>
      </w:r>
      <w:r w:rsidRPr="00D419C1">
        <w:rPr>
          <w:rFonts w:cs="Arial"/>
          <w:sz w:val="24"/>
          <w:szCs w:val="24"/>
          <w:lang w:val="en-US"/>
        </w:rPr>
        <w:t xml:space="preserve"> </w:t>
      </w:r>
      <w:r>
        <w:rPr>
          <w:rFonts w:cs="Arial"/>
          <w:sz w:val="24"/>
          <w:szCs w:val="24"/>
          <w:lang w:val="en-US"/>
        </w:rPr>
        <w:t xml:space="preserve">(1983) </w:t>
      </w:r>
      <w:r w:rsidRPr="00D419C1">
        <w:rPr>
          <w:rFonts w:eastAsia="Calibri" w:cs="Arial"/>
          <w:sz w:val="24"/>
          <w:szCs w:val="24"/>
          <w:lang w:val="en-US"/>
        </w:rPr>
        <w:t>argues</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Pr>
          <w:rFonts w:eastAsia="Calibri" w:cs="Arial"/>
          <w:sz w:val="24"/>
          <w:szCs w:val="24"/>
          <w:lang w:val="en-US"/>
        </w:rPr>
        <w:t xml:space="preserve">satisfying the explanation of </w:t>
      </w:r>
      <w:r w:rsidRPr="00D419C1">
        <w:rPr>
          <w:rFonts w:eastAsia="Calibri" w:cs="Arial"/>
          <w:i/>
          <w:sz w:val="24"/>
          <w:szCs w:val="24"/>
          <w:lang w:val="en-US"/>
        </w:rPr>
        <w:t>curiositas</w:t>
      </w:r>
      <w:r>
        <w:rPr>
          <w:rFonts w:eastAsia="Calibri" w:cs="Arial"/>
          <w:sz w:val="24"/>
          <w:szCs w:val="24"/>
          <w:lang w:val="en-US"/>
        </w:rPr>
        <w:t xml:space="preserve">’s changing status, </w:t>
      </w:r>
      <w:r w:rsidRPr="00D419C1">
        <w:rPr>
          <w:rFonts w:eastAsia="Calibri" w:cs="Arial"/>
          <w:sz w:val="24"/>
          <w:szCs w:val="24"/>
          <w:lang w:val="en-US"/>
        </w:rPr>
        <w:t>from</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virtue</w:t>
      </w:r>
      <w:r>
        <w:rPr>
          <w:rFonts w:cs="Arial"/>
          <w:sz w:val="24"/>
          <w:szCs w:val="24"/>
          <w:lang w:val="en-US"/>
        </w:rPr>
        <w:t>,</w:t>
      </w:r>
      <w:r w:rsidRPr="00D419C1">
        <w:rPr>
          <w:rFonts w:cs="Arial"/>
          <w:sz w:val="24"/>
          <w:szCs w:val="24"/>
          <w:lang w:val="en-US"/>
        </w:rPr>
        <w:t xml:space="preserve"> </w:t>
      </w:r>
      <w:r>
        <w:rPr>
          <w:rFonts w:cs="Arial"/>
          <w:sz w:val="24"/>
          <w:szCs w:val="24"/>
          <w:lang w:val="en-US"/>
        </w:rPr>
        <w:t xml:space="preserve">requires systematic attention to </w:t>
      </w:r>
      <w:r>
        <w:rPr>
          <w:rFonts w:eastAsia="Calibri" w:cs="Arial"/>
          <w:sz w:val="24"/>
          <w:szCs w:val="24"/>
          <w:lang w:val="en-US"/>
        </w:rPr>
        <w:t>theological, and cultural developments</w:t>
      </w:r>
      <w:r w:rsidRPr="00D419C1">
        <w:rPr>
          <w:rFonts w:cs="Arial"/>
          <w:sz w:val="24"/>
          <w:szCs w:val="24"/>
          <w:lang w:val="en-US"/>
        </w:rPr>
        <w:t xml:space="preserve">. </w:t>
      </w:r>
      <w:r w:rsidRPr="00D419C1">
        <w:rPr>
          <w:rFonts w:eastAsia="Calibri" w:cs="Arial"/>
          <w:sz w:val="24"/>
          <w:szCs w:val="24"/>
          <w:lang w:val="en-US"/>
        </w:rPr>
        <w:t>Although</w:t>
      </w:r>
      <w:r w:rsidRPr="00D419C1">
        <w:rPr>
          <w:rFonts w:cs="Arial"/>
          <w:sz w:val="24"/>
          <w:szCs w:val="24"/>
          <w:lang w:val="en-US"/>
        </w:rPr>
        <w:t xml:space="preserve"> </w:t>
      </w:r>
      <w:r w:rsidRPr="00D419C1">
        <w:rPr>
          <w:rFonts w:eastAsia="Calibri" w:cs="Arial"/>
          <w:sz w:val="24"/>
          <w:szCs w:val="24"/>
          <w:lang w:val="en-US"/>
        </w:rPr>
        <w:t>Blumenberg</w:t>
      </w:r>
      <w:r w:rsidRPr="00D419C1">
        <w:rPr>
          <w:rFonts w:cs="Arial"/>
          <w:sz w:val="24"/>
          <w:szCs w:val="24"/>
          <w:lang w:val="en-US"/>
        </w:rPr>
        <w:t xml:space="preserve"> </w:t>
      </w:r>
      <w:r w:rsidRPr="00D419C1">
        <w:rPr>
          <w:rFonts w:eastAsia="Calibri" w:cs="Arial"/>
          <w:sz w:val="24"/>
          <w:szCs w:val="24"/>
          <w:lang w:val="en-US"/>
        </w:rPr>
        <w:t>focuses</w:t>
      </w:r>
      <w:r w:rsidRPr="00D419C1">
        <w:rPr>
          <w:rFonts w:cs="Arial"/>
          <w:sz w:val="24"/>
          <w:szCs w:val="24"/>
          <w:lang w:val="en-US"/>
        </w:rPr>
        <w:t xml:space="preserve"> </w:t>
      </w:r>
      <w:r w:rsidRPr="00D419C1">
        <w:rPr>
          <w:rFonts w:eastAsia="Calibri" w:cs="Arial"/>
          <w:sz w:val="24"/>
          <w:szCs w:val="24"/>
          <w:lang w:val="en-US"/>
        </w:rPr>
        <w:t>on</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single</w:t>
      </w:r>
      <w:r w:rsidRPr="00D419C1">
        <w:rPr>
          <w:rFonts w:cs="Arial"/>
          <w:sz w:val="24"/>
          <w:szCs w:val="24"/>
          <w:lang w:val="en-US"/>
        </w:rPr>
        <w:t xml:space="preserve"> </w:t>
      </w:r>
      <w:r w:rsidRPr="00D419C1">
        <w:rPr>
          <w:rFonts w:eastAsia="Calibri" w:cs="Arial"/>
          <w:sz w:val="24"/>
          <w:szCs w:val="24"/>
          <w:lang w:val="en-US"/>
        </w:rPr>
        <w:t>character</w:t>
      </w:r>
      <w:r w:rsidRPr="00D419C1">
        <w:rPr>
          <w:rFonts w:cs="Arial"/>
          <w:sz w:val="24"/>
          <w:szCs w:val="24"/>
          <w:lang w:val="en-US"/>
        </w:rPr>
        <w:t xml:space="preserve"> </w:t>
      </w:r>
      <w:r w:rsidRPr="00D419C1">
        <w:rPr>
          <w:rFonts w:eastAsia="Calibri" w:cs="Arial"/>
          <w:sz w:val="24"/>
          <w:szCs w:val="24"/>
          <w:lang w:val="en-US"/>
        </w:rPr>
        <w:t>trait</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single</w:t>
      </w:r>
      <w:r w:rsidRPr="00D419C1">
        <w:rPr>
          <w:rFonts w:cs="Arial"/>
          <w:sz w:val="24"/>
          <w:szCs w:val="24"/>
          <w:lang w:val="en-US"/>
        </w:rPr>
        <w:t xml:space="preserve"> </w:t>
      </w:r>
      <w:r w:rsidRPr="00D419C1">
        <w:rPr>
          <w:rFonts w:eastAsia="Calibri" w:cs="Arial"/>
          <w:sz w:val="24"/>
          <w:szCs w:val="24"/>
          <w:lang w:val="en-US"/>
        </w:rPr>
        <w:t>historical</w:t>
      </w:r>
      <w:r w:rsidRPr="00D419C1">
        <w:rPr>
          <w:rFonts w:cs="Arial"/>
          <w:sz w:val="24"/>
          <w:szCs w:val="24"/>
          <w:lang w:val="en-US"/>
        </w:rPr>
        <w:t xml:space="preserve"> </w:t>
      </w:r>
      <w:r w:rsidRPr="00D419C1">
        <w:rPr>
          <w:rFonts w:eastAsia="Calibri" w:cs="Arial"/>
          <w:sz w:val="24"/>
          <w:szCs w:val="24"/>
          <w:lang w:val="en-US"/>
        </w:rPr>
        <w:t>period</w:t>
      </w:r>
      <w:r w:rsidRPr="00D419C1">
        <w:rPr>
          <w:rFonts w:cs="Arial"/>
          <w:sz w:val="24"/>
          <w:szCs w:val="24"/>
          <w:lang w:val="en-US"/>
        </w:rPr>
        <w:t xml:space="preserve">, </w:t>
      </w:r>
      <w:r>
        <w:rPr>
          <w:rFonts w:eastAsia="Calibri" w:cs="Arial"/>
          <w:sz w:val="24"/>
          <w:szCs w:val="24"/>
          <w:lang w:val="en-US"/>
        </w:rPr>
        <w:t>subsequent</w:t>
      </w:r>
      <w:r w:rsidRPr="00D419C1">
        <w:rPr>
          <w:rFonts w:cs="Arial"/>
          <w:sz w:val="24"/>
          <w:szCs w:val="24"/>
          <w:lang w:val="en-US"/>
        </w:rPr>
        <w:t xml:space="preserve"> </w:t>
      </w:r>
      <w:r w:rsidRPr="00D419C1">
        <w:rPr>
          <w:rFonts w:eastAsia="Calibri" w:cs="Arial"/>
          <w:sz w:val="24"/>
          <w:szCs w:val="24"/>
          <w:lang w:val="en-US"/>
        </w:rPr>
        <w:t>historians</w:t>
      </w:r>
      <w:r>
        <w:rPr>
          <w:rFonts w:eastAsia="Calibri" w:cs="Arial"/>
          <w:sz w:val="24"/>
          <w:szCs w:val="24"/>
          <w:lang w:val="en-US"/>
        </w:rPr>
        <w:t xml:space="preserve">, such as </w:t>
      </w:r>
      <w:r w:rsidRPr="00D419C1">
        <w:rPr>
          <w:rFonts w:eastAsia="Calibri" w:cs="Arial"/>
          <w:sz w:val="24"/>
          <w:szCs w:val="24"/>
          <w:lang w:val="en-US"/>
        </w:rPr>
        <w:t>Lorraine</w:t>
      </w:r>
      <w:r w:rsidRPr="00D419C1">
        <w:rPr>
          <w:rFonts w:cs="Arial"/>
          <w:sz w:val="24"/>
          <w:szCs w:val="24"/>
          <w:lang w:val="en-US"/>
        </w:rPr>
        <w:t xml:space="preserve"> </w:t>
      </w:r>
      <w:r w:rsidRPr="00D419C1">
        <w:rPr>
          <w:rFonts w:eastAsia="Calibri" w:cs="Arial"/>
          <w:sz w:val="24"/>
          <w:szCs w:val="24"/>
          <w:lang w:val="en-US"/>
        </w:rPr>
        <w:t>Daston</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Peter</w:t>
      </w:r>
      <w:r w:rsidRPr="00D419C1">
        <w:rPr>
          <w:rFonts w:cs="Arial"/>
          <w:sz w:val="24"/>
          <w:szCs w:val="24"/>
          <w:lang w:val="en-US"/>
        </w:rPr>
        <w:t xml:space="preserve"> </w:t>
      </w:r>
      <w:r w:rsidRPr="00D419C1">
        <w:rPr>
          <w:rFonts w:eastAsia="Calibri" w:cs="Arial"/>
          <w:sz w:val="24"/>
          <w:szCs w:val="24"/>
          <w:lang w:val="en-US"/>
        </w:rPr>
        <w:t>Galison</w:t>
      </w:r>
      <w:r>
        <w:rPr>
          <w:rFonts w:cs="Arial"/>
          <w:sz w:val="24"/>
          <w:szCs w:val="24"/>
          <w:lang w:val="en-US"/>
        </w:rPr>
        <w:t xml:space="preserve"> (2007)</w:t>
      </w:r>
      <w:r w:rsidRPr="00D419C1">
        <w:rPr>
          <w:rFonts w:cs="Arial"/>
          <w:sz w:val="24"/>
          <w:szCs w:val="24"/>
          <w:lang w:val="en-US"/>
        </w:rPr>
        <w:t>,</w:t>
      </w:r>
      <w:r>
        <w:rPr>
          <w:rFonts w:cs="Arial"/>
          <w:sz w:val="24"/>
          <w:szCs w:val="24"/>
          <w:lang w:val="en-US"/>
        </w:rPr>
        <w:t xml:space="preserve"> offer wider studies. They charted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emergence</w:t>
      </w:r>
      <w:r w:rsidRPr="00D419C1">
        <w:rPr>
          <w:rFonts w:cs="Arial"/>
          <w:sz w:val="24"/>
          <w:szCs w:val="24"/>
          <w:lang w:val="en-US"/>
        </w:rPr>
        <w:t xml:space="preserve"> </w:t>
      </w:r>
      <w:r>
        <w:rPr>
          <w:rFonts w:cs="Arial"/>
          <w:sz w:val="24"/>
          <w:szCs w:val="24"/>
          <w:lang w:val="en-US"/>
        </w:rPr>
        <w:t xml:space="preserve">and evolution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set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broad</w:t>
      </w:r>
      <w:r w:rsidRPr="00D419C1">
        <w:rPr>
          <w:rFonts w:cs="Arial"/>
          <w:sz w:val="24"/>
          <w:szCs w:val="24"/>
          <w:lang w:val="en-US"/>
        </w:rPr>
        <w:t xml:space="preserve"> </w:t>
      </w:r>
      <w:r w:rsidRPr="00D419C1">
        <w:rPr>
          <w:rFonts w:eastAsia="Calibri" w:cs="Arial"/>
          <w:sz w:val="24"/>
          <w:szCs w:val="24"/>
          <w:lang w:val="en-US"/>
        </w:rPr>
        <w:t>conceptions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objectivity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stipulated</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constitutive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objective</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ers</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Mechanical</w:t>
      </w:r>
      <w:r w:rsidRPr="00D419C1">
        <w:rPr>
          <w:rFonts w:cs="Arial"/>
          <w:sz w:val="24"/>
          <w:szCs w:val="24"/>
          <w:lang w:val="en-US"/>
        </w:rPr>
        <w:t xml:space="preserve"> </w:t>
      </w:r>
      <w:r w:rsidRPr="00D419C1">
        <w:rPr>
          <w:rFonts w:eastAsia="Calibri" w:cs="Arial"/>
          <w:sz w:val="24"/>
          <w:szCs w:val="24"/>
          <w:lang w:val="en-US"/>
        </w:rPr>
        <w:t>objectivity</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animated</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ideal</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purity</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required</w:t>
      </w:r>
      <w:r w:rsidRPr="00D419C1">
        <w:rPr>
          <w:rFonts w:cs="Arial"/>
          <w:sz w:val="24"/>
          <w:szCs w:val="24"/>
          <w:lang w:val="en-US"/>
        </w:rPr>
        <w:t xml:space="preserve"> </w:t>
      </w:r>
      <w:r w:rsidRPr="00D419C1">
        <w:rPr>
          <w:rFonts w:eastAsia="Calibri" w:cs="Arial"/>
          <w:sz w:val="24"/>
          <w:szCs w:val="24"/>
          <w:lang w:val="en-US"/>
        </w:rPr>
        <w:t>strict</w:t>
      </w:r>
      <w:r w:rsidRPr="00D419C1">
        <w:rPr>
          <w:rFonts w:cs="Arial"/>
          <w:sz w:val="24"/>
          <w:szCs w:val="24"/>
          <w:lang w:val="en-US"/>
        </w:rPr>
        <w:t xml:space="preserve"> </w:t>
      </w:r>
      <w:r w:rsidRPr="00D419C1">
        <w:rPr>
          <w:rFonts w:eastAsia="Calibri" w:cs="Arial"/>
          <w:sz w:val="24"/>
          <w:szCs w:val="24"/>
          <w:lang w:val="en-US"/>
        </w:rPr>
        <w:t>exclusion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intruding</w:t>
      </w:r>
      <w:r w:rsidRPr="00D419C1">
        <w:rPr>
          <w:rFonts w:cs="Arial"/>
          <w:sz w:val="24"/>
          <w:szCs w:val="24"/>
          <w:lang w:val="en-US"/>
        </w:rPr>
        <w:t xml:space="preserve"> </w:t>
      </w:r>
      <w:r w:rsidRPr="00D419C1">
        <w:rPr>
          <w:rFonts w:eastAsia="Calibri" w:cs="Arial"/>
          <w:sz w:val="24"/>
          <w:szCs w:val="24"/>
          <w:lang w:val="en-US"/>
        </w:rPr>
        <w:t>idiosyncrasies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minimi</w:t>
      </w:r>
      <w:r>
        <w:rPr>
          <w:rFonts w:eastAsia="Calibri" w:cs="Arial"/>
          <w:sz w:val="24"/>
          <w:szCs w:val="24"/>
          <w:lang w:val="en-US"/>
        </w:rPr>
        <w:t>z</w:t>
      </w:r>
      <w:r w:rsidRPr="00D419C1">
        <w:rPr>
          <w:rFonts w:eastAsia="Calibri" w:cs="Arial"/>
          <w:sz w:val="24"/>
          <w:szCs w:val="24"/>
          <w:lang w:val="en-US"/>
        </w:rPr>
        <w:t>ation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Pr>
          <w:rFonts w:cs="Arial"/>
          <w:sz w:val="24"/>
          <w:szCs w:val="24"/>
          <w:lang w:val="en-US"/>
        </w:rPr>
        <w:t xml:space="preserve">the </w:t>
      </w:r>
      <w:r w:rsidRPr="00D419C1">
        <w:rPr>
          <w:rFonts w:eastAsia="Calibri" w:cs="Arial"/>
          <w:sz w:val="24"/>
          <w:szCs w:val="24"/>
          <w:lang w:val="en-US"/>
        </w:rPr>
        <w:t>subjective</w:t>
      </w:r>
      <w:r w:rsidRPr="00D419C1">
        <w:rPr>
          <w:rFonts w:cs="Arial"/>
          <w:sz w:val="24"/>
          <w:szCs w:val="24"/>
          <w:lang w:val="en-US"/>
        </w:rPr>
        <w:t xml:space="preserve"> </w:t>
      </w:r>
      <w:r w:rsidRPr="00D419C1">
        <w:rPr>
          <w:rFonts w:eastAsia="Calibri" w:cs="Arial"/>
          <w:sz w:val="24"/>
          <w:szCs w:val="24"/>
          <w:lang w:val="en-US"/>
        </w:rPr>
        <w:t>preferences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er</w:t>
      </w:r>
      <w:r>
        <w:rPr>
          <w:rFonts w:cs="Arial"/>
          <w:sz w:val="24"/>
          <w:szCs w:val="24"/>
          <w:lang w:val="en-US"/>
        </w:rPr>
        <w:t xml:space="preserve">. The virtues of mechanical objectivity therefore included </w:t>
      </w:r>
      <w:r w:rsidRPr="00D419C1">
        <w:rPr>
          <w:rFonts w:eastAsia="Calibri" w:cs="Arial"/>
          <w:sz w:val="24"/>
          <w:szCs w:val="24"/>
          <w:lang w:val="en-US"/>
        </w:rPr>
        <w:t>attentiveness,</w:t>
      </w:r>
      <w:r w:rsidRPr="00D419C1">
        <w:rPr>
          <w:rFonts w:cs="Arial"/>
          <w:sz w:val="24"/>
          <w:szCs w:val="24"/>
          <w:lang w:val="en-US"/>
        </w:rPr>
        <w:t xml:space="preserve"> </w:t>
      </w:r>
      <w:r w:rsidRPr="00D419C1">
        <w:rPr>
          <w:rFonts w:eastAsia="Calibri" w:cs="Arial"/>
          <w:sz w:val="24"/>
          <w:szCs w:val="24"/>
          <w:lang w:val="en-US"/>
        </w:rPr>
        <w:t>discipline,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self</w:t>
      </w:r>
      <w:r w:rsidRPr="00D419C1">
        <w:rPr>
          <w:rFonts w:cs="Arial"/>
          <w:sz w:val="24"/>
          <w:szCs w:val="24"/>
          <w:lang w:val="en-US"/>
        </w:rPr>
        <w:t>-</w:t>
      </w:r>
      <w:r w:rsidRPr="00D419C1">
        <w:rPr>
          <w:rFonts w:eastAsia="Calibri" w:cs="Arial"/>
          <w:sz w:val="24"/>
          <w:szCs w:val="24"/>
          <w:lang w:val="en-US"/>
        </w:rPr>
        <w:t>restraint</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Other</w:t>
      </w:r>
      <w:r w:rsidRPr="00D419C1">
        <w:rPr>
          <w:rFonts w:cs="Arial"/>
          <w:sz w:val="24"/>
          <w:szCs w:val="24"/>
          <w:lang w:val="en-US"/>
        </w:rPr>
        <w:t xml:space="preserve"> </w:t>
      </w:r>
      <w:r w:rsidRPr="00D419C1">
        <w:rPr>
          <w:rFonts w:eastAsia="Calibri" w:cs="Arial"/>
          <w:sz w:val="24"/>
          <w:szCs w:val="24"/>
          <w:lang w:val="en-US"/>
        </w:rPr>
        <w:t>conceptions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objectivity</w:t>
      </w:r>
      <w:r w:rsidRPr="00D419C1">
        <w:rPr>
          <w:rFonts w:cs="Arial"/>
          <w:sz w:val="24"/>
          <w:szCs w:val="24"/>
          <w:lang w:val="en-US"/>
        </w:rPr>
        <w:t xml:space="preserve">, </w:t>
      </w: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truth</w:t>
      </w:r>
      <w:r w:rsidRPr="00D419C1">
        <w:rPr>
          <w:rFonts w:cs="Arial"/>
          <w:sz w:val="24"/>
          <w:szCs w:val="24"/>
          <w:lang w:val="en-US"/>
        </w:rPr>
        <w:t>-</w:t>
      </w:r>
      <w:r w:rsidRPr="00D419C1">
        <w:rPr>
          <w:rFonts w:eastAsia="Calibri" w:cs="Arial"/>
          <w:sz w:val="24"/>
          <w:szCs w:val="24"/>
          <w:lang w:val="en-US"/>
        </w:rPr>
        <w:t>to</w:t>
      </w:r>
      <w:r w:rsidRPr="00D419C1">
        <w:rPr>
          <w:rFonts w:cs="Arial"/>
          <w:sz w:val="24"/>
          <w:szCs w:val="24"/>
          <w:lang w:val="en-US"/>
        </w:rPr>
        <w:t>-</w:t>
      </w:r>
      <w:r w:rsidRPr="00D419C1">
        <w:rPr>
          <w:rFonts w:eastAsia="Calibri" w:cs="Arial"/>
          <w:sz w:val="24"/>
          <w:szCs w:val="24"/>
          <w:lang w:val="en-US"/>
        </w:rPr>
        <w:t>nature</w:t>
      </w:r>
      <w:r>
        <w:rPr>
          <w:rFonts w:cs="Arial"/>
          <w:sz w:val="24"/>
          <w:szCs w:val="24"/>
          <w:lang w:val="en-US"/>
        </w:rPr>
        <w:t>”</w:t>
      </w:r>
      <w:r w:rsidRPr="00D419C1">
        <w:rPr>
          <w:rFonts w:cs="Arial"/>
          <w:sz w:val="24"/>
          <w:szCs w:val="24"/>
          <w:lang w:val="en-US"/>
        </w:rPr>
        <w:t xml:space="preserve"> </w:t>
      </w:r>
      <w:r>
        <w:rPr>
          <w:rFonts w:eastAsia="Calibri" w:cs="Arial"/>
          <w:sz w:val="24"/>
          <w:szCs w:val="24"/>
          <w:lang w:val="en-US"/>
        </w:rPr>
        <w:t>or</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trained</w:t>
      </w:r>
      <w:r w:rsidRPr="00D419C1">
        <w:rPr>
          <w:rFonts w:cs="Arial"/>
          <w:sz w:val="24"/>
          <w:szCs w:val="24"/>
          <w:lang w:val="en-US"/>
        </w:rPr>
        <w:t xml:space="preserve"> </w:t>
      </w:r>
      <w:r>
        <w:rPr>
          <w:rFonts w:eastAsia="Calibri" w:cs="Arial"/>
          <w:sz w:val="24"/>
          <w:szCs w:val="24"/>
          <w:lang w:val="en-US"/>
        </w:rPr>
        <w:t>judgement</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stipulated</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own</w:t>
      </w:r>
      <w:r w:rsidRPr="00D419C1">
        <w:rPr>
          <w:rFonts w:cs="Arial"/>
          <w:sz w:val="24"/>
          <w:szCs w:val="24"/>
          <w:lang w:val="en-US"/>
        </w:rPr>
        <w:t xml:space="preserve"> </w:t>
      </w:r>
      <w:r w:rsidRPr="00D419C1">
        <w:rPr>
          <w:rFonts w:eastAsia="Calibri" w:cs="Arial"/>
          <w:sz w:val="24"/>
          <w:szCs w:val="24"/>
          <w:lang w:val="en-US"/>
        </w:rPr>
        <w:t>sets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studying</w:t>
      </w:r>
      <w:r w:rsidRPr="00D419C1">
        <w:rPr>
          <w:rFonts w:cs="Arial"/>
          <w:sz w:val="24"/>
          <w:szCs w:val="24"/>
          <w:lang w:val="en-US"/>
        </w:rPr>
        <w:t xml:space="preserve"> </w:t>
      </w:r>
      <w:r w:rsidRPr="00D419C1">
        <w:rPr>
          <w:rFonts w:eastAsia="Calibri" w:cs="Arial"/>
          <w:sz w:val="24"/>
          <w:szCs w:val="24"/>
          <w:lang w:val="en-US"/>
        </w:rPr>
        <w:t>them</w:t>
      </w:r>
      <w:r w:rsidRPr="00D419C1">
        <w:rPr>
          <w:rFonts w:cs="Arial"/>
          <w:sz w:val="24"/>
          <w:szCs w:val="24"/>
          <w:lang w:val="en-US"/>
        </w:rPr>
        <w:t xml:space="preserve">, </w:t>
      </w:r>
      <w:r>
        <w:rPr>
          <w:rFonts w:cs="Arial"/>
          <w:sz w:val="24"/>
          <w:szCs w:val="24"/>
          <w:lang w:val="en-US"/>
        </w:rPr>
        <w:t>we see tables of virtues and vices developing in response to changing “regulative ideals,” practical and epistemic agenda, and projects of inquiry.</w:t>
      </w:r>
    </w:p>
    <w:p w14:paraId="62814B3F" w14:textId="77777777" w:rsidR="00AF6837" w:rsidRDefault="00AF6837" w:rsidP="00AF6837">
      <w:pPr>
        <w:pStyle w:val="NoSpacing"/>
        <w:ind w:firstLine="720"/>
        <w:rPr>
          <w:rFonts w:cs="Arial"/>
          <w:sz w:val="24"/>
          <w:szCs w:val="24"/>
          <w:lang w:val="en-US"/>
        </w:rPr>
      </w:pPr>
      <w:r w:rsidRPr="00D419C1">
        <w:rPr>
          <w:rFonts w:eastAsia="Calibri" w:cs="Arial"/>
          <w:sz w:val="24"/>
          <w:szCs w:val="24"/>
          <w:lang w:val="en-US"/>
        </w:rPr>
        <w:t>Some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historians</w:t>
      </w:r>
      <w:r w:rsidRPr="00D419C1">
        <w:rPr>
          <w:rFonts w:cs="Arial"/>
          <w:sz w:val="24"/>
          <w:szCs w:val="24"/>
          <w:lang w:val="en-US"/>
        </w:rPr>
        <w:t xml:space="preserve"> </w:t>
      </w:r>
      <w:r w:rsidRPr="00D419C1">
        <w:rPr>
          <w:rFonts w:eastAsia="Calibri" w:cs="Arial"/>
          <w:sz w:val="24"/>
          <w:szCs w:val="24"/>
          <w:lang w:val="en-US"/>
        </w:rPr>
        <w:t>engage</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work</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virtue</w:t>
      </w:r>
      <w:r w:rsidRPr="00D419C1">
        <w:rPr>
          <w:rFonts w:cs="Arial"/>
          <w:sz w:val="24"/>
          <w:szCs w:val="24"/>
          <w:lang w:val="en-US"/>
        </w:rPr>
        <w:t xml:space="preserve"> </w:t>
      </w:r>
      <w:r w:rsidRPr="00D419C1">
        <w:rPr>
          <w:rFonts w:eastAsia="Calibri" w:cs="Arial"/>
          <w:sz w:val="24"/>
          <w:szCs w:val="24"/>
          <w:lang w:val="en-US"/>
        </w:rPr>
        <w:t>epistemology</w:t>
      </w:r>
      <w:r w:rsidRPr="00D419C1">
        <w:rPr>
          <w:rFonts w:cs="Arial"/>
          <w:sz w:val="24"/>
          <w:szCs w:val="24"/>
          <w:lang w:val="en-US"/>
        </w:rPr>
        <w:t xml:space="preserve">, </w:t>
      </w:r>
      <w:r w:rsidRPr="00D419C1">
        <w:rPr>
          <w:rFonts w:eastAsia="Calibri" w:cs="Arial"/>
          <w:sz w:val="24"/>
          <w:szCs w:val="24"/>
          <w:lang w:val="en-US"/>
        </w:rPr>
        <w:t>criticizing</w:t>
      </w:r>
      <w:r>
        <w:rPr>
          <w:rFonts w:cs="Arial"/>
          <w:sz w:val="24"/>
          <w:szCs w:val="24"/>
          <w:lang w:val="en-US"/>
        </w:rPr>
        <w:t xml:space="preserve">, </w:t>
      </w:r>
      <w:r w:rsidRPr="00D419C1">
        <w:rPr>
          <w:rFonts w:eastAsia="Calibri" w:cs="Arial"/>
          <w:sz w:val="24"/>
          <w:szCs w:val="24"/>
          <w:lang w:val="en-US"/>
        </w:rPr>
        <w:t>albeit</w:t>
      </w:r>
      <w:r w:rsidRPr="00D419C1">
        <w:rPr>
          <w:rFonts w:cs="Arial"/>
          <w:sz w:val="24"/>
          <w:szCs w:val="24"/>
          <w:lang w:val="en-US"/>
        </w:rPr>
        <w:t xml:space="preserve"> </w:t>
      </w:r>
      <w:r w:rsidRPr="00D419C1">
        <w:rPr>
          <w:rFonts w:eastAsia="Calibri" w:cs="Arial"/>
          <w:sz w:val="24"/>
          <w:szCs w:val="24"/>
          <w:lang w:val="en-US"/>
        </w:rPr>
        <w:t>politely</w:t>
      </w:r>
      <w:r w:rsidRPr="00D419C1">
        <w:rPr>
          <w:rFonts w:cs="Arial"/>
          <w:sz w:val="24"/>
          <w:szCs w:val="24"/>
          <w:lang w:val="en-US"/>
        </w:rPr>
        <w:t xml:space="preserve">, </w:t>
      </w:r>
      <w:r w:rsidRPr="00D419C1">
        <w:rPr>
          <w:rFonts w:eastAsia="Calibri" w:cs="Arial"/>
          <w:sz w:val="24"/>
          <w:szCs w:val="24"/>
          <w:lang w:val="en-US"/>
        </w:rPr>
        <w:t>its</w:t>
      </w:r>
      <w:r w:rsidRPr="00D419C1">
        <w:rPr>
          <w:rFonts w:cs="Arial"/>
          <w:sz w:val="24"/>
          <w:szCs w:val="24"/>
          <w:lang w:val="en-US"/>
        </w:rPr>
        <w:t xml:space="preserve"> </w:t>
      </w:r>
      <w:r w:rsidRPr="00D419C1">
        <w:rPr>
          <w:rFonts w:eastAsia="Calibri" w:cs="Arial"/>
          <w:sz w:val="24"/>
          <w:szCs w:val="24"/>
          <w:lang w:val="en-US"/>
        </w:rPr>
        <w:t>ahistoricality</w:t>
      </w:r>
      <w:r>
        <w:rPr>
          <w:rFonts w:cs="Arial"/>
          <w:sz w:val="24"/>
          <w:szCs w:val="24"/>
          <w:lang w:val="en-US"/>
        </w:rPr>
        <w:t xml:space="preserve">. Epistemologists have been slower to return the interest, meaning opportunities for collaboration are missed. Naturally, the claim is not that all projects in vice epistemology necessitate the incorporation of historical methods and results. </w:t>
      </w:r>
      <w:r>
        <w:rPr>
          <w:rFonts w:eastAsia="Calibri" w:cs="Arial"/>
          <w:sz w:val="24"/>
          <w:szCs w:val="24"/>
          <w:lang w:val="en-US"/>
        </w:rPr>
        <w:t>A</w:t>
      </w:r>
      <w:r w:rsidRPr="00D419C1">
        <w:rPr>
          <w:rFonts w:eastAsia="Calibri" w:cs="Arial"/>
          <w:sz w:val="24"/>
          <w:szCs w:val="24"/>
          <w:lang w:val="en-US"/>
        </w:rPr>
        <w:t>doption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historical</w:t>
      </w:r>
      <w:r w:rsidRPr="00D419C1">
        <w:rPr>
          <w:rFonts w:cs="Arial"/>
          <w:sz w:val="24"/>
          <w:szCs w:val="24"/>
          <w:lang w:val="en-US"/>
        </w:rPr>
        <w:t xml:space="preserve"> </w:t>
      </w:r>
      <w:r w:rsidRPr="00D419C1">
        <w:rPr>
          <w:rFonts w:eastAsia="Calibri" w:cs="Arial"/>
          <w:sz w:val="24"/>
          <w:szCs w:val="24"/>
          <w:lang w:val="en-US"/>
        </w:rPr>
        <w:t>methods</w:t>
      </w:r>
      <w:r w:rsidRPr="00D419C1">
        <w:rPr>
          <w:rFonts w:cs="Arial"/>
          <w:sz w:val="24"/>
          <w:szCs w:val="24"/>
          <w:lang w:val="en-US"/>
        </w:rPr>
        <w:t xml:space="preserve"> </w:t>
      </w:r>
      <w:r>
        <w:rPr>
          <w:rFonts w:cs="Arial"/>
          <w:sz w:val="24"/>
          <w:szCs w:val="24"/>
          <w:lang w:val="en-US"/>
        </w:rPr>
        <w:t xml:space="preserve">must be motivated by a sense of their relevance to one’s questions or concerns. My modest proposal is that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i/>
          <w:sz w:val="24"/>
          <w:szCs w:val="24"/>
          <w:lang w:val="en-US"/>
        </w:rPr>
        <w:t>certain</w:t>
      </w:r>
      <w:r w:rsidRPr="00D419C1">
        <w:rPr>
          <w:rFonts w:cs="Arial"/>
          <w:sz w:val="24"/>
          <w:szCs w:val="24"/>
          <w:lang w:val="en-US"/>
        </w:rPr>
        <w:t xml:space="preserve"> </w:t>
      </w:r>
      <w:r w:rsidRPr="00D419C1">
        <w:rPr>
          <w:rFonts w:eastAsia="Calibri" w:cs="Arial"/>
          <w:sz w:val="24"/>
          <w:szCs w:val="24"/>
          <w:lang w:val="en-US"/>
        </w:rPr>
        <w:t>work</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epistemology</w:t>
      </w:r>
      <w:r w:rsidRPr="00D419C1">
        <w:rPr>
          <w:rFonts w:cs="Arial"/>
          <w:sz w:val="24"/>
          <w:szCs w:val="24"/>
          <w:lang w:val="en-US"/>
        </w:rPr>
        <w:t xml:space="preserve"> </w:t>
      </w:r>
      <w:r w:rsidRPr="00D419C1">
        <w:rPr>
          <w:rFonts w:eastAsia="Calibri" w:cs="Arial"/>
          <w:sz w:val="24"/>
          <w:szCs w:val="24"/>
          <w:lang w:val="en-US"/>
        </w:rPr>
        <w:t>would</w:t>
      </w:r>
      <w:r w:rsidRPr="00D419C1">
        <w:rPr>
          <w:rFonts w:cs="Arial"/>
          <w:sz w:val="24"/>
          <w:szCs w:val="24"/>
          <w:lang w:val="en-US"/>
        </w:rPr>
        <w:t xml:space="preserve"> </w:t>
      </w:r>
      <w:r w:rsidRPr="00D419C1">
        <w:rPr>
          <w:rFonts w:eastAsia="Calibri" w:cs="Arial"/>
          <w:sz w:val="24"/>
          <w:szCs w:val="24"/>
          <w:lang w:val="en-US"/>
        </w:rPr>
        <w:t>benefit</w:t>
      </w:r>
      <w:r w:rsidRPr="00D419C1">
        <w:rPr>
          <w:rFonts w:cs="Arial"/>
          <w:sz w:val="24"/>
          <w:szCs w:val="24"/>
          <w:lang w:val="en-US"/>
        </w:rPr>
        <w:t xml:space="preserve"> </w:t>
      </w:r>
      <w:r w:rsidRPr="00D419C1">
        <w:rPr>
          <w:rFonts w:eastAsia="Calibri" w:cs="Arial"/>
          <w:sz w:val="24"/>
          <w:szCs w:val="24"/>
          <w:lang w:val="en-US"/>
        </w:rPr>
        <w:t>from</w:t>
      </w:r>
      <w:r w:rsidRPr="00D419C1">
        <w:rPr>
          <w:rFonts w:cs="Arial"/>
          <w:sz w:val="24"/>
          <w:szCs w:val="24"/>
          <w:lang w:val="en-US"/>
        </w:rPr>
        <w:t xml:space="preserve"> </w:t>
      </w:r>
      <w:r w:rsidRPr="00D419C1">
        <w:rPr>
          <w:rFonts w:eastAsia="Calibri" w:cs="Arial"/>
          <w:sz w:val="24"/>
          <w:szCs w:val="24"/>
          <w:lang w:val="en-US"/>
        </w:rPr>
        <w:t>engagement</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historical</w:t>
      </w:r>
      <w:r w:rsidRPr="00D419C1">
        <w:rPr>
          <w:rFonts w:cs="Arial"/>
          <w:sz w:val="24"/>
          <w:szCs w:val="24"/>
          <w:lang w:val="en-US"/>
        </w:rPr>
        <w:t xml:space="preserve"> </w:t>
      </w:r>
      <w:r w:rsidRPr="00D419C1">
        <w:rPr>
          <w:rFonts w:eastAsia="Calibri" w:cs="Arial"/>
          <w:sz w:val="24"/>
          <w:szCs w:val="24"/>
          <w:lang w:val="en-US"/>
        </w:rPr>
        <w:t>methods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scholarship</w:t>
      </w:r>
      <w:r>
        <w:rPr>
          <w:rFonts w:eastAsia="Calibri" w:cs="Arial"/>
          <w:sz w:val="24"/>
          <w:szCs w:val="24"/>
          <w:lang w:val="en-US"/>
        </w:rPr>
        <w:t xml:space="preserve"> (Kidd 2014, 2017a, 2018a)</w:t>
      </w:r>
      <w:r>
        <w:rPr>
          <w:rFonts w:cs="Arial"/>
          <w:sz w:val="24"/>
          <w:szCs w:val="24"/>
          <w:lang w:val="en-US"/>
        </w:rPr>
        <w:t xml:space="preserve">. </w:t>
      </w:r>
    </w:p>
    <w:p w14:paraId="15309B7D" w14:textId="77777777" w:rsidR="00AF6837" w:rsidRPr="00D419C1" w:rsidRDefault="00AF6837" w:rsidP="00AF6837">
      <w:pPr>
        <w:pStyle w:val="NoSpacing"/>
        <w:ind w:firstLine="720"/>
        <w:rPr>
          <w:rFonts w:cs="Arial"/>
          <w:sz w:val="24"/>
          <w:szCs w:val="24"/>
          <w:lang w:val="en-US"/>
        </w:rPr>
      </w:pPr>
    </w:p>
    <w:p w14:paraId="04C9B799" w14:textId="77777777" w:rsidR="00AF6837" w:rsidRPr="00D419C1" w:rsidRDefault="00AF6837" w:rsidP="00AF6837">
      <w:pPr>
        <w:pStyle w:val="NoSpacing"/>
        <w:jc w:val="center"/>
        <w:outlineLvl w:val="0"/>
        <w:rPr>
          <w:rFonts w:cs="Arial"/>
          <w:b/>
          <w:sz w:val="24"/>
          <w:szCs w:val="24"/>
          <w:lang w:val="en-US"/>
        </w:rPr>
      </w:pPr>
      <w:r w:rsidRPr="00D419C1">
        <w:rPr>
          <w:rFonts w:eastAsia="Calibri" w:cs="Arial"/>
          <w:b/>
          <w:sz w:val="24"/>
          <w:szCs w:val="24"/>
          <w:lang w:val="en-US"/>
        </w:rPr>
        <w:t>II. VICE</w:t>
      </w:r>
      <w:r w:rsidRPr="00D419C1">
        <w:rPr>
          <w:rFonts w:cs="Arial"/>
          <w:b/>
          <w:sz w:val="24"/>
          <w:szCs w:val="24"/>
          <w:lang w:val="en-US"/>
        </w:rPr>
        <w:t xml:space="preserve"> </w:t>
      </w:r>
      <w:r w:rsidRPr="00D419C1">
        <w:rPr>
          <w:rFonts w:eastAsia="Calibri" w:cs="Arial"/>
          <w:b/>
          <w:sz w:val="24"/>
          <w:szCs w:val="24"/>
          <w:lang w:val="en-US"/>
        </w:rPr>
        <w:t>CONCEPTS</w:t>
      </w:r>
    </w:p>
    <w:p w14:paraId="49950A00" w14:textId="77777777" w:rsidR="00AF6837" w:rsidRPr="009647CA" w:rsidRDefault="00AF6837" w:rsidP="00AF6837">
      <w:pPr>
        <w:pStyle w:val="NoSpacing"/>
        <w:rPr>
          <w:rFonts w:cs="Arial"/>
          <w:sz w:val="24"/>
          <w:szCs w:val="24"/>
          <w:lang w:val="en-US"/>
        </w:rPr>
      </w:pPr>
      <w:r w:rsidRPr="00D419C1">
        <w:rPr>
          <w:rFonts w:eastAsia="Calibri" w:cs="Arial"/>
          <w:sz w:val="24"/>
          <w:szCs w:val="24"/>
          <w:lang w:val="en-US"/>
        </w:rPr>
        <w:t>Many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conceptual</w:t>
      </w:r>
      <w:r w:rsidRPr="00D419C1">
        <w:rPr>
          <w:rFonts w:cs="Arial"/>
          <w:sz w:val="24"/>
          <w:szCs w:val="24"/>
          <w:lang w:val="en-US"/>
        </w:rPr>
        <w:t xml:space="preserve"> </w:t>
      </w:r>
      <w:r w:rsidRPr="00D419C1">
        <w:rPr>
          <w:rFonts w:eastAsia="Calibri" w:cs="Arial"/>
          <w:sz w:val="24"/>
          <w:szCs w:val="24"/>
          <w:lang w:val="en-US"/>
        </w:rPr>
        <w:t>resources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epistemology</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drawn</w:t>
      </w:r>
      <w:r w:rsidRPr="00D419C1">
        <w:rPr>
          <w:rFonts w:cs="Arial"/>
          <w:sz w:val="24"/>
          <w:szCs w:val="24"/>
          <w:lang w:val="en-US"/>
        </w:rPr>
        <w:t xml:space="preserve"> </w:t>
      </w:r>
      <w:r w:rsidRPr="00D419C1">
        <w:rPr>
          <w:rFonts w:eastAsia="Calibri" w:cs="Arial"/>
          <w:sz w:val="24"/>
          <w:szCs w:val="24"/>
          <w:lang w:val="en-US"/>
        </w:rPr>
        <w:t>from</w:t>
      </w:r>
      <w:r>
        <w:rPr>
          <w:rFonts w:eastAsia="Calibri" w:cs="Arial"/>
          <w:sz w:val="24"/>
          <w:szCs w:val="24"/>
          <w:lang w:val="en-US"/>
        </w:rPr>
        <w:t xml:space="preserve"> analytic</w:t>
      </w:r>
      <w:r w:rsidRPr="00D419C1">
        <w:rPr>
          <w:rFonts w:cs="Arial"/>
          <w:sz w:val="24"/>
          <w:szCs w:val="24"/>
          <w:lang w:val="en-US"/>
        </w:rPr>
        <w:t xml:space="preserve"> </w:t>
      </w:r>
      <w:r w:rsidRPr="00D419C1">
        <w:rPr>
          <w:rFonts w:eastAsia="Calibri" w:cs="Arial"/>
          <w:sz w:val="24"/>
          <w:szCs w:val="24"/>
          <w:lang w:val="en-US"/>
        </w:rPr>
        <w:t>character</w:t>
      </w:r>
      <w:r w:rsidRPr="00D419C1">
        <w:rPr>
          <w:rFonts w:cs="Arial"/>
          <w:sz w:val="24"/>
          <w:szCs w:val="24"/>
          <w:lang w:val="en-US"/>
        </w:rPr>
        <w:t xml:space="preserve"> </w:t>
      </w:r>
      <w:r w:rsidRPr="00D419C1">
        <w:rPr>
          <w:rFonts w:eastAsia="Calibri" w:cs="Arial"/>
          <w:sz w:val="24"/>
          <w:szCs w:val="24"/>
          <w:lang w:val="en-US"/>
        </w:rPr>
        <w:t>epistemology</w:t>
      </w:r>
      <w:r w:rsidRPr="00D419C1">
        <w:rPr>
          <w:rFonts w:cs="Arial"/>
          <w:sz w:val="24"/>
          <w:szCs w:val="24"/>
          <w:lang w:val="en-US"/>
        </w:rPr>
        <w:t xml:space="preserve">. </w:t>
      </w:r>
      <w:r w:rsidRPr="00D419C1">
        <w:rPr>
          <w:rFonts w:eastAsia="Calibri" w:cs="Arial"/>
          <w:sz w:val="24"/>
          <w:szCs w:val="24"/>
          <w:lang w:val="en-US"/>
        </w:rPr>
        <w:t>Additional</w:t>
      </w:r>
      <w:r w:rsidRPr="00D419C1">
        <w:rPr>
          <w:rFonts w:cs="Arial"/>
          <w:sz w:val="24"/>
          <w:szCs w:val="24"/>
          <w:lang w:val="en-US"/>
        </w:rPr>
        <w:t xml:space="preserve"> </w:t>
      </w:r>
      <w:r>
        <w:rPr>
          <w:rFonts w:eastAsia="Calibri" w:cs="Arial"/>
          <w:sz w:val="24"/>
          <w:szCs w:val="24"/>
          <w:lang w:val="en-US"/>
        </w:rPr>
        <w:t>resources</w:t>
      </w:r>
      <w:r w:rsidRPr="00D419C1">
        <w:rPr>
          <w:rFonts w:cs="Arial"/>
          <w:sz w:val="24"/>
          <w:szCs w:val="24"/>
          <w:lang w:val="en-US"/>
        </w:rPr>
        <w:t xml:space="preserve"> </w:t>
      </w:r>
      <w:r>
        <w:rPr>
          <w:rFonts w:eastAsia="Calibri" w:cs="Arial"/>
          <w:sz w:val="24"/>
          <w:szCs w:val="24"/>
          <w:lang w:val="en-US"/>
        </w:rPr>
        <w:t>become</w:t>
      </w:r>
      <w:r w:rsidRPr="00D419C1">
        <w:rPr>
          <w:rFonts w:cs="Arial"/>
          <w:sz w:val="24"/>
          <w:szCs w:val="24"/>
          <w:lang w:val="en-US"/>
        </w:rPr>
        <w:t xml:space="preserve"> </w:t>
      </w:r>
      <w:r w:rsidRPr="00D419C1">
        <w:rPr>
          <w:rFonts w:eastAsia="Calibri" w:cs="Arial"/>
          <w:sz w:val="24"/>
          <w:szCs w:val="24"/>
          <w:lang w:val="en-US"/>
        </w:rPr>
        <w:t>necessary</w:t>
      </w:r>
      <w:r w:rsidRPr="00D419C1">
        <w:rPr>
          <w:rFonts w:cs="Arial"/>
          <w:sz w:val="24"/>
          <w:szCs w:val="24"/>
          <w:lang w:val="en-US"/>
        </w:rPr>
        <w:t xml:space="preserve">, </w:t>
      </w:r>
      <w:r w:rsidRPr="00D419C1">
        <w:rPr>
          <w:rFonts w:eastAsia="Calibri" w:cs="Arial"/>
          <w:sz w:val="24"/>
          <w:szCs w:val="24"/>
          <w:lang w:val="en-US"/>
        </w:rPr>
        <w:t>however</w:t>
      </w:r>
      <w:r w:rsidRPr="00D419C1">
        <w:rPr>
          <w:rFonts w:cs="Arial"/>
          <w:sz w:val="24"/>
          <w:szCs w:val="24"/>
          <w:lang w:val="en-US"/>
        </w:rPr>
        <w:t xml:space="preserve">, </w:t>
      </w:r>
      <w:r>
        <w:rPr>
          <w:rFonts w:cs="Arial"/>
          <w:sz w:val="24"/>
          <w:szCs w:val="24"/>
          <w:lang w:val="en-US"/>
        </w:rPr>
        <w:t xml:space="preserve">for theorizing epistemic vices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failings</w:t>
      </w:r>
      <w:r>
        <w:rPr>
          <w:rFonts w:eastAsia="Calibri" w:cs="Arial"/>
          <w:sz w:val="24"/>
          <w:szCs w:val="24"/>
          <w:lang w:val="en-US"/>
        </w:rPr>
        <w:t>, which often have distinctive aetiologies, structures, and manifestations in our epistemic practices. Familiar Aristotelian analyses do not always help – many virtues are flanked more than the usual two vices, and the vices of deficiency and excess do not have to be equal in number – and vices are not always inversions of the related virtues (Crerar 2018).</w:t>
      </w:r>
      <w:r w:rsidRPr="00D419C1">
        <w:rPr>
          <w:rFonts w:cs="Arial"/>
          <w:sz w:val="24"/>
          <w:szCs w:val="24"/>
          <w:lang w:val="en-US"/>
        </w:rPr>
        <w:t xml:space="preserve"> </w:t>
      </w:r>
      <w:r>
        <w:rPr>
          <w:rFonts w:eastAsia="Calibri" w:cs="Arial"/>
          <w:sz w:val="24"/>
          <w:szCs w:val="24"/>
          <w:lang w:val="en-US"/>
        </w:rPr>
        <w:t>Moreover,</w:t>
      </w:r>
      <w:r w:rsidRPr="00D419C1">
        <w:rPr>
          <w:rFonts w:cs="Arial"/>
          <w:sz w:val="24"/>
          <w:szCs w:val="24"/>
          <w:lang w:val="en-US"/>
        </w:rPr>
        <w:t xml:space="preserve"> </w:t>
      </w:r>
      <w:r w:rsidRPr="00D419C1">
        <w:rPr>
          <w:rFonts w:eastAsia="Calibri" w:cs="Arial"/>
          <w:sz w:val="24"/>
          <w:szCs w:val="24"/>
          <w:lang w:val="en-US"/>
        </w:rPr>
        <w:t>there</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many</w:t>
      </w:r>
      <w:r w:rsidRPr="00D419C1">
        <w:rPr>
          <w:rFonts w:cs="Arial"/>
          <w:sz w:val="24"/>
          <w:szCs w:val="24"/>
          <w:lang w:val="en-US"/>
        </w:rPr>
        <w:t xml:space="preserve"> </w:t>
      </w:r>
      <w:r w:rsidRPr="00D419C1">
        <w:rPr>
          <w:rFonts w:eastAsia="Calibri" w:cs="Arial"/>
          <w:sz w:val="24"/>
          <w:szCs w:val="24"/>
          <w:lang w:val="en-US"/>
        </w:rPr>
        <w:t>more</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than</w:t>
      </w:r>
      <w:r w:rsidRPr="00D419C1">
        <w:rPr>
          <w:rFonts w:cs="Arial"/>
          <w:sz w:val="24"/>
          <w:szCs w:val="24"/>
          <w:lang w:val="en-US"/>
        </w:rPr>
        <w:t xml:space="preserve"> </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mind</w:t>
      </w:r>
      <w:r>
        <w:rPr>
          <w:rFonts w:cs="Arial"/>
          <w:sz w:val="24"/>
          <w:szCs w:val="24"/>
          <w:lang w:val="en-US"/>
        </w:rPr>
        <w:t xml:space="preserve">, so </w:t>
      </w:r>
      <w:r w:rsidRPr="00D419C1">
        <w:rPr>
          <w:rFonts w:eastAsia="Calibri" w:cs="Arial"/>
          <w:sz w:val="24"/>
          <w:szCs w:val="24"/>
          <w:lang w:val="en-US"/>
        </w:rPr>
        <w:t>more</w:t>
      </w:r>
      <w:r w:rsidRPr="00D419C1">
        <w:rPr>
          <w:rFonts w:cs="Arial"/>
          <w:sz w:val="24"/>
          <w:szCs w:val="24"/>
          <w:lang w:val="en-US"/>
        </w:rPr>
        <w:t xml:space="preserve"> </w:t>
      </w:r>
      <w:r w:rsidRPr="00D419C1">
        <w:rPr>
          <w:rFonts w:eastAsia="Calibri" w:cs="Arial"/>
          <w:sz w:val="24"/>
          <w:szCs w:val="24"/>
          <w:lang w:val="en-US"/>
        </w:rPr>
        <w:t>ways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fail</w:t>
      </w:r>
      <w:r w:rsidRPr="00D419C1">
        <w:rPr>
          <w:rFonts w:cs="Arial"/>
          <w:sz w:val="24"/>
          <w:szCs w:val="24"/>
          <w:lang w:val="en-US"/>
        </w:rPr>
        <w:t xml:space="preserve"> </w:t>
      </w:r>
      <w:r>
        <w:rPr>
          <w:rFonts w:cs="Arial"/>
          <w:sz w:val="24"/>
          <w:szCs w:val="24"/>
          <w:lang w:val="en-US"/>
        </w:rPr>
        <w:t xml:space="preserve">epistemically </w:t>
      </w:r>
      <w:r w:rsidRPr="00D419C1">
        <w:rPr>
          <w:rFonts w:eastAsia="Calibri" w:cs="Arial"/>
          <w:sz w:val="24"/>
          <w:szCs w:val="24"/>
          <w:lang w:val="en-US"/>
        </w:rPr>
        <w:t>than</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flourish</w:t>
      </w:r>
      <w:r>
        <w:rPr>
          <w:rFonts w:cs="Arial"/>
          <w:sz w:val="24"/>
          <w:szCs w:val="24"/>
          <w:lang w:val="en-US"/>
        </w:rPr>
        <w:t xml:space="preserve">. To find these additional resources, we can turn to history. </w:t>
      </w:r>
      <w:r w:rsidRPr="00D419C1">
        <w:rPr>
          <w:rFonts w:eastAsia="Calibri" w:cs="Arial"/>
          <w:sz w:val="24"/>
          <w:szCs w:val="24"/>
          <w:lang w:val="en-US"/>
        </w:rPr>
        <w:t>Consider</w:t>
      </w:r>
      <w:r w:rsidRPr="00D419C1">
        <w:rPr>
          <w:rFonts w:cs="Arial"/>
          <w:sz w:val="24"/>
          <w:szCs w:val="24"/>
          <w:lang w:val="en-US"/>
        </w:rPr>
        <w:t xml:space="preserve"> </w:t>
      </w:r>
      <w:r w:rsidRPr="00D419C1">
        <w:rPr>
          <w:rFonts w:eastAsia="Calibri" w:cs="Arial"/>
          <w:sz w:val="24"/>
          <w:szCs w:val="24"/>
          <w:lang w:val="en-US"/>
        </w:rPr>
        <w:t>two</w:t>
      </w:r>
      <w:r w:rsidRPr="00D419C1">
        <w:rPr>
          <w:rFonts w:cs="Arial"/>
          <w:sz w:val="24"/>
          <w:szCs w:val="24"/>
          <w:lang w:val="en-US"/>
        </w:rPr>
        <w:t xml:space="preserve"> </w:t>
      </w: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examples</w:t>
      </w:r>
      <w:r w:rsidRPr="00D419C1">
        <w:rPr>
          <w:rFonts w:cs="Arial"/>
          <w:sz w:val="24"/>
          <w:szCs w:val="24"/>
          <w:lang w:val="en-US"/>
        </w:rPr>
        <w:t xml:space="preserve">: </w:t>
      </w:r>
      <w:r w:rsidRPr="00D419C1">
        <w:rPr>
          <w:rFonts w:eastAsia="Calibri" w:cs="Arial"/>
          <w:i/>
          <w:sz w:val="24"/>
          <w:szCs w:val="24"/>
          <w:lang w:val="en-US"/>
        </w:rPr>
        <w:t>epistemic</w:t>
      </w:r>
      <w:r w:rsidRPr="00D419C1">
        <w:rPr>
          <w:rFonts w:cs="Arial"/>
          <w:i/>
          <w:sz w:val="24"/>
          <w:szCs w:val="24"/>
          <w:lang w:val="en-US"/>
        </w:rPr>
        <w:t xml:space="preserve"> </w:t>
      </w:r>
      <w:r w:rsidRPr="00D419C1">
        <w:rPr>
          <w:rFonts w:eastAsia="Calibri" w:cs="Arial"/>
          <w:i/>
          <w:sz w:val="24"/>
          <w:szCs w:val="24"/>
          <w:lang w:val="en-US"/>
        </w:rPr>
        <w:t>corruption</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i/>
          <w:sz w:val="24"/>
          <w:szCs w:val="24"/>
          <w:lang w:val="en-US"/>
        </w:rPr>
        <w:t>capital</w:t>
      </w:r>
      <w:r w:rsidRPr="00D419C1">
        <w:rPr>
          <w:rFonts w:cs="Arial"/>
          <w:i/>
          <w:sz w:val="24"/>
          <w:szCs w:val="24"/>
          <w:lang w:val="en-US"/>
        </w:rPr>
        <w:t xml:space="preserve"> </w:t>
      </w:r>
      <w:r w:rsidRPr="00D419C1">
        <w:rPr>
          <w:rFonts w:eastAsia="Calibri" w:cs="Arial"/>
          <w:i/>
          <w:sz w:val="24"/>
          <w:szCs w:val="24"/>
          <w:lang w:val="en-US"/>
        </w:rPr>
        <w:t>epistemic</w:t>
      </w:r>
      <w:r w:rsidRPr="00D419C1">
        <w:rPr>
          <w:rFonts w:cs="Arial"/>
          <w:i/>
          <w:sz w:val="24"/>
          <w:szCs w:val="24"/>
          <w:lang w:val="en-US"/>
        </w:rPr>
        <w:t xml:space="preserve"> </w:t>
      </w:r>
      <w:r w:rsidRPr="00D419C1">
        <w:rPr>
          <w:rFonts w:eastAsia="Calibri" w:cs="Arial"/>
          <w:i/>
          <w:sz w:val="24"/>
          <w:szCs w:val="24"/>
          <w:lang w:val="en-US"/>
        </w:rPr>
        <w:t>vices</w:t>
      </w:r>
      <w:r w:rsidRPr="00D419C1">
        <w:rPr>
          <w:rFonts w:cs="Arial"/>
          <w:sz w:val="24"/>
          <w:szCs w:val="24"/>
          <w:lang w:val="en-US"/>
        </w:rPr>
        <w:t>.</w:t>
      </w:r>
    </w:p>
    <w:p w14:paraId="75AD7C49" w14:textId="77777777" w:rsidR="00AF6837" w:rsidRDefault="00AF6837" w:rsidP="00AF6837">
      <w:pPr>
        <w:pStyle w:val="NoSpacing"/>
        <w:rPr>
          <w:rFonts w:cs="Arial"/>
          <w:sz w:val="24"/>
          <w:szCs w:val="24"/>
          <w:lang w:val="en-US"/>
        </w:rPr>
      </w:pPr>
    </w:p>
    <w:p w14:paraId="1B85F801" w14:textId="77777777" w:rsidR="00AF6837" w:rsidRPr="00D419C1" w:rsidRDefault="00AF6837" w:rsidP="00AF6837">
      <w:pPr>
        <w:pStyle w:val="NoSpacing"/>
        <w:rPr>
          <w:rFonts w:cs="Arial"/>
          <w:sz w:val="24"/>
          <w:szCs w:val="24"/>
          <w:lang w:val="en-US"/>
        </w:rPr>
      </w:pPr>
      <w:r>
        <w:rPr>
          <w:rFonts w:cs="Arial"/>
          <w:sz w:val="24"/>
          <w:szCs w:val="24"/>
          <w:lang w:val="en-US"/>
        </w:rPr>
        <w:t xml:space="preserve">A. </w:t>
      </w:r>
      <w:r w:rsidRPr="006653B2">
        <w:rPr>
          <w:rFonts w:cs="Arial"/>
          <w:i/>
          <w:sz w:val="24"/>
          <w:szCs w:val="24"/>
          <w:lang w:val="en-US"/>
        </w:rPr>
        <w:t>Epistemic Corruption</w:t>
      </w:r>
    </w:p>
    <w:p w14:paraId="7D87FF06" w14:textId="77777777" w:rsidR="00AF6837" w:rsidRDefault="00AF6837" w:rsidP="00AF6837">
      <w:pPr>
        <w:pStyle w:val="NoSpacing"/>
        <w:rPr>
          <w:rFonts w:cs="Arial"/>
          <w:sz w:val="24"/>
          <w:szCs w:val="24"/>
          <w:lang w:val="en-US"/>
        </w:rPr>
      </w:pPr>
      <w:r>
        <w:rPr>
          <w:rFonts w:cs="Arial"/>
          <w:sz w:val="24"/>
          <w:szCs w:val="24"/>
          <w:lang w:val="en-US"/>
        </w:rPr>
        <w:t xml:space="preserve">Much contemporary vice epistemology focuses on the </w:t>
      </w:r>
      <w:r w:rsidRPr="00D419C1">
        <w:rPr>
          <w:rFonts w:eastAsia="Calibri" w:cs="Arial"/>
          <w:sz w:val="24"/>
          <w:szCs w:val="24"/>
          <w:lang w:val="en-US"/>
        </w:rPr>
        <w:t>analysis</w:t>
      </w:r>
      <w:r w:rsidRPr="00D419C1">
        <w:rPr>
          <w:rFonts w:cs="Arial"/>
          <w:sz w:val="24"/>
          <w:szCs w:val="24"/>
          <w:lang w:val="en-US"/>
        </w:rPr>
        <w:t xml:space="preserve">, </w:t>
      </w:r>
      <w:r w:rsidRPr="00D419C1">
        <w:rPr>
          <w:rFonts w:eastAsia="Calibri" w:cs="Arial"/>
          <w:sz w:val="24"/>
          <w:szCs w:val="24"/>
          <w:lang w:val="en-US"/>
        </w:rPr>
        <w:t>description</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appraisal</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mind</w:t>
      </w:r>
      <w:r>
        <w:rPr>
          <w:rFonts w:eastAsia="Calibri" w:cs="Arial"/>
          <w:sz w:val="24"/>
          <w:szCs w:val="24"/>
          <w:lang w:val="en-US"/>
        </w:rPr>
        <w:t xml:space="preserve">, tasks that necessarily invoke the etiological question of </w:t>
      </w:r>
      <w:r w:rsidRPr="00D419C1">
        <w:rPr>
          <w:rFonts w:eastAsia="Calibri" w:cs="Arial"/>
          <w:sz w:val="24"/>
          <w:szCs w:val="24"/>
          <w:lang w:val="en-US"/>
        </w:rPr>
        <w:t>how</w:t>
      </w:r>
      <w:r w:rsidRPr="00D419C1">
        <w:rPr>
          <w:rFonts w:cs="Arial"/>
          <w:sz w:val="24"/>
          <w:szCs w:val="24"/>
          <w:lang w:val="en-US"/>
        </w:rPr>
        <w:t xml:space="preserve"> </w:t>
      </w:r>
      <w:r w:rsidRPr="00D419C1">
        <w:rPr>
          <w:rFonts w:eastAsia="Calibri" w:cs="Arial"/>
          <w:sz w:val="24"/>
          <w:szCs w:val="24"/>
          <w:lang w:val="en-US"/>
        </w:rPr>
        <w:t>individual</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collective</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agents</w:t>
      </w:r>
      <w:r w:rsidRPr="00D419C1">
        <w:rPr>
          <w:rFonts w:cs="Arial"/>
          <w:sz w:val="24"/>
          <w:szCs w:val="24"/>
          <w:lang w:val="en-US"/>
        </w:rPr>
        <w:t xml:space="preserve"> </w:t>
      </w:r>
      <w:r w:rsidRPr="00D419C1">
        <w:rPr>
          <w:rFonts w:eastAsia="Calibri" w:cs="Arial"/>
          <w:sz w:val="24"/>
          <w:szCs w:val="24"/>
          <w:lang w:val="en-US"/>
        </w:rPr>
        <w:t>come</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acquire</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develop</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various</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failings</w:t>
      </w:r>
      <w:r w:rsidRPr="00D419C1">
        <w:rPr>
          <w:rFonts w:cs="Arial"/>
          <w:sz w:val="24"/>
          <w:szCs w:val="24"/>
          <w:lang w:val="en-US"/>
        </w:rPr>
        <w:t xml:space="preserve">. </w:t>
      </w:r>
      <w:r w:rsidRPr="00D419C1">
        <w:rPr>
          <w:rFonts w:eastAsia="Calibri" w:cs="Arial"/>
          <w:sz w:val="24"/>
          <w:szCs w:val="24"/>
          <w:lang w:val="en-US"/>
        </w:rPr>
        <w:t>Certainly</w:t>
      </w:r>
      <w:r w:rsidRPr="00D419C1">
        <w:rPr>
          <w:rFonts w:cs="Arial"/>
          <w:sz w:val="24"/>
          <w:szCs w:val="24"/>
          <w:lang w:val="en-US"/>
        </w:rPr>
        <w:t xml:space="preserve">, </w:t>
      </w:r>
      <w:r w:rsidRPr="00D419C1">
        <w:rPr>
          <w:rFonts w:eastAsia="Calibri" w:cs="Arial"/>
          <w:sz w:val="24"/>
          <w:szCs w:val="24"/>
          <w:lang w:val="en-US"/>
        </w:rPr>
        <w:t>many</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epistemologists</w:t>
      </w:r>
      <w:r w:rsidRPr="00D419C1">
        <w:rPr>
          <w:rFonts w:cs="Arial"/>
          <w:sz w:val="24"/>
          <w:szCs w:val="24"/>
          <w:lang w:val="en-US"/>
        </w:rPr>
        <w:t xml:space="preserve"> </w:t>
      </w:r>
      <w:r w:rsidRPr="00D419C1">
        <w:rPr>
          <w:rFonts w:eastAsia="Calibri" w:cs="Arial"/>
          <w:sz w:val="24"/>
          <w:szCs w:val="24"/>
          <w:lang w:val="en-US"/>
        </w:rPr>
        <w:t>evince</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sort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interest</w:t>
      </w:r>
      <w:r>
        <w:rPr>
          <w:rFonts w:cs="Arial"/>
          <w:sz w:val="24"/>
          <w:szCs w:val="24"/>
          <w:lang w:val="en-US"/>
        </w:rPr>
        <w:t>, with</w:t>
      </w:r>
      <w:r w:rsidRPr="00D419C1">
        <w:rPr>
          <w:rFonts w:cs="Arial"/>
          <w:sz w:val="24"/>
          <w:szCs w:val="24"/>
          <w:lang w:val="en-US"/>
        </w:rPr>
        <w:t xml:space="preserve"> </w:t>
      </w:r>
      <w:r w:rsidRPr="00D419C1">
        <w:rPr>
          <w:rFonts w:eastAsia="Calibri" w:cs="Arial"/>
          <w:sz w:val="24"/>
          <w:szCs w:val="24"/>
          <w:lang w:val="en-US"/>
        </w:rPr>
        <w:t>Miranda</w:t>
      </w:r>
      <w:r w:rsidRPr="00D419C1">
        <w:rPr>
          <w:rFonts w:cs="Arial"/>
          <w:sz w:val="24"/>
          <w:szCs w:val="24"/>
          <w:lang w:val="en-US"/>
        </w:rPr>
        <w:t xml:space="preserve"> </w:t>
      </w:r>
      <w:r w:rsidRPr="00D419C1">
        <w:rPr>
          <w:rFonts w:eastAsia="Calibri" w:cs="Arial"/>
          <w:sz w:val="24"/>
          <w:szCs w:val="24"/>
          <w:lang w:val="en-US"/>
        </w:rPr>
        <w:t>Fricker</w:t>
      </w:r>
      <w:r w:rsidRPr="00D419C1">
        <w:rPr>
          <w:rFonts w:cs="Arial"/>
          <w:sz w:val="24"/>
          <w:szCs w:val="24"/>
          <w:lang w:val="en-US"/>
        </w:rPr>
        <w:t xml:space="preserve"> </w:t>
      </w:r>
      <w:r>
        <w:rPr>
          <w:rFonts w:cs="Arial"/>
          <w:sz w:val="24"/>
          <w:szCs w:val="24"/>
          <w:lang w:val="en-US"/>
        </w:rPr>
        <w:t xml:space="preserve">(2007: 55, 58, 163)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José</w:t>
      </w:r>
      <w:r w:rsidRPr="00D419C1">
        <w:rPr>
          <w:rFonts w:cs="Arial"/>
          <w:sz w:val="24"/>
          <w:szCs w:val="24"/>
          <w:lang w:val="en-US"/>
        </w:rPr>
        <w:t xml:space="preserve"> </w:t>
      </w:r>
      <w:r w:rsidRPr="00D419C1">
        <w:rPr>
          <w:rFonts w:eastAsia="Calibri" w:cs="Arial"/>
          <w:sz w:val="24"/>
          <w:szCs w:val="24"/>
          <w:lang w:val="en-US"/>
        </w:rPr>
        <w:t>Medina</w:t>
      </w:r>
      <w:r>
        <w:rPr>
          <w:rFonts w:eastAsia="Calibri" w:cs="Arial"/>
          <w:sz w:val="24"/>
          <w:szCs w:val="24"/>
          <w:lang w:val="en-US"/>
        </w:rPr>
        <w:t xml:space="preserve"> (2012: 34, 42)</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instance</w:t>
      </w:r>
      <w:r w:rsidRPr="00D419C1">
        <w:rPr>
          <w:rFonts w:cs="Arial"/>
          <w:sz w:val="24"/>
          <w:szCs w:val="24"/>
          <w:lang w:val="en-US"/>
        </w:rPr>
        <w:t xml:space="preserve">, </w:t>
      </w:r>
      <w:r>
        <w:rPr>
          <w:rFonts w:eastAsia="Calibri" w:cs="Arial"/>
          <w:sz w:val="24"/>
          <w:szCs w:val="24"/>
          <w:lang w:val="en-US"/>
        </w:rPr>
        <w:t>exploring</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ways</w:t>
      </w:r>
      <w:r w:rsidRPr="00D419C1">
        <w:rPr>
          <w:rFonts w:cs="Arial"/>
          <w:sz w:val="24"/>
          <w:szCs w:val="24"/>
          <w:lang w:val="en-US"/>
        </w:rPr>
        <w:t xml:space="preserve"> </w:t>
      </w:r>
      <w:r w:rsidRPr="00D419C1">
        <w:rPr>
          <w:rFonts w:eastAsia="Calibri" w:cs="Arial"/>
          <w:sz w:val="24"/>
          <w:szCs w:val="24"/>
          <w:lang w:val="en-US"/>
        </w:rPr>
        <w:t>certain</w:t>
      </w:r>
      <w:r w:rsidRPr="00D419C1">
        <w:rPr>
          <w:rFonts w:cs="Arial"/>
          <w:sz w:val="24"/>
          <w:szCs w:val="24"/>
          <w:lang w:val="en-US"/>
        </w:rPr>
        <w:t xml:space="preserve"> </w:t>
      </w:r>
      <w:r w:rsidRPr="00D419C1">
        <w:rPr>
          <w:rFonts w:eastAsia="Calibri" w:cs="Arial"/>
          <w:sz w:val="24"/>
          <w:szCs w:val="24"/>
          <w:lang w:val="en-US"/>
        </w:rPr>
        <w:t>experiences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social</w:t>
      </w:r>
      <w:r w:rsidRPr="00D419C1">
        <w:rPr>
          <w:rFonts w:cs="Arial"/>
          <w:sz w:val="24"/>
          <w:szCs w:val="24"/>
          <w:lang w:val="en-US"/>
        </w:rPr>
        <w:t xml:space="preserve"> </w:t>
      </w:r>
      <w:r w:rsidRPr="00D419C1">
        <w:rPr>
          <w:rFonts w:eastAsia="Calibri" w:cs="Arial"/>
          <w:sz w:val="24"/>
          <w:szCs w:val="24"/>
          <w:lang w:val="en-US"/>
        </w:rPr>
        <w:t>conditions</w:t>
      </w:r>
      <w:r w:rsidRPr="00D419C1">
        <w:rPr>
          <w:rFonts w:cs="Arial"/>
          <w:sz w:val="24"/>
          <w:szCs w:val="24"/>
          <w:lang w:val="en-US"/>
        </w:rPr>
        <w:t xml:space="preserve"> </w:t>
      </w:r>
      <w:r w:rsidRPr="00D419C1">
        <w:rPr>
          <w:rFonts w:eastAsia="Calibri" w:cs="Arial"/>
          <w:sz w:val="24"/>
          <w:szCs w:val="24"/>
          <w:lang w:val="en-US"/>
        </w:rPr>
        <w:t>can</w:t>
      </w:r>
      <w:r w:rsidRPr="00D419C1">
        <w:rPr>
          <w:rFonts w:cs="Arial"/>
          <w:sz w:val="24"/>
          <w:szCs w:val="24"/>
          <w:lang w:val="en-US"/>
        </w:rPr>
        <w:t xml:space="preserve"> </w:t>
      </w:r>
      <w:r w:rsidRPr="00D419C1">
        <w:rPr>
          <w:rFonts w:eastAsia="Calibri" w:cs="Arial"/>
          <w:sz w:val="24"/>
          <w:szCs w:val="24"/>
          <w:lang w:val="en-US"/>
        </w:rPr>
        <w:t>lead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erosion</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deterioration</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agent</w:t>
      </w:r>
      <w:r>
        <w:rPr>
          <w:rFonts w:cs="Arial"/>
          <w:sz w:val="24"/>
          <w:szCs w:val="24"/>
          <w:lang w:val="en-US"/>
        </w:rPr>
        <w:t>’s</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character</w:t>
      </w:r>
      <w:r w:rsidRPr="00D419C1">
        <w:rPr>
          <w:rFonts w:cs="Arial"/>
          <w:sz w:val="24"/>
          <w:szCs w:val="24"/>
          <w:lang w:val="en-US"/>
        </w:rPr>
        <w:t xml:space="preserve">, </w:t>
      </w:r>
      <w:r>
        <w:rPr>
          <w:rFonts w:cs="Arial"/>
          <w:sz w:val="24"/>
          <w:szCs w:val="24"/>
          <w:lang w:val="en-US"/>
        </w:rPr>
        <w:t xml:space="preserve">which is thereby </w:t>
      </w:r>
      <w:r>
        <w:rPr>
          <w:rFonts w:eastAsia="Calibri" w:cs="Arial"/>
          <w:sz w:val="24"/>
          <w:szCs w:val="24"/>
          <w:lang w:val="en-US"/>
        </w:rPr>
        <w:t xml:space="preserve">unable to develop – it is </w:t>
      </w:r>
      <w:r>
        <w:rPr>
          <w:rFonts w:cs="Arial"/>
          <w:sz w:val="24"/>
          <w:szCs w:val="24"/>
          <w:lang w:val="en-US"/>
        </w:rPr>
        <w:t>“</w:t>
      </w:r>
      <w:r w:rsidRPr="00D419C1">
        <w:rPr>
          <w:rFonts w:eastAsia="Calibri" w:cs="Arial"/>
          <w:sz w:val="24"/>
          <w:szCs w:val="24"/>
          <w:lang w:val="en-US"/>
        </w:rPr>
        <w:t>thwarted</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inhibited</w:t>
      </w:r>
      <w:r>
        <w:rPr>
          <w:rFonts w:cs="Arial"/>
          <w:sz w:val="24"/>
          <w:szCs w:val="24"/>
          <w:lang w:val="en-US"/>
        </w:rPr>
        <w:t>.”</w:t>
      </w:r>
      <w:r w:rsidRPr="00D419C1">
        <w:rPr>
          <w:rFonts w:cs="Arial"/>
          <w:sz w:val="24"/>
          <w:szCs w:val="24"/>
          <w:lang w:val="en-US"/>
        </w:rPr>
        <w:t xml:space="preserve"> </w:t>
      </w:r>
    </w:p>
    <w:p w14:paraId="654F8004" w14:textId="77777777" w:rsidR="00AF6837" w:rsidRDefault="00AF6837" w:rsidP="00AF6837">
      <w:pPr>
        <w:pStyle w:val="NoSpacing"/>
        <w:ind w:firstLine="720"/>
        <w:rPr>
          <w:rFonts w:cs="Arial"/>
          <w:sz w:val="24"/>
          <w:szCs w:val="24"/>
          <w:lang w:val="en-US"/>
        </w:rPr>
      </w:pPr>
      <w:r>
        <w:rPr>
          <w:rFonts w:eastAsia="Calibri" w:cs="Arial"/>
          <w:sz w:val="24"/>
          <w:szCs w:val="24"/>
          <w:lang w:val="en-US"/>
        </w:rPr>
        <w:t>Concerns about</w:t>
      </w:r>
      <w:r w:rsidRPr="00D419C1">
        <w:rPr>
          <w:rFonts w:cs="Arial"/>
          <w:sz w:val="24"/>
          <w:szCs w:val="24"/>
          <w:lang w:val="en-US"/>
        </w:rPr>
        <w:t xml:space="preserve"> </w:t>
      </w:r>
      <w:r w:rsidRPr="00D419C1">
        <w:rPr>
          <w:rFonts w:eastAsia="Calibri" w:cs="Arial"/>
          <w:sz w:val="24"/>
          <w:szCs w:val="24"/>
          <w:lang w:val="en-US"/>
        </w:rPr>
        <w:t>characterological</w:t>
      </w:r>
      <w:r w:rsidRPr="00D419C1">
        <w:rPr>
          <w:rFonts w:cs="Arial"/>
          <w:sz w:val="24"/>
          <w:szCs w:val="24"/>
          <w:lang w:val="en-US"/>
        </w:rPr>
        <w:t xml:space="preserve"> </w:t>
      </w:r>
      <w:r w:rsidRPr="00D419C1">
        <w:rPr>
          <w:rFonts w:eastAsia="Calibri" w:cs="Arial"/>
          <w:sz w:val="24"/>
          <w:szCs w:val="24"/>
          <w:lang w:val="en-US"/>
        </w:rPr>
        <w:t>harm</w:t>
      </w:r>
      <w:r>
        <w:rPr>
          <w:rFonts w:eastAsia="Calibri" w:cs="Arial"/>
          <w:sz w:val="24"/>
          <w:szCs w:val="24"/>
          <w:lang w:val="en-US"/>
        </w:rPr>
        <w:t>,</w:t>
      </w:r>
      <w:r w:rsidRPr="00D419C1">
        <w:rPr>
          <w:rFonts w:cs="Arial"/>
          <w:sz w:val="24"/>
          <w:szCs w:val="24"/>
          <w:lang w:val="en-US"/>
        </w:rPr>
        <w:t xml:space="preserve"> </w:t>
      </w:r>
      <w:r>
        <w:rPr>
          <w:rFonts w:eastAsia="Calibri" w:cs="Arial"/>
          <w:sz w:val="24"/>
          <w:szCs w:val="24"/>
          <w:lang w:val="en-US"/>
        </w:rPr>
        <w:t>including</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erosion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acquisition</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exacerbation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vices</w:t>
      </w:r>
      <w:r>
        <w:rPr>
          <w:rFonts w:cs="Arial"/>
          <w:sz w:val="24"/>
          <w:szCs w:val="24"/>
          <w:lang w:val="en-US"/>
        </w:rPr>
        <w:t xml:space="preserve">, is familiar from </w:t>
      </w:r>
      <w:r>
        <w:rPr>
          <w:rFonts w:eastAsia="Calibri" w:cs="Arial"/>
          <w:sz w:val="24"/>
          <w:szCs w:val="24"/>
          <w:lang w:val="en-US"/>
        </w:rPr>
        <w:t>e</w:t>
      </w:r>
      <w:r w:rsidRPr="00D419C1">
        <w:rPr>
          <w:rFonts w:eastAsia="Calibri" w:cs="Arial"/>
          <w:sz w:val="24"/>
          <w:szCs w:val="24"/>
          <w:lang w:val="en-US"/>
        </w:rPr>
        <w:t>arlier</w:t>
      </w:r>
      <w:r w:rsidRPr="00D419C1">
        <w:rPr>
          <w:rFonts w:cs="Arial"/>
          <w:sz w:val="24"/>
          <w:szCs w:val="24"/>
          <w:lang w:val="en-US"/>
        </w:rPr>
        <w:t xml:space="preserve"> </w:t>
      </w:r>
      <w:r w:rsidRPr="00D419C1">
        <w:rPr>
          <w:rFonts w:eastAsia="Calibri" w:cs="Arial"/>
          <w:sz w:val="24"/>
          <w:szCs w:val="24"/>
          <w:lang w:val="en-US"/>
        </w:rPr>
        <w:t>generations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feminist</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critical</w:t>
      </w:r>
      <w:r w:rsidRPr="00D419C1">
        <w:rPr>
          <w:rFonts w:cs="Arial"/>
          <w:sz w:val="24"/>
          <w:szCs w:val="24"/>
          <w:lang w:val="en-US"/>
        </w:rPr>
        <w:t xml:space="preserve"> </w:t>
      </w:r>
      <w:r w:rsidRPr="00D419C1">
        <w:rPr>
          <w:rFonts w:eastAsia="Calibri" w:cs="Arial"/>
          <w:sz w:val="24"/>
          <w:szCs w:val="24"/>
          <w:lang w:val="en-US"/>
        </w:rPr>
        <w:t>race</w:t>
      </w:r>
      <w:r w:rsidRPr="00D419C1">
        <w:rPr>
          <w:rFonts w:cs="Arial"/>
          <w:sz w:val="24"/>
          <w:szCs w:val="24"/>
          <w:lang w:val="en-US"/>
        </w:rPr>
        <w:t xml:space="preserve"> </w:t>
      </w:r>
      <w:r w:rsidRPr="00D419C1">
        <w:rPr>
          <w:rFonts w:eastAsia="Calibri" w:cs="Arial"/>
          <w:sz w:val="24"/>
          <w:szCs w:val="24"/>
          <w:lang w:val="en-US"/>
        </w:rPr>
        <w:t>theorists</w:t>
      </w:r>
      <w:r>
        <w:rPr>
          <w:rFonts w:eastAsia="Calibri" w:cs="Arial"/>
          <w:sz w:val="24"/>
          <w:szCs w:val="24"/>
          <w:lang w:val="en-US"/>
        </w:rPr>
        <w:t xml:space="preserve">. African-American and Afro-Caribbean theorists such as </w:t>
      </w:r>
      <w:r w:rsidRPr="00D419C1">
        <w:rPr>
          <w:rFonts w:eastAsia="Calibri" w:cs="Arial"/>
          <w:sz w:val="24"/>
          <w:szCs w:val="24"/>
          <w:lang w:val="en-US"/>
        </w:rPr>
        <w:t>W</w:t>
      </w:r>
      <w:r w:rsidRPr="00D419C1">
        <w:rPr>
          <w:rFonts w:cs="Arial"/>
          <w:sz w:val="24"/>
          <w:szCs w:val="24"/>
          <w:lang w:val="en-US"/>
        </w:rPr>
        <w:t>.</w:t>
      </w:r>
      <w:r w:rsidRPr="00D419C1">
        <w:rPr>
          <w:rFonts w:eastAsia="Calibri" w:cs="Arial"/>
          <w:sz w:val="24"/>
          <w:szCs w:val="24"/>
          <w:lang w:val="en-US"/>
        </w:rPr>
        <w:t>E</w:t>
      </w:r>
      <w:r w:rsidRPr="00D419C1">
        <w:rPr>
          <w:rFonts w:cs="Arial"/>
          <w:sz w:val="24"/>
          <w:szCs w:val="24"/>
          <w:lang w:val="en-US"/>
        </w:rPr>
        <w:t>.</w:t>
      </w:r>
      <w:r w:rsidRPr="00D419C1">
        <w:rPr>
          <w:rFonts w:eastAsia="Calibri" w:cs="Arial"/>
          <w:sz w:val="24"/>
          <w:szCs w:val="24"/>
          <w:lang w:val="en-US"/>
        </w:rPr>
        <w:t>B</w:t>
      </w:r>
      <w:r w:rsidRPr="00D419C1">
        <w:rPr>
          <w:rFonts w:cs="Arial"/>
          <w:sz w:val="24"/>
          <w:szCs w:val="24"/>
          <w:lang w:val="en-US"/>
        </w:rPr>
        <w:t xml:space="preserve">. </w:t>
      </w:r>
      <w:r w:rsidRPr="00D419C1">
        <w:rPr>
          <w:rFonts w:eastAsia="Calibri" w:cs="Arial"/>
          <w:sz w:val="24"/>
          <w:szCs w:val="24"/>
          <w:lang w:val="en-US"/>
        </w:rPr>
        <w:t>Du</w:t>
      </w:r>
      <w:r w:rsidRPr="00D419C1">
        <w:rPr>
          <w:rFonts w:cs="Arial"/>
          <w:sz w:val="24"/>
          <w:szCs w:val="24"/>
          <w:lang w:val="en-US"/>
        </w:rPr>
        <w:t xml:space="preserve"> </w:t>
      </w:r>
      <w:r w:rsidRPr="00D419C1">
        <w:rPr>
          <w:rFonts w:eastAsia="Calibri" w:cs="Arial"/>
          <w:sz w:val="24"/>
          <w:szCs w:val="24"/>
          <w:lang w:val="en-US"/>
        </w:rPr>
        <w:t>Bois</w:t>
      </w:r>
      <w:r w:rsidRPr="00D419C1">
        <w:rPr>
          <w:rFonts w:cs="Arial"/>
          <w:sz w:val="24"/>
          <w:szCs w:val="24"/>
          <w:lang w:val="en-US"/>
        </w:rPr>
        <w:t xml:space="preserve">, </w:t>
      </w:r>
      <w:r w:rsidRPr="00D419C1">
        <w:rPr>
          <w:rFonts w:eastAsia="Calibri" w:cs="Arial"/>
          <w:sz w:val="24"/>
          <w:szCs w:val="24"/>
          <w:lang w:val="en-US"/>
        </w:rPr>
        <w:t>Franz</w:t>
      </w:r>
      <w:r w:rsidRPr="00D419C1">
        <w:rPr>
          <w:rFonts w:cs="Arial"/>
          <w:sz w:val="24"/>
          <w:szCs w:val="24"/>
          <w:lang w:val="en-US"/>
        </w:rPr>
        <w:t xml:space="preserve"> </w:t>
      </w:r>
      <w:r w:rsidRPr="00D419C1">
        <w:rPr>
          <w:rFonts w:eastAsia="Calibri" w:cs="Arial"/>
          <w:sz w:val="24"/>
          <w:szCs w:val="24"/>
          <w:lang w:val="en-US"/>
        </w:rPr>
        <w:t>Fanon</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Aimé</w:t>
      </w:r>
      <w:r w:rsidRPr="00D419C1">
        <w:rPr>
          <w:rFonts w:cs="Arial"/>
          <w:sz w:val="24"/>
          <w:szCs w:val="24"/>
          <w:lang w:val="en-US"/>
        </w:rPr>
        <w:t xml:space="preserve"> </w:t>
      </w:r>
      <w:r w:rsidRPr="00D419C1">
        <w:rPr>
          <w:rFonts w:eastAsia="Calibri" w:cs="Arial"/>
          <w:sz w:val="24"/>
          <w:szCs w:val="24"/>
          <w:lang w:val="en-US"/>
        </w:rPr>
        <w:t>Cesaire</w:t>
      </w:r>
      <w:r>
        <w:rPr>
          <w:rFonts w:cs="Arial"/>
          <w:sz w:val="24"/>
          <w:szCs w:val="24"/>
          <w:lang w:val="en-US"/>
        </w:rPr>
        <w:t xml:space="preserve"> </w:t>
      </w:r>
      <w:r w:rsidRPr="00D419C1">
        <w:rPr>
          <w:rFonts w:eastAsia="Calibri" w:cs="Arial"/>
          <w:sz w:val="24"/>
          <w:szCs w:val="24"/>
          <w:lang w:val="en-US"/>
        </w:rPr>
        <w:t>describe</w:t>
      </w:r>
      <w:r w:rsidRPr="00D419C1">
        <w:rPr>
          <w:rFonts w:cs="Arial"/>
          <w:sz w:val="24"/>
          <w:szCs w:val="24"/>
          <w:lang w:val="en-US"/>
        </w:rPr>
        <w:t xml:space="preserve"> </w:t>
      </w:r>
      <w:r w:rsidRPr="00D419C1">
        <w:rPr>
          <w:rFonts w:eastAsia="Calibri" w:cs="Arial"/>
          <w:sz w:val="24"/>
          <w:szCs w:val="24"/>
          <w:lang w:val="en-US"/>
        </w:rPr>
        <w:t>how</w:t>
      </w:r>
      <w:r w:rsidRPr="00D419C1">
        <w:rPr>
          <w:rFonts w:cs="Arial"/>
          <w:sz w:val="24"/>
          <w:szCs w:val="24"/>
          <w:lang w:val="en-US"/>
        </w:rPr>
        <w:t xml:space="preserve"> </w:t>
      </w:r>
      <w:r>
        <w:rPr>
          <w:rFonts w:cs="Arial"/>
          <w:sz w:val="24"/>
          <w:szCs w:val="24"/>
          <w:lang w:val="en-US"/>
        </w:rPr>
        <w:t>subjection to</w:t>
      </w:r>
      <w:r w:rsidRPr="00D419C1">
        <w:rPr>
          <w:rFonts w:cs="Arial"/>
          <w:sz w:val="24"/>
          <w:szCs w:val="24"/>
          <w:lang w:val="en-US"/>
        </w:rPr>
        <w:t xml:space="preserve"> </w:t>
      </w:r>
      <w:r>
        <w:rPr>
          <w:rFonts w:cs="Arial"/>
          <w:sz w:val="24"/>
          <w:szCs w:val="24"/>
          <w:lang w:val="en-US"/>
        </w:rPr>
        <w:t xml:space="preserve">systemic </w:t>
      </w:r>
      <w:r w:rsidRPr="00D419C1">
        <w:rPr>
          <w:rFonts w:eastAsia="Calibri" w:cs="Arial"/>
          <w:sz w:val="24"/>
          <w:szCs w:val="24"/>
          <w:lang w:val="en-US"/>
        </w:rPr>
        <w:t>racial</w:t>
      </w:r>
      <w:r w:rsidRPr="00D419C1">
        <w:rPr>
          <w:rFonts w:cs="Arial"/>
          <w:sz w:val="24"/>
          <w:szCs w:val="24"/>
          <w:lang w:val="en-US"/>
        </w:rPr>
        <w:t xml:space="preserve"> </w:t>
      </w:r>
      <w:r w:rsidRPr="00D419C1">
        <w:rPr>
          <w:rFonts w:eastAsia="Calibri" w:cs="Arial"/>
          <w:sz w:val="24"/>
          <w:szCs w:val="24"/>
          <w:lang w:val="en-US"/>
        </w:rPr>
        <w:t>oppression</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leaves</w:t>
      </w:r>
      <w:r w:rsidRPr="00D419C1">
        <w:rPr>
          <w:rFonts w:cs="Arial"/>
          <w:sz w:val="24"/>
          <w:szCs w:val="24"/>
          <w:lang w:val="en-US"/>
        </w:rPr>
        <w:t xml:space="preserve"> </w:t>
      </w:r>
      <w:r w:rsidRPr="00D419C1">
        <w:rPr>
          <w:rFonts w:eastAsia="Calibri" w:cs="Arial"/>
          <w:sz w:val="24"/>
          <w:szCs w:val="24"/>
          <w:lang w:val="en-US"/>
        </w:rPr>
        <w:t>its</w:t>
      </w:r>
      <w:r w:rsidRPr="00D419C1">
        <w:rPr>
          <w:rFonts w:cs="Arial"/>
          <w:sz w:val="24"/>
          <w:szCs w:val="24"/>
          <w:lang w:val="en-US"/>
        </w:rPr>
        <w:t xml:space="preserve"> </w:t>
      </w:r>
      <w:r w:rsidRPr="00D419C1">
        <w:rPr>
          <w:rFonts w:eastAsia="Calibri" w:cs="Arial"/>
          <w:sz w:val="24"/>
          <w:szCs w:val="24"/>
          <w:lang w:val="en-US"/>
        </w:rPr>
        <w:t>stamp</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on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oppressed</w:t>
      </w:r>
      <w:r w:rsidRPr="00D419C1">
        <w:rPr>
          <w:rFonts w:cs="Arial"/>
          <w:sz w:val="24"/>
          <w:szCs w:val="24"/>
          <w:lang w:val="en-US"/>
        </w:rPr>
        <w:t xml:space="preserve">, </w:t>
      </w:r>
      <w:r>
        <w:rPr>
          <w:rFonts w:cs="Arial"/>
          <w:sz w:val="24"/>
          <w:szCs w:val="24"/>
          <w:lang w:val="en-US"/>
        </w:rPr>
        <w:t>“s</w:t>
      </w:r>
      <w:r w:rsidRPr="00D419C1">
        <w:rPr>
          <w:rFonts w:eastAsia="Calibri" w:cs="Arial"/>
          <w:sz w:val="24"/>
          <w:szCs w:val="24"/>
          <w:lang w:val="en-US"/>
        </w:rPr>
        <w:t>ensitizing</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collapsing</w:t>
      </w:r>
      <w:r>
        <w:rPr>
          <w:rFonts w:cs="Arial"/>
          <w:sz w:val="24"/>
          <w:szCs w:val="24"/>
          <w:lang w:val="en-US"/>
        </w:rPr>
        <w:t>”</w:t>
      </w:r>
      <w:r w:rsidRPr="00D419C1">
        <w:rPr>
          <w:rFonts w:cs="Arial"/>
          <w:sz w:val="24"/>
          <w:szCs w:val="24"/>
          <w:lang w:val="en-US"/>
        </w:rPr>
        <w:t xml:space="preserve"> </w:t>
      </w:r>
      <w:r>
        <w:rPr>
          <w:rFonts w:eastAsia="Calibri" w:cs="Arial"/>
          <w:sz w:val="24"/>
          <w:szCs w:val="24"/>
          <w:lang w:val="en-US"/>
        </w:rPr>
        <w:t>a subject’s</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confidence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character</w:t>
      </w:r>
      <w:r>
        <w:rPr>
          <w:rFonts w:eastAsia="Calibri" w:cs="Arial"/>
          <w:sz w:val="24"/>
          <w:szCs w:val="24"/>
          <w:lang w:val="en-US"/>
        </w:rPr>
        <w:t xml:space="preserve"> – how, for Du Bois (2015: 153, 154), </w:t>
      </w:r>
      <w:r w:rsidRPr="00D419C1">
        <w:rPr>
          <w:rFonts w:eastAsia="Calibri" w:cs="Arial"/>
          <w:sz w:val="24"/>
          <w:szCs w:val="24"/>
          <w:lang w:val="en-US"/>
        </w:rPr>
        <w:t>racial</w:t>
      </w:r>
      <w:r w:rsidRPr="00D419C1">
        <w:rPr>
          <w:rFonts w:cs="Arial"/>
          <w:sz w:val="24"/>
          <w:szCs w:val="24"/>
          <w:lang w:val="en-US"/>
        </w:rPr>
        <w:t xml:space="preserve"> </w:t>
      </w:r>
      <w:r w:rsidRPr="00D419C1">
        <w:rPr>
          <w:rFonts w:eastAsia="Calibri" w:cs="Arial"/>
          <w:sz w:val="24"/>
          <w:szCs w:val="24"/>
          <w:lang w:val="en-US"/>
        </w:rPr>
        <w:t>oppression</w:t>
      </w:r>
      <w:r w:rsidRPr="00D419C1">
        <w:rPr>
          <w:rFonts w:cs="Arial"/>
          <w:sz w:val="24"/>
          <w:szCs w:val="24"/>
          <w:lang w:val="en-US"/>
        </w:rPr>
        <w:t xml:space="preserve"> </w:t>
      </w:r>
      <w:r w:rsidRPr="00D419C1">
        <w:rPr>
          <w:rFonts w:eastAsia="Calibri" w:cs="Arial"/>
          <w:sz w:val="24"/>
          <w:szCs w:val="24"/>
          <w:lang w:val="en-US"/>
        </w:rPr>
        <w:t>has</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left</w:t>
      </w:r>
      <w:r w:rsidRPr="00D419C1">
        <w:rPr>
          <w:rFonts w:cs="Arial"/>
          <w:sz w:val="24"/>
          <w:szCs w:val="24"/>
          <w:lang w:val="en-US"/>
        </w:rPr>
        <w:t xml:space="preserve"> </w:t>
      </w:r>
      <w:r w:rsidRPr="00D419C1">
        <w:rPr>
          <w:rFonts w:eastAsia="Calibri" w:cs="Arial"/>
          <w:sz w:val="24"/>
          <w:szCs w:val="24"/>
          <w:lang w:val="en-US"/>
        </w:rPr>
        <w:t>its</w:t>
      </w:r>
      <w:r w:rsidRPr="00D419C1">
        <w:rPr>
          <w:rFonts w:cs="Arial"/>
          <w:sz w:val="24"/>
          <w:szCs w:val="24"/>
          <w:lang w:val="en-US"/>
        </w:rPr>
        <w:t xml:space="preserve"> </w:t>
      </w:r>
      <w:r w:rsidRPr="00D419C1">
        <w:rPr>
          <w:rFonts w:eastAsia="Calibri" w:cs="Arial"/>
          <w:sz w:val="24"/>
          <w:szCs w:val="24"/>
          <w:lang w:val="en-US"/>
        </w:rPr>
        <w:t>mark</w:t>
      </w:r>
      <w:r w:rsidRPr="00D419C1">
        <w:rPr>
          <w:rFonts w:cs="Arial"/>
          <w:sz w:val="24"/>
          <w:szCs w:val="24"/>
          <w:lang w:val="en-US"/>
        </w:rPr>
        <w:t xml:space="preserve"> </w:t>
      </w:r>
      <w:r w:rsidRPr="00D419C1">
        <w:rPr>
          <w:rFonts w:eastAsia="Calibri" w:cs="Arial"/>
          <w:sz w:val="24"/>
          <w:szCs w:val="24"/>
          <w:lang w:val="en-US"/>
        </w:rPr>
        <w:t>on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Negro</w:t>
      </w:r>
      <w:r w:rsidRPr="00D419C1">
        <w:rPr>
          <w:rFonts w:cs="Arial"/>
          <w:sz w:val="24"/>
          <w:szCs w:val="24"/>
          <w:lang w:val="en-US"/>
        </w:rPr>
        <w:t xml:space="preserve"> </w:t>
      </w:r>
      <w:r w:rsidRPr="00D419C1">
        <w:rPr>
          <w:rFonts w:eastAsia="Calibri" w:cs="Arial"/>
          <w:sz w:val="24"/>
          <w:szCs w:val="24"/>
          <w:lang w:val="en-US"/>
        </w:rPr>
        <w:t>character</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which</w:t>
      </w:r>
      <w:r w:rsidRPr="00D419C1">
        <w:rPr>
          <w:rFonts w:cs="Arial"/>
          <w:sz w:val="24"/>
          <w:szCs w:val="24"/>
          <w:lang w:val="en-US"/>
        </w:rPr>
        <w:t xml:space="preserve"> </w:t>
      </w:r>
      <w:r w:rsidRPr="00D419C1">
        <w:rPr>
          <w:rFonts w:eastAsia="Calibri" w:cs="Arial"/>
          <w:sz w:val="24"/>
          <w:szCs w:val="24"/>
          <w:lang w:val="en-US"/>
        </w:rPr>
        <w:t>has</w:t>
      </w:r>
      <w:r w:rsidRPr="00D419C1">
        <w:rPr>
          <w:rFonts w:cs="Arial"/>
          <w:sz w:val="24"/>
          <w:szCs w:val="24"/>
          <w:lang w:val="en-US"/>
        </w:rPr>
        <w:t xml:space="preserve"> </w:t>
      </w:r>
      <w:r w:rsidRPr="00D419C1">
        <w:rPr>
          <w:rFonts w:eastAsia="Calibri" w:cs="Arial"/>
          <w:sz w:val="24"/>
          <w:szCs w:val="24"/>
          <w:lang w:val="en-US"/>
        </w:rPr>
        <w:t>been</w:t>
      </w:r>
      <w:r w:rsidRPr="00D419C1">
        <w:rPr>
          <w:rFonts w:cs="Arial"/>
          <w:sz w:val="24"/>
          <w:szCs w:val="24"/>
          <w:lang w:val="en-US"/>
        </w:rPr>
        <w:t xml:space="preserve">, </w:t>
      </w:r>
      <w:r>
        <w:rPr>
          <w:rFonts w:cs="Arial"/>
          <w:sz w:val="24"/>
          <w:szCs w:val="24"/>
          <w:lang w:val="en-US"/>
        </w:rPr>
        <w:t xml:space="preserve">as </w:t>
      </w:r>
      <w:r w:rsidRPr="00D419C1">
        <w:rPr>
          <w:rFonts w:eastAsia="Calibri" w:cs="Arial"/>
          <w:sz w:val="24"/>
          <w:szCs w:val="24"/>
          <w:lang w:val="en-US"/>
        </w:rPr>
        <w:t>Cesaire</w:t>
      </w:r>
      <w:r>
        <w:rPr>
          <w:rFonts w:eastAsia="Calibri" w:cs="Arial"/>
          <w:sz w:val="24"/>
          <w:szCs w:val="24"/>
          <w:lang w:val="en-US"/>
        </w:rPr>
        <w:t xml:space="preserve"> (2000: 7)</w:t>
      </w:r>
      <w:r w:rsidRPr="00D419C1">
        <w:rPr>
          <w:rFonts w:cs="Arial"/>
          <w:sz w:val="24"/>
          <w:szCs w:val="24"/>
          <w:lang w:val="en-US"/>
        </w:rPr>
        <w:t xml:space="preserve"> </w:t>
      </w:r>
      <w:r>
        <w:rPr>
          <w:rFonts w:eastAsia="Calibri" w:cs="Arial"/>
          <w:sz w:val="24"/>
          <w:szCs w:val="24"/>
          <w:lang w:val="en-US"/>
        </w:rPr>
        <w:t>explained,</w:t>
      </w:r>
      <w:r w:rsidRPr="00D419C1">
        <w:rPr>
          <w:rFonts w:cs="Arial"/>
          <w:sz w:val="24"/>
          <w:szCs w:val="24"/>
          <w:lang w:val="en-US"/>
        </w:rPr>
        <w:t xml:space="preserve"> </w:t>
      </w:r>
      <w:r>
        <w:rPr>
          <w:rFonts w:cs="Arial"/>
          <w:sz w:val="24"/>
          <w:szCs w:val="24"/>
          <w:lang w:val="en-US"/>
        </w:rPr>
        <w:t>“s</w:t>
      </w:r>
      <w:r w:rsidRPr="00D419C1">
        <w:rPr>
          <w:rFonts w:eastAsia="Calibri" w:cs="Arial"/>
          <w:sz w:val="24"/>
          <w:szCs w:val="24"/>
          <w:lang w:val="en-US"/>
        </w:rPr>
        <w:t>kilfully</w:t>
      </w:r>
      <w:r w:rsidRPr="00D419C1">
        <w:rPr>
          <w:rFonts w:cs="Arial"/>
          <w:sz w:val="24"/>
          <w:szCs w:val="24"/>
          <w:lang w:val="en-US"/>
        </w:rPr>
        <w:t xml:space="preserve"> </w:t>
      </w:r>
      <w:r w:rsidRPr="00D419C1">
        <w:rPr>
          <w:rFonts w:eastAsia="Calibri" w:cs="Arial"/>
          <w:sz w:val="24"/>
          <w:szCs w:val="24"/>
          <w:lang w:val="en-US"/>
        </w:rPr>
        <w:t>injected</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 </w:t>
      </w:r>
      <w:r w:rsidRPr="00D419C1">
        <w:rPr>
          <w:rFonts w:eastAsia="Calibri" w:cs="Arial"/>
          <w:sz w:val="24"/>
          <w:szCs w:val="24"/>
          <w:lang w:val="en-US"/>
        </w:rPr>
        <w:t>inferiority</w:t>
      </w:r>
      <w:r w:rsidRPr="00D419C1">
        <w:rPr>
          <w:rFonts w:cs="Arial"/>
          <w:sz w:val="24"/>
          <w:szCs w:val="24"/>
          <w:lang w:val="en-US"/>
        </w:rPr>
        <w:t xml:space="preserve"> </w:t>
      </w:r>
      <w:r w:rsidRPr="00D419C1">
        <w:rPr>
          <w:rFonts w:eastAsia="Calibri" w:cs="Arial"/>
          <w:sz w:val="24"/>
          <w:szCs w:val="24"/>
          <w:lang w:val="en-US"/>
        </w:rPr>
        <w:t>complexes</w:t>
      </w:r>
      <w:r w:rsidRPr="00D419C1">
        <w:rPr>
          <w:rFonts w:cs="Arial"/>
          <w:sz w:val="24"/>
          <w:szCs w:val="24"/>
          <w:lang w:val="en-US"/>
        </w:rPr>
        <w:t xml:space="preserve">, </w:t>
      </w:r>
      <w:r w:rsidRPr="00D419C1">
        <w:rPr>
          <w:rFonts w:eastAsia="Calibri" w:cs="Arial"/>
          <w:sz w:val="24"/>
          <w:szCs w:val="24"/>
          <w:lang w:val="en-US"/>
        </w:rPr>
        <w:t>trepidation</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servility</w:t>
      </w:r>
      <w:r>
        <w:rPr>
          <w:rFonts w:cs="Arial"/>
          <w:sz w:val="24"/>
          <w:szCs w:val="24"/>
          <w:lang w:val="en-US"/>
        </w:rPr>
        <w:t>.”</w:t>
      </w:r>
      <w:r w:rsidRPr="00D419C1">
        <w:rPr>
          <w:rStyle w:val="EndnoteReference"/>
          <w:rFonts w:cs="Arial"/>
          <w:sz w:val="24"/>
          <w:szCs w:val="24"/>
          <w:lang w:val="en-US"/>
        </w:rPr>
        <w:endnoteReference w:id="2"/>
      </w:r>
      <w:r w:rsidRPr="00D419C1">
        <w:rPr>
          <w:rFonts w:cs="Arial"/>
          <w:sz w:val="24"/>
          <w:szCs w:val="24"/>
          <w:lang w:val="en-US"/>
        </w:rPr>
        <w:t xml:space="preserve"> </w:t>
      </w:r>
      <w:r>
        <w:rPr>
          <w:rFonts w:cs="Arial"/>
          <w:sz w:val="24"/>
          <w:szCs w:val="24"/>
          <w:lang w:val="en-US"/>
        </w:rPr>
        <w:t>Such terms belong to a characterological vocabulary, of course, with trepidation and servility being included among what Medina calls the vices of the oppressed.</w:t>
      </w:r>
    </w:p>
    <w:p w14:paraId="35EEF697" w14:textId="77777777" w:rsidR="00AF6837" w:rsidRDefault="00AF6837" w:rsidP="00AF6837">
      <w:pPr>
        <w:pStyle w:val="NoSpacing"/>
        <w:ind w:firstLine="720"/>
        <w:rPr>
          <w:rFonts w:eastAsia="Calibri" w:cs="Arial"/>
          <w:sz w:val="24"/>
          <w:szCs w:val="24"/>
          <w:lang w:val="en-US"/>
        </w:rPr>
      </w:pPr>
      <w:r>
        <w:rPr>
          <w:rFonts w:cs="Arial"/>
          <w:sz w:val="24"/>
          <w:szCs w:val="24"/>
          <w:lang w:val="en-US"/>
        </w:rPr>
        <w:t xml:space="preserve">Associations between epistemic vice and social oppression go back further, at least into an early modern English tradition in vice epistemology, initiated by </w:t>
      </w:r>
      <w:r w:rsidRPr="00D419C1">
        <w:rPr>
          <w:rFonts w:eastAsia="Calibri" w:cs="Arial"/>
          <w:sz w:val="24"/>
          <w:szCs w:val="24"/>
          <w:lang w:val="en-US"/>
        </w:rPr>
        <w:t>Mary</w:t>
      </w:r>
      <w:r w:rsidRPr="00D419C1">
        <w:rPr>
          <w:rFonts w:cs="Arial"/>
          <w:sz w:val="24"/>
          <w:szCs w:val="24"/>
          <w:lang w:val="en-US"/>
        </w:rPr>
        <w:t xml:space="preserve"> </w:t>
      </w:r>
      <w:r w:rsidRPr="00D419C1">
        <w:rPr>
          <w:rFonts w:eastAsia="Calibri" w:cs="Arial"/>
          <w:sz w:val="24"/>
          <w:szCs w:val="24"/>
          <w:lang w:val="en-US"/>
        </w:rPr>
        <w:t>Astell</w:t>
      </w:r>
      <w:r>
        <w:rPr>
          <w:rFonts w:cs="Arial"/>
          <w:sz w:val="24"/>
          <w:szCs w:val="24"/>
          <w:lang w:val="en-US"/>
        </w:rPr>
        <w:t xml:space="preserve">. Her </w:t>
      </w:r>
      <w:r w:rsidRPr="00D419C1">
        <w:rPr>
          <w:rFonts w:cs="Arial"/>
          <w:sz w:val="24"/>
          <w:szCs w:val="24"/>
          <w:lang w:val="en-US"/>
        </w:rPr>
        <w:t xml:space="preserve">1694 </w:t>
      </w:r>
      <w:r w:rsidRPr="00D419C1">
        <w:rPr>
          <w:rFonts w:eastAsia="Calibri" w:cs="Arial"/>
          <w:sz w:val="24"/>
          <w:szCs w:val="24"/>
          <w:lang w:val="en-US"/>
        </w:rPr>
        <w:t>book</w:t>
      </w:r>
      <w:r w:rsidRPr="00D419C1">
        <w:rPr>
          <w:rFonts w:cs="Arial"/>
          <w:sz w:val="24"/>
          <w:szCs w:val="24"/>
          <w:lang w:val="en-US"/>
        </w:rPr>
        <w:t xml:space="preserve">, </w:t>
      </w:r>
      <w:r w:rsidRPr="00D419C1">
        <w:rPr>
          <w:rFonts w:eastAsia="Calibri" w:cs="Arial"/>
          <w:i/>
          <w:sz w:val="24"/>
          <w:szCs w:val="24"/>
          <w:lang w:val="en-US"/>
        </w:rPr>
        <w:t>A</w:t>
      </w:r>
      <w:r w:rsidRPr="00D419C1">
        <w:rPr>
          <w:rFonts w:cs="Arial"/>
          <w:i/>
          <w:sz w:val="24"/>
          <w:szCs w:val="24"/>
          <w:lang w:val="en-US"/>
        </w:rPr>
        <w:t xml:space="preserve"> </w:t>
      </w:r>
      <w:r w:rsidRPr="00D419C1">
        <w:rPr>
          <w:rFonts w:eastAsia="Calibri" w:cs="Arial"/>
          <w:i/>
          <w:sz w:val="24"/>
          <w:szCs w:val="24"/>
          <w:lang w:val="en-US"/>
        </w:rPr>
        <w:t>Serious</w:t>
      </w:r>
      <w:r w:rsidRPr="00D419C1">
        <w:rPr>
          <w:rFonts w:cs="Arial"/>
          <w:i/>
          <w:sz w:val="24"/>
          <w:szCs w:val="24"/>
          <w:lang w:val="en-US"/>
        </w:rPr>
        <w:t xml:space="preserve"> </w:t>
      </w:r>
      <w:r w:rsidRPr="00D419C1">
        <w:rPr>
          <w:rFonts w:eastAsia="Calibri" w:cs="Arial"/>
          <w:i/>
          <w:sz w:val="24"/>
          <w:szCs w:val="24"/>
          <w:lang w:val="en-US"/>
        </w:rPr>
        <w:t>Proposal</w:t>
      </w:r>
      <w:r w:rsidRPr="00D419C1">
        <w:rPr>
          <w:rFonts w:cs="Arial"/>
          <w:i/>
          <w:sz w:val="24"/>
          <w:szCs w:val="24"/>
          <w:lang w:val="en-US"/>
        </w:rPr>
        <w:t xml:space="preserve"> </w:t>
      </w:r>
      <w:r w:rsidRPr="00D419C1">
        <w:rPr>
          <w:rFonts w:eastAsia="Calibri" w:cs="Arial"/>
          <w:i/>
          <w:sz w:val="24"/>
          <w:szCs w:val="24"/>
          <w:lang w:val="en-US"/>
        </w:rPr>
        <w:t>to</w:t>
      </w:r>
      <w:r w:rsidRPr="00D419C1">
        <w:rPr>
          <w:rFonts w:cs="Arial"/>
          <w:i/>
          <w:sz w:val="24"/>
          <w:szCs w:val="24"/>
          <w:lang w:val="en-US"/>
        </w:rPr>
        <w:t xml:space="preserve"> </w:t>
      </w:r>
      <w:r w:rsidRPr="00D419C1">
        <w:rPr>
          <w:rFonts w:eastAsia="Calibri" w:cs="Arial"/>
          <w:i/>
          <w:sz w:val="24"/>
          <w:szCs w:val="24"/>
          <w:lang w:val="en-US"/>
        </w:rPr>
        <w:t>the</w:t>
      </w:r>
      <w:r w:rsidRPr="00D419C1">
        <w:rPr>
          <w:rFonts w:cs="Arial"/>
          <w:i/>
          <w:sz w:val="24"/>
          <w:szCs w:val="24"/>
          <w:lang w:val="en-US"/>
        </w:rPr>
        <w:t xml:space="preserve"> </w:t>
      </w:r>
      <w:r w:rsidRPr="00D419C1">
        <w:rPr>
          <w:rFonts w:eastAsia="Calibri" w:cs="Arial"/>
          <w:i/>
          <w:sz w:val="24"/>
          <w:szCs w:val="24"/>
          <w:lang w:val="en-US"/>
        </w:rPr>
        <w:t>Ladies</w:t>
      </w:r>
      <w:r w:rsidRPr="00D419C1">
        <w:rPr>
          <w:rFonts w:cs="Arial"/>
          <w:sz w:val="24"/>
          <w:szCs w:val="24"/>
          <w:lang w:val="en-US"/>
        </w:rPr>
        <w:t xml:space="preserve">, </w:t>
      </w:r>
      <w:r w:rsidRPr="00D419C1">
        <w:rPr>
          <w:rFonts w:eastAsia="Calibri" w:cs="Arial"/>
          <w:sz w:val="24"/>
          <w:szCs w:val="24"/>
          <w:lang w:val="en-US"/>
        </w:rPr>
        <w:t>analyses</w:t>
      </w:r>
      <w:r w:rsidRPr="00D419C1">
        <w:rPr>
          <w:rFonts w:cs="Arial"/>
          <w:sz w:val="24"/>
          <w:szCs w:val="24"/>
          <w:lang w:val="en-US"/>
        </w:rPr>
        <w:t xml:space="preserve"> </w:t>
      </w:r>
      <w:r w:rsidRPr="00D419C1">
        <w:rPr>
          <w:rFonts w:eastAsia="Calibri" w:cs="Arial"/>
          <w:sz w:val="24"/>
          <w:szCs w:val="24"/>
          <w:lang w:val="en-US"/>
        </w:rPr>
        <w:t>socially</w:t>
      </w:r>
      <w:r w:rsidRPr="00D419C1">
        <w:rPr>
          <w:rFonts w:cs="Arial"/>
          <w:sz w:val="24"/>
          <w:szCs w:val="24"/>
          <w:lang w:val="en-US"/>
        </w:rPr>
        <w:t xml:space="preserve"> </w:t>
      </w:r>
      <w:r w:rsidRPr="00D419C1">
        <w:rPr>
          <w:rFonts w:eastAsia="Calibri" w:cs="Arial"/>
          <w:sz w:val="24"/>
          <w:szCs w:val="24"/>
          <w:lang w:val="en-US"/>
        </w:rPr>
        <w:t>patterned</w:t>
      </w:r>
      <w:r w:rsidRPr="00D419C1">
        <w:rPr>
          <w:rFonts w:cs="Arial"/>
          <w:sz w:val="24"/>
          <w:szCs w:val="24"/>
          <w:lang w:val="en-US"/>
        </w:rPr>
        <w:t xml:space="preserve"> </w:t>
      </w:r>
      <w:r w:rsidRPr="00D419C1">
        <w:rPr>
          <w:rFonts w:eastAsia="Calibri" w:cs="Arial"/>
          <w:sz w:val="24"/>
          <w:szCs w:val="24"/>
          <w:lang w:val="en-US"/>
        </w:rPr>
        <w:t>deficiencies</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educational</w:t>
      </w:r>
      <w:r w:rsidRPr="00D419C1">
        <w:rPr>
          <w:rFonts w:cs="Arial"/>
          <w:sz w:val="24"/>
          <w:szCs w:val="24"/>
          <w:lang w:val="en-US"/>
        </w:rPr>
        <w:t xml:space="preserve"> </w:t>
      </w:r>
      <w:r w:rsidRPr="00D419C1">
        <w:rPr>
          <w:rFonts w:eastAsia="Calibri" w:cs="Arial"/>
          <w:sz w:val="24"/>
          <w:szCs w:val="24"/>
          <w:lang w:val="en-US"/>
        </w:rPr>
        <w:t>opportunities</w:t>
      </w:r>
      <w:r w:rsidRPr="00D419C1">
        <w:rPr>
          <w:rFonts w:cs="Arial"/>
          <w:sz w:val="24"/>
          <w:szCs w:val="24"/>
          <w:lang w:val="en-US"/>
        </w:rPr>
        <w:t xml:space="preserve"> </w:t>
      </w:r>
      <w:r>
        <w:rPr>
          <w:rFonts w:cs="Arial"/>
          <w:sz w:val="24"/>
          <w:szCs w:val="24"/>
          <w:lang w:val="en-US"/>
        </w:rPr>
        <w:t xml:space="preserve">then </w:t>
      </w:r>
      <w:r w:rsidRPr="00D419C1">
        <w:rPr>
          <w:rFonts w:eastAsia="Calibri" w:cs="Arial"/>
          <w:sz w:val="24"/>
          <w:szCs w:val="24"/>
          <w:lang w:val="en-US"/>
        </w:rPr>
        <w:t>afforded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upper</w:t>
      </w:r>
      <w:r w:rsidRPr="00D419C1">
        <w:rPr>
          <w:rFonts w:cs="Arial"/>
          <w:sz w:val="24"/>
          <w:szCs w:val="24"/>
          <w:lang w:val="en-US"/>
        </w:rPr>
        <w:t xml:space="preserve"> </w:t>
      </w:r>
      <w:r w:rsidRPr="00D419C1">
        <w:rPr>
          <w:rFonts w:eastAsia="Calibri" w:cs="Arial"/>
          <w:sz w:val="24"/>
          <w:szCs w:val="24"/>
          <w:lang w:val="en-US"/>
        </w:rPr>
        <w:t>class</w:t>
      </w:r>
      <w:r w:rsidRPr="00D419C1">
        <w:rPr>
          <w:rFonts w:cs="Arial"/>
          <w:sz w:val="24"/>
          <w:szCs w:val="24"/>
          <w:lang w:val="en-US"/>
        </w:rPr>
        <w:t xml:space="preserve"> </w:t>
      </w:r>
      <w:r w:rsidRPr="00D419C1">
        <w:rPr>
          <w:rFonts w:eastAsia="Calibri" w:cs="Arial"/>
          <w:sz w:val="24"/>
          <w:szCs w:val="24"/>
          <w:lang w:val="en-US"/>
        </w:rPr>
        <w:t>English</w:t>
      </w:r>
      <w:r w:rsidRPr="00D419C1">
        <w:rPr>
          <w:rFonts w:cs="Arial"/>
          <w:sz w:val="24"/>
          <w:szCs w:val="24"/>
          <w:lang w:val="en-US"/>
        </w:rPr>
        <w:t xml:space="preserve"> </w:t>
      </w:r>
      <w:r w:rsidRPr="00D419C1">
        <w:rPr>
          <w:rFonts w:eastAsia="Calibri" w:cs="Arial"/>
          <w:sz w:val="24"/>
          <w:szCs w:val="24"/>
          <w:lang w:val="en-US"/>
        </w:rPr>
        <w:t>women</w:t>
      </w:r>
      <w:r w:rsidRPr="00D419C1">
        <w:rPr>
          <w:rFonts w:cs="Arial"/>
          <w:sz w:val="24"/>
          <w:szCs w:val="24"/>
          <w:lang w:val="en-US"/>
        </w:rPr>
        <w:t xml:space="preserve">. </w:t>
      </w:r>
      <w:r>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curriculum</w:t>
      </w:r>
      <w:r w:rsidRPr="00D419C1">
        <w:rPr>
          <w:rFonts w:cs="Arial"/>
          <w:sz w:val="24"/>
          <w:szCs w:val="24"/>
          <w:lang w:val="en-US"/>
        </w:rPr>
        <w:t xml:space="preserve"> </w:t>
      </w:r>
      <w:r w:rsidRPr="00D419C1">
        <w:rPr>
          <w:rFonts w:eastAsia="Calibri" w:cs="Arial"/>
          <w:sz w:val="24"/>
          <w:szCs w:val="24"/>
          <w:lang w:val="en-US"/>
        </w:rPr>
        <w:t>affords</w:t>
      </w:r>
      <w:r w:rsidRPr="00D419C1">
        <w:rPr>
          <w:rFonts w:cs="Arial"/>
          <w:sz w:val="24"/>
          <w:szCs w:val="24"/>
          <w:lang w:val="en-US"/>
        </w:rPr>
        <w:t xml:space="preserve"> </w:t>
      </w:r>
      <w:r w:rsidRPr="00D419C1">
        <w:rPr>
          <w:rFonts w:eastAsia="Calibri" w:cs="Arial"/>
          <w:sz w:val="24"/>
          <w:szCs w:val="24"/>
          <w:lang w:val="en-US"/>
        </w:rPr>
        <w:t>only</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froth</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trifles</w:t>
      </w:r>
      <w:r>
        <w:rPr>
          <w:rFonts w:cs="Arial"/>
          <w:sz w:val="24"/>
          <w:szCs w:val="24"/>
          <w:lang w:val="en-US"/>
        </w:rPr>
        <w:t>,”</w:t>
      </w:r>
      <w:r w:rsidRPr="00D419C1">
        <w:rPr>
          <w:rFonts w:cs="Arial"/>
          <w:sz w:val="24"/>
          <w:szCs w:val="24"/>
          <w:lang w:val="en-US"/>
        </w:rPr>
        <w:t xml:space="preserve"> </w:t>
      </w:r>
      <w:r>
        <w:rPr>
          <w:rFonts w:cs="Arial"/>
          <w:sz w:val="24"/>
          <w:szCs w:val="24"/>
          <w:lang w:val="en-US"/>
        </w:rPr>
        <w:t xml:space="preserve">affording </w:t>
      </w:r>
      <w:r w:rsidRPr="00D419C1">
        <w:rPr>
          <w:rFonts w:eastAsia="Calibri" w:cs="Arial"/>
          <w:sz w:val="24"/>
          <w:szCs w:val="24"/>
          <w:lang w:val="en-US"/>
        </w:rPr>
        <w:t>women</w:t>
      </w:r>
      <w:r w:rsidRPr="00D419C1">
        <w:rPr>
          <w:rFonts w:cs="Arial"/>
          <w:sz w:val="24"/>
          <w:szCs w:val="24"/>
          <w:lang w:val="en-US"/>
        </w:rPr>
        <w:t xml:space="preserve"> </w:t>
      </w:r>
      <w:r>
        <w:rPr>
          <w:rFonts w:eastAsia="Calibri" w:cs="Arial"/>
          <w:sz w:val="24"/>
          <w:szCs w:val="24"/>
          <w:lang w:val="en-US"/>
        </w:rPr>
        <w:t>no</w:t>
      </w:r>
      <w:r w:rsidRPr="00D419C1">
        <w:rPr>
          <w:rFonts w:cs="Arial"/>
          <w:sz w:val="24"/>
          <w:szCs w:val="24"/>
          <w:lang w:val="en-US"/>
        </w:rPr>
        <w:t xml:space="preserve"> </w:t>
      </w:r>
      <w:r w:rsidRPr="00D419C1">
        <w:rPr>
          <w:rFonts w:eastAsia="Calibri" w:cs="Arial"/>
          <w:sz w:val="24"/>
          <w:szCs w:val="24"/>
          <w:lang w:val="en-US"/>
        </w:rPr>
        <w:t>opportunities</w:t>
      </w:r>
      <w:r w:rsidRPr="00D419C1">
        <w:rPr>
          <w:rFonts w:cs="Arial"/>
          <w:sz w:val="24"/>
          <w:szCs w:val="24"/>
          <w:lang w:val="en-US"/>
        </w:rPr>
        <w:t xml:space="preserve"> </w:t>
      </w:r>
      <w:r>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contemplat</w:t>
      </w:r>
      <w:r>
        <w:rPr>
          <w:rFonts w:eastAsia="Calibri" w:cs="Arial"/>
          <w:sz w:val="24"/>
          <w:szCs w:val="24"/>
          <w:lang w:val="en-US"/>
        </w:rPr>
        <w:t>e</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noble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sublime</w:t>
      </w:r>
      <w:r w:rsidRPr="00D419C1">
        <w:rPr>
          <w:rFonts w:cs="Arial"/>
          <w:sz w:val="24"/>
          <w:szCs w:val="24"/>
          <w:lang w:val="en-US"/>
        </w:rPr>
        <w:t xml:space="preserve"> </w:t>
      </w:r>
      <w:r w:rsidRPr="00D419C1">
        <w:rPr>
          <w:rFonts w:eastAsia="Calibri" w:cs="Arial"/>
          <w:sz w:val="24"/>
          <w:szCs w:val="24"/>
          <w:lang w:val="en-US"/>
        </w:rPr>
        <w:t>Truths</w:t>
      </w:r>
      <w:r>
        <w:rPr>
          <w:rFonts w:cs="Arial"/>
          <w:sz w:val="24"/>
          <w:szCs w:val="24"/>
          <w:lang w:val="en-US"/>
        </w:rPr>
        <w:t xml:space="preserve">,” an epistemically asphyxiating environment exacerbated by the entrenched sexist assumption that </w:t>
      </w:r>
      <w:r w:rsidRPr="00D419C1">
        <w:rPr>
          <w:rFonts w:eastAsia="Calibri" w:cs="Arial"/>
          <w:sz w:val="24"/>
          <w:szCs w:val="24"/>
          <w:lang w:val="en-US"/>
        </w:rPr>
        <w:t>women</w:t>
      </w:r>
      <w:r w:rsidRPr="00D419C1">
        <w:rPr>
          <w:rFonts w:cs="Arial"/>
          <w:sz w:val="24"/>
          <w:szCs w:val="24"/>
          <w:lang w:val="en-US"/>
        </w:rPr>
        <w:t xml:space="preserve"> </w:t>
      </w:r>
      <w:r w:rsidRPr="00D419C1">
        <w:rPr>
          <w:rFonts w:eastAsia="Calibri" w:cs="Arial"/>
          <w:sz w:val="24"/>
          <w:szCs w:val="24"/>
          <w:lang w:val="en-US"/>
        </w:rPr>
        <w:t>possessed</w:t>
      </w:r>
      <w:r w:rsidRPr="00D419C1">
        <w:rPr>
          <w:rFonts w:cs="Arial"/>
          <w:sz w:val="24"/>
          <w:szCs w:val="24"/>
          <w:lang w:val="en-US"/>
        </w:rPr>
        <w:t xml:space="preserve"> </w:t>
      </w:r>
      <w:r w:rsidRPr="00D419C1">
        <w:rPr>
          <w:rFonts w:eastAsia="Calibri" w:cs="Arial"/>
          <w:sz w:val="24"/>
          <w:szCs w:val="24"/>
          <w:lang w:val="en-US"/>
        </w:rPr>
        <w:t>only</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degraded</w:t>
      </w:r>
      <w:r w:rsidRPr="00D419C1">
        <w:rPr>
          <w:rFonts w:cs="Arial"/>
          <w:sz w:val="24"/>
          <w:szCs w:val="24"/>
          <w:lang w:val="en-US"/>
        </w:rPr>
        <w:t xml:space="preserve"> </w:t>
      </w:r>
      <w:r w:rsidRPr="00D419C1">
        <w:rPr>
          <w:rFonts w:eastAsia="Calibri" w:cs="Arial"/>
          <w:sz w:val="24"/>
          <w:szCs w:val="24"/>
          <w:lang w:val="en-US"/>
        </w:rPr>
        <w:t>reason</w:t>
      </w:r>
      <w:r>
        <w:rPr>
          <w:rFonts w:cs="Arial"/>
          <w:sz w:val="24"/>
          <w:szCs w:val="24"/>
          <w:lang w:val="en-US"/>
        </w:rPr>
        <w:t xml:space="preserve">” (2002: 62) –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claim</w:t>
      </w:r>
      <w:r w:rsidRPr="00D419C1">
        <w:rPr>
          <w:rFonts w:cs="Arial"/>
          <w:sz w:val="24"/>
          <w:szCs w:val="24"/>
          <w:lang w:val="en-US"/>
        </w:rPr>
        <w:t xml:space="preserve"> </w:t>
      </w:r>
      <w:r w:rsidRPr="00D419C1">
        <w:rPr>
          <w:rFonts w:eastAsia="Calibri" w:cs="Arial"/>
          <w:sz w:val="24"/>
          <w:szCs w:val="24"/>
          <w:lang w:val="en-US"/>
        </w:rPr>
        <w:t>Astell</w:t>
      </w:r>
      <w:r w:rsidRPr="00D419C1">
        <w:rPr>
          <w:rFonts w:cs="Arial"/>
          <w:sz w:val="24"/>
          <w:szCs w:val="24"/>
          <w:lang w:val="en-US"/>
        </w:rPr>
        <w:t xml:space="preserve"> </w:t>
      </w:r>
      <w:r w:rsidRPr="00D419C1">
        <w:rPr>
          <w:rFonts w:eastAsia="Calibri" w:cs="Arial"/>
          <w:sz w:val="24"/>
          <w:szCs w:val="24"/>
          <w:lang w:val="en-US"/>
        </w:rPr>
        <w:t>rejects</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incompatible</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faith</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God</w:t>
      </w:r>
      <w:r>
        <w:rPr>
          <w:rFonts w:cs="Arial"/>
          <w:sz w:val="24"/>
          <w:szCs w:val="24"/>
          <w:lang w:val="en-US"/>
        </w:rPr>
        <w:t>’s</w:t>
      </w:r>
      <w:r w:rsidRPr="00D419C1">
        <w:rPr>
          <w:rFonts w:cs="Arial"/>
          <w:sz w:val="24"/>
          <w:szCs w:val="24"/>
          <w:lang w:val="en-US"/>
        </w:rPr>
        <w:t xml:space="preserve"> </w:t>
      </w:r>
      <w:r w:rsidRPr="00D419C1">
        <w:rPr>
          <w:rFonts w:eastAsia="Calibri" w:cs="Arial"/>
          <w:sz w:val="24"/>
          <w:szCs w:val="24"/>
          <w:lang w:val="en-US"/>
        </w:rPr>
        <w:t>providential</w:t>
      </w:r>
      <w:r w:rsidRPr="00D419C1">
        <w:rPr>
          <w:rFonts w:cs="Arial"/>
          <w:sz w:val="24"/>
          <w:szCs w:val="24"/>
          <w:lang w:val="en-US"/>
        </w:rPr>
        <w:t xml:space="preserve"> </w:t>
      </w:r>
      <w:r w:rsidRPr="00D419C1">
        <w:rPr>
          <w:rFonts w:eastAsia="Calibri" w:cs="Arial"/>
          <w:sz w:val="24"/>
          <w:szCs w:val="24"/>
          <w:lang w:val="en-US"/>
        </w:rPr>
        <w:t>goodness</w:t>
      </w:r>
      <w:r w:rsidRPr="00D419C1">
        <w:rPr>
          <w:rFonts w:cs="Arial"/>
          <w:sz w:val="24"/>
          <w:szCs w:val="24"/>
          <w:lang w:val="en-US"/>
        </w:rPr>
        <w:t xml:space="preserve">. </w:t>
      </w:r>
      <w:r>
        <w:rPr>
          <w:rFonts w:cs="Arial"/>
          <w:sz w:val="24"/>
          <w:szCs w:val="24"/>
          <w:lang w:val="en-US"/>
        </w:rPr>
        <w:t xml:space="preserve">The harmful characterological effects of this educational environment are expressed in Astell’s (2002: 62) lament that it fuels the development in women of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set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Feminine</w:t>
      </w:r>
      <w:r w:rsidRPr="00D419C1">
        <w:rPr>
          <w:rFonts w:cs="Arial"/>
          <w:sz w:val="24"/>
          <w:szCs w:val="24"/>
          <w:lang w:val="en-US"/>
        </w:rPr>
        <w:t xml:space="preserve"> </w:t>
      </w:r>
      <w:r w:rsidRPr="00D419C1">
        <w:rPr>
          <w:rFonts w:eastAsia="Calibri" w:cs="Arial"/>
          <w:sz w:val="24"/>
          <w:szCs w:val="24"/>
          <w:lang w:val="en-US"/>
        </w:rPr>
        <w:t>Vices</w:t>
      </w:r>
      <w:r>
        <w:rPr>
          <w:rFonts w:cs="Arial"/>
          <w:sz w:val="24"/>
          <w:szCs w:val="24"/>
          <w:lang w:val="en-US"/>
        </w:rPr>
        <w:t>,” such as submissiveness and superficiality,</w:t>
      </w:r>
      <w:r w:rsidRPr="00D419C1">
        <w:rPr>
          <w:rFonts w:cs="Arial"/>
          <w:sz w:val="24"/>
          <w:szCs w:val="24"/>
          <w:lang w:val="en-US"/>
        </w:rPr>
        <w:t xml:space="preserve"> </w:t>
      </w:r>
      <w:r>
        <w:rPr>
          <w:rFonts w:cs="Arial"/>
          <w:sz w:val="24"/>
          <w:szCs w:val="24"/>
          <w:lang w:val="en-US"/>
        </w:rPr>
        <w:t xml:space="preserve">by </w:t>
      </w:r>
      <w:r w:rsidRPr="00D419C1">
        <w:rPr>
          <w:rFonts w:eastAsia="Calibri" w:cs="Arial"/>
          <w:sz w:val="24"/>
          <w:szCs w:val="24"/>
          <w:lang w:val="en-US"/>
        </w:rPr>
        <w:t>which</w:t>
      </w:r>
      <w:r w:rsidRPr="00D419C1">
        <w:rPr>
          <w:rFonts w:cs="Arial"/>
          <w:sz w:val="24"/>
          <w:szCs w:val="24"/>
          <w:lang w:val="en-US"/>
        </w:rPr>
        <w:t xml:space="preserve"> </w:t>
      </w:r>
      <w:r>
        <w:rPr>
          <w:rFonts w:cs="Arial"/>
          <w:sz w:val="24"/>
          <w:szCs w:val="24"/>
          <w:lang w:val="en-US"/>
        </w:rPr>
        <w:t>their epistemic characters are “</w:t>
      </w:r>
      <w:r w:rsidRPr="00D419C1">
        <w:rPr>
          <w:rFonts w:eastAsia="Calibri" w:cs="Arial"/>
          <w:sz w:val="24"/>
          <w:szCs w:val="24"/>
          <w:lang w:val="en-US"/>
        </w:rPr>
        <w:t>degenerated</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corrupted</w:t>
      </w:r>
      <w:r>
        <w:rPr>
          <w:rFonts w:cs="Arial"/>
          <w:sz w:val="24"/>
          <w:szCs w:val="24"/>
          <w:lang w:val="en-US"/>
        </w:rPr>
        <w:t>.”</w:t>
      </w:r>
      <w:r w:rsidRPr="00D419C1">
        <w:rPr>
          <w:rFonts w:cs="Arial"/>
          <w:sz w:val="24"/>
          <w:szCs w:val="24"/>
          <w:lang w:val="en-US"/>
        </w:rPr>
        <w:t xml:space="preserve"> </w:t>
      </w:r>
      <w:r>
        <w:rPr>
          <w:rFonts w:cs="Arial"/>
          <w:sz w:val="24"/>
          <w:szCs w:val="24"/>
          <w:lang w:val="en-US"/>
        </w:rPr>
        <w:t xml:space="preserve">As a further consequence, the </w:t>
      </w:r>
      <w:r>
        <w:rPr>
          <w:rFonts w:eastAsia="Calibri" w:cs="Arial"/>
          <w:sz w:val="24"/>
          <w:szCs w:val="24"/>
          <w:lang w:val="en-US"/>
        </w:rPr>
        <w:t>sexist</w:t>
      </w:r>
      <w:r w:rsidRPr="00D419C1">
        <w:rPr>
          <w:rFonts w:cs="Arial"/>
          <w:sz w:val="24"/>
          <w:szCs w:val="24"/>
          <w:lang w:val="en-US"/>
        </w:rPr>
        <w:t xml:space="preserve"> </w:t>
      </w:r>
      <w:r w:rsidRPr="00D419C1">
        <w:rPr>
          <w:rFonts w:eastAsia="Calibri" w:cs="Arial"/>
          <w:sz w:val="24"/>
          <w:szCs w:val="24"/>
          <w:lang w:val="en-US"/>
        </w:rPr>
        <w:t>convictions</w:t>
      </w:r>
      <w:r w:rsidRPr="00D419C1">
        <w:rPr>
          <w:rFonts w:cs="Arial"/>
          <w:sz w:val="24"/>
          <w:szCs w:val="24"/>
          <w:lang w:val="en-US"/>
        </w:rPr>
        <w:t xml:space="preserve"> </w:t>
      </w:r>
      <w:r w:rsidRPr="00D419C1">
        <w:rPr>
          <w:rFonts w:eastAsia="Calibri" w:cs="Arial"/>
          <w:sz w:val="24"/>
          <w:szCs w:val="24"/>
          <w:lang w:val="en-US"/>
        </w:rPr>
        <w:t>about</w:t>
      </w:r>
      <w:r w:rsidRPr="00D419C1">
        <w:rPr>
          <w:rFonts w:cs="Arial"/>
          <w:sz w:val="24"/>
          <w:szCs w:val="24"/>
          <w:lang w:val="en-US"/>
        </w:rPr>
        <w:t xml:space="preserve"> </w:t>
      </w:r>
      <w:r w:rsidRPr="00D419C1">
        <w:rPr>
          <w:rFonts w:eastAsia="Calibri" w:cs="Arial"/>
          <w:sz w:val="24"/>
          <w:szCs w:val="24"/>
          <w:lang w:val="en-US"/>
        </w:rPr>
        <w:t>women</w:t>
      </w:r>
      <w:r>
        <w:rPr>
          <w:rFonts w:cs="Arial"/>
          <w:sz w:val="24"/>
          <w:szCs w:val="24"/>
          <w:lang w:val="en-US"/>
        </w:rPr>
        <w:t>’s</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degraded</w:t>
      </w:r>
      <w:r w:rsidRPr="00D419C1">
        <w:rPr>
          <w:rFonts w:cs="Arial"/>
          <w:sz w:val="24"/>
          <w:szCs w:val="24"/>
          <w:lang w:val="en-US"/>
        </w:rPr>
        <w:t xml:space="preserve"> </w:t>
      </w:r>
      <w:r w:rsidRPr="00D419C1">
        <w:rPr>
          <w:rFonts w:eastAsia="Calibri" w:cs="Arial"/>
          <w:sz w:val="24"/>
          <w:szCs w:val="24"/>
          <w:lang w:val="en-US"/>
        </w:rPr>
        <w:t>reason</w:t>
      </w:r>
      <w:r>
        <w:rPr>
          <w:rFonts w:cs="Arial"/>
          <w:sz w:val="24"/>
          <w:szCs w:val="24"/>
          <w:lang w:val="en-US"/>
        </w:rPr>
        <w:t xml:space="preserve">” are confirmed, since the vices tend to impair </w:t>
      </w:r>
      <w:r w:rsidRPr="00D419C1">
        <w:rPr>
          <w:rFonts w:eastAsia="Calibri" w:cs="Arial"/>
          <w:sz w:val="24"/>
          <w:szCs w:val="24"/>
          <w:lang w:val="en-US"/>
        </w:rPr>
        <w:t>women</w:t>
      </w:r>
      <w:r>
        <w:rPr>
          <w:rFonts w:cs="Arial"/>
          <w:sz w:val="24"/>
          <w:szCs w:val="24"/>
          <w:lang w:val="en-US"/>
        </w:rPr>
        <w:t>’s</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agency</w:t>
      </w:r>
      <w:r>
        <w:rPr>
          <w:rFonts w:eastAsia="Calibri" w:cs="Arial"/>
          <w:sz w:val="24"/>
          <w:szCs w:val="24"/>
          <w:lang w:val="en-US"/>
        </w:rPr>
        <w:t>; therefore, those convictions become realized in a self-sustaining</w:t>
      </w:r>
      <w:r w:rsidRPr="00D419C1">
        <w:rPr>
          <w:rFonts w:cs="Arial"/>
          <w:sz w:val="24"/>
          <w:szCs w:val="24"/>
          <w:lang w:val="en-US"/>
        </w:rPr>
        <w:t xml:space="preserve"> </w:t>
      </w:r>
      <w:r>
        <w:rPr>
          <w:rFonts w:cs="Arial"/>
          <w:sz w:val="24"/>
          <w:szCs w:val="24"/>
          <w:lang w:val="en-US"/>
        </w:rPr>
        <w:t>system.</w:t>
      </w:r>
    </w:p>
    <w:p w14:paraId="2B76D03B" w14:textId="77777777" w:rsidR="00AF6837" w:rsidRPr="00A15647" w:rsidRDefault="00AF6837" w:rsidP="00AF6837">
      <w:pPr>
        <w:pStyle w:val="NoSpacing"/>
        <w:ind w:firstLine="720"/>
        <w:rPr>
          <w:rFonts w:eastAsia="Calibri" w:cs="Arial"/>
          <w:sz w:val="24"/>
          <w:szCs w:val="24"/>
          <w:lang w:val="en-US"/>
        </w:rPr>
      </w:pPr>
      <w:r w:rsidRPr="00D419C1">
        <w:rPr>
          <w:rFonts w:eastAsia="Calibri" w:cs="Arial"/>
          <w:sz w:val="24"/>
          <w:szCs w:val="24"/>
          <w:lang w:val="en-US"/>
        </w:rPr>
        <w:t>Astell</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Pr>
          <w:rFonts w:eastAsia="Calibri" w:cs="Arial"/>
          <w:sz w:val="24"/>
          <w:szCs w:val="24"/>
          <w:lang w:val="en-US"/>
        </w:rPr>
        <w:t>the</w:t>
      </w:r>
      <w:r w:rsidRPr="00D419C1">
        <w:rPr>
          <w:rFonts w:cs="Arial"/>
          <w:sz w:val="24"/>
          <w:szCs w:val="24"/>
          <w:lang w:val="en-US"/>
        </w:rPr>
        <w:t xml:space="preserve"> </w:t>
      </w:r>
      <w:r>
        <w:rPr>
          <w:rFonts w:eastAsia="Calibri" w:cs="Arial"/>
          <w:sz w:val="24"/>
          <w:szCs w:val="24"/>
          <w:lang w:val="en-US"/>
        </w:rPr>
        <w:t>earliest</w:t>
      </w:r>
      <w:r w:rsidRPr="00D419C1">
        <w:rPr>
          <w:rFonts w:cs="Arial"/>
          <w:sz w:val="24"/>
          <w:szCs w:val="24"/>
          <w:lang w:val="en-US"/>
        </w:rPr>
        <w:t xml:space="preserve"> </w:t>
      </w:r>
      <w:r w:rsidRPr="00D419C1">
        <w:rPr>
          <w:rFonts w:eastAsia="Calibri" w:cs="Arial"/>
          <w:sz w:val="24"/>
          <w:szCs w:val="24"/>
          <w:lang w:val="en-US"/>
        </w:rPr>
        <w:t>figure</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tradition</w:t>
      </w:r>
      <w:r w:rsidRPr="00D419C1">
        <w:rPr>
          <w:rFonts w:cs="Arial"/>
          <w:sz w:val="24"/>
          <w:szCs w:val="24"/>
          <w:lang w:val="en-US"/>
        </w:rPr>
        <w:t xml:space="preserve">, </w:t>
      </w:r>
      <w:r>
        <w:rPr>
          <w:rFonts w:cs="Arial"/>
          <w:sz w:val="24"/>
          <w:szCs w:val="24"/>
          <w:lang w:val="en-US"/>
        </w:rPr>
        <w:t xml:space="preserve">to my knowledge, and its second most distinguished member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Mary</w:t>
      </w:r>
      <w:r w:rsidRPr="00D419C1">
        <w:rPr>
          <w:rFonts w:cs="Arial"/>
          <w:sz w:val="24"/>
          <w:szCs w:val="24"/>
          <w:lang w:val="en-US"/>
        </w:rPr>
        <w:t xml:space="preserve"> </w:t>
      </w:r>
      <w:r w:rsidRPr="00D419C1">
        <w:rPr>
          <w:rFonts w:eastAsia="Calibri" w:cs="Arial"/>
          <w:sz w:val="24"/>
          <w:szCs w:val="24"/>
          <w:lang w:val="en-US"/>
        </w:rPr>
        <w:t>Wollstonecraft</w:t>
      </w:r>
      <w:r w:rsidRPr="00D419C1">
        <w:rPr>
          <w:rFonts w:cs="Arial"/>
          <w:sz w:val="24"/>
          <w:szCs w:val="24"/>
          <w:lang w:val="en-US"/>
        </w:rPr>
        <w:t xml:space="preserve">. </w:t>
      </w:r>
      <w:r w:rsidRPr="00D419C1">
        <w:rPr>
          <w:rFonts w:eastAsia="Calibri" w:cs="Arial"/>
          <w:sz w:val="24"/>
          <w:szCs w:val="24"/>
          <w:lang w:val="en-US"/>
        </w:rPr>
        <w:t>Writing</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century</w:t>
      </w:r>
      <w:r w:rsidRPr="00D419C1">
        <w:rPr>
          <w:rFonts w:cs="Arial"/>
          <w:sz w:val="24"/>
          <w:szCs w:val="24"/>
          <w:lang w:val="en-US"/>
        </w:rPr>
        <w:t xml:space="preserve"> </w:t>
      </w:r>
      <w:r w:rsidRPr="00D419C1">
        <w:rPr>
          <w:rFonts w:eastAsia="Calibri" w:cs="Arial"/>
          <w:sz w:val="24"/>
          <w:szCs w:val="24"/>
          <w:lang w:val="en-US"/>
        </w:rPr>
        <w:t>later</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i/>
          <w:sz w:val="24"/>
          <w:szCs w:val="24"/>
          <w:lang w:val="en-US"/>
        </w:rPr>
        <w:t>Vindication</w:t>
      </w:r>
      <w:r w:rsidRPr="00D419C1">
        <w:rPr>
          <w:rFonts w:cs="Arial"/>
          <w:i/>
          <w:sz w:val="24"/>
          <w:szCs w:val="24"/>
          <w:lang w:val="en-US"/>
        </w:rPr>
        <w:t xml:space="preserve"> </w:t>
      </w:r>
      <w:r w:rsidRPr="00D419C1">
        <w:rPr>
          <w:rFonts w:eastAsia="Calibri" w:cs="Arial"/>
          <w:i/>
          <w:sz w:val="24"/>
          <w:szCs w:val="24"/>
          <w:lang w:val="en-US"/>
        </w:rPr>
        <w:t>of</w:t>
      </w:r>
      <w:r w:rsidRPr="00D419C1">
        <w:rPr>
          <w:rFonts w:cs="Arial"/>
          <w:i/>
          <w:sz w:val="24"/>
          <w:szCs w:val="24"/>
          <w:lang w:val="en-US"/>
        </w:rPr>
        <w:t xml:space="preserve"> </w:t>
      </w:r>
      <w:r w:rsidRPr="00D419C1">
        <w:rPr>
          <w:rFonts w:eastAsia="Calibri" w:cs="Arial"/>
          <w:i/>
          <w:sz w:val="24"/>
          <w:szCs w:val="24"/>
          <w:lang w:val="en-US"/>
        </w:rPr>
        <w:t>the</w:t>
      </w:r>
      <w:r w:rsidRPr="00D419C1">
        <w:rPr>
          <w:rFonts w:cs="Arial"/>
          <w:i/>
          <w:sz w:val="24"/>
          <w:szCs w:val="24"/>
          <w:lang w:val="en-US"/>
        </w:rPr>
        <w:t xml:space="preserve"> </w:t>
      </w:r>
      <w:r w:rsidRPr="00D419C1">
        <w:rPr>
          <w:rFonts w:eastAsia="Calibri" w:cs="Arial"/>
          <w:i/>
          <w:sz w:val="24"/>
          <w:szCs w:val="24"/>
          <w:lang w:val="en-US"/>
        </w:rPr>
        <w:t>Rights</w:t>
      </w:r>
      <w:r w:rsidRPr="00D419C1">
        <w:rPr>
          <w:rFonts w:cs="Arial"/>
          <w:i/>
          <w:sz w:val="24"/>
          <w:szCs w:val="24"/>
          <w:lang w:val="en-US"/>
        </w:rPr>
        <w:t xml:space="preserve"> </w:t>
      </w:r>
      <w:r w:rsidRPr="00D419C1">
        <w:rPr>
          <w:rFonts w:eastAsia="Calibri" w:cs="Arial"/>
          <w:i/>
          <w:sz w:val="24"/>
          <w:szCs w:val="24"/>
          <w:lang w:val="en-US"/>
        </w:rPr>
        <w:t>of</w:t>
      </w:r>
      <w:r w:rsidRPr="00D419C1">
        <w:rPr>
          <w:rFonts w:cs="Arial"/>
          <w:i/>
          <w:sz w:val="24"/>
          <w:szCs w:val="24"/>
          <w:lang w:val="en-US"/>
        </w:rPr>
        <w:t xml:space="preserve"> </w:t>
      </w:r>
      <w:r w:rsidRPr="00D419C1">
        <w:rPr>
          <w:rFonts w:eastAsia="Calibri" w:cs="Arial"/>
          <w:i/>
          <w:sz w:val="24"/>
          <w:szCs w:val="24"/>
          <w:lang w:val="en-US"/>
        </w:rPr>
        <w:t>Women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1792, </w:t>
      </w:r>
      <w:r>
        <w:rPr>
          <w:rFonts w:cs="Arial"/>
          <w:sz w:val="24"/>
          <w:szCs w:val="24"/>
          <w:lang w:val="en-US"/>
        </w:rPr>
        <w:t xml:space="preserve">the same gendered patterns of epistemically corrupting education are critiqued. Wollstonecraft ’s </w:t>
      </w:r>
      <w:r w:rsidRPr="00D419C1">
        <w:rPr>
          <w:rFonts w:eastAsia="Calibri" w:cs="Arial"/>
          <w:sz w:val="24"/>
          <w:szCs w:val="24"/>
          <w:lang w:val="en-US"/>
        </w:rPr>
        <w:t>strategy</w:t>
      </w:r>
      <w:r w:rsidRPr="00D419C1">
        <w:rPr>
          <w:rFonts w:cs="Arial"/>
          <w:sz w:val="24"/>
          <w:szCs w:val="24"/>
          <w:lang w:val="en-US"/>
        </w:rPr>
        <w:t xml:space="preserve"> </w:t>
      </w:r>
      <w:r>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track</w:t>
      </w:r>
      <w:r w:rsidRPr="00D419C1">
        <w:rPr>
          <w:rFonts w:cs="Arial"/>
          <w:sz w:val="24"/>
          <w:szCs w:val="24"/>
          <w:lang w:val="en-US"/>
        </w:rPr>
        <w:t xml:space="preserve"> </w:t>
      </w:r>
      <w:r w:rsidRPr="00D419C1">
        <w:rPr>
          <w:rFonts w:eastAsia="Calibri" w:cs="Arial"/>
          <w:sz w:val="24"/>
          <w:szCs w:val="24"/>
          <w:lang w:val="en-US"/>
        </w:rPr>
        <w:t>ways</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transplantation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sexist</w:t>
      </w:r>
      <w:r w:rsidRPr="00D419C1">
        <w:rPr>
          <w:rFonts w:cs="Arial"/>
          <w:sz w:val="24"/>
          <w:szCs w:val="24"/>
          <w:lang w:val="en-US"/>
        </w:rPr>
        <w:t xml:space="preserve"> </w:t>
      </w:r>
      <w:r w:rsidRPr="00D419C1">
        <w:rPr>
          <w:rFonts w:eastAsia="Calibri" w:cs="Arial"/>
          <w:sz w:val="24"/>
          <w:szCs w:val="24"/>
          <w:lang w:val="en-US"/>
        </w:rPr>
        <w:t>social</w:t>
      </w:r>
      <w:r w:rsidRPr="00D419C1">
        <w:rPr>
          <w:rFonts w:cs="Arial"/>
          <w:sz w:val="24"/>
          <w:szCs w:val="24"/>
          <w:lang w:val="en-US"/>
        </w:rPr>
        <w:t xml:space="preserve"> </w:t>
      </w:r>
      <w:r w:rsidRPr="00D419C1">
        <w:rPr>
          <w:rFonts w:eastAsia="Calibri" w:cs="Arial"/>
          <w:sz w:val="24"/>
          <w:szCs w:val="24"/>
          <w:lang w:val="en-US"/>
        </w:rPr>
        <w:t>norms</w:t>
      </w:r>
      <w:r w:rsidRPr="00D419C1">
        <w:rPr>
          <w:rFonts w:cs="Arial"/>
          <w:sz w:val="24"/>
          <w:szCs w:val="24"/>
          <w:lang w:val="en-US"/>
        </w:rPr>
        <w:t xml:space="preserve"> </w:t>
      </w:r>
      <w:r w:rsidRPr="00D419C1">
        <w:rPr>
          <w:rFonts w:eastAsia="Calibri" w:cs="Arial"/>
          <w:sz w:val="24"/>
          <w:szCs w:val="24"/>
          <w:lang w:val="en-US"/>
        </w:rPr>
        <w:t>into</w:t>
      </w:r>
      <w:r w:rsidRPr="00D419C1">
        <w:rPr>
          <w:rFonts w:cs="Arial"/>
          <w:sz w:val="24"/>
          <w:szCs w:val="24"/>
          <w:lang w:val="en-US"/>
        </w:rPr>
        <w:t xml:space="preserve"> </w:t>
      </w:r>
      <w:r w:rsidRPr="00D419C1">
        <w:rPr>
          <w:rFonts w:eastAsia="Calibri" w:cs="Arial"/>
          <w:sz w:val="24"/>
          <w:szCs w:val="24"/>
          <w:lang w:val="en-US"/>
        </w:rPr>
        <w:t>educational</w:t>
      </w:r>
      <w:r w:rsidRPr="00D419C1">
        <w:rPr>
          <w:rFonts w:cs="Arial"/>
          <w:sz w:val="24"/>
          <w:szCs w:val="24"/>
          <w:lang w:val="en-US"/>
        </w:rPr>
        <w:t xml:space="preserve"> </w:t>
      </w:r>
      <w:r w:rsidRPr="00D419C1">
        <w:rPr>
          <w:rFonts w:eastAsia="Calibri" w:cs="Arial"/>
          <w:sz w:val="24"/>
          <w:szCs w:val="24"/>
          <w:lang w:val="en-US"/>
        </w:rPr>
        <w:t>practices</w:t>
      </w:r>
      <w:r w:rsidRPr="00D419C1">
        <w:rPr>
          <w:rFonts w:cs="Arial"/>
          <w:sz w:val="24"/>
          <w:szCs w:val="24"/>
          <w:lang w:val="en-US"/>
        </w:rPr>
        <w:t xml:space="preserve"> </w:t>
      </w:r>
      <w:r w:rsidRPr="00D419C1">
        <w:rPr>
          <w:rFonts w:eastAsia="Calibri" w:cs="Arial"/>
          <w:sz w:val="24"/>
          <w:szCs w:val="24"/>
          <w:lang w:val="en-US"/>
        </w:rPr>
        <w:t>tended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deprive</w:t>
      </w:r>
      <w:r w:rsidRPr="00D419C1">
        <w:rPr>
          <w:rFonts w:cs="Arial"/>
          <w:sz w:val="24"/>
          <w:szCs w:val="24"/>
          <w:lang w:val="en-US"/>
        </w:rPr>
        <w:t xml:space="preserve"> </w:t>
      </w:r>
      <w:r w:rsidRPr="00D419C1">
        <w:rPr>
          <w:rFonts w:eastAsia="Calibri" w:cs="Arial"/>
          <w:sz w:val="24"/>
          <w:szCs w:val="24"/>
          <w:lang w:val="en-US"/>
        </w:rPr>
        <w:t>women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opportunities</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cultivation</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exercise</w:t>
      </w:r>
      <w:r w:rsidRPr="00D419C1">
        <w:rPr>
          <w:rFonts w:cs="Arial"/>
          <w:sz w:val="24"/>
          <w:szCs w:val="24"/>
          <w:lang w:val="en-US"/>
        </w:rPr>
        <w:t xml:space="preserve"> </w:t>
      </w:r>
      <w:r>
        <w:rPr>
          <w:rFonts w:cs="Arial"/>
          <w:sz w:val="24"/>
          <w:szCs w:val="24"/>
          <w:lang w:val="en-US"/>
        </w:rPr>
        <w:t xml:space="preserve">of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virtues</w:t>
      </w:r>
      <w:r w:rsidRPr="00D419C1">
        <w:rPr>
          <w:rFonts w:cs="Arial"/>
          <w:sz w:val="24"/>
          <w:szCs w:val="24"/>
          <w:lang w:val="en-US"/>
        </w:rPr>
        <w:t xml:space="preserve">. </w:t>
      </w:r>
      <w:r>
        <w:rPr>
          <w:rFonts w:eastAsia="Calibri" w:cs="Arial"/>
          <w:sz w:val="24"/>
          <w:szCs w:val="24"/>
          <w:lang w:val="en-US"/>
        </w:rPr>
        <w:t>In one example, if</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women</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not</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contradicted</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company</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she</w:t>
      </w:r>
      <w:r w:rsidRPr="00D419C1">
        <w:rPr>
          <w:rFonts w:cs="Arial"/>
          <w:sz w:val="24"/>
          <w:szCs w:val="24"/>
          <w:lang w:val="en-US"/>
        </w:rPr>
        <w:t xml:space="preserve"> </w:t>
      </w:r>
      <w:r w:rsidRPr="00D419C1">
        <w:rPr>
          <w:rFonts w:eastAsia="Calibri" w:cs="Arial"/>
          <w:sz w:val="24"/>
          <w:szCs w:val="24"/>
          <w:lang w:val="en-US"/>
        </w:rPr>
        <w:t>argues</w:t>
      </w:r>
      <w:r w:rsidRPr="00D419C1">
        <w:rPr>
          <w:rFonts w:cs="Arial"/>
          <w:sz w:val="24"/>
          <w:szCs w:val="24"/>
          <w:lang w:val="en-US"/>
        </w:rPr>
        <w:t xml:space="preserve">, </w:t>
      </w:r>
      <w:r w:rsidRPr="00D419C1">
        <w:rPr>
          <w:rFonts w:eastAsia="Calibri" w:cs="Arial"/>
          <w:sz w:val="24"/>
          <w:szCs w:val="24"/>
          <w:lang w:val="en-US"/>
        </w:rPr>
        <w:t>they</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effectively</w:t>
      </w:r>
      <w:r w:rsidRPr="00D419C1">
        <w:rPr>
          <w:rFonts w:cs="Arial"/>
          <w:sz w:val="24"/>
          <w:szCs w:val="24"/>
          <w:lang w:val="en-US"/>
        </w:rPr>
        <w:t xml:space="preserve"> </w:t>
      </w:r>
      <w:r w:rsidRPr="00D419C1">
        <w:rPr>
          <w:rFonts w:eastAsia="Calibri" w:cs="Arial"/>
          <w:sz w:val="24"/>
          <w:szCs w:val="24"/>
          <w:lang w:val="en-US"/>
        </w:rPr>
        <w:t>locked</w:t>
      </w:r>
      <w:r w:rsidRPr="00D419C1">
        <w:rPr>
          <w:rFonts w:cs="Arial"/>
          <w:sz w:val="24"/>
          <w:szCs w:val="24"/>
          <w:lang w:val="en-US"/>
        </w:rPr>
        <w:t xml:space="preserve"> </w:t>
      </w:r>
      <w:r w:rsidRPr="00D419C1">
        <w:rPr>
          <w:rFonts w:eastAsia="Calibri" w:cs="Arial"/>
          <w:sz w:val="24"/>
          <w:szCs w:val="24"/>
          <w:lang w:val="en-US"/>
        </w:rPr>
        <w:t>out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dialectical</w:t>
      </w:r>
      <w:r w:rsidRPr="00D419C1">
        <w:rPr>
          <w:rFonts w:cs="Arial"/>
          <w:sz w:val="24"/>
          <w:szCs w:val="24"/>
          <w:lang w:val="en-US"/>
        </w:rPr>
        <w:t xml:space="preserve"> </w:t>
      </w:r>
      <w:r w:rsidRPr="00D419C1">
        <w:rPr>
          <w:rFonts w:eastAsia="Calibri" w:cs="Arial"/>
          <w:sz w:val="24"/>
          <w:szCs w:val="24"/>
          <w:lang w:val="en-US"/>
        </w:rPr>
        <w:t>practices</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would</w:t>
      </w:r>
      <w:r w:rsidRPr="00D419C1">
        <w:rPr>
          <w:rFonts w:cs="Arial"/>
          <w:sz w:val="24"/>
          <w:szCs w:val="24"/>
          <w:lang w:val="en-US"/>
        </w:rPr>
        <w:t xml:space="preserve"> </w:t>
      </w:r>
      <w:r w:rsidRPr="00D419C1">
        <w:rPr>
          <w:rFonts w:eastAsia="Calibri" w:cs="Arial"/>
          <w:sz w:val="24"/>
          <w:szCs w:val="24"/>
          <w:lang w:val="en-US"/>
        </w:rPr>
        <w:t>enable</w:t>
      </w:r>
      <w:r w:rsidRPr="00D419C1">
        <w:rPr>
          <w:rFonts w:cs="Arial"/>
          <w:sz w:val="24"/>
          <w:szCs w:val="24"/>
          <w:lang w:val="en-US"/>
        </w:rPr>
        <w:t xml:space="preserve"> </w:t>
      </w:r>
      <w:r w:rsidRPr="00D419C1">
        <w:rPr>
          <w:rFonts w:eastAsia="Calibri" w:cs="Arial"/>
          <w:sz w:val="24"/>
          <w:szCs w:val="24"/>
          <w:lang w:val="en-US"/>
        </w:rPr>
        <w:t>them</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develop</w:t>
      </w:r>
      <w:r w:rsidRPr="00D419C1">
        <w:rPr>
          <w:rFonts w:cs="Arial"/>
          <w:sz w:val="24"/>
          <w:szCs w:val="24"/>
          <w:lang w:val="en-US"/>
        </w:rPr>
        <w:t xml:space="preserve"> </w:t>
      </w:r>
      <w:r>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like</w:t>
      </w:r>
      <w:r w:rsidRPr="00D419C1">
        <w:rPr>
          <w:rFonts w:cs="Arial"/>
          <w:sz w:val="24"/>
          <w:szCs w:val="24"/>
          <w:lang w:val="en-US"/>
        </w:rPr>
        <w:t xml:space="preserve"> </w:t>
      </w:r>
      <w:r w:rsidRPr="00D419C1">
        <w:rPr>
          <w:rFonts w:eastAsia="Calibri" w:cs="Arial"/>
          <w:sz w:val="24"/>
          <w:szCs w:val="24"/>
          <w:lang w:val="en-US"/>
        </w:rPr>
        <w:t>clarity</w:t>
      </w:r>
      <w:r w:rsidRPr="00D419C1">
        <w:rPr>
          <w:rFonts w:cs="Arial"/>
          <w:sz w:val="24"/>
          <w:szCs w:val="24"/>
          <w:lang w:val="en-US"/>
        </w:rPr>
        <w:t xml:space="preserve">, </w:t>
      </w:r>
      <w:r w:rsidRPr="00D419C1">
        <w:rPr>
          <w:rFonts w:eastAsia="Calibri" w:cs="Arial"/>
          <w:sz w:val="24"/>
          <w:szCs w:val="24"/>
          <w:lang w:val="en-US"/>
        </w:rPr>
        <w:t>carefulness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tenacity</w:t>
      </w:r>
      <w:r>
        <w:rPr>
          <w:rFonts w:eastAsia="Calibri" w:cs="Arial"/>
          <w:sz w:val="24"/>
          <w:szCs w:val="24"/>
          <w:lang w:val="en-US"/>
        </w:rPr>
        <w:t xml:space="preserve"> (1995: ch.4)</w:t>
      </w:r>
      <w:r w:rsidRPr="00D419C1">
        <w:rPr>
          <w:rFonts w:cs="Arial"/>
          <w:sz w:val="24"/>
          <w:szCs w:val="24"/>
          <w:lang w:val="en-US"/>
        </w:rPr>
        <w:t xml:space="preserve">. </w:t>
      </w:r>
      <w:r w:rsidRPr="00D419C1">
        <w:rPr>
          <w:rFonts w:eastAsia="Calibri" w:cs="Arial"/>
          <w:sz w:val="24"/>
          <w:szCs w:val="24"/>
          <w:lang w:val="en-US"/>
        </w:rPr>
        <w:t>Instead</w:t>
      </w:r>
      <w:r w:rsidRPr="00D419C1">
        <w:rPr>
          <w:rFonts w:cs="Arial"/>
          <w:sz w:val="24"/>
          <w:szCs w:val="24"/>
          <w:lang w:val="en-US"/>
        </w:rPr>
        <w:t xml:space="preserve">, </w:t>
      </w:r>
      <w:r w:rsidRPr="00D419C1">
        <w:rPr>
          <w:rFonts w:eastAsia="Calibri" w:cs="Arial"/>
          <w:sz w:val="24"/>
          <w:szCs w:val="24"/>
          <w:lang w:val="en-US"/>
        </w:rPr>
        <w:t>they</w:t>
      </w:r>
      <w:r w:rsidRPr="00D419C1">
        <w:rPr>
          <w:rFonts w:cs="Arial"/>
          <w:sz w:val="24"/>
          <w:szCs w:val="24"/>
          <w:lang w:val="en-US"/>
        </w:rPr>
        <w:t xml:space="preserve"> </w:t>
      </w:r>
      <w:r w:rsidRPr="00D419C1">
        <w:rPr>
          <w:rFonts w:eastAsia="Calibri" w:cs="Arial"/>
          <w:sz w:val="24"/>
          <w:szCs w:val="24"/>
          <w:lang w:val="en-US"/>
        </w:rPr>
        <w:t>tend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develop</w:t>
      </w:r>
      <w:r w:rsidRPr="00D419C1">
        <w:rPr>
          <w:rFonts w:cs="Arial"/>
          <w:sz w:val="24"/>
          <w:szCs w:val="24"/>
          <w:lang w:val="en-US"/>
        </w:rPr>
        <w:t xml:space="preserve"> </w:t>
      </w:r>
      <w:r w:rsidRPr="00D419C1">
        <w:rPr>
          <w:rFonts w:eastAsia="Calibri" w:cs="Arial"/>
          <w:sz w:val="24"/>
          <w:szCs w:val="24"/>
          <w:lang w:val="en-US"/>
        </w:rPr>
        <w:t>what</w:t>
      </w:r>
      <w:r w:rsidRPr="00D419C1">
        <w:rPr>
          <w:rFonts w:cs="Arial"/>
          <w:sz w:val="24"/>
          <w:szCs w:val="24"/>
          <w:lang w:val="en-US"/>
        </w:rPr>
        <w:t xml:space="preserve"> </w:t>
      </w:r>
      <w:r>
        <w:rPr>
          <w:rFonts w:eastAsia="Calibri" w:cs="Arial"/>
          <w:sz w:val="24"/>
          <w:szCs w:val="24"/>
          <w:lang w:val="en-US"/>
        </w:rPr>
        <w:t>Wollstonecraft</w:t>
      </w:r>
      <w:r w:rsidRPr="00D419C1">
        <w:rPr>
          <w:rFonts w:cs="Arial"/>
          <w:sz w:val="24"/>
          <w:szCs w:val="24"/>
          <w:lang w:val="en-US"/>
        </w:rPr>
        <w:t xml:space="preserve"> </w:t>
      </w:r>
      <w:r w:rsidRPr="00D419C1">
        <w:rPr>
          <w:rFonts w:eastAsia="Calibri" w:cs="Arial"/>
          <w:sz w:val="24"/>
          <w:szCs w:val="24"/>
          <w:lang w:val="en-US"/>
        </w:rPr>
        <w:t>scathingly</w:t>
      </w:r>
      <w:r w:rsidRPr="00D419C1">
        <w:rPr>
          <w:rFonts w:cs="Arial"/>
          <w:sz w:val="24"/>
          <w:szCs w:val="24"/>
          <w:lang w:val="en-US"/>
        </w:rPr>
        <w:t xml:space="preserve"> </w:t>
      </w:r>
      <w:r w:rsidRPr="00D419C1">
        <w:rPr>
          <w:rFonts w:eastAsia="Calibri" w:cs="Arial"/>
          <w:sz w:val="24"/>
          <w:szCs w:val="24"/>
          <w:lang w:val="en-US"/>
        </w:rPr>
        <w:t>dubs</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negative</w:t>
      </w:r>
      <w:r w:rsidRPr="00D419C1">
        <w:rPr>
          <w:rFonts w:cs="Arial"/>
          <w:sz w:val="24"/>
          <w:szCs w:val="24"/>
          <w:lang w:val="en-US"/>
        </w:rPr>
        <w:t xml:space="preserve"> </w:t>
      </w:r>
      <w:r w:rsidRPr="00D419C1">
        <w:rPr>
          <w:rFonts w:eastAsia="Calibri" w:cs="Arial"/>
          <w:sz w:val="24"/>
          <w:szCs w:val="24"/>
          <w:lang w:val="en-US"/>
        </w:rPr>
        <w:t>virtues</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docility</w:t>
      </w:r>
      <w:r w:rsidRPr="00D419C1">
        <w:rPr>
          <w:rFonts w:cs="Arial"/>
          <w:sz w:val="24"/>
          <w:szCs w:val="24"/>
          <w:lang w:val="en-US"/>
        </w:rPr>
        <w:t xml:space="preserve"> </w:t>
      </w:r>
      <w:r>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patience</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incompatible</w:t>
      </w:r>
      <w:r w:rsidRPr="00D419C1">
        <w:rPr>
          <w:rFonts w:cs="Arial"/>
          <w:sz w:val="24"/>
          <w:szCs w:val="24"/>
          <w:lang w:val="en-US"/>
        </w:rPr>
        <w:t xml:space="preserve"> </w:t>
      </w:r>
      <w:r w:rsidRPr="00D419C1">
        <w:rPr>
          <w:rFonts w:eastAsia="Calibri" w:cs="Arial"/>
          <w:sz w:val="24"/>
          <w:szCs w:val="24"/>
          <w:lang w:val="en-US"/>
        </w:rPr>
        <w:t>with</w:t>
      </w:r>
      <w:r>
        <w:rPr>
          <w:rFonts w:cs="Arial"/>
          <w:sz w:val="24"/>
          <w:szCs w:val="24"/>
          <w:lang w:val="en-US"/>
        </w:rPr>
        <w:t xml:space="preserve"> the “</w:t>
      </w:r>
      <w:r w:rsidRPr="00D419C1">
        <w:rPr>
          <w:rFonts w:eastAsia="Calibri" w:cs="Arial"/>
          <w:sz w:val="24"/>
          <w:szCs w:val="24"/>
          <w:lang w:val="en-US"/>
        </w:rPr>
        <w:t>vigorous</w:t>
      </w:r>
      <w:r w:rsidRPr="00D419C1">
        <w:rPr>
          <w:rFonts w:cs="Arial"/>
          <w:sz w:val="24"/>
          <w:szCs w:val="24"/>
          <w:lang w:val="en-US"/>
        </w:rPr>
        <w:t xml:space="preserve"> </w:t>
      </w:r>
      <w:r w:rsidRPr="00D419C1">
        <w:rPr>
          <w:rFonts w:eastAsia="Calibri" w:cs="Arial"/>
          <w:sz w:val="24"/>
          <w:szCs w:val="24"/>
          <w:lang w:val="en-US"/>
        </w:rPr>
        <w:t>exertion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intellect</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required</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robust</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agency</w:t>
      </w:r>
      <w:r w:rsidRPr="00D419C1">
        <w:rPr>
          <w:rFonts w:cs="Arial"/>
          <w:sz w:val="24"/>
          <w:szCs w:val="24"/>
          <w:lang w:val="en-US"/>
        </w:rPr>
        <w:t xml:space="preserve">. </w:t>
      </w: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educational</w:t>
      </w:r>
      <w:r w:rsidRPr="00D419C1">
        <w:rPr>
          <w:rFonts w:cs="Arial"/>
          <w:sz w:val="24"/>
          <w:szCs w:val="24"/>
          <w:lang w:val="en-US"/>
        </w:rPr>
        <w:t xml:space="preserve"> </w:t>
      </w:r>
      <w:r w:rsidRPr="00D419C1">
        <w:rPr>
          <w:rFonts w:eastAsia="Calibri" w:cs="Arial"/>
          <w:sz w:val="24"/>
          <w:szCs w:val="24"/>
          <w:lang w:val="en-US"/>
        </w:rPr>
        <w:t>experiences</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therefore</w:t>
      </w:r>
      <w:r w:rsidRPr="00D419C1">
        <w:rPr>
          <w:rFonts w:cs="Arial"/>
          <w:sz w:val="24"/>
          <w:szCs w:val="24"/>
          <w:lang w:val="en-US"/>
        </w:rPr>
        <w:t xml:space="preserve"> </w:t>
      </w:r>
      <w:r w:rsidRPr="00D419C1">
        <w:rPr>
          <w:rFonts w:eastAsia="Calibri" w:cs="Arial"/>
          <w:sz w:val="24"/>
          <w:szCs w:val="24"/>
          <w:lang w:val="en-US"/>
        </w:rPr>
        <w:t>corrupting</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stifl</w:t>
      </w:r>
      <w:r>
        <w:rPr>
          <w:rFonts w:eastAsia="Calibri" w:cs="Arial"/>
          <w:sz w:val="24"/>
          <w:szCs w:val="24"/>
          <w:lang w:val="en-US"/>
        </w:rPr>
        <w:t>ing</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dispositions</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required</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virtuous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active</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temper</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mind</w:t>
      </w:r>
      <w:r>
        <w:rPr>
          <w:rFonts w:cs="Arial"/>
          <w:sz w:val="24"/>
          <w:szCs w:val="24"/>
          <w:lang w:val="en-US"/>
        </w:rPr>
        <w:t xml:space="preserve">” </w:t>
      </w:r>
      <w:r>
        <w:rPr>
          <w:rFonts w:eastAsia="Calibri" w:cs="Arial"/>
          <w:sz w:val="24"/>
          <w:szCs w:val="24"/>
          <w:lang w:val="en-US"/>
        </w:rPr>
        <w:t>(1995: ch.4)</w:t>
      </w:r>
      <w:r w:rsidRPr="00D419C1">
        <w:rPr>
          <w:rFonts w:cs="Arial"/>
          <w:sz w:val="24"/>
          <w:szCs w:val="24"/>
          <w:lang w:val="en-US"/>
        </w:rPr>
        <w:t>.</w:t>
      </w:r>
    </w:p>
    <w:p w14:paraId="081F24F4" w14:textId="77777777" w:rsidR="00AF6837" w:rsidRDefault="00AF6837" w:rsidP="00AF6837">
      <w:pPr>
        <w:pStyle w:val="NoSpacing"/>
        <w:ind w:firstLine="720"/>
        <w:rPr>
          <w:rFonts w:cs="Arial"/>
          <w:sz w:val="24"/>
          <w:szCs w:val="24"/>
          <w:lang w:val="en-US"/>
        </w:rPr>
      </w:pPr>
      <w:r w:rsidRPr="00D419C1">
        <w:rPr>
          <w:rFonts w:eastAsia="Calibri" w:cs="Arial"/>
          <w:sz w:val="24"/>
          <w:szCs w:val="24"/>
          <w:lang w:val="en-US"/>
        </w:rPr>
        <w:t>What</w:t>
      </w:r>
      <w:r w:rsidRPr="00D419C1">
        <w:rPr>
          <w:rFonts w:cs="Arial"/>
          <w:sz w:val="24"/>
          <w:szCs w:val="24"/>
          <w:lang w:val="en-US"/>
        </w:rPr>
        <w:t xml:space="preserve"> </w:t>
      </w:r>
      <w:r w:rsidRPr="00D419C1">
        <w:rPr>
          <w:rFonts w:eastAsia="Calibri" w:cs="Arial"/>
          <w:sz w:val="24"/>
          <w:szCs w:val="24"/>
          <w:lang w:val="en-US"/>
        </w:rPr>
        <w:t>these</w:t>
      </w:r>
      <w:r w:rsidRPr="00D419C1">
        <w:rPr>
          <w:rFonts w:cs="Arial"/>
          <w:sz w:val="24"/>
          <w:szCs w:val="24"/>
          <w:lang w:val="en-US"/>
        </w:rPr>
        <w:t xml:space="preserve"> </w:t>
      </w:r>
      <w:r w:rsidRPr="00D419C1">
        <w:rPr>
          <w:rFonts w:eastAsia="Calibri" w:cs="Arial"/>
          <w:sz w:val="24"/>
          <w:szCs w:val="24"/>
          <w:lang w:val="en-US"/>
        </w:rPr>
        <w:t>critics</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describing</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phenomenon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i/>
          <w:sz w:val="24"/>
          <w:szCs w:val="24"/>
          <w:lang w:val="en-US"/>
        </w:rPr>
        <w:t>epistemic</w:t>
      </w:r>
      <w:r w:rsidRPr="00D419C1">
        <w:rPr>
          <w:rFonts w:cs="Arial"/>
          <w:i/>
          <w:sz w:val="24"/>
          <w:szCs w:val="24"/>
          <w:lang w:val="en-US"/>
        </w:rPr>
        <w:t xml:space="preserve"> </w:t>
      </w:r>
      <w:r w:rsidRPr="00D419C1">
        <w:rPr>
          <w:rFonts w:eastAsia="Calibri" w:cs="Arial"/>
          <w:i/>
          <w:sz w:val="24"/>
          <w:szCs w:val="24"/>
          <w:lang w:val="en-US"/>
        </w:rPr>
        <w:t>corruption</w:t>
      </w:r>
      <w:r>
        <w:rPr>
          <w:rFonts w:cs="Arial"/>
          <w:sz w:val="24"/>
          <w:szCs w:val="24"/>
          <w:lang w:val="en-US"/>
        </w:rPr>
        <w:t>, which occurs when an agent comes to develop or exercise one or more epistemic vices due to their interaction with environments that facilitate them</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fail</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Pr>
          <w:rFonts w:eastAsia="Calibri" w:cs="Arial"/>
          <w:sz w:val="24"/>
          <w:szCs w:val="24"/>
          <w:lang w:val="en-US"/>
        </w:rPr>
        <w:t>facilitate</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cultivation</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exercise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virtues</w:t>
      </w:r>
      <w:r>
        <w:rPr>
          <w:rFonts w:eastAsia="Calibri" w:cs="Arial"/>
          <w:sz w:val="24"/>
          <w:szCs w:val="24"/>
          <w:lang w:val="en-US"/>
        </w:rPr>
        <w:t xml:space="preserve"> (Kidd 2018b, Biddle, Kidd, and Leuschner 2017)</w:t>
      </w:r>
      <w:r w:rsidRPr="00D419C1">
        <w:rPr>
          <w:rFonts w:cs="Arial"/>
          <w:sz w:val="24"/>
          <w:szCs w:val="24"/>
          <w:lang w:val="en-US"/>
        </w:rPr>
        <w:t xml:space="preserve">. </w:t>
      </w:r>
      <w:r>
        <w:rPr>
          <w:rFonts w:cs="Arial"/>
          <w:sz w:val="24"/>
          <w:szCs w:val="24"/>
          <w:lang w:val="en-US"/>
        </w:rPr>
        <w:t xml:space="preserve">An epistemically corrupted agent might come to acquire new vices, or find that their existing vices become entrenched or exacerbated, growing in strength, scope, and stability. This concept gathers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diverse</w:t>
      </w:r>
      <w:r w:rsidRPr="00D419C1">
        <w:rPr>
          <w:rFonts w:cs="Arial"/>
          <w:sz w:val="24"/>
          <w:szCs w:val="24"/>
          <w:lang w:val="en-US"/>
        </w:rPr>
        <w:t xml:space="preserve"> </w:t>
      </w:r>
      <w:r w:rsidRPr="00D419C1">
        <w:rPr>
          <w:rFonts w:eastAsia="Calibri" w:cs="Arial"/>
          <w:sz w:val="24"/>
          <w:szCs w:val="24"/>
          <w:lang w:val="en-US"/>
        </w:rPr>
        <w:t>rhetorics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erosion</w:t>
      </w:r>
      <w:r>
        <w:rPr>
          <w:rFonts w:cs="Arial"/>
          <w:sz w:val="24"/>
          <w:szCs w:val="24"/>
          <w:lang w:val="en-US"/>
        </w:rPr>
        <w:t>” and</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deterioration</w:t>
      </w:r>
      <w:r>
        <w:rPr>
          <w:rFonts w:cs="Arial"/>
          <w:sz w:val="24"/>
          <w:szCs w:val="24"/>
          <w:lang w:val="en-US"/>
        </w:rPr>
        <w:t xml:space="preserve">” of character cited earlier, and is useful for </w:t>
      </w:r>
      <w:r w:rsidRPr="00D419C1">
        <w:rPr>
          <w:rFonts w:eastAsia="Calibri" w:cs="Arial"/>
          <w:sz w:val="24"/>
          <w:szCs w:val="24"/>
          <w:lang w:val="en-US"/>
        </w:rPr>
        <w:t>two</w:t>
      </w:r>
      <w:r w:rsidRPr="00D419C1">
        <w:rPr>
          <w:rFonts w:cs="Arial"/>
          <w:sz w:val="24"/>
          <w:szCs w:val="24"/>
          <w:lang w:val="en-US"/>
        </w:rPr>
        <w:t xml:space="preserve"> </w:t>
      </w:r>
      <w:r w:rsidRPr="00D419C1">
        <w:rPr>
          <w:rFonts w:eastAsia="Calibri" w:cs="Arial"/>
          <w:sz w:val="24"/>
          <w:szCs w:val="24"/>
          <w:lang w:val="en-US"/>
        </w:rPr>
        <w:t>related</w:t>
      </w:r>
      <w:r w:rsidRPr="00D419C1">
        <w:rPr>
          <w:rFonts w:cs="Arial"/>
          <w:sz w:val="24"/>
          <w:szCs w:val="24"/>
          <w:lang w:val="en-US"/>
        </w:rPr>
        <w:t xml:space="preserve"> </w:t>
      </w:r>
      <w:r w:rsidRPr="00D419C1">
        <w:rPr>
          <w:rFonts w:eastAsia="Calibri" w:cs="Arial"/>
          <w:sz w:val="24"/>
          <w:szCs w:val="24"/>
          <w:lang w:val="en-US"/>
        </w:rPr>
        <w:t>reasons</w:t>
      </w:r>
      <w:r w:rsidRPr="00D419C1">
        <w:rPr>
          <w:rFonts w:cs="Arial"/>
          <w:sz w:val="24"/>
          <w:szCs w:val="24"/>
          <w:lang w:val="en-US"/>
        </w:rPr>
        <w:t xml:space="preserve">. </w:t>
      </w:r>
      <w:r>
        <w:rPr>
          <w:rFonts w:eastAsia="Calibri" w:cs="Arial"/>
          <w:sz w:val="24"/>
          <w:szCs w:val="24"/>
          <w:lang w:val="en-US"/>
        </w:rPr>
        <w:t>F</w:t>
      </w:r>
      <w:r w:rsidRPr="00D419C1">
        <w:rPr>
          <w:rFonts w:eastAsia="Calibri" w:cs="Arial"/>
          <w:sz w:val="24"/>
          <w:szCs w:val="24"/>
          <w:lang w:val="en-US"/>
        </w:rPr>
        <w:t>irst</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captures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genuine</w:t>
      </w:r>
      <w:r>
        <w:rPr>
          <w:rFonts w:eastAsia="Calibri" w:cs="Arial"/>
          <w:sz w:val="24"/>
          <w:szCs w:val="24"/>
          <w:lang w:val="en-US"/>
        </w:rPr>
        <w:t>,</w:t>
      </w:r>
      <w:r w:rsidRPr="00D419C1">
        <w:rPr>
          <w:rFonts w:cs="Arial"/>
          <w:sz w:val="24"/>
          <w:szCs w:val="24"/>
          <w:lang w:val="en-US"/>
        </w:rPr>
        <w:t xml:space="preserve"> </w:t>
      </w:r>
      <w:r w:rsidRPr="00D419C1">
        <w:rPr>
          <w:rFonts w:eastAsia="Calibri" w:cs="Arial"/>
          <w:sz w:val="24"/>
          <w:szCs w:val="24"/>
          <w:lang w:val="en-US"/>
        </w:rPr>
        <w:t>deleterious</w:t>
      </w:r>
      <w:r w:rsidRPr="00D419C1">
        <w:rPr>
          <w:rFonts w:cs="Arial"/>
          <w:sz w:val="24"/>
          <w:szCs w:val="24"/>
          <w:lang w:val="en-US"/>
        </w:rPr>
        <w:t xml:space="preserve"> </w:t>
      </w:r>
      <w:r w:rsidRPr="00D419C1">
        <w:rPr>
          <w:rFonts w:eastAsia="Calibri" w:cs="Arial"/>
          <w:sz w:val="24"/>
          <w:szCs w:val="24"/>
          <w:lang w:val="en-US"/>
        </w:rPr>
        <w:t>phenomenon</w:t>
      </w:r>
      <w:r>
        <w:rPr>
          <w:rFonts w:cs="Arial"/>
          <w:sz w:val="24"/>
          <w:szCs w:val="24"/>
          <w:lang w:val="en-US"/>
        </w:rPr>
        <w:t>, reflecting the fact that</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nascent</w:t>
      </w:r>
      <w:r w:rsidRPr="00D419C1">
        <w:rPr>
          <w:rFonts w:cs="Arial"/>
          <w:sz w:val="24"/>
          <w:szCs w:val="24"/>
          <w:lang w:val="en-US"/>
        </w:rPr>
        <w:t xml:space="preserve"> </w:t>
      </w:r>
      <w:r w:rsidRPr="00D419C1">
        <w:rPr>
          <w:rFonts w:eastAsia="Calibri" w:cs="Arial"/>
          <w:sz w:val="24"/>
          <w:szCs w:val="24"/>
          <w:lang w:val="en-US"/>
        </w:rPr>
        <w:t>set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dispositions</w:t>
      </w:r>
      <w:r w:rsidRPr="00D419C1">
        <w:rPr>
          <w:rFonts w:cs="Arial"/>
          <w:sz w:val="24"/>
          <w:szCs w:val="24"/>
          <w:lang w:val="en-US"/>
        </w:rPr>
        <w:t xml:space="preserve"> </w:t>
      </w:r>
      <w:r w:rsidRPr="00D419C1">
        <w:rPr>
          <w:rFonts w:eastAsia="Calibri" w:cs="Arial"/>
          <w:sz w:val="24"/>
          <w:szCs w:val="24"/>
          <w:lang w:val="en-US"/>
        </w:rPr>
        <w:t>evolve under the influence of</w:t>
      </w:r>
      <w:r w:rsidRPr="00D419C1">
        <w:rPr>
          <w:rFonts w:cs="Arial"/>
          <w:sz w:val="24"/>
          <w:szCs w:val="24"/>
          <w:lang w:val="en-US"/>
        </w:rPr>
        <w:t xml:space="preserve"> </w:t>
      </w:r>
      <w:r w:rsidRPr="00D419C1">
        <w:rPr>
          <w:rFonts w:eastAsia="Calibri" w:cs="Arial"/>
          <w:sz w:val="24"/>
          <w:szCs w:val="24"/>
          <w:lang w:val="en-US"/>
        </w:rPr>
        <w:t>all</w:t>
      </w:r>
      <w:r w:rsidRPr="00D419C1">
        <w:rPr>
          <w:rFonts w:cs="Arial"/>
          <w:sz w:val="24"/>
          <w:szCs w:val="24"/>
          <w:lang w:val="en-US"/>
        </w:rPr>
        <w:t xml:space="preserve"> </w:t>
      </w:r>
      <w:r w:rsidRPr="00D419C1">
        <w:rPr>
          <w:rFonts w:eastAsia="Calibri" w:cs="Arial"/>
          <w:sz w:val="24"/>
          <w:szCs w:val="24"/>
          <w:lang w:val="en-US"/>
        </w:rPr>
        <w:t>sorts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factors</w:t>
      </w:r>
      <w:r w:rsidRPr="00D419C1">
        <w:rPr>
          <w:rFonts w:cs="Arial"/>
          <w:sz w:val="24"/>
          <w:szCs w:val="24"/>
          <w:lang w:val="en-US"/>
        </w:rPr>
        <w:t xml:space="preserve">, </w:t>
      </w:r>
      <w:r w:rsidRPr="00D419C1">
        <w:rPr>
          <w:rFonts w:eastAsia="Calibri" w:cs="Arial"/>
          <w:sz w:val="24"/>
          <w:szCs w:val="24"/>
          <w:lang w:val="en-US"/>
        </w:rPr>
        <w:t>which</w:t>
      </w:r>
      <w:r w:rsidRPr="00D419C1">
        <w:rPr>
          <w:rFonts w:cs="Arial"/>
          <w:sz w:val="24"/>
          <w:szCs w:val="24"/>
          <w:lang w:val="en-US"/>
        </w:rPr>
        <w:t xml:space="preserve"> </w:t>
      </w:r>
      <w:r>
        <w:rPr>
          <w:rFonts w:eastAsia="Calibri" w:cs="Arial"/>
          <w:sz w:val="24"/>
          <w:szCs w:val="24"/>
          <w:lang w:val="en-US"/>
        </w:rPr>
        <w:t>shape</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development</w:t>
      </w:r>
      <w:r w:rsidRPr="00D419C1">
        <w:rPr>
          <w:rFonts w:cs="Arial"/>
          <w:sz w:val="24"/>
          <w:szCs w:val="24"/>
          <w:lang w:val="en-US"/>
        </w:rPr>
        <w:t xml:space="preserve"> </w:t>
      </w:r>
      <w:r w:rsidRPr="00D419C1">
        <w:rPr>
          <w:rFonts w:eastAsia="Calibri" w:cs="Arial"/>
          <w:sz w:val="24"/>
          <w:szCs w:val="24"/>
          <w:lang w:val="en-US"/>
        </w:rPr>
        <w:t>into</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stable</w:t>
      </w:r>
      <w:r w:rsidRPr="00D419C1">
        <w:rPr>
          <w:rFonts w:cs="Arial"/>
          <w:sz w:val="24"/>
          <w:szCs w:val="24"/>
          <w:lang w:val="en-US"/>
        </w:rPr>
        <w:t xml:space="preserve"> </w:t>
      </w:r>
      <w:r w:rsidRPr="00D419C1">
        <w:rPr>
          <w:rFonts w:eastAsia="Calibri" w:cs="Arial"/>
          <w:sz w:val="24"/>
          <w:szCs w:val="24"/>
          <w:lang w:val="en-US"/>
        </w:rPr>
        <w:t>forms</w:t>
      </w:r>
      <w:r w:rsidRPr="00D419C1">
        <w:rPr>
          <w:rFonts w:cs="Arial"/>
          <w:sz w:val="24"/>
          <w:szCs w:val="24"/>
          <w:lang w:val="en-US"/>
        </w:rPr>
        <w:t xml:space="preserve"> </w:t>
      </w:r>
      <w:r w:rsidRPr="00D419C1">
        <w:rPr>
          <w:rFonts w:eastAsia="Calibri" w:cs="Arial"/>
          <w:sz w:val="24"/>
          <w:szCs w:val="24"/>
          <w:lang w:val="en-US"/>
        </w:rPr>
        <w:t>we</w:t>
      </w:r>
      <w:r w:rsidRPr="00D419C1">
        <w:rPr>
          <w:rFonts w:cs="Arial"/>
          <w:sz w:val="24"/>
          <w:szCs w:val="24"/>
          <w:lang w:val="en-US"/>
        </w:rPr>
        <w:t xml:space="preserve"> </w:t>
      </w:r>
      <w:r w:rsidRPr="00D419C1">
        <w:rPr>
          <w:rFonts w:eastAsia="Calibri" w:cs="Arial"/>
          <w:sz w:val="24"/>
          <w:szCs w:val="24"/>
          <w:lang w:val="en-US"/>
        </w:rPr>
        <w:t>call</w:t>
      </w:r>
      <w:r w:rsidRPr="00D419C1">
        <w:rPr>
          <w:rFonts w:cs="Arial"/>
          <w:sz w:val="24"/>
          <w:szCs w:val="24"/>
          <w:lang w:val="en-US"/>
        </w:rPr>
        <w:t xml:space="preserve"> </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Pr>
          <w:rFonts w:cs="Arial"/>
          <w:sz w:val="24"/>
          <w:szCs w:val="24"/>
          <w:lang w:val="en-US"/>
        </w:rPr>
        <w:t xml:space="preserve">Corrupting conditions feed vices and starve virtues, so they require identification and nullification. </w:t>
      </w:r>
    </w:p>
    <w:p w14:paraId="2DD95CFD" w14:textId="77777777" w:rsidR="00AF6837" w:rsidRDefault="00AF6837" w:rsidP="00AF6837">
      <w:pPr>
        <w:pStyle w:val="NoSpacing"/>
        <w:ind w:firstLine="720"/>
        <w:rPr>
          <w:rFonts w:eastAsia="Calibri" w:cs="Arial"/>
          <w:sz w:val="24"/>
          <w:szCs w:val="24"/>
          <w:lang w:val="en-US"/>
        </w:rPr>
      </w:pPr>
      <w:r>
        <w:rPr>
          <w:rFonts w:eastAsia="Calibri" w:cs="Arial"/>
          <w:sz w:val="24"/>
          <w:szCs w:val="24"/>
          <w:lang w:val="en-US"/>
        </w:rPr>
        <w:t>S</w:t>
      </w:r>
      <w:r w:rsidRPr="00D419C1">
        <w:rPr>
          <w:rFonts w:eastAsia="Calibri" w:cs="Arial"/>
          <w:sz w:val="24"/>
          <w:szCs w:val="24"/>
          <w:lang w:val="en-US"/>
        </w:rPr>
        <w:t>econd</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phenomenon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corruption</w:t>
      </w:r>
      <w:r w:rsidRPr="00D419C1">
        <w:rPr>
          <w:rFonts w:cs="Arial"/>
          <w:sz w:val="24"/>
          <w:szCs w:val="24"/>
          <w:lang w:val="en-US"/>
        </w:rPr>
        <w:t xml:space="preserve"> </w:t>
      </w:r>
      <w:r w:rsidRPr="00D419C1">
        <w:rPr>
          <w:rFonts w:eastAsia="Calibri" w:cs="Arial"/>
          <w:sz w:val="24"/>
          <w:szCs w:val="24"/>
          <w:lang w:val="en-US"/>
        </w:rPr>
        <w:t>can</w:t>
      </w:r>
      <w:r>
        <w:rPr>
          <w:rFonts w:eastAsia="Calibri" w:cs="Arial"/>
          <w:sz w:val="24"/>
          <w:szCs w:val="24"/>
          <w:lang w:val="en-US"/>
        </w:rPr>
        <w:t xml:space="preserve"> challenge the agenda and methods of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epistemology</w:t>
      </w:r>
      <w:r w:rsidRPr="00D419C1">
        <w:rPr>
          <w:rFonts w:cs="Arial"/>
          <w:sz w:val="24"/>
          <w:szCs w:val="24"/>
          <w:lang w:val="en-US"/>
        </w:rPr>
        <w:t xml:space="preserve">. </w:t>
      </w:r>
      <w:r>
        <w:rPr>
          <w:rFonts w:cs="Arial"/>
          <w:sz w:val="24"/>
          <w:szCs w:val="24"/>
          <w:lang w:val="en-US"/>
        </w:rPr>
        <w:t xml:space="preserve">Battaly (2016a) and Cassam (2016) characterize the badness of the vices in relation to epistemic values, insofar as being vicious makes one a </w:t>
      </w:r>
      <w:r w:rsidRPr="002A06C1">
        <w:rPr>
          <w:rFonts w:cs="Arial"/>
          <w:i/>
          <w:sz w:val="24"/>
          <w:szCs w:val="24"/>
          <w:lang w:val="en-US"/>
        </w:rPr>
        <w:t>bad thinker</w:t>
      </w:r>
      <w:r>
        <w:rPr>
          <w:rFonts w:cs="Arial"/>
          <w:sz w:val="24"/>
          <w:szCs w:val="24"/>
          <w:lang w:val="en-US"/>
        </w:rPr>
        <w:t xml:space="preserve"> or </w:t>
      </w:r>
      <w:r w:rsidRPr="002A06C1">
        <w:rPr>
          <w:rFonts w:cs="Arial"/>
          <w:i/>
          <w:sz w:val="24"/>
          <w:szCs w:val="24"/>
          <w:lang w:val="en-US"/>
        </w:rPr>
        <w:t xml:space="preserve">obstructs </w:t>
      </w:r>
      <w:r>
        <w:rPr>
          <w:rFonts w:cs="Arial"/>
          <w:i/>
          <w:sz w:val="24"/>
          <w:szCs w:val="24"/>
          <w:lang w:val="en-US"/>
        </w:rPr>
        <w:t>inquiry</w:t>
      </w:r>
      <w:r>
        <w:rPr>
          <w:rFonts w:cs="Arial"/>
          <w:sz w:val="24"/>
          <w:szCs w:val="24"/>
          <w:lang w:val="en-US"/>
        </w:rPr>
        <w:t>, respectively. Epistemic corruption is certainly bad in these respects, but they do not go far enough in capturing the badness of the vices, since this must also include facilitating, entrenching, and concealing social oppression. If so, analyses of certain epistemic vices must be axiologically pluralistic, invoking epistemic and non-epistemic values – a love of truth and a commitment to social justice, for instance, allied to Nancy Daukas’s liberatory virtue epistemology (</w:t>
      </w:r>
      <w:r>
        <w:rPr>
          <w:rFonts w:cs="Arial"/>
          <w:sz w:val="24"/>
          <w:szCs w:val="24"/>
          <w:lang w:val="en-US"/>
        </w:rPr>
        <w:t>201</w:t>
      </w:r>
      <w:r>
        <w:rPr>
          <w:rFonts w:cs="Arial"/>
          <w:sz w:val="24"/>
          <w:szCs w:val="24"/>
          <w:lang w:val="en-US"/>
        </w:rPr>
        <w:t xml:space="preserve">9) and Robin Dillon’s (2007) </w:t>
      </w:r>
      <w:r>
        <w:rPr>
          <w:rFonts w:eastAsia="Calibri" w:cs="Arial"/>
          <w:sz w:val="24"/>
          <w:szCs w:val="24"/>
          <w:lang w:val="en-US"/>
        </w:rPr>
        <w:t>feminist critical character theory.</w:t>
      </w:r>
    </w:p>
    <w:p w14:paraId="06D1202B" w14:textId="77777777" w:rsidR="00AF6837" w:rsidRDefault="00AF6837" w:rsidP="00AF6837">
      <w:pPr>
        <w:pStyle w:val="NoSpacing"/>
        <w:ind w:firstLine="720"/>
        <w:rPr>
          <w:rFonts w:eastAsia="Calibri" w:cs="Arial"/>
          <w:sz w:val="24"/>
          <w:szCs w:val="24"/>
          <w:lang w:val="en-US"/>
        </w:rPr>
      </w:pPr>
      <w:r>
        <w:rPr>
          <w:rFonts w:eastAsia="Calibri" w:cs="Arial"/>
          <w:sz w:val="24"/>
          <w:szCs w:val="24"/>
          <w:lang w:val="en-US"/>
        </w:rPr>
        <w:t>I therefore propose</w:t>
      </w:r>
      <w:r w:rsidRPr="00D419C1">
        <w:rPr>
          <w:rFonts w:cs="Arial"/>
          <w:sz w:val="24"/>
          <w:szCs w:val="24"/>
          <w:lang w:val="en-US"/>
        </w:rPr>
        <w:t xml:space="preserve"> </w:t>
      </w:r>
      <w:r>
        <w:rPr>
          <w:rFonts w:cs="Arial"/>
          <w:sz w:val="24"/>
          <w:szCs w:val="24"/>
          <w:lang w:val="en-US"/>
        </w:rPr>
        <w:t xml:space="preserve">a type of </w:t>
      </w:r>
      <w:r>
        <w:rPr>
          <w:rFonts w:cs="Arial"/>
          <w:i/>
          <w:sz w:val="24"/>
          <w:szCs w:val="24"/>
          <w:lang w:val="en-US"/>
        </w:rPr>
        <w:t>oppressivist vice epistemology</w:t>
      </w:r>
      <w:r>
        <w:rPr>
          <w:rFonts w:cs="Arial"/>
          <w:sz w:val="24"/>
          <w:szCs w:val="24"/>
          <w:lang w:val="en-US"/>
        </w:rPr>
        <w:t xml:space="preserve">, which is sensitive to the epistemically obstructive and socially oppressive aspects of vicious agency (Kidd 2018c). With roots in critical race theory and feminist epistemology, contemporary examples would include work by Fricker, </w:t>
      </w:r>
      <w:r w:rsidRPr="00D419C1">
        <w:rPr>
          <w:rFonts w:eastAsia="Calibri" w:cs="Arial"/>
          <w:sz w:val="24"/>
          <w:szCs w:val="24"/>
          <w:lang w:val="en-US"/>
        </w:rPr>
        <w:t>Medina</w:t>
      </w:r>
      <w:r>
        <w:rPr>
          <w:rFonts w:eastAsia="Calibri" w:cs="Arial"/>
          <w:sz w:val="24"/>
          <w:szCs w:val="24"/>
          <w:lang w:val="en-US"/>
        </w:rPr>
        <w:t>,</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Alessandra</w:t>
      </w:r>
      <w:r w:rsidRPr="00D419C1">
        <w:rPr>
          <w:rFonts w:cs="Arial"/>
          <w:sz w:val="24"/>
          <w:szCs w:val="24"/>
          <w:lang w:val="en-US"/>
        </w:rPr>
        <w:t xml:space="preserve"> </w:t>
      </w:r>
      <w:r w:rsidRPr="00D419C1">
        <w:rPr>
          <w:rFonts w:eastAsia="Calibri" w:cs="Arial"/>
          <w:sz w:val="24"/>
          <w:szCs w:val="24"/>
          <w:lang w:val="en-US"/>
        </w:rPr>
        <w:t>Tanesini</w:t>
      </w:r>
      <w:r>
        <w:rPr>
          <w:rFonts w:eastAsia="Calibri" w:cs="Arial"/>
          <w:sz w:val="24"/>
          <w:szCs w:val="24"/>
          <w:lang w:val="en-US"/>
        </w:rPr>
        <w:t>, who agree that epistemic vices are both epistemically and socially objectionable. Indeed, bad thinking and epistemic obstruction can interact in mutually reinforcing ways with social oppression – the epistemic is political. Developing oppressivism is a task for the future, starting with developing a methodology sensitive to</w:t>
      </w:r>
      <w:r w:rsidRPr="00D419C1">
        <w:rPr>
          <w:rFonts w:cs="Arial"/>
          <w:sz w:val="24"/>
          <w:szCs w:val="24"/>
          <w:lang w:val="en-US"/>
        </w:rPr>
        <w:t xml:space="preserve"> </w:t>
      </w:r>
      <w:r>
        <w:rPr>
          <w:rFonts w:eastAsia="Calibri" w:cs="Arial"/>
          <w:sz w:val="24"/>
          <w:szCs w:val="24"/>
          <w:lang w:val="en-US"/>
        </w:rPr>
        <w:t xml:space="preserve">Medina’s (2012: 30) insight that </w:t>
      </w:r>
      <w:r>
        <w:rPr>
          <w:rFonts w:cs="Arial"/>
          <w:sz w:val="24"/>
          <w:szCs w:val="24"/>
          <w:lang w:val="en-US"/>
        </w:rPr>
        <w:t>“</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character</w:t>
      </w:r>
      <w:r w:rsidRPr="00D419C1">
        <w:rPr>
          <w:rFonts w:cs="Arial"/>
          <w:sz w:val="24"/>
          <w:szCs w:val="24"/>
          <w:lang w:val="en-US"/>
        </w:rPr>
        <w:t xml:space="preserve"> </w:t>
      </w:r>
      <w:r w:rsidRPr="00D419C1">
        <w:rPr>
          <w:rFonts w:eastAsia="Calibri" w:cs="Arial"/>
          <w:sz w:val="24"/>
          <w:szCs w:val="24"/>
          <w:lang w:val="en-US"/>
        </w:rPr>
        <w:t>traits</w:t>
      </w:r>
      <w:r w:rsidRPr="00D419C1">
        <w:rPr>
          <w:rFonts w:cs="Arial"/>
          <w:sz w:val="24"/>
          <w:szCs w:val="24"/>
          <w:lang w:val="en-US"/>
        </w:rPr>
        <w:t xml:space="preserve"> … </w:t>
      </w:r>
      <w:r w:rsidRPr="00D419C1">
        <w:rPr>
          <w:rFonts w:eastAsia="Calibri" w:cs="Arial"/>
          <w:sz w:val="24"/>
          <w:szCs w:val="24"/>
          <w:lang w:val="en-US"/>
        </w:rPr>
        <w:t>have</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distinctive</w:t>
      </w:r>
      <w:r w:rsidRPr="00D419C1">
        <w:rPr>
          <w:rFonts w:cs="Arial"/>
          <w:sz w:val="24"/>
          <w:szCs w:val="24"/>
          <w:lang w:val="en-US"/>
        </w:rPr>
        <w:t xml:space="preserve"> </w:t>
      </w:r>
      <w:r w:rsidRPr="00D419C1">
        <w:rPr>
          <w:rFonts w:eastAsia="Calibri" w:cs="Arial"/>
          <w:sz w:val="24"/>
          <w:szCs w:val="24"/>
          <w:lang w:val="en-US"/>
        </w:rPr>
        <w:t>sociogenesis</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subjects</w:t>
      </w:r>
      <w:r w:rsidRPr="00D419C1">
        <w:rPr>
          <w:rFonts w:cs="Arial"/>
          <w:sz w:val="24"/>
          <w:szCs w:val="24"/>
          <w:lang w:val="en-US"/>
        </w:rPr>
        <w:t xml:space="preserve"> </w:t>
      </w:r>
      <w:r w:rsidRPr="00D419C1">
        <w:rPr>
          <w:rFonts w:eastAsia="Calibri" w:cs="Arial"/>
          <w:sz w:val="24"/>
          <w:szCs w:val="24"/>
          <w:lang w:val="en-US"/>
        </w:rPr>
        <w:t>who</w:t>
      </w:r>
      <w:r w:rsidRPr="00D419C1">
        <w:rPr>
          <w:rFonts w:cs="Arial"/>
          <w:sz w:val="24"/>
          <w:szCs w:val="24"/>
          <w:lang w:val="en-US"/>
        </w:rPr>
        <w:t xml:space="preserve"> </w:t>
      </w:r>
      <w:r w:rsidRPr="00D419C1">
        <w:rPr>
          <w:rFonts w:eastAsia="Calibri" w:cs="Arial"/>
          <w:sz w:val="24"/>
          <w:szCs w:val="24"/>
          <w:lang w:val="en-US"/>
        </w:rPr>
        <w:t>occupy</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particular</w:t>
      </w:r>
      <w:r w:rsidRPr="00D419C1">
        <w:rPr>
          <w:rFonts w:cs="Arial"/>
          <w:sz w:val="24"/>
          <w:szCs w:val="24"/>
          <w:lang w:val="en-US"/>
        </w:rPr>
        <w:t xml:space="preserve"> </w:t>
      </w:r>
      <w:r w:rsidRPr="00D419C1">
        <w:rPr>
          <w:rFonts w:eastAsia="Calibri" w:cs="Arial"/>
          <w:sz w:val="24"/>
          <w:szCs w:val="24"/>
          <w:lang w:val="en-US"/>
        </w:rPr>
        <w:t>social</w:t>
      </w:r>
      <w:r w:rsidRPr="00D419C1">
        <w:rPr>
          <w:rFonts w:cs="Arial"/>
          <w:sz w:val="24"/>
          <w:szCs w:val="24"/>
          <w:lang w:val="en-US"/>
        </w:rPr>
        <w:t xml:space="preserve"> </w:t>
      </w:r>
      <w:r w:rsidRPr="00D419C1">
        <w:rPr>
          <w:rFonts w:eastAsia="Calibri" w:cs="Arial"/>
          <w:sz w:val="24"/>
          <w:szCs w:val="24"/>
          <w:lang w:val="en-US"/>
        </w:rPr>
        <w:t>location</w:t>
      </w:r>
      <w:r>
        <w:rPr>
          <w:rFonts w:eastAsia="Calibri" w:cs="Arial"/>
          <w:sz w:val="24"/>
          <w:szCs w:val="24"/>
          <w:lang w:val="en-US"/>
        </w:rPr>
        <w:t>.”</w:t>
      </w:r>
      <w:r w:rsidRPr="00D419C1">
        <w:rPr>
          <w:rFonts w:cs="Arial"/>
          <w:sz w:val="24"/>
          <w:szCs w:val="24"/>
          <w:lang w:val="en-US"/>
        </w:rPr>
        <w:t xml:space="preserve"> </w:t>
      </w:r>
      <w:r>
        <w:rPr>
          <w:rFonts w:eastAsia="Calibri" w:cs="Arial"/>
          <w:sz w:val="24"/>
          <w:szCs w:val="24"/>
          <w:lang w:val="en-US"/>
        </w:rPr>
        <w:t>S</w:t>
      </w:r>
      <w:r w:rsidRPr="00D419C1">
        <w:rPr>
          <w:rFonts w:eastAsia="Calibri" w:cs="Arial"/>
          <w:sz w:val="24"/>
          <w:szCs w:val="24"/>
          <w:lang w:val="en-US"/>
        </w:rPr>
        <w:t>ocial</w:t>
      </w:r>
      <w:r w:rsidRPr="00D419C1">
        <w:rPr>
          <w:rFonts w:cs="Arial"/>
          <w:sz w:val="24"/>
          <w:szCs w:val="24"/>
          <w:lang w:val="en-US"/>
        </w:rPr>
        <w:t xml:space="preserve"> </w:t>
      </w:r>
      <w:r w:rsidRPr="00D419C1">
        <w:rPr>
          <w:rFonts w:eastAsia="Calibri" w:cs="Arial"/>
          <w:sz w:val="24"/>
          <w:szCs w:val="24"/>
          <w:lang w:val="en-US"/>
        </w:rPr>
        <w:t>positionality</w:t>
      </w:r>
      <w:r w:rsidRPr="00D419C1">
        <w:rPr>
          <w:rFonts w:cs="Arial"/>
          <w:sz w:val="24"/>
          <w:szCs w:val="24"/>
          <w:lang w:val="en-US"/>
        </w:rPr>
        <w:t xml:space="preserve"> </w:t>
      </w:r>
      <w:r w:rsidRPr="00D419C1">
        <w:rPr>
          <w:rFonts w:eastAsia="Calibri" w:cs="Arial"/>
          <w:sz w:val="24"/>
          <w:szCs w:val="24"/>
          <w:lang w:val="en-US"/>
        </w:rPr>
        <w:t>affects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types</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ranges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which</w:t>
      </w:r>
      <w:r w:rsidRPr="00D419C1">
        <w:rPr>
          <w:rFonts w:cs="Arial"/>
          <w:sz w:val="24"/>
          <w:szCs w:val="24"/>
          <w:lang w:val="en-US"/>
        </w:rPr>
        <w:t xml:space="preserve"> </w:t>
      </w:r>
      <w:r>
        <w:rPr>
          <w:rFonts w:eastAsia="Calibri" w:cs="Arial"/>
          <w:sz w:val="24"/>
          <w:szCs w:val="24"/>
          <w:lang w:val="en-US"/>
        </w:rPr>
        <w:t>one</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susceptible</w:t>
      </w:r>
      <w:r>
        <w:rPr>
          <w:rFonts w:cs="Arial"/>
          <w:sz w:val="24"/>
          <w:szCs w:val="24"/>
          <w:lang w:val="en-US"/>
        </w:rPr>
        <w:t xml:space="preserve"> and the types of epistemic resources, challenges, and dangers that one faces, and should discourage asocial talk of The Epistemic Agent and acontextual talk of The Epistemic Vices. Instead, oppressivists should be alert to </w:t>
      </w:r>
      <w:r>
        <w:rPr>
          <w:rFonts w:eastAsia="Calibri" w:cs="Arial"/>
          <w:sz w:val="24"/>
          <w:szCs w:val="24"/>
          <w:lang w:val="en-US"/>
        </w:rPr>
        <w:t>t</w:t>
      </w:r>
      <w:r w:rsidRPr="00D419C1">
        <w:rPr>
          <w:rFonts w:eastAsia="Calibri" w:cs="Arial"/>
          <w:sz w:val="24"/>
          <w:szCs w:val="24"/>
          <w:lang w:val="en-US"/>
        </w:rPr>
        <w:t>he</w:t>
      </w:r>
      <w:r w:rsidRPr="00D419C1">
        <w:rPr>
          <w:rFonts w:cs="Arial"/>
          <w:sz w:val="24"/>
          <w:szCs w:val="24"/>
          <w:lang w:val="en-US"/>
        </w:rPr>
        <w:t xml:space="preserve"> </w:t>
      </w:r>
      <w:r>
        <w:rPr>
          <w:rFonts w:cs="Arial"/>
          <w:sz w:val="24"/>
          <w:szCs w:val="24"/>
          <w:lang w:val="en-US"/>
        </w:rPr>
        <w:t>“s</w:t>
      </w:r>
      <w:r w:rsidRPr="00D419C1">
        <w:rPr>
          <w:rFonts w:eastAsia="Calibri" w:cs="Arial"/>
          <w:sz w:val="24"/>
          <w:szCs w:val="24"/>
          <w:lang w:val="en-US"/>
        </w:rPr>
        <w:t>ociogenesis</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contingencies</w:t>
      </w:r>
      <w:r w:rsidRPr="00D419C1">
        <w:rPr>
          <w:rFonts w:cs="Arial"/>
          <w:sz w:val="24"/>
          <w:szCs w:val="24"/>
          <w:lang w:val="en-US"/>
        </w:rPr>
        <w:t xml:space="preserve"> </w:t>
      </w:r>
      <w:r>
        <w:rPr>
          <w:rFonts w:eastAsia="Calibri" w:cs="Arial"/>
          <w:sz w:val="24"/>
          <w:szCs w:val="24"/>
          <w:lang w:val="en-US"/>
        </w:rPr>
        <w:t>of epistemic (anti)socialization, the</w:t>
      </w:r>
      <w:r w:rsidRPr="00D419C1">
        <w:rPr>
          <w:rFonts w:cs="Arial"/>
          <w:sz w:val="24"/>
          <w:szCs w:val="24"/>
          <w:lang w:val="en-US"/>
        </w:rPr>
        <w:t xml:space="preserve"> </w:t>
      </w:r>
      <w:r w:rsidRPr="00D419C1">
        <w:rPr>
          <w:rFonts w:eastAsia="Calibri" w:cs="Arial"/>
          <w:sz w:val="24"/>
          <w:szCs w:val="24"/>
          <w:lang w:val="en-US"/>
        </w:rPr>
        <w:t>suboptimalities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agents</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formation</w:t>
      </w:r>
      <w:r w:rsidRPr="00D419C1">
        <w:rPr>
          <w:rFonts w:cs="Arial"/>
          <w:sz w:val="24"/>
          <w:szCs w:val="24"/>
          <w:lang w:val="en-US"/>
        </w:rPr>
        <w:t xml:space="preserve">, </w:t>
      </w:r>
      <w:r>
        <w:rPr>
          <w:rFonts w:cs="Arial"/>
          <w:sz w:val="24"/>
          <w:szCs w:val="24"/>
          <w:lang w:val="en-US"/>
        </w:rPr>
        <w:t xml:space="preserve">and the roles played by </w:t>
      </w:r>
      <w:r w:rsidRPr="00D419C1">
        <w:rPr>
          <w:rFonts w:eastAsia="Calibri" w:cs="Arial"/>
          <w:sz w:val="24"/>
          <w:szCs w:val="24"/>
          <w:lang w:val="en-US"/>
        </w:rPr>
        <w:t>epistemically</w:t>
      </w:r>
      <w:r w:rsidRPr="00D419C1">
        <w:rPr>
          <w:rFonts w:cs="Arial"/>
          <w:sz w:val="24"/>
          <w:szCs w:val="24"/>
          <w:lang w:val="en-US"/>
        </w:rPr>
        <w:t xml:space="preserve"> </w:t>
      </w:r>
      <w:r w:rsidRPr="00D419C1">
        <w:rPr>
          <w:rFonts w:eastAsia="Calibri" w:cs="Arial"/>
          <w:sz w:val="24"/>
          <w:szCs w:val="24"/>
          <w:lang w:val="en-US"/>
        </w:rPr>
        <w:t>corrupting</w:t>
      </w:r>
      <w:r w:rsidRPr="00D419C1">
        <w:rPr>
          <w:rFonts w:cs="Arial"/>
          <w:sz w:val="24"/>
          <w:szCs w:val="24"/>
          <w:lang w:val="en-US"/>
        </w:rPr>
        <w:t xml:space="preserve"> </w:t>
      </w:r>
      <w:r w:rsidRPr="00D419C1">
        <w:rPr>
          <w:rFonts w:eastAsia="Calibri" w:cs="Arial"/>
          <w:sz w:val="24"/>
          <w:szCs w:val="24"/>
          <w:lang w:val="en-US"/>
        </w:rPr>
        <w:t>social</w:t>
      </w:r>
      <w:r w:rsidRPr="00D419C1">
        <w:rPr>
          <w:rFonts w:cs="Arial"/>
          <w:sz w:val="24"/>
          <w:szCs w:val="24"/>
          <w:lang w:val="en-US"/>
        </w:rPr>
        <w:t xml:space="preserve"> </w:t>
      </w:r>
      <w:r w:rsidRPr="00D419C1">
        <w:rPr>
          <w:rFonts w:eastAsia="Calibri" w:cs="Arial"/>
          <w:sz w:val="24"/>
          <w:szCs w:val="24"/>
          <w:lang w:val="en-US"/>
        </w:rPr>
        <w:t>condition</w:t>
      </w:r>
      <w:r>
        <w:rPr>
          <w:rFonts w:eastAsia="Calibri" w:cs="Arial"/>
          <w:sz w:val="24"/>
          <w:szCs w:val="24"/>
          <w:lang w:val="en-US"/>
        </w:rPr>
        <w:t xml:space="preserve">s. Moreover, this sort of </w:t>
      </w:r>
      <w:r w:rsidRPr="00487C79">
        <w:rPr>
          <w:rFonts w:eastAsia="Calibri" w:cs="Arial"/>
          <w:i/>
          <w:sz w:val="24"/>
          <w:szCs w:val="24"/>
          <w:lang w:val="en-US"/>
        </w:rPr>
        <w:t>aetiological sensitivity</w:t>
      </w:r>
      <w:r>
        <w:rPr>
          <w:rFonts w:eastAsia="Calibri" w:cs="Arial"/>
          <w:sz w:val="24"/>
          <w:szCs w:val="24"/>
          <w:lang w:val="en-US"/>
        </w:rPr>
        <w:t xml:space="preserve"> significantly complicates our ideas about responsibility for our epistemic character and the related critical practice of charging others with epistemic vice (Battaly 2016a, Kidd 2016c). In so doing, an oppressivist vice epistemology should also interrogate our operative conceptions and definitions of ‘virtue’ and ‘vice’, in the ways recommended by Dillon (2012) and offer further incentives to take up the liberatory possibilities of character epistemology described by Daukas (2019).</w:t>
      </w:r>
    </w:p>
    <w:p w14:paraId="1FCBC553" w14:textId="77777777" w:rsidR="00AF6837" w:rsidRDefault="00AF6837" w:rsidP="00AF6837">
      <w:pPr>
        <w:pStyle w:val="NoSpacing"/>
        <w:rPr>
          <w:rFonts w:eastAsia="Calibri" w:cs="Arial"/>
          <w:sz w:val="24"/>
          <w:szCs w:val="24"/>
          <w:lang w:val="en-US"/>
        </w:rPr>
      </w:pPr>
    </w:p>
    <w:p w14:paraId="675DC15D" w14:textId="77777777" w:rsidR="00AF6837" w:rsidRDefault="00AF6837" w:rsidP="00AF6837">
      <w:pPr>
        <w:pStyle w:val="NoSpacing"/>
        <w:rPr>
          <w:rFonts w:eastAsia="Calibri" w:cs="Arial"/>
          <w:sz w:val="24"/>
          <w:szCs w:val="24"/>
          <w:lang w:val="en-US"/>
        </w:rPr>
      </w:pPr>
      <w:r>
        <w:rPr>
          <w:rFonts w:eastAsia="Calibri" w:cs="Arial"/>
          <w:sz w:val="24"/>
          <w:szCs w:val="24"/>
          <w:lang w:val="en-US"/>
        </w:rPr>
        <w:t xml:space="preserve">B. </w:t>
      </w:r>
      <w:r w:rsidRPr="006653B2">
        <w:rPr>
          <w:rFonts w:eastAsia="Calibri" w:cs="Arial"/>
          <w:i/>
          <w:sz w:val="24"/>
          <w:szCs w:val="24"/>
          <w:lang w:val="en-US"/>
        </w:rPr>
        <w:t>Capital Epistemic Vices</w:t>
      </w:r>
    </w:p>
    <w:p w14:paraId="12D0002E" w14:textId="77777777" w:rsidR="00AF6837" w:rsidRDefault="00AF6837" w:rsidP="00AF6837">
      <w:pPr>
        <w:pStyle w:val="NoSpacing"/>
        <w:rPr>
          <w:rFonts w:eastAsia="Calibri" w:cs="Arial"/>
          <w:sz w:val="24"/>
          <w:szCs w:val="24"/>
          <w:lang w:val="en-US"/>
        </w:rPr>
      </w:pPr>
      <w:r>
        <w:rPr>
          <w:rFonts w:eastAsia="Calibri" w:cs="Arial"/>
          <w:sz w:val="24"/>
          <w:szCs w:val="24"/>
          <w:lang w:val="en-US"/>
        </w:rPr>
        <w:t>With the concept of epistemic corruption in place, I now turn to</w:t>
      </w:r>
      <w:r w:rsidRPr="00D419C1">
        <w:rPr>
          <w:rFonts w:cs="Arial"/>
          <w:sz w:val="24"/>
          <w:szCs w:val="24"/>
          <w:lang w:val="en-US"/>
        </w:rPr>
        <w:t xml:space="preserve"> </w:t>
      </w:r>
      <w:r w:rsidRPr="00D419C1">
        <w:rPr>
          <w:rFonts w:eastAsia="Calibri" w:cs="Arial"/>
          <w:sz w:val="24"/>
          <w:szCs w:val="24"/>
          <w:lang w:val="en-US"/>
        </w:rPr>
        <w:t>another</w:t>
      </w:r>
      <w:r>
        <w:rPr>
          <w:rFonts w:eastAsia="Calibri" w:cs="Arial"/>
          <w:sz w:val="24"/>
          <w:szCs w:val="24"/>
          <w:lang w:val="en-US"/>
        </w:rPr>
        <w:t xml:space="preserve"> </w:t>
      </w:r>
      <w:r>
        <w:rPr>
          <w:rFonts w:cs="Arial"/>
          <w:sz w:val="24"/>
          <w:szCs w:val="24"/>
          <w:lang w:val="en-US"/>
        </w:rPr>
        <w:t>–</w:t>
      </w:r>
      <w:r>
        <w:rPr>
          <w:rFonts w:eastAsia="Calibri" w:cs="Arial"/>
          <w:sz w:val="24"/>
          <w:szCs w:val="24"/>
          <w:lang w:val="en-US"/>
        </w:rPr>
        <w:t xml:space="preserve"> </w:t>
      </w:r>
      <w:r w:rsidRPr="00D419C1">
        <w:rPr>
          <w:rFonts w:eastAsia="Calibri" w:cs="Arial"/>
          <w:i/>
          <w:sz w:val="24"/>
          <w:szCs w:val="24"/>
          <w:lang w:val="en-US"/>
        </w:rPr>
        <w:t>capital</w:t>
      </w:r>
      <w:r w:rsidRPr="00D419C1">
        <w:rPr>
          <w:rFonts w:cs="Arial"/>
          <w:i/>
          <w:sz w:val="24"/>
          <w:szCs w:val="24"/>
          <w:lang w:val="en-US"/>
        </w:rPr>
        <w:t xml:space="preserve"> </w:t>
      </w:r>
      <w:r w:rsidRPr="00D419C1">
        <w:rPr>
          <w:rFonts w:eastAsia="Calibri" w:cs="Arial"/>
          <w:i/>
          <w:sz w:val="24"/>
          <w:szCs w:val="24"/>
          <w:lang w:val="en-US"/>
        </w:rPr>
        <w:t>epistemic</w:t>
      </w:r>
      <w:r w:rsidRPr="00D419C1">
        <w:rPr>
          <w:rFonts w:cs="Arial"/>
          <w:i/>
          <w:sz w:val="24"/>
          <w:szCs w:val="24"/>
          <w:lang w:val="en-US"/>
        </w:rPr>
        <w:t xml:space="preserve"> </w:t>
      </w:r>
      <w:r w:rsidRPr="00D419C1">
        <w:rPr>
          <w:rFonts w:eastAsia="Calibri" w:cs="Arial"/>
          <w:i/>
          <w:sz w:val="24"/>
          <w:szCs w:val="24"/>
          <w:lang w:val="en-US"/>
        </w:rPr>
        <w:t>vices</w:t>
      </w:r>
      <w:r w:rsidRPr="00D419C1">
        <w:rPr>
          <w:rFonts w:cs="Arial"/>
          <w:sz w:val="24"/>
          <w:szCs w:val="24"/>
          <w:lang w:val="en-US"/>
        </w:rPr>
        <w:t>.</w:t>
      </w:r>
      <w:r>
        <w:rPr>
          <w:rFonts w:cs="Arial"/>
          <w:sz w:val="24"/>
          <w:szCs w:val="24"/>
          <w:lang w:val="en-US"/>
        </w:rPr>
        <w:t xml:space="preserve"> Since vice epistemologists are identifying and describing many vices, they</w:t>
      </w:r>
      <w:r w:rsidRPr="00D419C1">
        <w:rPr>
          <w:rFonts w:cs="Arial"/>
          <w:sz w:val="24"/>
          <w:szCs w:val="24"/>
          <w:lang w:val="en-US"/>
        </w:rPr>
        <w:t xml:space="preserve"> </w:t>
      </w:r>
      <w:r w:rsidRPr="00D419C1">
        <w:rPr>
          <w:rFonts w:eastAsia="Calibri" w:cs="Arial"/>
          <w:sz w:val="24"/>
          <w:szCs w:val="24"/>
          <w:lang w:val="en-US"/>
        </w:rPr>
        <w:t>will</w:t>
      </w:r>
      <w:r w:rsidRPr="00D419C1">
        <w:rPr>
          <w:rFonts w:cs="Arial"/>
          <w:sz w:val="24"/>
          <w:szCs w:val="24"/>
          <w:lang w:val="en-US"/>
        </w:rPr>
        <w:t xml:space="preserve"> </w:t>
      </w:r>
      <w:r w:rsidRPr="00D419C1">
        <w:rPr>
          <w:rFonts w:eastAsia="Calibri" w:cs="Arial"/>
          <w:sz w:val="24"/>
          <w:szCs w:val="24"/>
          <w:lang w:val="en-US"/>
        </w:rPr>
        <w:t>soon</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faced</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task</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taxonomy</w:t>
      </w:r>
      <w:r>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cogently</w:t>
      </w:r>
      <w:r w:rsidRPr="00D419C1">
        <w:rPr>
          <w:rFonts w:cs="Arial"/>
          <w:sz w:val="24"/>
          <w:szCs w:val="24"/>
          <w:lang w:val="en-US"/>
        </w:rPr>
        <w:t xml:space="preserve"> </w:t>
      </w:r>
      <w:r w:rsidRPr="00D419C1">
        <w:rPr>
          <w:rFonts w:eastAsia="Calibri" w:cs="Arial"/>
          <w:sz w:val="24"/>
          <w:szCs w:val="24"/>
          <w:lang w:val="en-US"/>
        </w:rPr>
        <w:t>organizing</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failings</w:t>
      </w:r>
      <w:r w:rsidRPr="00D419C1">
        <w:rPr>
          <w:rFonts w:cs="Arial"/>
          <w:sz w:val="24"/>
          <w:szCs w:val="24"/>
          <w:lang w:val="en-US"/>
        </w:rPr>
        <w:t xml:space="preserve"> </w:t>
      </w:r>
      <w:r w:rsidRPr="00D419C1">
        <w:rPr>
          <w:rFonts w:eastAsia="Calibri" w:cs="Arial"/>
          <w:sz w:val="24"/>
          <w:szCs w:val="24"/>
          <w:lang w:val="en-US"/>
        </w:rPr>
        <w:t>being</w:t>
      </w:r>
      <w:r w:rsidRPr="00D419C1">
        <w:rPr>
          <w:rFonts w:cs="Arial"/>
          <w:sz w:val="24"/>
          <w:szCs w:val="24"/>
          <w:lang w:val="en-US"/>
        </w:rPr>
        <w:t xml:space="preserve"> </w:t>
      </w:r>
      <w:r w:rsidRPr="00D419C1">
        <w:rPr>
          <w:rFonts w:eastAsia="Calibri" w:cs="Arial"/>
          <w:sz w:val="24"/>
          <w:szCs w:val="24"/>
          <w:lang w:val="en-US"/>
        </w:rPr>
        <w:t>identified</w:t>
      </w:r>
      <w:r w:rsidRPr="00D419C1">
        <w:rPr>
          <w:rFonts w:cs="Arial"/>
          <w:sz w:val="24"/>
          <w:szCs w:val="24"/>
          <w:lang w:val="en-US"/>
        </w:rPr>
        <w:t xml:space="preserve">. </w:t>
      </w:r>
      <w:r>
        <w:rPr>
          <w:rFonts w:eastAsia="Calibri" w:cs="Arial"/>
          <w:sz w:val="24"/>
          <w:szCs w:val="24"/>
          <w:lang w:val="en-US"/>
        </w:rPr>
        <w:t>T</w:t>
      </w:r>
      <w:r w:rsidRPr="00D419C1">
        <w:rPr>
          <w:rFonts w:eastAsia="Calibri" w:cs="Arial"/>
          <w:sz w:val="24"/>
          <w:szCs w:val="24"/>
          <w:lang w:val="en-US"/>
        </w:rPr>
        <w:t>axonomy</w:t>
      </w:r>
      <w:r w:rsidRPr="00D419C1">
        <w:rPr>
          <w:rFonts w:cs="Arial"/>
          <w:sz w:val="24"/>
          <w:szCs w:val="24"/>
          <w:lang w:val="en-US"/>
        </w:rPr>
        <w:t xml:space="preserve"> </w:t>
      </w:r>
      <w:r w:rsidRPr="00D419C1">
        <w:rPr>
          <w:rFonts w:eastAsia="Calibri" w:cs="Arial"/>
          <w:sz w:val="24"/>
          <w:szCs w:val="24"/>
          <w:lang w:val="en-US"/>
        </w:rPr>
        <w:t>has</w:t>
      </w:r>
      <w:r w:rsidRPr="00D419C1">
        <w:rPr>
          <w:rFonts w:cs="Arial"/>
          <w:sz w:val="24"/>
          <w:szCs w:val="24"/>
          <w:lang w:val="en-US"/>
        </w:rPr>
        <w:t xml:space="preserve"> </w:t>
      </w:r>
      <w:r w:rsidRPr="00D419C1">
        <w:rPr>
          <w:rFonts w:eastAsia="Calibri" w:cs="Arial"/>
          <w:sz w:val="24"/>
          <w:szCs w:val="24"/>
          <w:lang w:val="en-US"/>
        </w:rPr>
        <w:t>not</w:t>
      </w:r>
      <w:r w:rsidRPr="00D419C1">
        <w:rPr>
          <w:rFonts w:cs="Arial"/>
          <w:sz w:val="24"/>
          <w:szCs w:val="24"/>
          <w:lang w:val="en-US"/>
        </w:rPr>
        <w:t xml:space="preserve"> </w:t>
      </w:r>
      <w:r w:rsidRPr="00D419C1">
        <w:rPr>
          <w:rFonts w:eastAsia="Calibri" w:cs="Arial"/>
          <w:sz w:val="24"/>
          <w:szCs w:val="24"/>
          <w:lang w:val="en-US"/>
        </w:rPr>
        <w:t>occupied</w:t>
      </w:r>
      <w:r w:rsidRPr="00D419C1">
        <w:rPr>
          <w:rFonts w:cs="Arial"/>
          <w:sz w:val="24"/>
          <w:szCs w:val="24"/>
          <w:lang w:val="en-US"/>
        </w:rPr>
        <w:t xml:space="preserve"> </w:t>
      </w:r>
      <w:r w:rsidRPr="00D419C1">
        <w:rPr>
          <w:rFonts w:eastAsia="Calibri" w:cs="Arial"/>
          <w:sz w:val="24"/>
          <w:szCs w:val="24"/>
          <w:lang w:val="en-US"/>
        </w:rPr>
        <w:t>much</w:t>
      </w:r>
      <w:r w:rsidRPr="00D419C1">
        <w:rPr>
          <w:rFonts w:cs="Arial"/>
          <w:sz w:val="24"/>
          <w:szCs w:val="24"/>
          <w:lang w:val="en-US"/>
        </w:rPr>
        <w:t xml:space="preserve"> </w:t>
      </w:r>
      <w:r w:rsidRPr="00D419C1">
        <w:rPr>
          <w:rFonts w:eastAsia="Calibri" w:cs="Arial"/>
          <w:sz w:val="24"/>
          <w:szCs w:val="24"/>
          <w:lang w:val="en-US"/>
        </w:rPr>
        <w:t>attention</w:t>
      </w:r>
      <w:r w:rsidRPr="00D419C1">
        <w:rPr>
          <w:rFonts w:cs="Arial"/>
          <w:sz w:val="24"/>
          <w:szCs w:val="24"/>
          <w:lang w:val="en-US"/>
        </w:rPr>
        <w:t xml:space="preserve"> </w:t>
      </w:r>
      <w:r w:rsidRPr="00D419C1">
        <w:rPr>
          <w:rFonts w:eastAsia="Calibri" w:cs="Arial"/>
          <w:sz w:val="24"/>
          <w:szCs w:val="24"/>
          <w:lang w:val="en-US"/>
        </w:rPr>
        <w:t>so</w:t>
      </w:r>
      <w:r w:rsidRPr="00D419C1">
        <w:rPr>
          <w:rFonts w:cs="Arial"/>
          <w:sz w:val="24"/>
          <w:szCs w:val="24"/>
          <w:lang w:val="en-US"/>
        </w:rPr>
        <w:t xml:space="preserve"> </w:t>
      </w:r>
      <w:r w:rsidRPr="00D419C1">
        <w:rPr>
          <w:rFonts w:eastAsia="Calibri" w:cs="Arial"/>
          <w:sz w:val="24"/>
          <w:szCs w:val="24"/>
          <w:lang w:val="en-US"/>
        </w:rPr>
        <w:t>far</w:t>
      </w:r>
      <w:r w:rsidRPr="00D419C1">
        <w:rPr>
          <w:rFonts w:cs="Arial"/>
          <w:sz w:val="24"/>
          <w:szCs w:val="24"/>
          <w:lang w:val="en-US"/>
        </w:rPr>
        <w:t xml:space="preserve">, </w:t>
      </w:r>
      <w:r>
        <w:rPr>
          <w:rFonts w:eastAsia="Calibri" w:cs="Arial"/>
          <w:sz w:val="24"/>
          <w:szCs w:val="24"/>
          <w:lang w:val="en-US"/>
        </w:rPr>
        <w:t>though</w:t>
      </w:r>
      <w:r w:rsidRPr="00D419C1">
        <w:rPr>
          <w:rFonts w:cs="Arial"/>
          <w:sz w:val="24"/>
          <w:szCs w:val="24"/>
          <w:lang w:val="en-US"/>
        </w:rPr>
        <w:t xml:space="preserve"> </w:t>
      </w:r>
      <w:r w:rsidRPr="00D419C1">
        <w:rPr>
          <w:rFonts w:eastAsia="Calibri" w:cs="Arial"/>
          <w:sz w:val="24"/>
          <w:szCs w:val="24"/>
          <w:lang w:val="en-US"/>
        </w:rPr>
        <w:t>resources</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Pr>
          <w:rFonts w:eastAsia="Calibri" w:cs="Arial"/>
          <w:sz w:val="24"/>
          <w:szCs w:val="24"/>
          <w:lang w:val="en-US"/>
        </w:rPr>
        <w:t>available in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history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philosophy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theology</w:t>
      </w:r>
      <w:r>
        <w:rPr>
          <w:rFonts w:eastAsia="Calibri" w:cs="Arial"/>
          <w:sz w:val="24"/>
          <w:szCs w:val="24"/>
          <w:lang w:val="en-US"/>
        </w:rPr>
        <w:t>, from predecessors who sought to order human vices and failings (</w:t>
      </w:r>
      <w:r w:rsidRPr="00D419C1">
        <w:rPr>
          <w:rFonts w:eastAsia="Calibri" w:cs="Arial"/>
          <w:sz w:val="24"/>
          <w:szCs w:val="24"/>
          <w:lang w:val="en-US"/>
        </w:rPr>
        <w:t>ethicists</w:t>
      </w:r>
      <w:r w:rsidRPr="00D419C1">
        <w:rPr>
          <w:rFonts w:cs="Arial"/>
          <w:sz w:val="24"/>
          <w:szCs w:val="24"/>
          <w:lang w:val="en-US"/>
        </w:rPr>
        <w:t xml:space="preserve">, </w:t>
      </w:r>
      <w:r w:rsidRPr="00D419C1">
        <w:rPr>
          <w:rFonts w:eastAsia="Calibri" w:cs="Arial"/>
          <w:sz w:val="24"/>
          <w:szCs w:val="24"/>
          <w:lang w:val="en-US"/>
        </w:rPr>
        <w:t>moralists</w:t>
      </w:r>
      <w:r w:rsidRPr="00D419C1">
        <w:rPr>
          <w:rFonts w:cs="Arial"/>
          <w:sz w:val="24"/>
          <w:szCs w:val="24"/>
          <w:lang w:val="en-US"/>
        </w:rPr>
        <w:t>,</w:t>
      </w:r>
      <w:r>
        <w:rPr>
          <w:rFonts w:cs="Arial"/>
          <w:sz w:val="24"/>
          <w:szCs w:val="24"/>
          <w:lang w:val="en-US"/>
        </w:rPr>
        <w:t xml:space="preserve"> satirists,</w:t>
      </w:r>
      <w:r w:rsidRPr="00D419C1">
        <w:rPr>
          <w:rFonts w:cs="Arial"/>
          <w:sz w:val="24"/>
          <w:szCs w:val="24"/>
          <w:lang w:val="en-US"/>
        </w:rPr>
        <w:t xml:space="preserve"> </w:t>
      </w:r>
      <w:r w:rsidRPr="00D419C1">
        <w:rPr>
          <w:rFonts w:eastAsia="Calibri" w:cs="Arial"/>
          <w:sz w:val="24"/>
          <w:szCs w:val="24"/>
          <w:lang w:val="en-US"/>
        </w:rPr>
        <w:t>theologians</w:t>
      </w:r>
      <w:r>
        <w:rPr>
          <w:rFonts w:eastAsia="Calibri" w:cs="Arial"/>
          <w:sz w:val="24"/>
          <w:szCs w:val="24"/>
          <w:lang w:val="en-US"/>
        </w:rPr>
        <w:t>, and others).</w:t>
      </w:r>
      <w:r w:rsidRPr="00D419C1">
        <w:rPr>
          <w:rFonts w:cs="Arial"/>
          <w:sz w:val="24"/>
          <w:szCs w:val="24"/>
          <w:lang w:val="en-US"/>
        </w:rPr>
        <w:t xml:space="preserve"> </w:t>
      </w:r>
      <w:r>
        <w:rPr>
          <w:rFonts w:eastAsia="Calibri" w:cs="Arial"/>
          <w:sz w:val="24"/>
          <w:szCs w:val="24"/>
          <w:lang w:val="en-US"/>
        </w:rPr>
        <w:t>S</w:t>
      </w:r>
      <w:r w:rsidRPr="00D419C1">
        <w:rPr>
          <w:rFonts w:eastAsia="Calibri" w:cs="Arial"/>
          <w:sz w:val="24"/>
          <w:szCs w:val="24"/>
          <w:lang w:val="en-US"/>
        </w:rPr>
        <w:t>uch</w:t>
      </w:r>
      <w:r w:rsidRPr="00D419C1">
        <w:rPr>
          <w:rFonts w:cs="Arial"/>
          <w:sz w:val="24"/>
          <w:szCs w:val="24"/>
          <w:lang w:val="en-US"/>
        </w:rPr>
        <w:t xml:space="preserve"> </w:t>
      </w:r>
      <w:r w:rsidRPr="00D419C1">
        <w:rPr>
          <w:rFonts w:eastAsia="Calibri" w:cs="Arial"/>
          <w:sz w:val="24"/>
          <w:szCs w:val="24"/>
          <w:lang w:val="en-US"/>
        </w:rPr>
        <w:t>taxonomies</w:t>
      </w:r>
      <w:r>
        <w:rPr>
          <w:rFonts w:eastAsia="Calibri" w:cs="Arial"/>
          <w:sz w:val="24"/>
          <w:szCs w:val="24"/>
          <w:lang w:val="en-US"/>
        </w:rPr>
        <w:t xml:space="preserve"> of sins, vices, and failings</w:t>
      </w:r>
      <w:r w:rsidRPr="00D419C1">
        <w:rPr>
          <w:rFonts w:cs="Arial"/>
          <w:sz w:val="24"/>
          <w:szCs w:val="24"/>
          <w:lang w:val="en-US"/>
        </w:rPr>
        <w:t xml:space="preserve"> </w:t>
      </w:r>
      <w:r w:rsidRPr="00D419C1">
        <w:rPr>
          <w:rFonts w:eastAsia="Calibri" w:cs="Arial"/>
          <w:sz w:val="24"/>
          <w:szCs w:val="24"/>
          <w:lang w:val="en-US"/>
        </w:rPr>
        <w:t>ha</w:t>
      </w:r>
      <w:r>
        <w:rPr>
          <w:rFonts w:eastAsia="Calibri" w:cs="Arial"/>
          <w:sz w:val="24"/>
          <w:szCs w:val="24"/>
          <w:lang w:val="en-US"/>
        </w:rPr>
        <w:t xml:space="preserve">d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justified</w:t>
      </w:r>
      <w:r>
        <w:rPr>
          <w:rFonts w:cs="Arial"/>
          <w:sz w:val="24"/>
          <w:szCs w:val="24"/>
          <w:lang w:val="en-US"/>
        </w:rPr>
        <w:t xml:space="preserve">, lest </w:t>
      </w:r>
      <w:r w:rsidRPr="00D419C1">
        <w:rPr>
          <w:rFonts w:eastAsia="Calibri" w:cs="Arial"/>
          <w:sz w:val="24"/>
          <w:szCs w:val="24"/>
          <w:lang w:val="en-US"/>
        </w:rPr>
        <w:t>they</w:t>
      </w:r>
      <w:r w:rsidRPr="00D419C1">
        <w:rPr>
          <w:rFonts w:cs="Arial"/>
          <w:sz w:val="24"/>
          <w:szCs w:val="24"/>
          <w:lang w:val="en-US"/>
        </w:rPr>
        <w:t xml:space="preserve"> </w:t>
      </w:r>
      <w:r>
        <w:rPr>
          <w:rFonts w:eastAsia="Calibri" w:cs="Arial"/>
          <w:sz w:val="24"/>
          <w:szCs w:val="24"/>
          <w:lang w:val="en-US"/>
        </w:rPr>
        <w:t>evince</w:t>
      </w:r>
      <w:r w:rsidRPr="00D419C1">
        <w:rPr>
          <w:rFonts w:cs="Arial"/>
          <w:sz w:val="24"/>
          <w:szCs w:val="24"/>
          <w:lang w:val="en-US"/>
        </w:rPr>
        <w:t xml:space="preserve"> </w:t>
      </w:r>
      <w:r w:rsidRPr="00D419C1">
        <w:rPr>
          <w:rFonts w:eastAsia="Calibri" w:cs="Arial"/>
          <w:sz w:val="24"/>
          <w:szCs w:val="24"/>
          <w:lang w:val="en-US"/>
        </w:rPr>
        <w:t>arbitrariness</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procrustean</w:t>
      </w:r>
      <w:r w:rsidRPr="00D419C1">
        <w:rPr>
          <w:rFonts w:cs="Arial"/>
          <w:sz w:val="24"/>
          <w:szCs w:val="24"/>
          <w:lang w:val="en-US"/>
        </w:rPr>
        <w:t xml:space="preserve"> </w:t>
      </w:r>
      <w:r w:rsidRPr="00D419C1">
        <w:rPr>
          <w:rFonts w:eastAsia="Calibri" w:cs="Arial"/>
          <w:sz w:val="24"/>
          <w:szCs w:val="24"/>
          <w:lang w:val="en-US"/>
        </w:rPr>
        <w:t>artificiality</w:t>
      </w:r>
      <w:r>
        <w:rPr>
          <w:rFonts w:cs="Arial"/>
          <w:sz w:val="24"/>
          <w:szCs w:val="24"/>
          <w:lang w:val="en-US"/>
        </w:rPr>
        <w:t>, as with Judith Shklar’s (1984) list of “ordinary vices,” inherited from Montaigne, which gave no criteria for selection, and omitted such plausible candidate vices as laziness.</w:t>
      </w:r>
      <w:r>
        <w:rPr>
          <w:rFonts w:eastAsia="Calibri" w:cs="Arial"/>
          <w:sz w:val="24"/>
          <w:szCs w:val="24"/>
          <w:lang w:val="en-US"/>
        </w:rPr>
        <w:t xml:space="preserve"> </w:t>
      </w:r>
    </w:p>
    <w:p w14:paraId="50A38DB2" w14:textId="77777777" w:rsidR="00AF6837" w:rsidRPr="002A4F4F" w:rsidRDefault="00AF6837" w:rsidP="00AF6837">
      <w:pPr>
        <w:pStyle w:val="NoSpacing"/>
        <w:ind w:firstLine="720"/>
        <w:rPr>
          <w:rFonts w:eastAsia="Calibri" w:cs="Arial"/>
          <w:sz w:val="24"/>
          <w:szCs w:val="24"/>
          <w:lang w:val="en-US"/>
        </w:rPr>
      </w:pPr>
      <w:r w:rsidRPr="00D419C1">
        <w:rPr>
          <w:rFonts w:eastAsia="Calibri" w:cs="Arial"/>
          <w:sz w:val="24"/>
          <w:szCs w:val="24"/>
          <w:lang w:val="en-US"/>
        </w:rPr>
        <w:t>I</w:t>
      </w:r>
      <w:r w:rsidRPr="00D419C1">
        <w:rPr>
          <w:rFonts w:cs="Arial"/>
          <w:sz w:val="24"/>
          <w:szCs w:val="24"/>
          <w:lang w:val="en-US"/>
        </w:rPr>
        <w:t xml:space="preserve"> </w:t>
      </w:r>
      <w:r w:rsidRPr="00D419C1">
        <w:rPr>
          <w:rFonts w:eastAsia="Calibri" w:cs="Arial"/>
          <w:sz w:val="24"/>
          <w:szCs w:val="24"/>
          <w:lang w:val="en-US"/>
        </w:rPr>
        <w:t>propose</w:t>
      </w:r>
      <w:r w:rsidRPr="00D419C1">
        <w:rPr>
          <w:rFonts w:cs="Arial"/>
          <w:sz w:val="24"/>
          <w:szCs w:val="24"/>
          <w:lang w:val="en-US"/>
        </w:rPr>
        <w:t xml:space="preserve"> </w:t>
      </w:r>
      <w:r w:rsidRPr="00D419C1">
        <w:rPr>
          <w:rFonts w:eastAsia="Calibri" w:cs="Arial"/>
          <w:sz w:val="24"/>
          <w:szCs w:val="24"/>
          <w:lang w:val="en-US"/>
        </w:rPr>
        <w:t>three</w:t>
      </w:r>
      <w:r w:rsidRPr="00D419C1">
        <w:rPr>
          <w:rFonts w:cs="Arial"/>
          <w:sz w:val="24"/>
          <w:szCs w:val="24"/>
          <w:lang w:val="en-US"/>
        </w:rPr>
        <w:t xml:space="preserve"> </w:t>
      </w:r>
      <w:r w:rsidRPr="00D419C1">
        <w:rPr>
          <w:rFonts w:eastAsia="Calibri" w:cs="Arial"/>
          <w:sz w:val="24"/>
          <w:szCs w:val="24"/>
          <w:lang w:val="en-US"/>
        </w:rPr>
        <w:t>potential</w:t>
      </w:r>
      <w:r w:rsidRPr="00D419C1">
        <w:rPr>
          <w:rFonts w:cs="Arial"/>
          <w:sz w:val="24"/>
          <w:szCs w:val="24"/>
          <w:lang w:val="en-US"/>
        </w:rPr>
        <w:t xml:space="preserve"> </w:t>
      </w:r>
      <w:r w:rsidRPr="00D419C1">
        <w:rPr>
          <w:rFonts w:eastAsia="Calibri" w:cs="Arial"/>
          <w:sz w:val="24"/>
          <w:szCs w:val="24"/>
          <w:lang w:val="en-US"/>
        </w:rPr>
        <w:t>taxonomic</w:t>
      </w:r>
      <w:r w:rsidRPr="00D419C1">
        <w:rPr>
          <w:rFonts w:cs="Arial"/>
          <w:sz w:val="24"/>
          <w:szCs w:val="24"/>
          <w:lang w:val="en-US"/>
        </w:rPr>
        <w:t xml:space="preserve"> </w:t>
      </w:r>
      <w:r w:rsidRPr="00D419C1">
        <w:rPr>
          <w:rFonts w:eastAsia="Calibri" w:cs="Arial"/>
          <w:sz w:val="24"/>
          <w:szCs w:val="24"/>
          <w:lang w:val="en-US"/>
        </w:rPr>
        <w:t>strategies</w:t>
      </w:r>
      <w:r>
        <w:rPr>
          <w:rFonts w:cs="Arial"/>
          <w:sz w:val="24"/>
          <w:szCs w:val="24"/>
          <w:lang w:val="en-US"/>
        </w:rPr>
        <w:t>,</w:t>
      </w:r>
      <w:r w:rsidRPr="00D419C1">
        <w:rPr>
          <w:rFonts w:eastAsia="Calibri" w:cs="Arial"/>
          <w:sz w:val="24"/>
          <w:szCs w:val="24"/>
          <w:lang w:val="en-US"/>
        </w:rPr>
        <w:t xml:space="preserve"> </w:t>
      </w:r>
      <w:r>
        <w:rPr>
          <w:rFonts w:eastAsia="Calibri" w:cs="Arial"/>
          <w:sz w:val="24"/>
          <w:szCs w:val="24"/>
          <w:lang w:val="en-US"/>
        </w:rPr>
        <w:t>without endorsing any one. T</w:t>
      </w:r>
      <w:r w:rsidRPr="00D419C1">
        <w:rPr>
          <w:rFonts w:eastAsia="Calibri" w:cs="Arial"/>
          <w:sz w:val="24"/>
          <w:szCs w:val="24"/>
          <w:lang w:val="en-US"/>
        </w:rPr>
        <w:t>wo</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drawn</w:t>
      </w:r>
      <w:r w:rsidRPr="00D419C1">
        <w:rPr>
          <w:rFonts w:cs="Arial"/>
          <w:sz w:val="24"/>
          <w:szCs w:val="24"/>
          <w:lang w:val="en-US"/>
        </w:rPr>
        <w:t xml:space="preserve"> </w:t>
      </w:r>
      <w:r w:rsidRPr="00D419C1">
        <w:rPr>
          <w:rFonts w:eastAsia="Calibri" w:cs="Arial"/>
          <w:sz w:val="24"/>
          <w:szCs w:val="24"/>
          <w:lang w:val="en-US"/>
        </w:rPr>
        <w:t>from</w:t>
      </w:r>
      <w:r w:rsidRPr="00D419C1">
        <w:rPr>
          <w:rFonts w:cs="Arial"/>
          <w:sz w:val="24"/>
          <w:szCs w:val="24"/>
          <w:lang w:val="en-US"/>
        </w:rPr>
        <w:t xml:space="preserve"> </w:t>
      </w:r>
      <w:r w:rsidRPr="00D419C1">
        <w:rPr>
          <w:rFonts w:eastAsia="Calibri" w:cs="Arial"/>
          <w:sz w:val="24"/>
          <w:szCs w:val="24"/>
          <w:lang w:val="en-US"/>
        </w:rPr>
        <w:t>contemporary</w:t>
      </w:r>
      <w:r w:rsidRPr="00D419C1">
        <w:rPr>
          <w:rFonts w:cs="Arial"/>
          <w:sz w:val="24"/>
          <w:szCs w:val="24"/>
          <w:lang w:val="en-US"/>
        </w:rPr>
        <w:t xml:space="preserve"> </w:t>
      </w:r>
      <w:r w:rsidRPr="00D419C1">
        <w:rPr>
          <w:rFonts w:eastAsia="Calibri" w:cs="Arial"/>
          <w:sz w:val="24"/>
          <w:szCs w:val="24"/>
          <w:lang w:val="en-US"/>
        </w:rPr>
        <w:t>work</w:t>
      </w:r>
      <w:r>
        <w:rPr>
          <w:rFonts w:eastAsia="Calibri" w:cs="Arial"/>
          <w:sz w:val="24"/>
          <w:szCs w:val="24"/>
          <w:lang w:val="en-US"/>
        </w:rPr>
        <w: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other</w:t>
      </w:r>
      <w:r w:rsidRPr="00D419C1">
        <w:rPr>
          <w:rFonts w:cs="Arial"/>
          <w:sz w:val="24"/>
          <w:szCs w:val="24"/>
          <w:lang w:val="en-US"/>
        </w:rPr>
        <w:t xml:space="preserve"> </w:t>
      </w:r>
      <w:r w:rsidRPr="00D419C1">
        <w:rPr>
          <w:rFonts w:eastAsia="Calibri" w:cs="Arial"/>
          <w:sz w:val="24"/>
          <w:szCs w:val="24"/>
          <w:lang w:val="en-US"/>
        </w:rPr>
        <w:t>from</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early</w:t>
      </w:r>
      <w:r w:rsidRPr="00D419C1">
        <w:rPr>
          <w:rFonts w:cs="Arial"/>
          <w:sz w:val="24"/>
          <w:szCs w:val="24"/>
          <w:lang w:val="en-US"/>
        </w:rPr>
        <w:t xml:space="preserve"> </w:t>
      </w:r>
      <w:r w:rsidRPr="00D419C1">
        <w:rPr>
          <w:rFonts w:eastAsia="Calibri" w:cs="Arial"/>
          <w:sz w:val="24"/>
          <w:szCs w:val="24"/>
          <w:lang w:val="en-US"/>
        </w:rPr>
        <w:t>Christian</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tradition</w:t>
      </w:r>
      <w:r w:rsidRPr="00D419C1">
        <w:rPr>
          <w:rFonts w:cs="Arial"/>
          <w:sz w:val="24"/>
          <w:szCs w:val="24"/>
          <w:lang w:val="en-US"/>
        </w:rPr>
        <w:t xml:space="preserve">. </w:t>
      </w:r>
    </w:p>
    <w:p w14:paraId="2D7FCD37"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Consider</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start</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i/>
          <w:sz w:val="24"/>
          <w:szCs w:val="24"/>
          <w:lang w:val="en-US"/>
        </w:rPr>
        <w:t>activity</w:t>
      </w:r>
      <w:r w:rsidRPr="00D419C1">
        <w:rPr>
          <w:rFonts w:cs="Arial"/>
          <w:i/>
          <w:sz w:val="24"/>
          <w:szCs w:val="24"/>
          <w:lang w:val="en-US"/>
        </w:rPr>
        <w:t>-</w:t>
      </w:r>
      <w:r w:rsidRPr="00D419C1">
        <w:rPr>
          <w:rFonts w:eastAsia="Calibri" w:cs="Arial"/>
          <w:i/>
          <w:sz w:val="24"/>
          <w:szCs w:val="24"/>
          <w:lang w:val="en-US"/>
        </w:rPr>
        <w:t>based</w:t>
      </w:r>
      <w:r w:rsidRPr="00D419C1">
        <w:rPr>
          <w:rFonts w:cs="Arial"/>
          <w:i/>
          <w:sz w:val="24"/>
          <w:szCs w:val="24"/>
          <w:lang w:val="en-US"/>
        </w:rPr>
        <w:t xml:space="preserve"> </w:t>
      </w:r>
      <w:r w:rsidRPr="00D419C1">
        <w:rPr>
          <w:rFonts w:eastAsia="Calibri" w:cs="Arial"/>
          <w:i/>
          <w:sz w:val="24"/>
          <w:szCs w:val="24"/>
          <w:lang w:val="en-US"/>
        </w:rPr>
        <w:t>taxonomy</w:t>
      </w:r>
      <w:r w:rsidRPr="00D419C1">
        <w:rPr>
          <w:rFonts w:eastAsia="Calibri" w:cs="Arial"/>
          <w:sz w:val="24"/>
          <w:szCs w:val="24"/>
          <w:lang w:val="en-US"/>
        </w:rPr>
        <w:t>. These</w:t>
      </w:r>
      <w:r w:rsidRPr="00D419C1">
        <w:rPr>
          <w:rFonts w:cs="Arial"/>
          <w:sz w:val="24"/>
          <w:szCs w:val="24"/>
          <w:lang w:val="en-US"/>
        </w:rPr>
        <w:t xml:space="preserve"> </w:t>
      </w:r>
      <w:r w:rsidRPr="00D419C1">
        <w:rPr>
          <w:rFonts w:eastAsia="Calibri" w:cs="Arial"/>
          <w:sz w:val="24"/>
          <w:szCs w:val="24"/>
          <w:lang w:val="en-US"/>
        </w:rPr>
        <w:t>group</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according</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types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activity</w:t>
      </w:r>
      <w:r w:rsidRPr="00D419C1">
        <w:rPr>
          <w:rFonts w:cs="Arial"/>
          <w:sz w:val="24"/>
          <w:szCs w:val="24"/>
          <w:lang w:val="en-US"/>
        </w:rPr>
        <w:t xml:space="preserve"> </w:t>
      </w:r>
      <w:r w:rsidRPr="00D419C1">
        <w:rPr>
          <w:rFonts w:eastAsia="Calibri" w:cs="Arial"/>
          <w:sz w:val="24"/>
          <w:szCs w:val="24"/>
          <w:lang w:val="en-US"/>
        </w:rPr>
        <w:t>which</w:t>
      </w:r>
      <w:r w:rsidRPr="00D419C1">
        <w:rPr>
          <w:rFonts w:cs="Arial"/>
          <w:sz w:val="24"/>
          <w:szCs w:val="24"/>
          <w:lang w:val="en-US"/>
        </w:rPr>
        <w:t xml:space="preserve"> </w:t>
      </w:r>
      <w:r w:rsidRPr="00D419C1">
        <w:rPr>
          <w:rFonts w:eastAsia="Calibri" w:cs="Arial"/>
          <w:sz w:val="24"/>
          <w:szCs w:val="24"/>
          <w:lang w:val="en-US"/>
        </w:rPr>
        <w:t>they</w:t>
      </w:r>
      <w:r w:rsidRPr="00D419C1">
        <w:rPr>
          <w:rFonts w:cs="Arial"/>
          <w:sz w:val="24"/>
          <w:szCs w:val="24"/>
          <w:lang w:val="en-US"/>
        </w:rPr>
        <w:t xml:space="preserve"> </w:t>
      </w:r>
      <w:r w:rsidRPr="00D419C1">
        <w:rPr>
          <w:rFonts w:eastAsia="Calibri" w:cs="Arial"/>
          <w:sz w:val="24"/>
          <w:szCs w:val="24"/>
          <w:lang w:val="en-US"/>
        </w:rPr>
        <w:t>typically</w:t>
      </w:r>
      <w:r w:rsidRPr="00D419C1">
        <w:rPr>
          <w:rFonts w:cs="Arial"/>
          <w:sz w:val="24"/>
          <w:szCs w:val="24"/>
          <w:lang w:val="en-US"/>
        </w:rPr>
        <w:t xml:space="preserve"> </w:t>
      </w:r>
      <w:r w:rsidRPr="00D419C1">
        <w:rPr>
          <w:rFonts w:eastAsia="Calibri" w:cs="Arial"/>
          <w:sz w:val="24"/>
          <w:szCs w:val="24"/>
          <w:lang w:val="en-US"/>
        </w:rPr>
        <w:t>affect</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obstruct</w:t>
      </w:r>
      <w:r w:rsidRPr="00D419C1">
        <w:rPr>
          <w:rFonts w:cs="Arial"/>
          <w:sz w:val="24"/>
          <w:szCs w:val="24"/>
          <w:lang w:val="en-US"/>
        </w:rPr>
        <w:t xml:space="preserve">. </w:t>
      </w:r>
      <w:r w:rsidRPr="00D419C1">
        <w:rPr>
          <w:rFonts w:eastAsia="Calibri" w:cs="Arial"/>
          <w:sz w:val="24"/>
          <w:szCs w:val="24"/>
          <w:lang w:val="en-US"/>
        </w:rPr>
        <w:t>Consider</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activities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communicating</w:t>
      </w:r>
      <w:r w:rsidRPr="00D419C1">
        <w:rPr>
          <w:rFonts w:cs="Arial"/>
          <w:sz w:val="24"/>
          <w:szCs w:val="24"/>
          <w:lang w:val="en-US"/>
        </w:rPr>
        <w:t xml:space="preserve"> </w:t>
      </w:r>
      <w:r w:rsidRPr="00D419C1">
        <w:rPr>
          <w:rFonts w:eastAsia="Calibri" w:cs="Arial"/>
          <w:sz w:val="24"/>
          <w:szCs w:val="24"/>
          <w:lang w:val="en-US"/>
        </w:rPr>
        <w:t>claims</w:t>
      </w:r>
      <w:r w:rsidRPr="00D419C1">
        <w:rPr>
          <w:rFonts w:cs="Arial"/>
          <w:sz w:val="24"/>
          <w:szCs w:val="24"/>
          <w:lang w:val="en-US"/>
        </w:rPr>
        <w:t xml:space="preserve">, </w:t>
      </w:r>
      <w:r w:rsidRPr="00D419C1">
        <w:rPr>
          <w:rFonts w:eastAsia="Calibri" w:cs="Arial"/>
          <w:sz w:val="24"/>
          <w:szCs w:val="24"/>
          <w:lang w:val="en-US"/>
        </w:rPr>
        <w:t>ideas</w:t>
      </w:r>
      <w:r w:rsidRPr="00D419C1">
        <w:rPr>
          <w:rFonts w:cs="Arial"/>
          <w:sz w:val="24"/>
          <w:szCs w:val="24"/>
          <w:lang w:val="en-US"/>
        </w:rPr>
        <w:t xml:space="preserve">, </w:t>
      </w:r>
      <w:r w:rsidRPr="00D419C1">
        <w:rPr>
          <w:rFonts w:eastAsia="Calibri" w:cs="Arial"/>
          <w:sz w:val="24"/>
          <w:szCs w:val="24"/>
          <w:lang w:val="en-US"/>
        </w:rPr>
        <w:t>possibilities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other</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goods</w:t>
      </w:r>
      <w:r w:rsidRPr="00D419C1">
        <w:rPr>
          <w:rFonts w:cs="Arial"/>
          <w:sz w:val="24"/>
          <w:szCs w:val="24"/>
          <w:lang w:val="en-US"/>
        </w:rPr>
        <w:t xml:space="preserve">. </w:t>
      </w:r>
      <w:r w:rsidRPr="00D419C1">
        <w:rPr>
          <w:rFonts w:eastAsia="Calibri" w:cs="Arial"/>
          <w:sz w:val="24"/>
          <w:szCs w:val="24"/>
          <w:lang w:val="en-US"/>
        </w:rPr>
        <w:t>If</w:t>
      </w:r>
      <w:r w:rsidRPr="00D419C1">
        <w:rPr>
          <w:rFonts w:cs="Arial"/>
          <w:sz w:val="24"/>
          <w:szCs w:val="24"/>
          <w:lang w:val="en-US"/>
        </w:rPr>
        <w:t xml:space="preserve"> </w:t>
      </w:r>
      <w:r w:rsidRPr="00D419C1">
        <w:rPr>
          <w:rFonts w:eastAsia="Calibri" w:cs="Arial"/>
          <w:sz w:val="24"/>
          <w:szCs w:val="24"/>
          <w:lang w:val="en-US"/>
        </w:rPr>
        <w:t>done</w:t>
      </w:r>
      <w:r w:rsidRPr="00D419C1">
        <w:rPr>
          <w:rFonts w:cs="Arial"/>
          <w:sz w:val="24"/>
          <w:szCs w:val="24"/>
          <w:lang w:val="en-US"/>
        </w:rPr>
        <w:t xml:space="preserve"> </w:t>
      </w:r>
      <w:r w:rsidRPr="00D419C1">
        <w:rPr>
          <w:rFonts w:eastAsia="Calibri" w:cs="Arial"/>
          <w:sz w:val="24"/>
          <w:szCs w:val="24"/>
          <w:lang w:val="en-US"/>
        </w:rPr>
        <w:t>well</w:t>
      </w:r>
      <w:r w:rsidRPr="00D419C1">
        <w:rPr>
          <w:rFonts w:cs="Arial"/>
          <w:sz w:val="24"/>
          <w:szCs w:val="24"/>
          <w:lang w:val="en-US"/>
        </w:rPr>
        <w:t xml:space="preserve">, </w:t>
      </w:r>
      <w:r w:rsidRPr="00D419C1">
        <w:rPr>
          <w:rFonts w:eastAsia="Calibri" w:cs="Arial"/>
          <w:sz w:val="24"/>
          <w:szCs w:val="24"/>
          <w:lang w:val="en-US"/>
        </w:rPr>
        <w:t>these</w:t>
      </w:r>
      <w:r w:rsidRPr="00D419C1">
        <w:rPr>
          <w:rFonts w:cs="Arial"/>
          <w:sz w:val="24"/>
          <w:szCs w:val="24"/>
          <w:lang w:val="en-US"/>
        </w:rPr>
        <w:t xml:space="preserve"> </w:t>
      </w:r>
      <w:r w:rsidRPr="00D419C1">
        <w:rPr>
          <w:rFonts w:eastAsia="Calibri" w:cs="Arial"/>
          <w:sz w:val="24"/>
          <w:szCs w:val="24"/>
          <w:lang w:val="en-US"/>
        </w:rPr>
        <w:t>evince</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set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what</w:t>
      </w:r>
      <w:r w:rsidRPr="00D419C1">
        <w:rPr>
          <w:rFonts w:cs="Arial"/>
          <w:sz w:val="24"/>
          <w:szCs w:val="24"/>
          <w:lang w:val="en-US"/>
        </w:rPr>
        <w:t xml:space="preserve"> </w:t>
      </w:r>
      <w:r w:rsidRPr="00D419C1">
        <w:rPr>
          <w:rFonts w:eastAsia="Calibri" w:cs="Arial"/>
          <w:sz w:val="24"/>
          <w:szCs w:val="24"/>
          <w:lang w:val="en-US"/>
        </w:rPr>
        <w:t>we</w:t>
      </w:r>
      <w:r w:rsidRPr="00D419C1">
        <w:rPr>
          <w:rFonts w:cs="Arial"/>
          <w:sz w:val="24"/>
          <w:szCs w:val="24"/>
          <w:lang w:val="en-US"/>
        </w:rPr>
        <w:t xml:space="preserve"> </w:t>
      </w:r>
      <w:r w:rsidRPr="00D419C1">
        <w:rPr>
          <w:rFonts w:eastAsia="Calibri" w:cs="Arial"/>
          <w:sz w:val="24"/>
          <w:szCs w:val="24"/>
          <w:lang w:val="en-US"/>
        </w:rPr>
        <w:t>might</w:t>
      </w:r>
      <w:r w:rsidRPr="00D419C1">
        <w:rPr>
          <w:rFonts w:cs="Arial"/>
          <w:sz w:val="24"/>
          <w:szCs w:val="24"/>
          <w:lang w:val="en-US"/>
        </w:rPr>
        <w:t xml:space="preserve"> </w:t>
      </w:r>
      <w:r w:rsidRPr="00D419C1">
        <w:rPr>
          <w:rFonts w:eastAsia="Calibri" w:cs="Arial"/>
          <w:sz w:val="24"/>
          <w:szCs w:val="24"/>
          <w:lang w:val="en-US"/>
        </w:rPr>
        <w:t>call</w:t>
      </w:r>
      <w:r w:rsidRPr="00D419C1">
        <w:rPr>
          <w:rFonts w:cs="Arial"/>
          <w:sz w:val="24"/>
          <w:szCs w:val="24"/>
          <w:lang w:val="en-US"/>
        </w:rPr>
        <w:t xml:space="preserve"> </w:t>
      </w:r>
      <w:r w:rsidRPr="00D419C1">
        <w:rPr>
          <w:rFonts w:eastAsia="Calibri" w:cs="Arial"/>
          <w:i/>
          <w:sz w:val="24"/>
          <w:szCs w:val="24"/>
          <w:lang w:val="en-US"/>
        </w:rPr>
        <w:t>virtues</w:t>
      </w:r>
      <w:r w:rsidRPr="00D419C1">
        <w:rPr>
          <w:rFonts w:cs="Arial"/>
          <w:i/>
          <w:sz w:val="24"/>
          <w:szCs w:val="24"/>
          <w:lang w:val="en-US"/>
        </w:rPr>
        <w:t xml:space="preserve"> </w:t>
      </w:r>
      <w:r w:rsidRPr="00D419C1">
        <w:rPr>
          <w:rFonts w:eastAsia="Calibri" w:cs="Arial"/>
          <w:i/>
          <w:sz w:val="24"/>
          <w:szCs w:val="24"/>
          <w:lang w:val="en-US"/>
        </w:rPr>
        <w:t>of</w:t>
      </w:r>
      <w:r w:rsidRPr="00D419C1">
        <w:rPr>
          <w:rFonts w:cs="Arial"/>
          <w:i/>
          <w:sz w:val="24"/>
          <w:szCs w:val="24"/>
          <w:lang w:val="en-US"/>
        </w:rPr>
        <w:t xml:space="preserve"> </w:t>
      </w:r>
      <w:r w:rsidRPr="00D419C1">
        <w:rPr>
          <w:rFonts w:eastAsia="Calibri" w:cs="Arial"/>
          <w:i/>
          <w:sz w:val="24"/>
          <w:szCs w:val="24"/>
          <w:lang w:val="en-US"/>
        </w:rPr>
        <w:t>articulation</w:t>
      </w:r>
      <w:r w:rsidRPr="00D419C1">
        <w:rPr>
          <w:rFonts w:cs="Arial"/>
          <w:sz w:val="24"/>
          <w:szCs w:val="24"/>
          <w:lang w:val="en-US"/>
        </w:rPr>
        <w:t xml:space="preserve">, </w:t>
      </w:r>
      <w:r w:rsidRPr="00D419C1">
        <w:rPr>
          <w:rFonts w:eastAsia="Calibri" w:cs="Arial"/>
          <w:sz w:val="24"/>
          <w:szCs w:val="24"/>
          <w:lang w:val="en-US"/>
        </w:rPr>
        <w:t>which</w:t>
      </w:r>
      <w:r w:rsidRPr="00D419C1">
        <w:rPr>
          <w:rFonts w:cs="Arial"/>
          <w:sz w:val="24"/>
          <w:szCs w:val="24"/>
          <w:lang w:val="en-US"/>
        </w:rPr>
        <w:t xml:space="preserve"> </w:t>
      </w:r>
      <w:r w:rsidRPr="00D419C1">
        <w:rPr>
          <w:rFonts w:eastAsia="Calibri" w:cs="Arial"/>
          <w:sz w:val="24"/>
          <w:szCs w:val="24"/>
          <w:lang w:val="en-US"/>
        </w:rPr>
        <w:t>would</w:t>
      </w:r>
      <w:r w:rsidRPr="00D419C1">
        <w:rPr>
          <w:rFonts w:cs="Arial"/>
          <w:sz w:val="24"/>
          <w:szCs w:val="24"/>
          <w:lang w:val="en-US"/>
        </w:rPr>
        <w:t xml:space="preserve"> </w:t>
      </w:r>
      <w:r w:rsidRPr="00D419C1">
        <w:rPr>
          <w:rFonts w:eastAsia="Calibri" w:cs="Arial"/>
          <w:sz w:val="24"/>
          <w:szCs w:val="24"/>
          <w:lang w:val="en-US"/>
        </w:rPr>
        <w:t>include</w:t>
      </w:r>
      <w:r w:rsidRPr="00D419C1">
        <w:rPr>
          <w:rFonts w:cs="Arial"/>
          <w:sz w:val="24"/>
          <w:szCs w:val="24"/>
          <w:lang w:val="en-US"/>
        </w:rPr>
        <w:t xml:space="preserve"> </w:t>
      </w:r>
      <w:r w:rsidRPr="00D419C1">
        <w:rPr>
          <w:rFonts w:eastAsia="Calibri" w:cs="Arial"/>
          <w:sz w:val="24"/>
          <w:szCs w:val="24"/>
          <w:lang w:val="en-US"/>
        </w:rPr>
        <w:t>clarity</w:t>
      </w:r>
      <w:r w:rsidRPr="00D419C1">
        <w:rPr>
          <w:rFonts w:cs="Arial"/>
          <w:sz w:val="24"/>
          <w:szCs w:val="24"/>
          <w:lang w:val="en-US"/>
        </w:rPr>
        <w:t xml:space="preserve">, </w:t>
      </w:r>
      <w:r w:rsidRPr="00D419C1">
        <w:rPr>
          <w:rFonts w:eastAsia="Calibri" w:cs="Arial"/>
          <w:sz w:val="24"/>
          <w:szCs w:val="24"/>
          <w:lang w:val="en-US"/>
        </w:rPr>
        <w:t>lucidity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precision</w:t>
      </w:r>
      <w:r w:rsidRPr="00D419C1">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also</w:t>
      </w:r>
      <w:r w:rsidRPr="00D419C1">
        <w:rPr>
          <w:rFonts w:cs="Arial"/>
          <w:sz w:val="24"/>
          <w:szCs w:val="24"/>
          <w:lang w:val="en-US"/>
        </w:rPr>
        <w:t xml:space="preserve"> </w:t>
      </w:r>
      <w:r w:rsidRPr="00D419C1">
        <w:rPr>
          <w:rFonts w:eastAsia="Calibri" w:cs="Arial"/>
          <w:sz w:val="24"/>
          <w:szCs w:val="24"/>
          <w:lang w:val="en-US"/>
        </w:rPr>
        <w:t>sets</w:t>
      </w:r>
      <w:r w:rsidRPr="00D419C1">
        <w:rPr>
          <w:rFonts w:cs="Arial"/>
          <w:sz w:val="24"/>
          <w:szCs w:val="24"/>
          <w:lang w:val="en-US"/>
        </w:rPr>
        <w:t xml:space="preserve"> </w:t>
      </w:r>
      <w:r w:rsidRPr="00D419C1">
        <w:rPr>
          <w:rFonts w:eastAsia="Calibri" w:cs="Arial"/>
          <w:sz w:val="24"/>
          <w:szCs w:val="24"/>
          <w:lang w:val="en-US"/>
        </w:rPr>
        <w:t>up</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corresponding</w:t>
      </w:r>
      <w:r w:rsidRPr="00D419C1">
        <w:rPr>
          <w:rFonts w:cs="Arial"/>
          <w:sz w:val="24"/>
          <w:szCs w:val="24"/>
          <w:lang w:val="en-US"/>
        </w:rPr>
        <w:t xml:space="preserve"> </w:t>
      </w:r>
      <w:r w:rsidRPr="00D419C1">
        <w:rPr>
          <w:rFonts w:eastAsia="Calibri" w:cs="Arial"/>
          <w:sz w:val="24"/>
          <w:szCs w:val="24"/>
          <w:lang w:val="en-US"/>
        </w:rPr>
        <w:t>set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articulation</w:t>
      </w:r>
      <w:r w:rsidRPr="00D419C1">
        <w:rPr>
          <w:rFonts w:cs="Arial"/>
          <w:sz w:val="24"/>
          <w:szCs w:val="24"/>
          <w:lang w:val="en-US"/>
        </w:rPr>
        <w:t xml:space="preserve">, </w:t>
      </w: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vagary</w:t>
      </w:r>
      <w:r w:rsidRPr="00D419C1">
        <w:rPr>
          <w:rFonts w:cs="Arial"/>
          <w:sz w:val="24"/>
          <w:szCs w:val="24"/>
          <w:lang w:val="en-US"/>
        </w:rPr>
        <w:t xml:space="preserve">, </w:t>
      </w:r>
      <w:r w:rsidRPr="00D419C1">
        <w:rPr>
          <w:rFonts w:eastAsia="Calibri" w:cs="Arial"/>
          <w:sz w:val="24"/>
          <w:szCs w:val="24"/>
          <w:lang w:val="en-US"/>
        </w:rPr>
        <w:t>dullness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imprecision</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strategy</w:t>
      </w:r>
      <w:r w:rsidRPr="00D419C1">
        <w:rPr>
          <w:rFonts w:cs="Arial"/>
          <w:sz w:val="24"/>
          <w:szCs w:val="24"/>
          <w:lang w:val="en-US"/>
        </w:rPr>
        <w:t xml:space="preserve"> </w:t>
      </w:r>
      <w:r w:rsidRPr="00D419C1">
        <w:rPr>
          <w:rFonts w:eastAsia="Calibri" w:cs="Arial"/>
          <w:sz w:val="24"/>
          <w:szCs w:val="24"/>
          <w:lang w:val="en-US"/>
        </w:rPr>
        <w:t>has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advantage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not</w:t>
      </w:r>
      <w:r w:rsidRPr="00D419C1">
        <w:rPr>
          <w:rFonts w:cs="Arial"/>
          <w:sz w:val="24"/>
          <w:szCs w:val="24"/>
          <w:lang w:val="en-US"/>
        </w:rPr>
        <w:t xml:space="preserve"> </w:t>
      </w:r>
      <w:r w:rsidRPr="00D419C1">
        <w:rPr>
          <w:rFonts w:eastAsia="Calibri" w:cs="Arial"/>
          <w:sz w:val="24"/>
          <w:szCs w:val="24"/>
          <w:lang w:val="en-US"/>
        </w:rPr>
        <w:t>confining</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single</w:t>
      </w:r>
      <w:r w:rsidRPr="00D419C1">
        <w:rPr>
          <w:rFonts w:cs="Arial"/>
          <w:sz w:val="24"/>
          <w:szCs w:val="24"/>
          <w:lang w:val="en-US"/>
        </w:rPr>
        <w:t xml:space="preserve"> </w:t>
      </w:r>
      <w:r w:rsidRPr="00D419C1">
        <w:rPr>
          <w:rFonts w:eastAsia="Calibri" w:cs="Arial"/>
          <w:sz w:val="24"/>
          <w:szCs w:val="24"/>
          <w:lang w:val="en-US"/>
        </w:rPr>
        <w:t>set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activities</w:t>
      </w:r>
      <w:r>
        <w:rPr>
          <w:rFonts w:cs="Arial"/>
          <w:sz w:val="24"/>
          <w:szCs w:val="24"/>
          <w:lang w:val="en-US"/>
        </w:rPr>
        <w:t xml:space="preserve">: </w:t>
      </w:r>
      <w:r w:rsidRPr="00D419C1">
        <w:rPr>
          <w:rFonts w:eastAsia="Calibri" w:cs="Arial"/>
          <w:sz w:val="24"/>
          <w:szCs w:val="24"/>
          <w:lang w:val="en-US"/>
        </w:rPr>
        <w:t>imprecision</w:t>
      </w:r>
      <w:r w:rsidRPr="00D419C1">
        <w:rPr>
          <w:rFonts w:cs="Arial"/>
          <w:sz w:val="24"/>
          <w:szCs w:val="24"/>
          <w:lang w:val="en-US"/>
        </w:rPr>
        <w:t xml:space="preserve"> </w:t>
      </w:r>
      <w:r w:rsidRPr="00D419C1">
        <w:rPr>
          <w:rFonts w:eastAsia="Calibri" w:cs="Arial"/>
          <w:sz w:val="24"/>
          <w:szCs w:val="24"/>
          <w:lang w:val="en-US"/>
        </w:rPr>
        <w:t>can</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manifested</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question</w:t>
      </w:r>
      <w:r w:rsidRPr="00D419C1">
        <w:rPr>
          <w:rFonts w:cs="Arial"/>
          <w:sz w:val="24"/>
          <w:szCs w:val="24"/>
          <w:lang w:val="en-US"/>
        </w:rPr>
        <w:t>-</w:t>
      </w:r>
      <w:r w:rsidRPr="00D419C1">
        <w:rPr>
          <w:rFonts w:eastAsia="Calibri" w:cs="Arial"/>
          <w:sz w:val="24"/>
          <w:szCs w:val="24"/>
          <w:lang w:val="en-US"/>
        </w:rPr>
        <w:t>asking</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standard</w:t>
      </w:r>
      <w:r w:rsidRPr="00D419C1">
        <w:rPr>
          <w:rFonts w:cs="Arial"/>
          <w:sz w:val="24"/>
          <w:szCs w:val="24"/>
          <w:lang w:val="en-US"/>
        </w:rPr>
        <w:t>-</w:t>
      </w:r>
      <w:r w:rsidRPr="00D419C1">
        <w:rPr>
          <w:rFonts w:eastAsia="Calibri" w:cs="Arial"/>
          <w:sz w:val="24"/>
          <w:szCs w:val="24"/>
          <w:lang w:val="en-US"/>
        </w:rPr>
        <w:t>setting</w:t>
      </w:r>
      <w:r w:rsidRPr="00D419C1">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points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main</w:t>
      </w:r>
      <w:r w:rsidRPr="00D419C1">
        <w:rPr>
          <w:rFonts w:cs="Arial"/>
          <w:sz w:val="24"/>
          <w:szCs w:val="24"/>
          <w:lang w:val="en-US"/>
        </w:rPr>
        <w:t xml:space="preserve"> </w:t>
      </w:r>
      <w:r w:rsidRPr="00D419C1">
        <w:rPr>
          <w:rFonts w:eastAsia="Calibri" w:cs="Arial"/>
          <w:sz w:val="24"/>
          <w:szCs w:val="24"/>
          <w:lang w:val="en-US"/>
        </w:rPr>
        <w:t>disadvantage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activity</w:t>
      </w:r>
      <w:r w:rsidRPr="00D419C1">
        <w:rPr>
          <w:rFonts w:cs="Arial"/>
          <w:sz w:val="24"/>
          <w:szCs w:val="24"/>
          <w:lang w:val="en-US"/>
        </w:rPr>
        <w:t>-</w:t>
      </w:r>
      <w:r w:rsidRPr="00D419C1">
        <w:rPr>
          <w:rFonts w:eastAsia="Calibri" w:cs="Arial"/>
          <w:sz w:val="24"/>
          <w:szCs w:val="24"/>
          <w:lang w:val="en-US"/>
        </w:rPr>
        <w:t>based</w:t>
      </w:r>
      <w:r w:rsidRPr="00D419C1">
        <w:rPr>
          <w:rFonts w:cs="Arial"/>
          <w:sz w:val="24"/>
          <w:szCs w:val="24"/>
          <w:lang w:val="en-US"/>
        </w:rPr>
        <w:t xml:space="preserve"> </w:t>
      </w:r>
      <w:r w:rsidRPr="00D419C1">
        <w:rPr>
          <w:rFonts w:eastAsia="Calibri" w:cs="Arial"/>
          <w:sz w:val="24"/>
          <w:szCs w:val="24"/>
          <w:lang w:val="en-US"/>
        </w:rPr>
        <w:t>strategy</w:t>
      </w:r>
      <w:r w:rsidRPr="00D419C1">
        <w:rPr>
          <w:rFonts w:cs="Arial"/>
          <w:sz w:val="24"/>
          <w:szCs w:val="24"/>
          <w:lang w:val="en-US"/>
        </w:rPr>
        <w:t xml:space="preserve">: </w:t>
      </w:r>
      <w:r w:rsidRPr="00D419C1">
        <w:rPr>
          <w:rFonts w:eastAsia="Calibri" w:cs="Arial"/>
          <w:sz w:val="24"/>
          <w:szCs w:val="24"/>
          <w:lang w:val="en-US"/>
        </w:rPr>
        <w:t>some</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will</w:t>
      </w:r>
      <w:r w:rsidRPr="00D419C1">
        <w:rPr>
          <w:rFonts w:cs="Arial"/>
          <w:sz w:val="24"/>
          <w:szCs w:val="24"/>
          <w:lang w:val="en-US"/>
        </w:rPr>
        <w:t xml:space="preserve"> </w:t>
      </w:r>
      <w:r w:rsidRPr="00D419C1">
        <w:rPr>
          <w:rFonts w:eastAsia="Calibri" w:cs="Arial"/>
          <w:sz w:val="24"/>
          <w:szCs w:val="24"/>
          <w:lang w:val="en-US"/>
        </w:rPr>
        <w:t>manifest</w:t>
      </w:r>
      <w:r w:rsidRPr="00D419C1">
        <w:rPr>
          <w:rFonts w:cs="Arial"/>
          <w:sz w:val="24"/>
          <w:szCs w:val="24"/>
          <w:lang w:val="en-US"/>
        </w:rPr>
        <w:t xml:space="preserve"> </w:t>
      </w:r>
      <w:r w:rsidRPr="00D419C1">
        <w:rPr>
          <w:rFonts w:eastAsia="Calibri" w:cs="Arial"/>
          <w:sz w:val="24"/>
          <w:szCs w:val="24"/>
          <w:lang w:val="en-US"/>
        </w:rPr>
        <w:t>so</w:t>
      </w:r>
      <w:r w:rsidRPr="00D419C1">
        <w:rPr>
          <w:rFonts w:cs="Arial"/>
          <w:sz w:val="24"/>
          <w:szCs w:val="24"/>
          <w:lang w:val="en-US"/>
        </w:rPr>
        <w:t xml:space="preserve"> </w:t>
      </w:r>
      <w:r w:rsidRPr="00D419C1">
        <w:rPr>
          <w:rFonts w:eastAsia="Calibri" w:cs="Arial"/>
          <w:sz w:val="24"/>
          <w:szCs w:val="24"/>
          <w:lang w:val="en-US"/>
        </w:rPr>
        <w:t>widely</w:t>
      </w:r>
      <w:r w:rsidRPr="00D419C1">
        <w:rPr>
          <w:rFonts w:cs="Arial"/>
          <w:sz w:val="24"/>
          <w:szCs w:val="24"/>
          <w:lang w:val="en-US"/>
        </w:rPr>
        <w:t xml:space="preserve"> </w:t>
      </w:r>
      <w:r w:rsidRPr="00D419C1">
        <w:rPr>
          <w:rFonts w:eastAsia="Calibri" w:cs="Arial"/>
          <w:sz w:val="24"/>
          <w:szCs w:val="24"/>
          <w:lang w:val="en-US"/>
        </w:rPr>
        <w:t>across</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lives</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trying</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classify</w:t>
      </w:r>
      <w:r w:rsidRPr="00D419C1">
        <w:rPr>
          <w:rFonts w:cs="Arial"/>
          <w:sz w:val="24"/>
          <w:szCs w:val="24"/>
          <w:lang w:val="en-US"/>
        </w:rPr>
        <w:t xml:space="preserve"> </w:t>
      </w:r>
      <w:r w:rsidRPr="00D419C1">
        <w:rPr>
          <w:rFonts w:eastAsia="Calibri" w:cs="Arial"/>
          <w:sz w:val="24"/>
          <w:szCs w:val="24"/>
          <w:lang w:val="en-US"/>
        </w:rPr>
        <w:t>them</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activity</w:t>
      </w:r>
      <w:r w:rsidRPr="00D419C1">
        <w:rPr>
          <w:rFonts w:cs="Arial"/>
          <w:sz w:val="24"/>
          <w:szCs w:val="24"/>
          <w:lang w:val="en-US"/>
        </w:rPr>
        <w:t xml:space="preserve"> </w:t>
      </w:r>
      <w:r w:rsidRPr="00D419C1">
        <w:rPr>
          <w:rFonts w:eastAsia="Calibri" w:cs="Arial"/>
          <w:sz w:val="24"/>
          <w:szCs w:val="24"/>
          <w:lang w:val="en-US"/>
        </w:rPr>
        <w:t>will</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futile</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affects very</w:t>
      </w:r>
      <w:r w:rsidRPr="00D419C1">
        <w:rPr>
          <w:rFonts w:cs="Arial"/>
          <w:sz w:val="24"/>
          <w:szCs w:val="24"/>
          <w:lang w:val="en-US"/>
        </w:rPr>
        <w:t xml:space="preserve"> many or </w:t>
      </w:r>
      <w:r w:rsidRPr="00D419C1">
        <w:rPr>
          <w:rFonts w:eastAsia="Calibri" w:cs="Arial"/>
          <w:sz w:val="24"/>
          <w:szCs w:val="24"/>
          <w:lang w:val="en-US"/>
        </w:rPr>
        <w:t>all</w:t>
      </w:r>
      <w:r w:rsidRPr="00D419C1">
        <w:rPr>
          <w:rFonts w:cs="Arial"/>
          <w:sz w:val="24"/>
          <w:szCs w:val="24"/>
          <w:lang w:val="en-US"/>
        </w:rPr>
        <w:t xml:space="preserve"> </w:t>
      </w:r>
      <w:r w:rsidRPr="00D419C1">
        <w:rPr>
          <w:rFonts w:eastAsia="Calibri" w:cs="Arial"/>
          <w:sz w:val="24"/>
          <w:szCs w:val="24"/>
          <w:lang w:val="en-US"/>
        </w:rPr>
        <w:t>activities</w:t>
      </w:r>
      <w:r w:rsidRPr="00D419C1">
        <w:rPr>
          <w:rFonts w:cs="Arial"/>
          <w:sz w:val="24"/>
          <w:szCs w:val="24"/>
          <w:lang w:val="en-US"/>
        </w:rPr>
        <w:t xml:space="preserve"> </w:t>
      </w:r>
      <w:r w:rsidRPr="00D419C1">
        <w:rPr>
          <w:rFonts w:eastAsia="Calibri" w:cs="Arial"/>
          <w:sz w:val="24"/>
          <w:szCs w:val="24"/>
          <w:lang w:val="en-US"/>
        </w:rPr>
        <w:t>cannot</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classified</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terms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special</w:t>
      </w:r>
      <w:r w:rsidRPr="00D419C1">
        <w:rPr>
          <w:rFonts w:cs="Arial"/>
          <w:sz w:val="24"/>
          <w:szCs w:val="24"/>
          <w:lang w:val="en-US"/>
        </w:rPr>
        <w:t xml:space="preserve"> </w:t>
      </w:r>
      <w:r w:rsidRPr="00D419C1">
        <w:rPr>
          <w:rFonts w:eastAsia="Calibri" w:cs="Arial"/>
          <w:sz w:val="24"/>
          <w:szCs w:val="24"/>
          <w:lang w:val="en-US"/>
        </w:rPr>
        <w:t>relationship</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any</w:t>
      </w:r>
      <w:r w:rsidRPr="00D419C1">
        <w:rPr>
          <w:rFonts w:cs="Arial"/>
          <w:sz w:val="24"/>
          <w:szCs w:val="24"/>
          <w:lang w:val="en-US"/>
        </w:rPr>
        <w:t xml:space="preserve"> </w:t>
      </w:r>
      <w:r w:rsidRPr="00D419C1">
        <w:rPr>
          <w:rFonts w:eastAsia="Calibri" w:cs="Arial"/>
          <w:sz w:val="24"/>
          <w:szCs w:val="24"/>
          <w:lang w:val="en-US"/>
        </w:rPr>
        <w:t>specific</w:t>
      </w:r>
      <w:r w:rsidRPr="00D419C1">
        <w:rPr>
          <w:rFonts w:cs="Arial"/>
          <w:sz w:val="24"/>
          <w:szCs w:val="24"/>
          <w:lang w:val="en-US"/>
        </w:rPr>
        <w:t xml:space="preserve"> </w:t>
      </w:r>
      <w:r w:rsidRPr="00D419C1">
        <w:rPr>
          <w:rFonts w:eastAsia="Calibri" w:cs="Arial"/>
          <w:sz w:val="24"/>
          <w:szCs w:val="24"/>
          <w:lang w:val="en-US"/>
        </w:rPr>
        <w:t>set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activities</w:t>
      </w:r>
      <w:r w:rsidRPr="00D419C1">
        <w:rPr>
          <w:rFonts w:cs="Arial"/>
          <w:sz w:val="24"/>
          <w:szCs w:val="24"/>
          <w:lang w:val="en-US"/>
        </w:rPr>
        <w:t>.</w:t>
      </w:r>
    </w:p>
    <w:p w14:paraId="1AF091DF"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second</w:t>
      </w:r>
      <w:r w:rsidRPr="00D419C1">
        <w:rPr>
          <w:rFonts w:cs="Arial"/>
          <w:sz w:val="24"/>
          <w:szCs w:val="24"/>
          <w:lang w:val="en-US"/>
        </w:rPr>
        <w:t xml:space="preserve"> </w:t>
      </w:r>
      <w:r w:rsidRPr="00D419C1">
        <w:rPr>
          <w:rFonts w:eastAsia="Calibri" w:cs="Arial"/>
          <w:sz w:val="24"/>
          <w:szCs w:val="24"/>
          <w:lang w:val="en-US"/>
        </w:rPr>
        <w:t>possibility</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i/>
          <w:sz w:val="24"/>
          <w:szCs w:val="24"/>
          <w:lang w:val="en-US"/>
        </w:rPr>
        <w:t>challenge</w:t>
      </w:r>
      <w:r w:rsidRPr="00D419C1">
        <w:rPr>
          <w:rFonts w:cs="Arial"/>
          <w:i/>
          <w:sz w:val="24"/>
          <w:szCs w:val="24"/>
          <w:lang w:val="en-US"/>
        </w:rPr>
        <w:t>-</w:t>
      </w:r>
      <w:r w:rsidRPr="00D419C1">
        <w:rPr>
          <w:rFonts w:eastAsia="Calibri" w:cs="Arial"/>
          <w:i/>
          <w:sz w:val="24"/>
          <w:szCs w:val="24"/>
          <w:lang w:val="en-US"/>
        </w:rPr>
        <w:t>based</w:t>
      </w:r>
      <w:r w:rsidRPr="00D419C1">
        <w:rPr>
          <w:rFonts w:cs="Arial"/>
          <w:i/>
          <w:sz w:val="24"/>
          <w:szCs w:val="24"/>
          <w:lang w:val="en-US"/>
        </w:rPr>
        <w:t xml:space="preserve"> </w:t>
      </w:r>
      <w:r w:rsidRPr="00D419C1">
        <w:rPr>
          <w:rFonts w:eastAsia="Calibri" w:cs="Arial"/>
          <w:i/>
          <w:sz w:val="24"/>
          <w:szCs w:val="24"/>
          <w:lang w:val="en-US"/>
        </w:rPr>
        <w:t>taxonomies</w:t>
      </w:r>
      <w:r w:rsidRPr="00D419C1">
        <w:rPr>
          <w:rFonts w:cs="Arial"/>
          <w:sz w:val="24"/>
          <w:szCs w:val="24"/>
          <w:lang w:val="en-US"/>
        </w:rPr>
        <w:t xml:space="preserve">. </w:t>
      </w:r>
      <w:r w:rsidRPr="00D419C1">
        <w:rPr>
          <w:rFonts w:eastAsia="Calibri" w:cs="Arial"/>
          <w:sz w:val="24"/>
          <w:szCs w:val="24"/>
          <w:lang w:val="en-US"/>
        </w:rPr>
        <w:t>I</w:t>
      </w:r>
      <w:r w:rsidRPr="00D419C1">
        <w:rPr>
          <w:rFonts w:cs="Arial"/>
          <w:sz w:val="24"/>
          <w:szCs w:val="24"/>
          <w:lang w:val="en-US"/>
        </w:rPr>
        <w:t xml:space="preserve"> </w:t>
      </w:r>
      <w:r w:rsidRPr="00D419C1">
        <w:rPr>
          <w:rFonts w:eastAsia="Calibri" w:cs="Arial"/>
          <w:sz w:val="24"/>
          <w:szCs w:val="24"/>
          <w:lang w:val="en-US"/>
        </w:rPr>
        <w:t>take</w:t>
      </w:r>
      <w:r w:rsidRPr="00D419C1">
        <w:rPr>
          <w:rFonts w:cs="Arial"/>
          <w:sz w:val="24"/>
          <w:szCs w:val="24"/>
          <w:lang w:val="en-US"/>
        </w:rPr>
        <w:t xml:space="preserve"> </w:t>
      </w:r>
      <w:r w:rsidRPr="00D419C1">
        <w:rPr>
          <w:rFonts w:eastAsia="Calibri" w:cs="Arial"/>
          <w:sz w:val="24"/>
          <w:szCs w:val="24"/>
          <w:lang w:val="en-US"/>
        </w:rPr>
        <w:t>my</w:t>
      </w:r>
      <w:r w:rsidRPr="00D419C1">
        <w:rPr>
          <w:rFonts w:cs="Arial"/>
          <w:sz w:val="24"/>
          <w:szCs w:val="24"/>
          <w:lang w:val="en-US"/>
        </w:rPr>
        <w:t xml:space="preserve"> </w:t>
      </w:r>
      <w:r w:rsidRPr="00D419C1">
        <w:rPr>
          <w:rFonts w:eastAsia="Calibri" w:cs="Arial"/>
          <w:sz w:val="24"/>
          <w:szCs w:val="24"/>
          <w:lang w:val="en-US"/>
        </w:rPr>
        <w:t>cue</w:t>
      </w:r>
      <w:r w:rsidRPr="00D419C1">
        <w:rPr>
          <w:rFonts w:cs="Arial"/>
          <w:sz w:val="24"/>
          <w:szCs w:val="24"/>
          <w:lang w:val="en-US"/>
        </w:rPr>
        <w:t xml:space="preserve"> </w:t>
      </w:r>
      <w:r w:rsidRPr="00D419C1">
        <w:rPr>
          <w:rFonts w:eastAsia="Calibri" w:cs="Arial"/>
          <w:sz w:val="24"/>
          <w:szCs w:val="24"/>
          <w:lang w:val="en-US"/>
        </w:rPr>
        <w:t>here</w:t>
      </w:r>
      <w:r w:rsidRPr="00D419C1">
        <w:rPr>
          <w:rFonts w:cs="Arial"/>
          <w:sz w:val="24"/>
          <w:szCs w:val="24"/>
          <w:lang w:val="en-US"/>
        </w:rPr>
        <w:t xml:space="preserve"> </w:t>
      </w:r>
      <w:r w:rsidRPr="00D419C1">
        <w:rPr>
          <w:rFonts w:eastAsia="Calibri" w:cs="Arial"/>
          <w:sz w:val="24"/>
          <w:szCs w:val="24"/>
          <w:lang w:val="en-US"/>
        </w:rPr>
        <w:t>from</w:t>
      </w:r>
      <w:r w:rsidRPr="00D419C1">
        <w:rPr>
          <w:rFonts w:cs="Arial"/>
          <w:sz w:val="24"/>
          <w:szCs w:val="24"/>
          <w:lang w:val="en-US"/>
        </w:rPr>
        <w:t xml:space="preserve"> </w:t>
      </w:r>
      <w:r w:rsidRPr="00D419C1">
        <w:rPr>
          <w:rFonts w:eastAsia="Calibri" w:cs="Arial"/>
          <w:sz w:val="24"/>
          <w:szCs w:val="24"/>
          <w:lang w:val="en-US"/>
        </w:rPr>
        <w:t>one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few</w:t>
      </w:r>
      <w:r w:rsidRPr="00D419C1">
        <w:rPr>
          <w:rFonts w:cs="Arial"/>
          <w:sz w:val="24"/>
          <w:szCs w:val="24"/>
          <w:lang w:val="en-US"/>
        </w:rPr>
        <w:t xml:space="preserve"> </w:t>
      </w:r>
      <w:r w:rsidRPr="00D419C1">
        <w:rPr>
          <w:rFonts w:eastAsia="Calibri" w:cs="Arial"/>
          <w:sz w:val="24"/>
          <w:szCs w:val="24"/>
          <w:lang w:val="en-US"/>
        </w:rPr>
        <w:t>taxonomic</w:t>
      </w:r>
      <w:r w:rsidRPr="00D419C1">
        <w:rPr>
          <w:rFonts w:cs="Arial"/>
          <w:sz w:val="24"/>
          <w:szCs w:val="24"/>
          <w:lang w:val="en-US"/>
        </w:rPr>
        <w:t xml:space="preserve"> </w:t>
      </w:r>
      <w:r w:rsidRPr="00D419C1">
        <w:rPr>
          <w:rFonts w:eastAsia="Calibri" w:cs="Arial"/>
          <w:sz w:val="24"/>
          <w:szCs w:val="24"/>
          <w:lang w:val="en-US"/>
        </w:rPr>
        <w:t>efforts</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virtue</w:t>
      </w:r>
      <w:r w:rsidRPr="00D419C1">
        <w:rPr>
          <w:rFonts w:cs="Arial"/>
          <w:sz w:val="24"/>
          <w:szCs w:val="24"/>
          <w:lang w:val="en-US"/>
        </w:rPr>
        <w:t xml:space="preserve"> </w:t>
      </w:r>
      <w:r w:rsidRPr="00D419C1">
        <w:rPr>
          <w:rFonts w:eastAsia="Calibri" w:cs="Arial"/>
          <w:sz w:val="24"/>
          <w:szCs w:val="24"/>
          <w:lang w:val="en-US"/>
        </w:rPr>
        <w:t>epistemology</w:t>
      </w:r>
      <w:r w:rsidRPr="00D419C1">
        <w:rPr>
          <w:rFonts w:cs="Arial"/>
          <w:sz w:val="24"/>
          <w:szCs w:val="24"/>
          <w:lang w:val="en-US"/>
        </w:rPr>
        <w:t xml:space="preserve"> – </w:t>
      </w:r>
      <w:r w:rsidRPr="00D419C1">
        <w:rPr>
          <w:rFonts w:eastAsia="Calibri" w:cs="Arial"/>
          <w:sz w:val="24"/>
          <w:szCs w:val="24"/>
          <w:lang w:val="en-US"/>
        </w:rPr>
        <w:t>Jason</w:t>
      </w:r>
      <w:r w:rsidRPr="00D419C1">
        <w:rPr>
          <w:rFonts w:cs="Arial"/>
          <w:sz w:val="24"/>
          <w:szCs w:val="24"/>
          <w:lang w:val="en-US"/>
        </w:rPr>
        <w:t xml:space="preserve"> </w:t>
      </w:r>
      <w:r w:rsidRPr="00D419C1">
        <w:rPr>
          <w:rFonts w:eastAsia="Calibri" w:cs="Arial"/>
          <w:sz w:val="24"/>
          <w:szCs w:val="24"/>
          <w:lang w:val="en-US"/>
        </w:rPr>
        <w:t>Baehr</w:t>
      </w:r>
      <w:r>
        <w:rPr>
          <w:rFonts w:cs="Arial"/>
          <w:sz w:val="24"/>
          <w:szCs w:val="24"/>
          <w:lang w:val="en-US"/>
        </w:rPr>
        <w:t>’s</w:t>
      </w:r>
      <w:r w:rsidRPr="00D419C1">
        <w:rPr>
          <w:rFonts w:cs="Arial"/>
          <w:sz w:val="24"/>
          <w:szCs w:val="24"/>
          <w:lang w:val="en-US"/>
        </w:rPr>
        <w:t xml:space="preserve"> </w:t>
      </w:r>
      <w:r>
        <w:rPr>
          <w:rFonts w:cs="Arial"/>
          <w:sz w:val="24"/>
          <w:szCs w:val="24"/>
          <w:lang w:val="en-US"/>
        </w:rPr>
        <w:t xml:space="preserve">(2011: 21) </w:t>
      </w:r>
      <w:r w:rsidRPr="00D419C1">
        <w:rPr>
          <w:rFonts w:eastAsia="Calibri" w:cs="Arial"/>
          <w:sz w:val="24"/>
          <w:szCs w:val="24"/>
          <w:lang w:val="en-US"/>
        </w:rPr>
        <w:t>grouping</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in terms of</w:t>
      </w:r>
      <w:r w:rsidRPr="00D419C1">
        <w:rPr>
          <w:rFonts w:cs="Arial"/>
          <w:sz w:val="24"/>
          <w:szCs w:val="24"/>
          <w:lang w:val="en-US"/>
        </w:rPr>
        <w:t xml:space="preserve"> </w:t>
      </w:r>
      <w:r w:rsidRPr="00D419C1">
        <w:rPr>
          <w:rFonts w:eastAsia="Calibri" w:cs="Arial"/>
          <w:sz w:val="24"/>
          <w:szCs w:val="24"/>
          <w:lang w:val="en-US"/>
        </w:rPr>
        <w:t>nine</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challenge</w:t>
      </w:r>
      <w:r w:rsidRPr="00D419C1">
        <w:rPr>
          <w:rFonts w:cs="Arial"/>
          <w:sz w:val="24"/>
          <w:szCs w:val="24"/>
          <w:lang w:val="en-US"/>
        </w:rPr>
        <w:t>-</w:t>
      </w:r>
      <w:r w:rsidRPr="00D419C1">
        <w:rPr>
          <w:rFonts w:eastAsia="Calibri" w:cs="Arial"/>
          <w:sz w:val="24"/>
          <w:szCs w:val="24"/>
          <w:lang w:val="en-US"/>
        </w:rPr>
        <w:t>relevant</w:t>
      </w:r>
      <w:r w:rsidRPr="00D419C1">
        <w:rPr>
          <w:rFonts w:cs="Arial"/>
          <w:sz w:val="24"/>
          <w:szCs w:val="24"/>
          <w:lang w:val="en-US"/>
        </w:rPr>
        <w:t xml:space="preserve"> </w:t>
      </w:r>
      <w:r w:rsidRPr="00D419C1">
        <w:rPr>
          <w:rFonts w:eastAsia="Calibri" w:cs="Arial"/>
          <w:sz w:val="24"/>
          <w:szCs w:val="24"/>
          <w:lang w:val="en-US"/>
        </w:rPr>
        <w:t>demands</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These</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generic</w:t>
      </w:r>
      <w:r w:rsidRPr="00D419C1">
        <w:rPr>
          <w:rFonts w:cs="Arial"/>
          <w:sz w:val="24"/>
          <w:szCs w:val="24"/>
          <w:lang w:val="en-US"/>
        </w:rPr>
        <w:t xml:space="preserve"> </w:t>
      </w:r>
      <w:r w:rsidRPr="00D419C1">
        <w:rPr>
          <w:rFonts w:eastAsia="Calibri" w:cs="Arial"/>
          <w:sz w:val="24"/>
          <w:szCs w:val="24"/>
          <w:lang w:val="en-US"/>
        </w:rPr>
        <w:t>challenge</w:t>
      </w:r>
      <w:r>
        <w:rPr>
          <w:rFonts w:eastAsia="Calibri" w:cs="Arial"/>
          <w:sz w:val="24"/>
          <w:szCs w:val="24"/>
          <w:lang w:val="en-US"/>
        </w:rPr>
        <w:t>s</w:t>
      </w:r>
      <w:r w:rsidRPr="00D419C1">
        <w:rPr>
          <w:rFonts w:eastAsia="Calibri" w:cs="Arial"/>
          <w:i/>
          <w:sz w:val="24"/>
          <w:szCs w:val="24"/>
          <w:lang w:val="en-US"/>
        </w:rPr>
        <w:t xml:space="preserve"> </w:t>
      </w:r>
      <w:r w:rsidRPr="00D419C1">
        <w:rPr>
          <w:rFonts w:eastAsia="Calibri" w:cs="Arial"/>
          <w:sz w:val="24"/>
          <w:szCs w:val="24"/>
          <w:lang w:val="en-US"/>
        </w:rPr>
        <w:t>encountered</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ers</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course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activities</w:t>
      </w:r>
      <w:r w:rsidRPr="00D419C1">
        <w:rPr>
          <w:rFonts w:cs="Arial"/>
          <w:sz w:val="24"/>
          <w:szCs w:val="24"/>
          <w:lang w:val="en-US"/>
        </w:rPr>
        <w:t xml:space="preserve">, </w:t>
      </w:r>
      <w:r w:rsidRPr="00D419C1">
        <w:rPr>
          <w:rFonts w:eastAsia="Calibri" w:cs="Arial"/>
          <w:sz w:val="24"/>
          <w:szCs w:val="24"/>
          <w:lang w:val="en-US"/>
        </w:rPr>
        <w:t>including</w:t>
      </w:r>
      <w:r w:rsidRPr="00D419C1">
        <w:rPr>
          <w:rFonts w:cs="Arial"/>
          <w:sz w:val="24"/>
          <w:szCs w:val="24"/>
          <w:lang w:val="en-US"/>
        </w:rPr>
        <w:t xml:space="preserve"> </w:t>
      </w:r>
      <w:r w:rsidRPr="00D419C1">
        <w:rPr>
          <w:rFonts w:eastAsia="Calibri" w:cs="Arial"/>
          <w:sz w:val="24"/>
          <w:szCs w:val="24"/>
          <w:lang w:val="en-US"/>
        </w:rPr>
        <w:t>those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initial</w:t>
      </w:r>
      <w:r w:rsidRPr="00D419C1">
        <w:rPr>
          <w:rFonts w:cs="Arial"/>
          <w:sz w:val="24"/>
          <w:szCs w:val="24"/>
          <w:lang w:val="en-US"/>
        </w:rPr>
        <w:t xml:space="preserve"> </w:t>
      </w:r>
      <w:r w:rsidRPr="00D419C1">
        <w:rPr>
          <w:rFonts w:eastAsia="Calibri" w:cs="Arial"/>
          <w:sz w:val="24"/>
          <w:szCs w:val="24"/>
          <w:lang w:val="en-US"/>
        </w:rPr>
        <w:t>motivation</w:t>
      </w:r>
      <w:r>
        <w:rPr>
          <w:rFonts w:cs="Arial"/>
          <w:sz w:val="24"/>
          <w:szCs w:val="24"/>
          <w:lang w:val="en-US"/>
        </w:rPr>
        <w:t>,”</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focusing</w:t>
      </w:r>
      <w:r>
        <w:rPr>
          <w:rFonts w:cs="Arial"/>
          <w:sz w:val="24"/>
          <w:szCs w:val="24"/>
          <w:lang w:val="en-US"/>
        </w:rPr>
        <w:t>,”</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integrity</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endurance</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character</w:t>
      </w:r>
      <w:r w:rsidRPr="00D419C1">
        <w:rPr>
          <w:rFonts w:cs="Arial"/>
          <w:sz w:val="24"/>
          <w:szCs w:val="24"/>
          <w:lang w:val="en-US"/>
        </w:rPr>
        <w:t xml:space="preserve"> </w:t>
      </w:r>
      <w:r w:rsidRPr="00D419C1">
        <w:rPr>
          <w:rFonts w:eastAsia="Calibri" w:cs="Arial"/>
          <w:sz w:val="24"/>
          <w:szCs w:val="24"/>
          <w:lang w:val="en-US"/>
        </w:rPr>
        <w:t>traits</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enable</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agent</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appropriately</w:t>
      </w:r>
      <w:r w:rsidRPr="00D419C1">
        <w:rPr>
          <w:rFonts w:cs="Arial"/>
          <w:sz w:val="24"/>
          <w:szCs w:val="24"/>
          <w:lang w:val="en-US"/>
        </w:rPr>
        <w:t xml:space="preserve"> </w:t>
      </w:r>
      <w:r w:rsidRPr="00D419C1">
        <w:rPr>
          <w:rFonts w:eastAsia="Calibri" w:cs="Arial"/>
          <w:sz w:val="24"/>
          <w:szCs w:val="24"/>
          <w:lang w:val="en-US"/>
        </w:rPr>
        <w:t>respond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those</w:t>
      </w:r>
      <w:r w:rsidRPr="00D419C1">
        <w:rPr>
          <w:rFonts w:cs="Arial"/>
          <w:sz w:val="24"/>
          <w:szCs w:val="24"/>
          <w:lang w:val="en-US"/>
        </w:rPr>
        <w:t xml:space="preserve"> </w:t>
      </w:r>
      <w:r w:rsidRPr="00D419C1">
        <w:rPr>
          <w:rFonts w:eastAsia="Calibri" w:cs="Arial"/>
          <w:sz w:val="24"/>
          <w:szCs w:val="24"/>
          <w:lang w:val="en-US"/>
        </w:rPr>
        <w:t>demands</w:t>
      </w:r>
      <w:r w:rsidRPr="00D419C1">
        <w:rPr>
          <w:rFonts w:cs="Arial"/>
          <w:sz w:val="24"/>
          <w:szCs w:val="24"/>
          <w:lang w:val="en-US"/>
        </w:rPr>
        <w:t xml:space="preserve"> </w:t>
      </w:r>
      <w:r w:rsidRPr="00D419C1">
        <w:rPr>
          <w:rFonts w:eastAsia="Calibri" w:cs="Arial"/>
          <w:sz w:val="24"/>
          <w:szCs w:val="24"/>
          <w:lang w:val="en-US"/>
        </w:rPr>
        <w:t>so</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enable</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y</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continue</w:t>
      </w:r>
      <w:r w:rsidRPr="00D419C1">
        <w:rPr>
          <w:rFonts w:cs="Arial"/>
          <w:sz w:val="24"/>
          <w:szCs w:val="24"/>
          <w:lang w:val="en-US"/>
        </w:rPr>
        <w:t xml:space="preserve">. </w:t>
      </w:r>
      <w:r w:rsidRPr="00D419C1">
        <w:rPr>
          <w:rFonts w:eastAsia="Calibri" w:cs="Arial"/>
          <w:sz w:val="24"/>
          <w:szCs w:val="24"/>
          <w:lang w:val="en-US"/>
        </w:rPr>
        <w:t>Curiosity</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instance</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virtue</w:t>
      </w:r>
      <w:r w:rsidRPr="00D419C1">
        <w:rPr>
          <w:rFonts w:cs="Arial"/>
          <w:sz w:val="24"/>
          <w:szCs w:val="24"/>
          <w:lang w:val="en-US"/>
        </w:rPr>
        <w:t xml:space="preserve"> </w:t>
      </w:r>
      <w:r w:rsidRPr="00D419C1">
        <w:rPr>
          <w:rFonts w:eastAsia="Calibri" w:cs="Arial"/>
          <w:sz w:val="24"/>
          <w:szCs w:val="24"/>
          <w:lang w:val="en-US"/>
        </w:rPr>
        <w:t>enabling</w:t>
      </w:r>
      <w:r w:rsidRPr="00D419C1">
        <w:rPr>
          <w:rFonts w:cs="Arial"/>
          <w:sz w:val="24"/>
          <w:szCs w:val="24"/>
          <w:lang w:val="en-US"/>
        </w:rPr>
        <w:t xml:space="preserve"> </w:t>
      </w:r>
      <w:r w:rsidRPr="00D419C1">
        <w:rPr>
          <w:rFonts w:eastAsia="Calibri" w:cs="Arial"/>
          <w:sz w:val="24"/>
          <w:szCs w:val="24"/>
          <w:lang w:val="en-US"/>
        </w:rPr>
        <w:t>agents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meet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demands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initial</w:t>
      </w:r>
      <w:r w:rsidRPr="00D419C1">
        <w:rPr>
          <w:rFonts w:cs="Arial"/>
          <w:sz w:val="24"/>
          <w:szCs w:val="24"/>
          <w:lang w:val="en-US"/>
        </w:rPr>
        <w:t xml:space="preserve"> </w:t>
      </w:r>
      <w:r w:rsidRPr="00D419C1">
        <w:rPr>
          <w:rFonts w:eastAsia="Calibri" w:cs="Arial"/>
          <w:sz w:val="24"/>
          <w:szCs w:val="24"/>
          <w:lang w:val="en-US"/>
        </w:rPr>
        <w:t>motivation</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since</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generates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desire</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acquire</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goods</w:t>
      </w:r>
      <w:r>
        <w:rPr>
          <w:rFonts w:eastAsia="Calibri" w:cs="Arial"/>
          <w:sz w:val="24"/>
          <w:szCs w:val="24"/>
          <w:lang w:val="en-US"/>
        </w:rPr>
        <w:t xml:space="preserve"> (Watson 2019)</w:t>
      </w:r>
      <w:r w:rsidRPr="00D419C1">
        <w:rPr>
          <w:rFonts w:cs="Arial"/>
          <w:sz w:val="24"/>
          <w:szCs w:val="24"/>
          <w:lang w:val="en-US"/>
        </w:rPr>
        <w:t xml:space="preserve">. </w:t>
      </w:r>
      <w:r w:rsidRPr="00D419C1">
        <w:rPr>
          <w:rFonts w:eastAsia="Calibri" w:cs="Arial"/>
          <w:sz w:val="24"/>
          <w:szCs w:val="24"/>
          <w:lang w:val="en-US"/>
        </w:rPr>
        <w:t>Combining</w:t>
      </w:r>
      <w:r w:rsidRPr="00D419C1">
        <w:rPr>
          <w:rFonts w:cs="Arial"/>
          <w:sz w:val="24"/>
          <w:szCs w:val="24"/>
          <w:lang w:val="en-US"/>
        </w:rPr>
        <w:t xml:space="preserve"> </w:t>
      </w:r>
      <w:r w:rsidRPr="00D419C1">
        <w:rPr>
          <w:rFonts w:eastAsia="Calibri" w:cs="Arial"/>
          <w:sz w:val="24"/>
          <w:szCs w:val="24"/>
          <w:lang w:val="en-US"/>
        </w:rPr>
        <w:t>Baehr</w:t>
      </w:r>
      <w:r>
        <w:rPr>
          <w:rFonts w:cs="Arial"/>
          <w:sz w:val="24"/>
          <w:szCs w:val="24"/>
          <w:lang w:val="en-US"/>
        </w:rPr>
        <w:t>’s</w:t>
      </w:r>
      <w:r w:rsidRPr="00D419C1">
        <w:rPr>
          <w:rFonts w:cs="Arial"/>
          <w:sz w:val="24"/>
          <w:szCs w:val="24"/>
          <w:lang w:val="en-US"/>
        </w:rPr>
        <w:t xml:space="preserve"> </w:t>
      </w:r>
      <w:r w:rsidRPr="00D419C1">
        <w:rPr>
          <w:rFonts w:eastAsia="Calibri" w:cs="Arial"/>
          <w:sz w:val="24"/>
          <w:szCs w:val="24"/>
          <w:lang w:val="en-US"/>
        </w:rPr>
        <w:t>account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y</w:t>
      </w:r>
      <w:r w:rsidRPr="00D419C1">
        <w:rPr>
          <w:rFonts w:cs="Arial"/>
          <w:sz w:val="24"/>
          <w:szCs w:val="24"/>
          <w:lang w:val="en-US"/>
        </w:rPr>
        <w:t>-</w:t>
      </w:r>
      <w:r w:rsidRPr="00D419C1">
        <w:rPr>
          <w:rFonts w:eastAsia="Calibri" w:cs="Arial"/>
          <w:sz w:val="24"/>
          <w:szCs w:val="24"/>
          <w:lang w:val="en-US"/>
        </w:rPr>
        <w:t>relevant</w:t>
      </w:r>
      <w:r w:rsidRPr="00D419C1">
        <w:rPr>
          <w:rFonts w:cs="Arial"/>
          <w:sz w:val="24"/>
          <w:szCs w:val="24"/>
          <w:lang w:val="en-US"/>
        </w:rPr>
        <w:t xml:space="preserve"> </w:t>
      </w:r>
      <w:r w:rsidRPr="00D419C1">
        <w:rPr>
          <w:rFonts w:eastAsia="Calibri" w:cs="Arial"/>
          <w:sz w:val="24"/>
          <w:szCs w:val="24"/>
          <w:lang w:val="en-US"/>
        </w:rPr>
        <w:t>challenges and</w:t>
      </w:r>
      <w:r w:rsidRPr="00D419C1">
        <w:rPr>
          <w:rFonts w:cs="Arial"/>
          <w:sz w:val="24"/>
          <w:szCs w:val="24"/>
          <w:lang w:val="en-US"/>
        </w:rPr>
        <w:t xml:space="preserve"> </w:t>
      </w:r>
      <w:r w:rsidRPr="00D419C1">
        <w:rPr>
          <w:rFonts w:eastAsia="Calibri" w:cs="Arial"/>
          <w:sz w:val="24"/>
          <w:szCs w:val="24"/>
          <w:lang w:val="en-US"/>
        </w:rPr>
        <w:t>Cassam</w:t>
      </w:r>
      <w:r>
        <w:rPr>
          <w:rFonts w:cs="Arial"/>
          <w:sz w:val="24"/>
          <w:szCs w:val="24"/>
          <w:lang w:val="en-US"/>
        </w:rPr>
        <w:t>’s</w:t>
      </w:r>
      <w:r w:rsidRPr="00D419C1">
        <w:rPr>
          <w:rFonts w:cs="Arial"/>
          <w:sz w:val="24"/>
          <w:szCs w:val="24"/>
          <w:lang w:val="en-US"/>
        </w:rPr>
        <w:t xml:space="preserve"> </w:t>
      </w:r>
      <w:r w:rsidRPr="00D419C1">
        <w:rPr>
          <w:rFonts w:eastAsia="Calibri" w:cs="Arial"/>
          <w:sz w:val="24"/>
          <w:szCs w:val="24"/>
          <w:lang w:val="en-US"/>
        </w:rPr>
        <w:t>obstructivism</w:t>
      </w:r>
      <w:r w:rsidRPr="00D419C1">
        <w:rPr>
          <w:rFonts w:cs="Arial"/>
          <w:sz w:val="24"/>
          <w:szCs w:val="24"/>
          <w:lang w:val="en-US"/>
        </w:rPr>
        <w:t xml:space="preserve">, </w:t>
      </w:r>
      <w:r w:rsidRPr="00D419C1">
        <w:rPr>
          <w:rFonts w:eastAsia="Calibri" w:cs="Arial"/>
          <w:sz w:val="24"/>
          <w:szCs w:val="24"/>
          <w:lang w:val="en-US"/>
        </w:rPr>
        <w:t>we</w:t>
      </w:r>
      <w:r w:rsidRPr="00D419C1">
        <w:rPr>
          <w:rFonts w:cs="Arial"/>
          <w:sz w:val="24"/>
          <w:szCs w:val="24"/>
          <w:lang w:val="en-US"/>
        </w:rPr>
        <w:t xml:space="preserve"> </w:t>
      </w:r>
      <w:r w:rsidRPr="00D419C1">
        <w:rPr>
          <w:rFonts w:eastAsia="Calibri" w:cs="Arial"/>
          <w:sz w:val="24"/>
          <w:szCs w:val="24"/>
          <w:lang w:val="en-US"/>
        </w:rPr>
        <w:t>might</w:t>
      </w:r>
      <w:r w:rsidRPr="00D419C1">
        <w:rPr>
          <w:rFonts w:cs="Arial"/>
          <w:sz w:val="24"/>
          <w:szCs w:val="24"/>
          <w:lang w:val="en-US"/>
        </w:rPr>
        <w:t xml:space="preserve"> </w:t>
      </w:r>
      <w:r w:rsidRPr="00D419C1">
        <w:rPr>
          <w:rFonts w:eastAsia="Calibri" w:cs="Arial"/>
          <w:sz w:val="24"/>
          <w:szCs w:val="24"/>
          <w:lang w:val="en-US"/>
        </w:rPr>
        <w:t>define</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character</w:t>
      </w:r>
      <w:r w:rsidRPr="00D419C1">
        <w:rPr>
          <w:rFonts w:cs="Arial"/>
          <w:sz w:val="24"/>
          <w:szCs w:val="24"/>
          <w:lang w:val="en-US"/>
        </w:rPr>
        <w:t xml:space="preserve"> </w:t>
      </w:r>
      <w:r w:rsidRPr="00D419C1">
        <w:rPr>
          <w:rFonts w:eastAsia="Calibri" w:cs="Arial"/>
          <w:sz w:val="24"/>
          <w:szCs w:val="24"/>
          <w:lang w:val="en-US"/>
        </w:rPr>
        <w:t>traits</w:t>
      </w:r>
      <w:r w:rsidRPr="00D419C1">
        <w:rPr>
          <w:rFonts w:cs="Arial"/>
          <w:sz w:val="24"/>
          <w:szCs w:val="24"/>
          <w:lang w:val="en-US"/>
        </w:rPr>
        <w:t xml:space="preserve">, </w:t>
      </w:r>
      <w:r w:rsidRPr="00D419C1">
        <w:rPr>
          <w:rFonts w:eastAsia="Calibri" w:cs="Arial"/>
          <w:sz w:val="24"/>
          <w:szCs w:val="24"/>
          <w:lang w:val="en-US"/>
        </w:rPr>
        <w:t>attitudes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ways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thinking</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obstruct</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y</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impairing</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agent</w:t>
      </w:r>
      <w:r>
        <w:rPr>
          <w:rFonts w:cs="Arial"/>
          <w:sz w:val="24"/>
          <w:szCs w:val="24"/>
          <w:lang w:val="en-US"/>
        </w:rPr>
        <w:t>’s</w:t>
      </w:r>
      <w:r w:rsidRPr="00D419C1">
        <w:rPr>
          <w:rFonts w:cs="Arial"/>
          <w:sz w:val="24"/>
          <w:szCs w:val="24"/>
          <w:lang w:val="en-US"/>
        </w:rPr>
        <w:t xml:space="preserve"> </w:t>
      </w:r>
      <w:r w:rsidRPr="00D419C1">
        <w:rPr>
          <w:rFonts w:eastAsia="Calibri" w:cs="Arial"/>
          <w:sz w:val="24"/>
          <w:szCs w:val="24"/>
          <w:lang w:val="en-US"/>
        </w:rPr>
        <w:t>capacity</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appropriately</w:t>
      </w:r>
      <w:r w:rsidRPr="00D419C1">
        <w:rPr>
          <w:rFonts w:cs="Arial"/>
          <w:sz w:val="24"/>
          <w:szCs w:val="24"/>
          <w:lang w:val="en-US"/>
        </w:rPr>
        <w:t xml:space="preserve"> </w:t>
      </w:r>
      <w:r w:rsidRPr="00D419C1">
        <w:rPr>
          <w:rFonts w:eastAsia="Calibri" w:cs="Arial"/>
          <w:sz w:val="24"/>
          <w:szCs w:val="24"/>
          <w:lang w:val="en-US"/>
        </w:rPr>
        <w:t>respond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various</w:t>
      </w:r>
      <w:r w:rsidRPr="00D419C1">
        <w:rPr>
          <w:rFonts w:cs="Arial"/>
          <w:sz w:val="24"/>
          <w:szCs w:val="24"/>
          <w:lang w:val="en-US"/>
        </w:rPr>
        <w:t xml:space="preserve"> </w:t>
      </w:r>
      <w:r w:rsidRPr="00D419C1">
        <w:rPr>
          <w:rFonts w:eastAsia="Calibri" w:cs="Arial"/>
          <w:sz w:val="24"/>
          <w:szCs w:val="24"/>
          <w:lang w:val="en-US"/>
        </w:rPr>
        <w:t>demands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y</w:t>
      </w:r>
      <w:r w:rsidRPr="00D419C1">
        <w:rPr>
          <w:rFonts w:cs="Arial"/>
          <w:sz w:val="24"/>
          <w:szCs w:val="24"/>
          <w:lang w:val="en-US"/>
        </w:rPr>
        <w:t>.</w:t>
      </w:r>
    </w:p>
    <w:p w14:paraId="1A18D827"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his</w:t>
      </w:r>
      <w:r w:rsidRPr="00D419C1">
        <w:rPr>
          <w:rFonts w:cs="Arial"/>
          <w:sz w:val="24"/>
          <w:szCs w:val="24"/>
          <w:lang w:val="en-US"/>
        </w:rPr>
        <w:t xml:space="preserve"> </w:t>
      </w:r>
      <w:r w:rsidRPr="00D419C1">
        <w:rPr>
          <w:rFonts w:eastAsia="Calibri" w:cs="Arial"/>
          <w:sz w:val="24"/>
          <w:szCs w:val="24"/>
          <w:lang w:val="en-US"/>
        </w:rPr>
        <w:t>discussion</w:t>
      </w:r>
      <w:r w:rsidRPr="00D419C1">
        <w:rPr>
          <w:rFonts w:cs="Arial"/>
          <w:sz w:val="24"/>
          <w:szCs w:val="24"/>
          <w:lang w:val="en-US"/>
        </w:rPr>
        <w:t xml:space="preserve">, </w:t>
      </w:r>
      <w:r w:rsidRPr="00D419C1">
        <w:rPr>
          <w:rFonts w:eastAsia="Calibri" w:cs="Arial"/>
          <w:sz w:val="24"/>
          <w:szCs w:val="24"/>
          <w:lang w:val="en-US"/>
        </w:rPr>
        <w:t>Baehr</w:t>
      </w:r>
      <w:r w:rsidRPr="00D419C1">
        <w:rPr>
          <w:rFonts w:cs="Arial"/>
          <w:sz w:val="24"/>
          <w:szCs w:val="24"/>
          <w:lang w:val="en-US"/>
        </w:rPr>
        <w:t xml:space="preserve"> </w:t>
      </w:r>
      <w:r w:rsidRPr="00D419C1">
        <w:rPr>
          <w:rFonts w:eastAsia="Calibri" w:cs="Arial"/>
          <w:sz w:val="24"/>
          <w:szCs w:val="24"/>
          <w:lang w:val="en-US"/>
        </w:rPr>
        <w:t>does</w:t>
      </w:r>
      <w:r w:rsidRPr="00D419C1">
        <w:rPr>
          <w:rFonts w:cs="Arial"/>
          <w:sz w:val="24"/>
          <w:szCs w:val="24"/>
          <w:lang w:val="en-US"/>
        </w:rPr>
        <w:t xml:space="preserve"> </w:t>
      </w:r>
      <w:r w:rsidRPr="00D419C1">
        <w:rPr>
          <w:rFonts w:eastAsia="Calibri" w:cs="Arial"/>
          <w:sz w:val="24"/>
          <w:szCs w:val="24"/>
          <w:lang w:val="en-US"/>
        </w:rPr>
        <w:t>not</w:t>
      </w:r>
      <w:r w:rsidRPr="00D419C1">
        <w:rPr>
          <w:rFonts w:cs="Arial"/>
          <w:sz w:val="24"/>
          <w:szCs w:val="24"/>
          <w:lang w:val="en-US"/>
        </w:rPr>
        <w:t xml:space="preserve"> </w:t>
      </w:r>
      <w:r w:rsidRPr="00D419C1">
        <w:rPr>
          <w:rFonts w:eastAsia="Calibri" w:cs="Arial"/>
          <w:sz w:val="24"/>
          <w:szCs w:val="24"/>
          <w:lang w:val="en-US"/>
        </w:rPr>
        <w:t>apply</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taxonomic</w:t>
      </w:r>
      <w:r w:rsidRPr="00D419C1">
        <w:rPr>
          <w:rFonts w:cs="Arial"/>
          <w:sz w:val="24"/>
          <w:szCs w:val="24"/>
          <w:lang w:val="en-US"/>
        </w:rPr>
        <w:t xml:space="preserve"> </w:t>
      </w:r>
      <w:r w:rsidRPr="00D419C1">
        <w:rPr>
          <w:rFonts w:eastAsia="Calibri" w:cs="Arial"/>
          <w:sz w:val="24"/>
          <w:szCs w:val="24"/>
          <w:lang w:val="en-US"/>
        </w:rPr>
        <w:t>strategy</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prompts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question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whether</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can</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if</w:t>
      </w:r>
      <w:r w:rsidRPr="00D419C1">
        <w:rPr>
          <w:rFonts w:cs="Arial"/>
          <w:sz w:val="24"/>
          <w:szCs w:val="24"/>
          <w:lang w:val="en-US"/>
        </w:rPr>
        <w:t xml:space="preserve"> </w:t>
      </w:r>
      <w:r w:rsidRPr="00D419C1">
        <w:rPr>
          <w:rFonts w:eastAsia="Calibri" w:cs="Arial"/>
          <w:sz w:val="24"/>
          <w:szCs w:val="24"/>
          <w:lang w:val="en-US"/>
        </w:rPr>
        <w:t>so</w:t>
      </w:r>
      <w:r w:rsidRPr="00D419C1">
        <w:rPr>
          <w:rFonts w:cs="Arial"/>
          <w:sz w:val="24"/>
          <w:szCs w:val="24"/>
          <w:lang w:val="en-US"/>
        </w:rPr>
        <w:t xml:space="preserve">, </w:t>
      </w:r>
      <w:r w:rsidRPr="00D419C1">
        <w:rPr>
          <w:rFonts w:eastAsia="Calibri" w:cs="Arial"/>
          <w:sz w:val="24"/>
          <w:szCs w:val="24"/>
          <w:lang w:val="en-US"/>
        </w:rPr>
        <w:t>how</w:t>
      </w:r>
      <w:r w:rsidRPr="00D419C1">
        <w:rPr>
          <w:rFonts w:cs="Arial"/>
          <w:sz w:val="24"/>
          <w:szCs w:val="24"/>
          <w:lang w:val="en-US"/>
        </w:rPr>
        <w:t xml:space="preserve"> </w:t>
      </w:r>
      <w:r w:rsidRPr="00D419C1">
        <w:rPr>
          <w:rFonts w:eastAsia="Calibri" w:cs="Arial"/>
          <w:sz w:val="24"/>
          <w:szCs w:val="24"/>
          <w:lang w:val="en-US"/>
        </w:rPr>
        <w:t>effective</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would</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I</w:t>
      </w:r>
      <w:r w:rsidRPr="00D419C1">
        <w:rPr>
          <w:rFonts w:cs="Arial"/>
          <w:sz w:val="24"/>
          <w:szCs w:val="24"/>
          <w:lang w:val="en-US"/>
        </w:rPr>
        <w:t xml:space="preserve"> </w:t>
      </w:r>
      <w:r w:rsidRPr="00D419C1">
        <w:rPr>
          <w:rFonts w:eastAsia="Calibri" w:cs="Arial"/>
          <w:sz w:val="24"/>
          <w:szCs w:val="24"/>
          <w:lang w:val="en-US"/>
        </w:rPr>
        <w:t>think</w:t>
      </w:r>
      <w:r w:rsidRPr="00D419C1">
        <w:rPr>
          <w:rFonts w:cs="Arial"/>
          <w:sz w:val="24"/>
          <w:szCs w:val="24"/>
          <w:lang w:val="en-US"/>
        </w:rPr>
        <w:t xml:space="preserve"> </w:t>
      </w:r>
      <w:r w:rsidRPr="00D419C1">
        <w:rPr>
          <w:rFonts w:eastAsia="Calibri" w:cs="Arial"/>
          <w:sz w:val="24"/>
          <w:szCs w:val="24"/>
          <w:lang w:val="en-US"/>
        </w:rPr>
        <w:t>certain</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could</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classified</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way</w:t>
      </w:r>
      <w:r w:rsidRPr="00D419C1">
        <w:rPr>
          <w:rFonts w:cs="Arial"/>
          <w:sz w:val="24"/>
          <w:szCs w:val="24"/>
          <w:lang w:val="en-US"/>
        </w:rPr>
        <w:t xml:space="preserve"> –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instance</w:t>
      </w:r>
      <w:r w:rsidRPr="00D419C1">
        <w:rPr>
          <w:rFonts w:cs="Arial"/>
          <w:sz w:val="24"/>
          <w:szCs w:val="24"/>
          <w:lang w:val="en-US"/>
        </w:rPr>
        <w:t xml:space="preserve">, </w:t>
      </w:r>
      <w:r w:rsidRPr="00D419C1">
        <w:rPr>
          <w:rFonts w:eastAsia="Calibri" w:cs="Arial"/>
          <w:sz w:val="24"/>
          <w:szCs w:val="24"/>
          <w:lang w:val="en-US"/>
        </w:rPr>
        <w:t>incuriosity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insensibility</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character</w:t>
      </w:r>
      <w:r w:rsidRPr="00D419C1">
        <w:rPr>
          <w:rFonts w:cs="Arial"/>
          <w:sz w:val="24"/>
          <w:szCs w:val="24"/>
          <w:lang w:val="en-US"/>
        </w:rPr>
        <w:t xml:space="preserve"> </w:t>
      </w:r>
      <w:r w:rsidRPr="00D419C1">
        <w:rPr>
          <w:rFonts w:eastAsia="Calibri" w:cs="Arial"/>
          <w:sz w:val="24"/>
          <w:szCs w:val="24"/>
          <w:lang w:val="en-US"/>
        </w:rPr>
        <w:t>traits</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impair</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agent</w:t>
      </w:r>
      <w:r>
        <w:rPr>
          <w:rFonts w:cs="Arial"/>
          <w:sz w:val="24"/>
          <w:szCs w:val="24"/>
          <w:lang w:val="en-US"/>
        </w:rPr>
        <w:t>’s</w:t>
      </w:r>
      <w:r w:rsidRPr="00D419C1">
        <w:rPr>
          <w:rFonts w:cs="Arial"/>
          <w:sz w:val="24"/>
          <w:szCs w:val="24"/>
          <w:lang w:val="en-US"/>
        </w:rPr>
        <w:t xml:space="preserve"> </w:t>
      </w:r>
      <w:r w:rsidRPr="00D419C1">
        <w:rPr>
          <w:rFonts w:eastAsia="Calibri" w:cs="Arial"/>
          <w:sz w:val="24"/>
          <w:szCs w:val="24"/>
          <w:lang w:val="en-US"/>
        </w:rPr>
        <w:t>capacity</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meet</w:t>
      </w:r>
      <w:r w:rsidRPr="00D419C1">
        <w:rPr>
          <w:rFonts w:cs="Arial"/>
          <w:sz w:val="24"/>
          <w:szCs w:val="24"/>
          <w:lang w:val="en-US"/>
        </w:rPr>
        <w:t xml:space="preserve"> </w:t>
      </w:r>
      <w:r w:rsidRPr="00D419C1">
        <w:rPr>
          <w:rFonts w:eastAsia="Calibri" w:cs="Arial"/>
          <w:sz w:val="24"/>
          <w:szCs w:val="24"/>
          <w:lang w:val="en-US"/>
        </w:rPr>
        <w:t>challenges of</w:t>
      </w:r>
      <w:r w:rsidRPr="00D419C1">
        <w:rPr>
          <w:rFonts w:cs="Arial"/>
          <w:sz w:val="24"/>
          <w:szCs w:val="24"/>
          <w:lang w:val="en-US"/>
        </w:rPr>
        <w:t xml:space="preserve"> </w:t>
      </w:r>
      <w:r w:rsidRPr="00D419C1">
        <w:rPr>
          <w:rFonts w:eastAsia="Calibri" w:cs="Arial"/>
          <w:sz w:val="24"/>
          <w:szCs w:val="24"/>
          <w:lang w:val="en-US"/>
        </w:rPr>
        <w:t>initial</w:t>
      </w:r>
      <w:r w:rsidRPr="00D419C1">
        <w:rPr>
          <w:rFonts w:cs="Arial"/>
          <w:sz w:val="24"/>
          <w:szCs w:val="24"/>
          <w:lang w:val="en-US"/>
        </w:rPr>
        <w:t xml:space="preserve"> </w:t>
      </w:r>
      <w:r w:rsidRPr="00D419C1">
        <w:rPr>
          <w:rFonts w:eastAsia="Calibri" w:cs="Arial"/>
          <w:sz w:val="24"/>
          <w:szCs w:val="24"/>
          <w:lang w:val="en-US"/>
        </w:rPr>
        <w:t>motivation</w:t>
      </w:r>
      <w:r w:rsidRPr="00D419C1">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other</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less</w:t>
      </w:r>
      <w:r w:rsidRPr="00D419C1">
        <w:rPr>
          <w:rFonts w:cs="Arial"/>
          <w:sz w:val="24"/>
          <w:szCs w:val="24"/>
          <w:lang w:val="en-US"/>
        </w:rPr>
        <w:t xml:space="preserve"> </w:t>
      </w:r>
      <w:r w:rsidRPr="00D419C1">
        <w:rPr>
          <w:rFonts w:eastAsia="Calibri" w:cs="Arial"/>
          <w:sz w:val="24"/>
          <w:szCs w:val="24"/>
          <w:lang w:val="en-US"/>
        </w:rPr>
        <w:t>easily</w:t>
      </w:r>
      <w:r w:rsidRPr="00D419C1">
        <w:rPr>
          <w:rFonts w:cs="Arial"/>
          <w:sz w:val="24"/>
          <w:szCs w:val="24"/>
          <w:lang w:val="en-US"/>
        </w:rPr>
        <w:t xml:space="preserve"> </w:t>
      </w:r>
      <w:r w:rsidRPr="00D419C1">
        <w:rPr>
          <w:rFonts w:eastAsia="Calibri" w:cs="Arial"/>
          <w:sz w:val="24"/>
          <w:szCs w:val="24"/>
          <w:lang w:val="en-US"/>
        </w:rPr>
        <w:t>handled</w:t>
      </w:r>
      <w:r w:rsidRPr="00D419C1">
        <w:rPr>
          <w:rFonts w:cs="Arial"/>
          <w:sz w:val="24"/>
          <w:szCs w:val="24"/>
          <w:lang w:val="en-US"/>
        </w:rPr>
        <w:t xml:space="preserve">, </w:t>
      </w: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laziness</w:t>
      </w:r>
      <w:r w:rsidRPr="00D419C1">
        <w:rPr>
          <w:rFonts w:cs="Arial"/>
          <w:sz w:val="24"/>
          <w:szCs w:val="24"/>
          <w:lang w:val="en-US"/>
        </w:rPr>
        <w:t xml:space="preserve">. </w:t>
      </w:r>
      <w:r w:rsidRPr="00D419C1">
        <w:rPr>
          <w:rFonts w:eastAsia="Calibri" w:cs="Arial"/>
          <w:sz w:val="24"/>
          <w:szCs w:val="24"/>
          <w:lang w:val="en-US"/>
        </w:rPr>
        <w:t>Usually</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has</w:t>
      </w:r>
      <w:r w:rsidRPr="00D419C1">
        <w:rPr>
          <w:rFonts w:cs="Arial"/>
          <w:sz w:val="24"/>
          <w:szCs w:val="24"/>
          <w:lang w:val="en-US"/>
        </w:rPr>
        <w:t xml:space="preserve"> </w:t>
      </w:r>
      <w:r w:rsidRPr="00D419C1">
        <w:rPr>
          <w:rFonts w:eastAsia="Calibri" w:cs="Arial"/>
          <w:sz w:val="24"/>
          <w:szCs w:val="24"/>
          <w:lang w:val="en-US"/>
        </w:rPr>
        <w:t>been</w:t>
      </w:r>
      <w:r w:rsidRPr="00D419C1">
        <w:rPr>
          <w:rFonts w:cs="Arial"/>
          <w:sz w:val="24"/>
          <w:szCs w:val="24"/>
          <w:lang w:val="en-US"/>
        </w:rPr>
        <w:t xml:space="preserve"> </w:t>
      </w:r>
      <w:r w:rsidRPr="00D419C1">
        <w:rPr>
          <w:rFonts w:eastAsia="Calibri" w:cs="Arial"/>
          <w:sz w:val="24"/>
          <w:szCs w:val="24"/>
          <w:lang w:val="en-US"/>
        </w:rPr>
        <w:t>conceptuali</w:t>
      </w:r>
      <w:r>
        <w:rPr>
          <w:rFonts w:eastAsia="Calibri" w:cs="Arial"/>
          <w:sz w:val="24"/>
          <w:szCs w:val="24"/>
          <w:lang w:val="en-US"/>
        </w:rPr>
        <w:t>z</w:t>
      </w:r>
      <w:r w:rsidRPr="00D419C1">
        <w:rPr>
          <w:rFonts w:eastAsia="Calibri" w:cs="Arial"/>
          <w:sz w:val="24"/>
          <w:szCs w:val="24"/>
          <w:lang w:val="en-US"/>
        </w:rPr>
        <w:t>ed</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relation</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challenges of</w:t>
      </w:r>
      <w:r w:rsidRPr="00D419C1">
        <w:rPr>
          <w:rFonts w:cs="Arial"/>
          <w:sz w:val="24"/>
          <w:szCs w:val="24"/>
          <w:lang w:val="en-US"/>
        </w:rPr>
        <w:t xml:space="preserve"> </w:t>
      </w:r>
      <w:r w:rsidRPr="00D419C1">
        <w:rPr>
          <w:rFonts w:eastAsia="Calibri" w:cs="Arial"/>
          <w:sz w:val="24"/>
          <w:szCs w:val="24"/>
          <w:lang w:val="en-US"/>
        </w:rPr>
        <w:t>initial</w:t>
      </w:r>
      <w:r w:rsidRPr="00D419C1">
        <w:rPr>
          <w:rFonts w:cs="Arial"/>
          <w:sz w:val="24"/>
          <w:szCs w:val="24"/>
          <w:lang w:val="en-US"/>
        </w:rPr>
        <w:t xml:space="preserve"> </w:t>
      </w:r>
      <w:r w:rsidRPr="00D419C1">
        <w:rPr>
          <w:rFonts w:eastAsia="Calibri" w:cs="Arial"/>
          <w:sz w:val="24"/>
          <w:szCs w:val="24"/>
          <w:lang w:val="en-US"/>
        </w:rPr>
        <w:t>motivation</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endurance</w:t>
      </w:r>
      <w:r w:rsidRPr="00D419C1">
        <w:rPr>
          <w:rFonts w:cs="Arial"/>
          <w:sz w:val="24"/>
          <w:szCs w:val="24"/>
          <w:lang w:val="en-US"/>
        </w:rPr>
        <w:t>.</w:t>
      </w:r>
      <w:r w:rsidRPr="00D419C1">
        <w:rPr>
          <w:rStyle w:val="EndnoteReference"/>
          <w:rFonts w:cs="Arial"/>
          <w:sz w:val="24"/>
          <w:szCs w:val="24"/>
          <w:lang w:val="en-US"/>
        </w:rPr>
        <w:endnoteReference w:id="3"/>
      </w:r>
      <w:r w:rsidRPr="00D419C1">
        <w:rPr>
          <w:rFonts w:cs="Arial"/>
          <w:sz w:val="24"/>
          <w:szCs w:val="24"/>
          <w:lang w:val="en-US"/>
        </w:rPr>
        <w:t xml:space="preserve"> (</w:t>
      </w:r>
      <w:r w:rsidRPr="00D419C1">
        <w:rPr>
          <w:rFonts w:eastAsia="Calibri" w:cs="Arial"/>
          <w:sz w:val="24"/>
          <w:szCs w:val="24"/>
          <w:lang w:val="en-US"/>
        </w:rPr>
        <w:t>Roughly</w:t>
      </w:r>
      <w:r w:rsidRPr="00D419C1">
        <w:rPr>
          <w:rFonts w:cs="Arial"/>
          <w:sz w:val="24"/>
          <w:szCs w:val="24"/>
          <w:lang w:val="en-US"/>
        </w:rPr>
        <w:t xml:space="preserve"> </w:t>
      </w:r>
      <w:r w:rsidRPr="00D419C1">
        <w:rPr>
          <w:rFonts w:eastAsia="Calibri" w:cs="Arial"/>
          <w:sz w:val="24"/>
          <w:szCs w:val="24"/>
          <w:lang w:val="en-US"/>
        </w:rPr>
        <w:t>speaking</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lazy</w:t>
      </w:r>
      <w:r w:rsidRPr="00D419C1">
        <w:rPr>
          <w:rFonts w:cs="Arial"/>
          <w:sz w:val="24"/>
          <w:szCs w:val="24"/>
          <w:lang w:val="en-US"/>
        </w:rPr>
        <w:t xml:space="preserve"> </w:t>
      </w:r>
      <w:r w:rsidRPr="00D419C1">
        <w:rPr>
          <w:rFonts w:eastAsia="Calibri" w:cs="Arial"/>
          <w:sz w:val="24"/>
          <w:szCs w:val="24"/>
          <w:lang w:val="en-US"/>
        </w:rPr>
        <w:t>agent</w:t>
      </w:r>
      <w:r w:rsidRPr="00D419C1">
        <w:rPr>
          <w:rFonts w:cs="Arial"/>
          <w:sz w:val="24"/>
          <w:szCs w:val="24"/>
          <w:lang w:val="en-US"/>
        </w:rPr>
        <w:t xml:space="preserve"> </w:t>
      </w:r>
      <w:r w:rsidRPr="00D419C1">
        <w:rPr>
          <w:rFonts w:eastAsia="Calibri" w:cs="Arial"/>
          <w:sz w:val="24"/>
          <w:szCs w:val="24"/>
          <w:lang w:val="en-US"/>
        </w:rPr>
        <w:t>fails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start</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stick</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ies</w:t>
      </w:r>
      <w:r w:rsidRPr="00D419C1">
        <w:rPr>
          <w:rFonts w:cs="Arial"/>
          <w:sz w:val="24"/>
          <w:szCs w:val="24"/>
          <w:lang w:val="en-US"/>
        </w:rPr>
        <w:t xml:space="preserve"> – </w:t>
      </w:r>
      <w:r w:rsidRPr="00D419C1">
        <w:rPr>
          <w:rFonts w:eastAsia="Calibri" w:cs="Arial"/>
          <w:sz w:val="24"/>
          <w:szCs w:val="24"/>
          <w:lang w:val="en-US"/>
        </w:rPr>
        <w:t>which</w:t>
      </w:r>
      <w:r w:rsidRPr="00D419C1">
        <w:rPr>
          <w:rFonts w:cs="Arial"/>
          <w:sz w:val="24"/>
          <w:szCs w:val="24"/>
          <w:lang w:val="en-US"/>
        </w:rPr>
        <w:t xml:space="preserve"> </w:t>
      </w:r>
      <w:r w:rsidRPr="00D419C1">
        <w:rPr>
          <w:rFonts w:eastAsia="Calibri" w:cs="Arial"/>
          <w:sz w:val="24"/>
          <w:szCs w:val="24"/>
          <w:lang w:val="en-US"/>
        </w:rPr>
        <w:t>might</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two</w:t>
      </w:r>
      <w:r w:rsidRPr="00D419C1">
        <w:rPr>
          <w:rFonts w:cs="Arial"/>
          <w:sz w:val="24"/>
          <w:szCs w:val="24"/>
          <w:lang w:val="en-US"/>
        </w:rPr>
        <w:t xml:space="preserve"> </w:t>
      </w:r>
      <w:r w:rsidRPr="00D419C1">
        <w:rPr>
          <w:rFonts w:eastAsia="Calibri" w:cs="Arial"/>
          <w:sz w:val="24"/>
          <w:szCs w:val="24"/>
          <w:lang w:val="en-US"/>
        </w:rPr>
        <w:t>subsets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single</w:t>
      </w:r>
      <w:r w:rsidRPr="00D419C1">
        <w:rPr>
          <w:rFonts w:cs="Arial"/>
          <w:sz w:val="24"/>
          <w:szCs w:val="24"/>
          <w:lang w:val="en-US"/>
        </w:rPr>
        <w:t xml:space="preserve"> </w:t>
      </w:r>
      <w:r w:rsidRPr="00D419C1">
        <w:rPr>
          <w:rFonts w:eastAsia="Calibri" w:cs="Arial"/>
          <w:sz w:val="24"/>
          <w:szCs w:val="24"/>
          <w:lang w:val="en-US"/>
        </w:rPr>
        <w:t>motivational</w:t>
      </w:r>
      <w:r w:rsidRPr="00D419C1">
        <w:rPr>
          <w:rFonts w:cs="Arial"/>
          <w:sz w:val="24"/>
          <w:szCs w:val="24"/>
          <w:lang w:val="en-US"/>
        </w:rPr>
        <w:t xml:space="preserve"> </w:t>
      </w:r>
      <w:r w:rsidRPr="00D419C1">
        <w:rPr>
          <w:rFonts w:eastAsia="Calibri" w:cs="Arial"/>
          <w:sz w:val="24"/>
          <w:szCs w:val="24"/>
          <w:lang w:val="en-US"/>
        </w:rPr>
        <w:t>challenge that</w:t>
      </w:r>
      <w:r w:rsidRPr="00D419C1">
        <w:rPr>
          <w:rFonts w:cs="Arial"/>
          <w:sz w:val="24"/>
          <w:szCs w:val="24"/>
          <w:lang w:val="en-US"/>
        </w:rPr>
        <w:t xml:space="preserve"> </w:t>
      </w:r>
      <w:r w:rsidRPr="00D419C1">
        <w:rPr>
          <w:rFonts w:eastAsia="Calibri" w:cs="Arial"/>
          <w:sz w:val="24"/>
          <w:szCs w:val="24"/>
          <w:lang w:val="en-US"/>
        </w:rPr>
        <w:t>occurs</w:t>
      </w:r>
      <w:r w:rsidRPr="00D419C1">
        <w:rPr>
          <w:rFonts w:cs="Arial"/>
          <w:sz w:val="24"/>
          <w:szCs w:val="24"/>
          <w:lang w:val="en-US"/>
        </w:rPr>
        <w:t xml:space="preserve"> </w:t>
      </w:r>
      <w:r w:rsidRPr="00D419C1">
        <w:rPr>
          <w:rFonts w:eastAsia="Calibri" w:cs="Arial"/>
          <w:sz w:val="24"/>
          <w:szCs w:val="24"/>
          <w:lang w:val="en-US"/>
        </w:rPr>
        <w:t>before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during</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y</w:t>
      </w:r>
      <w:r w:rsidRPr="00D419C1">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too</w:t>
      </w:r>
      <w:r w:rsidRPr="00D419C1">
        <w:rPr>
          <w:rFonts w:cs="Arial"/>
          <w:sz w:val="24"/>
          <w:szCs w:val="24"/>
          <w:lang w:val="en-US"/>
        </w:rPr>
        <w:t xml:space="preserve"> </w:t>
      </w:r>
      <w:r w:rsidRPr="00D419C1">
        <w:rPr>
          <w:rFonts w:eastAsia="Calibri" w:cs="Arial"/>
          <w:sz w:val="24"/>
          <w:szCs w:val="24"/>
          <w:lang w:val="en-US"/>
        </w:rPr>
        <w:t>narrow</w:t>
      </w:r>
      <w:r w:rsidRPr="00D419C1">
        <w:rPr>
          <w:rFonts w:cs="Arial"/>
          <w:sz w:val="24"/>
          <w:szCs w:val="24"/>
          <w:lang w:val="en-US"/>
        </w:rPr>
        <w:t xml:space="preserve">: </w:t>
      </w:r>
      <w:r w:rsidRPr="00D419C1">
        <w:rPr>
          <w:rFonts w:eastAsia="Calibri" w:cs="Arial"/>
          <w:sz w:val="24"/>
          <w:szCs w:val="24"/>
          <w:lang w:val="en-US"/>
        </w:rPr>
        <w:t>laziness</w:t>
      </w:r>
      <w:r w:rsidRPr="00D419C1">
        <w:rPr>
          <w:rFonts w:cs="Arial"/>
          <w:sz w:val="24"/>
          <w:szCs w:val="24"/>
          <w:lang w:val="en-US"/>
        </w:rPr>
        <w:t xml:space="preserve"> </w:t>
      </w:r>
      <w:r w:rsidRPr="00D419C1">
        <w:rPr>
          <w:rFonts w:eastAsia="Calibri" w:cs="Arial"/>
          <w:sz w:val="24"/>
          <w:szCs w:val="24"/>
          <w:lang w:val="en-US"/>
        </w:rPr>
        <w:t>can</w:t>
      </w:r>
      <w:r w:rsidRPr="00D419C1">
        <w:rPr>
          <w:rFonts w:cs="Arial"/>
          <w:sz w:val="24"/>
          <w:szCs w:val="24"/>
          <w:lang w:val="en-US"/>
        </w:rPr>
        <w:t xml:space="preserve"> </w:t>
      </w:r>
      <w:r w:rsidRPr="00D419C1">
        <w:rPr>
          <w:rFonts w:eastAsia="Calibri" w:cs="Arial"/>
          <w:sz w:val="24"/>
          <w:szCs w:val="24"/>
          <w:lang w:val="en-US"/>
        </w:rPr>
        <w:t>affect</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agent</w:t>
      </w:r>
      <w:r>
        <w:rPr>
          <w:rFonts w:cs="Arial"/>
          <w:sz w:val="24"/>
          <w:szCs w:val="24"/>
          <w:lang w:val="en-US"/>
        </w:rPr>
        <w:t>’s</w:t>
      </w:r>
      <w:r w:rsidRPr="00D419C1">
        <w:rPr>
          <w:rFonts w:cs="Arial"/>
          <w:sz w:val="24"/>
          <w:szCs w:val="24"/>
          <w:lang w:val="en-US"/>
        </w:rPr>
        <w:t xml:space="preserve"> </w:t>
      </w:r>
      <w:r w:rsidRPr="00D419C1">
        <w:rPr>
          <w:rFonts w:eastAsia="Calibri" w:cs="Arial"/>
          <w:sz w:val="24"/>
          <w:szCs w:val="24"/>
          <w:lang w:val="en-US"/>
        </w:rPr>
        <w:t>capacity</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respond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i/>
          <w:sz w:val="24"/>
          <w:szCs w:val="24"/>
          <w:lang w:val="en-US"/>
        </w:rPr>
        <w:t>all</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y</w:t>
      </w:r>
      <w:r w:rsidRPr="00D419C1">
        <w:rPr>
          <w:rFonts w:cs="Arial"/>
          <w:sz w:val="24"/>
          <w:szCs w:val="24"/>
          <w:lang w:val="en-US"/>
        </w:rPr>
        <w:t>-</w:t>
      </w:r>
      <w:r w:rsidRPr="00D419C1">
        <w:rPr>
          <w:rFonts w:eastAsia="Calibri" w:cs="Arial"/>
          <w:sz w:val="24"/>
          <w:szCs w:val="24"/>
          <w:lang w:val="en-US"/>
        </w:rPr>
        <w:t>relevant</w:t>
      </w:r>
      <w:r w:rsidRPr="00D419C1">
        <w:rPr>
          <w:rFonts w:cs="Arial"/>
          <w:sz w:val="24"/>
          <w:szCs w:val="24"/>
          <w:lang w:val="en-US"/>
        </w:rPr>
        <w:t xml:space="preserve"> </w:t>
      </w:r>
      <w:r w:rsidRPr="00D419C1">
        <w:rPr>
          <w:rFonts w:eastAsia="Calibri" w:cs="Arial"/>
          <w:sz w:val="24"/>
          <w:szCs w:val="24"/>
          <w:lang w:val="en-US"/>
        </w:rPr>
        <w:t xml:space="preserve">challenges </w:t>
      </w:r>
      <w:r w:rsidRPr="00D419C1">
        <w:rPr>
          <w:rFonts w:cs="Arial"/>
          <w:sz w:val="24"/>
          <w:szCs w:val="24"/>
          <w:lang w:val="en-US"/>
        </w:rPr>
        <w:t xml:space="preserve">– </w:t>
      </w:r>
      <w:r w:rsidRPr="00D419C1">
        <w:rPr>
          <w:rFonts w:eastAsia="Calibri" w:cs="Arial"/>
          <w:sz w:val="24"/>
          <w:szCs w:val="24"/>
          <w:lang w:val="en-US"/>
        </w:rPr>
        <w:t>if</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how</w:t>
      </w:r>
      <w:r w:rsidRPr="00D419C1">
        <w:rPr>
          <w:rFonts w:cs="Arial"/>
          <w:sz w:val="24"/>
          <w:szCs w:val="24"/>
          <w:lang w:val="en-US"/>
        </w:rPr>
        <w:t xml:space="preserve"> </w:t>
      </w:r>
      <w:r w:rsidRPr="00D419C1">
        <w:rPr>
          <w:rFonts w:eastAsia="Calibri" w:cs="Arial"/>
          <w:sz w:val="24"/>
          <w:szCs w:val="24"/>
          <w:lang w:val="en-US"/>
        </w:rPr>
        <w:t>one</w:t>
      </w:r>
      <w:r w:rsidRPr="00D419C1">
        <w:rPr>
          <w:rFonts w:cs="Arial"/>
          <w:sz w:val="24"/>
          <w:szCs w:val="24"/>
          <w:lang w:val="en-US"/>
        </w:rPr>
        <w:t xml:space="preserve"> </w:t>
      </w:r>
      <w:r w:rsidRPr="00D419C1">
        <w:rPr>
          <w:rFonts w:eastAsia="Calibri" w:cs="Arial"/>
          <w:sz w:val="24"/>
          <w:szCs w:val="24"/>
          <w:lang w:val="en-US"/>
        </w:rPr>
        <w:t>initiates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continues</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y</w:t>
      </w:r>
      <w:r w:rsidRPr="00D419C1">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also</w:t>
      </w:r>
      <w:r w:rsidRPr="00D419C1">
        <w:rPr>
          <w:rFonts w:cs="Arial"/>
          <w:sz w:val="24"/>
          <w:szCs w:val="24"/>
          <w:lang w:val="en-US"/>
        </w:rPr>
        <w:t xml:space="preserve"> </w:t>
      </w:r>
      <w:r w:rsidRPr="00D419C1">
        <w:rPr>
          <w:rFonts w:eastAsia="Calibri" w:cs="Arial"/>
          <w:sz w:val="24"/>
          <w:szCs w:val="24"/>
          <w:lang w:val="en-US"/>
        </w:rPr>
        <w:t>if</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how</w:t>
      </w:r>
      <w:r w:rsidRPr="00D419C1">
        <w:rPr>
          <w:rFonts w:cs="Arial"/>
          <w:sz w:val="24"/>
          <w:szCs w:val="24"/>
          <w:lang w:val="en-US"/>
        </w:rPr>
        <w:t xml:space="preserve"> </w:t>
      </w:r>
      <w:r w:rsidRPr="00D419C1">
        <w:rPr>
          <w:rFonts w:eastAsia="Calibri" w:cs="Arial"/>
          <w:sz w:val="24"/>
          <w:szCs w:val="24"/>
          <w:lang w:val="en-US"/>
        </w:rPr>
        <w:t>one</w:t>
      </w:r>
      <w:r w:rsidRPr="00D419C1">
        <w:rPr>
          <w:rFonts w:cs="Arial"/>
          <w:sz w:val="24"/>
          <w:szCs w:val="24"/>
          <w:lang w:val="en-US"/>
        </w:rPr>
        <w:t xml:space="preserve"> </w:t>
      </w:r>
      <w:r w:rsidRPr="00D419C1">
        <w:rPr>
          <w:rFonts w:eastAsia="Calibri" w:cs="Arial"/>
          <w:sz w:val="24"/>
          <w:szCs w:val="24"/>
          <w:lang w:val="en-US"/>
        </w:rPr>
        <w:t>focuses</w:t>
      </w:r>
      <w:r w:rsidRPr="00D419C1">
        <w:rPr>
          <w:rFonts w:cs="Arial"/>
          <w:sz w:val="24"/>
          <w:szCs w:val="24"/>
          <w:lang w:val="en-US"/>
        </w:rPr>
        <w:t xml:space="preserve"> </w:t>
      </w:r>
      <w:r w:rsidRPr="00D419C1">
        <w:rPr>
          <w:rFonts w:eastAsia="Calibri" w:cs="Arial"/>
          <w:sz w:val="24"/>
          <w:szCs w:val="24"/>
          <w:lang w:val="en-US"/>
        </w:rPr>
        <w:t>investigations</w:t>
      </w:r>
      <w:r w:rsidRPr="00D419C1">
        <w:rPr>
          <w:rFonts w:cs="Arial"/>
          <w:sz w:val="24"/>
          <w:szCs w:val="24"/>
          <w:lang w:val="en-US"/>
        </w:rPr>
        <w:t xml:space="preserve">, </w:t>
      </w:r>
      <w:r w:rsidRPr="00D419C1">
        <w:rPr>
          <w:rFonts w:eastAsia="Calibri" w:cs="Arial"/>
          <w:sz w:val="24"/>
          <w:szCs w:val="24"/>
          <w:lang w:val="en-US"/>
        </w:rPr>
        <w:t>evaluates</w:t>
      </w:r>
      <w:r w:rsidRPr="00D419C1">
        <w:rPr>
          <w:rFonts w:cs="Arial"/>
          <w:sz w:val="24"/>
          <w:szCs w:val="24"/>
          <w:lang w:val="en-US"/>
        </w:rPr>
        <w:t xml:space="preserve"> </w:t>
      </w:r>
      <w:r w:rsidRPr="00D419C1">
        <w:rPr>
          <w:rFonts w:eastAsia="Calibri" w:cs="Arial"/>
          <w:sz w:val="24"/>
          <w:szCs w:val="24"/>
          <w:lang w:val="en-US"/>
        </w:rPr>
        <w:t>evidence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attempts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act</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integrity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flexibility</w:t>
      </w:r>
      <w:r w:rsidRPr="00D419C1">
        <w:rPr>
          <w:rFonts w:cs="Arial"/>
          <w:sz w:val="24"/>
          <w:szCs w:val="24"/>
          <w:lang w:val="en-US"/>
        </w:rPr>
        <w:t xml:space="preserve">. </w:t>
      </w:r>
      <w:r w:rsidRPr="00D419C1">
        <w:rPr>
          <w:rFonts w:eastAsia="Calibri" w:cs="Arial"/>
          <w:sz w:val="24"/>
          <w:szCs w:val="24"/>
          <w:lang w:val="en-US"/>
        </w:rPr>
        <w:t>If</w:t>
      </w:r>
      <w:r w:rsidRPr="00D419C1">
        <w:rPr>
          <w:rFonts w:cs="Arial"/>
          <w:sz w:val="24"/>
          <w:szCs w:val="24"/>
          <w:lang w:val="en-US"/>
        </w:rPr>
        <w:t xml:space="preserve"> </w:t>
      </w:r>
      <w:r w:rsidRPr="00D419C1">
        <w:rPr>
          <w:rFonts w:eastAsia="Calibri" w:cs="Arial"/>
          <w:sz w:val="24"/>
          <w:szCs w:val="24"/>
          <w:lang w:val="en-US"/>
        </w:rPr>
        <w:t>so</w:t>
      </w:r>
      <w:r w:rsidRPr="00D419C1">
        <w:rPr>
          <w:rFonts w:cs="Arial"/>
          <w:sz w:val="24"/>
          <w:szCs w:val="24"/>
          <w:lang w:val="en-US"/>
        </w:rPr>
        <w:t xml:space="preserve">, </w:t>
      </w:r>
      <w:r w:rsidRPr="00D419C1">
        <w:rPr>
          <w:rFonts w:eastAsia="Calibri" w:cs="Arial"/>
          <w:sz w:val="24"/>
          <w:szCs w:val="24"/>
          <w:lang w:val="en-US"/>
        </w:rPr>
        <w:t>then</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laziness</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i/>
          <w:sz w:val="24"/>
          <w:szCs w:val="24"/>
          <w:lang w:val="en-US"/>
        </w:rPr>
        <w:t>universal</w:t>
      </w:r>
      <w:r w:rsidRPr="00D419C1">
        <w:rPr>
          <w:rFonts w:cs="Arial"/>
          <w:i/>
          <w:sz w:val="24"/>
          <w:szCs w:val="24"/>
          <w:lang w:val="en-US"/>
        </w:rPr>
        <w:t xml:space="preserve"> </w:t>
      </w:r>
      <w:r w:rsidRPr="00D419C1">
        <w:rPr>
          <w:rFonts w:eastAsia="Calibri" w:cs="Arial"/>
          <w:i/>
          <w:sz w:val="24"/>
          <w:szCs w:val="24"/>
          <w:lang w:val="en-US"/>
        </w:rPr>
        <w:t>vice</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impacts</w:t>
      </w:r>
      <w:r w:rsidRPr="00D419C1">
        <w:rPr>
          <w:rFonts w:cs="Arial"/>
          <w:sz w:val="24"/>
          <w:szCs w:val="24"/>
          <w:lang w:val="en-US"/>
        </w:rPr>
        <w:t xml:space="preserve"> </w:t>
      </w:r>
      <w:r w:rsidRPr="00D419C1">
        <w:rPr>
          <w:rFonts w:eastAsia="Calibri" w:cs="Arial"/>
          <w:sz w:val="24"/>
          <w:szCs w:val="24"/>
          <w:lang w:val="en-US"/>
        </w:rPr>
        <w:t>on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whole</w:t>
      </w:r>
      <w:r w:rsidRPr="00D419C1">
        <w:rPr>
          <w:rFonts w:cs="Arial"/>
          <w:sz w:val="24"/>
          <w:szCs w:val="24"/>
          <w:lang w:val="en-US"/>
        </w:rPr>
        <w:t xml:space="preserve"> </w:t>
      </w:r>
      <w:r w:rsidRPr="00D419C1">
        <w:rPr>
          <w:rFonts w:eastAsia="Calibri" w:cs="Arial"/>
          <w:sz w:val="24"/>
          <w:szCs w:val="24"/>
          <w:lang w:val="en-US"/>
        </w:rPr>
        <w:t>range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y</w:t>
      </w:r>
      <w:r w:rsidRPr="00D419C1">
        <w:rPr>
          <w:rFonts w:cs="Arial"/>
          <w:sz w:val="24"/>
          <w:szCs w:val="24"/>
          <w:lang w:val="en-US"/>
        </w:rPr>
        <w:t>-</w:t>
      </w:r>
      <w:r w:rsidRPr="00D419C1">
        <w:rPr>
          <w:rFonts w:eastAsia="Calibri" w:cs="Arial"/>
          <w:sz w:val="24"/>
          <w:szCs w:val="24"/>
          <w:lang w:val="en-US"/>
        </w:rPr>
        <w:t>relevant</w:t>
      </w:r>
      <w:r w:rsidRPr="00D419C1">
        <w:rPr>
          <w:rFonts w:cs="Arial"/>
          <w:sz w:val="24"/>
          <w:szCs w:val="24"/>
          <w:lang w:val="en-US"/>
        </w:rPr>
        <w:t xml:space="preserve"> </w:t>
      </w:r>
      <w:r w:rsidRPr="00D419C1">
        <w:rPr>
          <w:rFonts w:eastAsia="Calibri" w:cs="Arial"/>
          <w:sz w:val="24"/>
          <w:szCs w:val="24"/>
          <w:lang w:val="en-US"/>
        </w:rPr>
        <w:t>challenges</w:t>
      </w:r>
      <w:r w:rsidRPr="00D419C1">
        <w:rPr>
          <w:rFonts w:cs="Arial"/>
          <w:sz w:val="24"/>
          <w:szCs w:val="24"/>
          <w:lang w:val="en-US"/>
        </w:rPr>
        <w:t xml:space="preserve">, </w:t>
      </w: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cannot</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classified</w:t>
      </w:r>
      <w:r w:rsidRPr="00D419C1">
        <w:rPr>
          <w:rFonts w:cs="Arial"/>
          <w:sz w:val="24"/>
          <w:szCs w:val="24"/>
          <w:lang w:val="en-US"/>
        </w:rPr>
        <w:t xml:space="preserve"> </w:t>
      </w:r>
      <w:r w:rsidRPr="00D419C1">
        <w:rPr>
          <w:rFonts w:eastAsia="Calibri" w:cs="Arial"/>
          <w:sz w:val="24"/>
          <w:szCs w:val="24"/>
          <w:lang w:val="en-US"/>
        </w:rPr>
        <w:t>usefully</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relation</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any</w:t>
      </w:r>
      <w:r w:rsidRPr="00D419C1">
        <w:rPr>
          <w:rFonts w:cs="Arial"/>
          <w:sz w:val="24"/>
          <w:szCs w:val="24"/>
          <w:lang w:val="en-US"/>
        </w:rPr>
        <w:t xml:space="preserve"> </w:t>
      </w:r>
      <w:r w:rsidRPr="00D419C1">
        <w:rPr>
          <w:rFonts w:eastAsia="Calibri" w:cs="Arial"/>
          <w:sz w:val="24"/>
          <w:szCs w:val="24"/>
          <w:lang w:val="en-US"/>
        </w:rPr>
        <w:t>one</w:t>
      </w:r>
      <w:r w:rsidRPr="00D419C1">
        <w:rPr>
          <w:rFonts w:cs="Arial"/>
          <w:sz w:val="24"/>
          <w:szCs w:val="24"/>
          <w:lang w:val="en-US"/>
        </w:rPr>
        <w:t xml:space="preserve"> </w:t>
      </w:r>
      <w:r w:rsidRPr="00D419C1">
        <w:rPr>
          <w:rFonts w:eastAsia="Calibri" w:cs="Arial"/>
          <w:sz w:val="24"/>
          <w:szCs w:val="24"/>
          <w:lang w:val="en-US"/>
        </w:rPr>
        <w:t>type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challenges</w:t>
      </w:r>
      <w:r>
        <w:rPr>
          <w:rFonts w:eastAsia="Calibri" w:cs="Arial"/>
          <w:sz w:val="24"/>
          <w:szCs w:val="24"/>
          <w:lang w:val="en-US"/>
        </w:rPr>
        <w:t xml:space="preserve"> (see Kidd MS)</w:t>
      </w:r>
      <w:r w:rsidRPr="00D419C1">
        <w:rPr>
          <w:rFonts w:cs="Arial"/>
          <w:sz w:val="24"/>
          <w:szCs w:val="24"/>
          <w:lang w:val="en-US"/>
        </w:rPr>
        <w:t>.</w:t>
      </w:r>
    </w:p>
    <w:p w14:paraId="4629163A"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third</w:t>
      </w:r>
      <w:r w:rsidRPr="00D419C1">
        <w:rPr>
          <w:rFonts w:cs="Arial"/>
          <w:sz w:val="24"/>
          <w:szCs w:val="24"/>
          <w:lang w:val="en-US"/>
        </w:rPr>
        <w:t xml:space="preserve"> </w:t>
      </w:r>
      <w:r w:rsidRPr="00D419C1">
        <w:rPr>
          <w:rFonts w:eastAsia="Calibri" w:cs="Arial"/>
          <w:sz w:val="24"/>
          <w:szCs w:val="24"/>
          <w:lang w:val="en-US"/>
        </w:rPr>
        <w:t>taxonomic</w:t>
      </w:r>
      <w:r w:rsidRPr="00D419C1">
        <w:rPr>
          <w:rFonts w:cs="Arial"/>
          <w:sz w:val="24"/>
          <w:szCs w:val="24"/>
          <w:lang w:val="en-US"/>
        </w:rPr>
        <w:t xml:space="preserve"> </w:t>
      </w:r>
      <w:r w:rsidRPr="00D419C1">
        <w:rPr>
          <w:rFonts w:eastAsia="Calibri" w:cs="Arial"/>
          <w:sz w:val="24"/>
          <w:szCs w:val="24"/>
          <w:lang w:val="en-US"/>
        </w:rPr>
        <w:t>strategy</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taken</w:t>
      </w:r>
      <w:r w:rsidRPr="00D419C1">
        <w:rPr>
          <w:rFonts w:cs="Arial"/>
          <w:sz w:val="24"/>
          <w:szCs w:val="24"/>
          <w:lang w:val="en-US"/>
        </w:rPr>
        <w:t xml:space="preserve"> </w:t>
      </w:r>
      <w:r w:rsidRPr="00D419C1">
        <w:rPr>
          <w:rFonts w:eastAsia="Calibri" w:cs="Arial"/>
          <w:sz w:val="24"/>
          <w:szCs w:val="24"/>
          <w:lang w:val="en-US"/>
        </w:rPr>
        <w:t>from</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history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early</w:t>
      </w:r>
      <w:r w:rsidRPr="00D419C1">
        <w:rPr>
          <w:rFonts w:cs="Arial"/>
          <w:sz w:val="24"/>
          <w:szCs w:val="24"/>
          <w:lang w:val="en-US"/>
        </w:rPr>
        <w:t xml:space="preserve"> </w:t>
      </w:r>
      <w:r w:rsidRPr="00D419C1">
        <w:rPr>
          <w:rFonts w:eastAsia="Calibri" w:cs="Arial"/>
          <w:sz w:val="24"/>
          <w:szCs w:val="24"/>
          <w:lang w:val="en-US"/>
        </w:rPr>
        <w:t>Christian</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tradition</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described</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Rebecca</w:t>
      </w:r>
      <w:r w:rsidRPr="00D419C1">
        <w:rPr>
          <w:rFonts w:cs="Arial"/>
          <w:sz w:val="24"/>
          <w:szCs w:val="24"/>
          <w:lang w:val="en-US"/>
        </w:rPr>
        <w:t xml:space="preserve"> </w:t>
      </w:r>
      <w:r w:rsidRPr="00D419C1">
        <w:rPr>
          <w:rFonts w:eastAsia="Calibri" w:cs="Arial"/>
          <w:sz w:val="24"/>
          <w:szCs w:val="24"/>
          <w:lang w:val="en-US"/>
        </w:rPr>
        <w:t>DeYoung</w:t>
      </w:r>
      <w:r w:rsidRPr="00D419C1">
        <w:rPr>
          <w:rFonts w:cs="Arial"/>
          <w:sz w:val="24"/>
          <w:szCs w:val="24"/>
          <w:lang w:val="en-US"/>
        </w:rPr>
        <w:t xml:space="preserve"> </w:t>
      </w:r>
      <w:r>
        <w:rPr>
          <w:rFonts w:cs="Arial"/>
          <w:sz w:val="24"/>
          <w:szCs w:val="24"/>
          <w:lang w:val="en-US"/>
        </w:rPr>
        <w:t xml:space="preserve">(2009)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her</w:t>
      </w:r>
      <w:r w:rsidRPr="00D419C1">
        <w:rPr>
          <w:rFonts w:cs="Arial"/>
          <w:sz w:val="24"/>
          <w:szCs w:val="24"/>
          <w:lang w:val="en-US"/>
        </w:rPr>
        <w:t xml:space="preserve"> </w:t>
      </w:r>
      <w:r w:rsidRPr="00D419C1">
        <w:rPr>
          <w:rFonts w:eastAsia="Calibri" w:cs="Arial"/>
          <w:sz w:val="24"/>
          <w:szCs w:val="24"/>
          <w:lang w:val="en-US"/>
        </w:rPr>
        <w:t>book</w:t>
      </w:r>
      <w:r w:rsidRPr="00D419C1">
        <w:rPr>
          <w:rFonts w:cs="Arial"/>
          <w:sz w:val="24"/>
          <w:szCs w:val="24"/>
          <w:lang w:val="en-US"/>
        </w:rPr>
        <w:t xml:space="preserve">, </w:t>
      </w:r>
      <w:r w:rsidRPr="00D419C1">
        <w:rPr>
          <w:rFonts w:eastAsia="Calibri" w:cs="Arial"/>
          <w:i/>
          <w:sz w:val="24"/>
          <w:szCs w:val="24"/>
          <w:lang w:val="en-US"/>
        </w:rPr>
        <w:t>Glittering</w:t>
      </w:r>
      <w:r w:rsidRPr="00D419C1">
        <w:rPr>
          <w:rFonts w:cs="Arial"/>
          <w:i/>
          <w:sz w:val="24"/>
          <w:szCs w:val="24"/>
          <w:lang w:val="en-US"/>
        </w:rPr>
        <w:t xml:space="preserve"> </w:t>
      </w:r>
      <w:r w:rsidRPr="00D419C1">
        <w:rPr>
          <w:rFonts w:eastAsia="Calibri" w:cs="Arial"/>
          <w:i/>
          <w:sz w:val="24"/>
          <w:szCs w:val="24"/>
          <w:lang w:val="en-US"/>
        </w:rPr>
        <w:t>Vices</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fourth</w:t>
      </w:r>
      <w:r w:rsidRPr="00D419C1">
        <w:rPr>
          <w:rFonts w:cs="Arial"/>
          <w:sz w:val="24"/>
          <w:szCs w:val="24"/>
          <w:lang w:val="en-US"/>
        </w:rPr>
        <w:t xml:space="preserve"> </w:t>
      </w:r>
      <w:r w:rsidRPr="00D419C1">
        <w:rPr>
          <w:rFonts w:eastAsia="Calibri" w:cs="Arial"/>
          <w:sz w:val="24"/>
          <w:szCs w:val="24"/>
          <w:lang w:val="en-US"/>
        </w:rPr>
        <w:t>century</w:t>
      </w:r>
      <w:r w:rsidRPr="00D419C1">
        <w:rPr>
          <w:rFonts w:cs="Arial"/>
          <w:sz w:val="24"/>
          <w:szCs w:val="24"/>
          <w:lang w:val="en-US"/>
        </w:rPr>
        <w:t xml:space="preserve"> </w:t>
      </w:r>
      <w:r w:rsidRPr="00D419C1">
        <w:rPr>
          <w:rFonts w:eastAsia="Calibri" w:cs="Arial"/>
          <w:sz w:val="24"/>
          <w:szCs w:val="24"/>
          <w:lang w:val="en-US"/>
        </w:rPr>
        <w:t>AD</w:t>
      </w:r>
      <w:r w:rsidRPr="00D419C1">
        <w:rPr>
          <w:rFonts w:cs="Arial"/>
          <w:sz w:val="24"/>
          <w:szCs w:val="24"/>
          <w:lang w:val="en-US"/>
        </w:rPr>
        <w:t xml:space="preserve">, </w:t>
      </w:r>
      <w:r w:rsidRPr="00D419C1">
        <w:rPr>
          <w:rFonts w:eastAsia="Calibri" w:cs="Arial"/>
          <w:sz w:val="24"/>
          <w:szCs w:val="24"/>
          <w:lang w:val="en-US"/>
        </w:rPr>
        <w:t>theologians</w:t>
      </w:r>
      <w:r w:rsidRPr="00D419C1">
        <w:rPr>
          <w:rFonts w:cs="Arial"/>
          <w:sz w:val="24"/>
          <w:szCs w:val="24"/>
          <w:lang w:val="en-US"/>
        </w:rPr>
        <w:t xml:space="preserve"> </w:t>
      </w:r>
      <w:r w:rsidRPr="00D419C1">
        <w:rPr>
          <w:rFonts w:eastAsia="Calibri" w:cs="Arial"/>
          <w:sz w:val="24"/>
          <w:szCs w:val="24"/>
          <w:lang w:val="en-US"/>
        </w:rPr>
        <w:t>had</w:t>
      </w:r>
      <w:r w:rsidRPr="00D419C1">
        <w:rPr>
          <w:rFonts w:cs="Arial"/>
          <w:sz w:val="24"/>
          <w:szCs w:val="24"/>
          <w:lang w:val="en-US"/>
        </w:rPr>
        <w:t xml:space="preserve"> </w:t>
      </w:r>
      <w:r w:rsidRPr="00D419C1">
        <w:rPr>
          <w:rFonts w:eastAsia="Calibri" w:cs="Arial"/>
          <w:sz w:val="24"/>
          <w:szCs w:val="24"/>
          <w:lang w:val="en-US"/>
        </w:rPr>
        <w:t>drawn</w:t>
      </w:r>
      <w:r w:rsidRPr="00D419C1">
        <w:rPr>
          <w:rFonts w:cs="Arial"/>
          <w:sz w:val="24"/>
          <w:szCs w:val="24"/>
          <w:lang w:val="en-US"/>
        </w:rPr>
        <w:t xml:space="preserve"> </w:t>
      </w:r>
      <w:r w:rsidRPr="00D419C1">
        <w:rPr>
          <w:rFonts w:eastAsia="Calibri" w:cs="Arial"/>
          <w:sz w:val="24"/>
          <w:szCs w:val="24"/>
          <w:lang w:val="en-US"/>
        </w:rPr>
        <w:t>upon</w:t>
      </w:r>
      <w:r w:rsidRPr="00D419C1">
        <w:rPr>
          <w:rFonts w:cs="Arial"/>
          <w:sz w:val="24"/>
          <w:szCs w:val="24"/>
          <w:lang w:val="en-US"/>
        </w:rPr>
        <w:t xml:space="preserve"> </w:t>
      </w:r>
      <w:r w:rsidRPr="00D419C1">
        <w:rPr>
          <w:rFonts w:eastAsia="Calibri" w:cs="Arial"/>
          <w:sz w:val="24"/>
          <w:szCs w:val="24"/>
          <w:lang w:val="en-US"/>
        </w:rPr>
        <w:t>biblical</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philosophical</w:t>
      </w:r>
      <w:r w:rsidRPr="00D419C1">
        <w:rPr>
          <w:rFonts w:cs="Arial"/>
          <w:sz w:val="24"/>
          <w:szCs w:val="24"/>
          <w:lang w:val="en-US"/>
        </w:rPr>
        <w:t xml:space="preserve"> </w:t>
      </w:r>
      <w:r w:rsidRPr="00D419C1">
        <w:rPr>
          <w:rFonts w:eastAsia="Calibri" w:cs="Arial"/>
          <w:sz w:val="24"/>
          <w:szCs w:val="24"/>
          <w:lang w:val="en-US"/>
        </w:rPr>
        <w:t>sources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identify</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huge</w:t>
      </w:r>
      <w:r w:rsidRPr="00D419C1">
        <w:rPr>
          <w:rFonts w:cs="Arial"/>
          <w:sz w:val="24"/>
          <w:szCs w:val="24"/>
          <w:lang w:val="en-US"/>
        </w:rPr>
        <w:t xml:space="preserve"> </w:t>
      </w:r>
      <w:r w:rsidRPr="00D419C1">
        <w:rPr>
          <w:rFonts w:eastAsia="Calibri" w:cs="Arial"/>
          <w:sz w:val="24"/>
          <w:szCs w:val="24"/>
          <w:lang w:val="en-US"/>
        </w:rPr>
        <w:t>array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sins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human</w:t>
      </w:r>
      <w:r w:rsidRPr="00D419C1">
        <w:rPr>
          <w:rFonts w:cs="Arial"/>
          <w:sz w:val="24"/>
          <w:szCs w:val="24"/>
          <w:lang w:val="en-US"/>
        </w:rPr>
        <w:t xml:space="preserve"> </w:t>
      </w:r>
      <w:r w:rsidRPr="00D419C1">
        <w:rPr>
          <w:rFonts w:eastAsia="Calibri" w:cs="Arial"/>
          <w:sz w:val="24"/>
          <w:szCs w:val="24"/>
          <w:lang w:val="en-US"/>
        </w:rPr>
        <w:t>failings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first</w:t>
      </w:r>
      <w:r w:rsidRPr="00D419C1">
        <w:rPr>
          <w:rFonts w:cs="Arial"/>
          <w:sz w:val="24"/>
          <w:szCs w:val="24"/>
          <w:lang w:val="en-US"/>
        </w:rPr>
        <w:t xml:space="preserve"> </w:t>
      </w:r>
      <w:r w:rsidRPr="00D419C1">
        <w:rPr>
          <w:rFonts w:eastAsia="Calibri" w:cs="Arial"/>
          <w:sz w:val="24"/>
          <w:szCs w:val="24"/>
          <w:lang w:val="en-US"/>
        </w:rPr>
        <w:t>known</w:t>
      </w:r>
      <w:r w:rsidRPr="00D419C1">
        <w:rPr>
          <w:rFonts w:cs="Arial"/>
          <w:sz w:val="24"/>
          <w:szCs w:val="24"/>
          <w:lang w:val="en-US"/>
        </w:rPr>
        <w:t xml:space="preserve"> </w:t>
      </w:r>
      <w:r w:rsidRPr="00D419C1">
        <w:rPr>
          <w:rFonts w:eastAsia="Calibri" w:cs="Arial"/>
          <w:sz w:val="24"/>
          <w:szCs w:val="24"/>
          <w:lang w:val="en-US"/>
        </w:rPr>
        <w:t>lists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were</w:t>
      </w:r>
      <w:r w:rsidRPr="00D419C1">
        <w:rPr>
          <w:rFonts w:cs="Arial"/>
          <w:sz w:val="24"/>
          <w:szCs w:val="24"/>
          <w:lang w:val="en-US"/>
        </w:rPr>
        <w:t xml:space="preserve"> </w:t>
      </w:r>
      <w:r w:rsidRPr="00D419C1">
        <w:rPr>
          <w:rFonts w:eastAsia="Calibri" w:cs="Arial"/>
          <w:sz w:val="24"/>
          <w:szCs w:val="24"/>
          <w:lang w:val="en-US"/>
        </w:rPr>
        <w:t>compiled</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Evagrius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Pontus</w:t>
      </w:r>
      <w:r w:rsidRPr="00D419C1">
        <w:rPr>
          <w:rFonts w:cs="Arial"/>
          <w:sz w:val="24"/>
          <w:szCs w:val="24"/>
          <w:lang w:val="en-US"/>
        </w:rPr>
        <w:t xml:space="preserve"> (346-399 </w:t>
      </w:r>
      <w:r w:rsidRPr="00D419C1">
        <w:rPr>
          <w:rFonts w:eastAsia="Calibri" w:cs="Arial"/>
          <w:sz w:val="24"/>
          <w:szCs w:val="24"/>
          <w:lang w:val="en-US"/>
        </w:rPr>
        <w:t>AD</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Desert</w:t>
      </w:r>
      <w:r w:rsidRPr="00D419C1">
        <w:rPr>
          <w:rFonts w:cs="Arial"/>
          <w:sz w:val="24"/>
          <w:szCs w:val="24"/>
          <w:lang w:val="en-US"/>
        </w:rPr>
        <w:t xml:space="preserve"> </w:t>
      </w:r>
      <w:r w:rsidRPr="00D419C1">
        <w:rPr>
          <w:rFonts w:eastAsia="Calibri" w:cs="Arial"/>
          <w:sz w:val="24"/>
          <w:szCs w:val="24"/>
          <w:lang w:val="en-US"/>
        </w:rPr>
        <w:t>Father</w:t>
      </w:r>
      <w:r w:rsidRPr="00D419C1">
        <w:rPr>
          <w:rFonts w:cs="Arial"/>
          <w:sz w:val="24"/>
          <w:szCs w:val="24"/>
          <w:lang w:val="en-US"/>
        </w:rPr>
        <w:t xml:space="preserve"> </w:t>
      </w:r>
      <w:r w:rsidRPr="00D419C1">
        <w:rPr>
          <w:rFonts w:eastAsia="Calibri" w:cs="Arial"/>
          <w:sz w:val="24"/>
          <w:szCs w:val="24"/>
          <w:lang w:val="en-US"/>
        </w:rPr>
        <w:t>concerned</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moral</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other</w:t>
      </w:r>
      <w:r w:rsidRPr="00D419C1">
        <w:rPr>
          <w:rFonts w:cs="Arial"/>
          <w:sz w:val="24"/>
          <w:szCs w:val="24"/>
          <w:lang w:val="en-US"/>
        </w:rPr>
        <w:t xml:space="preserve"> </w:t>
      </w:r>
      <w:r w:rsidRPr="00D419C1">
        <w:rPr>
          <w:rFonts w:eastAsia="Calibri" w:cs="Arial"/>
          <w:sz w:val="24"/>
          <w:szCs w:val="24"/>
          <w:lang w:val="en-US"/>
        </w:rPr>
        <w:t>temptations</w:t>
      </w:r>
      <w:r w:rsidRPr="00D419C1">
        <w:rPr>
          <w:rFonts w:cs="Arial"/>
          <w:sz w:val="24"/>
          <w:szCs w:val="24"/>
          <w:lang w:val="en-US"/>
        </w:rPr>
        <w:t xml:space="preserve"> </w:t>
      </w:r>
      <w:r w:rsidRPr="00D419C1">
        <w:rPr>
          <w:rFonts w:eastAsia="Calibri" w:cs="Arial"/>
          <w:sz w:val="24"/>
          <w:szCs w:val="24"/>
          <w:lang w:val="en-US"/>
        </w:rPr>
        <w:t>faced</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monastics</w:t>
      </w:r>
      <w:r w:rsidRPr="00D419C1">
        <w:rPr>
          <w:rFonts w:cs="Arial"/>
          <w:sz w:val="24"/>
          <w:szCs w:val="24"/>
          <w:lang w:val="en-US"/>
        </w:rPr>
        <w:t xml:space="preserve">. </w:t>
      </w:r>
      <w:r w:rsidRPr="00D419C1">
        <w:rPr>
          <w:rFonts w:eastAsia="Calibri" w:cs="Arial"/>
          <w:sz w:val="24"/>
          <w:szCs w:val="24"/>
          <w:lang w:val="en-US"/>
        </w:rPr>
        <w:t>Some</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familiar</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us</w:t>
      </w:r>
      <w:r w:rsidRPr="00D419C1">
        <w:rPr>
          <w:rFonts w:cs="Arial"/>
          <w:sz w:val="24"/>
          <w:szCs w:val="24"/>
          <w:lang w:val="en-US"/>
        </w:rPr>
        <w:t xml:space="preserve"> (</w:t>
      </w:r>
      <w:r w:rsidRPr="00D419C1">
        <w:rPr>
          <w:rFonts w:eastAsia="Calibri" w:cs="Arial"/>
          <w:sz w:val="24"/>
          <w:szCs w:val="24"/>
          <w:lang w:val="en-US"/>
        </w:rPr>
        <w:t>anger</w:t>
      </w:r>
      <w:r w:rsidRPr="00D419C1">
        <w:rPr>
          <w:rFonts w:cs="Arial"/>
          <w:sz w:val="24"/>
          <w:szCs w:val="24"/>
          <w:lang w:val="en-US"/>
        </w:rPr>
        <w:t xml:space="preserve">, </w:t>
      </w:r>
      <w:r w:rsidRPr="00D419C1">
        <w:rPr>
          <w:rFonts w:eastAsia="Calibri" w:cs="Arial"/>
          <w:sz w:val="24"/>
          <w:szCs w:val="24"/>
          <w:lang w:val="en-US"/>
        </w:rPr>
        <w:t>gluttony</w:t>
      </w:r>
      <w:r w:rsidRPr="00D419C1">
        <w:rPr>
          <w:rFonts w:cs="Arial"/>
          <w:sz w:val="24"/>
          <w:szCs w:val="24"/>
          <w:lang w:val="en-US"/>
        </w:rPr>
        <w:t xml:space="preserve">, </w:t>
      </w:r>
      <w:r w:rsidRPr="00D419C1">
        <w:rPr>
          <w:rFonts w:eastAsia="Calibri" w:cs="Arial"/>
          <w:sz w:val="24"/>
          <w:szCs w:val="24"/>
          <w:lang w:val="en-US"/>
        </w:rPr>
        <w:t>avarice</w:t>
      </w:r>
      <w:r w:rsidRPr="00D419C1">
        <w:rPr>
          <w:rFonts w:cs="Arial"/>
          <w:sz w:val="24"/>
          <w:szCs w:val="24"/>
          <w:lang w:val="en-US"/>
        </w:rPr>
        <w:t xml:space="preserve">) </w:t>
      </w:r>
      <w:r w:rsidRPr="00D419C1">
        <w:rPr>
          <w:rFonts w:eastAsia="Calibri" w:cs="Arial"/>
          <w:sz w:val="24"/>
          <w:szCs w:val="24"/>
          <w:lang w:val="en-US"/>
        </w:rPr>
        <w:t>while</w:t>
      </w:r>
      <w:r w:rsidRPr="00D419C1">
        <w:rPr>
          <w:rFonts w:cs="Arial"/>
          <w:sz w:val="24"/>
          <w:szCs w:val="24"/>
          <w:lang w:val="en-US"/>
        </w:rPr>
        <w:t xml:space="preserve"> </w:t>
      </w:r>
      <w:r w:rsidRPr="00D419C1">
        <w:rPr>
          <w:rFonts w:eastAsia="Calibri" w:cs="Arial"/>
          <w:sz w:val="24"/>
          <w:szCs w:val="24"/>
          <w:lang w:val="en-US"/>
        </w:rPr>
        <w:t>others</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less</w:t>
      </w:r>
      <w:r w:rsidRPr="00D419C1">
        <w:rPr>
          <w:rFonts w:cs="Arial"/>
          <w:sz w:val="24"/>
          <w:szCs w:val="24"/>
          <w:lang w:val="en-US"/>
        </w:rPr>
        <w:t xml:space="preserve"> </w:t>
      </w:r>
      <w:r w:rsidRPr="00D419C1">
        <w:rPr>
          <w:rFonts w:eastAsia="Calibri" w:cs="Arial"/>
          <w:sz w:val="24"/>
          <w:szCs w:val="24"/>
          <w:lang w:val="en-US"/>
        </w:rPr>
        <w:t>so</w:t>
      </w:r>
      <w:r w:rsidRPr="00D419C1">
        <w:rPr>
          <w:rFonts w:cs="Arial"/>
          <w:sz w:val="24"/>
          <w:szCs w:val="24"/>
          <w:lang w:val="en-US"/>
        </w:rPr>
        <w:t xml:space="preserve"> (</w:t>
      </w:r>
      <w:r w:rsidRPr="00D419C1">
        <w:rPr>
          <w:rFonts w:eastAsia="Calibri" w:cs="Arial"/>
          <w:sz w:val="24"/>
          <w:szCs w:val="24"/>
          <w:lang w:val="en-US"/>
        </w:rPr>
        <w:t>vainglory</w:t>
      </w:r>
      <w:r w:rsidRPr="00D419C1">
        <w:rPr>
          <w:rFonts w:cs="Arial"/>
          <w:sz w:val="24"/>
          <w:szCs w:val="24"/>
          <w:lang w:val="en-US"/>
        </w:rPr>
        <w:t xml:space="preserve">, </w:t>
      </w:r>
      <w:r w:rsidRPr="00D419C1">
        <w:rPr>
          <w:rFonts w:eastAsia="Calibri" w:cs="Arial"/>
          <w:i/>
          <w:sz w:val="24"/>
          <w:szCs w:val="24"/>
          <w:lang w:val="en-US"/>
        </w:rPr>
        <w:t>acedia</w:t>
      </w:r>
      <w:r w:rsidRPr="00D419C1">
        <w:rPr>
          <w:rFonts w:cs="Arial"/>
          <w:sz w:val="24"/>
          <w:szCs w:val="24"/>
          <w:lang w:val="en-US"/>
        </w:rPr>
        <w:t xml:space="preserve"> –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spiritually</w:t>
      </w:r>
      <w:r w:rsidRPr="00D419C1">
        <w:rPr>
          <w:rFonts w:cs="Arial"/>
          <w:sz w:val="24"/>
          <w:szCs w:val="24"/>
          <w:lang w:val="en-US"/>
        </w:rPr>
        <w:t xml:space="preserve"> </w:t>
      </w:r>
      <w:r w:rsidRPr="00D419C1">
        <w:rPr>
          <w:rFonts w:eastAsia="Calibri" w:cs="Arial"/>
          <w:sz w:val="24"/>
          <w:szCs w:val="24"/>
          <w:lang w:val="en-US"/>
        </w:rPr>
        <w:t>inflected</w:t>
      </w:r>
      <w:r w:rsidRPr="00D419C1">
        <w:rPr>
          <w:rFonts w:cs="Arial"/>
          <w:sz w:val="24"/>
          <w:szCs w:val="24"/>
          <w:lang w:val="en-US"/>
        </w:rPr>
        <w:t xml:space="preserve"> </w:t>
      </w:r>
      <w:r w:rsidRPr="00D419C1">
        <w:rPr>
          <w:rFonts w:eastAsia="Calibri" w:cs="Arial"/>
          <w:sz w:val="24"/>
          <w:szCs w:val="24"/>
          <w:lang w:val="en-US"/>
        </w:rPr>
        <w:t>laziness</w:t>
      </w:r>
      <w:r w:rsidRPr="00D419C1">
        <w:rPr>
          <w:rFonts w:cs="Arial"/>
          <w:sz w:val="24"/>
          <w:szCs w:val="24"/>
          <w:lang w:val="en-US"/>
        </w:rPr>
        <w:t xml:space="preserve">). </w:t>
      </w:r>
      <w:r w:rsidRPr="00D419C1">
        <w:rPr>
          <w:rFonts w:eastAsia="Calibri" w:cs="Arial"/>
          <w:sz w:val="24"/>
          <w:szCs w:val="24"/>
          <w:lang w:val="en-US"/>
        </w:rPr>
        <w:t>John</w:t>
      </w:r>
      <w:r w:rsidRPr="00D419C1">
        <w:rPr>
          <w:rFonts w:cs="Arial"/>
          <w:sz w:val="24"/>
          <w:szCs w:val="24"/>
          <w:lang w:val="en-US"/>
        </w:rPr>
        <w:t xml:space="preserve"> </w:t>
      </w:r>
      <w:r w:rsidRPr="00D419C1">
        <w:rPr>
          <w:rFonts w:eastAsia="Calibri" w:cs="Arial"/>
          <w:sz w:val="24"/>
          <w:szCs w:val="24"/>
          <w:lang w:val="en-US"/>
        </w:rPr>
        <w:t>Cassian</w:t>
      </w:r>
      <w:r w:rsidRPr="00D419C1">
        <w:rPr>
          <w:rFonts w:cs="Arial"/>
          <w:sz w:val="24"/>
          <w:szCs w:val="24"/>
          <w:lang w:val="en-US"/>
        </w:rPr>
        <w:t xml:space="preserve"> (360-430)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Pope</w:t>
      </w:r>
      <w:r w:rsidRPr="00D419C1">
        <w:rPr>
          <w:rFonts w:cs="Arial"/>
          <w:sz w:val="24"/>
          <w:szCs w:val="24"/>
          <w:lang w:val="en-US"/>
        </w:rPr>
        <w:t xml:space="preserve"> </w:t>
      </w:r>
      <w:r w:rsidRPr="00D419C1">
        <w:rPr>
          <w:rFonts w:eastAsia="Calibri" w:cs="Arial"/>
          <w:sz w:val="24"/>
          <w:szCs w:val="24"/>
          <w:lang w:val="en-US"/>
        </w:rPr>
        <w:t>Gregory</w:t>
      </w:r>
      <w:r w:rsidRPr="00D419C1">
        <w:rPr>
          <w:rFonts w:cs="Arial"/>
          <w:sz w:val="24"/>
          <w:szCs w:val="24"/>
          <w:lang w:val="en-US"/>
        </w:rPr>
        <w:t xml:space="preserve"> (540-604) </w:t>
      </w:r>
      <w:r w:rsidRPr="00D419C1">
        <w:rPr>
          <w:rFonts w:eastAsia="Calibri" w:cs="Arial"/>
          <w:sz w:val="24"/>
          <w:szCs w:val="24"/>
          <w:lang w:val="en-US"/>
        </w:rPr>
        <w:t>then</w:t>
      </w:r>
      <w:r w:rsidRPr="00D419C1">
        <w:rPr>
          <w:rFonts w:cs="Arial"/>
          <w:sz w:val="24"/>
          <w:szCs w:val="24"/>
          <w:lang w:val="en-US"/>
        </w:rPr>
        <w:t xml:space="preserve"> </w:t>
      </w:r>
      <w:r w:rsidRPr="00D419C1">
        <w:rPr>
          <w:rFonts w:eastAsia="Calibri" w:cs="Arial"/>
          <w:sz w:val="24"/>
          <w:szCs w:val="24"/>
          <w:lang w:val="en-US"/>
        </w:rPr>
        <w:t>systematically</w:t>
      </w:r>
      <w:r w:rsidRPr="00D419C1">
        <w:rPr>
          <w:rFonts w:cs="Arial"/>
          <w:sz w:val="24"/>
          <w:szCs w:val="24"/>
          <w:lang w:val="en-US"/>
        </w:rPr>
        <w:t xml:space="preserve"> </w:t>
      </w:r>
      <w:r w:rsidRPr="00D419C1">
        <w:rPr>
          <w:rFonts w:eastAsia="Calibri" w:cs="Arial"/>
          <w:sz w:val="24"/>
          <w:szCs w:val="24"/>
          <w:lang w:val="en-US"/>
        </w:rPr>
        <w:t>ordered</w:t>
      </w:r>
      <w:r w:rsidRPr="00D419C1">
        <w:rPr>
          <w:rFonts w:cs="Arial"/>
          <w:sz w:val="24"/>
          <w:szCs w:val="24"/>
          <w:lang w:val="en-US"/>
        </w:rPr>
        <w:t xml:space="preserve"> </w:t>
      </w:r>
      <w:r w:rsidRPr="00D419C1">
        <w:rPr>
          <w:rFonts w:eastAsia="Calibri" w:cs="Arial"/>
          <w:sz w:val="24"/>
          <w:szCs w:val="24"/>
          <w:lang w:val="en-US"/>
        </w:rPr>
        <w:t>these</w:t>
      </w:r>
      <w:r w:rsidRPr="00D419C1">
        <w:rPr>
          <w:rFonts w:cs="Arial"/>
          <w:sz w:val="24"/>
          <w:szCs w:val="24"/>
          <w:lang w:val="en-US"/>
        </w:rPr>
        <w:t xml:space="preserve"> </w:t>
      </w:r>
      <w:r w:rsidRPr="00D419C1">
        <w:rPr>
          <w:rFonts w:eastAsia="Calibri" w:cs="Arial"/>
          <w:sz w:val="24"/>
          <w:szCs w:val="24"/>
          <w:lang w:val="en-US"/>
        </w:rPr>
        <w:t>lists</w:t>
      </w:r>
      <w:r w:rsidRPr="00D419C1">
        <w:rPr>
          <w:rFonts w:cs="Arial"/>
          <w:sz w:val="24"/>
          <w:szCs w:val="24"/>
          <w:lang w:val="en-US"/>
        </w:rPr>
        <w:t xml:space="preserve"> </w:t>
      </w:r>
      <w:r w:rsidRPr="00D419C1">
        <w:rPr>
          <w:rFonts w:eastAsia="Calibri" w:cs="Arial"/>
          <w:sz w:val="24"/>
          <w:szCs w:val="24"/>
          <w:lang w:val="en-US"/>
        </w:rPr>
        <w:t>into</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set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seven</w:t>
      </w:r>
      <w:r w:rsidRPr="00D419C1">
        <w:rPr>
          <w:rFonts w:cs="Arial"/>
          <w:sz w:val="24"/>
          <w:szCs w:val="24"/>
          <w:lang w:val="en-US"/>
        </w:rPr>
        <w:t xml:space="preserve"> </w:t>
      </w:r>
      <w:r w:rsidRPr="00D419C1">
        <w:rPr>
          <w:rFonts w:eastAsia="Calibri" w:cs="Arial"/>
          <w:sz w:val="24"/>
          <w:szCs w:val="24"/>
          <w:lang w:val="en-US"/>
        </w:rPr>
        <w:t>capital</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subsuming</w:t>
      </w:r>
      <w:r w:rsidRPr="00D419C1">
        <w:rPr>
          <w:rFonts w:cs="Arial"/>
          <w:sz w:val="24"/>
          <w:szCs w:val="24"/>
          <w:lang w:val="en-US"/>
        </w:rPr>
        <w:t xml:space="preserve"> </w:t>
      </w:r>
      <w:r w:rsidRPr="00D419C1">
        <w:rPr>
          <w:rFonts w:eastAsia="Calibri" w:cs="Arial"/>
          <w:sz w:val="24"/>
          <w:szCs w:val="24"/>
          <w:lang w:val="en-US"/>
        </w:rPr>
        <w:t>some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discounting</w:t>
      </w:r>
      <w:r w:rsidRPr="00D419C1">
        <w:rPr>
          <w:rFonts w:cs="Arial"/>
          <w:sz w:val="24"/>
          <w:szCs w:val="24"/>
          <w:lang w:val="en-US"/>
        </w:rPr>
        <w:t xml:space="preserve"> </w:t>
      </w:r>
      <w:r w:rsidRPr="00D419C1">
        <w:rPr>
          <w:rFonts w:eastAsia="Calibri" w:cs="Arial"/>
          <w:sz w:val="24"/>
          <w:szCs w:val="24"/>
          <w:lang w:val="en-US"/>
        </w:rPr>
        <w:t>others</w:t>
      </w:r>
      <w:r w:rsidRPr="00D419C1">
        <w:rPr>
          <w:rFonts w:cs="Arial"/>
          <w:sz w:val="24"/>
          <w:szCs w:val="24"/>
          <w:lang w:val="en-US"/>
        </w:rPr>
        <w:t xml:space="preserve">. </w:t>
      </w:r>
      <w:r w:rsidRPr="00D419C1">
        <w:rPr>
          <w:rFonts w:eastAsia="Calibri" w:cs="Arial"/>
          <w:sz w:val="24"/>
          <w:szCs w:val="24"/>
          <w:lang w:val="en-US"/>
        </w:rPr>
        <w:t>Critics</w:t>
      </w:r>
      <w:r w:rsidRPr="00D419C1">
        <w:rPr>
          <w:rFonts w:cs="Arial"/>
          <w:sz w:val="24"/>
          <w:szCs w:val="24"/>
          <w:lang w:val="en-US"/>
        </w:rPr>
        <w:t xml:space="preserve"> </w:t>
      </w:r>
      <w:r w:rsidRPr="00D419C1">
        <w:rPr>
          <w:rFonts w:eastAsia="Calibri" w:cs="Arial"/>
          <w:sz w:val="24"/>
          <w:szCs w:val="24"/>
          <w:lang w:val="en-US"/>
        </w:rPr>
        <w:t>soon</w:t>
      </w:r>
      <w:r w:rsidRPr="00D419C1">
        <w:rPr>
          <w:rFonts w:cs="Arial"/>
          <w:sz w:val="24"/>
          <w:szCs w:val="24"/>
          <w:lang w:val="en-US"/>
        </w:rPr>
        <w:t xml:space="preserve"> </w:t>
      </w:r>
      <w:r w:rsidRPr="00D419C1">
        <w:rPr>
          <w:rFonts w:eastAsia="Calibri" w:cs="Arial"/>
          <w:sz w:val="24"/>
          <w:szCs w:val="24"/>
          <w:lang w:val="en-US"/>
        </w:rPr>
        <w:t>protested</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included</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these</w:t>
      </w:r>
      <w:r w:rsidRPr="00D419C1">
        <w:rPr>
          <w:rFonts w:cs="Arial"/>
          <w:sz w:val="24"/>
          <w:szCs w:val="24"/>
          <w:lang w:val="en-US"/>
        </w:rPr>
        <w:t xml:space="preserve"> </w:t>
      </w:r>
      <w:r w:rsidRPr="00D419C1">
        <w:rPr>
          <w:rFonts w:eastAsia="Calibri" w:cs="Arial"/>
          <w:sz w:val="24"/>
          <w:szCs w:val="24"/>
          <w:lang w:val="en-US"/>
        </w:rPr>
        <w:t>official</w:t>
      </w:r>
      <w:r w:rsidRPr="00D419C1">
        <w:rPr>
          <w:rFonts w:cs="Arial"/>
          <w:sz w:val="24"/>
          <w:szCs w:val="24"/>
          <w:lang w:val="en-US"/>
        </w:rPr>
        <w:t xml:space="preserve"> </w:t>
      </w:r>
      <w:r w:rsidRPr="00D419C1">
        <w:rPr>
          <w:rFonts w:eastAsia="Calibri" w:cs="Arial"/>
          <w:sz w:val="24"/>
          <w:szCs w:val="24"/>
          <w:lang w:val="en-US"/>
        </w:rPr>
        <w:t>lists</w:t>
      </w:r>
      <w:r w:rsidRPr="00D419C1">
        <w:rPr>
          <w:rFonts w:cs="Arial"/>
          <w:sz w:val="24"/>
          <w:szCs w:val="24"/>
          <w:lang w:val="en-US"/>
        </w:rPr>
        <w:t xml:space="preserve"> </w:t>
      </w:r>
      <w:r w:rsidRPr="00D419C1">
        <w:rPr>
          <w:rFonts w:eastAsia="Calibri" w:cs="Arial"/>
          <w:sz w:val="24"/>
          <w:szCs w:val="24"/>
          <w:lang w:val="en-US"/>
        </w:rPr>
        <w:t>were</w:t>
      </w:r>
      <w:r w:rsidRPr="00D419C1">
        <w:rPr>
          <w:rFonts w:cs="Arial"/>
          <w:sz w:val="24"/>
          <w:szCs w:val="24"/>
          <w:lang w:val="en-US"/>
        </w:rPr>
        <w:t xml:space="preserve"> </w:t>
      </w:r>
      <w:r w:rsidRPr="00D419C1">
        <w:rPr>
          <w:rFonts w:eastAsia="Calibri" w:cs="Arial"/>
          <w:sz w:val="24"/>
          <w:szCs w:val="24"/>
          <w:lang w:val="en-US"/>
        </w:rPr>
        <w:t>neither</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commonest</w:t>
      </w:r>
      <w:r w:rsidRPr="00D419C1">
        <w:rPr>
          <w:rFonts w:cs="Arial"/>
          <w:sz w:val="24"/>
          <w:szCs w:val="24"/>
          <w:lang w:val="en-US"/>
        </w:rPr>
        <w:t xml:space="preserve"> </w:t>
      </w:r>
      <w:r w:rsidRPr="00D419C1">
        <w:rPr>
          <w:rFonts w:eastAsia="Calibri" w:cs="Arial"/>
          <w:sz w:val="24"/>
          <w:szCs w:val="24"/>
          <w:lang w:val="en-US"/>
        </w:rPr>
        <w:t>nor</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worst</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objection</w:t>
      </w:r>
      <w:r w:rsidRPr="00D419C1">
        <w:rPr>
          <w:rFonts w:cs="Arial"/>
          <w:sz w:val="24"/>
          <w:szCs w:val="24"/>
          <w:lang w:val="en-US"/>
        </w:rPr>
        <w:t xml:space="preserve"> </w:t>
      </w:r>
      <w:r w:rsidRPr="00D419C1">
        <w:rPr>
          <w:rFonts w:eastAsia="Calibri" w:cs="Arial"/>
          <w:sz w:val="24"/>
          <w:szCs w:val="24"/>
          <w:lang w:val="en-US"/>
        </w:rPr>
        <w:t>compounded</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fact</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these</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did</w:t>
      </w:r>
      <w:r w:rsidRPr="00D419C1">
        <w:rPr>
          <w:rFonts w:cs="Arial"/>
          <w:sz w:val="24"/>
          <w:szCs w:val="24"/>
          <w:lang w:val="en-US"/>
        </w:rPr>
        <w:t xml:space="preserve"> </w:t>
      </w:r>
      <w:r w:rsidRPr="00D419C1">
        <w:rPr>
          <w:rFonts w:eastAsia="Calibri" w:cs="Arial"/>
          <w:sz w:val="24"/>
          <w:szCs w:val="24"/>
          <w:lang w:val="en-US"/>
        </w:rPr>
        <w:t>not</w:t>
      </w:r>
      <w:r w:rsidRPr="00D419C1">
        <w:rPr>
          <w:rFonts w:cs="Arial"/>
          <w:sz w:val="24"/>
          <w:szCs w:val="24"/>
          <w:lang w:val="en-US"/>
        </w:rPr>
        <w:t xml:space="preserve"> </w:t>
      </w:r>
      <w:r w:rsidRPr="00D419C1">
        <w:rPr>
          <w:rFonts w:eastAsia="Calibri" w:cs="Arial"/>
          <w:sz w:val="24"/>
          <w:szCs w:val="24"/>
          <w:lang w:val="en-US"/>
        </w:rPr>
        <w:t>correspond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principal</w:t>
      </w:r>
      <w:r w:rsidRPr="00D419C1">
        <w:rPr>
          <w:rFonts w:cs="Arial"/>
          <w:sz w:val="24"/>
          <w:szCs w:val="24"/>
          <w:lang w:val="en-US"/>
        </w:rPr>
        <w:t xml:space="preserve"> </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faith</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courage</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answer</w:t>
      </w:r>
      <w:r w:rsidRPr="00D419C1">
        <w:rPr>
          <w:rFonts w:cs="Arial"/>
          <w:sz w:val="24"/>
          <w:szCs w:val="24"/>
          <w:lang w:val="en-US"/>
        </w:rPr>
        <w:t xml:space="preserve"> </w:t>
      </w:r>
      <w:r w:rsidRPr="00D419C1">
        <w:rPr>
          <w:rFonts w:eastAsia="Calibri" w:cs="Arial"/>
          <w:sz w:val="24"/>
          <w:szCs w:val="24"/>
          <w:lang w:val="en-US"/>
        </w:rPr>
        <w:t>came</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concept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capital</w:t>
      </w:r>
      <w:r w:rsidRPr="00D419C1">
        <w:rPr>
          <w:rFonts w:cs="Arial"/>
          <w:sz w:val="24"/>
          <w:szCs w:val="24"/>
          <w:lang w:val="en-US"/>
        </w:rPr>
        <w:t xml:space="preserve"> </w:t>
      </w:r>
      <w:r w:rsidRPr="00D419C1">
        <w:rPr>
          <w:rFonts w:eastAsia="Calibri" w:cs="Arial"/>
          <w:sz w:val="24"/>
          <w:szCs w:val="24"/>
          <w:lang w:val="en-US"/>
        </w:rPr>
        <w:t>vice</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those</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special</w:t>
      </w:r>
      <w:r w:rsidRPr="00D419C1">
        <w:rPr>
          <w:rFonts w:cs="Arial"/>
          <w:sz w:val="24"/>
          <w:szCs w:val="24"/>
          <w:lang w:val="en-US"/>
        </w:rPr>
        <w:t xml:space="preserve"> </w:t>
      </w:r>
      <w:r w:rsidRPr="00D419C1">
        <w:rPr>
          <w:rFonts w:eastAsia="Calibri" w:cs="Arial"/>
          <w:i/>
          <w:sz w:val="24"/>
          <w:szCs w:val="24"/>
          <w:lang w:val="en-US"/>
        </w:rPr>
        <w:t>generative</w:t>
      </w:r>
      <w:r w:rsidRPr="00D419C1">
        <w:rPr>
          <w:rFonts w:cs="Arial"/>
          <w:i/>
          <w:sz w:val="24"/>
          <w:szCs w:val="24"/>
          <w:lang w:val="en-US"/>
        </w:rPr>
        <w:t xml:space="preserve"> </w:t>
      </w:r>
      <w:r w:rsidRPr="00D419C1">
        <w:rPr>
          <w:rFonts w:eastAsia="Calibri" w:cs="Arial"/>
          <w:i/>
          <w:sz w:val="24"/>
          <w:szCs w:val="24"/>
          <w:lang w:val="en-US"/>
        </w:rPr>
        <w:t>capacity</w:t>
      </w:r>
      <w:r w:rsidRPr="00D419C1">
        <w:rPr>
          <w:rFonts w:cs="Arial"/>
          <w:i/>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produce</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act</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source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other</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Cassian</w:t>
      </w:r>
      <w:r w:rsidRPr="00D419C1">
        <w:rPr>
          <w:rFonts w:cs="Arial"/>
          <w:sz w:val="24"/>
          <w:szCs w:val="24"/>
          <w:lang w:val="en-US"/>
        </w:rPr>
        <w:t xml:space="preserve"> </w:t>
      </w:r>
      <w:r w:rsidRPr="00D419C1">
        <w:rPr>
          <w:rFonts w:eastAsia="Calibri" w:cs="Arial"/>
          <w:sz w:val="24"/>
          <w:szCs w:val="24"/>
          <w:lang w:val="en-US"/>
        </w:rPr>
        <w:t>uses</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organic</w:t>
      </w:r>
      <w:r w:rsidRPr="00D419C1">
        <w:rPr>
          <w:rFonts w:cs="Arial"/>
          <w:sz w:val="24"/>
          <w:szCs w:val="24"/>
          <w:lang w:val="en-US"/>
        </w:rPr>
        <w:t xml:space="preserve"> </w:t>
      </w:r>
      <w:r w:rsidRPr="00D419C1">
        <w:rPr>
          <w:rFonts w:eastAsia="Calibri" w:cs="Arial"/>
          <w:sz w:val="24"/>
          <w:szCs w:val="24"/>
          <w:lang w:val="en-US"/>
        </w:rPr>
        <w:t>metaphor</w:t>
      </w:r>
      <w:r w:rsidRPr="00D419C1">
        <w:rPr>
          <w:rFonts w:cs="Arial"/>
          <w:sz w:val="24"/>
          <w:szCs w:val="24"/>
          <w:lang w:val="en-US"/>
        </w:rPr>
        <w:t xml:space="preserve">, </w:t>
      </w:r>
      <w:r w:rsidRPr="00D419C1">
        <w:rPr>
          <w:rFonts w:eastAsia="Calibri" w:cs="Arial"/>
          <w:sz w:val="24"/>
          <w:szCs w:val="24"/>
          <w:lang w:val="en-US"/>
        </w:rPr>
        <w:t>describing</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capital</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roots</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from</w:t>
      </w:r>
      <w:r w:rsidRPr="00D419C1">
        <w:rPr>
          <w:rFonts w:cs="Arial"/>
          <w:sz w:val="24"/>
          <w:szCs w:val="24"/>
          <w:lang w:val="en-US"/>
        </w:rPr>
        <w:t xml:space="preserve"> </w:t>
      </w:r>
      <w:r w:rsidRPr="00D419C1">
        <w:rPr>
          <w:rFonts w:eastAsia="Calibri" w:cs="Arial"/>
          <w:sz w:val="24"/>
          <w:szCs w:val="24"/>
          <w:lang w:val="en-US"/>
        </w:rPr>
        <w:t>which</w:t>
      </w:r>
      <w:r w:rsidRPr="00D419C1">
        <w:rPr>
          <w:rFonts w:cs="Arial"/>
          <w:sz w:val="24"/>
          <w:szCs w:val="24"/>
          <w:lang w:val="en-US"/>
        </w:rPr>
        <w:t xml:space="preserve"> </w:t>
      </w:r>
      <w:r w:rsidRPr="00D419C1">
        <w:rPr>
          <w:rFonts w:eastAsia="Calibri" w:cs="Arial"/>
          <w:sz w:val="24"/>
          <w:szCs w:val="24"/>
          <w:lang w:val="en-US"/>
        </w:rPr>
        <w:t>other</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offshoots</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while</w:t>
      </w:r>
      <w:r w:rsidRPr="00D419C1">
        <w:rPr>
          <w:rFonts w:cs="Arial"/>
          <w:sz w:val="24"/>
          <w:szCs w:val="24"/>
          <w:lang w:val="en-US"/>
        </w:rPr>
        <w:t xml:space="preserve"> </w:t>
      </w:r>
      <w:r w:rsidRPr="00D419C1">
        <w:rPr>
          <w:rFonts w:eastAsia="Calibri" w:cs="Arial"/>
          <w:sz w:val="24"/>
          <w:szCs w:val="24"/>
          <w:lang w:val="en-US"/>
        </w:rPr>
        <w:t>others</w:t>
      </w:r>
      <w:r w:rsidRPr="00D419C1">
        <w:rPr>
          <w:rFonts w:cs="Arial"/>
          <w:sz w:val="24"/>
          <w:szCs w:val="24"/>
          <w:lang w:val="en-US"/>
        </w:rPr>
        <w:t xml:space="preserve"> </w:t>
      </w:r>
      <w:r w:rsidRPr="00D419C1">
        <w:rPr>
          <w:rFonts w:eastAsia="Calibri" w:cs="Arial"/>
          <w:sz w:val="24"/>
          <w:szCs w:val="24"/>
          <w:lang w:val="en-US"/>
        </w:rPr>
        <w:t>prefer</w:t>
      </w:r>
      <w:r w:rsidRPr="00D419C1">
        <w:rPr>
          <w:rFonts w:cs="Arial"/>
          <w:sz w:val="24"/>
          <w:szCs w:val="24"/>
          <w:lang w:val="en-US"/>
        </w:rPr>
        <w:t xml:space="preserve"> </w:t>
      </w:r>
      <w:r w:rsidRPr="00D419C1">
        <w:rPr>
          <w:rFonts w:eastAsia="Calibri" w:cs="Arial"/>
          <w:sz w:val="24"/>
          <w:szCs w:val="24"/>
          <w:lang w:val="en-US"/>
        </w:rPr>
        <w:t>aquatic</w:t>
      </w:r>
      <w:r w:rsidRPr="00D419C1">
        <w:rPr>
          <w:rFonts w:cs="Arial"/>
          <w:sz w:val="24"/>
          <w:szCs w:val="24"/>
          <w:lang w:val="en-US"/>
        </w:rPr>
        <w:t xml:space="preserve"> </w:t>
      </w:r>
      <w:r w:rsidRPr="00D419C1">
        <w:rPr>
          <w:rFonts w:eastAsia="Calibri" w:cs="Arial"/>
          <w:sz w:val="24"/>
          <w:szCs w:val="24"/>
          <w:lang w:val="en-US"/>
        </w:rPr>
        <w:t>imagery</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term</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capital</w:t>
      </w:r>
      <w:r w:rsidRPr="00D419C1">
        <w:rPr>
          <w:rFonts w:cs="Arial"/>
          <w:sz w:val="24"/>
          <w:szCs w:val="24"/>
          <w:lang w:val="en-US"/>
        </w:rPr>
        <w:t xml:space="preserve"> </w:t>
      </w:r>
      <w:r w:rsidRPr="00D419C1">
        <w:rPr>
          <w:rFonts w:eastAsia="Calibri" w:cs="Arial"/>
          <w:sz w:val="24"/>
          <w:szCs w:val="24"/>
          <w:lang w:val="en-US"/>
        </w:rPr>
        <w:t>vice</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comes</w:t>
      </w:r>
      <w:r w:rsidRPr="00D419C1">
        <w:rPr>
          <w:rFonts w:cs="Arial"/>
          <w:sz w:val="24"/>
          <w:szCs w:val="24"/>
          <w:lang w:val="en-US"/>
        </w:rPr>
        <w:t xml:space="preserve"> </w:t>
      </w:r>
      <w:r w:rsidRPr="00D419C1">
        <w:rPr>
          <w:rFonts w:eastAsia="Calibri" w:cs="Arial"/>
          <w:sz w:val="24"/>
          <w:szCs w:val="24"/>
          <w:lang w:val="en-US"/>
        </w:rPr>
        <w:t>from</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Latin</w:t>
      </w:r>
      <w:r w:rsidRPr="00D419C1">
        <w:rPr>
          <w:rFonts w:cs="Arial"/>
          <w:sz w:val="24"/>
          <w:szCs w:val="24"/>
          <w:lang w:val="en-US"/>
        </w:rPr>
        <w:t xml:space="preserve"> </w:t>
      </w:r>
      <w:r w:rsidRPr="00D419C1">
        <w:rPr>
          <w:rFonts w:eastAsia="Calibri" w:cs="Arial"/>
          <w:i/>
          <w:sz w:val="24"/>
          <w:szCs w:val="24"/>
          <w:lang w:val="en-US"/>
        </w:rPr>
        <w:t>capit</w:t>
      </w:r>
      <w:r w:rsidRPr="00D419C1">
        <w:rPr>
          <w:rFonts w:cs="Arial"/>
          <w:sz w:val="24"/>
          <w:szCs w:val="24"/>
          <w:lang w:val="en-US"/>
        </w:rPr>
        <w:t xml:space="preserve">, </w:t>
      </w:r>
      <w:r w:rsidRPr="00D419C1">
        <w:rPr>
          <w:rFonts w:eastAsia="Calibri" w:cs="Arial"/>
          <w:sz w:val="24"/>
          <w:szCs w:val="24"/>
          <w:lang w:val="en-US"/>
        </w:rPr>
        <w:t>meaning</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head</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Pr>
          <w:rFonts w:cs="Arial"/>
          <w:sz w:val="24"/>
          <w:szCs w:val="24"/>
          <w:lang w:val="en-US"/>
        </w:rPr>
        <w:t>‘s</w:t>
      </w:r>
      <w:r w:rsidRPr="00D419C1">
        <w:rPr>
          <w:rFonts w:eastAsia="Calibri" w:cs="Arial"/>
          <w:sz w:val="24"/>
          <w:szCs w:val="24"/>
          <w:lang w:val="en-US"/>
        </w:rPr>
        <w:t>ource</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wellspring</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capital</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are</w:t>
      </w:r>
      <w:r>
        <w:rPr>
          <w:rFonts w:eastAsia="Calibri" w:cs="Arial"/>
          <w:sz w:val="24"/>
          <w:szCs w:val="24"/>
          <w:lang w:val="en-US"/>
        </w:rPr>
        <w:t>, in DeYoung’s words (2009:</w:t>
      </w:r>
      <w:r w:rsidRPr="00D419C1">
        <w:rPr>
          <w:rFonts w:cs="Arial"/>
          <w:sz w:val="24"/>
          <w:szCs w:val="24"/>
          <w:lang w:val="en-US"/>
        </w:rPr>
        <w:t xml:space="preserve"> </w:t>
      </w:r>
      <w:r>
        <w:rPr>
          <w:rFonts w:cs="Arial"/>
          <w:sz w:val="24"/>
          <w:szCs w:val="24"/>
          <w:lang w:val="en-US"/>
        </w:rPr>
        <w:t>29 and 33) ‘s</w:t>
      </w:r>
      <w:r w:rsidRPr="00D419C1">
        <w:rPr>
          <w:rFonts w:eastAsia="Calibri" w:cs="Arial"/>
          <w:sz w:val="24"/>
          <w:szCs w:val="24"/>
          <w:lang w:val="en-US"/>
        </w:rPr>
        <w:t>ingled</w:t>
      </w:r>
      <w:r w:rsidRPr="00D419C1">
        <w:rPr>
          <w:rFonts w:cs="Arial"/>
          <w:sz w:val="24"/>
          <w:szCs w:val="24"/>
          <w:lang w:val="en-US"/>
        </w:rPr>
        <w:t xml:space="preserve"> </w:t>
      </w:r>
      <w:r w:rsidRPr="00D419C1">
        <w:rPr>
          <w:rFonts w:eastAsia="Calibri" w:cs="Arial"/>
          <w:sz w:val="24"/>
          <w:szCs w:val="24"/>
          <w:lang w:val="en-US"/>
        </w:rPr>
        <w:t>out</w:t>
      </w:r>
      <w:r w:rsidRPr="00D419C1">
        <w:rPr>
          <w:rFonts w:cs="Arial"/>
          <w:sz w:val="24"/>
          <w:szCs w:val="24"/>
          <w:lang w:val="en-US"/>
        </w:rPr>
        <w:t xml:space="preserve"> </w:t>
      </w:r>
      <w:r w:rsidRPr="00D419C1">
        <w:rPr>
          <w:rFonts w:eastAsia="Calibri" w:cs="Arial"/>
          <w:sz w:val="24"/>
          <w:szCs w:val="24"/>
          <w:lang w:val="en-US"/>
        </w:rPr>
        <w:t>because</w:t>
      </w:r>
      <w:r w:rsidRPr="00D419C1">
        <w:rPr>
          <w:rFonts w:cs="Arial"/>
          <w:sz w:val="24"/>
          <w:szCs w:val="24"/>
          <w:lang w:val="en-US"/>
        </w:rPr>
        <w:t xml:space="preserve"> </w:t>
      </w:r>
      <w:r w:rsidRPr="00D419C1">
        <w:rPr>
          <w:rFonts w:eastAsia="Calibri" w:cs="Arial"/>
          <w:sz w:val="24"/>
          <w:szCs w:val="24"/>
          <w:lang w:val="en-US"/>
        </w:rPr>
        <w:t>they</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Pr>
          <w:rFonts w:cs="Arial"/>
          <w:sz w:val="24"/>
          <w:szCs w:val="24"/>
          <w:lang w:val="en-US"/>
        </w:rPr>
        <w:t>‘s</w:t>
      </w:r>
      <w:r w:rsidRPr="00D419C1">
        <w:rPr>
          <w:rFonts w:eastAsia="Calibri" w:cs="Arial"/>
          <w:sz w:val="24"/>
          <w:szCs w:val="24"/>
          <w:lang w:val="en-US"/>
        </w:rPr>
        <w:t>ource</w:t>
      </w:r>
      <w:r w:rsidRPr="00D419C1">
        <w:rPr>
          <w:rFonts w:cs="Arial"/>
          <w:sz w:val="24"/>
          <w:szCs w:val="24"/>
          <w:lang w:val="en-US"/>
        </w:rPr>
        <w:t xml:space="preserve"> </w:t>
      </w:r>
      <w:r w:rsidRPr="00D419C1">
        <w:rPr>
          <w:rFonts w:eastAsia="Calibri" w:cs="Arial"/>
          <w:sz w:val="24"/>
          <w:szCs w:val="24"/>
          <w:lang w:val="en-US"/>
        </w:rPr>
        <w:t>vices</w:t>
      </w:r>
      <w:r>
        <w:rPr>
          <w:rFonts w:cs="Arial"/>
          <w:sz w:val="24"/>
          <w:szCs w:val="24"/>
          <w:lang w:val="en-US"/>
        </w:rPr>
        <w:t>“</w:t>
      </w:r>
      <w:r w:rsidRPr="00D419C1">
        <w:rPr>
          <w:rFonts w:cs="Arial"/>
          <w:sz w:val="24"/>
          <w:szCs w:val="24"/>
          <w:lang w:val="en-US"/>
        </w:rPr>
        <w:t xml:space="preserve"> …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serve</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ever</w:t>
      </w:r>
      <w:r w:rsidRPr="00D419C1">
        <w:rPr>
          <w:rFonts w:cs="Arial"/>
          <w:sz w:val="24"/>
          <w:szCs w:val="24"/>
          <w:lang w:val="en-US"/>
        </w:rPr>
        <w:t>-</w:t>
      </w:r>
      <w:r w:rsidRPr="00D419C1">
        <w:rPr>
          <w:rFonts w:eastAsia="Calibri" w:cs="Arial"/>
          <w:sz w:val="24"/>
          <w:szCs w:val="24"/>
          <w:lang w:val="en-US"/>
        </w:rPr>
        <w:t>bubbling</w:t>
      </w:r>
      <w:r w:rsidRPr="00D419C1">
        <w:rPr>
          <w:rFonts w:cs="Arial"/>
          <w:sz w:val="24"/>
          <w:szCs w:val="24"/>
          <w:lang w:val="en-US"/>
        </w:rPr>
        <w:t xml:space="preserve"> </w:t>
      </w:r>
      <w:r w:rsidRPr="00D419C1">
        <w:rPr>
          <w:rFonts w:eastAsia="Calibri" w:cs="Arial"/>
          <w:sz w:val="24"/>
          <w:szCs w:val="24"/>
          <w:lang w:val="en-US"/>
        </w:rPr>
        <w:t>wellspring</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many</w:t>
      </w:r>
      <w:r w:rsidRPr="00D419C1">
        <w:rPr>
          <w:rFonts w:cs="Arial"/>
          <w:sz w:val="24"/>
          <w:szCs w:val="24"/>
          <w:lang w:val="en-US"/>
        </w:rPr>
        <w:t xml:space="preserve"> </w:t>
      </w:r>
      <w:r w:rsidRPr="00D419C1">
        <w:rPr>
          <w:rFonts w:eastAsia="Calibri" w:cs="Arial"/>
          <w:sz w:val="24"/>
          <w:szCs w:val="24"/>
          <w:lang w:val="en-US"/>
        </w:rPr>
        <w:t>others</w:t>
      </w:r>
      <w:r>
        <w:rPr>
          <w:rFonts w:eastAsia="Calibri" w:cs="Arial"/>
          <w:sz w:val="24"/>
          <w:szCs w:val="24"/>
          <w:lang w:val="en-US"/>
        </w:rPr>
        <w:t>.”</w:t>
      </w:r>
    </w:p>
    <w:p w14:paraId="3146828B"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I</w:t>
      </w:r>
      <w:r w:rsidRPr="00D419C1">
        <w:rPr>
          <w:rFonts w:cs="Arial"/>
          <w:sz w:val="24"/>
          <w:szCs w:val="24"/>
          <w:lang w:val="en-US"/>
        </w:rPr>
        <w:t xml:space="preserve"> </w:t>
      </w:r>
      <w:r w:rsidRPr="00D419C1">
        <w:rPr>
          <w:rFonts w:eastAsia="Calibri" w:cs="Arial"/>
          <w:sz w:val="24"/>
          <w:szCs w:val="24"/>
          <w:lang w:val="en-US"/>
        </w:rPr>
        <w:t>have</w:t>
      </w:r>
      <w:r w:rsidRPr="00D419C1">
        <w:rPr>
          <w:rFonts w:cs="Arial"/>
          <w:sz w:val="24"/>
          <w:szCs w:val="24"/>
          <w:lang w:val="en-US"/>
        </w:rPr>
        <w:t xml:space="preserve"> </w:t>
      </w:r>
      <w:r w:rsidRPr="00D419C1">
        <w:rPr>
          <w:rFonts w:eastAsia="Calibri" w:cs="Arial"/>
          <w:sz w:val="24"/>
          <w:szCs w:val="24"/>
          <w:lang w:val="en-US"/>
        </w:rPr>
        <w:t>suggested elsewhere</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there</w:t>
      </w:r>
      <w:r w:rsidRPr="00D419C1">
        <w:rPr>
          <w:rFonts w:cs="Arial"/>
          <w:sz w:val="24"/>
          <w:szCs w:val="24"/>
          <w:lang w:val="en-US"/>
        </w:rPr>
        <w:t xml:space="preserve"> </w:t>
      </w:r>
      <w:r w:rsidRPr="00D419C1">
        <w:rPr>
          <w:rFonts w:eastAsia="Calibri" w:cs="Arial"/>
          <w:sz w:val="24"/>
          <w:szCs w:val="24"/>
          <w:lang w:val="en-US"/>
        </w:rPr>
        <w:t>may</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771E0B">
        <w:rPr>
          <w:rFonts w:eastAsia="Calibri" w:cs="Arial"/>
          <w:i/>
          <w:sz w:val="24"/>
          <w:szCs w:val="24"/>
          <w:lang w:val="en-US"/>
        </w:rPr>
        <w:t>capital</w:t>
      </w:r>
      <w:r w:rsidRPr="00771E0B">
        <w:rPr>
          <w:rFonts w:cs="Arial"/>
          <w:i/>
          <w:sz w:val="24"/>
          <w:szCs w:val="24"/>
          <w:lang w:val="en-US"/>
        </w:rPr>
        <w:t xml:space="preserve"> </w:t>
      </w:r>
      <w:r w:rsidRPr="00771E0B">
        <w:rPr>
          <w:rFonts w:eastAsia="Calibri" w:cs="Arial"/>
          <w:i/>
          <w:sz w:val="24"/>
          <w:szCs w:val="24"/>
          <w:lang w:val="en-US"/>
        </w:rPr>
        <w:t>epistemic</w:t>
      </w:r>
      <w:r w:rsidRPr="00771E0B">
        <w:rPr>
          <w:rFonts w:cs="Arial"/>
          <w:i/>
          <w:sz w:val="24"/>
          <w:szCs w:val="24"/>
          <w:lang w:val="en-US"/>
        </w:rPr>
        <w:t xml:space="preserve"> </w:t>
      </w:r>
      <w:r w:rsidRPr="00771E0B">
        <w:rPr>
          <w:rFonts w:eastAsia="Calibri" w:cs="Arial"/>
          <w:i/>
          <w:sz w:val="24"/>
          <w:szCs w:val="24"/>
          <w:lang w:val="en-US"/>
        </w:rPr>
        <w:t>vices</w:t>
      </w:r>
      <w:r>
        <w:rPr>
          <w:rFonts w:eastAsia="Calibri" w:cs="Arial"/>
          <w:i/>
          <w:sz w:val="24"/>
          <w:szCs w:val="24"/>
          <w:lang w:val="en-US"/>
        </w:rPr>
        <w:t xml:space="preserve"> </w:t>
      </w:r>
      <w:r>
        <w:rPr>
          <w:rFonts w:eastAsia="Calibri" w:cs="Arial"/>
          <w:sz w:val="24"/>
          <w:szCs w:val="24"/>
          <w:lang w:val="en-US"/>
        </w:rPr>
        <w:t>(Kidd 2017b)</w:t>
      </w:r>
      <w:r w:rsidRPr="00D419C1">
        <w:rPr>
          <w:rFonts w:cs="Arial"/>
          <w:sz w:val="24"/>
          <w:szCs w:val="24"/>
          <w:lang w:val="en-US"/>
        </w:rPr>
        <w:t xml:space="preserve">. </w:t>
      </w:r>
      <w:r w:rsidRPr="00D419C1">
        <w:rPr>
          <w:rFonts w:eastAsia="Calibri" w:cs="Arial"/>
          <w:sz w:val="24"/>
          <w:szCs w:val="24"/>
          <w:lang w:val="en-US"/>
        </w:rPr>
        <w:t>These</w:t>
      </w:r>
      <w:r w:rsidRPr="00D419C1">
        <w:rPr>
          <w:rFonts w:cs="Arial"/>
          <w:sz w:val="24"/>
          <w:szCs w:val="24"/>
          <w:lang w:val="en-US"/>
        </w:rPr>
        <w:t xml:space="preserve"> </w:t>
      </w:r>
      <w:r w:rsidRPr="00D419C1">
        <w:rPr>
          <w:rFonts w:eastAsia="Calibri" w:cs="Arial"/>
          <w:sz w:val="24"/>
          <w:szCs w:val="24"/>
          <w:lang w:val="en-US"/>
        </w:rPr>
        <w:t>have</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special</w:t>
      </w:r>
      <w:r w:rsidRPr="00D419C1">
        <w:rPr>
          <w:rFonts w:cs="Arial"/>
          <w:sz w:val="24"/>
          <w:szCs w:val="24"/>
          <w:lang w:val="en-US"/>
        </w:rPr>
        <w:t xml:space="preserve"> </w:t>
      </w:r>
      <w:r w:rsidRPr="00D419C1">
        <w:rPr>
          <w:rFonts w:eastAsia="Calibri" w:cs="Arial"/>
          <w:sz w:val="24"/>
          <w:szCs w:val="24"/>
          <w:lang w:val="en-US"/>
        </w:rPr>
        <w:t>capacity</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act</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roots</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sources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others</w:t>
      </w:r>
      <w:r w:rsidRPr="00D419C1">
        <w:rPr>
          <w:rFonts w:cs="Arial"/>
          <w:sz w:val="24"/>
          <w:szCs w:val="24"/>
          <w:lang w:val="en-US"/>
        </w:rPr>
        <w:t xml:space="preserve">, </w:t>
      </w:r>
      <w:r w:rsidRPr="00D419C1">
        <w:rPr>
          <w:rFonts w:eastAsia="Calibri" w:cs="Arial"/>
          <w:sz w:val="24"/>
          <w:szCs w:val="24"/>
          <w:lang w:val="en-US"/>
        </w:rPr>
        <w:t>giving</w:t>
      </w:r>
      <w:r w:rsidRPr="00D419C1">
        <w:rPr>
          <w:rFonts w:cs="Arial"/>
          <w:sz w:val="24"/>
          <w:szCs w:val="24"/>
          <w:lang w:val="en-US"/>
        </w:rPr>
        <w:t xml:space="preserve"> </w:t>
      </w:r>
      <w:r w:rsidRPr="00D419C1">
        <w:rPr>
          <w:rFonts w:eastAsia="Calibri" w:cs="Arial"/>
          <w:sz w:val="24"/>
          <w:szCs w:val="24"/>
          <w:lang w:val="en-US"/>
        </w:rPr>
        <w:t>them</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privileged</w:t>
      </w:r>
      <w:r w:rsidRPr="00D419C1">
        <w:rPr>
          <w:rFonts w:cs="Arial"/>
          <w:sz w:val="24"/>
          <w:szCs w:val="24"/>
          <w:lang w:val="en-US"/>
        </w:rPr>
        <w:t xml:space="preserve"> </w:t>
      </w:r>
      <w:r w:rsidRPr="00D419C1">
        <w:rPr>
          <w:rFonts w:eastAsia="Calibri" w:cs="Arial"/>
          <w:sz w:val="24"/>
          <w:szCs w:val="24"/>
          <w:lang w:val="en-US"/>
        </w:rPr>
        <w:t>ontological</w:t>
      </w:r>
      <w:r w:rsidRPr="00D419C1">
        <w:rPr>
          <w:rFonts w:cs="Arial"/>
          <w:sz w:val="24"/>
          <w:szCs w:val="24"/>
          <w:lang w:val="en-US"/>
        </w:rPr>
        <w:t xml:space="preserve"> </w:t>
      </w:r>
      <w:r w:rsidRPr="00D419C1">
        <w:rPr>
          <w:rFonts w:eastAsia="Calibri" w:cs="Arial"/>
          <w:sz w:val="24"/>
          <w:szCs w:val="24"/>
          <w:lang w:val="en-US"/>
        </w:rPr>
        <w:t>status</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turn</w:t>
      </w:r>
      <w:r w:rsidRPr="00D419C1">
        <w:rPr>
          <w:rFonts w:cs="Arial"/>
          <w:sz w:val="24"/>
          <w:szCs w:val="24"/>
          <w:lang w:val="en-US"/>
        </w:rPr>
        <w:t xml:space="preserve">, </w:t>
      </w:r>
      <w:r w:rsidRPr="00D419C1">
        <w:rPr>
          <w:rFonts w:eastAsia="Calibri" w:cs="Arial"/>
          <w:sz w:val="24"/>
          <w:szCs w:val="24"/>
          <w:lang w:val="en-US"/>
        </w:rPr>
        <w:t>gives</w:t>
      </w:r>
      <w:r w:rsidRPr="00D419C1">
        <w:rPr>
          <w:rFonts w:cs="Arial"/>
          <w:sz w:val="24"/>
          <w:szCs w:val="24"/>
          <w:lang w:val="en-US"/>
        </w:rPr>
        <w:t xml:space="preserve"> </w:t>
      </w:r>
      <w:r w:rsidRPr="00D419C1">
        <w:rPr>
          <w:rFonts w:eastAsia="Calibri" w:cs="Arial"/>
          <w:sz w:val="24"/>
          <w:szCs w:val="24"/>
          <w:lang w:val="en-US"/>
        </w:rPr>
        <w:t>them</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special</w:t>
      </w:r>
      <w:r w:rsidRPr="00D419C1">
        <w:rPr>
          <w:rFonts w:cs="Arial"/>
          <w:sz w:val="24"/>
          <w:szCs w:val="24"/>
          <w:lang w:val="en-US"/>
        </w:rPr>
        <w:t xml:space="preserve"> </w:t>
      </w:r>
      <w:r w:rsidRPr="00D419C1">
        <w:rPr>
          <w:rFonts w:eastAsia="Calibri" w:cs="Arial"/>
          <w:sz w:val="24"/>
          <w:szCs w:val="24"/>
          <w:lang w:val="en-US"/>
        </w:rPr>
        <w:t>taxonomic</w:t>
      </w:r>
      <w:r w:rsidRPr="00D419C1">
        <w:rPr>
          <w:rFonts w:cs="Arial"/>
          <w:sz w:val="24"/>
          <w:szCs w:val="24"/>
          <w:lang w:val="en-US"/>
        </w:rPr>
        <w:t xml:space="preserve"> </w:t>
      </w:r>
      <w:r w:rsidRPr="00D419C1">
        <w:rPr>
          <w:rFonts w:eastAsia="Calibri" w:cs="Arial"/>
          <w:sz w:val="24"/>
          <w:szCs w:val="24"/>
          <w:lang w:val="en-US"/>
        </w:rPr>
        <w:t>status</w:t>
      </w:r>
      <w:r w:rsidRPr="00D419C1">
        <w:rPr>
          <w:rFonts w:cs="Arial"/>
          <w:sz w:val="24"/>
          <w:szCs w:val="24"/>
          <w:lang w:val="en-US"/>
        </w:rPr>
        <w:t xml:space="preserve">. </w:t>
      </w:r>
      <w:r w:rsidRPr="00D419C1">
        <w:rPr>
          <w:rFonts w:eastAsia="Calibri" w:cs="Arial"/>
          <w:sz w:val="24"/>
          <w:szCs w:val="24"/>
          <w:lang w:val="en-US"/>
        </w:rPr>
        <w:t>Whether</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idea</w:t>
      </w:r>
      <w:r w:rsidRPr="00D419C1">
        <w:rPr>
          <w:rFonts w:cs="Arial"/>
          <w:sz w:val="24"/>
          <w:szCs w:val="24"/>
          <w:lang w:val="en-US"/>
        </w:rPr>
        <w:t xml:space="preserve"> </w:t>
      </w:r>
      <w:r w:rsidRPr="00D419C1">
        <w:rPr>
          <w:rFonts w:eastAsia="Calibri" w:cs="Arial"/>
          <w:sz w:val="24"/>
          <w:szCs w:val="24"/>
          <w:lang w:val="en-US"/>
        </w:rPr>
        <w:t>can</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cashed</w:t>
      </w:r>
      <w:r w:rsidRPr="00D419C1">
        <w:rPr>
          <w:rFonts w:cs="Arial"/>
          <w:sz w:val="24"/>
          <w:szCs w:val="24"/>
          <w:lang w:val="en-US"/>
        </w:rPr>
        <w:t xml:space="preserve"> </w:t>
      </w:r>
      <w:r w:rsidRPr="00D419C1">
        <w:rPr>
          <w:rFonts w:eastAsia="Calibri" w:cs="Arial"/>
          <w:sz w:val="24"/>
          <w:szCs w:val="24"/>
          <w:lang w:val="en-US"/>
        </w:rPr>
        <w:t>out</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task</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another</w:t>
      </w:r>
      <w:r w:rsidRPr="00D419C1">
        <w:rPr>
          <w:rFonts w:cs="Arial"/>
          <w:sz w:val="24"/>
          <w:szCs w:val="24"/>
          <w:lang w:val="en-US"/>
        </w:rPr>
        <w:t xml:space="preserve"> </w:t>
      </w:r>
      <w:r w:rsidRPr="00D419C1">
        <w:rPr>
          <w:rFonts w:eastAsia="Calibri" w:cs="Arial"/>
          <w:sz w:val="24"/>
          <w:szCs w:val="24"/>
          <w:lang w:val="en-US"/>
        </w:rPr>
        <w:t>time</w:t>
      </w:r>
      <w:r w:rsidRPr="00D419C1">
        <w:rPr>
          <w:rFonts w:cs="Arial"/>
          <w:sz w:val="24"/>
          <w:szCs w:val="24"/>
          <w:lang w:val="en-US"/>
        </w:rPr>
        <w:t xml:space="preserve">, </w:t>
      </w:r>
      <w:r w:rsidRPr="00D419C1">
        <w:rPr>
          <w:rFonts w:eastAsia="Calibri" w:cs="Arial"/>
          <w:sz w:val="24"/>
          <w:szCs w:val="24"/>
          <w:lang w:val="en-US"/>
        </w:rPr>
        <w:t>pending</w:t>
      </w:r>
      <w:r w:rsidRPr="00D419C1">
        <w:rPr>
          <w:rFonts w:cs="Arial"/>
          <w:sz w:val="24"/>
          <w:szCs w:val="24"/>
          <w:lang w:val="en-US"/>
        </w:rPr>
        <w:t xml:space="preserve"> </w:t>
      </w:r>
      <w:r w:rsidRPr="00D419C1">
        <w:rPr>
          <w:rFonts w:eastAsia="Calibri" w:cs="Arial"/>
          <w:sz w:val="24"/>
          <w:szCs w:val="24"/>
          <w:lang w:val="en-US"/>
        </w:rPr>
        <w:t>investigation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set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issues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which</w:t>
      </w:r>
      <w:r w:rsidRPr="00D419C1">
        <w:rPr>
          <w:rFonts w:cs="Arial"/>
          <w:sz w:val="24"/>
          <w:szCs w:val="24"/>
          <w:lang w:val="en-US"/>
        </w:rPr>
        <w:t xml:space="preserve"> </w:t>
      </w:r>
      <w:r>
        <w:rPr>
          <w:rFonts w:eastAsia="Calibri" w:cs="Arial"/>
          <w:sz w:val="24"/>
          <w:szCs w:val="24"/>
          <w:lang w:val="en-US"/>
        </w:rPr>
        <w:t>three</w:t>
      </w:r>
      <w:r w:rsidRPr="00D419C1">
        <w:rPr>
          <w:rFonts w:cs="Arial"/>
          <w:sz w:val="24"/>
          <w:szCs w:val="24"/>
          <w:lang w:val="en-US"/>
        </w:rPr>
        <w:t xml:space="preserve"> </w:t>
      </w:r>
      <w:r w:rsidRPr="00D419C1">
        <w:rPr>
          <w:rFonts w:eastAsia="Calibri" w:cs="Arial"/>
          <w:sz w:val="24"/>
          <w:szCs w:val="24"/>
          <w:lang w:val="en-US"/>
        </w:rPr>
        <w:t>stand</w:t>
      </w:r>
      <w:r w:rsidRPr="00D419C1">
        <w:rPr>
          <w:rFonts w:cs="Arial"/>
          <w:sz w:val="24"/>
          <w:szCs w:val="24"/>
          <w:lang w:val="en-US"/>
        </w:rPr>
        <w:t xml:space="preserve"> </w:t>
      </w:r>
      <w:r w:rsidRPr="00D419C1">
        <w:rPr>
          <w:rFonts w:eastAsia="Calibri" w:cs="Arial"/>
          <w:sz w:val="24"/>
          <w:szCs w:val="24"/>
          <w:lang w:val="en-US"/>
        </w:rPr>
        <w:t>out</w:t>
      </w:r>
      <w:r w:rsidRPr="00D419C1">
        <w:rPr>
          <w:rFonts w:cs="Arial"/>
          <w:sz w:val="24"/>
          <w:szCs w:val="24"/>
          <w:lang w:val="en-US"/>
        </w:rPr>
        <w:t xml:space="preserve">. </w:t>
      </w:r>
      <w:r w:rsidRPr="00D419C1">
        <w:rPr>
          <w:rFonts w:eastAsia="Calibri" w:cs="Arial"/>
          <w:sz w:val="24"/>
          <w:szCs w:val="24"/>
          <w:lang w:val="en-US"/>
        </w:rPr>
        <w:t>First</w:t>
      </w:r>
      <w:r w:rsidRPr="00D419C1">
        <w:rPr>
          <w:rFonts w:cs="Arial"/>
          <w:sz w:val="24"/>
          <w:szCs w:val="24"/>
          <w:lang w:val="en-US"/>
        </w:rPr>
        <w:t xml:space="preserve">, </w:t>
      </w:r>
      <w:r w:rsidRPr="00D419C1">
        <w:rPr>
          <w:rFonts w:eastAsia="Calibri" w:cs="Arial"/>
          <w:sz w:val="24"/>
          <w:szCs w:val="24"/>
          <w:lang w:val="en-US"/>
        </w:rPr>
        <w:t>what</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nature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putative</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capitality</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relationship</w:t>
      </w:r>
      <w:r w:rsidRPr="00D419C1">
        <w:rPr>
          <w:rFonts w:cs="Arial"/>
          <w:sz w:val="24"/>
          <w:szCs w:val="24"/>
          <w:lang w:val="en-US"/>
        </w:rPr>
        <w:t xml:space="preserve"> – </w:t>
      </w: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conceptual</w:t>
      </w:r>
      <w:r w:rsidRPr="00D419C1">
        <w:rPr>
          <w:rFonts w:cs="Arial"/>
          <w:sz w:val="24"/>
          <w:szCs w:val="24"/>
          <w:lang w:val="en-US"/>
        </w:rPr>
        <w:t xml:space="preserve">, </w:t>
      </w:r>
      <w:r w:rsidRPr="00D419C1">
        <w:rPr>
          <w:rFonts w:eastAsia="Calibri" w:cs="Arial"/>
          <w:sz w:val="24"/>
          <w:szCs w:val="24"/>
          <w:lang w:val="en-US"/>
        </w:rPr>
        <w:t>causal</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psychological</w:t>
      </w:r>
      <w:r w:rsidRPr="00D419C1">
        <w:rPr>
          <w:rFonts w:cs="Arial"/>
          <w:sz w:val="24"/>
          <w:szCs w:val="24"/>
          <w:lang w:val="en-US"/>
        </w:rPr>
        <w:t xml:space="preserve">? </w:t>
      </w:r>
      <w:r w:rsidRPr="00D419C1">
        <w:rPr>
          <w:rFonts w:eastAsia="Calibri" w:cs="Arial"/>
          <w:sz w:val="24"/>
          <w:szCs w:val="24"/>
          <w:lang w:val="en-US"/>
        </w:rPr>
        <w:t>Second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what</w:t>
      </w:r>
      <w:r w:rsidRPr="00D419C1">
        <w:rPr>
          <w:rFonts w:cs="Arial"/>
          <w:sz w:val="24"/>
          <w:szCs w:val="24"/>
          <w:lang w:val="en-US"/>
        </w:rPr>
        <w:t xml:space="preserve"> </w:t>
      </w:r>
      <w:r w:rsidRPr="00D419C1">
        <w:rPr>
          <w:rFonts w:eastAsia="Calibri" w:cs="Arial"/>
          <w:sz w:val="24"/>
          <w:szCs w:val="24"/>
          <w:lang w:val="en-US"/>
        </w:rPr>
        <w:t>conception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ontology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would</w:t>
      </w:r>
      <w:r w:rsidRPr="00D419C1">
        <w:rPr>
          <w:rFonts w:cs="Arial"/>
          <w:sz w:val="24"/>
          <w:szCs w:val="24"/>
          <w:lang w:val="en-US"/>
        </w:rPr>
        <w:t xml:space="preserve"> </w:t>
      </w:r>
      <w:r w:rsidRPr="00D419C1">
        <w:rPr>
          <w:rFonts w:eastAsia="Calibri" w:cs="Arial"/>
          <w:sz w:val="24"/>
          <w:szCs w:val="24"/>
          <w:lang w:val="en-US"/>
        </w:rPr>
        <w:t>acceptance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capital</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commit</w:t>
      </w:r>
      <w:r w:rsidRPr="00D419C1">
        <w:rPr>
          <w:rFonts w:cs="Arial"/>
          <w:sz w:val="24"/>
          <w:szCs w:val="24"/>
          <w:lang w:val="en-US"/>
        </w:rPr>
        <w:t xml:space="preserve"> </w:t>
      </w:r>
      <w:r w:rsidRPr="00D419C1">
        <w:rPr>
          <w:rFonts w:eastAsia="Calibri" w:cs="Arial"/>
          <w:sz w:val="24"/>
          <w:szCs w:val="24"/>
          <w:lang w:val="en-US"/>
        </w:rPr>
        <w:t>us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Christian</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theorists</w:t>
      </w:r>
      <w:r w:rsidRPr="00D419C1">
        <w:rPr>
          <w:rFonts w:cs="Arial"/>
          <w:sz w:val="24"/>
          <w:szCs w:val="24"/>
          <w:lang w:val="en-US"/>
        </w:rPr>
        <w:t xml:space="preserve"> </w:t>
      </w:r>
      <w:r w:rsidRPr="00D419C1">
        <w:rPr>
          <w:rFonts w:eastAsia="Calibri" w:cs="Arial"/>
          <w:sz w:val="24"/>
          <w:szCs w:val="24"/>
          <w:lang w:val="en-US"/>
        </w:rPr>
        <w:t>took</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tracking</w:t>
      </w:r>
      <w:r w:rsidRPr="00D419C1">
        <w:rPr>
          <w:rFonts w:cs="Arial"/>
          <w:sz w:val="24"/>
          <w:szCs w:val="24"/>
          <w:lang w:val="en-US"/>
        </w:rPr>
        <w:t xml:space="preserve"> </w:t>
      </w:r>
      <w:r w:rsidRPr="00D419C1">
        <w:rPr>
          <w:rFonts w:eastAsia="Calibri" w:cs="Arial"/>
          <w:sz w:val="24"/>
          <w:szCs w:val="24"/>
          <w:lang w:val="en-US"/>
        </w:rPr>
        <w:t>genuine</w:t>
      </w:r>
      <w:r w:rsidRPr="00D419C1">
        <w:rPr>
          <w:rFonts w:cs="Arial"/>
          <w:sz w:val="24"/>
          <w:szCs w:val="24"/>
          <w:lang w:val="en-US"/>
        </w:rPr>
        <w:t xml:space="preserve"> </w:t>
      </w:r>
      <w:r w:rsidRPr="00D419C1">
        <w:rPr>
          <w:rFonts w:eastAsia="Calibri" w:cs="Arial"/>
          <w:sz w:val="24"/>
          <w:szCs w:val="24"/>
          <w:lang w:val="en-US"/>
        </w:rPr>
        <w:t>moral</w:t>
      </w:r>
      <w:r w:rsidRPr="00D419C1">
        <w:rPr>
          <w:rFonts w:cs="Arial"/>
          <w:sz w:val="24"/>
          <w:szCs w:val="24"/>
          <w:lang w:val="en-US"/>
        </w:rPr>
        <w:t xml:space="preserve"> </w:t>
      </w:r>
      <w:r w:rsidRPr="00D419C1">
        <w:rPr>
          <w:rFonts w:eastAsia="Calibri" w:cs="Arial"/>
          <w:sz w:val="24"/>
          <w:szCs w:val="24"/>
          <w:lang w:val="en-US"/>
        </w:rPr>
        <w:t>categories</w:t>
      </w:r>
      <w:r w:rsidRPr="00D419C1">
        <w:rPr>
          <w:rFonts w:cs="Arial"/>
          <w:sz w:val="24"/>
          <w:szCs w:val="24"/>
          <w:lang w:val="en-US"/>
        </w:rPr>
        <w:t xml:space="preserve">, </w:t>
      </w:r>
      <w:r w:rsidRPr="00D419C1">
        <w:rPr>
          <w:rFonts w:eastAsia="Calibri" w:cs="Arial"/>
          <w:sz w:val="24"/>
          <w:szCs w:val="24"/>
          <w:lang w:val="en-US"/>
        </w:rPr>
        <w:t>meaning</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them</w:t>
      </w:r>
      <w:r w:rsidRPr="00D419C1">
        <w:rPr>
          <w:rFonts w:cs="Arial"/>
          <w:sz w:val="24"/>
          <w:szCs w:val="24"/>
          <w:lang w:val="en-US"/>
        </w:rPr>
        <w:t xml:space="preserve">, </w:t>
      </w:r>
      <w:r w:rsidRPr="00D419C1">
        <w:rPr>
          <w:rFonts w:eastAsia="Calibri" w:cs="Arial"/>
          <w:sz w:val="24"/>
          <w:szCs w:val="24"/>
          <w:lang w:val="en-US"/>
        </w:rPr>
        <w:t>capital</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 </w:t>
      </w:r>
      <w:r w:rsidRPr="00D419C1">
        <w:rPr>
          <w:rFonts w:eastAsia="Calibri" w:cs="Arial"/>
          <w:sz w:val="24"/>
          <w:szCs w:val="24"/>
          <w:lang w:val="en-US"/>
        </w:rPr>
        <w:t>moral</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spiritual</w:t>
      </w:r>
      <w:r w:rsidRPr="00D419C1">
        <w:rPr>
          <w:rFonts w:cs="Arial"/>
          <w:sz w:val="24"/>
          <w:szCs w:val="24"/>
          <w:lang w:val="en-US"/>
        </w:rPr>
        <w:t xml:space="preserve"> </w:t>
      </w:r>
      <w:r w:rsidRPr="00D419C1">
        <w:rPr>
          <w:rFonts w:eastAsia="Calibri" w:cs="Arial"/>
          <w:sz w:val="24"/>
          <w:szCs w:val="24"/>
          <w:lang w:val="en-US"/>
        </w:rPr>
        <w:t>ones</w:t>
      </w:r>
      <w:r w:rsidRPr="00D419C1">
        <w:rPr>
          <w:rFonts w:cs="Arial"/>
          <w:sz w:val="24"/>
          <w:szCs w:val="24"/>
          <w:lang w:val="en-US"/>
        </w:rPr>
        <w:t xml:space="preserve">, </w:t>
      </w:r>
      <w:r w:rsidRPr="00D419C1">
        <w:rPr>
          <w:rFonts w:eastAsia="Calibri" w:cs="Arial"/>
          <w:sz w:val="24"/>
          <w:szCs w:val="24"/>
          <w:lang w:val="en-US"/>
        </w:rPr>
        <w:t>at</w:t>
      </w:r>
      <w:r w:rsidRPr="00D419C1">
        <w:rPr>
          <w:rFonts w:cs="Arial"/>
          <w:sz w:val="24"/>
          <w:szCs w:val="24"/>
          <w:lang w:val="en-US"/>
        </w:rPr>
        <w:t xml:space="preserve"> </w:t>
      </w:r>
      <w:r w:rsidRPr="00D419C1">
        <w:rPr>
          <w:rFonts w:eastAsia="Calibri" w:cs="Arial"/>
          <w:sz w:val="24"/>
          <w:szCs w:val="24"/>
          <w:lang w:val="en-US"/>
        </w:rPr>
        <w:t>least</w:t>
      </w:r>
      <w:r w:rsidRPr="00D419C1">
        <w:rPr>
          <w:rFonts w:cs="Arial"/>
          <w:sz w:val="24"/>
          <w:szCs w:val="24"/>
          <w:lang w:val="en-US"/>
        </w:rPr>
        <w:t xml:space="preserve"> –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discovered</w:t>
      </w:r>
      <w:r w:rsidRPr="00D419C1">
        <w:rPr>
          <w:rFonts w:cs="Arial"/>
          <w:sz w:val="24"/>
          <w:szCs w:val="24"/>
          <w:lang w:val="en-US"/>
        </w:rPr>
        <w:t xml:space="preserve"> </w:t>
      </w:r>
      <w:r w:rsidRPr="00D419C1">
        <w:rPr>
          <w:rFonts w:eastAsia="Calibri" w:cs="Arial"/>
          <w:sz w:val="24"/>
          <w:szCs w:val="24"/>
          <w:lang w:val="en-US"/>
        </w:rPr>
        <w:t>rather</w:t>
      </w:r>
      <w:r w:rsidRPr="00D419C1">
        <w:rPr>
          <w:rFonts w:cs="Arial"/>
          <w:sz w:val="24"/>
          <w:szCs w:val="24"/>
          <w:lang w:val="en-US"/>
        </w:rPr>
        <w:t xml:space="preserve"> </w:t>
      </w:r>
      <w:r w:rsidRPr="00D419C1">
        <w:rPr>
          <w:rFonts w:eastAsia="Calibri" w:cs="Arial"/>
          <w:sz w:val="24"/>
          <w:szCs w:val="24"/>
          <w:lang w:val="en-US"/>
        </w:rPr>
        <w:t>than</w:t>
      </w:r>
      <w:r w:rsidRPr="00D419C1">
        <w:rPr>
          <w:rFonts w:cs="Arial"/>
          <w:sz w:val="24"/>
          <w:szCs w:val="24"/>
          <w:lang w:val="en-US"/>
        </w:rPr>
        <w:t xml:space="preserve"> </w:t>
      </w:r>
      <w:r w:rsidRPr="00D419C1">
        <w:rPr>
          <w:rFonts w:eastAsia="Calibri" w:cs="Arial"/>
          <w:sz w:val="24"/>
          <w:szCs w:val="24"/>
          <w:lang w:val="en-US"/>
        </w:rPr>
        <w:t>created</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imposed</w:t>
      </w:r>
      <w:r w:rsidRPr="00D419C1">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contemporary</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epistemologists</w:t>
      </w:r>
      <w:r w:rsidRPr="00D419C1">
        <w:rPr>
          <w:rFonts w:cs="Arial"/>
          <w:sz w:val="24"/>
          <w:szCs w:val="24"/>
          <w:lang w:val="en-US"/>
        </w:rPr>
        <w:t xml:space="preserve"> </w:t>
      </w:r>
      <w:r w:rsidRPr="00D419C1">
        <w:rPr>
          <w:rFonts w:eastAsia="Calibri" w:cs="Arial"/>
          <w:sz w:val="24"/>
          <w:szCs w:val="24"/>
          <w:lang w:val="en-US"/>
        </w:rPr>
        <w:t>demur</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Cassam</w:t>
      </w:r>
      <w:r>
        <w:rPr>
          <w:rFonts w:eastAsia="Calibri" w:cs="Arial"/>
          <w:sz w:val="24"/>
          <w:szCs w:val="24"/>
          <w:lang w:val="en-US"/>
        </w:rPr>
        <w:t xml:space="preserve"> (2017)</w:t>
      </w:r>
      <w:r w:rsidRPr="00D419C1">
        <w:rPr>
          <w:rFonts w:cs="Arial"/>
          <w:sz w:val="24"/>
          <w:szCs w:val="24"/>
          <w:lang w:val="en-US"/>
        </w:rPr>
        <w:t xml:space="preserve"> </w:t>
      </w:r>
      <w:r w:rsidRPr="00D419C1">
        <w:rPr>
          <w:rFonts w:eastAsia="Calibri" w:cs="Arial"/>
          <w:sz w:val="24"/>
          <w:szCs w:val="24"/>
          <w:lang w:val="en-US"/>
        </w:rPr>
        <w:t>arguing</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impositionist</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account</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which</w:t>
      </w:r>
      <w:r w:rsidRPr="00D419C1">
        <w:rPr>
          <w:rFonts w:cs="Arial"/>
          <w:sz w:val="24"/>
          <w:szCs w:val="24"/>
          <w:lang w:val="en-US"/>
        </w:rPr>
        <w:t xml:space="preserve"> </w:t>
      </w:r>
      <w:r w:rsidRPr="00D419C1">
        <w:rPr>
          <w:rFonts w:eastAsia="Calibri" w:cs="Arial"/>
          <w:sz w:val="24"/>
          <w:szCs w:val="24"/>
          <w:lang w:val="en-US"/>
        </w:rPr>
        <w:t>boundaries</w:t>
      </w:r>
      <w:r w:rsidRPr="00D419C1">
        <w:rPr>
          <w:rFonts w:cs="Arial"/>
          <w:sz w:val="24"/>
          <w:szCs w:val="24"/>
          <w:lang w:val="en-US"/>
        </w:rPr>
        <w:t xml:space="preserve"> </w:t>
      </w:r>
      <w:r w:rsidRPr="00D419C1">
        <w:rPr>
          <w:rFonts w:eastAsia="Calibri" w:cs="Arial"/>
          <w:sz w:val="24"/>
          <w:szCs w:val="24"/>
          <w:lang w:val="en-US"/>
        </w:rPr>
        <w:t>between</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imposed</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us</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relation</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specific</w:t>
      </w:r>
      <w:r w:rsidRPr="00D419C1">
        <w:rPr>
          <w:rFonts w:cs="Arial"/>
          <w:sz w:val="24"/>
          <w:szCs w:val="24"/>
          <w:lang w:val="en-US"/>
        </w:rPr>
        <w:t xml:space="preserve"> </w:t>
      </w:r>
      <w:r w:rsidRPr="00D419C1">
        <w:rPr>
          <w:rFonts w:eastAsia="Calibri" w:cs="Arial"/>
          <w:sz w:val="24"/>
          <w:szCs w:val="24"/>
          <w:lang w:val="en-US"/>
        </w:rPr>
        <w:t>interests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concerns</w:t>
      </w:r>
      <w:r w:rsidRPr="00D419C1">
        <w:rPr>
          <w:rFonts w:cs="Arial"/>
          <w:sz w:val="24"/>
          <w:szCs w:val="24"/>
          <w:lang w:val="en-US"/>
        </w:rPr>
        <w:t xml:space="preserve">, </w:t>
      </w:r>
      <w:r w:rsidRPr="00D419C1">
        <w:rPr>
          <w:rFonts w:eastAsia="Calibri" w:cs="Arial"/>
          <w:sz w:val="24"/>
          <w:szCs w:val="24"/>
          <w:lang w:val="en-US"/>
        </w:rPr>
        <w:t>not</w:t>
      </w:r>
      <w:r w:rsidRPr="00D419C1">
        <w:rPr>
          <w:rFonts w:cs="Arial"/>
          <w:sz w:val="24"/>
          <w:szCs w:val="24"/>
          <w:lang w:val="en-US"/>
        </w:rPr>
        <w:t xml:space="preserve"> </w:t>
      </w:r>
      <w:r w:rsidRPr="00D419C1">
        <w:rPr>
          <w:rFonts w:eastAsia="Calibri" w:cs="Arial"/>
          <w:sz w:val="24"/>
          <w:szCs w:val="24"/>
          <w:lang w:val="en-US"/>
        </w:rPr>
        <w:t>discovered</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existing</w:t>
      </w:r>
      <w:r w:rsidRPr="00D419C1">
        <w:rPr>
          <w:rFonts w:cs="Arial"/>
          <w:sz w:val="24"/>
          <w:szCs w:val="24"/>
          <w:lang w:val="en-US"/>
        </w:rPr>
        <w:t xml:space="preserve"> </w:t>
      </w:r>
      <w:r w:rsidRPr="00D419C1">
        <w:rPr>
          <w:rFonts w:eastAsia="Calibri" w:cs="Arial"/>
          <w:sz w:val="24"/>
          <w:szCs w:val="24"/>
          <w:lang w:val="en-US"/>
        </w:rPr>
        <w:t>objects</w:t>
      </w:r>
      <w:r w:rsidRPr="00D419C1">
        <w:rPr>
          <w:rFonts w:cs="Arial"/>
          <w:sz w:val="24"/>
          <w:szCs w:val="24"/>
          <w:lang w:val="en-US"/>
        </w:rPr>
        <w:t xml:space="preserve">. </w:t>
      </w:r>
      <w:r>
        <w:rPr>
          <w:rFonts w:cs="Arial"/>
          <w:sz w:val="24"/>
          <w:szCs w:val="24"/>
          <w:lang w:val="en-US"/>
        </w:rPr>
        <w:t xml:space="preserve">A third worry – shared with the other taxonomic strategies – is that </w:t>
      </w:r>
      <w:r>
        <w:rPr>
          <w:rFonts w:cs="Arial"/>
          <w:i/>
          <w:sz w:val="24"/>
          <w:szCs w:val="24"/>
          <w:lang w:val="en-US"/>
        </w:rPr>
        <w:t>any</w:t>
      </w:r>
      <w:r>
        <w:rPr>
          <w:rFonts w:cs="Arial"/>
          <w:sz w:val="24"/>
          <w:szCs w:val="24"/>
          <w:lang w:val="en-US"/>
        </w:rPr>
        <w:t xml:space="preserve"> vice could, in fact, function capitally as the source or root of others. Assessing this possibility requires, at the least, careful investigation of a range of candidate capital epistemic vices.</w:t>
      </w:r>
    </w:p>
    <w:p w14:paraId="790ACF4E"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later</w:t>
      </w:r>
      <w:r w:rsidRPr="00D419C1">
        <w:rPr>
          <w:rFonts w:cs="Arial"/>
          <w:sz w:val="24"/>
          <w:szCs w:val="24"/>
          <w:lang w:val="en-US"/>
        </w:rPr>
        <w:t xml:space="preserve"> </w:t>
      </w:r>
      <w:r w:rsidRPr="00D419C1">
        <w:rPr>
          <w:rFonts w:eastAsia="Calibri" w:cs="Arial"/>
          <w:sz w:val="24"/>
          <w:szCs w:val="24"/>
          <w:lang w:val="en-US"/>
        </w:rPr>
        <w:t>sections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paper</w:t>
      </w:r>
      <w:r w:rsidRPr="00D419C1">
        <w:rPr>
          <w:rFonts w:cs="Arial"/>
          <w:sz w:val="24"/>
          <w:szCs w:val="24"/>
          <w:lang w:val="en-US"/>
        </w:rPr>
        <w:t xml:space="preserve">, </w:t>
      </w:r>
      <w:r w:rsidRPr="00D419C1">
        <w:rPr>
          <w:rFonts w:eastAsia="Calibri" w:cs="Arial"/>
          <w:sz w:val="24"/>
          <w:szCs w:val="24"/>
          <w:lang w:val="en-US"/>
        </w:rPr>
        <w:t>my</w:t>
      </w:r>
      <w:r w:rsidRPr="00D419C1">
        <w:rPr>
          <w:rFonts w:cs="Arial"/>
          <w:sz w:val="24"/>
          <w:szCs w:val="24"/>
          <w:lang w:val="en-US"/>
        </w:rPr>
        <w:t xml:space="preserve"> </w:t>
      </w:r>
      <w:r w:rsidRPr="00D419C1">
        <w:rPr>
          <w:rFonts w:eastAsia="Calibri" w:cs="Arial"/>
          <w:sz w:val="24"/>
          <w:szCs w:val="24"/>
          <w:lang w:val="en-US"/>
        </w:rPr>
        <w:t>sympathy</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impositionist</w:t>
      </w:r>
      <w:r w:rsidRPr="00D419C1">
        <w:rPr>
          <w:rFonts w:cs="Arial"/>
          <w:sz w:val="24"/>
          <w:szCs w:val="24"/>
          <w:lang w:val="en-US"/>
        </w:rPr>
        <w:t xml:space="preserve"> </w:t>
      </w:r>
      <w:r w:rsidRPr="00D419C1">
        <w:rPr>
          <w:rFonts w:eastAsia="Calibri" w:cs="Arial"/>
          <w:sz w:val="24"/>
          <w:szCs w:val="24"/>
          <w:lang w:val="en-US"/>
        </w:rPr>
        <w:t>account</w:t>
      </w:r>
      <w:r w:rsidRPr="00D419C1">
        <w:rPr>
          <w:rFonts w:cs="Arial"/>
          <w:sz w:val="24"/>
          <w:szCs w:val="24"/>
          <w:lang w:val="en-US"/>
        </w:rPr>
        <w:t xml:space="preserve"> </w:t>
      </w:r>
      <w:r w:rsidRPr="00D419C1">
        <w:rPr>
          <w:rFonts w:eastAsia="Calibri" w:cs="Arial"/>
          <w:sz w:val="24"/>
          <w:szCs w:val="24"/>
          <w:lang w:val="en-US"/>
        </w:rPr>
        <w:t>will</w:t>
      </w:r>
      <w:r w:rsidRPr="00D419C1">
        <w:rPr>
          <w:rFonts w:cs="Arial"/>
          <w:sz w:val="24"/>
          <w:szCs w:val="24"/>
          <w:lang w:val="en-US"/>
        </w:rPr>
        <w:t xml:space="preserve"> </w:t>
      </w:r>
      <w:r w:rsidRPr="00D419C1">
        <w:rPr>
          <w:rFonts w:eastAsia="Calibri" w:cs="Arial"/>
          <w:sz w:val="24"/>
          <w:szCs w:val="24"/>
          <w:lang w:val="en-US"/>
        </w:rPr>
        <w:t>become</w:t>
      </w:r>
      <w:r w:rsidRPr="00D419C1">
        <w:rPr>
          <w:rFonts w:cs="Arial"/>
          <w:sz w:val="24"/>
          <w:szCs w:val="24"/>
          <w:lang w:val="en-US"/>
        </w:rPr>
        <w:t xml:space="preserve"> </w:t>
      </w:r>
      <w:r w:rsidRPr="00D419C1">
        <w:rPr>
          <w:rFonts w:eastAsia="Calibri" w:cs="Arial"/>
          <w:sz w:val="24"/>
          <w:szCs w:val="24"/>
          <w:lang w:val="en-US"/>
        </w:rPr>
        <w:t>clear</w:t>
      </w:r>
      <w:r w:rsidRPr="00D419C1">
        <w:rPr>
          <w:rFonts w:cs="Arial"/>
          <w:sz w:val="24"/>
          <w:szCs w:val="24"/>
          <w:lang w:val="en-US"/>
        </w:rPr>
        <w:t xml:space="preserve">. </w:t>
      </w:r>
      <w:r w:rsidRPr="00D419C1">
        <w:rPr>
          <w:rFonts w:eastAsia="Calibri" w:cs="Arial"/>
          <w:sz w:val="24"/>
          <w:szCs w:val="24"/>
          <w:lang w:val="en-US"/>
        </w:rPr>
        <w:t>I</w:t>
      </w:r>
      <w:r w:rsidRPr="00D419C1">
        <w:rPr>
          <w:rFonts w:cs="Arial"/>
          <w:sz w:val="24"/>
          <w:szCs w:val="24"/>
          <w:lang w:val="en-US"/>
        </w:rPr>
        <w:t xml:space="preserve"> </w:t>
      </w:r>
      <w:r w:rsidRPr="00D419C1">
        <w:rPr>
          <w:rFonts w:eastAsia="Calibri" w:cs="Arial"/>
          <w:sz w:val="24"/>
          <w:szCs w:val="24"/>
          <w:lang w:val="en-US"/>
        </w:rPr>
        <w:t>offer</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concept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capital</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here</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contribution</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effort</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map</w:t>
      </w:r>
      <w:r w:rsidRPr="00D419C1">
        <w:rPr>
          <w:rFonts w:cs="Arial"/>
          <w:sz w:val="24"/>
          <w:szCs w:val="24"/>
          <w:lang w:val="en-US"/>
        </w:rPr>
        <w:t xml:space="preserve"> </w:t>
      </w:r>
      <w:r w:rsidRPr="00D419C1">
        <w:rPr>
          <w:rFonts w:eastAsia="Calibri" w:cs="Arial"/>
          <w:sz w:val="24"/>
          <w:szCs w:val="24"/>
          <w:lang w:val="en-US"/>
        </w:rPr>
        <w:t>out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range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options</w:t>
      </w:r>
      <w:r w:rsidRPr="00D419C1">
        <w:rPr>
          <w:rFonts w:cs="Arial"/>
          <w:sz w:val="24"/>
          <w:szCs w:val="24"/>
          <w:lang w:val="en-US"/>
        </w:rPr>
        <w:t xml:space="preserve"> </w:t>
      </w:r>
      <w:r w:rsidRPr="00D419C1">
        <w:rPr>
          <w:rFonts w:eastAsia="Calibri" w:cs="Arial"/>
          <w:sz w:val="24"/>
          <w:szCs w:val="24"/>
          <w:lang w:val="en-US"/>
        </w:rPr>
        <w:t>available</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epistemologists</w:t>
      </w:r>
      <w:r w:rsidRPr="00D419C1">
        <w:rPr>
          <w:rFonts w:cs="Arial"/>
          <w:sz w:val="24"/>
          <w:szCs w:val="24"/>
          <w:lang w:val="en-US"/>
        </w:rPr>
        <w:t xml:space="preserve"> </w:t>
      </w:r>
      <w:r w:rsidRPr="00D419C1">
        <w:rPr>
          <w:rFonts w:eastAsia="Calibri" w:cs="Arial"/>
          <w:sz w:val="24"/>
          <w:szCs w:val="24"/>
          <w:lang w:val="en-US"/>
        </w:rPr>
        <w:t>once</w:t>
      </w:r>
      <w:r w:rsidRPr="00D419C1">
        <w:rPr>
          <w:rFonts w:cs="Arial"/>
          <w:sz w:val="24"/>
          <w:szCs w:val="24"/>
          <w:lang w:val="en-US"/>
        </w:rPr>
        <w:t xml:space="preserve"> </w:t>
      </w:r>
      <w:r w:rsidRPr="00D419C1">
        <w:rPr>
          <w:rFonts w:eastAsia="Calibri" w:cs="Arial"/>
          <w:sz w:val="24"/>
          <w:szCs w:val="24"/>
          <w:lang w:val="en-US"/>
        </w:rPr>
        <w:t>they</w:t>
      </w:r>
      <w:r w:rsidRPr="00D419C1">
        <w:rPr>
          <w:rFonts w:cs="Arial"/>
          <w:sz w:val="24"/>
          <w:szCs w:val="24"/>
          <w:lang w:val="en-US"/>
        </w:rPr>
        <w:t xml:space="preserve"> </w:t>
      </w:r>
      <w:r w:rsidRPr="00D419C1">
        <w:rPr>
          <w:rFonts w:eastAsia="Calibri" w:cs="Arial"/>
          <w:sz w:val="24"/>
          <w:szCs w:val="24"/>
          <w:lang w:val="en-US"/>
        </w:rPr>
        <w:t>begin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task</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taxonomy</w:t>
      </w:r>
      <w:r w:rsidRPr="00D419C1">
        <w:rPr>
          <w:rFonts w:cs="Arial"/>
          <w:sz w:val="24"/>
          <w:szCs w:val="24"/>
          <w:lang w:val="en-US"/>
        </w:rPr>
        <w:t>.</w:t>
      </w:r>
    </w:p>
    <w:p w14:paraId="2EBFE81C" w14:textId="77777777" w:rsidR="00AF6837" w:rsidRPr="00D419C1" w:rsidRDefault="00AF6837" w:rsidP="00AF6837">
      <w:pPr>
        <w:pStyle w:val="NoSpacing"/>
        <w:rPr>
          <w:rFonts w:cs="Arial"/>
          <w:i/>
          <w:sz w:val="24"/>
          <w:szCs w:val="24"/>
          <w:lang w:val="en-US"/>
        </w:rPr>
      </w:pPr>
    </w:p>
    <w:p w14:paraId="13384EEB" w14:textId="77777777" w:rsidR="00AF6837" w:rsidRPr="00D419C1" w:rsidRDefault="00AF6837" w:rsidP="00AF6837">
      <w:pPr>
        <w:pStyle w:val="NoSpacing"/>
        <w:jc w:val="center"/>
        <w:outlineLvl w:val="0"/>
        <w:rPr>
          <w:rFonts w:cs="Arial"/>
          <w:b/>
          <w:sz w:val="24"/>
          <w:szCs w:val="24"/>
          <w:lang w:val="en-US"/>
        </w:rPr>
      </w:pPr>
      <w:r w:rsidRPr="00D419C1">
        <w:rPr>
          <w:rFonts w:eastAsia="Calibri" w:cs="Arial"/>
          <w:b/>
          <w:sz w:val="24"/>
          <w:szCs w:val="24"/>
          <w:lang w:val="en-US"/>
        </w:rPr>
        <w:t>III. LISTS OF VICES</w:t>
      </w:r>
    </w:p>
    <w:p w14:paraId="7238518E" w14:textId="77777777" w:rsidR="00AF6837" w:rsidRPr="00D419C1" w:rsidRDefault="00AF6837" w:rsidP="00AF6837">
      <w:pPr>
        <w:pStyle w:val="NoSpacing"/>
        <w:rPr>
          <w:rFonts w:cs="Arial"/>
          <w:sz w:val="24"/>
          <w:szCs w:val="24"/>
          <w:lang w:val="en-US"/>
        </w:rPr>
      </w:pP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obvious</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there</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many</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failings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short</w:t>
      </w:r>
      <w:r w:rsidRPr="00D419C1">
        <w:rPr>
          <w:rFonts w:cs="Arial"/>
          <w:sz w:val="24"/>
          <w:szCs w:val="24"/>
          <w:lang w:val="en-US"/>
        </w:rPr>
        <w:t xml:space="preserve"> </w:t>
      </w:r>
      <w:r w:rsidRPr="00D419C1">
        <w:rPr>
          <w:rFonts w:eastAsia="Calibri" w:cs="Arial"/>
          <w:sz w:val="24"/>
          <w:szCs w:val="24"/>
          <w:lang w:val="en-US"/>
        </w:rPr>
        <w:t>list</w:t>
      </w:r>
      <w:r w:rsidRPr="00D419C1">
        <w:rPr>
          <w:rFonts w:cs="Arial"/>
          <w:sz w:val="24"/>
          <w:szCs w:val="24"/>
          <w:lang w:val="en-US"/>
        </w:rPr>
        <w:t xml:space="preserve"> </w:t>
      </w:r>
      <w:r w:rsidRPr="00D419C1">
        <w:rPr>
          <w:rFonts w:eastAsia="Calibri" w:cs="Arial"/>
          <w:sz w:val="24"/>
          <w:szCs w:val="24"/>
          <w:lang w:val="en-US"/>
        </w:rPr>
        <w:t>would</w:t>
      </w:r>
      <w:r w:rsidRPr="00D419C1">
        <w:rPr>
          <w:rFonts w:cs="Arial"/>
          <w:sz w:val="24"/>
          <w:szCs w:val="24"/>
          <w:lang w:val="en-US"/>
        </w:rPr>
        <w:t xml:space="preserve"> </w:t>
      </w:r>
      <w:r w:rsidRPr="00D419C1">
        <w:rPr>
          <w:rFonts w:eastAsia="Calibri" w:cs="Arial"/>
          <w:sz w:val="24"/>
          <w:szCs w:val="24"/>
          <w:lang w:val="en-US"/>
        </w:rPr>
        <w:t>easily</w:t>
      </w:r>
      <w:r w:rsidRPr="00D419C1">
        <w:rPr>
          <w:rFonts w:cs="Arial"/>
          <w:sz w:val="24"/>
          <w:szCs w:val="24"/>
          <w:lang w:val="en-US"/>
        </w:rPr>
        <w:t xml:space="preserve"> </w:t>
      </w:r>
      <w:r w:rsidRPr="00D419C1">
        <w:rPr>
          <w:rFonts w:eastAsia="Calibri" w:cs="Arial"/>
          <w:sz w:val="24"/>
          <w:szCs w:val="24"/>
          <w:lang w:val="en-US"/>
        </w:rPr>
        <w:t>exceed</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dozen</w:t>
      </w:r>
      <w:r w:rsidRPr="00D419C1">
        <w:rPr>
          <w:rFonts w:cs="Arial"/>
          <w:sz w:val="24"/>
          <w:szCs w:val="24"/>
          <w:lang w:val="en-US"/>
        </w:rPr>
        <w:t xml:space="preserve"> </w:t>
      </w:r>
      <w:r w:rsidRPr="00D419C1">
        <w:rPr>
          <w:rFonts w:eastAsia="Calibri" w:cs="Arial"/>
          <w:sz w:val="24"/>
          <w:szCs w:val="24"/>
          <w:lang w:val="en-US"/>
        </w:rPr>
        <w:t>sketched</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Linda</w:t>
      </w:r>
      <w:r w:rsidRPr="00D419C1">
        <w:rPr>
          <w:rFonts w:cs="Arial"/>
          <w:sz w:val="24"/>
          <w:szCs w:val="24"/>
          <w:lang w:val="en-US"/>
        </w:rPr>
        <w:t xml:space="preserve"> </w:t>
      </w:r>
      <w:r w:rsidRPr="00D419C1">
        <w:rPr>
          <w:rFonts w:eastAsia="Calibri" w:cs="Arial"/>
          <w:sz w:val="24"/>
          <w:szCs w:val="24"/>
          <w:lang w:val="en-US"/>
        </w:rPr>
        <w:t>Zagzebski</w:t>
      </w:r>
      <w:r>
        <w:rPr>
          <w:rFonts w:eastAsia="Calibri" w:cs="Arial"/>
          <w:sz w:val="24"/>
          <w:szCs w:val="24"/>
          <w:lang w:val="en-US"/>
        </w:rPr>
        <w:t xml:space="preserve"> (1996: 162)</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i/>
          <w:sz w:val="24"/>
          <w:szCs w:val="24"/>
          <w:lang w:val="en-US"/>
        </w:rPr>
        <w:t>Virtues</w:t>
      </w:r>
      <w:r w:rsidRPr="00D419C1">
        <w:rPr>
          <w:rFonts w:cs="Arial"/>
          <w:i/>
          <w:sz w:val="24"/>
          <w:szCs w:val="24"/>
          <w:lang w:val="en-US"/>
        </w:rPr>
        <w:t xml:space="preserve"> </w:t>
      </w:r>
      <w:r w:rsidRPr="00D419C1">
        <w:rPr>
          <w:rFonts w:eastAsia="Calibri" w:cs="Arial"/>
          <w:i/>
          <w:sz w:val="24"/>
          <w:szCs w:val="24"/>
          <w:lang w:val="en-US"/>
        </w:rPr>
        <w:t>of</w:t>
      </w:r>
      <w:r w:rsidRPr="00D419C1">
        <w:rPr>
          <w:rFonts w:cs="Arial"/>
          <w:i/>
          <w:sz w:val="24"/>
          <w:szCs w:val="24"/>
          <w:lang w:val="en-US"/>
        </w:rPr>
        <w:t xml:space="preserve"> </w:t>
      </w:r>
      <w:r w:rsidRPr="00D419C1">
        <w:rPr>
          <w:rFonts w:eastAsia="Calibri" w:cs="Arial"/>
          <w:i/>
          <w:sz w:val="24"/>
          <w:szCs w:val="24"/>
          <w:lang w:val="en-US"/>
        </w:rPr>
        <w:t>the</w:t>
      </w:r>
      <w:r w:rsidRPr="00D419C1">
        <w:rPr>
          <w:rFonts w:cs="Arial"/>
          <w:i/>
          <w:sz w:val="24"/>
          <w:szCs w:val="24"/>
          <w:lang w:val="en-US"/>
        </w:rPr>
        <w:t xml:space="preserve"> </w:t>
      </w:r>
      <w:r w:rsidRPr="00D419C1">
        <w:rPr>
          <w:rFonts w:eastAsia="Calibri" w:cs="Arial"/>
          <w:i/>
          <w:sz w:val="24"/>
          <w:szCs w:val="24"/>
          <w:lang w:val="en-US"/>
        </w:rPr>
        <w:t>Mind</w:t>
      </w:r>
      <w:r w:rsidRPr="00D419C1">
        <w:rPr>
          <w:rFonts w:cs="Arial"/>
          <w:sz w:val="24"/>
          <w:szCs w:val="24"/>
          <w:lang w:val="en-US"/>
        </w:rPr>
        <w:t xml:space="preserve">. </w:t>
      </w:r>
      <w:r w:rsidRPr="00D419C1">
        <w:rPr>
          <w:rFonts w:eastAsia="Calibri" w:cs="Arial"/>
          <w:sz w:val="24"/>
          <w:szCs w:val="24"/>
          <w:lang w:val="en-US"/>
        </w:rPr>
        <w:t>We</w:t>
      </w:r>
      <w:r w:rsidRPr="00D419C1">
        <w:rPr>
          <w:rFonts w:cs="Arial"/>
          <w:sz w:val="24"/>
          <w:szCs w:val="24"/>
          <w:lang w:val="en-US"/>
        </w:rPr>
        <w:t xml:space="preserve"> </w:t>
      </w:r>
      <w:r w:rsidRPr="00D419C1">
        <w:rPr>
          <w:rFonts w:eastAsia="Calibri" w:cs="Arial"/>
          <w:sz w:val="24"/>
          <w:szCs w:val="24"/>
          <w:lang w:val="en-US"/>
        </w:rPr>
        <w:t>might</w:t>
      </w:r>
      <w:r w:rsidRPr="00D419C1">
        <w:rPr>
          <w:rFonts w:cs="Arial"/>
          <w:sz w:val="24"/>
          <w:szCs w:val="24"/>
          <w:lang w:val="en-US"/>
        </w:rPr>
        <w:t xml:space="preserve"> </w:t>
      </w:r>
      <w:r w:rsidRPr="00D419C1">
        <w:rPr>
          <w:rFonts w:eastAsia="Calibri" w:cs="Arial"/>
          <w:sz w:val="24"/>
          <w:szCs w:val="24"/>
          <w:lang w:val="en-US"/>
        </w:rPr>
        <w:t>divide</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into</w:t>
      </w:r>
      <w:r w:rsidRPr="00D419C1">
        <w:rPr>
          <w:rFonts w:cs="Arial"/>
          <w:sz w:val="24"/>
          <w:szCs w:val="24"/>
          <w:lang w:val="en-US"/>
        </w:rPr>
        <w:t xml:space="preserve"> </w:t>
      </w:r>
      <w:r w:rsidRPr="00D419C1">
        <w:rPr>
          <w:rFonts w:eastAsia="Calibri" w:cs="Arial"/>
          <w:sz w:val="24"/>
          <w:szCs w:val="24"/>
          <w:lang w:val="en-US"/>
        </w:rPr>
        <w:t>two</w:t>
      </w:r>
      <w:r w:rsidRPr="00D419C1">
        <w:rPr>
          <w:rFonts w:cs="Arial"/>
          <w:sz w:val="24"/>
          <w:szCs w:val="24"/>
          <w:lang w:val="en-US"/>
        </w:rPr>
        <w:t xml:space="preserve"> </w:t>
      </w:r>
      <w:r w:rsidRPr="00D419C1">
        <w:rPr>
          <w:rFonts w:eastAsia="Calibri" w:cs="Arial"/>
          <w:sz w:val="24"/>
          <w:szCs w:val="24"/>
          <w:lang w:val="en-US"/>
        </w:rPr>
        <w:t>types</w:t>
      </w:r>
      <w:r w:rsidRPr="00D419C1">
        <w:rPr>
          <w:rFonts w:cs="Arial"/>
          <w:sz w:val="24"/>
          <w:szCs w:val="24"/>
          <w:lang w:val="en-US"/>
        </w:rPr>
        <w:t xml:space="preserve">. </w:t>
      </w:r>
      <w:r w:rsidRPr="00D419C1">
        <w:rPr>
          <w:rFonts w:eastAsia="Calibri" w:cs="Arial"/>
          <w:i/>
          <w:sz w:val="24"/>
          <w:szCs w:val="24"/>
          <w:lang w:val="en-US"/>
        </w:rPr>
        <w:t>Familiar</w:t>
      </w:r>
      <w:r w:rsidRPr="00D419C1">
        <w:rPr>
          <w:rFonts w:cs="Arial"/>
          <w:i/>
          <w:sz w:val="24"/>
          <w:szCs w:val="24"/>
          <w:lang w:val="en-US"/>
        </w:rPr>
        <w:t xml:space="preserve"> </w:t>
      </w:r>
      <w:r w:rsidRPr="00D419C1">
        <w:rPr>
          <w:rFonts w:eastAsia="Calibri" w:cs="Arial"/>
          <w:i/>
          <w:sz w:val="24"/>
          <w:szCs w:val="24"/>
          <w:lang w:val="en-US"/>
        </w:rPr>
        <w:t>vices</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those</w:t>
      </w:r>
      <w:r w:rsidRPr="00D419C1">
        <w:rPr>
          <w:rFonts w:cs="Arial"/>
          <w:sz w:val="24"/>
          <w:szCs w:val="24"/>
          <w:lang w:val="en-US"/>
        </w:rPr>
        <w:t xml:space="preserve"> </w:t>
      </w:r>
      <w:r w:rsidRPr="00D419C1">
        <w:rPr>
          <w:rFonts w:eastAsia="Calibri" w:cs="Arial"/>
          <w:sz w:val="24"/>
          <w:szCs w:val="24"/>
          <w:lang w:val="en-US"/>
        </w:rPr>
        <w:t>entrenched</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vocabularies</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describing</w:t>
      </w:r>
      <w:r w:rsidRPr="00D419C1">
        <w:rPr>
          <w:rFonts w:cs="Arial"/>
          <w:sz w:val="24"/>
          <w:szCs w:val="24"/>
          <w:lang w:val="en-US"/>
        </w:rPr>
        <w:t xml:space="preserve"> </w:t>
      </w:r>
      <w:r w:rsidRPr="00D419C1">
        <w:rPr>
          <w:rFonts w:eastAsia="Calibri" w:cs="Arial"/>
          <w:sz w:val="24"/>
          <w:szCs w:val="24"/>
          <w:lang w:val="en-US"/>
        </w:rPr>
        <w:t>forms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character</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conduct</w:t>
      </w:r>
      <w:r w:rsidRPr="00D419C1">
        <w:rPr>
          <w:rFonts w:cs="Arial"/>
          <w:sz w:val="24"/>
          <w:szCs w:val="24"/>
          <w:lang w:val="en-US"/>
        </w:rPr>
        <w:t xml:space="preserve">, </w:t>
      </w:r>
      <w:r w:rsidRPr="00D419C1">
        <w:rPr>
          <w:rFonts w:eastAsia="Calibri" w:cs="Arial"/>
          <w:sz w:val="24"/>
          <w:szCs w:val="24"/>
          <w:lang w:val="en-US"/>
        </w:rPr>
        <w:t>naturally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easily</w:t>
      </w:r>
      <w:r w:rsidRPr="00D419C1">
        <w:rPr>
          <w:rFonts w:cs="Arial"/>
          <w:sz w:val="24"/>
          <w:szCs w:val="24"/>
          <w:lang w:val="en-US"/>
        </w:rPr>
        <w:t xml:space="preserve"> </w:t>
      </w:r>
      <w:r w:rsidRPr="00D419C1">
        <w:rPr>
          <w:rFonts w:eastAsia="Calibri" w:cs="Arial"/>
          <w:sz w:val="24"/>
          <w:szCs w:val="24"/>
          <w:lang w:val="en-US"/>
        </w:rPr>
        <w:t>springing</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mind</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were</w:t>
      </w:r>
      <w:r w:rsidRPr="00D419C1">
        <w:rPr>
          <w:rFonts w:cs="Arial"/>
          <w:sz w:val="24"/>
          <w:szCs w:val="24"/>
          <w:lang w:val="en-US"/>
        </w:rPr>
        <w:t xml:space="preserve"> – </w:t>
      </w:r>
      <w:r w:rsidRPr="00D419C1">
        <w:rPr>
          <w:rFonts w:eastAsia="Calibri" w:cs="Arial"/>
          <w:sz w:val="24"/>
          <w:szCs w:val="24"/>
          <w:lang w:val="en-US"/>
        </w:rPr>
        <w:t>arrogance</w:t>
      </w:r>
      <w:r w:rsidRPr="00D419C1">
        <w:rPr>
          <w:rFonts w:cs="Arial"/>
          <w:sz w:val="24"/>
          <w:szCs w:val="24"/>
          <w:lang w:val="en-US"/>
        </w:rPr>
        <w:t xml:space="preserve">, </w:t>
      </w:r>
      <w:r w:rsidRPr="00D419C1">
        <w:rPr>
          <w:rFonts w:eastAsia="Calibri" w:cs="Arial"/>
          <w:sz w:val="24"/>
          <w:szCs w:val="24"/>
          <w:lang w:val="en-US"/>
        </w:rPr>
        <w:t>dogmatism</w:t>
      </w:r>
      <w:r w:rsidRPr="00D419C1">
        <w:rPr>
          <w:rFonts w:cs="Arial"/>
          <w:sz w:val="24"/>
          <w:szCs w:val="24"/>
          <w:lang w:val="en-US"/>
        </w:rPr>
        <w:t xml:space="preserve">, </w:t>
      </w:r>
      <w:r w:rsidRPr="00D419C1">
        <w:rPr>
          <w:rFonts w:eastAsia="Calibri" w:cs="Arial"/>
          <w:sz w:val="24"/>
          <w:szCs w:val="24"/>
          <w:lang w:val="en-US"/>
        </w:rPr>
        <w:t>laziness</w:t>
      </w:r>
      <w:r w:rsidRPr="00D419C1">
        <w:rPr>
          <w:rFonts w:cs="Arial"/>
          <w:sz w:val="24"/>
          <w:szCs w:val="24"/>
          <w:lang w:val="en-US"/>
        </w:rPr>
        <w:t xml:space="preserve">, </w:t>
      </w:r>
      <w:r w:rsidRPr="00D419C1">
        <w:rPr>
          <w:rFonts w:eastAsia="Calibri" w:cs="Arial"/>
          <w:sz w:val="24"/>
          <w:szCs w:val="24"/>
          <w:lang w:val="en-US"/>
        </w:rPr>
        <w:t>inflexibility</w:t>
      </w:r>
      <w:r w:rsidRPr="00D419C1">
        <w:rPr>
          <w:rFonts w:cs="Arial"/>
          <w:sz w:val="24"/>
          <w:szCs w:val="24"/>
          <w:lang w:val="en-US"/>
        </w:rPr>
        <w:t xml:space="preserve">, </w:t>
      </w:r>
      <w:r w:rsidRPr="00D419C1">
        <w:rPr>
          <w:rFonts w:eastAsia="Calibri" w:cs="Arial"/>
          <w:sz w:val="24"/>
          <w:szCs w:val="24"/>
          <w:lang w:val="en-US"/>
        </w:rPr>
        <w:t>closedmindedness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so</w:t>
      </w:r>
      <w:r w:rsidRPr="00D419C1">
        <w:rPr>
          <w:rFonts w:cs="Arial"/>
          <w:sz w:val="24"/>
          <w:szCs w:val="24"/>
          <w:lang w:val="en-US"/>
        </w:rPr>
        <w:t xml:space="preserve"> </w:t>
      </w:r>
      <w:r w:rsidRPr="00D419C1">
        <w:rPr>
          <w:rFonts w:eastAsia="Calibri" w:cs="Arial"/>
          <w:sz w:val="24"/>
          <w:szCs w:val="24"/>
          <w:lang w:val="en-US"/>
        </w:rPr>
        <w:t>on</w:t>
      </w:r>
      <w:r w:rsidRPr="00D419C1">
        <w:rPr>
          <w:rFonts w:cs="Arial"/>
          <w:sz w:val="24"/>
          <w:szCs w:val="24"/>
          <w:lang w:val="en-US"/>
        </w:rPr>
        <w:t xml:space="preserve">. </w:t>
      </w:r>
      <w:r w:rsidRPr="00D419C1">
        <w:rPr>
          <w:rFonts w:eastAsia="Calibri" w:cs="Arial"/>
          <w:i/>
          <w:sz w:val="24"/>
          <w:szCs w:val="24"/>
          <w:lang w:val="en-US"/>
        </w:rPr>
        <w:t>Esoteric</w:t>
      </w:r>
      <w:r w:rsidRPr="00D419C1">
        <w:rPr>
          <w:rFonts w:cs="Arial"/>
          <w:i/>
          <w:sz w:val="24"/>
          <w:szCs w:val="24"/>
          <w:lang w:val="en-US"/>
        </w:rPr>
        <w:t xml:space="preserve"> </w:t>
      </w:r>
      <w:r w:rsidRPr="00D419C1">
        <w:rPr>
          <w:rFonts w:eastAsia="Calibri" w:cs="Arial"/>
          <w:i/>
          <w:sz w:val="24"/>
          <w:szCs w:val="24"/>
          <w:lang w:val="en-US"/>
        </w:rPr>
        <w:t>vices</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those</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do</w:t>
      </w:r>
      <w:r w:rsidRPr="00D419C1">
        <w:rPr>
          <w:rFonts w:cs="Arial"/>
          <w:sz w:val="24"/>
          <w:szCs w:val="24"/>
          <w:lang w:val="en-US"/>
        </w:rPr>
        <w:t xml:space="preserve"> </w:t>
      </w:r>
      <w:r w:rsidRPr="00D419C1">
        <w:rPr>
          <w:rFonts w:eastAsia="Calibri" w:cs="Arial"/>
          <w:sz w:val="24"/>
          <w:szCs w:val="24"/>
          <w:lang w:val="en-US"/>
        </w:rPr>
        <w:t>not</w:t>
      </w:r>
      <w:r w:rsidRPr="00D419C1">
        <w:rPr>
          <w:rFonts w:cs="Arial"/>
          <w:sz w:val="24"/>
          <w:szCs w:val="24"/>
          <w:lang w:val="en-US"/>
        </w:rPr>
        <w:t xml:space="preserve"> </w:t>
      </w:r>
      <w:r w:rsidRPr="00D419C1">
        <w:rPr>
          <w:rFonts w:eastAsia="Calibri" w:cs="Arial"/>
          <w:sz w:val="24"/>
          <w:szCs w:val="24"/>
          <w:lang w:val="en-US"/>
        </w:rPr>
        <w:t>feature</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prevailing</w:t>
      </w:r>
      <w:r w:rsidRPr="00D419C1">
        <w:rPr>
          <w:rFonts w:cs="Arial"/>
          <w:sz w:val="24"/>
          <w:szCs w:val="24"/>
          <w:lang w:val="en-US"/>
        </w:rPr>
        <w:t xml:space="preserve"> </w:t>
      </w:r>
      <w:r w:rsidRPr="00D419C1">
        <w:rPr>
          <w:rFonts w:eastAsia="Calibri" w:cs="Arial"/>
          <w:sz w:val="24"/>
          <w:szCs w:val="24"/>
          <w:lang w:val="en-US"/>
        </w:rPr>
        <w:t>vocabularies</w:t>
      </w:r>
      <w:r w:rsidRPr="00D419C1">
        <w:rPr>
          <w:rFonts w:cs="Arial"/>
          <w:sz w:val="24"/>
          <w:szCs w:val="24"/>
          <w:lang w:val="en-US"/>
        </w:rPr>
        <w:t xml:space="preserve">, </w:t>
      </w:r>
      <w:r w:rsidRPr="00D419C1">
        <w:rPr>
          <w:rFonts w:eastAsia="Calibri" w:cs="Arial"/>
          <w:sz w:val="24"/>
          <w:szCs w:val="24"/>
          <w:lang w:val="en-US"/>
        </w:rPr>
        <w:t>despite</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tracking</w:t>
      </w:r>
      <w:r w:rsidRPr="00D419C1">
        <w:rPr>
          <w:rFonts w:cs="Arial"/>
          <w:sz w:val="24"/>
          <w:szCs w:val="24"/>
          <w:lang w:val="en-US"/>
        </w:rPr>
        <w:t xml:space="preserve"> </w:t>
      </w:r>
      <w:r w:rsidRPr="00D419C1">
        <w:rPr>
          <w:rFonts w:eastAsia="Calibri" w:cs="Arial"/>
          <w:sz w:val="24"/>
          <w:szCs w:val="24"/>
          <w:lang w:val="en-US"/>
        </w:rPr>
        <w:t>genuine</w:t>
      </w:r>
      <w:r w:rsidRPr="00D419C1">
        <w:rPr>
          <w:rFonts w:cs="Arial"/>
          <w:sz w:val="24"/>
          <w:szCs w:val="24"/>
          <w:lang w:val="en-US"/>
        </w:rPr>
        <w:t xml:space="preserve"> </w:t>
      </w:r>
      <w:r w:rsidRPr="00D419C1">
        <w:rPr>
          <w:rFonts w:eastAsia="Calibri" w:cs="Arial"/>
          <w:sz w:val="24"/>
          <w:szCs w:val="24"/>
          <w:lang w:val="en-US"/>
        </w:rPr>
        <w:t>forms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viciousness</w:t>
      </w:r>
      <w:r w:rsidRPr="00D419C1">
        <w:rPr>
          <w:rFonts w:cs="Arial"/>
          <w:sz w:val="24"/>
          <w:szCs w:val="24"/>
          <w:lang w:val="en-US"/>
        </w:rPr>
        <w:t xml:space="preserve">. </w:t>
      </w:r>
      <w:r w:rsidRPr="00D419C1">
        <w:rPr>
          <w:rFonts w:eastAsia="Calibri" w:cs="Arial"/>
          <w:sz w:val="24"/>
          <w:szCs w:val="24"/>
          <w:lang w:val="en-US"/>
        </w:rPr>
        <w:t>Examples</w:t>
      </w:r>
      <w:r w:rsidRPr="00D419C1">
        <w:rPr>
          <w:rFonts w:cs="Arial"/>
          <w:sz w:val="24"/>
          <w:szCs w:val="24"/>
          <w:lang w:val="en-US"/>
        </w:rPr>
        <w:t xml:space="preserve"> </w:t>
      </w:r>
      <w:r w:rsidRPr="00D419C1">
        <w:rPr>
          <w:rFonts w:eastAsia="Calibri" w:cs="Arial"/>
          <w:sz w:val="24"/>
          <w:szCs w:val="24"/>
          <w:lang w:val="en-US"/>
        </w:rPr>
        <w:t>include</w:t>
      </w:r>
      <w:r w:rsidRPr="00D419C1">
        <w:rPr>
          <w:rFonts w:cs="Arial"/>
          <w:sz w:val="24"/>
          <w:szCs w:val="24"/>
          <w:lang w:val="en-US"/>
        </w:rPr>
        <w:t xml:space="preserve"> </w:t>
      </w:r>
      <w:r w:rsidRPr="00D419C1">
        <w:rPr>
          <w:rFonts w:eastAsia="Calibri" w:cs="Arial"/>
          <w:i/>
          <w:sz w:val="24"/>
          <w:szCs w:val="24"/>
          <w:lang w:val="en-US"/>
        </w:rPr>
        <w:t>epistemic</w:t>
      </w:r>
      <w:r w:rsidRPr="00D419C1">
        <w:rPr>
          <w:rFonts w:cs="Arial"/>
          <w:i/>
          <w:sz w:val="24"/>
          <w:szCs w:val="24"/>
          <w:lang w:val="en-US"/>
        </w:rPr>
        <w:t xml:space="preserve"> </w:t>
      </w:r>
      <w:r w:rsidRPr="00D419C1">
        <w:rPr>
          <w:rFonts w:eastAsia="Calibri" w:cs="Arial"/>
          <w:i/>
          <w:sz w:val="24"/>
          <w:szCs w:val="24"/>
          <w:lang w:val="en-US"/>
        </w:rPr>
        <w:t>self</w:t>
      </w:r>
      <w:r w:rsidRPr="00D419C1">
        <w:rPr>
          <w:rFonts w:cs="Arial"/>
          <w:i/>
          <w:sz w:val="24"/>
          <w:szCs w:val="24"/>
          <w:lang w:val="en-US"/>
        </w:rPr>
        <w:t>-</w:t>
      </w:r>
      <w:r w:rsidRPr="00D419C1">
        <w:rPr>
          <w:rFonts w:eastAsia="Calibri" w:cs="Arial"/>
          <w:i/>
          <w:sz w:val="24"/>
          <w:szCs w:val="24"/>
          <w:lang w:val="en-US"/>
        </w:rPr>
        <w:t>indulgence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i/>
          <w:sz w:val="24"/>
          <w:szCs w:val="24"/>
          <w:lang w:val="en-US"/>
        </w:rPr>
        <w:t>epistemic</w:t>
      </w:r>
      <w:r w:rsidRPr="00D419C1">
        <w:rPr>
          <w:rFonts w:cs="Arial"/>
          <w:i/>
          <w:sz w:val="24"/>
          <w:szCs w:val="24"/>
          <w:lang w:val="en-US"/>
        </w:rPr>
        <w:t xml:space="preserve"> </w:t>
      </w:r>
      <w:r w:rsidRPr="00D419C1">
        <w:rPr>
          <w:rFonts w:eastAsia="Calibri" w:cs="Arial"/>
          <w:i/>
          <w:sz w:val="24"/>
          <w:szCs w:val="24"/>
          <w:lang w:val="en-US"/>
        </w:rPr>
        <w:t>malevolence</w:t>
      </w:r>
      <w:r>
        <w:rPr>
          <w:rFonts w:eastAsia="Calibri" w:cs="Arial"/>
          <w:i/>
          <w:sz w:val="24"/>
          <w:szCs w:val="24"/>
          <w:lang w:val="en-US"/>
        </w:rPr>
        <w:t xml:space="preserve"> </w:t>
      </w:r>
      <w:r>
        <w:rPr>
          <w:rFonts w:eastAsia="Calibri" w:cs="Arial"/>
          <w:sz w:val="24"/>
          <w:szCs w:val="24"/>
          <w:lang w:val="en-US"/>
        </w:rPr>
        <w:t>(Baehr 2010, Battaly 2010)</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Over</w:t>
      </w:r>
      <w:r w:rsidRPr="00D419C1">
        <w:rPr>
          <w:rFonts w:cs="Arial"/>
          <w:sz w:val="24"/>
          <w:szCs w:val="24"/>
          <w:lang w:val="en-US"/>
        </w:rPr>
        <w:t xml:space="preserve"> </w:t>
      </w:r>
      <w:r w:rsidRPr="00D419C1">
        <w:rPr>
          <w:rFonts w:eastAsia="Calibri" w:cs="Arial"/>
          <w:sz w:val="24"/>
          <w:szCs w:val="24"/>
          <w:lang w:val="en-US"/>
        </w:rPr>
        <w:t>time</w:t>
      </w:r>
      <w:r w:rsidRPr="00D419C1">
        <w:rPr>
          <w:rFonts w:cs="Arial"/>
          <w:sz w:val="24"/>
          <w:szCs w:val="24"/>
          <w:lang w:val="en-US"/>
        </w:rPr>
        <w:t xml:space="preserve">, </w:t>
      </w:r>
      <w:r w:rsidRPr="00D419C1">
        <w:rPr>
          <w:rFonts w:eastAsia="Calibri" w:cs="Arial"/>
          <w:sz w:val="24"/>
          <w:szCs w:val="24"/>
          <w:lang w:val="en-US"/>
        </w:rPr>
        <w:t>many</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will</w:t>
      </w:r>
      <w:r w:rsidRPr="00D419C1">
        <w:rPr>
          <w:rFonts w:cs="Arial"/>
          <w:sz w:val="24"/>
          <w:szCs w:val="24"/>
          <w:lang w:val="en-US"/>
        </w:rPr>
        <w:t xml:space="preserve"> </w:t>
      </w:r>
      <w:r w:rsidRPr="00D419C1">
        <w:rPr>
          <w:rFonts w:eastAsia="Calibri" w:cs="Arial"/>
          <w:sz w:val="24"/>
          <w:szCs w:val="24"/>
          <w:lang w:val="en-US"/>
        </w:rPr>
        <w:t>flux</w:t>
      </w:r>
      <w:r w:rsidRPr="00D419C1">
        <w:rPr>
          <w:rFonts w:cs="Arial"/>
          <w:sz w:val="24"/>
          <w:szCs w:val="24"/>
          <w:lang w:val="en-US"/>
        </w:rPr>
        <w:t xml:space="preserve"> </w:t>
      </w:r>
      <w:r w:rsidRPr="00D419C1">
        <w:rPr>
          <w:rFonts w:eastAsia="Calibri" w:cs="Arial"/>
          <w:sz w:val="24"/>
          <w:szCs w:val="24"/>
          <w:lang w:val="en-US"/>
        </w:rPr>
        <w:t>between</w:t>
      </w:r>
      <w:r w:rsidRPr="00D419C1">
        <w:rPr>
          <w:rFonts w:cs="Arial"/>
          <w:sz w:val="24"/>
          <w:szCs w:val="24"/>
          <w:lang w:val="en-US"/>
        </w:rPr>
        <w:t xml:space="preserve"> </w:t>
      </w:r>
      <w:r w:rsidRPr="00D419C1">
        <w:rPr>
          <w:rFonts w:eastAsia="Calibri" w:cs="Arial"/>
          <w:sz w:val="24"/>
          <w:szCs w:val="24"/>
          <w:lang w:val="en-US"/>
        </w:rPr>
        <w:t>categories</w:t>
      </w:r>
      <w:r w:rsidRPr="00D419C1">
        <w:rPr>
          <w:rFonts w:cs="Arial"/>
          <w:sz w:val="24"/>
          <w:szCs w:val="24"/>
          <w:lang w:val="en-US"/>
        </w:rPr>
        <w:t xml:space="preserve">, </w:t>
      </w:r>
      <w:r w:rsidRPr="00D419C1">
        <w:rPr>
          <w:rFonts w:eastAsia="Calibri" w:cs="Arial"/>
          <w:sz w:val="24"/>
          <w:szCs w:val="24"/>
          <w:lang w:val="en-US"/>
        </w:rPr>
        <w:t>becoming</w:t>
      </w:r>
      <w:r w:rsidRPr="00D419C1">
        <w:rPr>
          <w:rFonts w:cs="Arial"/>
          <w:sz w:val="24"/>
          <w:szCs w:val="24"/>
          <w:lang w:val="en-US"/>
        </w:rPr>
        <w:t xml:space="preserve"> </w:t>
      </w:r>
      <w:r w:rsidRPr="00D419C1">
        <w:rPr>
          <w:rFonts w:eastAsia="Calibri" w:cs="Arial"/>
          <w:sz w:val="24"/>
          <w:szCs w:val="24"/>
          <w:lang w:val="en-US"/>
        </w:rPr>
        <w:t>more</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less</w:t>
      </w:r>
      <w:r w:rsidRPr="00D419C1">
        <w:rPr>
          <w:rFonts w:cs="Arial"/>
          <w:sz w:val="24"/>
          <w:szCs w:val="24"/>
          <w:lang w:val="en-US"/>
        </w:rPr>
        <w:t xml:space="preserve"> </w:t>
      </w:r>
      <w:r w:rsidRPr="00D419C1">
        <w:rPr>
          <w:rFonts w:eastAsia="Calibri" w:cs="Arial"/>
          <w:sz w:val="24"/>
          <w:szCs w:val="24"/>
          <w:lang w:val="en-US"/>
        </w:rPr>
        <w:t>familiar</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vagaries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time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culture</w:t>
      </w:r>
      <w:r w:rsidRPr="00D419C1">
        <w:rPr>
          <w:rFonts w:cs="Arial"/>
          <w:sz w:val="24"/>
          <w:szCs w:val="24"/>
          <w:lang w:val="en-US"/>
        </w:rPr>
        <w:t xml:space="preserve">. </w:t>
      </w:r>
      <w:r w:rsidRPr="00D419C1">
        <w:rPr>
          <w:rFonts w:eastAsia="Calibri" w:cs="Arial"/>
          <w:sz w:val="24"/>
          <w:szCs w:val="24"/>
          <w:lang w:val="en-US"/>
        </w:rPr>
        <w:t>Historically</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happens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moral</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too</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once</w:t>
      </w:r>
      <w:r w:rsidRPr="00D419C1">
        <w:rPr>
          <w:rFonts w:cs="Arial"/>
          <w:sz w:val="24"/>
          <w:szCs w:val="24"/>
          <w:lang w:val="en-US"/>
        </w:rPr>
        <w:t>-</w:t>
      </w:r>
      <w:r w:rsidRPr="00D419C1">
        <w:rPr>
          <w:rFonts w:eastAsia="Calibri" w:cs="Arial"/>
          <w:sz w:val="24"/>
          <w:szCs w:val="24"/>
          <w:lang w:val="en-US"/>
        </w:rPr>
        <w:t>familiar</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like</w:t>
      </w:r>
      <w:r w:rsidRPr="00D419C1">
        <w:rPr>
          <w:rFonts w:cs="Arial"/>
          <w:sz w:val="24"/>
          <w:szCs w:val="24"/>
          <w:lang w:val="en-US"/>
        </w:rPr>
        <w:t xml:space="preserve"> </w:t>
      </w:r>
      <w:r w:rsidRPr="00D419C1">
        <w:rPr>
          <w:rFonts w:eastAsia="Calibri" w:cs="Arial"/>
          <w:sz w:val="24"/>
          <w:szCs w:val="24"/>
          <w:lang w:val="en-US"/>
        </w:rPr>
        <w:t>cupidity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concupiscence</w:t>
      </w:r>
      <w:r w:rsidRPr="00D419C1">
        <w:rPr>
          <w:rFonts w:cs="Arial"/>
          <w:sz w:val="24"/>
          <w:szCs w:val="24"/>
          <w:lang w:val="en-US"/>
        </w:rPr>
        <w:t xml:space="preserve"> </w:t>
      </w:r>
      <w:r w:rsidRPr="00D419C1">
        <w:rPr>
          <w:rFonts w:eastAsia="Calibri" w:cs="Arial"/>
          <w:sz w:val="24"/>
          <w:szCs w:val="24"/>
          <w:lang w:val="en-US"/>
        </w:rPr>
        <w:t>having</w:t>
      </w:r>
      <w:r w:rsidRPr="00D419C1">
        <w:rPr>
          <w:rFonts w:cs="Arial"/>
          <w:sz w:val="24"/>
          <w:szCs w:val="24"/>
          <w:lang w:val="en-US"/>
        </w:rPr>
        <w:t xml:space="preserve"> </w:t>
      </w:r>
      <w:r w:rsidRPr="00D419C1">
        <w:rPr>
          <w:rFonts w:eastAsia="Calibri" w:cs="Arial"/>
          <w:sz w:val="24"/>
          <w:szCs w:val="24"/>
          <w:lang w:val="en-US"/>
        </w:rPr>
        <w:t>now</w:t>
      </w:r>
      <w:r w:rsidRPr="00D419C1">
        <w:rPr>
          <w:rFonts w:cs="Arial"/>
          <w:sz w:val="24"/>
          <w:szCs w:val="24"/>
          <w:lang w:val="en-US"/>
        </w:rPr>
        <w:t xml:space="preserve"> </w:t>
      </w:r>
      <w:r w:rsidRPr="00D419C1">
        <w:rPr>
          <w:rFonts w:eastAsia="Calibri" w:cs="Arial"/>
          <w:sz w:val="24"/>
          <w:szCs w:val="24"/>
          <w:lang w:val="en-US"/>
        </w:rPr>
        <w:t>become</w:t>
      </w:r>
      <w:r w:rsidRPr="00D419C1">
        <w:rPr>
          <w:rFonts w:cs="Arial"/>
          <w:sz w:val="24"/>
          <w:szCs w:val="24"/>
          <w:lang w:val="en-US"/>
        </w:rPr>
        <w:t xml:space="preserve"> </w:t>
      </w:r>
      <w:r w:rsidRPr="00D419C1">
        <w:rPr>
          <w:rFonts w:eastAsia="Calibri" w:cs="Arial"/>
          <w:sz w:val="24"/>
          <w:szCs w:val="24"/>
          <w:lang w:val="en-US"/>
        </w:rPr>
        <w:t>esoteric</w:t>
      </w:r>
      <w:r w:rsidRPr="00D419C1">
        <w:rPr>
          <w:rFonts w:cs="Arial"/>
          <w:sz w:val="24"/>
          <w:szCs w:val="24"/>
          <w:lang w:val="en-US"/>
        </w:rPr>
        <w:t xml:space="preserve"> – </w:t>
      </w:r>
      <w:r w:rsidRPr="00D419C1">
        <w:rPr>
          <w:rFonts w:eastAsia="Calibri" w:cs="Arial"/>
          <w:sz w:val="24"/>
          <w:szCs w:val="24"/>
          <w:lang w:val="en-US"/>
        </w:rPr>
        <w:t>signs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what</w:t>
      </w:r>
      <w:r w:rsidRPr="00D419C1">
        <w:rPr>
          <w:rFonts w:cs="Arial"/>
          <w:sz w:val="24"/>
          <w:szCs w:val="24"/>
          <w:lang w:val="en-US"/>
        </w:rPr>
        <w:t xml:space="preserve"> </w:t>
      </w:r>
      <w:r w:rsidRPr="00D419C1">
        <w:rPr>
          <w:rFonts w:eastAsia="Calibri" w:cs="Arial"/>
          <w:sz w:val="24"/>
          <w:szCs w:val="24"/>
          <w:lang w:val="en-US"/>
        </w:rPr>
        <w:t>DeYoung</w:t>
      </w:r>
      <w:r>
        <w:rPr>
          <w:rFonts w:eastAsia="Calibri" w:cs="Arial"/>
          <w:sz w:val="24"/>
          <w:szCs w:val="24"/>
          <w:lang w:val="en-US"/>
        </w:rPr>
        <w:t xml:space="preserve"> (2009: 26)</w:t>
      </w:r>
      <w:r w:rsidRPr="00D419C1">
        <w:rPr>
          <w:rFonts w:cs="Arial"/>
          <w:sz w:val="24"/>
          <w:szCs w:val="24"/>
          <w:lang w:val="en-US"/>
        </w:rPr>
        <w:t xml:space="preserve"> </w:t>
      </w:r>
      <w:r w:rsidRPr="00D419C1">
        <w:rPr>
          <w:rFonts w:eastAsia="Calibri" w:cs="Arial"/>
          <w:sz w:val="24"/>
          <w:szCs w:val="24"/>
          <w:lang w:val="en-US"/>
        </w:rPr>
        <w:t>calls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fluidity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tradition</w:t>
      </w:r>
      <w:r>
        <w:rPr>
          <w:rFonts w:eastAsia="Calibri" w:cs="Arial"/>
          <w:sz w:val="24"/>
          <w:szCs w:val="24"/>
          <w:lang w:val="en-US"/>
        </w:rPr>
        <w:t>.”</w:t>
      </w:r>
    </w:p>
    <w:p w14:paraId="759D99A9"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plurality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variability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failings</w:t>
      </w:r>
      <w:r w:rsidRPr="00D419C1">
        <w:rPr>
          <w:rFonts w:cs="Arial"/>
          <w:sz w:val="24"/>
          <w:szCs w:val="24"/>
          <w:lang w:val="en-US"/>
        </w:rPr>
        <w:t xml:space="preserve"> </w:t>
      </w:r>
      <w:r w:rsidRPr="00D419C1">
        <w:rPr>
          <w:rFonts w:eastAsia="Calibri" w:cs="Arial"/>
          <w:sz w:val="24"/>
          <w:szCs w:val="24"/>
          <w:lang w:val="en-US"/>
        </w:rPr>
        <w:t>offers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further</w:t>
      </w:r>
      <w:r w:rsidRPr="00D419C1">
        <w:rPr>
          <w:rFonts w:cs="Arial"/>
          <w:sz w:val="24"/>
          <w:szCs w:val="24"/>
          <w:lang w:val="en-US"/>
        </w:rPr>
        <w:t xml:space="preserve"> </w:t>
      </w:r>
      <w:r w:rsidRPr="00D419C1">
        <w:rPr>
          <w:rFonts w:eastAsia="Calibri" w:cs="Arial"/>
          <w:sz w:val="24"/>
          <w:szCs w:val="24"/>
          <w:lang w:val="en-US"/>
        </w:rPr>
        <w:t>argument</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historical</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epistemology</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exploring</w:t>
      </w:r>
      <w:r w:rsidRPr="00D419C1">
        <w:rPr>
          <w:rFonts w:cs="Arial"/>
          <w:sz w:val="24"/>
          <w:szCs w:val="24"/>
          <w:lang w:val="en-US"/>
        </w:rPr>
        <w:t xml:space="preserve"> </w:t>
      </w:r>
      <w:r w:rsidRPr="00D419C1">
        <w:rPr>
          <w:rFonts w:eastAsia="Calibri" w:cs="Arial"/>
          <w:sz w:val="24"/>
          <w:szCs w:val="24"/>
          <w:lang w:val="en-US"/>
        </w:rPr>
        <w:t>historically</w:t>
      </w:r>
      <w:r w:rsidRPr="00D419C1">
        <w:rPr>
          <w:rFonts w:cs="Arial"/>
          <w:sz w:val="24"/>
          <w:szCs w:val="24"/>
          <w:lang w:val="en-US"/>
        </w:rPr>
        <w:t xml:space="preserve">, </w:t>
      </w:r>
      <w:r w:rsidRPr="00D419C1">
        <w:rPr>
          <w:rFonts w:eastAsia="Calibri" w:cs="Arial"/>
          <w:sz w:val="24"/>
          <w:szCs w:val="24"/>
          <w:lang w:val="en-US"/>
        </w:rPr>
        <w:t>we</w:t>
      </w:r>
      <w:r w:rsidRPr="00D419C1">
        <w:rPr>
          <w:rFonts w:cs="Arial"/>
          <w:sz w:val="24"/>
          <w:szCs w:val="24"/>
          <w:lang w:val="en-US"/>
        </w:rPr>
        <w:t xml:space="preserve"> </w:t>
      </w:r>
      <w:r w:rsidRPr="00D419C1">
        <w:rPr>
          <w:rFonts w:eastAsia="Calibri" w:cs="Arial"/>
          <w:sz w:val="24"/>
          <w:szCs w:val="24"/>
          <w:lang w:val="en-US"/>
        </w:rPr>
        <w:t>can</w:t>
      </w:r>
      <w:r w:rsidRPr="00D419C1">
        <w:rPr>
          <w:rFonts w:cs="Arial"/>
          <w:sz w:val="24"/>
          <w:szCs w:val="24"/>
          <w:lang w:val="en-US"/>
        </w:rPr>
        <w:t xml:space="preserve"> </w:t>
      </w:r>
      <w:r w:rsidRPr="00D419C1">
        <w:rPr>
          <w:rFonts w:eastAsia="Calibri" w:cs="Arial"/>
          <w:sz w:val="24"/>
          <w:szCs w:val="24"/>
          <w:lang w:val="en-US"/>
        </w:rPr>
        <w:t>identify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retrieve</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were</w:t>
      </w:r>
      <w:r w:rsidRPr="00D419C1">
        <w:rPr>
          <w:rFonts w:cs="Arial"/>
          <w:sz w:val="24"/>
          <w:szCs w:val="24"/>
          <w:lang w:val="en-US"/>
        </w:rPr>
        <w:t xml:space="preserve"> </w:t>
      </w:r>
      <w:r w:rsidRPr="00D419C1">
        <w:rPr>
          <w:rFonts w:eastAsia="Calibri" w:cs="Arial"/>
          <w:sz w:val="24"/>
          <w:szCs w:val="24"/>
          <w:lang w:val="en-US"/>
        </w:rPr>
        <w:t>once</w:t>
      </w:r>
      <w:r w:rsidRPr="00D419C1">
        <w:rPr>
          <w:rFonts w:cs="Arial"/>
          <w:sz w:val="24"/>
          <w:szCs w:val="24"/>
          <w:lang w:val="en-US"/>
        </w:rPr>
        <w:t xml:space="preserve"> </w:t>
      </w:r>
      <w:r w:rsidRPr="00D419C1">
        <w:rPr>
          <w:rFonts w:eastAsia="Calibri" w:cs="Arial"/>
          <w:sz w:val="24"/>
          <w:szCs w:val="24"/>
          <w:lang w:val="en-US"/>
        </w:rPr>
        <w:t>recognized</w:t>
      </w:r>
      <w:r w:rsidRPr="00D419C1">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since</w:t>
      </w:r>
      <w:r w:rsidRPr="00D419C1">
        <w:rPr>
          <w:rFonts w:cs="Arial"/>
          <w:sz w:val="24"/>
          <w:szCs w:val="24"/>
          <w:lang w:val="en-US"/>
        </w:rPr>
        <w:t xml:space="preserve"> </w:t>
      </w:r>
      <w:r w:rsidRPr="00D419C1">
        <w:rPr>
          <w:rFonts w:eastAsia="Calibri" w:cs="Arial"/>
          <w:sz w:val="24"/>
          <w:szCs w:val="24"/>
          <w:lang w:val="en-US"/>
        </w:rPr>
        <w:t>lapsed</w:t>
      </w:r>
      <w:r w:rsidRPr="00D419C1">
        <w:rPr>
          <w:rFonts w:cs="Arial"/>
          <w:sz w:val="24"/>
          <w:szCs w:val="24"/>
          <w:lang w:val="en-US"/>
        </w:rPr>
        <w:t xml:space="preserve"> </w:t>
      </w:r>
      <w:r w:rsidRPr="00D419C1">
        <w:rPr>
          <w:rFonts w:eastAsia="Calibri" w:cs="Arial"/>
          <w:sz w:val="24"/>
          <w:szCs w:val="24"/>
          <w:lang w:val="en-US"/>
        </w:rPr>
        <w:t>into</w:t>
      </w:r>
      <w:r w:rsidRPr="00D419C1">
        <w:rPr>
          <w:rFonts w:cs="Arial"/>
          <w:sz w:val="24"/>
          <w:szCs w:val="24"/>
          <w:lang w:val="en-US"/>
        </w:rPr>
        <w:t xml:space="preserve"> </w:t>
      </w:r>
      <w:r w:rsidRPr="00D419C1">
        <w:rPr>
          <w:rFonts w:eastAsia="Calibri" w:cs="Arial"/>
          <w:sz w:val="24"/>
          <w:szCs w:val="24"/>
          <w:lang w:val="en-US"/>
        </w:rPr>
        <w:t>obscurity</w:t>
      </w:r>
      <w:r w:rsidRPr="00D419C1">
        <w:rPr>
          <w:rFonts w:cs="Arial"/>
          <w:sz w:val="24"/>
          <w:szCs w:val="24"/>
          <w:lang w:val="en-US"/>
        </w:rPr>
        <w:t xml:space="preserve">. </w:t>
      </w:r>
      <w:r w:rsidRPr="00D419C1">
        <w:rPr>
          <w:rFonts w:eastAsia="Calibri" w:cs="Arial"/>
          <w:sz w:val="24"/>
          <w:szCs w:val="24"/>
          <w:lang w:val="en-US"/>
        </w:rPr>
        <w:t>Certain</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perennials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sure</w:t>
      </w:r>
      <w:r w:rsidRPr="00D419C1">
        <w:rPr>
          <w:rFonts w:cs="Arial"/>
          <w:sz w:val="24"/>
          <w:szCs w:val="24"/>
          <w:lang w:val="en-US"/>
        </w:rPr>
        <w:t xml:space="preserve">, </w:t>
      </w:r>
      <w:r w:rsidRPr="00D419C1">
        <w:rPr>
          <w:rFonts w:eastAsia="Calibri" w:cs="Arial"/>
          <w:sz w:val="24"/>
          <w:szCs w:val="24"/>
          <w:lang w:val="en-US"/>
        </w:rPr>
        <w:t>enduring</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history</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stable</w:t>
      </w:r>
      <w:r w:rsidRPr="00D419C1">
        <w:rPr>
          <w:rFonts w:cs="Arial"/>
          <w:sz w:val="24"/>
          <w:szCs w:val="24"/>
          <w:lang w:val="en-US"/>
        </w:rPr>
        <w:t xml:space="preserve"> </w:t>
      </w:r>
      <w:r w:rsidRPr="00D419C1">
        <w:rPr>
          <w:rFonts w:eastAsia="Calibri" w:cs="Arial"/>
          <w:sz w:val="24"/>
          <w:szCs w:val="24"/>
          <w:lang w:val="en-US"/>
        </w:rPr>
        <w:t>features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vocabularies</w:t>
      </w:r>
      <w:r w:rsidRPr="00D419C1">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there</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also</w:t>
      </w:r>
      <w:r w:rsidRPr="00D419C1">
        <w:rPr>
          <w:rFonts w:cs="Arial"/>
          <w:sz w:val="24"/>
          <w:szCs w:val="24"/>
          <w:lang w:val="en-US"/>
        </w:rPr>
        <w:t xml:space="preserve"> </w:t>
      </w:r>
      <w:r w:rsidRPr="00D419C1">
        <w:rPr>
          <w:rFonts w:eastAsia="Calibri" w:cs="Arial"/>
          <w:i/>
          <w:sz w:val="24"/>
          <w:szCs w:val="24"/>
          <w:lang w:val="en-US"/>
        </w:rPr>
        <w:t>transient</w:t>
      </w:r>
      <w:r w:rsidRPr="00D419C1">
        <w:rPr>
          <w:rFonts w:cs="Arial"/>
          <w:i/>
          <w:sz w:val="24"/>
          <w:szCs w:val="24"/>
          <w:lang w:val="en-US"/>
        </w:rPr>
        <w:t xml:space="preserve"> </w:t>
      </w:r>
      <w:r w:rsidRPr="00D419C1">
        <w:rPr>
          <w:rFonts w:eastAsia="Calibri" w:cs="Arial"/>
          <w:i/>
          <w:sz w:val="24"/>
          <w:szCs w:val="24"/>
          <w:lang w:val="en-US"/>
        </w:rPr>
        <w:t>vices</w:t>
      </w:r>
      <w:r w:rsidRPr="00D419C1">
        <w:rPr>
          <w:rFonts w:cs="Arial"/>
          <w:sz w:val="24"/>
          <w:szCs w:val="24"/>
          <w:lang w:val="en-US"/>
        </w:rPr>
        <w:t xml:space="preserve">, </w:t>
      </w:r>
      <w:r w:rsidRPr="00D419C1">
        <w:rPr>
          <w:rFonts w:eastAsia="Calibri" w:cs="Arial"/>
          <w:sz w:val="24"/>
          <w:szCs w:val="24"/>
          <w:lang w:val="en-US"/>
        </w:rPr>
        <w:t>ones</w:t>
      </w:r>
      <w:r w:rsidRPr="00D419C1">
        <w:rPr>
          <w:rFonts w:cs="Arial"/>
          <w:sz w:val="24"/>
          <w:szCs w:val="24"/>
          <w:lang w:val="en-US"/>
        </w:rPr>
        <w:t xml:space="preserve"> </w:t>
      </w:r>
      <w:r w:rsidRPr="00D419C1">
        <w:rPr>
          <w:rFonts w:eastAsia="Calibri" w:cs="Arial"/>
          <w:sz w:val="24"/>
          <w:szCs w:val="24"/>
          <w:lang w:val="en-US"/>
        </w:rPr>
        <w:t>confined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particular</w:t>
      </w:r>
      <w:r w:rsidRPr="00D419C1">
        <w:rPr>
          <w:rFonts w:cs="Arial"/>
          <w:sz w:val="24"/>
          <w:szCs w:val="24"/>
          <w:lang w:val="en-US"/>
        </w:rPr>
        <w:t xml:space="preserve"> </w:t>
      </w:r>
      <w:r w:rsidRPr="00D419C1">
        <w:rPr>
          <w:rFonts w:eastAsia="Calibri" w:cs="Arial"/>
          <w:sz w:val="24"/>
          <w:szCs w:val="24"/>
          <w:lang w:val="en-US"/>
        </w:rPr>
        <w:t>cultures</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historical</w:t>
      </w:r>
      <w:r w:rsidRPr="00D419C1">
        <w:rPr>
          <w:rFonts w:cs="Arial"/>
          <w:sz w:val="24"/>
          <w:szCs w:val="24"/>
          <w:lang w:val="en-US"/>
        </w:rPr>
        <w:t xml:space="preserve"> </w:t>
      </w:r>
      <w:r w:rsidRPr="00D419C1">
        <w:rPr>
          <w:rFonts w:eastAsia="Calibri" w:cs="Arial"/>
          <w:sz w:val="24"/>
          <w:szCs w:val="24"/>
          <w:lang w:val="en-US"/>
        </w:rPr>
        <w:t>periods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which</w:t>
      </w:r>
      <w:r w:rsidRPr="00D419C1">
        <w:rPr>
          <w:rFonts w:cs="Arial"/>
          <w:sz w:val="24"/>
          <w:szCs w:val="24"/>
          <w:lang w:val="en-US"/>
        </w:rPr>
        <w:t xml:space="preserve"> </w:t>
      </w:r>
      <w:r w:rsidRPr="00D419C1">
        <w:rPr>
          <w:rFonts w:eastAsia="Calibri" w:cs="Arial"/>
          <w:sz w:val="24"/>
          <w:szCs w:val="24"/>
          <w:lang w:val="en-US"/>
        </w:rPr>
        <w:t>disappeared</w:t>
      </w:r>
      <w:r w:rsidRPr="00D419C1">
        <w:rPr>
          <w:rFonts w:cs="Arial"/>
          <w:sz w:val="24"/>
          <w:szCs w:val="24"/>
          <w:lang w:val="en-US"/>
        </w:rPr>
        <w:t xml:space="preserve"> </w:t>
      </w:r>
      <w:r w:rsidRPr="00D419C1">
        <w:rPr>
          <w:rFonts w:eastAsia="Calibri" w:cs="Arial"/>
          <w:sz w:val="24"/>
          <w:szCs w:val="24"/>
          <w:lang w:val="en-US"/>
        </w:rPr>
        <w:t>when</w:t>
      </w:r>
      <w:r w:rsidRPr="00D419C1">
        <w:rPr>
          <w:rFonts w:cs="Arial"/>
          <w:sz w:val="24"/>
          <w:szCs w:val="24"/>
          <w:lang w:val="en-US"/>
        </w:rPr>
        <w:t xml:space="preserve"> </w:t>
      </w:r>
      <w:r w:rsidRPr="00D419C1">
        <w:rPr>
          <w:rFonts w:eastAsia="Calibri" w:cs="Arial"/>
          <w:sz w:val="24"/>
          <w:szCs w:val="24"/>
          <w:lang w:val="en-US"/>
        </w:rPr>
        <w:t>they</w:t>
      </w:r>
      <w:r w:rsidRPr="00D419C1">
        <w:rPr>
          <w:rFonts w:cs="Arial"/>
          <w:sz w:val="24"/>
          <w:szCs w:val="24"/>
          <w:lang w:val="en-US"/>
        </w:rPr>
        <w:t xml:space="preserve"> </w:t>
      </w:r>
      <w:r w:rsidRPr="00D419C1">
        <w:rPr>
          <w:rFonts w:eastAsia="Calibri" w:cs="Arial"/>
          <w:sz w:val="24"/>
          <w:szCs w:val="24"/>
          <w:lang w:val="en-US"/>
        </w:rPr>
        <w:t>passed</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example</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testimonial</w:t>
      </w:r>
      <w:r w:rsidRPr="00D419C1">
        <w:rPr>
          <w:rFonts w:cs="Arial"/>
          <w:sz w:val="24"/>
          <w:szCs w:val="24"/>
          <w:lang w:val="en-US"/>
        </w:rPr>
        <w:t xml:space="preserve"> </w:t>
      </w:r>
      <w:r w:rsidRPr="00D419C1">
        <w:rPr>
          <w:rFonts w:eastAsia="Calibri" w:cs="Arial"/>
          <w:sz w:val="24"/>
          <w:szCs w:val="24"/>
          <w:lang w:val="en-US"/>
        </w:rPr>
        <w:t>injustice</w:t>
      </w:r>
      <w:r w:rsidRPr="00D419C1">
        <w:rPr>
          <w:rFonts w:cs="Arial"/>
          <w:sz w:val="24"/>
          <w:szCs w:val="24"/>
          <w:lang w:val="en-US"/>
        </w:rPr>
        <w:t xml:space="preserve"> – </w:t>
      </w:r>
      <w:r w:rsidRPr="00D419C1">
        <w:rPr>
          <w:rFonts w:eastAsia="Calibri" w:cs="Arial"/>
          <w:sz w:val="24"/>
          <w:szCs w:val="24"/>
          <w:lang w:val="en-US"/>
        </w:rPr>
        <w:t>roughly</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disposition</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allow</w:t>
      </w:r>
      <w:r w:rsidRPr="00D419C1">
        <w:rPr>
          <w:rFonts w:cs="Arial"/>
          <w:sz w:val="24"/>
          <w:szCs w:val="24"/>
          <w:lang w:val="en-US"/>
        </w:rPr>
        <w:t xml:space="preserve"> </w:t>
      </w:r>
      <w:r w:rsidRPr="00D419C1">
        <w:rPr>
          <w:rFonts w:eastAsia="Calibri" w:cs="Arial"/>
          <w:sz w:val="24"/>
          <w:szCs w:val="24"/>
          <w:lang w:val="en-US"/>
        </w:rPr>
        <w:t>negative</w:t>
      </w:r>
      <w:r w:rsidRPr="00D419C1">
        <w:rPr>
          <w:rFonts w:cs="Arial"/>
          <w:sz w:val="24"/>
          <w:szCs w:val="24"/>
          <w:lang w:val="en-US"/>
        </w:rPr>
        <w:t xml:space="preserve"> </w:t>
      </w:r>
      <w:r w:rsidRPr="00D419C1">
        <w:rPr>
          <w:rFonts w:eastAsia="Calibri" w:cs="Arial"/>
          <w:sz w:val="24"/>
          <w:szCs w:val="24"/>
          <w:lang w:val="en-US"/>
        </w:rPr>
        <w:t>prejudices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deflate</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testimonial</w:t>
      </w:r>
      <w:r w:rsidRPr="00D419C1">
        <w:rPr>
          <w:rFonts w:cs="Arial"/>
          <w:sz w:val="24"/>
          <w:szCs w:val="24"/>
          <w:lang w:val="en-US"/>
        </w:rPr>
        <w:t xml:space="preserve"> </w:t>
      </w:r>
      <w:r w:rsidRPr="00D419C1">
        <w:rPr>
          <w:rFonts w:eastAsia="Calibri" w:cs="Arial"/>
          <w:sz w:val="24"/>
          <w:szCs w:val="24"/>
          <w:lang w:val="en-US"/>
        </w:rPr>
        <w:t>credibility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persons</w:t>
      </w:r>
      <w:r w:rsidRPr="00D419C1">
        <w:rPr>
          <w:rFonts w:cs="Arial"/>
          <w:sz w:val="24"/>
          <w:szCs w:val="24"/>
          <w:lang w:val="en-US"/>
        </w:rPr>
        <w:t xml:space="preserve"> </w:t>
      </w:r>
      <w:r w:rsidRPr="00D419C1">
        <w:rPr>
          <w:rFonts w:eastAsia="Calibri" w:cs="Arial"/>
          <w:sz w:val="24"/>
          <w:szCs w:val="24"/>
          <w:lang w:val="en-US"/>
        </w:rPr>
        <w:t>against</w:t>
      </w:r>
      <w:r w:rsidRPr="00D419C1">
        <w:rPr>
          <w:rFonts w:cs="Arial"/>
          <w:sz w:val="24"/>
          <w:szCs w:val="24"/>
          <w:lang w:val="en-US"/>
        </w:rPr>
        <w:t xml:space="preserve"> </w:t>
      </w:r>
      <w:r w:rsidRPr="00D419C1">
        <w:rPr>
          <w:rFonts w:eastAsia="Calibri" w:cs="Arial"/>
          <w:sz w:val="24"/>
          <w:szCs w:val="24"/>
          <w:lang w:val="en-US"/>
        </w:rPr>
        <w:t>whom</w:t>
      </w:r>
      <w:r w:rsidRPr="00D419C1">
        <w:rPr>
          <w:rFonts w:cs="Arial"/>
          <w:sz w:val="24"/>
          <w:szCs w:val="24"/>
          <w:lang w:val="en-US"/>
        </w:rPr>
        <w:t xml:space="preserve"> </w:t>
      </w:r>
      <w:r w:rsidRPr="00D419C1">
        <w:rPr>
          <w:rFonts w:eastAsia="Calibri" w:cs="Arial"/>
          <w:sz w:val="24"/>
          <w:szCs w:val="24"/>
          <w:lang w:val="en-US"/>
        </w:rPr>
        <w:t>one</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prejudiced</w:t>
      </w:r>
      <w:r>
        <w:rPr>
          <w:rFonts w:eastAsia="Calibri" w:cs="Arial"/>
          <w:sz w:val="24"/>
          <w:szCs w:val="24"/>
          <w:lang w:val="en-US"/>
        </w:rPr>
        <w:t xml:space="preserve"> (Battaly 2017 – who usefully reminds us that Fricker does conceive of testimonial injustice as a vice)</w:t>
      </w:r>
      <w:r w:rsidRPr="00D419C1">
        <w:rPr>
          <w:rFonts w:cs="Arial"/>
          <w:sz w:val="24"/>
          <w:szCs w:val="24"/>
          <w:lang w:val="en-US"/>
        </w:rPr>
        <w:t xml:space="preserve">. </w:t>
      </w:r>
      <w:r w:rsidRPr="00D419C1">
        <w:rPr>
          <w:rFonts w:eastAsia="Calibri" w:cs="Arial"/>
          <w:sz w:val="24"/>
          <w:szCs w:val="24"/>
          <w:lang w:val="en-US"/>
        </w:rPr>
        <w:t>Although</w:t>
      </w:r>
      <w:r w:rsidRPr="00D419C1">
        <w:rPr>
          <w:rFonts w:cs="Arial"/>
          <w:sz w:val="24"/>
          <w:szCs w:val="24"/>
          <w:lang w:val="en-US"/>
        </w:rPr>
        <w:t xml:space="preserve"> </w:t>
      </w:r>
      <w:r w:rsidRPr="00D419C1">
        <w:rPr>
          <w:rFonts w:eastAsia="Calibri" w:cs="Arial"/>
          <w:sz w:val="24"/>
          <w:szCs w:val="24"/>
          <w:lang w:val="en-US"/>
        </w:rPr>
        <w:t>testimonial</w:t>
      </w:r>
      <w:r w:rsidRPr="00D419C1">
        <w:rPr>
          <w:rFonts w:cs="Arial"/>
          <w:sz w:val="24"/>
          <w:szCs w:val="24"/>
          <w:lang w:val="en-US"/>
        </w:rPr>
        <w:t xml:space="preserve"> </w:t>
      </w:r>
      <w:r w:rsidRPr="00D419C1">
        <w:rPr>
          <w:rFonts w:eastAsia="Calibri" w:cs="Arial"/>
          <w:sz w:val="24"/>
          <w:szCs w:val="24"/>
          <w:lang w:val="en-US"/>
        </w:rPr>
        <w:t>injustice</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entrenched</w:t>
      </w:r>
      <w:r w:rsidRPr="00D419C1">
        <w:rPr>
          <w:rFonts w:cs="Arial"/>
          <w:sz w:val="24"/>
          <w:szCs w:val="24"/>
          <w:lang w:val="en-US"/>
        </w:rPr>
        <w:t xml:space="preserve"> </w:t>
      </w:r>
      <w:r w:rsidRPr="00D419C1">
        <w:rPr>
          <w:rFonts w:eastAsia="Calibri" w:cs="Arial"/>
          <w:sz w:val="24"/>
          <w:szCs w:val="24"/>
          <w:lang w:val="en-US"/>
        </w:rPr>
        <w:t>feature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human</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life</w:t>
      </w:r>
      <w:r w:rsidRPr="00D419C1">
        <w:rPr>
          <w:rFonts w:cs="Arial"/>
          <w:sz w:val="24"/>
          <w:szCs w:val="24"/>
          <w:lang w:val="en-US"/>
        </w:rPr>
        <w:t xml:space="preserve">, </w:t>
      </w:r>
      <w:r w:rsidRPr="00D419C1">
        <w:rPr>
          <w:rFonts w:eastAsia="Calibri" w:cs="Arial"/>
          <w:sz w:val="24"/>
          <w:szCs w:val="24"/>
          <w:lang w:val="en-US"/>
        </w:rPr>
        <w:t>its</w:t>
      </w:r>
      <w:r w:rsidRPr="00D419C1">
        <w:rPr>
          <w:rFonts w:cs="Arial"/>
          <w:sz w:val="24"/>
          <w:szCs w:val="24"/>
          <w:lang w:val="en-US"/>
        </w:rPr>
        <w:t xml:space="preserve"> </w:t>
      </w:r>
      <w:r w:rsidRPr="00D419C1">
        <w:rPr>
          <w:rFonts w:eastAsia="Calibri" w:cs="Arial"/>
          <w:sz w:val="24"/>
          <w:szCs w:val="24"/>
          <w:lang w:val="en-US"/>
        </w:rPr>
        <w:t>description</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i/>
          <w:sz w:val="24"/>
          <w:szCs w:val="24"/>
          <w:lang w:val="en-US"/>
        </w:rPr>
        <w:t>vice</w:t>
      </w:r>
      <w:r w:rsidRPr="00D419C1">
        <w:rPr>
          <w:rFonts w:cs="Arial"/>
          <w:sz w:val="24"/>
          <w:szCs w:val="24"/>
          <w:lang w:val="en-US"/>
        </w:rPr>
        <w:t xml:space="preserve"> </w:t>
      </w:r>
      <w:r w:rsidRPr="00D419C1">
        <w:rPr>
          <w:rFonts w:eastAsia="Calibri" w:cs="Arial"/>
          <w:sz w:val="24"/>
          <w:szCs w:val="24"/>
          <w:lang w:val="en-US"/>
        </w:rPr>
        <w:t>only</w:t>
      </w:r>
      <w:r w:rsidRPr="00D419C1">
        <w:rPr>
          <w:rFonts w:cs="Arial"/>
          <w:sz w:val="24"/>
          <w:szCs w:val="24"/>
          <w:lang w:val="en-US"/>
        </w:rPr>
        <w:t xml:space="preserve"> </w:t>
      </w:r>
      <w:r w:rsidRPr="00D419C1">
        <w:rPr>
          <w:rFonts w:eastAsia="Calibri" w:cs="Arial"/>
          <w:sz w:val="24"/>
          <w:szCs w:val="24"/>
          <w:lang w:val="en-US"/>
        </w:rPr>
        <w:t>occurred</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late</w:t>
      </w:r>
      <w:r w:rsidRPr="00D419C1">
        <w:rPr>
          <w:rFonts w:cs="Arial"/>
          <w:sz w:val="24"/>
          <w:szCs w:val="24"/>
          <w:lang w:val="en-US"/>
        </w:rPr>
        <w:t xml:space="preserve"> 20</w:t>
      </w:r>
      <w:r w:rsidRPr="00D419C1">
        <w:rPr>
          <w:rFonts w:eastAsia="Calibri" w:cs="Arial"/>
          <w:sz w:val="24"/>
          <w:szCs w:val="24"/>
          <w:vertAlign w:val="superscript"/>
          <w:lang w:val="en-US"/>
        </w:rPr>
        <w:t>th</w:t>
      </w:r>
      <w:r w:rsidRPr="00D419C1">
        <w:rPr>
          <w:rFonts w:cs="Arial"/>
          <w:sz w:val="24"/>
          <w:szCs w:val="24"/>
          <w:lang w:val="en-US"/>
        </w:rPr>
        <w:t xml:space="preserve"> </w:t>
      </w:r>
      <w:r w:rsidRPr="00D419C1">
        <w:rPr>
          <w:rFonts w:eastAsia="Calibri" w:cs="Arial"/>
          <w:sz w:val="24"/>
          <w:szCs w:val="24"/>
          <w:lang w:val="en-US"/>
        </w:rPr>
        <w:t>century</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did</w:t>
      </w:r>
      <w:r w:rsidRPr="00D419C1">
        <w:rPr>
          <w:rFonts w:cs="Arial"/>
          <w:sz w:val="24"/>
          <w:szCs w:val="24"/>
          <w:lang w:val="en-US"/>
        </w:rPr>
        <w:t xml:space="preserve"> </w:t>
      </w:r>
      <w:r w:rsidRPr="00D419C1">
        <w:rPr>
          <w:rFonts w:eastAsia="Calibri" w:cs="Arial"/>
          <w:sz w:val="24"/>
          <w:szCs w:val="24"/>
          <w:lang w:val="en-US"/>
        </w:rPr>
        <w:t>so</w:t>
      </w:r>
      <w:r w:rsidRPr="00D419C1">
        <w:rPr>
          <w:rFonts w:cs="Arial"/>
          <w:sz w:val="24"/>
          <w:szCs w:val="24"/>
          <w:lang w:val="en-US"/>
        </w:rPr>
        <w:t xml:space="preserve"> </w:t>
      </w:r>
      <w:r w:rsidRPr="00D419C1">
        <w:rPr>
          <w:rFonts w:eastAsia="Calibri" w:cs="Arial"/>
          <w:sz w:val="24"/>
          <w:szCs w:val="24"/>
          <w:lang w:val="en-US"/>
        </w:rPr>
        <w:t>against</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certain</w:t>
      </w:r>
      <w:r w:rsidRPr="00D419C1">
        <w:rPr>
          <w:rFonts w:cs="Arial"/>
          <w:sz w:val="24"/>
          <w:szCs w:val="24"/>
          <w:lang w:val="en-US"/>
        </w:rPr>
        <w:t xml:space="preserve"> </w:t>
      </w:r>
      <w:r w:rsidRPr="00D419C1">
        <w:rPr>
          <w:rFonts w:eastAsia="Calibri" w:cs="Arial"/>
          <w:sz w:val="24"/>
          <w:szCs w:val="24"/>
          <w:lang w:val="en-US"/>
        </w:rPr>
        <w:t>cultural</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intellectual</w:t>
      </w:r>
      <w:r w:rsidRPr="00D419C1">
        <w:rPr>
          <w:rFonts w:cs="Arial"/>
          <w:sz w:val="24"/>
          <w:szCs w:val="24"/>
          <w:lang w:val="en-US"/>
        </w:rPr>
        <w:t xml:space="preserve"> </w:t>
      </w:r>
      <w:r w:rsidRPr="00D419C1">
        <w:rPr>
          <w:rFonts w:eastAsia="Calibri" w:cs="Arial"/>
          <w:sz w:val="24"/>
          <w:szCs w:val="24"/>
          <w:lang w:val="en-US"/>
        </w:rPr>
        <w:t>context</w:t>
      </w:r>
      <w:r w:rsidRPr="00D419C1">
        <w:rPr>
          <w:rFonts w:cs="Arial"/>
          <w:sz w:val="24"/>
          <w:szCs w:val="24"/>
          <w:lang w:val="en-US"/>
        </w:rPr>
        <w:t xml:space="preserve"> </w:t>
      </w:r>
      <w:r w:rsidRPr="00D419C1">
        <w:rPr>
          <w:rFonts w:eastAsia="Calibri" w:cs="Arial"/>
          <w:sz w:val="24"/>
          <w:szCs w:val="24"/>
          <w:lang w:val="en-US"/>
        </w:rPr>
        <w:t>shaped</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feminist</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black</w:t>
      </w:r>
      <w:r w:rsidRPr="00D419C1">
        <w:rPr>
          <w:rFonts w:cs="Arial"/>
          <w:sz w:val="24"/>
          <w:szCs w:val="24"/>
          <w:lang w:val="en-US"/>
        </w:rPr>
        <w:t xml:space="preserve"> </w:t>
      </w:r>
      <w:r w:rsidRPr="00D419C1">
        <w:rPr>
          <w:rFonts w:eastAsia="Calibri" w:cs="Arial"/>
          <w:sz w:val="24"/>
          <w:szCs w:val="24"/>
          <w:lang w:val="en-US"/>
        </w:rPr>
        <w:t>activism</w:t>
      </w:r>
      <w:r w:rsidRPr="00D419C1">
        <w:rPr>
          <w:rFonts w:cs="Arial"/>
          <w:sz w:val="24"/>
          <w:szCs w:val="24"/>
          <w:lang w:val="en-US"/>
        </w:rPr>
        <w:t xml:space="preserve">, </w:t>
      </w:r>
      <w:r w:rsidRPr="00D419C1">
        <w:rPr>
          <w:rFonts w:eastAsia="Calibri" w:cs="Arial"/>
          <w:sz w:val="24"/>
          <w:szCs w:val="24"/>
          <w:lang w:val="en-US"/>
        </w:rPr>
        <w:t>social</w:t>
      </w:r>
      <w:r w:rsidRPr="00D419C1">
        <w:rPr>
          <w:rFonts w:cs="Arial"/>
          <w:sz w:val="24"/>
          <w:szCs w:val="24"/>
          <w:lang w:val="en-US"/>
        </w:rPr>
        <w:t xml:space="preserve"> </w:t>
      </w:r>
      <w:r w:rsidRPr="00D419C1">
        <w:rPr>
          <w:rFonts w:eastAsia="Calibri" w:cs="Arial"/>
          <w:sz w:val="24"/>
          <w:szCs w:val="24"/>
          <w:lang w:val="en-US"/>
        </w:rPr>
        <w:t>epistemology</w:t>
      </w:r>
      <w:r w:rsidRPr="00D419C1">
        <w:rPr>
          <w:rFonts w:cs="Arial"/>
          <w:sz w:val="24"/>
          <w:szCs w:val="24"/>
          <w:lang w:val="en-US"/>
        </w:rPr>
        <w:t xml:space="preserve">, </w:t>
      </w:r>
      <w:r w:rsidRPr="00D419C1">
        <w:rPr>
          <w:rFonts w:eastAsia="Calibri" w:cs="Arial"/>
          <w:sz w:val="24"/>
          <w:szCs w:val="24"/>
          <w:lang w:val="en-US"/>
        </w:rPr>
        <w:t>egalitarian</w:t>
      </w:r>
      <w:r w:rsidRPr="00D419C1">
        <w:rPr>
          <w:rFonts w:cs="Arial"/>
          <w:sz w:val="24"/>
          <w:szCs w:val="24"/>
          <w:lang w:val="en-US"/>
        </w:rPr>
        <w:t xml:space="preserve"> </w:t>
      </w:r>
      <w:r w:rsidRPr="00D419C1">
        <w:rPr>
          <w:rFonts w:eastAsia="Calibri" w:cs="Arial"/>
          <w:sz w:val="24"/>
          <w:szCs w:val="24"/>
          <w:lang w:val="en-US"/>
        </w:rPr>
        <w:t>political</w:t>
      </w:r>
      <w:r w:rsidRPr="00D419C1">
        <w:rPr>
          <w:rFonts w:cs="Arial"/>
          <w:sz w:val="24"/>
          <w:szCs w:val="24"/>
          <w:lang w:val="en-US"/>
        </w:rPr>
        <w:t xml:space="preserve"> </w:t>
      </w:r>
      <w:r w:rsidRPr="00D419C1">
        <w:rPr>
          <w:rFonts w:eastAsia="Calibri" w:cs="Arial"/>
          <w:sz w:val="24"/>
          <w:szCs w:val="24"/>
          <w:lang w:val="en-US"/>
        </w:rPr>
        <w:t>values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so</w:t>
      </w:r>
      <w:r w:rsidRPr="00D419C1">
        <w:rPr>
          <w:rFonts w:cs="Arial"/>
          <w:sz w:val="24"/>
          <w:szCs w:val="24"/>
          <w:lang w:val="en-US"/>
        </w:rPr>
        <w:t xml:space="preserve"> </w:t>
      </w:r>
      <w:r w:rsidRPr="00D419C1">
        <w:rPr>
          <w:rFonts w:eastAsia="Calibri" w:cs="Arial"/>
          <w:sz w:val="24"/>
          <w:szCs w:val="24"/>
          <w:lang w:val="en-US"/>
        </w:rPr>
        <w:t>on</w:t>
      </w:r>
      <w:r>
        <w:rPr>
          <w:rFonts w:eastAsia="Calibri" w:cs="Arial"/>
          <w:sz w:val="24"/>
          <w:szCs w:val="24"/>
          <w:lang w:val="en-US"/>
        </w:rPr>
        <w:t xml:space="preserve"> (Kidd, Medina, and Pohlhaus Jr., 2017, Parts II and III)</w:t>
      </w:r>
      <w:r>
        <w:rPr>
          <w:rFonts w:cs="Arial"/>
          <w:sz w:val="24"/>
          <w:szCs w:val="24"/>
          <w:lang w:val="en-US"/>
        </w:rPr>
        <w:t>.</w:t>
      </w:r>
      <w:r w:rsidRPr="00D419C1">
        <w:rPr>
          <w:rFonts w:cs="Arial"/>
          <w:sz w:val="24"/>
          <w:szCs w:val="24"/>
          <w:lang w:val="en-US"/>
        </w:rPr>
        <w:t xml:space="preserve"> </w:t>
      </w:r>
    </w:p>
    <w:p w14:paraId="3A1CE9F2"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searching</w:t>
      </w:r>
      <w:r w:rsidRPr="00D419C1">
        <w:rPr>
          <w:rFonts w:cs="Arial"/>
          <w:sz w:val="24"/>
          <w:szCs w:val="24"/>
          <w:lang w:val="en-US"/>
        </w:rPr>
        <w:t xml:space="preserve"> </w:t>
      </w:r>
      <w:r w:rsidRPr="00D419C1">
        <w:rPr>
          <w:rFonts w:eastAsia="Calibri" w:cs="Arial"/>
          <w:sz w:val="24"/>
          <w:szCs w:val="24"/>
          <w:lang w:val="en-US"/>
        </w:rPr>
        <w:t>historically</w:t>
      </w:r>
      <w:r w:rsidRPr="00D419C1">
        <w:rPr>
          <w:rFonts w:cs="Arial"/>
          <w:sz w:val="24"/>
          <w:szCs w:val="24"/>
          <w:lang w:val="en-US"/>
        </w:rPr>
        <w:t xml:space="preserve">, </w:t>
      </w:r>
      <w:r w:rsidRPr="00D419C1">
        <w:rPr>
          <w:rFonts w:eastAsia="Calibri" w:cs="Arial"/>
          <w:sz w:val="24"/>
          <w:szCs w:val="24"/>
          <w:lang w:val="en-US"/>
        </w:rPr>
        <w:t>we</w:t>
      </w:r>
      <w:r w:rsidRPr="00D419C1">
        <w:rPr>
          <w:rFonts w:cs="Arial"/>
          <w:sz w:val="24"/>
          <w:szCs w:val="24"/>
          <w:lang w:val="en-US"/>
        </w:rPr>
        <w:t xml:space="preserve"> </w:t>
      </w:r>
      <w:r w:rsidRPr="00D419C1">
        <w:rPr>
          <w:rFonts w:eastAsia="Calibri" w:cs="Arial"/>
          <w:sz w:val="24"/>
          <w:szCs w:val="24"/>
          <w:lang w:val="en-US"/>
        </w:rPr>
        <w:t>can</w:t>
      </w:r>
      <w:r w:rsidRPr="00D419C1">
        <w:rPr>
          <w:rFonts w:cs="Arial"/>
          <w:sz w:val="24"/>
          <w:szCs w:val="24"/>
          <w:lang w:val="en-US"/>
        </w:rPr>
        <w:t xml:space="preserve"> </w:t>
      </w:r>
      <w:r w:rsidRPr="00D419C1">
        <w:rPr>
          <w:rFonts w:eastAsia="Calibri" w:cs="Arial"/>
          <w:sz w:val="24"/>
          <w:szCs w:val="24"/>
          <w:lang w:val="en-US"/>
        </w:rPr>
        <w:t>track</w:t>
      </w:r>
      <w:r w:rsidRPr="00D419C1">
        <w:rPr>
          <w:rFonts w:cs="Arial"/>
          <w:sz w:val="24"/>
          <w:szCs w:val="24"/>
          <w:lang w:val="en-US"/>
        </w:rPr>
        <w:t xml:space="preserve"> </w:t>
      </w:r>
      <w:r w:rsidRPr="00D419C1">
        <w:rPr>
          <w:rFonts w:eastAsia="Calibri" w:cs="Arial"/>
          <w:sz w:val="24"/>
          <w:szCs w:val="24"/>
          <w:lang w:val="en-US"/>
        </w:rPr>
        <w:t>how</w:t>
      </w:r>
      <w:r w:rsidRPr="00D419C1">
        <w:rPr>
          <w:rFonts w:cs="Arial"/>
          <w:sz w:val="24"/>
          <w:szCs w:val="24"/>
          <w:lang w:val="en-US"/>
        </w:rPr>
        <w:t xml:space="preserve"> </w:t>
      </w:r>
      <w:r w:rsidRPr="00D419C1">
        <w:rPr>
          <w:rFonts w:eastAsia="Calibri" w:cs="Arial"/>
          <w:sz w:val="24"/>
          <w:szCs w:val="24"/>
          <w:lang w:val="en-US"/>
        </w:rPr>
        <w:t>certain</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emerged</w:t>
      </w:r>
      <w:r w:rsidRPr="00D419C1">
        <w:rPr>
          <w:rFonts w:cs="Arial"/>
          <w:sz w:val="24"/>
          <w:szCs w:val="24"/>
          <w:lang w:val="en-US"/>
        </w:rPr>
        <w:t xml:space="preserve">, </w:t>
      </w:r>
      <w:r w:rsidRPr="00D419C1">
        <w:rPr>
          <w:rFonts w:eastAsia="Calibri" w:cs="Arial"/>
          <w:sz w:val="24"/>
          <w:szCs w:val="24"/>
          <w:lang w:val="en-US"/>
        </w:rPr>
        <w:t>evolved</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disappeared</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relation</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changing</w:t>
      </w:r>
      <w:r w:rsidRPr="00D419C1">
        <w:rPr>
          <w:rFonts w:cs="Arial"/>
          <w:sz w:val="24"/>
          <w:szCs w:val="24"/>
          <w:lang w:val="en-US"/>
        </w:rPr>
        <w:t xml:space="preserve"> </w:t>
      </w:r>
      <w:r w:rsidRPr="00D419C1">
        <w:rPr>
          <w:rFonts w:eastAsia="Calibri" w:cs="Arial"/>
          <w:sz w:val="24"/>
          <w:szCs w:val="24"/>
          <w:lang w:val="en-US"/>
        </w:rPr>
        <w:t>social</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intellectual</w:t>
      </w:r>
      <w:r w:rsidRPr="00D419C1">
        <w:rPr>
          <w:rFonts w:cs="Arial"/>
          <w:sz w:val="24"/>
          <w:szCs w:val="24"/>
          <w:lang w:val="en-US"/>
        </w:rPr>
        <w:t xml:space="preserve"> </w:t>
      </w:r>
      <w:r w:rsidRPr="00D419C1">
        <w:rPr>
          <w:rFonts w:eastAsia="Calibri" w:cs="Arial"/>
          <w:sz w:val="24"/>
          <w:szCs w:val="24"/>
          <w:lang w:val="en-US"/>
        </w:rPr>
        <w:t>contexts</w:t>
      </w:r>
      <w:r w:rsidRPr="00D419C1">
        <w:rPr>
          <w:rFonts w:cs="Arial"/>
          <w:sz w:val="24"/>
          <w:szCs w:val="24"/>
          <w:lang w:val="en-US"/>
        </w:rPr>
        <w:t xml:space="preserve">. </w:t>
      </w:r>
      <w:r w:rsidRPr="00D419C1">
        <w:rPr>
          <w:rFonts w:eastAsia="Calibri" w:cs="Arial"/>
          <w:sz w:val="24"/>
          <w:szCs w:val="24"/>
          <w:lang w:val="en-US"/>
        </w:rPr>
        <w:t>Not</w:t>
      </w:r>
      <w:r w:rsidRPr="00D419C1">
        <w:rPr>
          <w:rFonts w:cs="Arial"/>
          <w:sz w:val="24"/>
          <w:szCs w:val="24"/>
          <w:lang w:val="en-US"/>
        </w:rPr>
        <w:t xml:space="preserve"> </w:t>
      </w:r>
      <w:r w:rsidRPr="00D419C1">
        <w:rPr>
          <w:rFonts w:eastAsia="Calibri" w:cs="Arial"/>
          <w:sz w:val="24"/>
          <w:szCs w:val="24"/>
          <w:lang w:val="en-US"/>
        </w:rPr>
        <w:t>all</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we</w:t>
      </w:r>
      <w:r w:rsidRPr="00D419C1">
        <w:rPr>
          <w:rFonts w:cs="Arial"/>
          <w:sz w:val="24"/>
          <w:szCs w:val="24"/>
          <w:lang w:val="en-US"/>
        </w:rPr>
        <w:t xml:space="preserve"> </w:t>
      </w:r>
      <w:r w:rsidRPr="00D419C1">
        <w:rPr>
          <w:rFonts w:eastAsia="Calibri" w:cs="Arial"/>
          <w:sz w:val="24"/>
          <w:szCs w:val="24"/>
          <w:lang w:val="en-US"/>
        </w:rPr>
        <w:t>find</w:t>
      </w:r>
      <w:r w:rsidRPr="00D419C1">
        <w:rPr>
          <w:rFonts w:cs="Arial"/>
          <w:sz w:val="24"/>
          <w:szCs w:val="24"/>
          <w:lang w:val="en-US"/>
        </w:rPr>
        <w:t xml:space="preserve"> </w:t>
      </w:r>
      <w:r w:rsidRPr="00D419C1">
        <w:rPr>
          <w:rFonts w:eastAsia="Calibri" w:cs="Arial"/>
          <w:sz w:val="24"/>
          <w:szCs w:val="24"/>
          <w:lang w:val="en-US"/>
        </w:rPr>
        <w:t>will</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intelligible</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relevant</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contemporary</w:t>
      </w:r>
      <w:r w:rsidRPr="00D419C1">
        <w:rPr>
          <w:rFonts w:cs="Arial"/>
          <w:sz w:val="24"/>
          <w:szCs w:val="24"/>
          <w:lang w:val="en-US"/>
        </w:rPr>
        <w:t xml:space="preserve"> </w:t>
      </w:r>
      <w:r w:rsidRPr="00D419C1">
        <w:rPr>
          <w:rFonts w:eastAsia="Calibri" w:cs="Arial"/>
          <w:sz w:val="24"/>
          <w:szCs w:val="24"/>
          <w:lang w:val="en-US"/>
        </w:rPr>
        <w:t>life</w:t>
      </w:r>
      <w:r w:rsidRPr="00D419C1">
        <w:rPr>
          <w:rFonts w:cs="Arial"/>
          <w:sz w:val="24"/>
          <w:szCs w:val="24"/>
          <w:lang w:val="en-US"/>
        </w:rPr>
        <w:t xml:space="preserve">, </w:t>
      </w:r>
      <w:r w:rsidRPr="00D419C1">
        <w:rPr>
          <w:rFonts w:eastAsia="Calibri" w:cs="Arial"/>
          <w:sz w:val="24"/>
          <w:szCs w:val="24"/>
          <w:lang w:val="en-US"/>
        </w:rPr>
        <w:t>given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variations</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convictions</w:t>
      </w:r>
      <w:r w:rsidRPr="00D419C1">
        <w:rPr>
          <w:rFonts w:cs="Arial"/>
          <w:sz w:val="24"/>
          <w:szCs w:val="24"/>
          <w:lang w:val="en-US"/>
        </w:rPr>
        <w:t xml:space="preserve">, </w:t>
      </w:r>
      <w:r w:rsidRPr="00D419C1">
        <w:rPr>
          <w:rFonts w:eastAsia="Calibri" w:cs="Arial"/>
          <w:sz w:val="24"/>
          <w:szCs w:val="24"/>
          <w:lang w:val="en-US"/>
        </w:rPr>
        <w:t>enthusiasms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sensibilities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different</w:t>
      </w:r>
      <w:r w:rsidRPr="00D419C1">
        <w:rPr>
          <w:rFonts w:cs="Arial"/>
          <w:sz w:val="24"/>
          <w:szCs w:val="24"/>
          <w:lang w:val="en-US"/>
        </w:rPr>
        <w:t xml:space="preserve"> </w:t>
      </w:r>
      <w:r w:rsidRPr="00D419C1">
        <w:rPr>
          <w:rFonts w:eastAsia="Calibri" w:cs="Arial"/>
          <w:sz w:val="24"/>
          <w:szCs w:val="24"/>
          <w:lang w:val="en-US"/>
        </w:rPr>
        <w:t>cultures</w:t>
      </w:r>
      <w:r w:rsidRPr="00D419C1">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nor</w:t>
      </w:r>
      <w:r w:rsidRPr="00D419C1">
        <w:rPr>
          <w:rFonts w:cs="Arial"/>
          <w:sz w:val="24"/>
          <w:szCs w:val="24"/>
          <w:lang w:val="en-US"/>
        </w:rPr>
        <w:t xml:space="preserve"> </w:t>
      </w:r>
      <w:r w:rsidRPr="00D419C1">
        <w:rPr>
          <w:rFonts w:eastAsia="Calibri" w:cs="Arial"/>
          <w:sz w:val="24"/>
          <w:szCs w:val="24"/>
          <w:lang w:val="en-US"/>
        </w:rPr>
        <w:t>should</w:t>
      </w:r>
      <w:r w:rsidRPr="00D419C1">
        <w:rPr>
          <w:rFonts w:cs="Arial"/>
          <w:sz w:val="24"/>
          <w:szCs w:val="24"/>
          <w:lang w:val="en-US"/>
        </w:rPr>
        <w:t xml:space="preserve"> </w:t>
      </w:r>
      <w:r w:rsidRPr="00D419C1">
        <w:rPr>
          <w:rFonts w:eastAsia="Calibri" w:cs="Arial"/>
          <w:sz w:val="24"/>
          <w:szCs w:val="24"/>
          <w:lang w:val="en-US"/>
        </w:rPr>
        <w:t>we</w:t>
      </w:r>
      <w:r w:rsidRPr="00D419C1">
        <w:rPr>
          <w:rFonts w:cs="Arial"/>
          <w:sz w:val="24"/>
          <w:szCs w:val="24"/>
          <w:lang w:val="en-US"/>
        </w:rPr>
        <w:t xml:space="preserve"> </w:t>
      </w:r>
      <w:r w:rsidRPr="00D419C1">
        <w:rPr>
          <w:rFonts w:eastAsia="Calibri" w:cs="Arial"/>
          <w:sz w:val="24"/>
          <w:szCs w:val="24"/>
          <w:lang w:val="en-US"/>
        </w:rPr>
        <w:t>rule</w:t>
      </w:r>
      <w:r w:rsidRPr="00D419C1">
        <w:rPr>
          <w:rFonts w:cs="Arial"/>
          <w:sz w:val="24"/>
          <w:szCs w:val="24"/>
          <w:lang w:val="en-US"/>
        </w:rPr>
        <w:t xml:space="preserve"> </w:t>
      </w:r>
      <w:r w:rsidRPr="00D419C1">
        <w:rPr>
          <w:rFonts w:eastAsia="Calibri" w:cs="Arial"/>
          <w:sz w:val="24"/>
          <w:szCs w:val="24"/>
          <w:lang w:val="en-US"/>
        </w:rPr>
        <w:t>out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possibility</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others</w:t>
      </w:r>
      <w:r w:rsidRPr="00D419C1">
        <w:rPr>
          <w:rFonts w:cs="Arial"/>
          <w:sz w:val="24"/>
          <w:szCs w:val="24"/>
          <w:lang w:val="en-US"/>
        </w:rPr>
        <w:t xml:space="preserve"> </w:t>
      </w:r>
      <w:r w:rsidRPr="00D419C1">
        <w:rPr>
          <w:rFonts w:eastAsia="Calibri" w:cs="Arial"/>
          <w:sz w:val="24"/>
          <w:szCs w:val="24"/>
          <w:lang w:val="en-US"/>
        </w:rPr>
        <w:t>may</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Even</w:t>
      </w:r>
      <w:r w:rsidRPr="00D419C1">
        <w:rPr>
          <w:rFonts w:cs="Arial"/>
          <w:sz w:val="24"/>
          <w:szCs w:val="24"/>
          <w:lang w:val="en-US"/>
        </w:rPr>
        <w:t xml:space="preserve"> </w:t>
      </w:r>
      <w:r w:rsidRPr="00D419C1">
        <w:rPr>
          <w:rFonts w:eastAsia="Calibri" w:cs="Arial"/>
          <w:sz w:val="24"/>
          <w:szCs w:val="24"/>
          <w:lang w:val="en-US"/>
        </w:rPr>
        <w:t>if</w:t>
      </w:r>
      <w:r w:rsidRPr="00D419C1">
        <w:rPr>
          <w:rFonts w:cs="Arial"/>
          <w:sz w:val="24"/>
          <w:szCs w:val="24"/>
          <w:lang w:val="en-US"/>
        </w:rPr>
        <w:t xml:space="preserve"> </w:t>
      </w:r>
      <w:r w:rsidRPr="00D419C1">
        <w:rPr>
          <w:rFonts w:eastAsia="Calibri" w:cs="Arial"/>
          <w:sz w:val="24"/>
          <w:szCs w:val="24"/>
          <w:lang w:val="en-US"/>
        </w:rPr>
        <w:t>not</w:t>
      </w:r>
      <w:r w:rsidRPr="00D419C1">
        <w:rPr>
          <w:rFonts w:cs="Arial"/>
          <w:sz w:val="24"/>
          <w:szCs w:val="24"/>
          <w:lang w:val="en-US"/>
        </w:rPr>
        <w:t xml:space="preserve">, </w:t>
      </w:r>
      <w:r w:rsidRPr="00D419C1">
        <w:rPr>
          <w:rFonts w:eastAsia="Calibri" w:cs="Arial"/>
          <w:sz w:val="24"/>
          <w:szCs w:val="24"/>
          <w:lang w:val="en-US"/>
        </w:rPr>
        <w:t>they</w:t>
      </w:r>
      <w:r w:rsidRPr="00D419C1">
        <w:rPr>
          <w:rFonts w:cs="Arial"/>
          <w:sz w:val="24"/>
          <w:szCs w:val="24"/>
          <w:lang w:val="en-US"/>
        </w:rPr>
        <w:t xml:space="preserve"> </w:t>
      </w:r>
      <w:r w:rsidRPr="00D419C1">
        <w:rPr>
          <w:rFonts w:eastAsia="Calibri" w:cs="Arial"/>
          <w:sz w:val="24"/>
          <w:szCs w:val="24"/>
          <w:lang w:val="en-US"/>
        </w:rPr>
        <w:t>still</w:t>
      </w:r>
      <w:r w:rsidRPr="00D419C1">
        <w:rPr>
          <w:rFonts w:cs="Arial"/>
          <w:sz w:val="24"/>
          <w:szCs w:val="24"/>
          <w:lang w:val="en-US"/>
        </w:rPr>
        <w:t xml:space="preserve"> </w:t>
      </w:r>
      <w:r w:rsidRPr="00D419C1">
        <w:rPr>
          <w:rFonts w:eastAsia="Calibri" w:cs="Arial"/>
          <w:sz w:val="24"/>
          <w:szCs w:val="24"/>
          <w:lang w:val="en-US"/>
        </w:rPr>
        <w:t>teach</w:t>
      </w:r>
      <w:r w:rsidRPr="00D419C1">
        <w:rPr>
          <w:rFonts w:cs="Arial"/>
          <w:sz w:val="24"/>
          <w:szCs w:val="24"/>
          <w:lang w:val="en-US"/>
        </w:rPr>
        <w:t xml:space="preserve"> </w:t>
      </w:r>
      <w:r w:rsidRPr="00D419C1">
        <w:rPr>
          <w:rFonts w:eastAsia="Calibri" w:cs="Arial"/>
          <w:sz w:val="24"/>
          <w:szCs w:val="24"/>
          <w:lang w:val="en-US"/>
        </w:rPr>
        <w:t>us</w:t>
      </w:r>
      <w:r w:rsidRPr="00D419C1">
        <w:rPr>
          <w:rFonts w:cs="Arial"/>
          <w:sz w:val="24"/>
          <w:szCs w:val="24"/>
          <w:lang w:val="en-US"/>
        </w:rPr>
        <w:t xml:space="preserve"> </w:t>
      </w:r>
      <w:r w:rsidRPr="00D419C1">
        <w:rPr>
          <w:rFonts w:eastAsia="Calibri" w:cs="Arial"/>
          <w:sz w:val="24"/>
          <w:szCs w:val="24"/>
          <w:lang w:val="en-US"/>
        </w:rPr>
        <w:t>things</w:t>
      </w:r>
      <w:r w:rsidRPr="00D419C1">
        <w:rPr>
          <w:rFonts w:cs="Arial"/>
          <w:sz w:val="24"/>
          <w:szCs w:val="24"/>
          <w:lang w:val="en-US"/>
        </w:rPr>
        <w:t xml:space="preserve"> </w:t>
      </w:r>
      <w:r w:rsidRPr="00D419C1">
        <w:rPr>
          <w:rFonts w:eastAsia="Calibri" w:cs="Arial"/>
          <w:sz w:val="24"/>
          <w:szCs w:val="24"/>
          <w:lang w:val="en-US"/>
        </w:rPr>
        <w:t>about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range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forms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depravity</w:t>
      </w:r>
      <w:r w:rsidRPr="00D419C1">
        <w:rPr>
          <w:rFonts w:cs="Arial"/>
          <w:sz w:val="24"/>
          <w:szCs w:val="24"/>
          <w:lang w:val="en-US"/>
        </w:rPr>
        <w:t xml:space="preserve"> </w:t>
      </w:r>
      <w:r w:rsidRPr="00D419C1">
        <w:rPr>
          <w:rFonts w:eastAsia="Calibri" w:cs="Arial"/>
          <w:sz w:val="24"/>
          <w:szCs w:val="24"/>
          <w:lang w:val="en-US"/>
        </w:rPr>
        <w:t>identified</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earlier</w:t>
      </w:r>
      <w:r w:rsidRPr="00D419C1">
        <w:rPr>
          <w:rFonts w:cs="Arial"/>
          <w:sz w:val="24"/>
          <w:szCs w:val="24"/>
          <w:lang w:val="en-US"/>
        </w:rPr>
        <w:t xml:space="preserve"> </w:t>
      </w:r>
      <w:r w:rsidRPr="00D419C1">
        <w:rPr>
          <w:rFonts w:eastAsia="Calibri" w:cs="Arial"/>
          <w:sz w:val="24"/>
          <w:szCs w:val="24"/>
          <w:lang w:val="en-US"/>
        </w:rPr>
        <w:t>generations</w:t>
      </w:r>
      <w:r w:rsidRPr="00D419C1">
        <w:rPr>
          <w:rFonts w:cs="Arial"/>
          <w:sz w:val="24"/>
          <w:szCs w:val="24"/>
          <w:lang w:val="en-US"/>
        </w:rPr>
        <w:t>.</w:t>
      </w:r>
    </w:p>
    <w:p w14:paraId="0247C501"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particularly</w:t>
      </w:r>
      <w:r w:rsidRPr="00D419C1">
        <w:rPr>
          <w:rFonts w:cs="Arial"/>
          <w:sz w:val="24"/>
          <w:szCs w:val="24"/>
          <w:lang w:val="en-US"/>
        </w:rPr>
        <w:t xml:space="preserve"> </w:t>
      </w:r>
      <w:r w:rsidRPr="00D419C1">
        <w:rPr>
          <w:rFonts w:eastAsia="Calibri" w:cs="Arial"/>
          <w:sz w:val="24"/>
          <w:szCs w:val="24"/>
          <w:lang w:val="en-US"/>
        </w:rPr>
        <w:t>rich</w:t>
      </w:r>
      <w:r w:rsidRPr="00D419C1">
        <w:rPr>
          <w:rFonts w:cs="Arial"/>
          <w:sz w:val="24"/>
          <w:szCs w:val="24"/>
          <w:lang w:val="en-US"/>
        </w:rPr>
        <w:t xml:space="preserve"> </w:t>
      </w:r>
      <w:r w:rsidRPr="00D419C1">
        <w:rPr>
          <w:rFonts w:eastAsia="Calibri" w:cs="Arial"/>
          <w:sz w:val="24"/>
          <w:szCs w:val="24"/>
          <w:lang w:val="en-US"/>
        </w:rPr>
        <w:t>array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failings</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identified</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Late</w:t>
      </w:r>
      <w:r w:rsidRPr="00D419C1">
        <w:rPr>
          <w:rFonts w:cs="Arial"/>
          <w:sz w:val="24"/>
          <w:szCs w:val="24"/>
          <w:lang w:val="en-US"/>
        </w:rPr>
        <w:t xml:space="preserve"> </w:t>
      </w:r>
      <w:r w:rsidRPr="00D419C1">
        <w:rPr>
          <w:rFonts w:eastAsia="Calibri" w:cs="Arial"/>
          <w:sz w:val="24"/>
          <w:szCs w:val="24"/>
          <w:lang w:val="en-US"/>
        </w:rPr>
        <w:t>Baroque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early</w:t>
      </w:r>
      <w:r w:rsidRPr="00D419C1">
        <w:rPr>
          <w:rFonts w:cs="Arial"/>
          <w:sz w:val="24"/>
          <w:szCs w:val="24"/>
          <w:lang w:val="en-US"/>
        </w:rPr>
        <w:t xml:space="preserve"> </w:t>
      </w:r>
      <w:r w:rsidRPr="00D419C1">
        <w:rPr>
          <w:rFonts w:eastAsia="Calibri" w:cs="Arial"/>
          <w:sz w:val="24"/>
          <w:szCs w:val="24"/>
          <w:lang w:val="en-US"/>
        </w:rPr>
        <w:t>Enlightenment</w:t>
      </w:r>
      <w:r w:rsidRPr="00D419C1">
        <w:rPr>
          <w:rFonts w:cs="Arial"/>
          <w:sz w:val="24"/>
          <w:szCs w:val="24"/>
          <w:lang w:val="en-US"/>
        </w:rPr>
        <w:t xml:space="preserve"> </w:t>
      </w:r>
      <w:r w:rsidRPr="00D419C1">
        <w:rPr>
          <w:rFonts w:eastAsia="Calibri" w:cs="Arial"/>
          <w:sz w:val="24"/>
          <w:szCs w:val="24"/>
          <w:lang w:val="en-US"/>
        </w:rPr>
        <w:t>European</w:t>
      </w:r>
      <w:r w:rsidRPr="00D419C1">
        <w:rPr>
          <w:rFonts w:cs="Arial"/>
          <w:sz w:val="24"/>
          <w:szCs w:val="24"/>
          <w:lang w:val="en-US"/>
        </w:rPr>
        <w:t xml:space="preserve"> </w:t>
      </w:r>
      <w:r w:rsidRPr="00D419C1">
        <w:rPr>
          <w:rFonts w:eastAsia="Calibri" w:cs="Arial"/>
          <w:sz w:val="24"/>
          <w:szCs w:val="24"/>
          <w:lang w:val="en-US"/>
        </w:rPr>
        <w:t>cultures</w:t>
      </w:r>
      <w:r w:rsidRPr="00D419C1">
        <w:rPr>
          <w:rFonts w:cs="Arial"/>
          <w:sz w:val="24"/>
          <w:szCs w:val="24"/>
          <w:lang w:val="en-US"/>
        </w:rPr>
        <w:t xml:space="preserve">, </w:t>
      </w:r>
      <w:r w:rsidRPr="00D419C1">
        <w:rPr>
          <w:rFonts w:eastAsia="Calibri" w:cs="Arial"/>
          <w:sz w:val="24"/>
          <w:szCs w:val="24"/>
          <w:lang w:val="en-US"/>
        </w:rPr>
        <w:t>described</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Sari</w:t>
      </w:r>
      <w:r w:rsidRPr="00D419C1">
        <w:rPr>
          <w:rFonts w:cs="Arial"/>
          <w:sz w:val="24"/>
          <w:szCs w:val="24"/>
          <w:lang w:val="en-US"/>
        </w:rPr>
        <w:t xml:space="preserve"> </w:t>
      </w:r>
      <w:r w:rsidRPr="00D419C1">
        <w:rPr>
          <w:rFonts w:eastAsia="Calibri" w:cs="Arial"/>
          <w:sz w:val="24"/>
          <w:szCs w:val="24"/>
          <w:lang w:val="en-US"/>
        </w:rPr>
        <w:t>Kivisto</w:t>
      </w:r>
      <w:r w:rsidRPr="00D419C1">
        <w:rPr>
          <w:rFonts w:cs="Arial"/>
          <w:sz w:val="24"/>
          <w:szCs w:val="24"/>
          <w:lang w:val="en-US"/>
        </w:rPr>
        <w:t xml:space="preserve"> </w:t>
      </w:r>
      <w:r>
        <w:rPr>
          <w:rFonts w:eastAsia="Calibri" w:cs="Arial"/>
          <w:sz w:val="24"/>
          <w:szCs w:val="24"/>
          <w:lang w:val="en-US"/>
        </w:rPr>
        <w:t>(</w:t>
      </w:r>
      <w:r w:rsidRPr="00D419C1">
        <w:rPr>
          <w:rFonts w:eastAsia="Calibri" w:cs="Arial"/>
          <w:sz w:val="24"/>
          <w:szCs w:val="24"/>
          <w:lang w:val="en-US"/>
        </w:rPr>
        <w:t>2014</w:t>
      </w:r>
      <w:r>
        <w:rPr>
          <w:rFonts w:eastAsia="Calibri" w:cs="Arial"/>
          <w:sz w:val="24"/>
          <w:szCs w:val="24"/>
          <w:lang w:val="en-US"/>
        </w:rPr>
        <w:t xml:space="preserve">) in </w:t>
      </w:r>
      <w:r w:rsidRPr="00D419C1">
        <w:rPr>
          <w:rFonts w:eastAsia="Calibri" w:cs="Arial"/>
          <w:i/>
          <w:sz w:val="24"/>
          <w:szCs w:val="24"/>
          <w:lang w:val="en-US"/>
        </w:rPr>
        <w:t>The</w:t>
      </w:r>
      <w:r w:rsidRPr="00D419C1">
        <w:rPr>
          <w:rFonts w:cs="Arial"/>
          <w:i/>
          <w:sz w:val="24"/>
          <w:szCs w:val="24"/>
          <w:lang w:val="en-US"/>
        </w:rPr>
        <w:t xml:space="preserve"> </w:t>
      </w:r>
      <w:r w:rsidRPr="00D419C1">
        <w:rPr>
          <w:rFonts w:eastAsia="Calibri" w:cs="Arial"/>
          <w:i/>
          <w:sz w:val="24"/>
          <w:szCs w:val="24"/>
          <w:lang w:val="en-US"/>
        </w:rPr>
        <w:t>Vices</w:t>
      </w:r>
      <w:r w:rsidRPr="00D419C1">
        <w:rPr>
          <w:rFonts w:cs="Arial"/>
          <w:i/>
          <w:sz w:val="24"/>
          <w:szCs w:val="24"/>
          <w:lang w:val="en-US"/>
        </w:rPr>
        <w:t xml:space="preserve"> </w:t>
      </w:r>
      <w:r w:rsidRPr="00D419C1">
        <w:rPr>
          <w:rFonts w:eastAsia="Calibri" w:cs="Arial"/>
          <w:i/>
          <w:sz w:val="24"/>
          <w:szCs w:val="24"/>
          <w:lang w:val="en-US"/>
        </w:rPr>
        <w:t>of</w:t>
      </w:r>
      <w:r w:rsidRPr="00D419C1">
        <w:rPr>
          <w:rFonts w:cs="Arial"/>
          <w:i/>
          <w:sz w:val="24"/>
          <w:szCs w:val="24"/>
          <w:lang w:val="en-US"/>
        </w:rPr>
        <w:t xml:space="preserve"> </w:t>
      </w:r>
      <w:r w:rsidRPr="00D419C1">
        <w:rPr>
          <w:rFonts w:eastAsia="Calibri" w:cs="Arial"/>
          <w:i/>
          <w:sz w:val="24"/>
          <w:szCs w:val="24"/>
          <w:lang w:val="en-US"/>
        </w:rPr>
        <w:t>Learning</w:t>
      </w:r>
      <w:r w:rsidRPr="00D419C1">
        <w:rPr>
          <w:rFonts w:cs="Arial"/>
          <w:sz w:val="24"/>
          <w:szCs w:val="24"/>
          <w:lang w:val="en-US"/>
        </w:rPr>
        <w:t xml:space="preserve">. </w:t>
      </w:r>
      <w:r w:rsidRPr="00D419C1">
        <w:rPr>
          <w:rFonts w:eastAsia="Calibri" w:cs="Arial"/>
          <w:sz w:val="24"/>
          <w:szCs w:val="24"/>
          <w:lang w:val="en-US"/>
        </w:rPr>
        <w:t>Its</w:t>
      </w:r>
      <w:r w:rsidRPr="00D419C1">
        <w:rPr>
          <w:rFonts w:cs="Arial"/>
          <w:sz w:val="24"/>
          <w:szCs w:val="24"/>
          <w:lang w:val="en-US"/>
        </w:rPr>
        <w:t xml:space="preserve"> </w:t>
      </w:r>
      <w:r w:rsidRPr="00D419C1">
        <w:rPr>
          <w:rFonts w:eastAsia="Calibri" w:cs="Arial"/>
          <w:sz w:val="24"/>
          <w:szCs w:val="24"/>
          <w:lang w:val="en-US"/>
        </w:rPr>
        <w:t>title</w:t>
      </w:r>
      <w:r w:rsidRPr="00D419C1">
        <w:rPr>
          <w:rFonts w:cs="Arial"/>
          <w:sz w:val="24"/>
          <w:szCs w:val="24"/>
          <w:lang w:val="en-US"/>
        </w:rPr>
        <w:t xml:space="preserve"> </w:t>
      </w:r>
      <w:r w:rsidRPr="00D419C1">
        <w:rPr>
          <w:rFonts w:eastAsia="Calibri" w:cs="Arial"/>
          <w:sz w:val="24"/>
          <w:szCs w:val="24"/>
          <w:lang w:val="en-US"/>
        </w:rPr>
        <w:t>refers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critical</w:t>
      </w:r>
      <w:r w:rsidRPr="00D419C1">
        <w:rPr>
          <w:rFonts w:cs="Arial"/>
          <w:sz w:val="24"/>
          <w:szCs w:val="24"/>
          <w:lang w:val="en-US"/>
        </w:rPr>
        <w:t xml:space="preserve"> </w:t>
      </w:r>
      <w:r w:rsidRPr="00D419C1">
        <w:rPr>
          <w:rFonts w:eastAsia="Calibri" w:cs="Arial"/>
          <w:sz w:val="24"/>
          <w:szCs w:val="24"/>
          <w:lang w:val="en-US"/>
        </w:rPr>
        <w:t>discourses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period</w:t>
      </w:r>
      <w:r w:rsidRPr="00D419C1">
        <w:rPr>
          <w:rFonts w:cs="Arial"/>
          <w:sz w:val="24"/>
          <w:szCs w:val="24"/>
          <w:lang w:val="en-US"/>
        </w:rPr>
        <w:t xml:space="preserve"> </w:t>
      </w:r>
      <w:r w:rsidRPr="00D419C1">
        <w:rPr>
          <w:rFonts w:eastAsia="Calibri" w:cs="Arial"/>
          <w:sz w:val="24"/>
          <w:szCs w:val="24"/>
          <w:lang w:val="en-US"/>
        </w:rPr>
        <w:t>devoted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i/>
          <w:sz w:val="24"/>
          <w:szCs w:val="24"/>
          <w:lang w:val="en-US"/>
        </w:rPr>
        <w:t>vitia</w:t>
      </w:r>
      <w:r w:rsidRPr="00D419C1">
        <w:rPr>
          <w:rFonts w:cs="Arial"/>
          <w:i/>
          <w:sz w:val="24"/>
          <w:szCs w:val="24"/>
          <w:lang w:val="en-US"/>
        </w:rPr>
        <w:t xml:space="preserve"> </w:t>
      </w:r>
      <w:r w:rsidRPr="00D419C1">
        <w:rPr>
          <w:rFonts w:eastAsia="Calibri" w:cs="Arial"/>
          <w:i/>
          <w:sz w:val="24"/>
          <w:szCs w:val="24"/>
          <w:lang w:val="en-US"/>
        </w:rPr>
        <w:t>sive</w:t>
      </w:r>
      <w:r w:rsidRPr="00D419C1">
        <w:rPr>
          <w:rFonts w:cs="Arial"/>
          <w:i/>
          <w:sz w:val="24"/>
          <w:szCs w:val="24"/>
          <w:lang w:val="en-US"/>
        </w:rPr>
        <w:t xml:space="preserve"> </w:t>
      </w:r>
      <w:r w:rsidRPr="00D419C1">
        <w:rPr>
          <w:rFonts w:eastAsia="Calibri" w:cs="Arial"/>
          <w:i/>
          <w:sz w:val="24"/>
          <w:szCs w:val="24"/>
          <w:lang w:val="en-US"/>
        </w:rPr>
        <w:t>errores</w:t>
      </w:r>
      <w:r w:rsidRPr="00D419C1">
        <w:rPr>
          <w:rFonts w:cs="Arial"/>
          <w:i/>
          <w:sz w:val="24"/>
          <w:szCs w:val="24"/>
          <w:lang w:val="en-US"/>
        </w:rPr>
        <w:t xml:space="preserve"> </w:t>
      </w:r>
      <w:r w:rsidRPr="00D419C1">
        <w:rPr>
          <w:rFonts w:eastAsia="Calibri" w:cs="Arial"/>
          <w:i/>
          <w:sz w:val="24"/>
          <w:szCs w:val="24"/>
          <w:lang w:val="en-US"/>
        </w:rPr>
        <w:t>eruditorum</w:t>
      </w:r>
      <w:r w:rsidRPr="00D419C1">
        <w:rPr>
          <w:rFonts w:cs="Arial"/>
          <w:sz w:val="24"/>
          <w:szCs w:val="24"/>
          <w:lang w:val="en-US"/>
        </w:rPr>
        <w:t xml:space="preserve"> – </w:t>
      </w:r>
      <w:r>
        <w:rPr>
          <w:rFonts w:cs="Arial"/>
          <w:sz w:val="24"/>
          <w:szCs w:val="24"/>
          <w:lang w:val="en-US"/>
        </w:rPr>
        <w:t>‘</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errors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scholars</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hybrid</w:t>
      </w:r>
      <w:r w:rsidRPr="00D419C1">
        <w:rPr>
          <w:rFonts w:cs="Arial"/>
          <w:sz w:val="24"/>
          <w:szCs w:val="24"/>
          <w:lang w:val="en-US"/>
        </w:rPr>
        <w:t xml:space="preserve"> </w:t>
      </w:r>
      <w:r w:rsidRPr="00D419C1">
        <w:rPr>
          <w:rFonts w:eastAsia="Calibri" w:cs="Arial"/>
          <w:sz w:val="24"/>
          <w:szCs w:val="24"/>
          <w:lang w:val="en-US"/>
        </w:rPr>
        <w:t>ethico-epistemic</w:t>
      </w:r>
      <w:r w:rsidRPr="00D419C1">
        <w:rPr>
          <w:rFonts w:cs="Arial"/>
          <w:sz w:val="24"/>
          <w:szCs w:val="24"/>
          <w:lang w:val="en-US"/>
        </w:rPr>
        <w:t xml:space="preserve"> </w:t>
      </w:r>
      <w:r w:rsidRPr="00D419C1">
        <w:rPr>
          <w:rFonts w:eastAsia="Calibri" w:cs="Arial"/>
          <w:sz w:val="24"/>
          <w:szCs w:val="24"/>
          <w:lang w:val="en-US"/>
        </w:rPr>
        <w:t>failings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which</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new</w:t>
      </w:r>
      <w:r w:rsidRPr="00D419C1">
        <w:rPr>
          <w:rFonts w:cs="Arial"/>
          <w:sz w:val="24"/>
          <w:szCs w:val="24"/>
          <w:lang w:val="en-US"/>
        </w:rPr>
        <w:t xml:space="preserve"> </w:t>
      </w:r>
      <w:r w:rsidRPr="00D419C1">
        <w:rPr>
          <w:rFonts w:eastAsia="Calibri" w:cs="Arial"/>
          <w:sz w:val="24"/>
          <w:szCs w:val="24"/>
          <w:lang w:val="en-US"/>
        </w:rPr>
        <w:t>scholarly</w:t>
      </w:r>
      <w:r w:rsidRPr="00D419C1">
        <w:rPr>
          <w:rFonts w:cs="Arial"/>
          <w:sz w:val="24"/>
          <w:szCs w:val="24"/>
          <w:lang w:val="en-US"/>
        </w:rPr>
        <w:t xml:space="preserve"> </w:t>
      </w:r>
      <w:r w:rsidRPr="00D419C1">
        <w:rPr>
          <w:rFonts w:eastAsia="Calibri" w:cs="Arial"/>
          <w:sz w:val="24"/>
          <w:szCs w:val="24"/>
          <w:lang w:val="en-US"/>
        </w:rPr>
        <w:t>classes</w:t>
      </w:r>
      <w:r w:rsidRPr="00D419C1">
        <w:rPr>
          <w:rFonts w:cs="Arial"/>
          <w:sz w:val="24"/>
          <w:szCs w:val="24"/>
          <w:lang w:val="en-US"/>
        </w:rPr>
        <w:t xml:space="preserve"> </w:t>
      </w:r>
      <w:r w:rsidRPr="00D419C1">
        <w:rPr>
          <w:rFonts w:eastAsia="Calibri" w:cs="Arial"/>
          <w:sz w:val="24"/>
          <w:szCs w:val="24"/>
          <w:lang w:val="en-US"/>
        </w:rPr>
        <w:t>were</w:t>
      </w:r>
      <w:r w:rsidRPr="00D419C1">
        <w:rPr>
          <w:rFonts w:cs="Arial"/>
          <w:sz w:val="24"/>
          <w:szCs w:val="24"/>
          <w:lang w:val="en-US"/>
        </w:rPr>
        <w:t xml:space="preserve"> </w:t>
      </w:r>
      <w:r w:rsidRPr="00D419C1">
        <w:rPr>
          <w:rFonts w:eastAsia="Calibri" w:cs="Arial"/>
          <w:sz w:val="24"/>
          <w:szCs w:val="24"/>
          <w:lang w:val="en-US"/>
        </w:rPr>
        <w:t>judged</w:t>
      </w:r>
      <w:r w:rsidRPr="00D419C1">
        <w:rPr>
          <w:rFonts w:cs="Arial"/>
          <w:sz w:val="24"/>
          <w:szCs w:val="24"/>
          <w:lang w:val="en-US"/>
        </w:rPr>
        <w:t xml:space="preserve"> </w:t>
      </w:r>
      <w:r w:rsidRPr="00D419C1">
        <w:rPr>
          <w:rFonts w:eastAsia="Calibri" w:cs="Arial"/>
          <w:sz w:val="24"/>
          <w:szCs w:val="24"/>
          <w:lang w:val="en-US"/>
        </w:rPr>
        <w:t>particularly</w:t>
      </w:r>
      <w:r w:rsidRPr="00D419C1">
        <w:rPr>
          <w:rFonts w:cs="Arial"/>
          <w:sz w:val="24"/>
          <w:szCs w:val="24"/>
          <w:lang w:val="en-US"/>
        </w:rPr>
        <w:t xml:space="preserve"> </w:t>
      </w:r>
      <w:r w:rsidRPr="00D419C1">
        <w:rPr>
          <w:rFonts w:eastAsia="Calibri" w:cs="Arial"/>
          <w:sz w:val="24"/>
          <w:szCs w:val="24"/>
          <w:lang w:val="en-US"/>
        </w:rPr>
        <w:t>susceptible</w:t>
      </w:r>
      <w:r w:rsidRPr="00D419C1">
        <w:rPr>
          <w:rFonts w:cs="Arial"/>
          <w:sz w:val="24"/>
          <w:szCs w:val="24"/>
          <w:lang w:val="en-US"/>
        </w:rPr>
        <w:t xml:space="preserve">. </w:t>
      </w:r>
      <w:r w:rsidRPr="00D419C1">
        <w:rPr>
          <w:rFonts w:eastAsia="Calibri" w:cs="Arial"/>
          <w:sz w:val="24"/>
          <w:szCs w:val="24"/>
          <w:lang w:val="en-US"/>
        </w:rPr>
        <w:t>Tables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Pr>
          <w:rFonts w:cs="Arial"/>
          <w:sz w:val="24"/>
          <w:szCs w:val="24"/>
          <w:lang w:val="en-US"/>
        </w:rPr>
        <w:t>‘s</w:t>
      </w:r>
      <w:r w:rsidRPr="00D419C1">
        <w:rPr>
          <w:rFonts w:eastAsia="Calibri" w:cs="Arial"/>
          <w:sz w:val="24"/>
          <w:szCs w:val="24"/>
          <w:lang w:val="en-US"/>
        </w:rPr>
        <w:t>cholarly</w:t>
      </w:r>
      <w:r w:rsidRPr="00D419C1">
        <w:rPr>
          <w:rFonts w:cs="Arial"/>
          <w:sz w:val="24"/>
          <w:szCs w:val="24"/>
          <w:lang w:val="en-US"/>
        </w:rPr>
        <w:t xml:space="preserve"> </w:t>
      </w:r>
      <w:r w:rsidRPr="00D419C1">
        <w:rPr>
          <w:rFonts w:eastAsia="Calibri" w:cs="Arial"/>
          <w:sz w:val="24"/>
          <w:szCs w:val="24"/>
          <w:lang w:val="en-US"/>
        </w:rPr>
        <w:t>vices</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were</w:t>
      </w:r>
      <w:r w:rsidRPr="00D419C1">
        <w:rPr>
          <w:rFonts w:cs="Arial"/>
          <w:sz w:val="24"/>
          <w:szCs w:val="24"/>
          <w:lang w:val="en-US"/>
        </w:rPr>
        <w:t xml:space="preserve"> </w:t>
      </w:r>
      <w:r w:rsidRPr="00D419C1">
        <w:rPr>
          <w:rFonts w:eastAsia="Calibri" w:cs="Arial"/>
          <w:sz w:val="24"/>
          <w:szCs w:val="24"/>
          <w:lang w:val="en-US"/>
        </w:rPr>
        <w:t>constructed</w:t>
      </w:r>
      <w:r w:rsidRPr="00D419C1">
        <w:rPr>
          <w:rFonts w:cs="Arial"/>
          <w:sz w:val="24"/>
          <w:szCs w:val="24"/>
          <w:lang w:val="en-US"/>
        </w:rPr>
        <w:t xml:space="preserve"> </w:t>
      </w:r>
      <w:r w:rsidRPr="00D419C1">
        <w:rPr>
          <w:rFonts w:eastAsia="Calibri" w:cs="Arial"/>
          <w:sz w:val="24"/>
          <w:szCs w:val="24"/>
          <w:lang w:val="en-US"/>
        </w:rPr>
        <w:t>from</w:t>
      </w:r>
      <w:r w:rsidRPr="00D419C1">
        <w:rPr>
          <w:rFonts w:cs="Arial"/>
          <w:sz w:val="24"/>
          <w:szCs w:val="24"/>
          <w:lang w:val="en-US"/>
        </w:rPr>
        <w:t xml:space="preserve"> </w:t>
      </w:r>
      <w:r w:rsidRPr="00D419C1">
        <w:rPr>
          <w:rFonts w:eastAsia="Calibri" w:cs="Arial"/>
          <w:sz w:val="24"/>
          <w:szCs w:val="24"/>
          <w:lang w:val="en-US"/>
        </w:rPr>
        <w:t>existing</w:t>
      </w:r>
      <w:r w:rsidRPr="00D419C1">
        <w:rPr>
          <w:rFonts w:cs="Arial"/>
          <w:sz w:val="24"/>
          <w:szCs w:val="24"/>
          <w:lang w:val="en-US"/>
        </w:rPr>
        <w:t xml:space="preserve"> </w:t>
      </w:r>
      <w:r w:rsidRPr="00D419C1">
        <w:rPr>
          <w:rFonts w:eastAsia="Calibri" w:cs="Arial"/>
          <w:sz w:val="24"/>
          <w:szCs w:val="24"/>
          <w:lang w:val="en-US"/>
        </w:rPr>
        <w:t>moral</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religious</w:t>
      </w:r>
      <w:r w:rsidRPr="00D419C1">
        <w:rPr>
          <w:rFonts w:cs="Arial"/>
          <w:sz w:val="24"/>
          <w:szCs w:val="24"/>
          <w:lang w:val="en-US"/>
        </w:rPr>
        <w:t xml:space="preserve"> </w:t>
      </w:r>
      <w:r w:rsidRPr="00D419C1">
        <w:rPr>
          <w:rFonts w:eastAsia="Calibri" w:cs="Arial"/>
          <w:sz w:val="24"/>
          <w:szCs w:val="24"/>
          <w:lang w:val="en-US"/>
        </w:rPr>
        <w:t>concepts</w:t>
      </w:r>
      <w:r w:rsidRPr="00D419C1">
        <w:rPr>
          <w:rFonts w:cs="Arial"/>
          <w:sz w:val="24"/>
          <w:szCs w:val="24"/>
          <w:lang w:val="en-US"/>
        </w:rPr>
        <w:t xml:space="preserve">, </w:t>
      </w:r>
      <w:r w:rsidRPr="00D419C1">
        <w:rPr>
          <w:rFonts w:eastAsia="Calibri" w:cs="Arial"/>
          <w:sz w:val="24"/>
          <w:szCs w:val="24"/>
          <w:lang w:val="en-US"/>
        </w:rPr>
        <w:t>intellectual</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social</w:t>
      </w:r>
      <w:r w:rsidRPr="00D419C1">
        <w:rPr>
          <w:rFonts w:cs="Arial"/>
          <w:sz w:val="24"/>
          <w:szCs w:val="24"/>
          <w:lang w:val="en-US"/>
        </w:rPr>
        <w:t xml:space="preserve"> </w:t>
      </w:r>
      <w:r w:rsidRPr="00D419C1">
        <w:rPr>
          <w:rFonts w:eastAsia="Calibri" w:cs="Arial"/>
          <w:sz w:val="24"/>
          <w:szCs w:val="24"/>
          <w:lang w:val="en-US"/>
        </w:rPr>
        <w:t>norms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satirical</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polemical</w:t>
      </w:r>
      <w:r w:rsidRPr="00D419C1">
        <w:rPr>
          <w:rFonts w:cs="Arial"/>
          <w:sz w:val="24"/>
          <w:szCs w:val="24"/>
          <w:lang w:val="en-US"/>
        </w:rPr>
        <w:t xml:space="preserve"> </w:t>
      </w:r>
      <w:r w:rsidRPr="00D419C1">
        <w:rPr>
          <w:rFonts w:eastAsia="Calibri" w:cs="Arial"/>
          <w:sz w:val="24"/>
          <w:szCs w:val="24"/>
          <w:lang w:val="en-US"/>
        </w:rPr>
        <w:t>tropes</w:t>
      </w:r>
      <w:r w:rsidRPr="00D419C1">
        <w:rPr>
          <w:rFonts w:cs="Arial"/>
          <w:sz w:val="24"/>
          <w:szCs w:val="24"/>
          <w:lang w:val="en-US"/>
        </w:rPr>
        <w:t xml:space="preserve">. </w:t>
      </w:r>
      <w:r w:rsidRPr="00D419C1">
        <w:rPr>
          <w:rFonts w:eastAsia="Calibri" w:cs="Arial"/>
          <w:sz w:val="24"/>
          <w:szCs w:val="24"/>
          <w:lang w:val="en-US"/>
        </w:rPr>
        <w:t>Using</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complex</w:t>
      </w:r>
      <w:r w:rsidRPr="00D419C1">
        <w:rPr>
          <w:rFonts w:cs="Arial"/>
          <w:sz w:val="24"/>
          <w:szCs w:val="24"/>
          <w:lang w:val="en-US"/>
        </w:rPr>
        <w:t xml:space="preserve"> </w:t>
      </w:r>
      <w:r w:rsidRPr="00D419C1">
        <w:rPr>
          <w:rFonts w:eastAsia="Calibri" w:cs="Arial"/>
          <w:sz w:val="24"/>
          <w:szCs w:val="24"/>
          <w:lang w:val="en-US"/>
        </w:rPr>
        <w:t>inheritance</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range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traditional</w:t>
      </w:r>
      <w:r w:rsidRPr="00D419C1">
        <w:rPr>
          <w:rFonts w:cs="Arial"/>
          <w:sz w:val="24"/>
          <w:szCs w:val="24"/>
          <w:lang w:val="en-US"/>
        </w:rPr>
        <w:t xml:space="preserve"> </w:t>
      </w:r>
      <w:r w:rsidRPr="00D419C1">
        <w:rPr>
          <w:rFonts w:eastAsia="Calibri" w:cs="Arial"/>
          <w:sz w:val="24"/>
          <w:szCs w:val="24"/>
          <w:lang w:val="en-US"/>
        </w:rPr>
        <w:t>sins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failings</w:t>
      </w:r>
      <w:r>
        <w:rPr>
          <w:rFonts w:eastAsia="Calibri" w:cs="Arial"/>
          <w:sz w:val="24"/>
          <w:szCs w:val="24"/>
          <w:lang w:val="en-US"/>
        </w:rPr>
        <w:t>, explains Kivisto,</w:t>
      </w:r>
      <w:r w:rsidRPr="00D419C1">
        <w:rPr>
          <w:rFonts w:cs="Arial"/>
          <w:sz w:val="24"/>
          <w:szCs w:val="24"/>
          <w:lang w:val="en-US"/>
        </w:rPr>
        <w:t xml:space="preserve"> </w:t>
      </w:r>
      <w:r>
        <w:rPr>
          <w:rFonts w:eastAsia="Calibri" w:cs="Arial"/>
          <w:sz w:val="24"/>
          <w:szCs w:val="24"/>
          <w:lang w:val="en-US"/>
        </w:rPr>
        <w:t>gradually</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acquired</w:t>
      </w:r>
      <w:r w:rsidRPr="00D419C1">
        <w:rPr>
          <w:rFonts w:cs="Arial"/>
          <w:sz w:val="24"/>
          <w:szCs w:val="24"/>
          <w:lang w:val="en-US"/>
        </w:rPr>
        <w:t xml:space="preserve"> </w:t>
      </w:r>
      <w:r w:rsidRPr="00D419C1">
        <w:rPr>
          <w:rFonts w:eastAsia="Calibri" w:cs="Arial"/>
          <w:sz w:val="24"/>
          <w:szCs w:val="24"/>
          <w:lang w:val="en-US"/>
        </w:rPr>
        <w:t>new</w:t>
      </w:r>
      <w:r w:rsidRPr="00D419C1">
        <w:rPr>
          <w:rFonts w:cs="Arial"/>
          <w:sz w:val="24"/>
          <w:szCs w:val="24"/>
          <w:lang w:val="en-US"/>
        </w:rPr>
        <w:t xml:space="preserve"> </w:t>
      </w:r>
      <w:r w:rsidRPr="00D419C1">
        <w:rPr>
          <w:rFonts w:eastAsia="Calibri" w:cs="Arial"/>
          <w:sz w:val="24"/>
          <w:szCs w:val="24"/>
          <w:lang w:val="en-US"/>
        </w:rPr>
        <w:t>meanings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interpretations</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scholarly</w:t>
      </w:r>
      <w:r w:rsidRPr="00D419C1">
        <w:rPr>
          <w:rFonts w:cs="Arial"/>
          <w:sz w:val="24"/>
          <w:szCs w:val="24"/>
          <w:lang w:val="en-US"/>
        </w:rPr>
        <w:t xml:space="preserve"> </w:t>
      </w:r>
      <w:r w:rsidRPr="00D419C1">
        <w:rPr>
          <w:rFonts w:eastAsia="Calibri" w:cs="Arial"/>
          <w:sz w:val="24"/>
          <w:szCs w:val="24"/>
          <w:lang w:val="en-US"/>
        </w:rPr>
        <w:t>context</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part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more</w:t>
      </w:r>
      <w:r w:rsidRPr="00D419C1">
        <w:rPr>
          <w:rFonts w:cs="Arial"/>
          <w:sz w:val="24"/>
          <w:szCs w:val="24"/>
          <w:lang w:val="en-US"/>
        </w:rPr>
        <w:t xml:space="preserve"> </w:t>
      </w:r>
      <w:r w:rsidRPr="00D419C1">
        <w:rPr>
          <w:rFonts w:eastAsia="Calibri" w:cs="Arial"/>
          <w:sz w:val="24"/>
          <w:szCs w:val="24"/>
          <w:lang w:val="en-US"/>
        </w:rPr>
        <w:t>positive</w:t>
      </w:r>
      <w:r w:rsidRPr="00D419C1">
        <w:rPr>
          <w:rFonts w:cs="Arial"/>
          <w:sz w:val="24"/>
          <w:szCs w:val="24"/>
          <w:lang w:val="en-US"/>
        </w:rPr>
        <w:t xml:space="preserve"> </w:t>
      </w:r>
      <w:r w:rsidRPr="00D419C1">
        <w:rPr>
          <w:rFonts w:eastAsia="Calibri" w:cs="Arial"/>
          <w:sz w:val="24"/>
          <w:szCs w:val="24"/>
          <w:lang w:val="en-US"/>
        </w:rPr>
        <w:t>project</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construct</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ideal</w:t>
      </w:r>
      <w:r w:rsidRPr="00D419C1">
        <w:rPr>
          <w:rFonts w:cs="Arial"/>
          <w:sz w:val="24"/>
          <w:szCs w:val="24"/>
          <w:lang w:val="en-US"/>
        </w:rPr>
        <w:t xml:space="preserve"> </w:t>
      </w:r>
      <w:r w:rsidRPr="00D419C1">
        <w:rPr>
          <w:rFonts w:eastAsia="Calibri" w:cs="Arial"/>
          <w:sz w:val="24"/>
          <w:szCs w:val="24"/>
          <w:lang w:val="en-US"/>
        </w:rPr>
        <w:t>type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scholar</w:t>
      </w:r>
      <w:r>
        <w:rPr>
          <w:rFonts w:cs="Arial"/>
          <w:sz w:val="24"/>
          <w:szCs w:val="24"/>
          <w:lang w:val="en-US"/>
        </w:rPr>
        <w:t>” (2014: 6, 259).</w:t>
      </w:r>
      <w:r w:rsidRPr="00D419C1">
        <w:rPr>
          <w:rFonts w:cs="Arial"/>
          <w:sz w:val="24"/>
          <w:szCs w:val="24"/>
          <w:lang w:val="en-US"/>
        </w:rPr>
        <w:t xml:space="preserve"> </w:t>
      </w:r>
      <w:r w:rsidRPr="00D419C1">
        <w:rPr>
          <w:rFonts w:eastAsia="Calibri" w:cs="Arial"/>
          <w:sz w:val="24"/>
          <w:szCs w:val="24"/>
          <w:lang w:val="en-US"/>
        </w:rPr>
        <w:t>Scholarly</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period</w:t>
      </w:r>
      <w:r w:rsidRPr="00D419C1">
        <w:rPr>
          <w:rFonts w:cs="Arial"/>
          <w:sz w:val="24"/>
          <w:szCs w:val="24"/>
          <w:lang w:val="en-US"/>
        </w:rPr>
        <w:t xml:space="preserve"> </w:t>
      </w:r>
      <w:r w:rsidRPr="00D419C1">
        <w:rPr>
          <w:rFonts w:eastAsia="Calibri" w:cs="Arial"/>
          <w:sz w:val="24"/>
          <w:szCs w:val="24"/>
          <w:lang w:val="en-US"/>
        </w:rPr>
        <w:t>included</w:t>
      </w:r>
      <w:r w:rsidRPr="00D419C1">
        <w:rPr>
          <w:rFonts w:cs="Arial"/>
          <w:sz w:val="24"/>
          <w:szCs w:val="24"/>
          <w:lang w:val="en-US"/>
        </w:rPr>
        <w:t xml:space="preserve"> </w:t>
      </w:r>
      <w:r w:rsidRPr="00D419C1">
        <w:rPr>
          <w:rFonts w:eastAsia="Calibri" w:cs="Arial"/>
          <w:sz w:val="24"/>
          <w:szCs w:val="24"/>
          <w:lang w:val="en-US"/>
        </w:rPr>
        <w:t>many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Christian</w:t>
      </w:r>
      <w:r w:rsidRPr="00D419C1">
        <w:rPr>
          <w:rFonts w:cs="Arial"/>
          <w:sz w:val="24"/>
          <w:szCs w:val="24"/>
          <w:lang w:val="en-US"/>
        </w:rPr>
        <w:t xml:space="preserve"> </w:t>
      </w:r>
      <w:r w:rsidRPr="00D419C1">
        <w:rPr>
          <w:rFonts w:eastAsia="Calibri" w:cs="Arial"/>
          <w:sz w:val="24"/>
          <w:szCs w:val="24"/>
          <w:lang w:val="en-US"/>
        </w:rPr>
        <w:t>vintage</w:t>
      </w:r>
      <w:r w:rsidRPr="00D419C1">
        <w:rPr>
          <w:rFonts w:cs="Arial"/>
          <w:sz w:val="24"/>
          <w:szCs w:val="24"/>
          <w:lang w:val="en-US"/>
        </w:rPr>
        <w:t xml:space="preserve">, </w:t>
      </w:r>
      <w:r w:rsidRPr="00D419C1">
        <w:rPr>
          <w:rFonts w:eastAsia="Calibri" w:cs="Arial"/>
          <w:sz w:val="24"/>
          <w:szCs w:val="24"/>
          <w:lang w:val="en-US"/>
        </w:rPr>
        <w:t>most</w:t>
      </w:r>
      <w:r w:rsidRPr="00D419C1">
        <w:rPr>
          <w:rFonts w:cs="Arial"/>
          <w:sz w:val="24"/>
          <w:szCs w:val="24"/>
          <w:lang w:val="en-US"/>
        </w:rPr>
        <w:t xml:space="preserve"> </w:t>
      </w:r>
      <w:r w:rsidRPr="00D419C1">
        <w:rPr>
          <w:rFonts w:eastAsia="Calibri" w:cs="Arial"/>
          <w:sz w:val="24"/>
          <w:szCs w:val="24"/>
          <w:lang w:val="en-US"/>
        </w:rPr>
        <w:t>obviously</w:t>
      </w:r>
      <w:r w:rsidRPr="00D419C1">
        <w:rPr>
          <w:rFonts w:cs="Arial"/>
          <w:sz w:val="24"/>
          <w:szCs w:val="24"/>
          <w:lang w:val="en-US"/>
        </w:rPr>
        <w:t xml:space="preserve"> </w:t>
      </w:r>
      <w:r w:rsidRPr="00D419C1">
        <w:rPr>
          <w:rFonts w:eastAsia="Calibri" w:cs="Arial"/>
          <w:sz w:val="24"/>
          <w:szCs w:val="24"/>
          <w:lang w:val="en-US"/>
        </w:rPr>
        <w:t>pride</w:t>
      </w:r>
      <w:r w:rsidRPr="00D419C1">
        <w:rPr>
          <w:rFonts w:cs="Arial"/>
          <w:sz w:val="24"/>
          <w:szCs w:val="24"/>
          <w:lang w:val="en-US"/>
        </w:rPr>
        <w:t xml:space="preserve">, </w:t>
      </w:r>
      <w:r w:rsidRPr="00D419C1">
        <w:rPr>
          <w:rFonts w:eastAsia="Calibri" w:cs="Arial"/>
          <w:sz w:val="24"/>
          <w:szCs w:val="24"/>
          <w:lang w:val="en-US"/>
        </w:rPr>
        <w:t>while</w:t>
      </w:r>
      <w:r w:rsidRPr="00D419C1">
        <w:rPr>
          <w:rFonts w:cs="Arial"/>
          <w:sz w:val="24"/>
          <w:szCs w:val="24"/>
          <w:lang w:val="en-US"/>
        </w:rPr>
        <w:t xml:space="preserve"> </w:t>
      </w:r>
      <w:r w:rsidRPr="00D419C1">
        <w:rPr>
          <w:rFonts w:eastAsia="Calibri" w:cs="Arial"/>
          <w:sz w:val="24"/>
          <w:szCs w:val="24"/>
          <w:lang w:val="en-US"/>
        </w:rPr>
        <w:t>others</w:t>
      </w:r>
      <w:r w:rsidRPr="00D419C1">
        <w:rPr>
          <w:rFonts w:cs="Arial"/>
          <w:sz w:val="24"/>
          <w:szCs w:val="24"/>
          <w:lang w:val="en-US"/>
        </w:rPr>
        <w:t xml:space="preserve"> </w:t>
      </w:r>
      <w:r w:rsidRPr="00D419C1">
        <w:rPr>
          <w:rFonts w:eastAsia="Calibri" w:cs="Arial"/>
          <w:sz w:val="24"/>
          <w:szCs w:val="24"/>
          <w:lang w:val="en-US"/>
        </w:rPr>
        <w:t>were</w:t>
      </w:r>
      <w:r w:rsidRPr="00D419C1">
        <w:rPr>
          <w:rFonts w:cs="Arial"/>
          <w:sz w:val="24"/>
          <w:szCs w:val="24"/>
          <w:lang w:val="en-US"/>
        </w:rPr>
        <w:t xml:space="preserve"> </w:t>
      </w:r>
      <w:r w:rsidRPr="00D419C1">
        <w:rPr>
          <w:rFonts w:eastAsia="Calibri" w:cs="Arial"/>
          <w:sz w:val="24"/>
          <w:szCs w:val="24"/>
          <w:lang w:val="en-US"/>
        </w:rPr>
        <w:t>rooted</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historically</w:t>
      </w:r>
      <w:r w:rsidRPr="00D419C1">
        <w:rPr>
          <w:rFonts w:cs="Arial"/>
          <w:sz w:val="24"/>
          <w:szCs w:val="24"/>
          <w:lang w:val="en-US"/>
        </w:rPr>
        <w:t xml:space="preserve"> </w:t>
      </w:r>
      <w:r w:rsidRPr="00D419C1">
        <w:rPr>
          <w:rFonts w:eastAsia="Calibri" w:cs="Arial"/>
          <w:sz w:val="24"/>
          <w:szCs w:val="24"/>
          <w:lang w:val="en-US"/>
        </w:rPr>
        <w:t>newer</w:t>
      </w:r>
      <w:r w:rsidRPr="00D419C1">
        <w:rPr>
          <w:rFonts w:cs="Arial"/>
          <w:sz w:val="24"/>
          <w:szCs w:val="24"/>
          <w:lang w:val="en-US"/>
        </w:rPr>
        <w:t xml:space="preserve"> </w:t>
      </w:r>
      <w:r w:rsidRPr="00D419C1">
        <w:rPr>
          <w:rFonts w:eastAsia="Calibri" w:cs="Arial"/>
          <w:sz w:val="24"/>
          <w:szCs w:val="24"/>
          <w:lang w:val="en-US"/>
        </w:rPr>
        <w:t>Enlightenment</w:t>
      </w:r>
      <w:r w:rsidRPr="00D419C1">
        <w:rPr>
          <w:rFonts w:cs="Arial"/>
          <w:sz w:val="24"/>
          <w:szCs w:val="24"/>
          <w:lang w:val="en-US"/>
        </w:rPr>
        <w:t xml:space="preserve"> </w:t>
      </w:r>
      <w:r w:rsidRPr="00D419C1">
        <w:rPr>
          <w:rFonts w:eastAsia="Calibri" w:cs="Arial"/>
          <w:sz w:val="24"/>
          <w:szCs w:val="24"/>
          <w:lang w:val="en-US"/>
        </w:rPr>
        <w:t>concern</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sociability</w:t>
      </w:r>
      <w:r w:rsidRPr="00D419C1">
        <w:rPr>
          <w:rFonts w:cs="Arial"/>
          <w:sz w:val="24"/>
          <w:szCs w:val="24"/>
          <w:lang w:val="en-US"/>
        </w:rPr>
        <w:t xml:space="preserve">. </w:t>
      </w:r>
      <w:r w:rsidRPr="00D419C1">
        <w:rPr>
          <w:rFonts w:eastAsia="Calibri" w:cs="Arial"/>
          <w:sz w:val="24"/>
          <w:szCs w:val="24"/>
          <w:lang w:val="en-US"/>
        </w:rPr>
        <w:t>Many</w:t>
      </w:r>
      <w:r w:rsidRPr="00D419C1">
        <w:rPr>
          <w:rFonts w:cs="Arial"/>
          <w:sz w:val="24"/>
          <w:szCs w:val="24"/>
          <w:lang w:val="en-US"/>
        </w:rPr>
        <w:t xml:space="preserve"> </w:t>
      </w:r>
      <w:r w:rsidRPr="00D419C1">
        <w:rPr>
          <w:rFonts w:eastAsia="Calibri" w:cs="Arial"/>
          <w:sz w:val="24"/>
          <w:szCs w:val="24"/>
          <w:lang w:val="en-US"/>
        </w:rPr>
        <w:t>have</w:t>
      </w:r>
      <w:r w:rsidRPr="00D419C1">
        <w:rPr>
          <w:rFonts w:cs="Arial"/>
          <w:sz w:val="24"/>
          <w:szCs w:val="24"/>
          <w:lang w:val="en-US"/>
        </w:rPr>
        <w:t xml:space="preserve"> </w:t>
      </w:r>
      <w:r w:rsidRPr="00D419C1">
        <w:rPr>
          <w:rFonts w:eastAsia="Calibri" w:cs="Arial"/>
          <w:sz w:val="24"/>
          <w:szCs w:val="24"/>
          <w:lang w:val="en-US"/>
        </w:rPr>
        <w:t>splendid</w:t>
      </w:r>
      <w:r w:rsidRPr="00D419C1">
        <w:rPr>
          <w:rFonts w:cs="Arial"/>
          <w:sz w:val="24"/>
          <w:szCs w:val="24"/>
          <w:lang w:val="en-US"/>
        </w:rPr>
        <w:t xml:space="preserve"> </w:t>
      </w:r>
      <w:r w:rsidRPr="00D419C1">
        <w:rPr>
          <w:rFonts w:eastAsia="Calibri" w:cs="Arial"/>
          <w:sz w:val="24"/>
          <w:szCs w:val="24"/>
          <w:lang w:val="en-US"/>
        </w:rPr>
        <w:t>names</w:t>
      </w:r>
      <w:r w:rsidRPr="00D419C1">
        <w:rPr>
          <w:rFonts w:cs="Arial"/>
          <w:sz w:val="24"/>
          <w:szCs w:val="24"/>
          <w:lang w:val="en-US"/>
        </w:rPr>
        <w:t xml:space="preserve"> – </w:t>
      </w:r>
      <w:r w:rsidRPr="00D419C1">
        <w:rPr>
          <w:rFonts w:eastAsia="Calibri" w:cs="Arial"/>
          <w:i/>
          <w:sz w:val="24"/>
          <w:szCs w:val="24"/>
          <w:lang w:val="en-US"/>
        </w:rPr>
        <w:t>titulomania</w:t>
      </w:r>
      <w:r w:rsidRPr="00D419C1">
        <w:rPr>
          <w:rFonts w:cs="Arial"/>
          <w:sz w:val="24"/>
          <w:szCs w:val="24"/>
          <w:lang w:val="en-US"/>
        </w:rPr>
        <w:t xml:space="preserve">, </w:t>
      </w:r>
      <w:r w:rsidRPr="00D419C1">
        <w:rPr>
          <w:rFonts w:eastAsia="Calibri" w:cs="Arial"/>
          <w:i/>
          <w:sz w:val="24"/>
          <w:szCs w:val="24"/>
          <w:lang w:val="en-US"/>
        </w:rPr>
        <w:t>logomachia</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i/>
          <w:sz w:val="24"/>
          <w:szCs w:val="24"/>
          <w:lang w:val="en-US"/>
        </w:rPr>
        <w:t>misocosmy</w:t>
      </w:r>
      <w:r w:rsidRPr="00D419C1">
        <w:rPr>
          <w:rFonts w:cs="Arial"/>
          <w:sz w:val="24"/>
          <w:szCs w:val="24"/>
          <w:lang w:val="en-US"/>
        </w:rPr>
        <w:t xml:space="preserve"> –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none</w:t>
      </w:r>
      <w:r w:rsidRPr="00D419C1">
        <w:rPr>
          <w:rFonts w:cs="Arial"/>
          <w:sz w:val="24"/>
          <w:szCs w:val="24"/>
          <w:lang w:val="en-US"/>
        </w:rPr>
        <w:t xml:space="preserve"> </w:t>
      </w:r>
      <w:r w:rsidRPr="00D419C1">
        <w:rPr>
          <w:rFonts w:eastAsia="Calibri" w:cs="Arial"/>
          <w:sz w:val="24"/>
          <w:szCs w:val="24"/>
          <w:lang w:val="en-US"/>
        </w:rPr>
        <w:t>survive</w:t>
      </w:r>
      <w:r w:rsidRPr="00D419C1">
        <w:rPr>
          <w:rFonts w:cs="Arial"/>
          <w:sz w:val="24"/>
          <w:szCs w:val="24"/>
          <w:lang w:val="en-US"/>
        </w:rPr>
        <w:t xml:space="preserve"> </w:t>
      </w:r>
      <w:r w:rsidRPr="00D419C1">
        <w:rPr>
          <w:rFonts w:eastAsia="Calibri" w:cs="Arial"/>
          <w:sz w:val="24"/>
          <w:szCs w:val="24"/>
          <w:lang w:val="en-US"/>
        </w:rPr>
        <w:t>into</w:t>
      </w:r>
      <w:r w:rsidRPr="00D419C1">
        <w:rPr>
          <w:rFonts w:cs="Arial"/>
          <w:sz w:val="24"/>
          <w:szCs w:val="24"/>
          <w:lang w:val="en-US"/>
        </w:rPr>
        <w:t xml:space="preserve"> </w:t>
      </w:r>
      <w:r w:rsidRPr="00D419C1">
        <w:rPr>
          <w:rFonts w:eastAsia="Calibri" w:cs="Arial"/>
          <w:sz w:val="24"/>
          <w:szCs w:val="24"/>
          <w:lang w:val="en-US"/>
        </w:rPr>
        <w:t>modern</w:t>
      </w:r>
      <w:r w:rsidRPr="00D419C1">
        <w:rPr>
          <w:rFonts w:cs="Arial"/>
          <w:sz w:val="24"/>
          <w:szCs w:val="24"/>
          <w:lang w:val="en-US"/>
        </w:rPr>
        <w:t xml:space="preserve"> </w:t>
      </w:r>
      <w:r w:rsidRPr="00D419C1">
        <w:rPr>
          <w:rFonts w:eastAsia="Calibri" w:cs="Arial"/>
          <w:sz w:val="24"/>
          <w:szCs w:val="24"/>
          <w:lang w:val="en-US"/>
        </w:rPr>
        <w:t>lists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even</w:t>
      </w:r>
      <w:r w:rsidRPr="00D419C1">
        <w:rPr>
          <w:rFonts w:cs="Arial"/>
          <w:sz w:val="24"/>
          <w:szCs w:val="24"/>
          <w:lang w:val="en-US"/>
        </w:rPr>
        <w:t xml:space="preserve"> </w:t>
      </w:r>
      <w:r w:rsidRPr="00D419C1">
        <w:rPr>
          <w:rFonts w:eastAsia="Calibri" w:cs="Arial"/>
          <w:sz w:val="24"/>
          <w:szCs w:val="24"/>
          <w:lang w:val="en-US"/>
        </w:rPr>
        <w:t>if</w:t>
      </w:r>
      <w:r w:rsidRPr="00D419C1">
        <w:rPr>
          <w:rFonts w:cs="Arial"/>
          <w:sz w:val="24"/>
          <w:szCs w:val="24"/>
          <w:lang w:val="en-US"/>
        </w:rPr>
        <w:t xml:space="preserve"> </w:t>
      </w:r>
      <w:r w:rsidRPr="00D419C1">
        <w:rPr>
          <w:rFonts w:eastAsia="Calibri" w:cs="Arial"/>
          <w:sz w:val="24"/>
          <w:szCs w:val="24"/>
          <w:lang w:val="en-US"/>
        </w:rPr>
        <w:t>many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relevant</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behaviors</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still</w:t>
      </w:r>
      <w:r w:rsidRPr="00D419C1">
        <w:rPr>
          <w:rFonts w:cs="Arial"/>
          <w:sz w:val="24"/>
          <w:szCs w:val="24"/>
          <w:lang w:val="en-US"/>
        </w:rPr>
        <w:t xml:space="preserve"> </w:t>
      </w:r>
      <w:r w:rsidRPr="00D419C1">
        <w:rPr>
          <w:rFonts w:eastAsia="Calibri" w:cs="Arial"/>
          <w:sz w:val="24"/>
          <w:szCs w:val="24"/>
          <w:lang w:val="en-US"/>
        </w:rPr>
        <w:t>familiar</w:t>
      </w:r>
      <w:r w:rsidRPr="00D419C1">
        <w:rPr>
          <w:rFonts w:cs="Arial"/>
          <w:sz w:val="24"/>
          <w:szCs w:val="24"/>
          <w:lang w:val="en-US"/>
        </w:rPr>
        <w:t xml:space="preserve">. </w:t>
      </w:r>
    </w:p>
    <w:p w14:paraId="165D73E9"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scholarly</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described</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Kivisto</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one</w:t>
      </w:r>
      <w:r w:rsidRPr="00D419C1">
        <w:rPr>
          <w:rFonts w:cs="Arial"/>
          <w:sz w:val="24"/>
          <w:szCs w:val="24"/>
          <w:lang w:val="en-US"/>
        </w:rPr>
        <w:t xml:space="preserve"> </w:t>
      </w:r>
      <w:r w:rsidRPr="00D419C1">
        <w:rPr>
          <w:rFonts w:eastAsia="Calibri" w:cs="Arial"/>
          <w:sz w:val="24"/>
          <w:szCs w:val="24"/>
          <w:lang w:val="en-US"/>
        </w:rPr>
        <w:t>set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options</w:t>
      </w:r>
      <w:r w:rsidRPr="00D419C1">
        <w:rPr>
          <w:rFonts w:cs="Arial"/>
          <w:sz w:val="24"/>
          <w:szCs w:val="24"/>
          <w:lang w:val="en-US"/>
        </w:rPr>
        <w:t xml:space="preserve"> </w:t>
      </w:r>
      <w:r w:rsidRPr="00D419C1">
        <w:rPr>
          <w:rFonts w:eastAsia="Calibri" w:cs="Arial"/>
          <w:sz w:val="24"/>
          <w:szCs w:val="24"/>
          <w:lang w:val="en-US"/>
        </w:rPr>
        <w:t>from</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single</w:t>
      </w:r>
      <w:r w:rsidRPr="00D419C1">
        <w:rPr>
          <w:rFonts w:cs="Arial"/>
          <w:sz w:val="24"/>
          <w:szCs w:val="24"/>
          <w:lang w:val="en-US"/>
        </w:rPr>
        <w:t xml:space="preserve"> </w:t>
      </w:r>
      <w:r w:rsidRPr="00D419C1">
        <w:rPr>
          <w:rFonts w:eastAsia="Calibri" w:cs="Arial"/>
          <w:sz w:val="24"/>
          <w:szCs w:val="24"/>
          <w:lang w:val="en-US"/>
        </w:rPr>
        <w:t>period</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European</w:t>
      </w:r>
      <w:r w:rsidRPr="00D419C1">
        <w:rPr>
          <w:rFonts w:cs="Arial"/>
          <w:sz w:val="24"/>
          <w:szCs w:val="24"/>
          <w:lang w:val="en-US"/>
        </w:rPr>
        <w:t xml:space="preserve"> </w:t>
      </w:r>
      <w:r w:rsidRPr="00D419C1">
        <w:rPr>
          <w:rFonts w:eastAsia="Calibri" w:cs="Arial"/>
          <w:sz w:val="24"/>
          <w:szCs w:val="24"/>
          <w:lang w:val="en-US"/>
        </w:rPr>
        <w:t>cultural</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intellectual</w:t>
      </w:r>
      <w:r w:rsidRPr="00D419C1">
        <w:rPr>
          <w:rFonts w:cs="Arial"/>
          <w:sz w:val="24"/>
          <w:szCs w:val="24"/>
          <w:lang w:val="en-US"/>
        </w:rPr>
        <w:t xml:space="preserve"> </w:t>
      </w:r>
      <w:r w:rsidRPr="00D419C1">
        <w:rPr>
          <w:rFonts w:eastAsia="Calibri" w:cs="Arial"/>
          <w:sz w:val="24"/>
          <w:szCs w:val="24"/>
          <w:lang w:val="en-US"/>
        </w:rPr>
        <w:t>history</w:t>
      </w:r>
      <w:r w:rsidRPr="00D419C1">
        <w:rPr>
          <w:rFonts w:cs="Arial"/>
          <w:sz w:val="24"/>
          <w:szCs w:val="24"/>
          <w:lang w:val="en-US"/>
        </w:rPr>
        <w:t xml:space="preserve">. </w:t>
      </w:r>
      <w:r w:rsidRPr="00D419C1">
        <w:rPr>
          <w:rFonts w:eastAsia="Calibri" w:cs="Arial"/>
          <w:sz w:val="24"/>
          <w:szCs w:val="24"/>
          <w:lang w:val="en-US"/>
        </w:rPr>
        <w:t>Other</w:t>
      </w:r>
      <w:r w:rsidRPr="00D419C1">
        <w:rPr>
          <w:rFonts w:cs="Arial"/>
          <w:sz w:val="24"/>
          <w:szCs w:val="24"/>
          <w:lang w:val="en-US"/>
        </w:rPr>
        <w:t xml:space="preserve"> </w:t>
      </w:r>
      <w:r w:rsidRPr="00D419C1">
        <w:rPr>
          <w:rFonts w:eastAsia="Calibri" w:cs="Arial"/>
          <w:sz w:val="24"/>
          <w:szCs w:val="24"/>
          <w:lang w:val="en-US"/>
        </w:rPr>
        <w:t>periods</w:t>
      </w:r>
      <w:r w:rsidRPr="00D419C1">
        <w:rPr>
          <w:rFonts w:cs="Arial"/>
          <w:sz w:val="24"/>
          <w:szCs w:val="24"/>
          <w:lang w:val="en-US"/>
        </w:rPr>
        <w:t xml:space="preserve"> </w:t>
      </w:r>
      <w:r w:rsidRPr="00D419C1">
        <w:rPr>
          <w:rFonts w:eastAsia="Calibri" w:cs="Arial"/>
          <w:sz w:val="24"/>
          <w:szCs w:val="24"/>
          <w:lang w:val="en-US"/>
        </w:rPr>
        <w:t>offer</w:t>
      </w:r>
      <w:r w:rsidRPr="00D419C1">
        <w:rPr>
          <w:rFonts w:cs="Arial"/>
          <w:sz w:val="24"/>
          <w:szCs w:val="24"/>
          <w:lang w:val="en-US"/>
        </w:rPr>
        <w:t xml:space="preserve"> </w:t>
      </w:r>
      <w:r w:rsidRPr="00D419C1">
        <w:rPr>
          <w:rFonts w:eastAsia="Calibri" w:cs="Arial"/>
          <w:sz w:val="24"/>
          <w:szCs w:val="24"/>
          <w:lang w:val="en-US"/>
        </w:rPr>
        <w:t>us</w:t>
      </w:r>
      <w:r w:rsidRPr="00D419C1">
        <w:rPr>
          <w:rFonts w:cs="Arial"/>
          <w:sz w:val="24"/>
          <w:szCs w:val="24"/>
          <w:lang w:val="en-US"/>
        </w:rPr>
        <w:t xml:space="preserve"> </w:t>
      </w:r>
      <w:r w:rsidRPr="00D419C1">
        <w:rPr>
          <w:rFonts w:eastAsia="Calibri" w:cs="Arial"/>
          <w:sz w:val="24"/>
          <w:szCs w:val="24"/>
          <w:lang w:val="en-US"/>
        </w:rPr>
        <w:t>many</w:t>
      </w:r>
      <w:r w:rsidRPr="00D419C1">
        <w:rPr>
          <w:rFonts w:cs="Arial"/>
          <w:sz w:val="24"/>
          <w:szCs w:val="24"/>
          <w:lang w:val="en-US"/>
        </w:rPr>
        <w:t xml:space="preserve"> </w:t>
      </w:r>
      <w:r w:rsidRPr="00D419C1">
        <w:rPr>
          <w:rFonts w:eastAsia="Calibri" w:cs="Arial"/>
          <w:sz w:val="24"/>
          <w:szCs w:val="24"/>
          <w:lang w:val="en-US"/>
        </w:rPr>
        <w:t>others</w:t>
      </w:r>
      <w:r w:rsidRPr="00D419C1">
        <w:rPr>
          <w:rFonts w:cs="Arial"/>
          <w:sz w:val="24"/>
          <w:szCs w:val="24"/>
          <w:lang w:val="en-US"/>
        </w:rPr>
        <w:t xml:space="preserve">, </w:t>
      </w:r>
      <w:r w:rsidRPr="00D419C1">
        <w:rPr>
          <w:rFonts w:eastAsia="Calibri" w:cs="Arial"/>
          <w:sz w:val="24"/>
          <w:szCs w:val="24"/>
          <w:lang w:val="en-US"/>
        </w:rPr>
        <w:t>beyond</w:t>
      </w:r>
      <w:r w:rsidRPr="00D419C1">
        <w:rPr>
          <w:rFonts w:cs="Arial"/>
          <w:sz w:val="24"/>
          <w:szCs w:val="24"/>
          <w:lang w:val="en-US"/>
        </w:rPr>
        <w:t xml:space="preserve"> </w:t>
      </w:r>
      <w:r w:rsidRPr="00D419C1">
        <w:rPr>
          <w:rFonts w:eastAsia="Calibri" w:cs="Arial"/>
          <w:sz w:val="24"/>
          <w:szCs w:val="24"/>
          <w:lang w:val="en-US"/>
        </w:rPr>
        <w:t>those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early</w:t>
      </w:r>
      <w:r w:rsidRPr="00D419C1">
        <w:rPr>
          <w:rFonts w:cs="Arial"/>
          <w:sz w:val="24"/>
          <w:szCs w:val="24"/>
          <w:lang w:val="en-US"/>
        </w:rPr>
        <w:t xml:space="preserve"> </w:t>
      </w:r>
      <w:r w:rsidRPr="00D419C1">
        <w:rPr>
          <w:rFonts w:eastAsia="Calibri" w:cs="Arial"/>
          <w:sz w:val="24"/>
          <w:szCs w:val="24"/>
          <w:lang w:val="en-US"/>
        </w:rPr>
        <w:t>Christian</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early</w:t>
      </w:r>
      <w:r w:rsidRPr="00D419C1">
        <w:rPr>
          <w:rFonts w:cs="Arial"/>
          <w:sz w:val="24"/>
          <w:szCs w:val="24"/>
          <w:lang w:val="en-US"/>
        </w:rPr>
        <w:t xml:space="preserve"> </w:t>
      </w:r>
      <w:r w:rsidRPr="00D419C1">
        <w:rPr>
          <w:rFonts w:eastAsia="Calibri" w:cs="Arial"/>
          <w:sz w:val="24"/>
          <w:szCs w:val="24"/>
          <w:lang w:val="en-US"/>
        </w:rPr>
        <w:t>modern</w:t>
      </w:r>
      <w:r w:rsidRPr="00D419C1">
        <w:rPr>
          <w:rFonts w:cs="Arial"/>
          <w:sz w:val="24"/>
          <w:szCs w:val="24"/>
          <w:lang w:val="en-US"/>
        </w:rPr>
        <w:t xml:space="preserve"> </w:t>
      </w:r>
      <w:r w:rsidRPr="00D419C1">
        <w:rPr>
          <w:rFonts w:eastAsia="Calibri" w:cs="Arial"/>
          <w:sz w:val="24"/>
          <w:szCs w:val="24"/>
          <w:lang w:val="en-US"/>
        </w:rPr>
        <w:t>European</w:t>
      </w:r>
      <w:r w:rsidRPr="00D419C1">
        <w:rPr>
          <w:rFonts w:cs="Arial"/>
          <w:sz w:val="24"/>
          <w:szCs w:val="24"/>
          <w:lang w:val="en-US"/>
        </w:rPr>
        <w:t xml:space="preserve"> </w:t>
      </w:r>
      <w:r w:rsidRPr="00D419C1">
        <w:rPr>
          <w:rFonts w:eastAsia="Calibri" w:cs="Arial"/>
          <w:sz w:val="24"/>
          <w:szCs w:val="24"/>
          <w:lang w:val="en-US"/>
        </w:rPr>
        <w:t>culture</w:t>
      </w:r>
      <w:r w:rsidRPr="00D419C1">
        <w:rPr>
          <w:rFonts w:cs="Arial"/>
          <w:sz w:val="24"/>
          <w:szCs w:val="24"/>
          <w:lang w:val="en-US"/>
        </w:rPr>
        <w:t xml:space="preserve">. </w:t>
      </w:r>
      <w:r w:rsidRPr="00D419C1">
        <w:rPr>
          <w:rFonts w:eastAsia="Calibri" w:cs="Arial"/>
          <w:sz w:val="24"/>
          <w:szCs w:val="24"/>
          <w:lang w:val="en-US"/>
        </w:rPr>
        <w:t>Instead</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piling</w:t>
      </w:r>
      <w:r w:rsidRPr="00D419C1">
        <w:rPr>
          <w:rFonts w:cs="Arial"/>
          <w:sz w:val="24"/>
          <w:szCs w:val="24"/>
          <w:lang w:val="en-US"/>
        </w:rPr>
        <w:t xml:space="preserve"> </w:t>
      </w:r>
      <w:r w:rsidRPr="00D419C1">
        <w:rPr>
          <w:rFonts w:eastAsia="Calibri" w:cs="Arial"/>
          <w:sz w:val="24"/>
          <w:szCs w:val="24"/>
          <w:lang w:val="en-US"/>
        </w:rPr>
        <w:t>up</w:t>
      </w:r>
      <w:r w:rsidRPr="00D419C1">
        <w:rPr>
          <w:rFonts w:cs="Arial"/>
          <w:sz w:val="24"/>
          <w:szCs w:val="24"/>
          <w:lang w:val="en-US"/>
        </w:rPr>
        <w:t xml:space="preserve"> </w:t>
      </w:r>
      <w:r w:rsidRPr="00D419C1">
        <w:rPr>
          <w:rFonts w:eastAsia="Calibri" w:cs="Arial"/>
          <w:sz w:val="24"/>
          <w:szCs w:val="24"/>
          <w:lang w:val="en-US"/>
        </w:rPr>
        <w:t>examples</w:t>
      </w:r>
      <w:r w:rsidRPr="00D419C1">
        <w:rPr>
          <w:rFonts w:cs="Arial"/>
          <w:sz w:val="24"/>
          <w:szCs w:val="24"/>
          <w:lang w:val="en-US"/>
        </w:rPr>
        <w:t xml:space="preserve">, </w:t>
      </w:r>
      <w:r w:rsidRPr="00D419C1">
        <w:rPr>
          <w:rFonts w:eastAsia="Calibri" w:cs="Arial"/>
          <w:sz w:val="24"/>
          <w:szCs w:val="24"/>
          <w:lang w:val="en-US"/>
        </w:rPr>
        <w:t>I</w:t>
      </w:r>
      <w:r w:rsidRPr="00D419C1">
        <w:rPr>
          <w:rFonts w:cs="Arial"/>
          <w:sz w:val="24"/>
          <w:szCs w:val="24"/>
          <w:lang w:val="en-US"/>
        </w:rPr>
        <w:t xml:space="preserve"> </w:t>
      </w:r>
      <w:r w:rsidRPr="00D419C1">
        <w:rPr>
          <w:rFonts w:eastAsia="Calibri" w:cs="Arial"/>
          <w:sz w:val="24"/>
          <w:szCs w:val="24"/>
          <w:lang w:val="en-US"/>
        </w:rPr>
        <w:t>simply</w:t>
      </w:r>
      <w:r w:rsidRPr="00D419C1">
        <w:rPr>
          <w:rFonts w:cs="Arial"/>
          <w:sz w:val="24"/>
          <w:szCs w:val="24"/>
          <w:lang w:val="en-US"/>
        </w:rPr>
        <w:t xml:space="preserve"> </w:t>
      </w:r>
      <w:r w:rsidRPr="00D419C1">
        <w:rPr>
          <w:rFonts w:eastAsia="Calibri" w:cs="Arial"/>
          <w:sz w:val="24"/>
          <w:szCs w:val="24"/>
          <w:lang w:val="en-US"/>
        </w:rPr>
        <w:t>affirm</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historical</w:t>
      </w:r>
      <w:r w:rsidRPr="00D419C1">
        <w:rPr>
          <w:rFonts w:cs="Arial"/>
          <w:sz w:val="24"/>
          <w:szCs w:val="24"/>
          <w:lang w:val="en-US"/>
        </w:rPr>
        <w:t xml:space="preserve"> </w:t>
      </w:r>
      <w:r w:rsidRPr="00D419C1">
        <w:rPr>
          <w:rFonts w:eastAsia="Calibri" w:cs="Arial"/>
          <w:sz w:val="24"/>
          <w:szCs w:val="24"/>
          <w:lang w:val="en-US"/>
        </w:rPr>
        <w:t>researches</w:t>
      </w:r>
      <w:r w:rsidRPr="00D419C1">
        <w:rPr>
          <w:rFonts w:cs="Arial"/>
          <w:sz w:val="24"/>
          <w:szCs w:val="24"/>
          <w:lang w:val="en-US"/>
        </w:rPr>
        <w:t xml:space="preserve"> </w:t>
      </w:r>
      <w:r w:rsidRPr="00D419C1">
        <w:rPr>
          <w:rFonts w:eastAsia="Calibri" w:cs="Arial"/>
          <w:sz w:val="24"/>
          <w:szCs w:val="24"/>
          <w:lang w:val="en-US"/>
        </w:rPr>
        <w:t>can</w:t>
      </w:r>
      <w:r w:rsidRPr="00D419C1">
        <w:rPr>
          <w:rFonts w:cs="Arial"/>
          <w:sz w:val="24"/>
          <w:szCs w:val="24"/>
          <w:lang w:val="en-US"/>
        </w:rPr>
        <w:t xml:space="preserve"> </w:t>
      </w:r>
      <w:r w:rsidRPr="00D419C1">
        <w:rPr>
          <w:rFonts w:eastAsia="Calibri" w:cs="Arial"/>
          <w:sz w:val="24"/>
          <w:szCs w:val="24"/>
          <w:lang w:val="en-US"/>
        </w:rPr>
        <w:t>give</w:t>
      </w:r>
      <w:r w:rsidRPr="00D419C1">
        <w:rPr>
          <w:rFonts w:cs="Arial"/>
          <w:sz w:val="24"/>
          <w:szCs w:val="24"/>
          <w:lang w:val="en-US"/>
        </w:rPr>
        <w:t xml:space="preserve"> </w:t>
      </w:r>
      <w:r w:rsidRPr="00D419C1">
        <w:rPr>
          <w:rFonts w:eastAsia="Calibri" w:cs="Arial"/>
          <w:sz w:val="24"/>
          <w:szCs w:val="24"/>
          <w:lang w:val="en-US"/>
        </w:rPr>
        <w:t>us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set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new</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failings</w:t>
      </w:r>
      <w:r w:rsidRPr="00D419C1">
        <w:rPr>
          <w:rFonts w:cs="Arial"/>
          <w:sz w:val="24"/>
          <w:szCs w:val="24"/>
          <w:lang w:val="en-US"/>
        </w:rPr>
        <w:t xml:space="preserve">. </w:t>
      </w:r>
      <w:r w:rsidRPr="00D419C1">
        <w:rPr>
          <w:rFonts w:eastAsia="Calibri" w:cs="Arial"/>
          <w:sz w:val="24"/>
          <w:szCs w:val="24"/>
          <w:lang w:val="en-US"/>
        </w:rPr>
        <w:t>Naturally</w:t>
      </w:r>
      <w:r w:rsidRPr="00D419C1">
        <w:rPr>
          <w:rFonts w:cs="Arial"/>
          <w:sz w:val="24"/>
          <w:szCs w:val="24"/>
          <w:lang w:val="en-US"/>
        </w:rPr>
        <w:t xml:space="preserve">, </w:t>
      </w:r>
      <w:r w:rsidRPr="00D419C1">
        <w:rPr>
          <w:rFonts w:eastAsia="Calibri" w:cs="Arial"/>
          <w:sz w:val="24"/>
          <w:szCs w:val="24"/>
          <w:lang w:val="en-US"/>
        </w:rPr>
        <w:t>some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these</w:t>
      </w:r>
      <w:r w:rsidRPr="00D419C1">
        <w:rPr>
          <w:rFonts w:cs="Arial"/>
          <w:sz w:val="24"/>
          <w:szCs w:val="24"/>
          <w:lang w:val="en-US"/>
        </w:rPr>
        <w:t xml:space="preserve"> </w:t>
      </w:r>
      <w:r w:rsidRPr="00D419C1">
        <w:rPr>
          <w:rFonts w:eastAsia="Calibri" w:cs="Arial"/>
          <w:sz w:val="24"/>
          <w:szCs w:val="24"/>
          <w:lang w:val="en-US"/>
        </w:rPr>
        <w:t>transient</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faded</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good</w:t>
      </w:r>
      <w:r w:rsidRPr="00D419C1">
        <w:rPr>
          <w:rFonts w:cs="Arial"/>
          <w:sz w:val="24"/>
          <w:szCs w:val="24"/>
          <w:lang w:val="en-US"/>
        </w:rPr>
        <w:t xml:space="preserve"> </w:t>
      </w:r>
      <w:r w:rsidRPr="00D419C1">
        <w:rPr>
          <w:rFonts w:eastAsia="Calibri" w:cs="Arial"/>
          <w:sz w:val="24"/>
          <w:szCs w:val="24"/>
          <w:lang w:val="en-US"/>
        </w:rPr>
        <w:t>reasons</w:t>
      </w:r>
      <w:r w:rsidRPr="00D419C1">
        <w:rPr>
          <w:rFonts w:cs="Arial"/>
          <w:sz w:val="24"/>
          <w:szCs w:val="24"/>
          <w:lang w:val="en-US"/>
        </w:rPr>
        <w:t xml:space="preserve">, </w:t>
      </w:r>
      <w:r w:rsidRPr="00D419C1">
        <w:rPr>
          <w:rFonts w:eastAsia="Calibri" w:cs="Arial"/>
          <w:sz w:val="24"/>
          <w:szCs w:val="24"/>
          <w:lang w:val="en-US"/>
        </w:rPr>
        <w:t>most</w:t>
      </w:r>
      <w:r w:rsidRPr="00D419C1">
        <w:rPr>
          <w:rFonts w:cs="Arial"/>
          <w:sz w:val="24"/>
          <w:szCs w:val="24"/>
          <w:lang w:val="en-US"/>
        </w:rPr>
        <w:t xml:space="preserve"> </w:t>
      </w:r>
      <w:r w:rsidRPr="00D419C1">
        <w:rPr>
          <w:rFonts w:eastAsia="Calibri" w:cs="Arial"/>
          <w:sz w:val="24"/>
          <w:szCs w:val="24"/>
          <w:lang w:val="en-US"/>
        </w:rPr>
        <w:t>obviously</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dissolution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surrounding</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forms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life</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early</w:t>
      </w:r>
      <w:r w:rsidRPr="00D419C1">
        <w:rPr>
          <w:rFonts w:cs="Arial"/>
          <w:sz w:val="24"/>
          <w:szCs w:val="24"/>
          <w:lang w:val="en-US"/>
        </w:rPr>
        <w:t xml:space="preserve"> </w:t>
      </w:r>
      <w:r w:rsidRPr="00D419C1">
        <w:rPr>
          <w:rFonts w:eastAsia="Calibri" w:cs="Arial"/>
          <w:sz w:val="24"/>
          <w:szCs w:val="24"/>
          <w:lang w:val="en-US"/>
        </w:rPr>
        <w:t>Christian</w:t>
      </w:r>
      <w:r w:rsidRPr="00D419C1">
        <w:rPr>
          <w:rFonts w:cs="Arial"/>
          <w:sz w:val="24"/>
          <w:szCs w:val="24"/>
          <w:lang w:val="en-US"/>
        </w:rPr>
        <w:t xml:space="preserve"> </w:t>
      </w:r>
      <w:r w:rsidRPr="00D419C1">
        <w:rPr>
          <w:rFonts w:eastAsia="Calibri" w:cs="Arial"/>
          <w:sz w:val="24"/>
          <w:szCs w:val="24"/>
          <w:lang w:val="en-US"/>
        </w:rPr>
        <w:t>vice</w:t>
      </w:r>
      <w:r>
        <w:rPr>
          <w:rFonts w:eastAsia="Calibri" w:cs="Arial"/>
          <w:sz w:val="24"/>
          <w:szCs w:val="24"/>
          <w:lang w:val="en-US"/>
        </w:rPr>
        <w:t xml:space="preserve"> of</w:t>
      </w:r>
      <w:r w:rsidRPr="00D419C1">
        <w:rPr>
          <w:rFonts w:cs="Arial"/>
          <w:sz w:val="24"/>
          <w:szCs w:val="24"/>
          <w:lang w:val="en-US"/>
        </w:rPr>
        <w:t xml:space="preserve"> </w:t>
      </w:r>
      <w:r w:rsidRPr="00D419C1">
        <w:rPr>
          <w:rFonts w:eastAsia="Calibri" w:cs="Arial"/>
          <w:i/>
          <w:sz w:val="24"/>
          <w:szCs w:val="24"/>
          <w:lang w:val="en-US"/>
        </w:rPr>
        <w:t>acedia</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embedded</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form</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monastic</w:t>
      </w:r>
      <w:r w:rsidRPr="00D419C1">
        <w:rPr>
          <w:rFonts w:cs="Arial"/>
          <w:sz w:val="24"/>
          <w:szCs w:val="24"/>
          <w:lang w:val="en-US"/>
        </w:rPr>
        <w:t xml:space="preserve"> </w:t>
      </w:r>
      <w:r w:rsidRPr="00D419C1">
        <w:rPr>
          <w:rFonts w:eastAsia="Calibri" w:cs="Arial"/>
          <w:sz w:val="24"/>
          <w:szCs w:val="24"/>
          <w:lang w:val="en-US"/>
        </w:rPr>
        <w:t>life</w:t>
      </w:r>
      <w:r w:rsidRPr="00D419C1">
        <w:rPr>
          <w:rFonts w:cs="Arial"/>
          <w:sz w:val="24"/>
          <w:szCs w:val="24"/>
          <w:lang w:val="en-US"/>
        </w:rPr>
        <w:t xml:space="preserve">, </w:t>
      </w:r>
      <w:r w:rsidRPr="00D419C1">
        <w:rPr>
          <w:rFonts w:eastAsia="Calibri" w:cs="Arial"/>
          <w:sz w:val="24"/>
          <w:szCs w:val="24"/>
          <w:lang w:val="en-US"/>
        </w:rPr>
        <w:t>indexed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its</w:t>
      </w:r>
      <w:r w:rsidRPr="00D419C1">
        <w:rPr>
          <w:rFonts w:cs="Arial"/>
          <w:sz w:val="24"/>
          <w:szCs w:val="24"/>
          <w:lang w:val="en-US"/>
        </w:rPr>
        <w:t xml:space="preserve"> </w:t>
      </w:r>
      <w:r w:rsidRPr="00D419C1">
        <w:rPr>
          <w:rFonts w:eastAsia="Calibri" w:cs="Arial"/>
          <w:sz w:val="24"/>
          <w:szCs w:val="24"/>
          <w:lang w:val="en-US"/>
        </w:rPr>
        <w:t>particular</w:t>
      </w:r>
      <w:r w:rsidRPr="00D419C1">
        <w:rPr>
          <w:rFonts w:cs="Arial"/>
          <w:sz w:val="24"/>
          <w:szCs w:val="24"/>
          <w:lang w:val="en-US"/>
        </w:rPr>
        <w:t xml:space="preserve"> </w:t>
      </w:r>
      <w:r w:rsidRPr="00D419C1">
        <w:rPr>
          <w:rFonts w:eastAsia="Calibri" w:cs="Arial"/>
          <w:sz w:val="24"/>
          <w:szCs w:val="24"/>
          <w:lang w:val="en-US"/>
        </w:rPr>
        <w:t>values</w:t>
      </w:r>
      <w:r w:rsidRPr="00D419C1">
        <w:rPr>
          <w:rFonts w:cs="Arial"/>
          <w:sz w:val="24"/>
          <w:szCs w:val="24"/>
          <w:lang w:val="en-US"/>
        </w:rPr>
        <w:t xml:space="preserve">, </w:t>
      </w:r>
      <w:r w:rsidRPr="00D419C1">
        <w:rPr>
          <w:rFonts w:eastAsia="Calibri" w:cs="Arial"/>
          <w:sz w:val="24"/>
          <w:szCs w:val="24"/>
          <w:lang w:val="en-US"/>
        </w:rPr>
        <w:t>imperatives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temptations</w:t>
      </w:r>
      <w:r>
        <w:rPr>
          <w:rFonts w:eastAsia="Calibri" w:cs="Arial"/>
          <w:sz w:val="24"/>
          <w:szCs w:val="24"/>
          <w:lang w:val="en-US"/>
        </w:rPr>
        <w:t xml:space="preserve"> (DeYoung 2009: ch.4)</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ceased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exist</w:t>
      </w:r>
      <w:r w:rsidRPr="00D419C1">
        <w:rPr>
          <w:rFonts w:cs="Arial"/>
          <w:sz w:val="24"/>
          <w:szCs w:val="24"/>
          <w:lang w:val="en-US"/>
        </w:rPr>
        <w:t xml:space="preserve"> </w:t>
      </w:r>
      <w:r w:rsidRPr="00D419C1">
        <w:rPr>
          <w:rFonts w:eastAsia="Calibri" w:cs="Arial"/>
          <w:sz w:val="24"/>
          <w:szCs w:val="24"/>
          <w:lang w:val="en-US"/>
        </w:rPr>
        <w:t>when</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form</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life</w:t>
      </w:r>
      <w:r w:rsidRPr="00D419C1">
        <w:rPr>
          <w:rFonts w:cs="Arial"/>
          <w:sz w:val="24"/>
          <w:szCs w:val="24"/>
          <w:lang w:val="en-US"/>
        </w:rPr>
        <w:t xml:space="preserve"> </w:t>
      </w:r>
      <w:r w:rsidRPr="00D419C1">
        <w:rPr>
          <w:rFonts w:eastAsia="Calibri" w:cs="Arial"/>
          <w:sz w:val="24"/>
          <w:szCs w:val="24"/>
          <w:lang w:val="en-US"/>
        </w:rPr>
        <w:t>dissolved</w:t>
      </w:r>
      <w:r w:rsidRPr="00D419C1">
        <w:rPr>
          <w:rFonts w:cs="Arial"/>
          <w:sz w:val="24"/>
          <w:szCs w:val="24"/>
          <w:lang w:val="en-US"/>
        </w:rPr>
        <w:t xml:space="preserve">, </w:t>
      </w:r>
      <w:r w:rsidRPr="00D419C1">
        <w:rPr>
          <w:rFonts w:eastAsia="Calibri" w:cs="Arial"/>
          <w:sz w:val="24"/>
          <w:szCs w:val="24"/>
          <w:lang w:val="en-US"/>
        </w:rPr>
        <w:t>even</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other</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which</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listed</w:t>
      </w:r>
      <w:r w:rsidRPr="00D419C1">
        <w:rPr>
          <w:rFonts w:cs="Arial"/>
          <w:sz w:val="24"/>
          <w:szCs w:val="24"/>
          <w:lang w:val="en-US"/>
        </w:rPr>
        <w:t xml:space="preserve">, </w:t>
      </w:r>
      <w:r w:rsidRPr="00D419C1">
        <w:rPr>
          <w:rFonts w:eastAsia="Calibri" w:cs="Arial"/>
          <w:sz w:val="24"/>
          <w:szCs w:val="24"/>
          <w:lang w:val="en-US"/>
        </w:rPr>
        <w:t>like</w:t>
      </w:r>
      <w:r w:rsidRPr="00D419C1">
        <w:rPr>
          <w:rFonts w:cs="Arial"/>
          <w:sz w:val="24"/>
          <w:szCs w:val="24"/>
          <w:lang w:val="en-US"/>
        </w:rPr>
        <w:t xml:space="preserve"> </w:t>
      </w:r>
      <w:r w:rsidRPr="00D419C1">
        <w:rPr>
          <w:rFonts w:eastAsia="Calibri" w:cs="Arial"/>
          <w:sz w:val="24"/>
          <w:szCs w:val="24"/>
          <w:lang w:val="en-US"/>
        </w:rPr>
        <w:t>gluttony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pride</w:t>
      </w:r>
      <w:r w:rsidRPr="00D419C1">
        <w:rPr>
          <w:rFonts w:cs="Arial"/>
          <w:sz w:val="24"/>
          <w:szCs w:val="24"/>
          <w:lang w:val="en-US"/>
        </w:rPr>
        <w:t xml:space="preserve">, </w:t>
      </w:r>
      <w:r w:rsidRPr="00D419C1">
        <w:rPr>
          <w:rFonts w:eastAsia="Calibri" w:cs="Arial"/>
          <w:sz w:val="24"/>
          <w:szCs w:val="24"/>
          <w:lang w:val="en-US"/>
        </w:rPr>
        <w:t>did</w:t>
      </w:r>
      <w:r w:rsidRPr="00D419C1">
        <w:rPr>
          <w:rFonts w:cs="Arial"/>
          <w:sz w:val="24"/>
          <w:szCs w:val="24"/>
          <w:lang w:val="en-US"/>
        </w:rPr>
        <w:t xml:space="preserve"> </w:t>
      </w:r>
      <w:r w:rsidRPr="00D419C1">
        <w:rPr>
          <w:rFonts w:eastAsia="Calibri" w:cs="Arial"/>
          <w:sz w:val="24"/>
          <w:szCs w:val="24"/>
          <w:lang w:val="en-US"/>
        </w:rPr>
        <w:t>persist</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new</w:t>
      </w:r>
      <w:r w:rsidRPr="00D419C1">
        <w:rPr>
          <w:rFonts w:cs="Arial"/>
          <w:sz w:val="24"/>
          <w:szCs w:val="24"/>
          <w:lang w:val="en-US"/>
        </w:rPr>
        <w:t xml:space="preserve">, </w:t>
      </w:r>
      <w:r w:rsidRPr="00D419C1">
        <w:rPr>
          <w:rFonts w:eastAsia="Calibri" w:cs="Arial"/>
          <w:sz w:val="24"/>
          <w:szCs w:val="24"/>
          <w:lang w:val="en-US"/>
        </w:rPr>
        <w:t>alternative</w:t>
      </w:r>
      <w:r w:rsidRPr="00D419C1">
        <w:rPr>
          <w:rFonts w:cs="Arial"/>
          <w:sz w:val="24"/>
          <w:szCs w:val="24"/>
          <w:lang w:val="en-US"/>
        </w:rPr>
        <w:t xml:space="preserve"> </w:t>
      </w:r>
      <w:r w:rsidRPr="00D419C1">
        <w:rPr>
          <w:rFonts w:eastAsia="Calibri" w:cs="Arial"/>
          <w:sz w:val="24"/>
          <w:szCs w:val="24"/>
          <w:lang w:val="en-US"/>
        </w:rPr>
        <w:t>forms</w:t>
      </w:r>
      <w:r w:rsidRPr="00D419C1">
        <w:rPr>
          <w:rFonts w:cs="Arial"/>
          <w:sz w:val="24"/>
          <w:szCs w:val="24"/>
          <w:lang w:val="en-US"/>
        </w:rPr>
        <w:t xml:space="preserve">. </w:t>
      </w:r>
    </w:p>
    <w:p w14:paraId="1A345C22"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Other</w:t>
      </w:r>
      <w:r w:rsidRPr="00D419C1">
        <w:rPr>
          <w:rFonts w:cs="Arial"/>
          <w:sz w:val="24"/>
          <w:szCs w:val="24"/>
          <w:lang w:val="en-US"/>
        </w:rPr>
        <w:t xml:space="preserve"> </w:t>
      </w:r>
      <w:r w:rsidRPr="00D419C1">
        <w:rPr>
          <w:rFonts w:eastAsia="Calibri" w:cs="Arial"/>
          <w:sz w:val="24"/>
          <w:szCs w:val="24"/>
          <w:lang w:val="en-US"/>
        </w:rPr>
        <w:t>transient</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may</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quite</w:t>
      </w:r>
      <w:r w:rsidRPr="00D419C1">
        <w:rPr>
          <w:rFonts w:cs="Arial"/>
          <w:sz w:val="24"/>
          <w:szCs w:val="24"/>
          <w:lang w:val="en-US"/>
        </w:rPr>
        <w:t xml:space="preserve"> </w:t>
      </w:r>
      <w:r w:rsidRPr="00D419C1">
        <w:rPr>
          <w:rFonts w:eastAsia="Calibri" w:cs="Arial"/>
          <w:sz w:val="24"/>
          <w:szCs w:val="24"/>
          <w:lang w:val="en-US"/>
        </w:rPr>
        <w:t>different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scholarly</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described by Kivisto</w:t>
      </w:r>
      <w:r w:rsidRPr="00D419C1">
        <w:rPr>
          <w:rFonts w:cs="Arial"/>
          <w:sz w:val="24"/>
          <w:szCs w:val="24"/>
          <w:lang w:val="en-US"/>
        </w:rPr>
        <w:t xml:space="preserve"> </w:t>
      </w:r>
      <w:r w:rsidRPr="00D419C1">
        <w:rPr>
          <w:rFonts w:eastAsia="Calibri" w:cs="Arial"/>
          <w:sz w:val="24"/>
          <w:szCs w:val="24"/>
          <w:lang w:val="en-US"/>
        </w:rPr>
        <w:t>were</w:t>
      </w:r>
      <w:r w:rsidRPr="00D419C1">
        <w:rPr>
          <w:rFonts w:cs="Arial"/>
          <w:sz w:val="24"/>
          <w:szCs w:val="24"/>
          <w:lang w:val="en-US"/>
        </w:rPr>
        <w:t xml:space="preserve"> </w:t>
      </w:r>
      <w:r w:rsidRPr="00D419C1">
        <w:rPr>
          <w:rFonts w:eastAsia="Calibri" w:cs="Arial"/>
          <w:sz w:val="24"/>
          <w:szCs w:val="24"/>
          <w:lang w:val="en-US"/>
        </w:rPr>
        <w:t>indexed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what</w:t>
      </w:r>
      <w:r w:rsidRPr="00D419C1">
        <w:rPr>
          <w:rFonts w:cs="Arial"/>
          <w:sz w:val="24"/>
          <w:szCs w:val="24"/>
          <w:lang w:val="en-US"/>
        </w:rPr>
        <w:t xml:space="preserve"> </w:t>
      </w:r>
      <w:r w:rsidRPr="00D419C1">
        <w:rPr>
          <w:rFonts w:eastAsia="Calibri" w:cs="Arial"/>
          <w:sz w:val="24"/>
          <w:szCs w:val="24"/>
          <w:lang w:val="en-US"/>
        </w:rPr>
        <w:t>were</w:t>
      </w:r>
      <w:r w:rsidRPr="00D419C1">
        <w:rPr>
          <w:rFonts w:cs="Arial"/>
          <w:sz w:val="24"/>
          <w:szCs w:val="24"/>
          <w:lang w:val="en-US"/>
        </w:rPr>
        <w:t xml:space="preserve"> </w:t>
      </w:r>
      <w:r w:rsidRPr="00D419C1">
        <w:rPr>
          <w:rFonts w:eastAsia="Calibri" w:cs="Arial"/>
          <w:sz w:val="24"/>
          <w:szCs w:val="24"/>
          <w:lang w:val="en-US"/>
        </w:rPr>
        <w:t>then</w:t>
      </w:r>
      <w:r w:rsidRPr="00D419C1">
        <w:rPr>
          <w:rFonts w:cs="Arial"/>
          <w:sz w:val="24"/>
          <w:szCs w:val="24"/>
          <w:lang w:val="en-US"/>
        </w:rPr>
        <w:t xml:space="preserve"> </w:t>
      </w:r>
      <w:r w:rsidRPr="00D419C1">
        <w:rPr>
          <w:rFonts w:eastAsia="Calibri" w:cs="Arial"/>
          <w:sz w:val="24"/>
          <w:szCs w:val="24"/>
          <w:lang w:val="en-US"/>
        </w:rPr>
        <w:t>newly</w:t>
      </w:r>
      <w:r w:rsidRPr="00D419C1">
        <w:rPr>
          <w:rFonts w:cs="Arial"/>
          <w:sz w:val="24"/>
          <w:szCs w:val="24"/>
          <w:lang w:val="en-US"/>
        </w:rPr>
        <w:t xml:space="preserve"> </w:t>
      </w:r>
      <w:r w:rsidRPr="00D419C1">
        <w:rPr>
          <w:rFonts w:eastAsia="Calibri" w:cs="Arial"/>
          <w:sz w:val="24"/>
          <w:szCs w:val="24"/>
          <w:lang w:val="en-US"/>
        </w:rPr>
        <w:t>emerging</w:t>
      </w:r>
      <w:r w:rsidRPr="00D419C1">
        <w:rPr>
          <w:rFonts w:cs="Arial"/>
          <w:sz w:val="24"/>
          <w:szCs w:val="24"/>
          <w:lang w:val="en-US"/>
        </w:rPr>
        <w:t xml:space="preserve"> </w:t>
      </w:r>
      <w:r w:rsidRPr="00D419C1">
        <w:rPr>
          <w:rFonts w:eastAsia="Calibri" w:cs="Arial"/>
          <w:sz w:val="24"/>
          <w:szCs w:val="24"/>
          <w:lang w:val="en-US"/>
        </w:rPr>
        <w:t>scholarly</w:t>
      </w:r>
      <w:r w:rsidRPr="00D419C1">
        <w:rPr>
          <w:rFonts w:cs="Arial"/>
          <w:sz w:val="24"/>
          <w:szCs w:val="24"/>
          <w:lang w:val="en-US"/>
        </w:rPr>
        <w:t xml:space="preserve"> </w:t>
      </w:r>
      <w:r w:rsidRPr="00D419C1">
        <w:rPr>
          <w:rFonts w:eastAsia="Calibri" w:cs="Arial"/>
          <w:sz w:val="24"/>
          <w:szCs w:val="24"/>
          <w:lang w:val="en-US"/>
        </w:rPr>
        <w:t>structures</w:t>
      </w:r>
      <w:r w:rsidRPr="00D419C1">
        <w:rPr>
          <w:rFonts w:cs="Arial"/>
          <w:sz w:val="24"/>
          <w:szCs w:val="24"/>
          <w:lang w:val="en-US"/>
        </w:rPr>
        <w:t xml:space="preserve">, </w:t>
      </w:r>
      <w:r w:rsidRPr="00D419C1">
        <w:rPr>
          <w:rFonts w:eastAsia="Calibri" w:cs="Arial"/>
          <w:sz w:val="24"/>
          <w:szCs w:val="24"/>
          <w:lang w:val="en-US"/>
        </w:rPr>
        <w:t>where</w:t>
      </w:r>
      <w:r w:rsidRPr="00D419C1">
        <w:rPr>
          <w:rFonts w:cs="Arial"/>
          <w:sz w:val="24"/>
          <w:szCs w:val="24"/>
          <w:lang w:val="en-US"/>
        </w:rPr>
        <w:t xml:space="preserve"> </w:t>
      </w:r>
      <w:r w:rsidRPr="00D419C1">
        <w:rPr>
          <w:rFonts w:eastAsia="Calibri" w:cs="Arial"/>
          <w:sz w:val="24"/>
          <w:szCs w:val="24"/>
          <w:lang w:val="en-US"/>
        </w:rPr>
        <w:t>pursuit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authority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esteem</w:t>
      </w:r>
      <w:r w:rsidRPr="00D419C1">
        <w:rPr>
          <w:rFonts w:cs="Arial"/>
          <w:sz w:val="24"/>
          <w:szCs w:val="24"/>
          <w:lang w:val="en-US"/>
        </w:rPr>
        <w:t xml:space="preserve"> </w:t>
      </w:r>
      <w:r w:rsidRPr="00D419C1">
        <w:rPr>
          <w:rFonts w:eastAsia="Calibri" w:cs="Arial"/>
          <w:sz w:val="24"/>
          <w:szCs w:val="24"/>
          <w:lang w:val="en-US"/>
        </w:rPr>
        <w:t>could</w:t>
      </w:r>
      <w:r w:rsidRPr="00D419C1">
        <w:rPr>
          <w:rFonts w:cs="Arial"/>
          <w:sz w:val="24"/>
          <w:szCs w:val="24"/>
          <w:lang w:val="en-US"/>
        </w:rPr>
        <w:t xml:space="preserve"> </w:t>
      </w:r>
      <w:r w:rsidRPr="00D419C1">
        <w:rPr>
          <w:rFonts w:eastAsia="Calibri" w:cs="Arial"/>
          <w:sz w:val="24"/>
          <w:szCs w:val="24"/>
          <w:lang w:val="en-US"/>
        </w:rPr>
        <w:t>fuel</w:t>
      </w:r>
      <w:r w:rsidRPr="00D419C1">
        <w:rPr>
          <w:rFonts w:cs="Arial"/>
          <w:sz w:val="24"/>
          <w:szCs w:val="24"/>
          <w:lang w:val="en-US"/>
        </w:rPr>
        <w:t xml:space="preserve"> </w:t>
      </w:r>
      <w:r w:rsidRPr="00D419C1">
        <w:rPr>
          <w:rFonts w:eastAsia="Calibri" w:cs="Arial"/>
          <w:sz w:val="24"/>
          <w:szCs w:val="24"/>
          <w:lang w:val="en-US"/>
        </w:rPr>
        <w:t>desires</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fame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futile</w:t>
      </w:r>
      <w:r w:rsidRPr="00D419C1">
        <w:rPr>
          <w:rFonts w:cs="Arial"/>
          <w:sz w:val="24"/>
          <w:szCs w:val="24"/>
          <w:lang w:val="en-US"/>
        </w:rPr>
        <w:t xml:space="preserve"> </w:t>
      </w:r>
      <w:r w:rsidRPr="00D419C1">
        <w:rPr>
          <w:rFonts w:eastAsia="Calibri" w:cs="Arial"/>
          <w:sz w:val="24"/>
          <w:szCs w:val="24"/>
          <w:lang w:val="en-US"/>
        </w:rPr>
        <w:t>quarrelling</w:t>
      </w:r>
      <w:r w:rsidRPr="00D419C1">
        <w:rPr>
          <w:rFonts w:cs="Arial"/>
          <w:sz w:val="24"/>
          <w:szCs w:val="24"/>
          <w:lang w:val="en-US"/>
        </w:rPr>
        <w:t xml:space="preserve">. </w:t>
      </w:r>
      <w:r w:rsidRPr="00D419C1">
        <w:rPr>
          <w:rFonts w:eastAsia="Calibri" w:cs="Arial"/>
          <w:sz w:val="24"/>
          <w:szCs w:val="24"/>
          <w:lang w:val="en-US"/>
        </w:rPr>
        <w:t>It</w:t>
      </w:r>
      <w:r>
        <w:rPr>
          <w:rFonts w:cs="Arial"/>
          <w:sz w:val="24"/>
          <w:szCs w:val="24"/>
          <w:lang w:val="en-US"/>
        </w:rPr>
        <w:t>’s</w:t>
      </w:r>
      <w:r w:rsidRPr="00D419C1">
        <w:rPr>
          <w:rFonts w:cs="Arial"/>
          <w:sz w:val="24"/>
          <w:szCs w:val="24"/>
          <w:lang w:val="en-US"/>
        </w:rPr>
        <w:t xml:space="preserve"> </w:t>
      </w:r>
      <w:r w:rsidRPr="00D419C1">
        <w:rPr>
          <w:rFonts w:eastAsia="Calibri" w:cs="Arial"/>
          <w:sz w:val="24"/>
          <w:szCs w:val="24"/>
          <w:lang w:val="en-US"/>
        </w:rPr>
        <w:t>not</w:t>
      </w:r>
      <w:r w:rsidRPr="00D419C1">
        <w:rPr>
          <w:rFonts w:cs="Arial"/>
          <w:sz w:val="24"/>
          <w:szCs w:val="24"/>
          <w:lang w:val="en-US"/>
        </w:rPr>
        <w:t xml:space="preserve"> </w:t>
      </w:r>
      <w:r w:rsidRPr="00D419C1">
        <w:rPr>
          <w:rFonts w:eastAsia="Calibri" w:cs="Arial"/>
          <w:sz w:val="24"/>
          <w:szCs w:val="24"/>
          <w:lang w:val="en-US"/>
        </w:rPr>
        <w:t>cynicism</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suggest</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corrupting</w:t>
      </w:r>
      <w:r w:rsidRPr="00D419C1">
        <w:rPr>
          <w:rFonts w:cs="Arial"/>
          <w:sz w:val="24"/>
          <w:szCs w:val="24"/>
          <w:lang w:val="en-US"/>
        </w:rPr>
        <w:t xml:space="preserve"> </w:t>
      </w:r>
      <w:r w:rsidRPr="00D419C1">
        <w:rPr>
          <w:rFonts w:eastAsia="Calibri" w:cs="Arial"/>
          <w:sz w:val="24"/>
          <w:szCs w:val="24"/>
          <w:lang w:val="en-US"/>
        </w:rPr>
        <w:t>social</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professional</w:t>
      </w:r>
      <w:r w:rsidRPr="00D419C1">
        <w:rPr>
          <w:rFonts w:cs="Arial"/>
          <w:sz w:val="24"/>
          <w:szCs w:val="24"/>
          <w:lang w:val="en-US"/>
        </w:rPr>
        <w:t xml:space="preserve"> </w:t>
      </w:r>
      <w:r w:rsidRPr="00D419C1">
        <w:rPr>
          <w:rFonts w:eastAsia="Calibri" w:cs="Arial"/>
          <w:sz w:val="24"/>
          <w:szCs w:val="24"/>
          <w:lang w:val="en-US"/>
        </w:rPr>
        <w:t>structures</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still</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place</w:t>
      </w:r>
      <w:r w:rsidRPr="00D419C1">
        <w:rPr>
          <w:rFonts w:cs="Arial"/>
          <w:sz w:val="24"/>
          <w:szCs w:val="24"/>
          <w:lang w:val="en-US"/>
        </w:rPr>
        <w:t xml:space="preserve">, </w:t>
      </w:r>
      <w:r w:rsidRPr="00D419C1">
        <w:rPr>
          <w:rFonts w:eastAsia="Calibri" w:cs="Arial"/>
          <w:sz w:val="24"/>
          <w:szCs w:val="24"/>
          <w:lang w:val="en-US"/>
        </w:rPr>
        <w:t>often</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more</w:t>
      </w:r>
      <w:r w:rsidRPr="00D419C1">
        <w:rPr>
          <w:rFonts w:cs="Arial"/>
          <w:sz w:val="24"/>
          <w:szCs w:val="24"/>
          <w:lang w:val="en-US"/>
        </w:rPr>
        <w:t xml:space="preserve"> </w:t>
      </w:r>
      <w:r w:rsidRPr="00D419C1">
        <w:rPr>
          <w:rFonts w:eastAsia="Calibri" w:cs="Arial"/>
          <w:sz w:val="24"/>
          <w:szCs w:val="24"/>
          <w:lang w:val="en-US"/>
        </w:rPr>
        <w:t>complex</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entrenched</w:t>
      </w:r>
      <w:r w:rsidRPr="00D419C1">
        <w:rPr>
          <w:rFonts w:cs="Arial"/>
          <w:sz w:val="24"/>
          <w:szCs w:val="24"/>
          <w:lang w:val="en-US"/>
        </w:rPr>
        <w:t xml:space="preserve"> </w:t>
      </w:r>
      <w:r w:rsidRPr="00D419C1">
        <w:rPr>
          <w:rFonts w:eastAsia="Calibri" w:cs="Arial"/>
          <w:sz w:val="24"/>
          <w:szCs w:val="24"/>
          <w:lang w:val="en-US"/>
        </w:rPr>
        <w:t>forms</w:t>
      </w:r>
      <w:r w:rsidRPr="00D419C1">
        <w:rPr>
          <w:rFonts w:cs="Arial"/>
          <w:sz w:val="24"/>
          <w:szCs w:val="24"/>
          <w:lang w:val="en-US"/>
        </w:rPr>
        <w:t xml:space="preserve">. </w:t>
      </w:r>
      <w:r w:rsidRPr="00D419C1">
        <w:rPr>
          <w:rFonts w:eastAsia="Calibri" w:cs="Arial"/>
          <w:sz w:val="24"/>
          <w:szCs w:val="24"/>
          <w:lang w:val="en-US"/>
        </w:rPr>
        <w:t>If</w:t>
      </w:r>
      <w:r w:rsidRPr="00D419C1">
        <w:rPr>
          <w:rFonts w:cs="Arial"/>
          <w:sz w:val="24"/>
          <w:szCs w:val="24"/>
          <w:lang w:val="en-US"/>
        </w:rPr>
        <w:t xml:space="preserve"> </w:t>
      </w:r>
      <w:r w:rsidRPr="00D419C1">
        <w:rPr>
          <w:rFonts w:eastAsia="Calibri" w:cs="Arial"/>
          <w:sz w:val="24"/>
          <w:szCs w:val="24"/>
          <w:lang w:val="en-US"/>
        </w:rPr>
        <w:t>so</w:t>
      </w:r>
      <w:r w:rsidRPr="00D419C1">
        <w:rPr>
          <w:rFonts w:cs="Arial"/>
          <w:sz w:val="24"/>
          <w:szCs w:val="24"/>
          <w:lang w:val="en-US"/>
        </w:rPr>
        <w:t xml:space="preserve">, </w:t>
      </w:r>
      <w:r w:rsidRPr="00D419C1">
        <w:rPr>
          <w:rFonts w:eastAsia="Calibri" w:cs="Arial"/>
          <w:sz w:val="24"/>
          <w:szCs w:val="24"/>
          <w:lang w:val="en-US"/>
        </w:rPr>
        <w:t>there</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value</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scrutinizing</w:t>
      </w:r>
      <w:r w:rsidRPr="00D419C1">
        <w:rPr>
          <w:rFonts w:cs="Arial"/>
          <w:sz w:val="24"/>
          <w:szCs w:val="24"/>
          <w:lang w:val="en-US"/>
        </w:rPr>
        <w:t xml:space="preserve"> </w:t>
      </w:r>
      <w:r w:rsidRPr="00D419C1">
        <w:rPr>
          <w:rFonts w:eastAsia="Calibri" w:cs="Arial"/>
          <w:i/>
          <w:sz w:val="24"/>
          <w:szCs w:val="24"/>
          <w:lang w:val="en-US"/>
        </w:rPr>
        <w:t>vitia</w:t>
      </w:r>
      <w:r w:rsidRPr="00D419C1">
        <w:rPr>
          <w:rFonts w:cs="Arial"/>
          <w:i/>
          <w:sz w:val="24"/>
          <w:szCs w:val="24"/>
          <w:lang w:val="en-US"/>
        </w:rPr>
        <w:t xml:space="preserve"> </w:t>
      </w:r>
      <w:r w:rsidRPr="00D419C1">
        <w:rPr>
          <w:rFonts w:eastAsia="Calibri" w:cs="Arial"/>
          <w:i/>
          <w:sz w:val="24"/>
          <w:szCs w:val="24"/>
          <w:lang w:val="en-US"/>
        </w:rPr>
        <w:t>sive</w:t>
      </w:r>
      <w:r w:rsidRPr="00D419C1">
        <w:rPr>
          <w:rFonts w:cs="Arial"/>
          <w:i/>
          <w:sz w:val="24"/>
          <w:szCs w:val="24"/>
          <w:lang w:val="en-US"/>
        </w:rPr>
        <w:t xml:space="preserve"> </w:t>
      </w:r>
      <w:r w:rsidRPr="00D419C1">
        <w:rPr>
          <w:rFonts w:eastAsia="Calibri" w:cs="Arial"/>
          <w:i/>
          <w:sz w:val="24"/>
          <w:szCs w:val="24"/>
          <w:lang w:val="en-US"/>
        </w:rPr>
        <w:t>errores</w:t>
      </w:r>
      <w:r w:rsidRPr="00D419C1">
        <w:rPr>
          <w:rFonts w:cs="Arial"/>
          <w:i/>
          <w:sz w:val="24"/>
          <w:szCs w:val="24"/>
          <w:lang w:val="en-US"/>
        </w:rPr>
        <w:t xml:space="preserve"> </w:t>
      </w:r>
      <w:r w:rsidRPr="00D419C1">
        <w:rPr>
          <w:rFonts w:eastAsia="Calibri" w:cs="Arial"/>
          <w:i/>
          <w:sz w:val="24"/>
          <w:szCs w:val="24"/>
          <w:lang w:val="en-US"/>
        </w:rPr>
        <w:t>eruditorum</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see</w:t>
      </w:r>
      <w:r w:rsidRPr="00D419C1">
        <w:rPr>
          <w:rFonts w:cs="Arial"/>
          <w:sz w:val="24"/>
          <w:szCs w:val="24"/>
          <w:lang w:val="en-US"/>
        </w:rPr>
        <w:t xml:space="preserve"> </w:t>
      </w:r>
      <w:r w:rsidRPr="00D419C1">
        <w:rPr>
          <w:rFonts w:eastAsia="Calibri" w:cs="Arial"/>
          <w:sz w:val="24"/>
          <w:szCs w:val="24"/>
          <w:lang w:val="en-US"/>
        </w:rPr>
        <w:t>which</w:t>
      </w:r>
      <w:r w:rsidRPr="00D419C1">
        <w:rPr>
          <w:rFonts w:cs="Arial"/>
          <w:sz w:val="24"/>
          <w:szCs w:val="24"/>
          <w:lang w:val="en-US"/>
        </w:rPr>
        <w:t xml:space="preserve">, </w:t>
      </w:r>
      <w:r w:rsidRPr="00D419C1">
        <w:rPr>
          <w:rFonts w:eastAsia="Calibri" w:cs="Arial"/>
          <w:sz w:val="24"/>
          <w:szCs w:val="24"/>
          <w:lang w:val="en-US"/>
        </w:rPr>
        <w:t>if</w:t>
      </w:r>
      <w:r w:rsidRPr="00D419C1">
        <w:rPr>
          <w:rFonts w:cs="Arial"/>
          <w:sz w:val="24"/>
          <w:szCs w:val="24"/>
          <w:lang w:val="en-US"/>
        </w:rPr>
        <w:t xml:space="preserve"> </w:t>
      </w:r>
      <w:r w:rsidRPr="00D419C1">
        <w:rPr>
          <w:rFonts w:eastAsia="Calibri" w:cs="Arial"/>
          <w:sz w:val="24"/>
          <w:szCs w:val="24"/>
          <w:lang w:val="en-US"/>
        </w:rPr>
        <w:t>any</w:t>
      </w:r>
      <w:r w:rsidRPr="00D419C1">
        <w:rPr>
          <w:rFonts w:cs="Arial"/>
          <w:sz w:val="24"/>
          <w:szCs w:val="24"/>
          <w:lang w:val="en-US"/>
        </w:rPr>
        <w:t xml:space="preserve">, </w:t>
      </w:r>
      <w:r w:rsidRPr="00D419C1">
        <w:rPr>
          <w:rFonts w:eastAsia="Calibri" w:cs="Arial"/>
          <w:sz w:val="24"/>
          <w:szCs w:val="24"/>
          <w:lang w:val="en-US"/>
        </w:rPr>
        <w:t>apply</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contemporary</w:t>
      </w:r>
      <w:r w:rsidRPr="00D419C1">
        <w:rPr>
          <w:rFonts w:cs="Arial"/>
          <w:sz w:val="24"/>
          <w:szCs w:val="24"/>
          <w:lang w:val="en-US"/>
        </w:rPr>
        <w:t xml:space="preserve"> </w:t>
      </w:r>
      <w:r w:rsidRPr="00D419C1">
        <w:rPr>
          <w:rFonts w:eastAsia="Calibri" w:cs="Arial"/>
          <w:sz w:val="24"/>
          <w:szCs w:val="24"/>
          <w:lang w:val="en-US"/>
        </w:rPr>
        <w:t>academic</w:t>
      </w:r>
      <w:r w:rsidRPr="00D419C1">
        <w:rPr>
          <w:rFonts w:cs="Arial"/>
          <w:sz w:val="24"/>
          <w:szCs w:val="24"/>
          <w:lang w:val="en-US"/>
        </w:rPr>
        <w:t xml:space="preserve"> </w:t>
      </w:r>
      <w:r w:rsidRPr="00D419C1">
        <w:rPr>
          <w:rFonts w:eastAsia="Calibri" w:cs="Arial"/>
          <w:sz w:val="24"/>
          <w:szCs w:val="24"/>
          <w:lang w:val="en-US"/>
        </w:rPr>
        <w:t>culture</w:t>
      </w:r>
      <w:r w:rsidRPr="00D419C1">
        <w:rPr>
          <w:rFonts w:cs="Arial"/>
          <w:sz w:val="24"/>
          <w:szCs w:val="24"/>
          <w:lang w:val="en-US"/>
        </w:rPr>
        <w:t>.</w:t>
      </w:r>
    </w:p>
    <w:p w14:paraId="65BF4E74"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Underlying</w:t>
      </w:r>
      <w:r w:rsidRPr="00D419C1">
        <w:rPr>
          <w:rFonts w:cs="Arial"/>
          <w:sz w:val="24"/>
          <w:szCs w:val="24"/>
          <w:lang w:val="en-US"/>
        </w:rPr>
        <w:t xml:space="preserve"> </w:t>
      </w:r>
      <w:r w:rsidRPr="00D419C1">
        <w:rPr>
          <w:rFonts w:eastAsia="Calibri" w:cs="Arial"/>
          <w:sz w:val="24"/>
          <w:szCs w:val="24"/>
          <w:lang w:val="en-US"/>
        </w:rPr>
        <w:t>these</w:t>
      </w:r>
      <w:r w:rsidRPr="00D419C1">
        <w:rPr>
          <w:rFonts w:cs="Arial"/>
          <w:sz w:val="24"/>
          <w:szCs w:val="24"/>
          <w:lang w:val="en-US"/>
        </w:rPr>
        <w:t xml:space="preserve"> </w:t>
      </w:r>
      <w:r w:rsidRPr="00D419C1">
        <w:rPr>
          <w:rFonts w:eastAsia="Calibri" w:cs="Arial"/>
          <w:sz w:val="24"/>
          <w:szCs w:val="24"/>
          <w:lang w:val="en-US"/>
        </w:rPr>
        <w:t>points</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deeper</w:t>
      </w:r>
      <w:r w:rsidRPr="00D419C1">
        <w:rPr>
          <w:rFonts w:cs="Arial"/>
          <w:sz w:val="24"/>
          <w:szCs w:val="24"/>
          <w:lang w:val="en-US"/>
        </w:rPr>
        <w:t xml:space="preserve"> </w:t>
      </w:r>
      <w:r w:rsidRPr="00D419C1">
        <w:rPr>
          <w:rFonts w:eastAsia="Calibri" w:cs="Arial"/>
          <w:sz w:val="24"/>
          <w:szCs w:val="24"/>
          <w:lang w:val="en-US"/>
        </w:rPr>
        <w:t>one</w:t>
      </w:r>
      <w:r w:rsidRPr="00D419C1">
        <w:rPr>
          <w:rFonts w:cs="Arial"/>
          <w:sz w:val="24"/>
          <w:szCs w:val="24"/>
          <w:lang w:val="en-US"/>
        </w:rPr>
        <w:t xml:space="preserve"> </w:t>
      </w:r>
      <w:r w:rsidRPr="00D419C1">
        <w:rPr>
          <w:rFonts w:eastAsia="Calibri" w:cs="Arial"/>
          <w:sz w:val="24"/>
          <w:szCs w:val="24"/>
          <w:lang w:val="en-US"/>
        </w:rPr>
        <w:t>about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i/>
          <w:sz w:val="24"/>
          <w:szCs w:val="24"/>
          <w:lang w:val="en-US"/>
        </w:rPr>
        <w:t>contingency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i/>
          <w:sz w:val="24"/>
          <w:szCs w:val="24"/>
          <w:lang w:val="en-US"/>
        </w:rPr>
        <w:t>range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have</w:t>
      </w:r>
      <w:r w:rsidRPr="00D419C1">
        <w:rPr>
          <w:rFonts w:cs="Arial"/>
          <w:sz w:val="24"/>
          <w:szCs w:val="24"/>
          <w:lang w:val="en-US"/>
        </w:rPr>
        <w:t xml:space="preserve"> </w:t>
      </w:r>
      <w:r w:rsidRPr="00D419C1">
        <w:rPr>
          <w:rFonts w:eastAsia="Calibri" w:cs="Arial"/>
          <w:sz w:val="24"/>
          <w:szCs w:val="24"/>
          <w:lang w:val="en-US"/>
        </w:rPr>
        <w:t>become</w:t>
      </w:r>
      <w:r w:rsidRPr="00D419C1">
        <w:rPr>
          <w:rFonts w:cs="Arial"/>
          <w:sz w:val="24"/>
          <w:szCs w:val="24"/>
          <w:lang w:val="en-US"/>
        </w:rPr>
        <w:t xml:space="preserve"> </w:t>
      </w:r>
      <w:r w:rsidRPr="00D419C1">
        <w:rPr>
          <w:rFonts w:eastAsia="Calibri" w:cs="Arial"/>
          <w:sz w:val="24"/>
          <w:szCs w:val="24"/>
          <w:lang w:val="en-US"/>
        </w:rPr>
        <w:t>entrenched</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imagination</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clear</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inherited</w:t>
      </w:r>
      <w:r w:rsidRPr="00D419C1">
        <w:rPr>
          <w:rFonts w:cs="Arial"/>
          <w:sz w:val="24"/>
          <w:szCs w:val="24"/>
          <w:lang w:val="en-US"/>
        </w:rPr>
        <w:t xml:space="preserve"> </w:t>
      </w:r>
      <w:r w:rsidRPr="00D419C1">
        <w:rPr>
          <w:rFonts w:eastAsia="Calibri" w:cs="Arial"/>
          <w:sz w:val="24"/>
          <w:szCs w:val="24"/>
          <w:lang w:val="en-US"/>
        </w:rPr>
        <w:t>table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incomplete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partial</w:t>
      </w:r>
      <w:r w:rsidRPr="00D419C1">
        <w:rPr>
          <w:rFonts w:cs="Arial"/>
          <w:sz w:val="24"/>
          <w:szCs w:val="24"/>
          <w:lang w:val="en-US"/>
        </w:rPr>
        <w:t xml:space="preserve">, </w:t>
      </w:r>
      <w:r w:rsidRPr="00D419C1">
        <w:rPr>
          <w:rFonts w:eastAsia="Calibri" w:cs="Arial"/>
          <w:sz w:val="24"/>
          <w:szCs w:val="24"/>
          <w:lang w:val="en-US"/>
        </w:rPr>
        <w:t>which</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unsurprising</w:t>
      </w:r>
      <w:r w:rsidRPr="00D419C1">
        <w:rPr>
          <w:rFonts w:cs="Arial"/>
          <w:sz w:val="24"/>
          <w:szCs w:val="24"/>
          <w:lang w:val="en-US"/>
        </w:rPr>
        <w:t xml:space="preserve">, </w:t>
      </w:r>
      <w:r w:rsidRPr="00D419C1">
        <w:rPr>
          <w:rFonts w:eastAsia="Calibri" w:cs="Arial"/>
          <w:sz w:val="24"/>
          <w:szCs w:val="24"/>
          <w:lang w:val="en-US"/>
        </w:rPr>
        <w:t>given</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not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result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careful</w:t>
      </w:r>
      <w:r w:rsidRPr="00D419C1">
        <w:rPr>
          <w:rFonts w:cs="Arial"/>
          <w:sz w:val="24"/>
          <w:szCs w:val="24"/>
          <w:lang w:val="en-US"/>
        </w:rPr>
        <w:t xml:space="preserve"> </w:t>
      </w:r>
      <w:r w:rsidRPr="00D419C1">
        <w:rPr>
          <w:rFonts w:eastAsia="Calibri" w:cs="Arial"/>
          <w:sz w:val="24"/>
          <w:szCs w:val="24"/>
          <w:lang w:val="en-US"/>
        </w:rPr>
        <w:t>design</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deliberation</w:t>
      </w:r>
      <w:r w:rsidRPr="00D419C1">
        <w:rPr>
          <w:rFonts w:cs="Arial"/>
          <w:sz w:val="24"/>
          <w:szCs w:val="24"/>
          <w:lang w:val="en-US"/>
        </w:rPr>
        <w:t xml:space="preserve">. </w:t>
      </w:r>
      <w:r w:rsidRPr="00D419C1">
        <w:rPr>
          <w:rFonts w:eastAsia="Calibri" w:cs="Arial"/>
          <w:sz w:val="24"/>
          <w:szCs w:val="24"/>
          <w:lang w:val="en-US"/>
        </w:rPr>
        <w:t>Many</w:t>
      </w:r>
      <w:r w:rsidRPr="00D419C1">
        <w:rPr>
          <w:rFonts w:cs="Arial"/>
          <w:sz w:val="24"/>
          <w:szCs w:val="24"/>
          <w:lang w:val="en-US"/>
        </w:rPr>
        <w:t xml:space="preserve"> </w:t>
      </w:r>
      <w:r w:rsidRPr="00D419C1">
        <w:rPr>
          <w:rFonts w:eastAsia="Calibri" w:cs="Arial"/>
          <w:sz w:val="24"/>
          <w:szCs w:val="24"/>
          <w:lang w:val="en-US"/>
        </w:rPr>
        <w:t>developments</w:t>
      </w:r>
      <w:r w:rsidRPr="00D419C1">
        <w:rPr>
          <w:rFonts w:cs="Arial"/>
          <w:sz w:val="24"/>
          <w:szCs w:val="24"/>
          <w:lang w:val="en-US"/>
        </w:rPr>
        <w:t xml:space="preserve"> </w:t>
      </w:r>
      <w:r w:rsidRPr="00D419C1">
        <w:rPr>
          <w:rFonts w:eastAsia="Calibri" w:cs="Arial"/>
          <w:sz w:val="24"/>
          <w:szCs w:val="24"/>
          <w:lang w:val="en-US"/>
        </w:rPr>
        <w:t>influence</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kinds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failings</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we</w:t>
      </w:r>
      <w:r w:rsidRPr="00D419C1">
        <w:rPr>
          <w:rFonts w:cs="Arial"/>
          <w:sz w:val="24"/>
          <w:szCs w:val="24"/>
          <w:lang w:val="en-US"/>
        </w:rPr>
        <w:t xml:space="preserve"> </w:t>
      </w:r>
      <w:r w:rsidRPr="00D419C1">
        <w:rPr>
          <w:rFonts w:eastAsia="Calibri" w:cs="Arial"/>
          <w:sz w:val="24"/>
          <w:szCs w:val="24"/>
          <w:lang w:val="en-US"/>
        </w:rPr>
        <w:t>recogni</w:t>
      </w:r>
      <w:r>
        <w:rPr>
          <w:rFonts w:eastAsia="Calibri" w:cs="Arial"/>
          <w:sz w:val="24"/>
          <w:szCs w:val="24"/>
          <w:lang w:val="en-US"/>
        </w:rPr>
        <w:t>z</w:t>
      </w:r>
      <w:r w:rsidRPr="00D419C1">
        <w:rPr>
          <w:rFonts w:eastAsia="Calibri" w:cs="Arial"/>
          <w:sz w:val="24"/>
          <w:szCs w:val="24"/>
          <w:lang w:val="en-US"/>
        </w:rPr>
        <w:t>e</w:t>
      </w:r>
      <w:r w:rsidRPr="00D419C1">
        <w:rPr>
          <w:rFonts w:cs="Arial"/>
          <w:sz w:val="24"/>
          <w:szCs w:val="24"/>
          <w:lang w:val="en-US"/>
        </w:rPr>
        <w:t xml:space="preserve">: </w:t>
      </w:r>
      <w:r w:rsidRPr="00D419C1">
        <w:rPr>
          <w:rFonts w:eastAsia="Calibri" w:cs="Arial"/>
          <w:sz w:val="24"/>
          <w:szCs w:val="24"/>
          <w:lang w:val="en-US"/>
        </w:rPr>
        <w:t>theological</w:t>
      </w:r>
      <w:r w:rsidRPr="00D419C1">
        <w:rPr>
          <w:rFonts w:cs="Arial"/>
          <w:sz w:val="24"/>
          <w:szCs w:val="24"/>
          <w:lang w:val="en-US"/>
        </w:rPr>
        <w:t xml:space="preserve"> </w:t>
      </w:r>
      <w:r w:rsidRPr="00D419C1">
        <w:rPr>
          <w:rFonts w:eastAsia="Calibri" w:cs="Arial"/>
          <w:sz w:val="24"/>
          <w:szCs w:val="24"/>
          <w:lang w:val="en-US"/>
        </w:rPr>
        <w:t>debates</w:t>
      </w:r>
      <w:r w:rsidRPr="00D419C1">
        <w:rPr>
          <w:rFonts w:cs="Arial"/>
          <w:sz w:val="24"/>
          <w:szCs w:val="24"/>
          <w:lang w:val="en-US"/>
        </w:rPr>
        <w:t xml:space="preserve">, </w:t>
      </w:r>
      <w:r w:rsidRPr="00D419C1">
        <w:rPr>
          <w:rFonts w:eastAsia="Calibri" w:cs="Arial"/>
          <w:sz w:val="24"/>
          <w:szCs w:val="24"/>
          <w:lang w:val="en-US"/>
        </w:rPr>
        <w:t>moral</w:t>
      </w:r>
      <w:r w:rsidRPr="00D419C1">
        <w:rPr>
          <w:rFonts w:cs="Arial"/>
          <w:sz w:val="24"/>
          <w:szCs w:val="24"/>
          <w:lang w:val="en-US"/>
        </w:rPr>
        <w:t xml:space="preserve"> </w:t>
      </w:r>
      <w:r w:rsidRPr="00D419C1">
        <w:rPr>
          <w:rFonts w:eastAsia="Calibri" w:cs="Arial"/>
          <w:sz w:val="24"/>
          <w:szCs w:val="24"/>
          <w:lang w:val="en-US"/>
        </w:rPr>
        <w:t>cultures</w:t>
      </w:r>
      <w:r w:rsidRPr="00D419C1">
        <w:rPr>
          <w:rFonts w:cs="Arial"/>
          <w:sz w:val="24"/>
          <w:szCs w:val="24"/>
          <w:lang w:val="en-US"/>
        </w:rPr>
        <w:t xml:space="preserve">, </w:t>
      </w:r>
      <w:r w:rsidRPr="00D419C1">
        <w:rPr>
          <w:rFonts w:eastAsia="Calibri" w:cs="Arial"/>
          <w:sz w:val="24"/>
          <w:szCs w:val="24"/>
          <w:lang w:val="en-US"/>
        </w:rPr>
        <w:t>social</w:t>
      </w:r>
      <w:r w:rsidRPr="00D419C1">
        <w:rPr>
          <w:rFonts w:cs="Arial"/>
          <w:sz w:val="24"/>
          <w:szCs w:val="24"/>
          <w:lang w:val="en-US"/>
        </w:rPr>
        <w:t xml:space="preserve"> </w:t>
      </w:r>
      <w:r w:rsidRPr="00D419C1">
        <w:rPr>
          <w:rFonts w:eastAsia="Calibri" w:cs="Arial"/>
          <w:sz w:val="24"/>
          <w:szCs w:val="24"/>
          <w:lang w:val="en-US"/>
        </w:rPr>
        <w:t>movements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much</w:t>
      </w:r>
      <w:r w:rsidRPr="00D419C1">
        <w:rPr>
          <w:rFonts w:cs="Arial"/>
          <w:sz w:val="24"/>
          <w:szCs w:val="24"/>
          <w:lang w:val="en-US"/>
        </w:rPr>
        <w:t xml:space="preserve"> </w:t>
      </w:r>
      <w:r w:rsidRPr="00D419C1">
        <w:rPr>
          <w:rFonts w:eastAsia="Calibri" w:cs="Arial"/>
          <w:sz w:val="24"/>
          <w:szCs w:val="24"/>
          <w:lang w:val="en-US"/>
        </w:rPr>
        <w:t>else</w:t>
      </w:r>
      <w:r w:rsidRPr="00D419C1">
        <w:rPr>
          <w:rFonts w:cs="Arial"/>
          <w:sz w:val="24"/>
          <w:szCs w:val="24"/>
          <w:lang w:val="en-US"/>
        </w:rPr>
        <w:t xml:space="preserve">. </w:t>
      </w: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contingencies</w:t>
      </w:r>
      <w:r w:rsidRPr="00D419C1">
        <w:rPr>
          <w:rFonts w:cs="Arial"/>
          <w:sz w:val="24"/>
          <w:szCs w:val="24"/>
          <w:lang w:val="en-US"/>
        </w:rPr>
        <w:t xml:space="preserve"> </w:t>
      </w:r>
      <w:r w:rsidRPr="00D419C1">
        <w:rPr>
          <w:rFonts w:eastAsia="Calibri" w:cs="Arial"/>
          <w:sz w:val="24"/>
          <w:szCs w:val="24"/>
          <w:lang w:val="en-US"/>
        </w:rPr>
        <w:t>influence</w:t>
      </w:r>
      <w:r w:rsidRPr="00D419C1">
        <w:rPr>
          <w:rFonts w:cs="Arial"/>
          <w:sz w:val="24"/>
          <w:szCs w:val="24"/>
          <w:lang w:val="en-US"/>
        </w:rPr>
        <w:t xml:space="preserve"> </w:t>
      </w:r>
      <w:r w:rsidRPr="00D419C1">
        <w:rPr>
          <w:rFonts w:eastAsia="Calibri" w:cs="Arial"/>
          <w:sz w:val="24"/>
          <w:szCs w:val="24"/>
          <w:lang w:val="en-US"/>
        </w:rPr>
        <w:t>not</w:t>
      </w:r>
      <w:r w:rsidRPr="00D419C1">
        <w:rPr>
          <w:rFonts w:cs="Arial"/>
          <w:sz w:val="24"/>
          <w:szCs w:val="24"/>
          <w:lang w:val="en-US"/>
        </w:rPr>
        <w:t xml:space="preserve"> </w:t>
      </w:r>
      <w:r w:rsidRPr="00D419C1">
        <w:rPr>
          <w:rFonts w:eastAsia="Calibri" w:cs="Arial"/>
          <w:sz w:val="24"/>
          <w:szCs w:val="24"/>
          <w:lang w:val="en-US"/>
        </w:rPr>
        <w:t>just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specific</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we</w:t>
      </w:r>
      <w:r w:rsidRPr="00D419C1">
        <w:rPr>
          <w:rFonts w:cs="Arial"/>
          <w:sz w:val="24"/>
          <w:szCs w:val="24"/>
          <w:lang w:val="en-US"/>
        </w:rPr>
        <w:t xml:space="preserve"> </w:t>
      </w:r>
      <w:r w:rsidRPr="00D419C1">
        <w:rPr>
          <w:rFonts w:eastAsia="Calibri" w:cs="Arial"/>
          <w:sz w:val="24"/>
          <w:szCs w:val="24"/>
          <w:lang w:val="en-US"/>
        </w:rPr>
        <w:t>recognize</w:t>
      </w:r>
      <w:r w:rsidRPr="00D419C1">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also</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broader</w:t>
      </w:r>
      <w:r w:rsidRPr="00D419C1">
        <w:rPr>
          <w:rFonts w:cs="Arial"/>
          <w:sz w:val="24"/>
          <w:szCs w:val="24"/>
          <w:lang w:val="en-US"/>
        </w:rPr>
        <w:t xml:space="preserve"> </w:t>
      </w:r>
      <w:r w:rsidRPr="00D419C1">
        <w:rPr>
          <w:rFonts w:eastAsia="Calibri" w:cs="Arial"/>
          <w:i/>
          <w:sz w:val="24"/>
          <w:szCs w:val="24"/>
          <w:lang w:val="en-US"/>
        </w:rPr>
        <w:t>ranges</w:t>
      </w:r>
      <w:r w:rsidRPr="00D419C1">
        <w:rPr>
          <w:rFonts w:cs="Arial"/>
          <w:sz w:val="24"/>
          <w:szCs w:val="24"/>
          <w:lang w:val="en-US"/>
        </w:rPr>
        <w:t xml:space="preserve"> </w:t>
      </w:r>
      <w:r w:rsidRPr="00D419C1">
        <w:rPr>
          <w:rFonts w:eastAsia="Calibri" w:cs="Arial"/>
          <w:sz w:val="24"/>
          <w:szCs w:val="24"/>
          <w:lang w:val="en-US"/>
        </w:rPr>
        <w:t>those</w:t>
      </w:r>
      <w:r w:rsidRPr="00D419C1">
        <w:rPr>
          <w:rFonts w:cs="Arial"/>
          <w:sz w:val="24"/>
          <w:szCs w:val="24"/>
          <w:lang w:val="en-US"/>
        </w:rPr>
        <w:t xml:space="preserve"> </w:t>
      </w:r>
      <w:r w:rsidRPr="00D419C1">
        <w:rPr>
          <w:rFonts w:eastAsia="Calibri" w:cs="Arial"/>
          <w:sz w:val="24"/>
          <w:szCs w:val="24"/>
          <w:lang w:val="en-US"/>
        </w:rPr>
        <w:t>we</w:t>
      </w:r>
      <w:r w:rsidRPr="00D419C1">
        <w:rPr>
          <w:rFonts w:cs="Arial"/>
          <w:sz w:val="24"/>
          <w:szCs w:val="24"/>
          <w:lang w:val="en-US"/>
        </w:rPr>
        <w:t xml:space="preserve"> </w:t>
      </w:r>
      <w:r w:rsidRPr="00D419C1">
        <w:rPr>
          <w:rFonts w:eastAsia="Calibri" w:cs="Arial"/>
          <w:sz w:val="24"/>
          <w:szCs w:val="24"/>
          <w:lang w:val="en-US"/>
        </w:rPr>
        <w:t>recogni</w:t>
      </w:r>
      <w:r>
        <w:rPr>
          <w:rFonts w:eastAsia="Calibri" w:cs="Arial"/>
          <w:sz w:val="24"/>
          <w:szCs w:val="24"/>
          <w:lang w:val="en-US"/>
        </w:rPr>
        <w:t>z</w:t>
      </w:r>
      <w:r w:rsidRPr="00D419C1">
        <w:rPr>
          <w:rFonts w:eastAsia="Calibri" w:cs="Arial"/>
          <w:sz w:val="24"/>
          <w:szCs w:val="24"/>
          <w:lang w:val="en-US"/>
        </w:rPr>
        <w:t>e</w:t>
      </w:r>
      <w:r w:rsidRPr="00D419C1">
        <w:rPr>
          <w:rFonts w:cs="Arial"/>
          <w:sz w:val="24"/>
          <w:szCs w:val="24"/>
          <w:lang w:val="en-US"/>
        </w:rPr>
        <w:t xml:space="preserve"> </w:t>
      </w:r>
      <w:r w:rsidRPr="00D419C1">
        <w:rPr>
          <w:rFonts w:eastAsia="Calibri" w:cs="Arial"/>
          <w:sz w:val="24"/>
          <w:szCs w:val="24"/>
          <w:lang w:val="en-US"/>
        </w:rPr>
        <w:t>fall</w:t>
      </w:r>
      <w:r w:rsidRPr="00D419C1">
        <w:rPr>
          <w:rFonts w:cs="Arial"/>
          <w:sz w:val="24"/>
          <w:szCs w:val="24"/>
          <w:lang w:val="en-US"/>
        </w:rPr>
        <w:t xml:space="preserve"> </w:t>
      </w:r>
      <w:r w:rsidRPr="00D419C1">
        <w:rPr>
          <w:rFonts w:eastAsia="Calibri" w:cs="Arial"/>
          <w:sz w:val="24"/>
          <w:szCs w:val="24"/>
          <w:lang w:val="en-US"/>
        </w:rPr>
        <w:t>into (a point made by historically-minded and feminist virtue ethicists).</w:t>
      </w:r>
    </w:p>
    <w:p w14:paraId="7731AAA1"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work</w:t>
      </w:r>
      <w:r w:rsidRPr="00D419C1">
        <w:rPr>
          <w:rFonts w:cs="Arial"/>
          <w:sz w:val="24"/>
          <w:szCs w:val="24"/>
          <w:lang w:val="en-US"/>
        </w:rPr>
        <w:t xml:space="preserve"> </w:t>
      </w:r>
      <w:r w:rsidRPr="00D419C1">
        <w:rPr>
          <w:rFonts w:eastAsia="Calibri" w:cs="Arial"/>
          <w:sz w:val="24"/>
          <w:szCs w:val="24"/>
          <w:lang w:val="en-US"/>
        </w:rPr>
        <w:t>calls</w:t>
      </w:r>
      <w:r w:rsidRPr="00D419C1">
        <w:rPr>
          <w:rFonts w:cs="Arial"/>
          <w:sz w:val="24"/>
          <w:szCs w:val="24"/>
          <w:lang w:val="en-US"/>
        </w:rPr>
        <w:t xml:space="preserve"> </w:t>
      </w:r>
      <w:r w:rsidRPr="00D419C1">
        <w:rPr>
          <w:rFonts w:eastAsia="Calibri" w:cs="Arial"/>
          <w:sz w:val="24"/>
          <w:szCs w:val="24"/>
          <w:lang w:val="en-US"/>
        </w:rPr>
        <w:t>attention</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tendency</w:t>
      </w:r>
      <w:r w:rsidRPr="00D419C1">
        <w:rPr>
          <w:rFonts w:cs="Arial"/>
          <w:sz w:val="24"/>
          <w:szCs w:val="24"/>
          <w:lang w:val="en-US"/>
        </w:rPr>
        <w:t xml:space="preserve"> </w:t>
      </w:r>
      <w:r w:rsidRPr="00D419C1">
        <w:rPr>
          <w:rFonts w:eastAsia="Calibri" w:cs="Arial"/>
          <w:sz w:val="24"/>
          <w:szCs w:val="24"/>
          <w:lang w:val="en-US"/>
        </w:rPr>
        <w:t>within</w:t>
      </w:r>
      <w:r w:rsidRPr="00D419C1">
        <w:rPr>
          <w:rFonts w:cs="Arial"/>
          <w:sz w:val="24"/>
          <w:szCs w:val="24"/>
          <w:lang w:val="en-US"/>
        </w:rPr>
        <w:t xml:space="preserve"> </w:t>
      </w:r>
      <w:r w:rsidRPr="00D419C1">
        <w:rPr>
          <w:rFonts w:eastAsia="Calibri" w:cs="Arial"/>
          <w:sz w:val="24"/>
          <w:szCs w:val="24"/>
          <w:lang w:val="en-US"/>
        </w:rPr>
        <w:t>Western</w:t>
      </w:r>
      <w:r w:rsidRPr="00D419C1">
        <w:rPr>
          <w:rFonts w:cs="Arial"/>
          <w:sz w:val="24"/>
          <w:szCs w:val="24"/>
          <w:lang w:val="en-US"/>
        </w:rPr>
        <w:t xml:space="preserve"> </w:t>
      </w:r>
      <w:r w:rsidRPr="00D419C1">
        <w:rPr>
          <w:rFonts w:eastAsia="Calibri" w:cs="Arial"/>
          <w:sz w:val="24"/>
          <w:szCs w:val="24"/>
          <w:lang w:val="en-US"/>
        </w:rPr>
        <w:t>moral</w:t>
      </w:r>
      <w:r w:rsidRPr="00D419C1">
        <w:rPr>
          <w:rFonts w:cs="Arial"/>
          <w:sz w:val="24"/>
          <w:szCs w:val="24"/>
          <w:lang w:val="en-US"/>
        </w:rPr>
        <w:t xml:space="preserve"> </w:t>
      </w:r>
      <w:r w:rsidRPr="00D419C1">
        <w:rPr>
          <w:rFonts w:eastAsia="Calibri" w:cs="Arial"/>
          <w:sz w:val="24"/>
          <w:szCs w:val="24"/>
          <w:lang w:val="en-US"/>
        </w:rPr>
        <w:t>philosophy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last</w:t>
      </w:r>
      <w:r w:rsidRPr="00D419C1">
        <w:rPr>
          <w:rFonts w:cs="Arial"/>
          <w:sz w:val="24"/>
          <w:szCs w:val="24"/>
          <w:lang w:val="en-US"/>
        </w:rPr>
        <w:t xml:space="preserve"> </w:t>
      </w:r>
      <w:r w:rsidRPr="00D419C1">
        <w:rPr>
          <w:rFonts w:eastAsia="Calibri" w:cs="Arial"/>
          <w:sz w:val="24"/>
          <w:szCs w:val="24"/>
          <w:lang w:val="en-US"/>
        </w:rPr>
        <w:t>few</w:t>
      </w:r>
      <w:r w:rsidRPr="00D419C1">
        <w:rPr>
          <w:rFonts w:cs="Arial"/>
          <w:sz w:val="24"/>
          <w:szCs w:val="24"/>
          <w:lang w:val="en-US"/>
        </w:rPr>
        <w:t xml:space="preserve"> </w:t>
      </w:r>
      <w:r w:rsidRPr="00D419C1">
        <w:rPr>
          <w:rFonts w:eastAsia="Calibri" w:cs="Arial"/>
          <w:sz w:val="24"/>
          <w:szCs w:val="24"/>
          <w:lang w:val="en-US"/>
        </w:rPr>
        <w:t>centuries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privilege</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certain</w:t>
      </w:r>
      <w:r w:rsidRPr="00D419C1">
        <w:rPr>
          <w:rFonts w:cs="Arial"/>
          <w:sz w:val="24"/>
          <w:szCs w:val="24"/>
          <w:lang w:val="en-US"/>
        </w:rPr>
        <w:t xml:space="preserve"> </w:t>
      </w:r>
      <w:r w:rsidRPr="00D419C1">
        <w:rPr>
          <w:rFonts w:eastAsia="Calibri" w:cs="Arial"/>
          <w:sz w:val="24"/>
          <w:szCs w:val="24"/>
          <w:lang w:val="en-US"/>
        </w:rPr>
        <w:t>range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moral</w:t>
      </w:r>
      <w:r w:rsidRPr="00D419C1">
        <w:rPr>
          <w:rFonts w:cs="Arial"/>
          <w:sz w:val="24"/>
          <w:szCs w:val="24"/>
          <w:lang w:val="en-US"/>
        </w:rPr>
        <w:t xml:space="preserve"> </w:t>
      </w:r>
      <w:r w:rsidRPr="00D419C1">
        <w:rPr>
          <w:rFonts w:eastAsia="Calibri" w:cs="Arial"/>
          <w:sz w:val="24"/>
          <w:szCs w:val="24"/>
          <w:lang w:val="en-US"/>
        </w:rPr>
        <w:t>values</w:t>
      </w:r>
      <w:r w:rsidRPr="00D419C1">
        <w:rPr>
          <w:rFonts w:cs="Arial"/>
          <w:sz w:val="24"/>
          <w:szCs w:val="24"/>
          <w:lang w:val="en-US"/>
        </w:rPr>
        <w:t xml:space="preserve">: </w:t>
      </w:r>
      <w:r w:rsidRPr="00D419C1">
        <w:rPr>
          <w:rFonts w:eastAsia="Calibri" w:cs="Arial"/>
          <w:sz w:val="24"/>
          <w:szCs w:val="24"/>
          <w:lang w:val="en-US"/>
        </w:rPr>
        <w:t>confidence</w:t>
      </w:r>
      <w:r w:rsidRPr="00D419C1">
        <w:rPr>
          <w:rFonts w:cs="Arial"/>
          <w:sz w:val="24"/>
          <w:szCs w:val="24"/>
          <w:lang w:val="en-US"/>
        </w:rPr>
        <w:t xml:space="preserve">, </w:t>
      </w:r>
      <w:r w:rsidRPr="00D419C1">
        <w:rPr>
          <w:rFonts w:eastAsia="Calibri" w:cs="Arial"/>
          <w:sz w:val="24"/>
          <w:szCs w:val="24"/>
          <w:lang w:val="en-US"/>
        </w:rPr>
        <w:t>autonomy</w:t>
      </w:r>
      <w:r w:rsidRPr="00D419C1">
        <w:rPr>
          <w:rFonts w:cs="Arial"/>
          <w:sz w:val="24"/>
          <w:szCs w:val="24"/>
          <w:lang w:val="en-US"/>
        </w:rPr>
        <w:t xml:space="preserve">, </w:t>
      </w:r>
      <w:r w:rsidRPr="00D419C1">
        <w:rPr>
          <w:rFonts w:eastAsia="Calibri" w:cs="Arial"/>
          <w:sz w:val="24"/>
          <w:szCs w:val="24"/>
          <w:lang w:val="en-US"/>
        </w:rPr>
        <w:t>independence</w:t>
      </w:r>
      <w:r w:rsidRPr="00D419C1">
        <w:rPr>
          <w:rFonts w:cs="Arial"/>
          <w:sz w:val="24"/>
          <w:szCs w:val="24"/>
          <w:lang w:val="en-US"/>
        </w:rPr>
        <w:t xml:space="preserve"> –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so</w:t>
      </w:r>
      <w:r w:rsidRPr="00D419C1">
        <w:rPr>
          <w:rFonts w:cs="Arial"/>
          <w:sz w:val="24"/>
          <w:szCs w:val="24"/>
          <w:lang w:val="en-US"/>
        </w:rPr>
        <w:t xml:space="preserve"> </w:t>
      </w:r>
      <w:r w:rsidRPr="00D419C1">
        <w:rPr>
          <w:rFonts w:eastAsia="Calibri" w:cs="Arial"/>
          <w:sz w:val="24"/>
          <w:szCs w:val="24"/>
          <w:lang w:val="en-US"/>
        </w:rPr>
        <w:t>on –</w:t>
      </w:r>
      <w:r w:rsidRPr="00D419C1">
        <w:rPr>
          <w:rFonts w:cs="Arial"/>
          <w:sz w:val="24"/>
          <w:szCs w:val="24"/>
          <w:lang w:val="en-US"/>
        </w:rPr>
        <w:t xml:space="preserve"> </w:t>
      </w:r>
      <w:r w:rsidRPr="00D419C1">
        <w:rPr>
          <w:rFonts w:eastAsia="Calibri" w:cs="Arial"/>
          <w:sz w:val="24"/>
          <w:szCs w:val="24"/>
          <w:lang w:val="en-US"/>
        </w:rPr>
        <w:t>while</w:t>
      </w:r>
      <w:r w:rsidRPr="00D419C1">
        <w:rPr>
          <w:rFonts w:cs="Arial"/>
          <w:sz w:val="24"/>
          <w:szCs w:val="24"/>
          <w:lang w:val="en-US"/>
        </w:rPr>
        <w:t xml:space="preserve"> </w:t>
      </w:r>
      <w:r w:rsidRPr="00D419C1">
        <w:rPr>
          <w:rFonts w:eastAsia="Calibri" w:cs="Arial"/>
          <w:sz w:val="24"/>
          <w:szCs w:val="24"/>
          <w:lang w:val="en-US"/>
        </w:rPr>
        <w:t>marginali</w:t>
      </w:r>
      <w:r>
        <w:rPr>
          <w:rFonts w:eastAsia="Calibri" w:cs="Arial"/>
          <w:sz w:val="24"/>
          <w:szCs w:val="24"/>
          <w:lang w:val="en-US"/>
        </w:rPr>
        <w:t>z</w:t>
      </w:r>
      <w:r w:rsidRPr="00D419C1">
        <w:rPr>
          <w:rFonts w:eastAsia="Calibri" w:cs="Arial"/>
          <w:sz w:val="24"/>
          <w:szCs w:val="24"/>
          <w:lang w:val="en-US"/>
        </w:rPr>
        <w:t>ing</w:t>
      </w:r>
      <w:r w:rsidRPr="00D419C1">
        <w:rPr>
          <w:rFonts w:cs="Arial"/>
          <w:sz w:val="24"/>
          <w:szCs w:val="24"/>
          <w:lang w:val="en-US"/>
        </w:rPr>
        <w:t xml:space="preserve"> </w:t>
      </w:r>
      <w:r w:rsidRPr="00D419C1">
        <w:rPr>
          <w:rFonts w:eastAsia="Calibri" w:cs="Arial"/>
          <w:sz w:val="24"/>
          <w:szCs w:val="24"/>
          <w:lang w:val="en-US"/>
        </w:rPr>
        <w:t>others</w:t>
      </w:r>
      <w:r w:rsidRPr="00D419C1">
        <w:rPr>
          <w:rFonts w:cs="Arial"/>
          <w:sz w:val="24"/>
          <w:szCs w:val="24"/>
          <w:lang w:val="en-US"/>
        </w:rPr>
        <w:t xml:space="preserve">, </w:t>
      </w:r>
      <w:r w:rsidRPr="00D419C1">
        <w:rPr>
          <w:rFonts w:eastAsia="Calibri" w:cs="Arial"/>
          <w:sz w:val="24"/>
          <w:szCs w:val="24"/>
          <w:lang w:val="en-US"/>
        </w:rPr>
        <w:t>including</w:t>
      </w:r>
      <w:r w:rsidRPr="00D419C1">
        <w:rPr>
          <w:rFonts w:cs="Arial"/>
          <w:sz w:val="24"/>
          <w:szCs w:val="24"/>
          <w:lang w:val="en-US"/>
        </w:rPr>
        <w:t xml:space="preserve"> </w:t>
      </w:r>
      <w:r w:rsidRPr="00D419C1">
        <w:rPr>
          <w:rFonts w:eastAsia="Calibri" w:cs="Arial"/>
          <w:sz w:val="24"/>
          <w:szCs w:val="24"/>
          <w:lang w:val="en-US"/>
        </w:rPr>
        <w:t>love</w:t>
      </w:r>
      <w:r w:rsidRPr="00D419C1">
        <w:rPr>
          <w:rFonts w:cs="Arial"/>
          <w:sz w:val="24"/>
          <w:szCs w:val="24"/>
          <w:lang w:val="en-US"/>
        </w:rPr>
        <w:t xml:space="preserve">, </w:t>
      </w:r>
      <w:r w:rsidRPr="00D419C1">
        <w:rPr>
          <w:rFonts w:eastAsia="Calibri" w:cs="Arial"/>
          <w:sz w:val="24"/>
          <w:szCs w:val="24"/>
          <w:lang w:val="en-US"/>
        </w:rPr>
        <w:t>care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dependence</w:t>
      </w:r>
      <w:r w:rsidRPr="00D419C1">
        <w:rPr>
          <w:rFonts w:cs="Arial"/>
          <w:sz w:val="24"/>
          <w:szCs w:val="24"/>
          <w:lang w:val="en-US"/>
        </w:rPr>
        <w:t xml:space="preserve">. </w:t>
      </w: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contingences</w:t>
      </w:r>
      <w:r w:rsidRPr="00D419C1">
        <w:rPr>
          <w:rFonts w:cs="Arial"/>
          <w:sz w:val="24"/>
          <w:szCs w:val="24"/>
          <w:lang w:val="en-US"/>
        </w:rPr>
        <w:t xml:space="preserve"> </w:t>
      </w:r>
      <w:r w:rsidRPr="00D419C1">
        <w:rPr>
          <w:rFonts w:eastAsia="Calibri" w:cs="Arial"/>
          <w:sz w:val="24"/>
          <w:szCs w:val="24"/>
          <w:lang w:val="en-US"/>
        </w:rPr>
        <w:t>have</w:t>
      </w:r>
      <w:r w:rsidRPr="00D419C1">
        <w:rPr>
          <w:rFonts w:cs="Arial"/>
          <w:sz w:val="24"/>
          <w:szCs w:val="24"/>
          <w:lang w:val="en-US"/>
        </w:rPr>
        <w:t xml:space="preserve"> </w:t>
      </w:r>
      <w:r w:rsidRPr="00D419C1">
        <w:rPr>
          <w:rFonts w:eastAsia="Calibri" w:cs="Arial"/>
          <w:sz w:val="24"/>
          <w:szCs w:val="24"/>
          <w:lang w:val="en-US"/>
        </w:rPr>
        <w:t>many</w:t>
      </w:r>
      <w:r w:rsidRPr="00D419C1">
        <w:rPr>
          <w:rFonts w:cs="Arial"/>
          <w:sz w:val="24"/>
          <w:szCs w:val="24"/>
          <w:lang w:val="en-US"/>
        </w:rPr>
        <w:t xml:space="preserve"> </w:t>
      </w:r>
      <w:r w:rsidRPr="00D419C1">
        <w:rPr>
          <w:rFonts w:eastAsia="Calibri" w:cs="Arial"/>
          <w:sz w:val="24"/>
          <w:szCs w:val="24"/>
          <w:lang w:val="en-US"/>
        </w:rPr>
        <w:t>sources</w:t>
      </w:r>
      <w:r w:rsidRPr="00D419C1">
        <w:rPr>
          <w:rFonts w:cs="Arial"/>
          <w:sz w:val="24"/>
          <w:szCs w:val="24"/>
          <w:lang w:val="en-US"/>
        </w:rPr>
        <w:t xml:space="preserve">, </w:t>
      </w:r>
      <w:r w:rsidRPr="00D419C1">
        <w:rPr>
          <w:rFonts w:eastAsia="Calibri" w:cs="Arial"/>
          <w:sz w:val="24"/>
          <w:szCs w:val="24"/>
          <w:lang w:val="en-US"/>
        </w:rPr>
        <w:t>including</w:t>
      </w:r>
      <w:r w:rsidRPr="00D419C1">
        <w:rPr>
          <w:rFonts w:cs="Arial"/>
          <w:sz w:val="24"/>
          <w:szCs w:val="24"/>
          <w:lang w:val="en-US"/>
        </w:rPr>
        <w:t xml:space="preserve"> </w:t>
      </w:r>
      <w:r w:rsidRPr="00D419C1">
        <w:rPr>
          <w:rFonts w:eastAsia="Calibri" w:cs="Arial"/>
          <w:sz w:val="24"/>
          <w:szCs w:val="24"/>
          <w:lang w:val="en-US"/>
        </w:rPr>
        <w:t>demographic</w:t>
      </w:r>
      <w:r w:rsidRPr="00D419C1">
        <w:rPr>
          <w:rFonts w:cs="Arial"/>
          <w:sz w:val="24"/>
          <w:szCs w:val="24"/>
          <w:lang w:val="en-US"/>
        </w:rPr>
        <w:t xml:space="preserve"> </w:t>
      </w:r>
      <w:r w:rsidRPr="00D419C1">
        <w:rPr>
          <w:rFonts w:eastAsia="Calibri" w:cs="Arial"/>
          <w:sz w:val="24"/>
          <w:szCs w:val="24"/>
          <w:lang w:val="en-US"/>
        </w:rPr>
        <w:t>biases</w:t>
      </w:r>
      <w:r w:rsidRPr="00D419C1">
        <w:rPr>
          <w:rFonts w:cs="Arial"/>
          <w:sz w:val="24"/>
          <w:szCs w:val="24"/>
          <w:lang w:val="en-US"/>
        </w:rPr>
        <w:t xml:space="preserve">, </w:t>
      </w:r>
      <w:r w:rsidRPr="00D419C1">
        <w:rPr>
          <w:rFonts w:eastAsia="Calibri" w:cs="Arial"/>
          <w:sz w:val="24"/>
          <w:szCs w:val="24"/>
          <w:lang w:val="en-US"/>
        </w:rPr>
        <w:t>deep</w:t>
      </w:r>
      <w:r w:rsidRPr="00D419C1">
        <w:rPr>
          <w:rFonts w:cs="Arial"/>
          <w:sz w:val="24"/>
          <w:szCs w:val="24"/>
          <w:lang w:val="en-US"/>
        </w:rPr>
        <w:t>-</w:t>
      </w:r>
      <w:r w:rsidRPr="00D419C1">
        <w:rPr>
          <w:rFonts w:eastAsia="Calibri" w:cs="Arial"/>
          <w:sz w:val="24"/>
          <w:szCs w:val="24"/>
          <w:lang w:val="en-US"/>
        </w:rPr>
        <w:t>rooted</w:t>
      </w:r>
      <w:r w:rsidRPr="00D419C1">
        <w:rPr>
          <w:rFonts w:cs="Arial"/>
          <w:sz w:val="24"/>
          <w:szCs w:val="24"/>
          <w:lang w:val="en-US"/>
        </w:rPr>
        <w:t xml:space="preserve"> </w:t>
      </w:r>
      <w:r w:rsidRPr="00D419C1">
        <w:rPr>
          <w:rFonts w:eastAsia="Calibri" w:cs="Arial"/>
          <w:sz w:val="24"/>
          <w:szCs w:val="24"/>
          <w:lang w:val="en-US"/>
        </w:rPr>
        <w:t>masculinist</w:t>
      </w:r>
      <w:r w:rsidRPr="00D419C1">
        <w:rPr>
          <w:rFonts w:cs="Arial"/>
          <w:sz w:val="24"/>
          <w:szCs w:val="24"/>
          <w:lang w:val="en-US"/>
        </w:rPr>
        <w:t xml:space="preserve"> </w:t>
      </w:r>
      <w:r w:rsidRPr="00D419C1">
        <w:rPr>
          <w:rFonts w:eastAsia="Calibri" w:cs="Arial"/>
          <w:sz w:val="24"/>
          <w:szCs w:val="24"/>
          <w:lang w:val="en-US"/>
        </w:rPr>
        <w:t>prejudices,</w:t>
      </w:r>
      <w:r w:rsidRPr="00D419C1">
        <w:rPr>
          <w:rFonts w:cs="Arial"/>
          <w:sz w:val="24"/>
          <w:szCs w:val="24"/>
          <w:lang w:val="en-US"/>
        </w:rPr>
        <w:t xml:space="preserve"> </w:t>
      </w:r>
      <w:r w:rsidRPr="00D419C1">
        <w:rPr>
          <w:rFonts w:eastAsia="Calibri" w:cs="Arial"/>
          <w:sz w:val="24"/>
          <w:szCs w:val="24"/>
          <w:lang w:val="en-US"/>
        </w:rPr>
        <w:t>ongoing</w:t>
      </w:r>
      <w:r w:rsidRPr="00D419C1">
        <w:rPr>
          <w:rFonts w:cs="Arial"/>
          <w:sz w:val="24"/>
          <w:szCs w:val="24"/>
          <w:lang w:val="en-US"/>
        </w:rPr>
        <w:t xml:space="preserve"> </w:t>
      </w:r>
      <w:r w:rsidRPr="00D419C1">
        <w:rPr>
          <w:rFonts w:eastAsia="Calibri" w:cs="Arial"/>
          <w:sz w:val="24"/>
          <w:szCs w:val="24"/>
          <w:lang w:val="en-US"/>
        </w:rPr>
        <w:t>marginali</w:t>
      </w:r>
      <w:r>
        <w:rPr>
          <w:rFonts w:eastAsia="Calibri" w:cs="Arial"/>
          <w:sz w:val="24"/>
          <w:szCs w:val="24"/>
          <w:lang w:val="en-US"/>
        </w:rPr>
        <w:t>z</w:t>
      </w:r>
      <w:r w:rsidRPr="00D419C1">
        <w:rPr>
          <w:rFonts w:eastAsia="Calibri" w:cs="Arial"/>
          <w:sz w:val="24"/>
          <w:szCs w:val="24"/>
          <w:lang w:val="en-US"/>
        </w:rPr>
        <w:t>ation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those</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caregiving</w:t>
      </w:r>
      <w:r w:rsidRPr="00D419C1">
        <w:rPr>
          <w:rFonts w:cs="Arial"/>
          <w:sz w:val="24"/>
          <w:szCs w:val="24"/>
          <w:lang w:val="en-US"/>
        </w:rPr>
        <w:t xml:space="preserve"> </w:t>
      </w:r>
      <w:r w:rsidRPr="00D419C1">
        <w:rPr>
          <w:rFonts w:eastAsia="Calibri" w:cs="Arial"/>
          <w:sz w:val="24"/>
          <w:szCs w:val="24"/>
          <w:lang w:val="en-US"/>
        </w:rPr>
        <w:t>roles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many others</w:t>
      </w:r>
      <w:r w:rsidRPr="00D419C1">
        <w:rPr>
          <w:rFonts w:cs="Arial"/>
          <w:sz w:val="24"/>
          <w:szCs w:val="24"/>
          <w:lang w:val="en-US"/>
        </w:rPr>
        <w:t xml:space="preserve">. </w:t>
      </w:r>
      <w:r w:rsidRPr="00D419C1">
        <w:rPr>
          <w:rFonts w:eastAsia="Calibri" w:cs="Arial"/>
          <w:sz w:val="24"/>
          <w:szCs w:val="24"/>
          <w:lang w:val="en-US"/>
        </w:rPr>
        <w:t>Whatever</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causes</w:t>
      </w:r>
      <w:r w:rsidRPr="00D419C1">
        <w:rPr>
          <w:rFonts w:cs="Arial"/>
          <w:sz w:val="24"/>
          <w:szCs w:val="24"/>
          <w:lang w:val="en-US"/>
        </w:rPr>
        <w:t xml:space="preserve">, </w:t>
      </w:r>
      <w:r w:rsidRPr="00D419C1">
        <w:rPr>
          <w:rFonts w:eastAsia="Calibri" w:cs="Arial"/>
          <w:sz w:val="24"/>
          <w:szCs w:val="24"/>
          <w:lang w:val="en-US"/>
        </w:rPr>
        <w:t>a clear</w:t>
      </w:r>
      <w:r w:rsidRPr="00D419C1">
        <w:rPr>
          <w:rFonts w:cs="Arial"/>
          <w:sz w:val="24"/>
          <w:szCs w:val="24"/>
          <w:lang w:val="en-US"/>
        </w:rPr>
        <w:t xml:space="preserve"> </w:t>
      </w:r>
      <w:r w:rsidRPr="00D419C1">
        <w:rPr>
          <w:rFonts w:eastAsia="Calibri" w:cs="Arial"/>
          <w:sz w:val="24"/>
          <w:szCs w:val="24"/>
          <w:lang w:val="en-US"/>
        </w:rPr>
        <w:t>effect</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privileging</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set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promethean</w:t>
      </w:r>
      <w:r w:rsidRPr="00D419C1">
        <w:rPr>
          <w:rFonts w:cs="Arial"/>
          <w:sz w:val="24"/>
          <w:szCs w:val="24"/>
          <w:lang w:val="en-US"/>
        </w:rPr>
        <w:t xml:space="preserve"> </w:t>
      </w:r>
      <w:r w:rsidRPr="00D419C1">
        <w:rPr>
          <w:rFonts w:eastAsia="Calibri" w:cs="Arial"/>
          <w:sz w:val="24"/>
          <w:szCs w:val="24"/>
          <w:lang w:val="en-US"/>
        </w:rPr>
        <w:t>moral</w:t>
      </w:r>
      <w:r w:rsidRPr="00D419C1">
        <w:rPr>
          <w:rFonts w:cs="Arial"/>
          <w:sz w:val="24"/>
          <w:szCs w:val="24"/>
          <w:lang w:val="en-US"/>
        </w:rPr>
        <w:t xml:space="preserve"> </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confidence</w:t>
      </w:r>
      <w:r w:rsidRPr="00D419C1">
        <w:rPr>
          <w:rFonts w:cs="Arial"/>
          <w:sz w:val="24"/>
          <w:szCs w:val="24"/>
          <w:lang w:val="en-US"/>
        </w:rPr>
        <w:t xml:space="preserve">, </w:t>
      </w:r>
      <w:r w:rsidRPr="00D419C1">
        <w:rPr>
          <w:rFonts w:eastAsia="Calibri" w:cs="Arial"/>
          <w:sz w:val="24"/>
          <w:szCs w:val="24"/>
          <w:lang w:val="en-US"/>
        </w:rPr>
        <w:t>creativity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self</w:t>
      </w:r>
      <w:r w:rsidRPr="00D419C1">
        <w:rPr>
          <w:rFonts w:cs="Arial"/>
          <w:sz w:val="24"/>
          <w:szCs w:val="24"/>
          <w:lang w:val="en-US"/>
        </w:rPr>
        <w:t>-</w:t>
      </w:r>
      <w:r w:rsidRPr="00D419C1">
        <w:rPr>
          <w:rFonts w:eastAsia="Calibri" w:cs="Arial"/>
          <w:sz w:val="24"/>
          <w:szCs w:val="24"/>
          <w:lang w:val="en-US"/>
        </w:rPr>
        <w:t>sufficiency</w:t>
      </w:r>
      <w:r>
        <w:rPr>
          <w:rFonts w:eastAsia="Calibri" w:cs="Arial"/>
          <w:sz w:val="24"/>
          <w:szCs w:val="24"/>
          <w:lang w:val="en-US"/>
        </w:rPr>
        <w:t>—as feminist theorists, care ethicists, and others have documented</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result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range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conceptions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flourishing</w:t>
      </w:r>
      <w:r w:rsidRPr="00D419C1">
        <w:rPr>
          <w:rFonts w:cs="Arial"/>
          <w:sz w:val="24"/>
          <w:szCs w:val="24"/>
          <w:lang w:val="en-US"/>
        </w:rPr>
        <w:t xml:space="preserve"> </w:t>
      </w:r>
      <w:r w:rsidRPr="00D419C1">
        <w:rPr>
          <w:rFonts w:eastAsia="Calibri" w:cs="Arial"/>
          <w:sz w:val="24"/>
          <w:szCs w:val="24"/>
          <w:lang w:val="en-US"/>
        </w:rPr>
        <w:t>comes to be</w:t>
      </w:r>
      <w:r w:rsidRPr="00D419C1">
        <w:rPr>
          <w:rFonts w:cs="Arial"/>
          <w:sz w:val="24"/>
          <w:szCs w:val="24"/>
          <w:lang w:val="en-US"/>
        </w:rPr>
        <w:t xml:space="preserve"> </w:t>
      </w:r>
      <w:r w:rsidRPr="00D419C1">
        <w:rPr>
          <w:rFonts w:eastAsia="Calibri" w:cs="Arial"/>
          <w:sz w:val="24"/>
          <w:szCs w:val="24"/>
          <w:lang w:val="en-US"/>
        </w:rPr>
        <w:t>contingently</w:t>
      </w:r>
      <w:r w:rsidRPr="00D419C1">
        <w:rPr>
          <w:rFonts w:cs="Arial"/>
          <w:sz w:val="24"/>
          <w:szCs w:val="24"/>
          <w:lang w:val="en-US"/>
        </w:rPr>
        <w:t xml:space="preserve"> </w:t>
      </w:r>
      <w:r w:rsidRPr="00D419C1">
        <w:rPr>
          <w:rFonts w:eastAsia="Calibri" w:cs="Arial"/>
          <w:sz w:val="24"/>
          <w:szCs w:val="24"/>
          <w:lang w:val="en-US"/>
        </w:rPr>
        <w:t>delimited</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ways</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ought</w:t>
      </w:r>
      <w:r w:rsidRPr="00D419C1">
        <w:rPr>
          <w:rFonts w:cs="Arial"/>
          <w:sz w:val="24"/>
          <w:szCs w:val="24"/>
          <w:lang w:val="en-US"/>
        </w:rPr>
        <w:t xml:space="preserve"> </w:t>
      </w:r>
      <w:r w:rsidRPr="00D419C1">
        <w:rPr>
          <w:rFonts w:eastAsia="Calibri" w:cs="Arial"/>
          <w:sz w:val="24"/>
          <w:szCs w:val="24"/>
          <w:lang w:val="en-US"/>
        </w:rPr>
        <w:t>to be</w:t>
      </w:r>
      <w:r w:rsidRPr="00D419C1">
        <w:rPr>
          <w:rFonts w:cs="Arial"/>
          <w:sz w:val="24"/>
          <w:szCs w:val="24"/>
          <w:lang w:val="en-US"/>
        </w:rPr>
        <w:t xml:space="preserve"> </w:t>
      </w:r>
      <w:r w:rsidRPr="00D419C1">
        <w:rPr>
          <w:rFonts w:eastAsia="Calibri" w:cs="Arial"/>
          <w:sz w:val="24"/>
          <w:szCs w:val="24"/>
          <w:lang w:val="en-US"/>
        </w:rPr>
        <w:t>resisted</w:t>
      </w:r>
      <w:r w:rsidRPr="00D419C1">
        <w:rPr>
          <w:rFonts w:cs="Arial"/>
          <w:sz w:val="24"/>
          <w:szCs w:val="24"/>
          <w:lang w:val="en-US"/>
        </w:rPr>
        <w:t>.</w:t>
      </w:r>
    </w:p>
    <w:p w14:paraId="476BD14F" w14:textId="77777777" w:rsidR="00AF6837" w:rsidRPr="002C2CD6" w:rsidRDefault="00AF6837" w:rsidP="00AF6837">
      <w:pPr>
        <w:pStyle w:val="NoSpacing"/>
        <w:ind w:firstLine="720"/>
        <w:rPr>
          <w:rFonts w:eastAsia="Calibri" w:cs="Arial"/>
          <w:sz w:val="24"/>
          <w:szCs w:val="24"/>
          <w:lang w:val="en-US"/>
        </w:rPr>
      </w:pP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interesting</w:t>
      </w:r>
      <w:r w:rsidRPr="00D419C1">
        <w:rPr>
          <w:rFonts w:cs="Arial"/>
          <w:sz w:val="24"/>
          <w:szCs w:val="24"/>
          <w:lang w:val="en-US"/>
        </w:rPr>
        <w:t xml:space="preserve"> </w:t>
      </w:r>
      <w:r w:rsidRPr="00D419C1">
        <w:rPr>
          <w:rFonts w:eastAsia="Calibri" w:cs="Arial"/>
          <w:sz w:val="24"/>
          <w:szCs w:val="24"/>
          <w:lang w:val="en-US"/>
        </w:rPr>
        <w:t>question</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whether</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range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we</w:t>
      </w:r>
      <w:r w:rsidRPr="00D419C1">
        <w:rPr>
          <w:rFonts w:cs="Arial"/>
          <w:sz w:val="24"/>
          <w:szCs w:val="24"/>
          <w:lang w:val="en-US"/>
        </w:rPr>
        <w:t xml:space="preserve"> </w:t>
      </w:r>
      <w:r w:rsidRPr="00D419C1">
        <w:rPr>
          <w:rFonts w:eastAsia="Calibri" w:cs="Arial"/>
          <w:sz w:val="24"/>
          <w:szCs w:val="24"/>
          <w:lang w:val="en-US"/>
        </w:rPr>
        <w:t>currently</w:t>
      </w:r>
      <w:r w:rsidRPr="00D419C1">
        <w:rPr>
          <w:rFonts w:cs="Arial"/>
          <w:sz w:val="24"/>
          <w:szCs w:val="24"/>
          <w:lang w:val="en-US"/>
        </w:rPr>
        <w:t xml:space="preserve"> </w:t>
      </w:r>
      <w:r w:rsidRPr="00D419C1">
        <w:rPr>
          <w:rFonts w:eastAsia="Calibri" w:cs="Arial"/>
          <w:sz w:val="24"/>
          <w:szCs w:val="24"/>
          <w:lang w:val="en-US"/>
        </w:rPr>
        <w:t>privilege</w:t>
      </w:r>
      <w:r w:rsidRPr="00D419C1">
        <w:rPr>
          <w:rFonts w:cs="Arial"/>
          <w:sz w:val="24"/>
          <w:szCs w:val="24"/>
          <w:lang w:val="en-US"/>
        </w:rPr>
        <w:t xml:space="preserve"> </w:t>
      </w:r>
      <w:r w:rsidRPr="00D419C1">
        <w:rPr>
          <w:rFonts w:eastAsia="Calibri" w:cs="Arial"/>
          <w:sz w:val="24"/>
          <w:szCs w:val="24"/>
          <w:lang w:val="en-US"/>
        </w:rPr>
        <w:t>evinces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similar</w:t>
      </w:r>
      <w:r w:rsidRPr="00D419C1">
        <w:rPr>
          <w:rFonts w:cs="Arial"/>
          <w:sz w:val="24"/>
          <w:szCs w:val="24"/>
          <w:lang w:val="en-US"/>
        </w:rPr>
        <w:t xml:space="preserve"> </w:t>
      </w:r>
      <w:r w:rsidRPr="00D419C1">
        <w:rPr>
          <w:rFonts w:eastAsia="Calibri" w:cs="Arial"/>
          <w:sz w:val="24"/>
          <w:szCs w:val="24"/>
          <w:lang w:val="en-US"/>
        </w:rPr>
        <w:t>degree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contingent</w:t>
      </w:r>
      <w:r w:rsidRPr="00D419C1">
        <w:rPr>
          <w:rFonts w:cs="Arial"/>
          <w:sz w:val="24"/>
          <w:szCs w:val="24"/>
          <w:lang w:val="en-US"/>
        </w:rPr>
        <w:t xml:space="preserve"> </w:t>
      </w:r>
      <w:r w:rsidRPr="00D419C1">
        <w:rPr>
          <w:rFonts w:eastAsia="Calibri" w:cs="Arial"/>
          <w:sz w:val="24"/>
          <w:szCs w:val="24"/>
          <w:lang w:val="en-US"/>
        </w:rPr>
        <w:t>constriction</w:t>
      </w:r>
      <w:r w:rsidRPr="00D419C1">
        <w:rPr>
          <w:rFonts w:cs="Arial"/>
          <w:sz w:val="24"/>
          <w:szCs w:val="24"/>
          <w:lang w:val="en-US"/>
        </w:rPr>
        <w:t xml:space="preserve">. </w:t>
      </w:r>
      <w:r w:rsidRPr="00D419C1">
        <w:rPr>
          <w:rFonts w:eastAsia="Calibri" w:cs="Arial"/>
          <w:sz w:val="24"/>
          <w:szCs w:val="24"/>
          <w:lang w:val="en-US"/>
        </w:rPr>
        <w:t>Certainly</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contemporary</w:t>
      </w:r>
      <w:r w:rsidRPr="00D419C1">
        <w:rPr>
          <w:rFonts w:cs="Arial"/>
          <w:sz w:val="24"/>
          <w:szCs w:val="24"/>
          <w:lang w:val="en-US"/>
        </w:rPr>
        <w:t xml:space="preserve"> </w:t>
      </w:r>
      <w:r w:rsidRPr="00D419C1">
        <w:rPr>
          <w:rFonts w:eastAsia="Calibri" w:cs="Arial"/>
          <w:sz w:val="24"/>
          <w:szCs w:val="24"/>
          <w:lang w:val="en-US"/>
        </w:rPr>
        <w:t>focus</w:t>
      </w:r>
      <w:r w:rsidRPr="00D419C1">
        <w:rPr>
          <w:rFonts w:cs="Arial"/>
          <w:sz w:val="24"/>
          <w:szCs w:val="24"/>
          <w:lang w:val="en-US"/>
        </w:rPr>
        <w:t xml:space="preserve"> </w:t>
      </w:r>
      <w:r w:rsidRPr="00D419C1">
        <w:rPr>
          <w:rFonts w:eastAsia="Calibri" w:cs="Arial"/>
          <w:sz w:val="24"/>
          <w:szCs w:val="24"/>
          <w:lang w:val="en-US"/>
        </w:rPr>
        <w:t>on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surrounding</w:t>
      </w:r>
      <w:r w:rsidRPr="00D419C1">
        <w:rPr>
          <w:rFonts w:cs="Arial"/>
          <w:sz w:val="24"/>
          <w:szCs w:val="24"/>
          <w:lang w:val="en-US"/>
        </w:rPr>
        <w:t xml:space="preserve"> </w:t>
      </w:r>
      <w:r w:rsidRPr="00D419C1">
        <w:rPr>
          <w:rFonts w:eastAsia="Calibri" w:cs="Arial"/>
          <w:sz w:val="24"/>
          <w:szCs w:val="24"/>
          <w:lang w:val="en-US"/>
        </w:rPr>
        <w:t>humility</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partly</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legacy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enduring</w:t>
      </w:r>
      <w:r w:rsidRPr="00D419C1">
        <w:rPr>
          <w:rFonts w:cs="Arial"/>
          <w:sz w:val="24"/>
          <w:szCs w:val="24"/>
          <w:lang w:val="en-US"/>
        </w:rPr>
        <w:t xml:space="preserve"> </w:t>
      </w:r>
      <w:r w:rsidRPr="00D419C1">
        <w:rPr>
          <w:rFonts w:eastAsia="Calibri" w:cs="Arial"/>
          <w:sz w:val="24"/>
          <w:szCs w:val="24"/>
          <w:lang w:val="en-US"/>
        </w:rPr>
        <w:t>influence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Christian</w:t>
      </w:r>
      <w:r w:rsidRPr="00D419C1">
        <w:rPr>
          <w:rFonts w:cs="Arial"/>
          <w:sz w:val="24"/>
          <w:szCs w:val="24"/>
          <w:lang w:val="en-US"/>
        </w:rPr>
        <w:t xml:space="preserve"> </w:t>
      </w:r>
      <w:r w:rsidRPr="00D419C1">
        <w:rPr>
          <w:rFonts w:eastAsia="Calibri" w:cs="Arial"/>
          <w:sz w:val="24"/>
          <w:szCs w:val="24"/>
          <w:lang w:val="en-US"/>
        </w:rPr>
        <w:t>tradition</w:t>
      </w:r>
      <w:r>
        <w:rPr>
          <w:rFonts w:eastAsia="Calibri" w:cs="Arial"/>
          <w:sz w:val="24"/>
          <w:szCs w:val="24"/>
          <w:lang w:val="en-US"/>
        </w:rPr>
        <w:t>, even if the fidelity of subsequent conceptions of Christian humility to that tradition are more complex than is realized (Pardue 2013)</w:t>
      </w:r>
      <w:r w:rsidRPr="00D419C1">
        <w:rPr>
          <w:rFonts w:cs="Arial"/>
          <w:sz w:val="24"/>
          <w:szCs w:val="24"/>
          <w:lang w:val="en-US"/>
        </w:rPr>
        <w:t xml:space="preserve">. </w:t>
      </w:r>
      <w:r w:rsidRPr="00D419C1">
        <w:rPr>
          <w:rFonts w:eastAsia="Calibri" w:cs="Arial"/>
          <w:sz w:val="24"/>
          <w:szCs w:val="24"/>
          <w:lang w:val="en-US"/>
        </w:rPr>
        <w:t>Other</w:t>
      </w:r>
      <w:r w:rsidRPr="00D419C1">
        <w:rPr>
          <w:rFonts w:cs="Arial"/>
          <w:sz w:val="24"/>
          <w:szCs w:val="24"/>
          <w:lang w:val="en-US"/>
        </w:rPr>
        <w:t xml:space="preserve"> </w:t>
      </w:r>
      <w:r w:rsidRPr="00D419C1">
        <w:rPr>
          <w:rFonts w:eastAsia="Calibri" w:cs="Arial"/>
          <w:sz w:val="24"/>
          <w:szCs w:val="24"/>
          <w:lang w:val="en-US"/>
        </w:rPr>
        <w:t>writers</w:t>
      </w:r>
      <w:r w:rsidRPr="00D419C1">
        <w:rPr>
          <w:rFonts w:cs="Arial"/>
          <w:sz w:val="24"/>
          <w:szCs w:val="24"/>
          <w:lang w:val="en-US"/>
        </w:rPr>
        <w:t xml:space="preserve"> </w:t>
      </w:r>
      <w:r w:rsidRPr="00D419C1">
        <w:rPr>
          <w:rFonts w:eastAsia="Calibri" w:cs="Arial"/>
          <w:sz w:val="24"/>
          <w:szCs w:val="24"/>
          <w:lang w:val="en-US"/>
        </w:rPr>
        <w:t>discuss</w:t>
      </w:r>
      <w:r w:rsidRPr="00D419C1">
        <w:rPr>
          <w:rFonts w:cs="Arial"/>
          <w:sz w:val="24"/>
          <w:szCs w:val="24"/>
          <w:lang w:val="en-US"/>
        </w:rPr>
        <w:t xml:space="preserve"> </w:t>
      </w:r>
      <w:r w:rsidRPr="00D419C1">
        <w:rPr>
          <w:rFonts w:eastAsia="Calibri" w:cs="Arial"/>
          <w:sz w:val="24"/>
          <w:szCs w:val="24"/>
          <w:lang w:val="en-US"/>
        </w:rPr>
        <w:t>deeper</w:t>
      </w:r>
      <w:r w:rsidRPr="00D419C1">
        <w:rPr>
          <w:rFonts w:cs="Arial"/>
          <w:sz w:val="24"/>
          <w:szCs w:val="24"/>
          <w:lang w:val="en-US"/>
        </w:rPr>
        <w:t xml:space="preserve"> </w:t>
      </w:r>
      <w:r w:rsidRPr="00D419C1">
        <w:rPr>
          <w:rFonts w:eastAsia="Calibri" w:cs="Arial"/>
          <w:sz w:val="24"/>
          <w:szCs w:val="24"/>
          <w:lang w:val="en-US"/>
        </w:rPr>
        <w:t>forms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influence</w:t>
      </w:r>
      <w:r w:rsidRPr="00D419C1">
        <w:rPr>
          <w:rFonts w:cs="Arial"/>
          <w:sz w:val="24"/>
          <w:szCs w:val="24"/>
          <w:lang w:val="en-US"/>
        </w:rPr>
        <w:t xml:space="preserve"> – </w:t>
      </w:r>
      <w:r w:rsidRPr="00D419C1">
        <w:rPr>
          <w:rFonts w:eastAsia="Calibri" w:cs="Arial"/>
          <w:sz w:val="24"/>
          <w:szCs w:val="24"/>
          <w:lang w:val="en-US"/>
        </w:rPr>
        <w:t>ones</w:t>
      </w:r>
      <w:r w:rsidRPr="00D419C1">
        <w:rPr>
          <w:rFonts w:cs="Arial"/>
          <w:sz w:val="24"/>
          <w:szCs w:val="24"/>
          <w:lang w:val="en-US"/>
        </w:rPr>
        <w:t xml:space="preserve"> </w:t>
      </w:r>
      <w:r w:rsidRPr="00D419C1">
        <w:rPr>
          <w:rFonts w:eastAsia="Calibri" w:cs="Arial"/>
          <w:sz w:val="24"/>
          <w:szCs w:val="24"/>
          <w:lang w:val="en-US"/>
        </w:rPr>
        <w:t>shaping</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more</w:t>
      </w:r>
      <w:r w:rsidRPr="00D419C1">
        <w:rPr>
          <w:rFonts w:cs="Arial"/>
          <w:sz w:val="24"/>
          <w:szCs w:val="24"/>
          <w:lang w:val="en-US"/>
        </w:rPr>
        <w:t xml:space="preserve"> </w:t>
      </w:r>
      <w:r w:rsidRPr="00D419C1">
        <w:rPr>
          <w:rFonts w:eastAsia="Calibri" w:cs="Arial"/>
          <w:sz w:val="24"/>
          <w:szCs w:val="24"/>
          <w:lang w:val="en-US"/>
        </w:rPr>
        <w:t>heterogeneous</w:t>
      </w:r>
      <w:r w:rsidRPr="00D419C1">
        <w:rPr>
          <w:rFonts w:cs="Arial"/>
          <w:sz w:val="24"/>
          <w:szCs w:val="24"/>
          <w:lang w:val="en-US"/>
        </w:rPr>
        <w:t xml:space="preserve"> </w:t>
      </w:r>
      <w:r w:rsidRPr="00D419C1">
        <w:rPr>
          <w:rFonts w:eastAsia="Calibri" w:cs="Arial"/>
          <w:sz w:val="24"/>
          <w:szCs w:val="24"/>
          <w:lang w:val="en-US"/>
        </w:rPr>
        <w:t>set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character</w:t>
      </w:r>
      <w:r w:rsidRPr="00D419C1">
        <w:rPr>
          <w:rFonts w:cs="Arial"/>
          <w:sz w:val="24"/>
          <w:szCs w:val="24"/>
          <w:lang w:val="en-US"/>
        </w:rPr>
        <w:t xml:space="preserve"> </w:t>
      </w:r>
      <w:r w:rsidRPr="00D419C1">
        <w:rPr>
          <w:rFonts w:eastAsia="Calibri" w:cs="Arial"/>
          <w:sz w:val="24"/>
          <w:szCs w:val="24"/>
          <w:lang w:val="en-US"/>
        </w:rPr>
        <w:t>traits</w:t>
      </w:r>
      <w:r w:rsidRPr="00D419C1">
        <w:rPr>
          <w:rFonts w:cs="Arial"/>
          <w:sz w:val="24"/>
          <w:szCs w:val="24"/>
          <w:lang w:val="en-US"/>
        </w:rPr>
        <w:t xml:space="preserve">. </w:t>
      </w:r>
      <w:r w:rsidRPr="00D419C1">
        <w:rPr>
          <w:rFonts w:eastAsia="Calibri" w:cs="Arial"/>
          <w:sz w:val="24"/>
          <w:szCs w:val="24"/>
          <w:lang w:val="en-US"/>
        </w:rPr>
        <w:t>Neil</w:t>
      </w:r>
      <w:r w:rsidRPr="00D419C1">
        <w:rPr>
          <w:rFonts w:cs="Arial"/>
          <w:sz w:val="24"/>
          <w:szCs w:val="24"/>
          <w:lang w:val="en-US"/>
        </w:rPr>
        <w:t xml:space="preserve"> </w:t>
      </w:r>
      <w:r w:rsidRPr="00D419C1">
        <w:rPr>
          <w:rFonts w:eastAsia="Calibri" w:cs="Arial"/>
          <w:sz w:val="24"/>
          <w:szCs w:val="24"/>
          <w:lang w:val="en-US"/>
        </w:rPr>
        <w:t>C</w:t>
      </w:r>
      <w:r w:rsidRPr="00D419C1">
        <w:rPr>
          <w:rFonts w:cs="Arial"/>
          <w:sz w:val="24"/>
          <w:szCs w:val="24"/>
          <w:lang w:val="en-US"/>
        </w:rPr>
        <w:t xml:space="preserve">. </w:t>
      </w:r>
      <w:r w:rsidRPr="00D419C1">
        <w:rPr>
          <w:rFonts w:eastAsia="Calibri" w:cs="Arial"/>
          <w:sz w:val="24"/>
          <w:szCs w:val="24"/>
          <w:lang w:val="en-US"/>
        </w:rPr>
        <w:t>Manson</w:t>
      </w:r>
      <w:r w:rsidRPr="00D419C1">
        <w:rPr>
          <w:rFonts w:cs="Arial"/>
          <w:sz w:val="24"/>
          <w:szCs w:val="24"/>
          <w:lang w:val="en-US"/>
        </w:rPr>
        <w:t xml:space="preserve"> </w:t>
      </w:r>
      <w:r>
        <w:rPr>
          <w:rFonts w:cs="Arial"/>
          <w:sz w:val="24"/>
          <w:szCs w:val="24"/>
          <w:lang w:val="en-US"/>
        </w:rPr>
        <w:t xml:space="preserve">(2012) </w:t>
      </w:r>
      <w:r w:rsidRPr="00D419C1">
        <w:rPr>
          <w:rFonts w:eastAsia="Calibri" w:cs="Arial"/>
          <w:sz w:val="24"/>
          <w:szCs w:val="24"/>
          <w:lang w:val="en-US"/>
        </w:rPr>
        <w:t>argue</w:t>
      </w:r>
      <w:r>
        <w:rPr>
          <w:rFonts w:eastAsia="Calibri" w:cs="Arial"/>
          <w:sz w:val="24"/>
          <w:szCs w:val="24"/>
          <w:lang w:val="en-US"/>
        </w:rPr>
        <w:t>s</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standard</w:t>
      </w:r>
      <w:r w:rsidRPr="00D419C1">
        <w:rPr>
          <w:rFonts w:cs="Arial"/>
          <w:sz w:val="24"/>
          <w:szCs w:val="24"/>
          <w:lang w:val="en-US"/>
        </w:rPr>
        <w:t xml:space="preserve"> </w:t>
      </w:r>
      <w:r w:rsidRPr="00D419C1">
        <w:rPr>
          <w:rFonts w:eastAsia="Calibri" w:cs="Arial"/>
          <w:sz w:val="24"/>
          <w:szCs w:val="24"/>
          <w:lang w:val="en-US"/>
        </w:rPr>
        <w:t>conception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virtue</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operative</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contemporary</w:t>
      </w:r>
      <w:r w:rsidRPr="00D419C1">
        <w:rPr>
          <w:rFonts w:cs="Arial"/>
          <w:sz w:val="24"/>
          <w:szCs w:val="24"/>
          <w:lang w:val="en-US"/>
        </w:rPr>
        <w:t xml:space="preserve"> </w:t>
      </w:r>
      <w:r w:rsidRPr="00D419C1">
        <w:rPr>
          <w:rFonts w:eastAsia="Calibri" w:cs="Arial"/>
          <w:sz w:val="24"/>
          <w:szCs w:val="24"/>
          <w:lang w:val="en-US"/>
        </w:rPr>
        <w:t>epistemology</w:t>
      </w:r>
      <w:r w:rsidRPr="00D419C1">
        <w:rPr>
          <w:rFonts w:cs="Arial"/>
          <w:sz w:val="24"/>
          <w:szCs w:val="24"/>
          <w:lang w:val="en-US"/>
        </w:rPr>
        <w:t xml:space="preserve"> </w:t>
      </w:r>
      <w:r w:rsidRPr="00D419C1">
        <w:rPr>
          <w:rFonts w:eastAsia="Calibri" w:cs="Arial"/>
          <w:sz w:val="24"/>
          <w:szCs w:val="24"/>
          <w:lang w:val="en-US"/>
        </w:rPr>
        <w:t>tends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characteri</w:t>
      </w:r>
      <w:r>
        <w:rPr>
          <w:rFonts w:eastAsia="Calibri" w:cs="Arial"/>
          <w:sz w:val="24"/>
          <w:szCs w:val="24"/>
          <w:lang w:val="en-US"/>
        </w:rPr>
        <w:t>z</w:t>
      </w:r>
      <w:r w:rsidRPr="00D419C1">
        <w:rPr>
          <w:rFonts w:eastAsia="Calibri" w:cs="Arial"/>
          <w:sz w:val="24"/>
          <w:szCs w:val="24"/>
          <w:lang w:val="en-US"/>
        </w:rPr>
        <w:t>e</w:t>
      </w:r>
      <w:r w:rsidRPr="00D419C1">
        <w:rPr>
          <w:rFonts w:cs="Arial"/>
          <w:sz w:val="24"/>
          <w:szCs w:val="24"/>
          <w:lang w:val="en-US"/>
        </w:rPr>
        <w:t xml:space="preserve"> </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traits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dispositions</w:t>
      </w:r>
      <w:r w:rsidRPr="00D419C1">
        <w:rPr>
          <w:rFonts w:cs="Arial"/>
          <w:sz w:val="24"/>
          <w:szCs w:val="24"/>
          <w:lang w:val="en-US"/>
        </w:rPr>
        <w:t xml:space="preserve"> </w:t>
      </w:r>
      <w:r w:rsidRPr="00D419C1">
        <w:rPr>
          <w:rFonts w:eastAsia="Calibri" w:cs="Arial"/>
          <w:sz w:val="24"/>
          <w:szCs w:val="24"/>
          <w:lang w:val="en-US"/>
        </w:rPr>
        <w:t>relevant</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i/>
          <w:sz w:val="24"/>
          <w:szCs w:val="24"/>
          <w:lang w:val="en-US"/>
        </w:rPr>
        <w:t>acquiring</w:t>
      </w:r>
      <w:r w:rsidRPr="00D419C1">
        <w:rPr>
          <w:rFonts w:cs="Arial"/>
          <w:sz w:val="24"/>
          <w:szCs w:val="24"/>
          <w:lang w:val="en-US"/>
        </w:rPr>
        <w:t xml:space="preserve"> </w:t>
      </w:r>
      <w:r w:rsidRPr="00D419C1">
        <w:rPr>
          <w:rFonts w:eastAsia="Calibri" w:cs="Arial"/>
          <w:sz w:val="24"/>
          <w:szCs w:val="24"/>
          <w:lang w:val="en-US"/>
        </w:rPr>
        <w:t>knowledge</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acquisitionist</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conception</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he</w:t>
      </w:r>
      <w:r w:rsidRPr="00D419C1">
        <w:rPr>
          <w:rFonts w:cs="Arial"/>
          <w:sz w:val="24"/>
          <w:szCs w:val="24"/>
          <w:lang w:val="en-US"/>
        </w:rPr>
        <w:t xml:space="preserve"> </w:t>
      </w:r>
      <w:r w:rsidRPr="00D419C1">
        <w:rPr>
          <w:rFonts w:eastAsia="Calibri" w:cs="Arial"/>
          <w:sz w:val="24"/>
          <w:szCs w:val="24"/>
          <w:lang w:val="en-US"/>
        </w:rPr>
        <w:t>argues</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partial</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unbalanced</w:t>
      </w:r>
      <w:r>
        <w:rPr>
          <w:rFonts w:cs="Arial"/>
          <w:sz w:val="24"/>
          <w:szCs w:val="24"/>
          <w:lang w:val="en-US"/>
        </w:rPr>
        <w:t xml:space="preserve">,” </w:t>
      </w:r>
      <w:r w:rsidRPr="00D419C1">
        <w:rPr>
          <w:rFonts w:cs="Arial"/>
          <w:sz w:val="24"/>
          <w:szCs w:val="24"/>
          <w:lang w:val="en-US"/>
        </w:rPr>
        <w:t xml:space="preserve">insofar as </w:t>
      </w:r>
      <w:r w:rsidRPr="00D419C1">
        <w:rPr>
          <w:rFonts w:eastAsia="Calibri" w:cs="Arial"/>
          <w:sz w:val="24"/>
          <w:szCs w:val="24"/>
          <w:lang w:val="en-US"/>
        </w:rPr>
        <w:t>it</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downplays</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ignores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fact</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there</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i/>
          <w:sz w:val="24"/>
          <w:szCs w:val="24"/>
          <w:lang w:val="en-US"/>
        </w:rPr>
        <w:t>not</w:t>
      </w:r>
      <w:r w:rsidRPr="00D419C1">
        <w:rPr>
          <w:rFonts w:cs="Arial"/>
          <w:sz w:val="24"/>
          <w:szCs w:val="24"/>
          <w:lang w:val="en-US"/>
        </w:rPr>
        <w:t xml:space="preserve"> </w:t>
      </w:r>
      <w:r w:rsidRPr="00D419C1">
        <w:rPr>
          <w:rFonts w:eastAsia="Calibri" w:cs="Arial"/>
          <w:sz w:val="24"/>
          <w:szCs w:val="24"/>
          <w:lang w:val="en-US"/>
        </w:rPr>
        <w:t>seeking</w:t>
      </w:r>
      <w:r w:rsidRPr="00D419C1">
        <w:rPr>
          <w:rFonts w:cs="Arial"/>
          <w:sz w:val="24"/>
          <w:szCs w:val="24"/>
          <w:lang w:val="en-US"/>
        </w:rPr>
        <w:t xml:space="preserve"> </w:t>
      </w:r>
      <w:r w:rsidRPr="00D419C1">
        <w:rPr>
          <w:rFonts w:eastAsia="Calibri" w:cs="Arial"/>
          <w:sz w:val="24"/>
          <w:szCs w:val="24"/>
          <w:lang w:val="en-US"/>
        </w:rPr>
        <w:t>knowledge</w:t>
      </w:r>
      <w:r>
        <w:rPr>
          <w:rFonts w:cs="Arial"/>
          <w:sz w:val="24"/>
          <w:szCs w:val="24"/>
          <w:lang w:val="en-US"/>
        </w:rPr>
        <w:t>” (2012: 240)</w:t>
      </w:r>
      <w:r w:rsidRPr="00D419C1">
        <w:rPr>
          <w:rFonts w:cs="Arial"/>
          <w:sz w:val="24"/>
          <w:szCs w:val="24"/>
          <w:lang w:val="en-US"/>
        </w:rPr>
        <w:t xml:space="preserve">. </w:t>
      </w:r>
      <w:r w:rsidRPr="00D419C1">
        <w:rPr>
          <w:rFonts w:eastAsia="Calibri" w:cs="Arial"/>
          <w:sz w:val="24"/>
          <w:szCs w:val="24"/>
          <w:lang w:val="en-US"/>
        </w:rPr>
        <w:t>Manson</w:t>
      </w:r>
      <w:r w:rsidRPr="00D419C1">
        <w:rPr>
          <w:rFonts w:cs="Arial"/>
          <w:sz w:val="24"/>
          <w:szCs w:val="24"/>
          <w:lang w:val="en-US"/>
        </w:rPr>
        <w:t xml:space="preserve"> </w:t>
      </w:r>
      <w:r w:rsidRPr="00D419C1">
        <w:rPr>
          <w:rFonts w:eastAsia="Calibri" w:cs="Arial"/>
          <w:sz w:val="24"/>
          <w:szCs w:val="24"/>
          <w:lang w:val="en-US"/>
        </w:rPr>
        <w:t>dubs</w:t>
      </w:r>
      <w:r w:rsidRPr="00D419C1">
        <w:rPr>
          <w:rFonts w:cs="Arial"/>
          <w:sz w:val="24"/>
          <w:szCs w:val="24"/>
          <w:lang w:val="en-US"/>
        </w:rPr>
        <w:t xml:space="preserve"> </w:t>
      </w:r>
      <w:r w:rsidRPr="00D419C1">
        <w:rPr>
          <w:rFonts w:eastAsia="Calibri" w:cs="Arial"/>
          <w:sz w:val="24"/>
          <w:szCs w:val="24"/>
          <w:lang w:val="en-US"/>
        </w:rPr>
        <w:t>these</w:t>
      </w:r>
      <w:r w:rsidRPr="00D419C1">
        <w:rPr>
          <w:rFonts w:cs="Arial"/>
          <w:sz w:val="24"/>
          <w:szCs w:val="24"/>
          <w:lang w:val="en-US"/>
        </w:rPr>
        <w:t xml:space="preserve"> </w:t>
      </w:r>
      <w:r w:rsidRPr="00D419C1">
        <w:rPr>
          <w:rFonts w:eastAsia="Calibri" w:cs="Arial"/>
          <w:sz w:val="24"/>
          <w:szCs w:val="24"/>
          <w:lang w:val="en-US"/>
        </w:rPr>
        <w:t>occluded</w:t>
      </w:r>
      <w:r w:rsidRPr="00D419C1">
        <w:rPr>
          <w:rFonts w:cs="Arial"/>
          <w:sz w:val="24"/>
          <w:szCs w:val="24"/>
          <w:lang w:val="en-US"/>
        </w:rPr>
        <w:t xml:space="preserve"> </w:t>
      </w:r>
      <w:r w:rsidRPr="00D419C1">
        <w:rPr>
          <w:rFonts w:eastAsia="Calibri" w:cs="Arial"/>
          <w:sz w:val="24"/>
          <w:szCs w:val="24"/>
          <w:lang w:val="en-US"/>
        </w:rPr>
        <w:t>traits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dispositions</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restraint</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which</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ignored</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most</w:t>
      </w:r>
      <w:r w:rsidRPr="00D419C1">
        <w:rPr>
          <w:rFonts w:cs="Arial"/>
          <w:sz w:val="24"/>
          <w:szCs w:val="24"/>
          <w:lang w:val="en-US"/>
        </w:rPr>
        <w:t xml:space="preserve"> </w:t>
      </w:r>
      <w:r w:rsidRPr="00D419C1">
        <w:rPr>
          <w:rFonts w:eastAsia="Calibri" w:cs="Arial"/>
          <w:sz w:val="24"/>
          <w:szCs w:val="24"/>
          <w:lang w:val="en-US"/>
        </w:rPr>
        <w:t>virtue</w:t>
      </w:r>
      <w:r w:rsidRPr="00D419C1">
        <w:rPr>
          <w:rFonts w:cs="Arial"/>
          <w:sz w:val="24"/>
          <w:szCs w:val="24"/>
          <w:lang w:val="en-US"/>
        </w:rPr>
        <w:t xml:space="preserve"> </w:t>
      </w:r>
      <w:r w:rsidRPr="00D419C1">
        <w:rPr>
          <w:rFonts w:eastAsia="Calibri" w:cs="Arial"/>
          <w:sz w:val="24"/>
          <w:szCs w:val="24"/>
          <w:lang w:val="en-US"/>
        </w:rPr>
        <w:t>epistemologists</w:t>
      </w:r>
      <w:r w:rsidRPr="00D419C1">
        <w:rPr>
          <w:rFonts w:cs="Arial"/>
          <w:sz w:val="24"/>
          <w:szCs w:val="24"/>
          <w:lang w:val="en-US"/>
        </w:rPr>
        <w:t xml:space="preserve">, </w:t>
      </w:r>
      <w:r w:rsidRPr="00D419C1">
        <w:rPr>
          <w:rFonts w:eastAsia="Calibri" w:cs="Arial"/>
          <w:sz w:val="24"/>
          <w:szCs w:val="24"/>
          <w:lang w:val="en-US"/>
        </w:rPr>
        <w:t>who</w:t>
      </w:r>
      <w:r w:rsidRPr="00D419C1">
        <w:rPr>
          <w:rFonts w:cs="Arial"/>
          <w:sz w:val="24"/>
          <w:szCs w:val="24"/>
          <w:lang w:val="en-US"/>
        </w:rPr>
        <w:t xml:space="preserve"> </w:t>
      </w:r>
      <w:r w:rsidRPr="00D419C1">
        <w:rPr>
          <w:rFonts w:eastAsia="Calibri" w:cs="Arial"/>
          <w:sz w:val="24"/>
          <w:szCs w:val="24"/>
          <w:lang w:val="en-US"/>
        </w:rPr>
        <w:t>prefer</w:t>
      </w:r>
      <w:r w:rsidRPr="00D419C1">
        <w:rPr>
          <w:rFonts w:cs="Arial"/>
          <w:sz w:val="24"/>
          <w:szCs w:val="24"/>
          <w:lang w:val="en-US"/>
        </w:rPr>
        <w:t xml:space="preserve"> </w:t>
      </w:r>
      <w:r w:rsidRPr="00D419C1">
        <w:rPr>
          <w:rFonts w:eastAsia="Calibri" w:cs="Arial"/>
          <w:sz w:val="24"/>
          <w:szCs w:val="24"/>
          <w:lang w:val="en-US"/>
        </w:rPr>
        <w:t>acquisitionist</w:t>
      </w:r>
      <w:r w:rsidRPr="00D419C1">
        <w:rPr>
          <w:rFonts w:cs="Arial"/>
          <w:sz w:val="24"/>
          <w:szCs w:val="24"/>
          <w:lang w:val="en-US"/>
        </w:rPr>
        <w:t xml:space="preserve"> </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curiosity</w:t>
      </w:r>
      <w:r w:rsidRPr="00D419C1">
        <w:rPr>
          <w:rFonts w:cs="Arial"/>
          <w:sz w:val="24"/>
          <w:szCs w:val="24"/>
          <w:lang w:val="en-US"/>
        </w:rPr>
        <w:t xml:space="preserve">, </w:t>
      </w:r>
      <w:r w:rsidRPr="00D419C1">
        <w:rPr>
          <w:rFonts w:eastAsia="Calibri" w:cs="Arial"/>
          <w:sz w:val="24"/>
          <w:szCs w:val="24"/>
          <w:lang w:val="en-US"/>
        </w:rPr>
        <w:t>inquisitiveness</w:t>
      </w:r>
      <w:r w:rsidRPr="00D419C1">
        <w:rPr>
          <w:rFonts w:cs="Arial"/>
          <w:sz w:val="24"/>
          <w:szCs w:val="24"/>
          <w:lang w:val="en-US"/>
        </w:rPr>
        <w:t xml:space="preserve">, </w:t>
      </w:r>
      <w:r>
        <w:rPr>
          <w:rFonts w:cs="Arial"/>
          <w:sz w:val="24"/>
          <w:szCs w:val="24"/>
          <w:lang w:val="en-US"/>
        </w:rPr>
        <w:t>and love of knowledge</w:t>
      </w:r>
      <w:r w:rsidRPr="00D419C1">
        <w:rPr>
          <w:rFonts w:cs="Arial"/>
          <w:sz w:val="24"/>
          <w:szCs w:val="24"/>
          <w:lang w:val="en-US"/>
        </w:rPr>
        <w:t xml:space="preserve">. </w:t>
      </w:r>
      <w:r w:rsidRPr="00D419C1">
        <w:rPr>
          <w:rFonts w:eastAsia="Calibri" w:cs="Arial"/>
          <w:sz w:val="24"/>
          <w:szCs w:val="24"/>
          <w:lang w:val="en-US"/>
        </w:rPr>
        <w:t>Similar</w:t>
      </w:r>
      <w:r w:rsidRPr="00D419C1">
        <w:rPr>
          <w:rFonts w:cs="Arial"/>
          <w:sz w:val="24"/>
          <w:szCs w:val="24"/>
          <w:lang w:val="en-US"/>
        </w:rPr>
        <w:t xml:space="preserve"> </w:t>
      </w:r>
      <w:r w:rsidRPr="00D419C1">
        <w:rPr>
          <w:rFonts w:eastAsia="Calibri" w:cs="Arial"/>
          <w:sz w:val="24"/>
          <w:szCs w:val="24"/>
          <w:lang w:val="en-US"/>
        </w:rPr>
        <w:t>claims</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made</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Richard</w:t>
      </w:r>
      <w:r w:rsidRPr="00D419C1">
        <w:rPr>
          <w:rFonts w:cs="Arial"/>
          <w:sz w:val="24"/>
          <w:szCs w:val="24"/>
          <w:lang w:val="en-US"/>
        </w:rPr>
        <w:t xml:space="preserve"> </w:t>
      </w:r>
      <w:r w:rsidRPr="00D419C1">
        <w:rPr>
          <w:rFonts w:eastAsia="Calibri" w:cs="Arial"/>
          <w:sz w:val="24"/>
          <w:szCs w:val="24"/>
          <w:lang w:val="en-US"/>
        </w:rPr>
        <w:t>Smith</w:t>
      </w:r>
      <w:r>
        <w:rPr>
          <w:rFonts w:eastAsia="Calibri" w:cs="Arial"/>
          <w:sz w:val="24"/>
          <w:szCs w:val="24"/>
          <w:lang w:val="en-US"/>
        </w:rPr>
        <w:t xml:space="preserve"> (2006, 2016)</w:t>
      </w:r>
      <w:r w:rsidRPr="00D419C1">
        <w:rPr>
          <w:rFonts w:cs="Arial"/>
          <w:sz w:val="24"/>
          <w:szCs w:val="24"/>
          <w:lang w:val="en-US"/>
        </w:rPr>
        <w:t xml:space="preserve">, </w:t>
      </w:r>
      <w:r>
        <w:rPr>
          <w:rFonts w:eastAsia="Calibri" w:cs="Arial"/>
          <w:sz w:val="24"/>
          <w:szCs w:val="24"/>
          <w:lang w:val="en-US"/>
        </w:rPr>
        <w:t>who</w:t>
      </w:r>
      <w:r w:rsidRPr="00D419C1">
        <w:rPr>
          <w:rFonts w:cs="Arial"/>
          <w:sz w:val="24"/>
          <w:szCs w:val="24"/>
          <w:lang w:val="en-US"/>
        </w:rPr>
        <w:t xml:space="preserve"> </w:t>
      </w:r>
      <w:r w:rsidRPr="00D419C1">
        <w:rPr>
          <w:rFonts w:eastAsia="Calibri" w:cs="Arial"/>
          <w:sz w:val="24"/>
          <w:szCs w:val="24"/>
          <w:lang w:val="en-US"/>
        </w:rPr>
        <w:t>advocate</w:t>
      </w:r>
      <w:r>
        <w:rPr>
          <w:rFonts w:eastAsia="Calibri" w:cs="Arial"/>
          <w:sz w:val="24"/>
          <w:szCs w:val="24"/>
          <w:lang w:val="en-US"/>
        </w:rPr>
        <w:t>s</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diffidence</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reserve</w:t>
      </w:r>
      <w:r w:rsidRPr="00D419C1">
        <w:rPr>
          <w:rFonts w:cs="Arial"/>
          <w:sz w:val="24"/>
          <w:szCs w:val="24"/>
          <w:lang w:val="en-US"/>
        </w:rPr>
        <w:t xml:space="preserve">, </w:t>
      </w:r>
      <w:r w:rsidRPr="00D419C1">
        <w:rPr>
          <w:rFonts w:eastAsia="Calibri" w:cs="Arial"/>
          <w:sz w:val="24"/>
          <w:szCs w:val="24"/>
          <w:lang w:val="en-US"/>
        </w:rPr>
        <w:t>reticence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discretion</w:t>
      </w:r>
      <w:r w:rsidRPr="00D419C1">
        <w:rPr>
          <w:rFonts w:cs="Arial"/>
          <w:sz w:val="24"/>
          <w:szCs w:val="24"/>
          <w:lang w:val="en-US"/>
        </w:rPr>
        <w:t>.</w:t>
      </w:r>
    </w:p>
    <w:p w14:paraId="0E49900E"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Manson</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Smith</w:t>
      </w:r>
      <w:r w:rsidRPr="00D419C1">
        <w:rPr>
          <w:rFonts w:cs="Arial"/>
          <w:sz w:val="24"/>
          <w:szCs w:val="24"/>
          <w:lang w:val="en-US"/>
        </w:rPr>
        <w:t xml:space="preserve"> </w:t>
      </w:r>
      <w:r w:rsidRPr="00D419C1">
        <w:rPr>
          <w:rFonts w:eastAsia="Calibri" w:cs="Arial"/>
          <w:sz w:val="24"/>
          <w:szCs w:val="24"/>
          <w:lang w:val="en-US"/>
        </w:rPr>
        <w:t>argue</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range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currently</w:t>
      </w:r>
      <w:r w:rsidRPr="00D419C1">
        <w:rPr>
          <w:rFonts w:cs="Arial"/>
          <w:sz w:val="24"/>
          <w:szCs w:val="24"/>
          <w:lang w:val="en-US"/>
        </w:rPr>
        <w:t xml:space="preserve"> </w:t>
      </w:r>
      <w:r w:rsidRPr="00D419C1">
        <w:rPr>
          <w:rFonts w:eastAsia="Calibri" w:cs="Arial"/>
          <w:sz w:val="24"/>
          <w:szCs w:val="24"/>
          <w:lang w:val="en-US"/>
        </w:rPr>
        <w:t>recogni</w:t>
      </w:r>
      <w:r>
        <w:rPr>
          <w:rFonts w:eastAsia="Calibri" w:cs="Arial"/>
          <w:sz w:val="24"/>
          <w:szCs w:val="24"/>
          <w:lang w:val="en-US"/>
        </w:rPr>
        <w:t>z</w:t>
      </w:r>
      <w:r w:rsidRPr="00D419C1">
        <w:rPr>
          <w:rFonts w:eastAsia="Calibri" w:cs="Arial"/>
          <w:sz w:val="24"/>
          <w:szCs w:val="24"/>
          <w:lang w:val="en-US"/>
        </w:rPr>
        <w:t>ed</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esteemed</w:t>
      </w:r>
      <w:r w:rsidRPr="00D419C1">
        <w:rPr>
          <w:rFonts w:cs="Arial"/>
          <w:sz w:val="24"/>
          <w:szCs w:val="24"/>
          <w:lang w:val="en-US"/>
        </w:rPr>
        <w:t xml:space="preserve"> </w:t>
      </w:r>
      <w:r w:rsidRPr="00D419C1">
        <w:rPr>
          <w:rFonts w:eastAsia="Calibri" w:cs="Arial"/>
          <w:sz w:val="24"/>
          <w:szCs w:val="24"/>
          <w:lang w:val="en-US"/>
        </w:rPr>
        <w:t>within</w:t>
      </w:r>
      <w:r w:rsidRPr="00D419C1">
        <w:rPr>
          <w:rFonts w:cs="Arial"/>
          <w:sz w:val="24"/>
          <w:szCs w:val="24"/>
          <w:lang w:val="en-US"/>
        </w:rPr>
        <w:t xml:space="preserve"> </w:t>
      </w:r>
      <w:r w:rsidRPr="00D419C1">
        <w:rPr>
          <w:rFonts w:eastAsia="Calibri" w:cs="Arial"/>
          <w:sz w:val="24"/>
          <w:szCs w:val="24"/>
          <w:lang w:val="en-US"/>
        </w:rPr>
        <w:t>virtue</w:t>
      </w:r>
      <w:r w:rsidRPr="00D419C1">
        <w:rPr>
          <w:rFonts w:cs="Arial"/>
          <w:sz w:val="24"/>
          <w:szCs w:val="24"/>
          <w:lang w:val="en-US"/>
        </w:rPr>
        <w:t xml:space="preserve"> </w:t>
      </w:r>
      <w:r w:rsidRPr="00D419C1">
        <w:rPr>
          <w:rFonts w:eastAsia="Calibri" w:cs="Arial"/>
          <w:sz w:val="24"/>
          <w:szCs w:val="24"/>
          <w:lang w:val="en-US"/>
        </w:rPr>
        <w:t>epistemology</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unduly</w:t>
      </w:r>
      <w:r w:rsidRPr="00D419C1">
        <w:rPr>
          <w:rFonts w:cs="Arial"/>
          <w:sz w:val="24"/>
          <w:szCs w:val="24"/>
          <w:lang w:val="en-US"/>
        </w:rPr>
        <w:t xml:space="preserve"> </w:t>
      </w:r>
      <w:r w:rsidRPr="00D419C1">
        <w:rPr>
          <w:rFonts w:eastAsia="Calibri" w:cs="Arial"/>
          <w:sz w:val="24"/>
          <w:szCs w:val="24"/>
          <w:lang w:val="en-US"/>
        </w:rPr>
        <w:t>narrow</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set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occluded</w:t>
      </w:r>
      <w:r w:rsidRPr="00D419C1">
        <w:rPr>
          <w:rFonts w:cs="Arial"/>
          <w:sz w:val="24"/>
          <w:szCs w:val="24"/>
          <w:lang w:val="en-US"/>
        </w:rPr>
        <w:t xml:space="preserve"> </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includes</w:t>
      </w:r>
      <w:r w:rsidRPr="00D419C1">
        <w:rPr>
          <w:rFonts w:cs="Arial"/>
          <w:sz w:val="24"/>
          <w:szCs w:val="24"/>
          <w:lang w:val="en-US"/>
        </w:rPr>
        <w:t xml:space="preserve"> </w:t>
      </w:r>
      <w:r w:rsidRPr="00D419C1">
        <w:rPr>
          <w:rFonts w:eastAsia="Calibri" w:cs="Arial"/>
          <w:sz w:val="24"/>
          <w:szCs w:val="24"/>
          <w:lang w:val="en-US"/>
        </w:rPr>
        <w:t>those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restraint</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diffidence</w:t>
      </w:r>
      <w:r w:rsidRPr="00D419C1">
        <w:rPr>
          <w:rFonts w:cs="Arial"/>
          <w:sz w:val="24"/>
          <w:szCs w:val="24"/>
          <w:lang w:val="en-US"/>
        </w:rPr>
        <w:t xml:space="preserve">, </w:t>
      </w:r>
      <w:r w:rsidRPr="00D419C1">
        <w:rPr>
          <w:rFonts w:eastAsia="Calibri" w:cs="Arial"/>
          <w:sz w:val="24"/>
          <w:szCs w:val="24"/>
          <w:lang w:val="en-US"/>
        </w:rPr>
        <w:t>characterized</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quietist</w:t>
      </w:r>
      <w:r w:rsidRPr="00D419C1">
        <w:rPr>
          <w:rFonts w:cs="Arial"/>
          <w:sz w:val="24"/>
          <w:szCs w:val="24"/>
          <w:lang w:val="en-US"/>
        </w:rPr>
        <w:t xml:space="preserve"> </w:t>
      </w:r>
      <w:r w:rsidRPr="00D419C1">
        <w:rPr>
          <w:rFonts w:eastAsia="Calibri" w:cs="Arial"/>
          <w:sz w:val="24"/>
          <w:szCs w:val="24"/>
          <w:lang w:val="en-US"/>
        </w:rPr>
        <w:t>rather</w:t>
      </w:r>
      <w:r w:rsidRPr="00D419C1">
        <w:rPr>
          <w:rFonts w:cs="Arial"/>
          <w:sz w:val="24"/>
          <w:szCs w:val="24"/>
          <w:lang w:val="en-US"/>
        </w:rPr>
        <w:t xml:space="preserve"> </w:t>
      </w:r>
      <w:r w:rsidRPr="00D419C1">
        <w:rPr>
          <w:rFonts w:eastAsia="Calibri" w:cs="Arial"/>
          <w:sz w:val="24"/>
          <w:szCs w:val="24"/>
          <w:lang w:val="en-US"/>
        </w:rPr>
        <w:t>than</w:t>
      </w:r>
      <w:r w:rsidRPr="00D419C1">
        <w:rPr>
          <w:rFonts w:cs="Arial"/>
          <w:sz w:val="24"/>
          <w:szCs w:val="24"/>
          <w:lang w:val="en-US"/>
        </w:rPr>
        <w:t xml:space="preserve"> </w:t>
      </w:r>
      <w:r w:rsidRPr="00D419C1">
        <w:rPr>
          <w:rFonts w:eastAsia="Calibri" w:cs="Arial"/>
          <w:sz w:val="24"/>
          <w:szCs w:val="24"/>
          <w:lang w:val="en-US"/>
        </w:rPr>
        <w:t>activist</w:t>
      </w:r>
      <w:r w:rsidRPr="00D419C1">
        <w:rPr>
          <w:rFonts w:cs="Arial"/>
          <w:sz w:val="24"/>
          <w:szCs w:val="24"/>
          <w:lang w:val="en-US"/>
        </w:rPr>
        <w:t xml:space="preserve"> </w:t>
      </w:r>
      <w:r w:rsidRPr="00D419C1">
        <w:rPr>
          <w:rFonts w:eastAsia="Calibri" w:cs="Arial"/>
          <w:sz w:val="24"/>
          <w:szCs w:val="24"/>
          <w:lang w:val="en-US"/>
        </w:rPr>
        <w:t>stance</w:t>
      </w:r>
      <w:r w:rsidRPr="00D419C1">
        <w:rPr>
          <w:rFonts w:cs="Arial"/>
          <w:sz w:val="24"/>
          <w:szCs w:val="24"/>
          <w:lang w:val="en-US"/>
        </w:rPr>
        <w:t xml:space="preserve"> </w:t>
      </w:r>
      <w:r w:rsidRPr="00D419C1">
        <w:rPr>
          <w:rFonts w:eastAsia="Calibri" w:cs="Arial"/>
          <w:sz w:val="24"/>
          <w:szCs w:val="24"/>
          <w:lang w:val="en-US"/>
        </w:rPr>
        <w:t>on</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agency</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two</w:t>
      </w:r>
      <w:r w:rsidRPr="00D419C1">
        <w:rPr>
          <w:rFonts w:cs="Arial"/>
          <w:sz w:val="24"/>
          <w:szCs w:val="24"/>
          <w:lang w:val="en-US"/>
        </w:rPr>
        <w:t xml:space="preserve"> </w:t>
      </w:r>
      <w:r w:rsidRPr="00D419C1">
        <w:rPr>
          <w:rFonts w:eastAsia="Calibri" w:cs="Arial"/>
          <w:sz w:val="24"/>
          <w:szCs w:val="24"/>
          <w:lang w:val="en-US"/>
        </w:rPr>
        <w:t>caveats</w:t>
      </w:r>
      <w:r w:rsidRPr="00D419C1">
        <w:rPr>
          <w:rFonts w:cs="Arial"/>
          <w:sz w:val="24"/>
          <w:szCs w:val="24"/>
          <w:lang w:val="en-US"/>
        </w:rPr>
        <w:t xml:space="preserve">, </w:t>
      </w:r>
      <w:r w:rsidRPr="00D419C1">
        <w:rPr>
          <w:rFonts w:eastAsia="Calibri" w:cs="Arial"/>
          <w:sz w:val="24"/>
          <w:szCs w:val="24"/>
          <w:lang w:val="en-US"/>
        </w:rPr>
        <w:t>I</w:t>
      </w:r>
      <w:r w:rsidRPr="00D419C1">
        <w:rPr>
          <w:rFonts w:cs="Arial"/>
          <w:sz w:val="24"/>
          <w:szCs w:val="24"/>
          <w:lang w:val="en-US"/>
        </w:rPr>
        <w:t xml:space="preserve"> </w:t>
      </w:r>
      <w:r w:rsidRPr="00D419C1">
        <w:rPr>
          <w:rFonts w:eastAsia="Calibri" w:cs="Arial"/>
          <w:sz w:val="24"/>
          <w:szCs w:val="24"/>
          <w:lang w:val="en-US"/>
        </w:rPr>
        <w:t>share</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worries</w:t>
      </w:r>
      <w:r w:rsidRPr="00D419C1">
        <w:rPr>
          <w:rFonts w:cs="Arial"/>
          <w:sz w:val="24"/>
          <w:szCs w:val="24"/>
          <w:lang w:val="en-US"/>
        </w:rPr>
        <w:t xml:space="preserve">. </w:t>
      </w:r>
      <w:r w:rsidRPr="00D419C1">
        <w:rPr>
          <w:rFonts w:eastAsia="Calibri" w:cs="Arial"/>
          <w:sz w:val="24"/>
          <w:szCs w:val="24"/>
          <w:lang w:val="en-US"/>
        </w:rPr>
        <w:t>First</w:t>
      </w:r>
      <w:r w:rsidRPr="00D419C1">
        <w:rPr>
          <w:rFonts w:cs="Arial"/>
          <w:sz w:val="24"/>
          <w:szCs w:val="24"/>
          <w:lang w:val="en-US"/>
        </w:rPr>
        <w:t xml:space="preserve">, </w:t>
      </w:r>
      <w:r w:rsidRPr="00D419C1">
        <w:rPr>
          <w:rFonts w:eastAsia="Calibri" w:cs="Arial"/>
          <w:sz w:val="24"/>
          <w:szCs w:val="24"/>
          <w:lang w:val="en-US"/>
        </w:rPr>
        <w:t>many</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can</w:t>
      </w:r>
      <w:r w:rsidRPr="00D419C1">
        <w:rPr>
          <w:rFonts w:cs="Arial"/>
          <w:sz w:val="24"/>
          <w:szCs w:val="24"/>
          <w:lang w:val="en-US"/>
        </w:rPr>
        <w:t xml:space="preserve"> </w:t>
      </w:r>
      <w:r w:rsidRPr="00D419C1">
        <w:rPr>
          <w:rFonts w:eastAsia="Calibri" w:cs="Arial"/>
          <w:sz w:val="24"/>
          <w:szCs w:val="24"/>
          <w:lang w:val="en-US"/>
        </w:rPr>
        <w:t>surely</w:t>
      </w:r>
      <w:r w:rsidRPr="00D419C1">
        <w:rPr>
          <w:rFonts w:cs="Arial"/>
          <w:sz w:val="24"/>
          <w:szCs w:val="24"/>
          <w:lang w:val="en-US"/>
        </w:rPr>
        <w:t xml:space="preserve"> </w:t>
      </w:r>
      <w:r w:rsidRPr="00D419C1">
        <w:rPr>
          <w:rFonts w:eastAsia="Calibri" w:cs="Arial"/>
          <w:sz w:val="24"/>
          <w:szCs w:val="24"/>
          <w:lang w:val="en-US"/>
        </w:rPr>
        <w:t>take</w:t>
      </w:r>
      <w:r w:rsidRPr="00D419C1">
        <w:rPr>
          <w:rFonts w:cs="Arial"/>
          <w:sz w:val="24"/>
          <w:szCs w:val="24"/>
          <w:lang w:val="en-US"/>
        </w:rPr>
        <w:t xml:space="preserve"> </w:t>
      </w:r>
      <w:r w:rsidRPr="00D419C1">
        <w:rPr>
          <w:rFonts w:eastAsia="Calibri" w:cs="Arial"/>
          <w:sz w:val="24"/>
          <w:szCs w:val="24"/>
          <w:lang w:val="en-US"/>
        </w:rPr>
        <w:t>acquisitionist</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restrained</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diffident</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forms</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courage</w:t>
      </w:r>
      <w:r w:rsidRPr="00D419C1">
        <w:rPr>
          <w:rFonts w:cs="Arial"/>
          <w:sz w:val="24"/>
          <w:szCs w:val="24"/>
          <w:lang w:val="en-US"/>
        </w:rPr>
        <w:t xml:space="preserve"> </w:t>
      </w:r>
      <w:r w:rsidRPr="00D419C1">
        <w:rPr>
          <w:rFonts w:eastAsia="Calibri" w:cs="Arial"/>
          <w:sz w:val="24"/>
          <w:szCs w:val="24"/>
          <w:lang w:val="en-US"/>
        </w:rPr>
        <w:t>can</w:t>
      </w:r>
      <w:r w:rsidRPr="00D419C1">
        <w:rPr>
          <w:rFonts w:cs="Arial"/>
          <w:sz w:val="24"/>
          <w:szCs w:val="24"/>
          <w:lang w:val="en-US"/>
        </w:rPr>
        <w:t xml:space="preserve"> </w:t>
      </w:r>
      <w:r w:rsidRPr="00D419C1">
        <w:rPr>
          <w:rFonts w:eastAsia="Calibri" w:cs="Arial"/>
          <w:sz w:val="24"/>
          <w:szCs w:val="24"/>
          <w:lang w:val="en-US"/>
        </w:rPr>
        <w:t>involve</w:t>
      </w:r>
      <w:r w:rsidRPr="00D419C1">
        <w:rPr>
          <w:rFonts w:cs="Arial"/>
          <w:sz w:val="24"/>
          <w:szCs w:val="24"/>
          <w:lang w:val="en-US"/>
        </w:rPr>
        <w:t xml:space="preserve"> </w:t>
      </w:r>
      <w:r w:rsidRPr="00D419C1">
        <w:rPr>
          <w:rFonts w:eastAsia="Calibri" w:cs="Arial"/>
          <w:sz w:val="24"/>
          <w:szCs w:val="24"/>
          <w:lang w:val="en-US"/>
        </w:rPr>
        <w:t>bold</w:t>
      </w:r>
      <w:r w:rsidRPr="00D419C1">
        <w:rPr>
          <w:rFonts w:cs="Arial"/>
          <w:sz w:val="24"/>
          <w:szCs w:val="24"/>
          <w:lang w:val="en-US"/>
        </w:rPr>
        <w:t xml:space="preserve">, </w:t>
      </w:r>
      <w:r w:rsidRPr="00D419C1">
        <w:rPr>
          <w:rFonts w:eastAsia="Calibri" w:cs="Arial"/>
          <w:sz w:val="24"/>
          <w:szCs w:val="24"/>
          <w:lang w:val="en-US"/>
        </w:rPr>
        <w:t>muscular</w:t>
      </w:r>
      <w:r w:rsidRPr="00D419C1">
        <w:rPr>
          <w:rFonts w:cs="Arial"/>
          <w:sz w:val="24"/>
          <w:szCs w:val="24"/>
          <w:lang w:val="en-US"/>
        </w:rPr>
        <w:t xml:space="preserve"> </w:t>
      </w:r>
      <w:r w:rsidRPr="00D419C1">
        <w:rPr>
          <w:rFonts w:eastAsia="Calibri" w:cs="Arial"/>
          <w:sz w:val="24"/>
          <w:szCs w:val="24"/>
          <w:lang w:val="en-US"/>
        </w:rPr>
        <w:t>actions</w:t>
      </w:r>
      <w:r w:rsidRPr="00D419C1">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also</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refusal</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reluctance</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initiate</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perform</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acts</w:t>
      </w:r>
      <w:r w:rsidRPr="00D419C1">
        <w:rPr>
          <w:rFonts w:cs="Arial"/>
          <w:sz w:val="24"/>
          <w:szCs w:val="24"/>
          <w:lang w:val="en-US"/>
        </w:rPr>
        <w:t xml:space="preserve">. </w:t>
      </w:r>
      <w:r w:rsidRPr="00D419C1">
        <w:rPr>
          <w:rFonts w:eastAsia="Calibri" w:cs="Arial"/>
          <w:sz w:val="24"/>
          <w:szCs w:val="24"/>
          <w:lang w:val="en-US"/>
        </w:rPr>
        <w:t>Second</w:t>
      </w:r>
      <w:r w:rsidRPr="00D419C1">
        <w:rPr>
          <w:rFonts w:cs="Arial"/>
          <w:sz w:val="24"/>
          <w:szCs w:val="24"/>
          <w:lang w:val="en-US"/>
        </w:rPr>
        <w:t xml:space="preserve">, </w:t>
      </w:r>
      <w:r w:rsidRPr="00D419C1">
        <w:rPr>
          <w:rFonts w:eastAsia="Calibri" w:cs="Arial"/>
          <w:sz w:val="24"/>
          <w:szCs w:val="24"/>
          <w:lang w:val="en-US"/>
        </w:rPr>
        <w:t>there</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at least </w:t>
      </w:r>
      <w:r w:rsidRPr="00D419C1">
        <w:rPr>
          <w:rFonts w:eastAsia="Calibri" w:cs="Arial"/>
          <w:sz w:val="24"/>
          <w:szCs w:val="24"/>
          <w:lang w:val="en-US"/>
        </w:rPr>
        <w:t>two</w:t>
      </w:r>
      <w:r w:rsidRPr="00D419C1">
        <w:rPr>
          <w:rFonts w:cs="Arial"/>
          <w:sz w:val="24"/>
          <w:szCs w:val="24"/>
          <w:lang w:val="en-US"/>
        </w:rPr>
        <w:t xml:space="preserve"> </w:t>
      </w:r>
      <w:r w:rsidRPr="00D419C1">
        <w:rPr>
          <w:rFonts w:eastAsia="Calibri" w:cs="Arial"/>
          <w:sz w:val="24"/>
          <w:szCs w:val="24"/>
          <w:lang w:val="en-US"/>
        </w:rPr>
        <w:t>ways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conception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virtue</w:t>
      </w:r>
      <w:r w:rsidRPr="00D419C1">
        <w:rPr>
          <w:rFonts w:cs="Arial"/>
          <w:sz w:val="24"/>
          <w:szCs w:val="24"/>
          <w:lang w:val="en-US"/>
        </w:rPr>
        <w:t xml:space="preserve"> </w:t>
      </w:r>
      <w:r w:rsidRPr="00D419C1">
        <w:rPr>
          <w:rFonts w:eastAsia="Calibri" w:cs="Arial"/>
          <w:sz w:val="24"/>
          <w:szCs w:val="24"/>
          <w:lang w:val="en-US"/>
        </w:rPr>
        <w:t>can</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unbalanced</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partial</w:t>
      </w:r>
      <w:r>
        <w:rPr>
          <w:rFonts w:cs="Arial"/>
          <w:sz w:val="24"/>
          <w:szCs w:val="24"/>
          <w:lang w:val="en-US"/>
        </w:rPr>
        <w:t>”</w:t>
      </w:r>
      <w:r w:rsidRPr="00D419C1">
        <w:rPr>
          <w:rFonts w:cs="Arial"/>
          <w:sz w:val="24"/>
          <w:szCs w:val="24"/>
          <w:lang w:val="en-US"/>
        </w:rPr>
        <w:t xml:space="preserve"> – </w:t>
      </w:r>
      <w:r w:rsidRPr="00D419C1">
        <w:rPr>
          <w:rFonts w:eastAsia="Calibri" w:cs="Arial"/>
          <w:sz w:val="24"/>
          <w:szCs w:val="24"/>
          <w:lang w:val="en-US"/>
        </w:rPr>
        <w:t>call</w:t>
      </w:r>
      <w:r w:rsidRPr="00D419C1">
        <w:rPr>
          <w:rFonts w:cs="Arial"/>
          <w:sz w:val="24"/>
          <w:szCs w:val="24"/>
          <w:lang w:val="en-US"/>
        </w:rPr>
        <w:t xml:space="preserve"> </w:t>
      </w:r>
      <w:r w:rsidRPr="00D419C1">
        <w:rPr>
          <w:rFonts w:eastAsia="Calibri" w:cs="Arial"/>
          <w:sz w:val="24"/>
          <w:szCs w:val="24"/>
          <w:lang w:val="en-US"/>
        </w:rPr>
        <w:t>these</w:t>
      </w:r>
      <w:r w:rsidRPr="00D419C1">
        <w:rPr>
          <w:rFonts w:cs="Arial"/>
          <w:sz w:val="24"/>
          <w:szCs w:val="24"/>
          <w:lang w:val="en-US"/>
        </w:rPr>
        <w:t xml:space="preserve"> </w:t>
      </w:r>
      <w:r w:rsidRPr="00D419C1">
        <w:rPr>
          <w:rFonts w:eastAsia="Calibri" w:cs="Arial"/>
          <w:i/>
          <w:sz w:val="24"/>
          <w:szCs w:val="24"/>
          <w:lang w:val="en-US"/>
        </w:rPr>
        <w:t>inclusion</w:t>
      </w:r>
      <w:r w:rsidRPr="00D419C1">
        <w:rPr>
          <w:rFonts w:cs="Arial"/>
          <w:i/>
          <w:sz w:val="24"/>
          <w:szCs w:val="24"/>
          <w:lang w:val="en-US"/>
        </w:rPr>
        <w:t>-</w:t>
      </w:r>
      <w:r w:rsidRPr="00D419C1">
        <w:rPr>
          <w:rFonts w:eastAsia="Calibri" w:cs="Arial"/>
          <w:i/>
          <w:sz w:val="24"/>
          <w:szCs w:val="24"/>
          <w:lang w:val="en-US"/>
        </w:rPr>
        <w:t>partiality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i/>
          <w:sz w:val="24"/>
          <w:szCs w:val="24"/>
          <w:lang w:val="en-US"/>
        </w:rPr>
        <w:t>aspect</w:t>
      </w:r>
      <w:r w:rsidRPr="00D419C1">
        <w:rPr>
          <w:rFonts w:cs="Arial"/>
          <w:i/>
          <w:sz w:val="24"/>
          <w:szCs w:val="24"/>
          <w:lang w:val="en-US"/>
        </w:rPr>
        <w:t>-</w:t>
      </w:r>
      <w:r w:rsidRPr="00D419C1">
        <w:rPr>
          <w:rFonts w:eastAsia="Calibri" w:cs="Arial"/>
          <w:i/>
          <w:sz w:val="24"/>
          <w:szCs w:val="24"/>
          <w:lang w:val="en-US"/>
        </w:rPr>
        <w:t>partiality</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conception</w:t>
      </w:r>
      <w:r w:rsidRPr="00D419C1">
        <w:rPr>
          <w:rFonts w:cs="Arial"/>
          <w:sz w:val="24"/>
          <w:szCs w:val="24"/>
          <w:lang w:val="en-US"/>
        </w:rPr>
        <w:t xml:space="preserve"> </w:t>
      </w:r>
      <w:r w:rsidRPr="00D419C1">
        <w:rPr>
          <w:rFonts w:eastAsia="Calibri" w:cs="Arial"/>
          <w:sz w:val="24"/>
          <w:szCs w:val="24"/>
          <w:lang w:val="en-US"/>
        </w:rPr>
        <w:t>can</w:t>
      </w:r>
      <w:r w:rsidRPr="00D419C1">
        <w:rPr>
          <w:rFonts w:cs="Arial"/>
          <w:sz w:val="24"/>
          <w:szCs w:val="24"/>
          <w:lang w:val="en-US"/>
        </w:rPr>
        <w:t xml:space="preserve"> </w:t>
      </w:r>
      <w:r w:rsidRPr="00D419C1">
        <w:rPr>
          <w:rFonts w:eastAsia="Calibri" w:cs="Arial"/>
          <w:sz w:val="24"/>
          <w:szCs w:val="24"/>
          <w:lang w:val="en-US"/>
        </w:rPr>
        <w:t>fail</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include</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set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can</w:t>
      </w:r>
      <w:r w:rsidRPr="00D419C1">
        <w:rPr>
          <w:rFonts w:cs="Arial"/>
          <w:sz w:val="24"/>
          <w:szCs w:val="24"/>
          <w:lang w:val="en-US"/>
        </w:rPr>
        <w:t xml:space="preserve"> </w:t>
      </w:r>
      <w:r w:rsidRPr="00D419C1">
        <w:rPr>
          <w:rFonts w:eastAsia="Calibri" w:cs="Arial"/>
          <w:sz w:val="24"/>
          <w:szCs w:val="24"/>
          <w:lang w:val="en-US"/>
        </w:rPr>
        <w:t>include</w:t>
      </w:r>
      <w:r w:rsidRPr="00D419C1">
        <w:rPr>
          <w:rFonts w:cs="Arial"/>
          <w:sz w:val="24"/>
          <w:szCs w:val="24"/>
          <w:lang w:val="en-US"/>
        </w:rPr>
        <w:t xml:space="preserve"> </w:t>
      </w:r>
      <w:r w:rsidRPr="00D419C1">
        <w:rPr>
          <w:rFonts w:eastAsia="Calibri" w:cs="Arial"/>
          <w:sz w:val="24"/>
          <w:szCs w:val="24"/>
          <w:lang w:val="en-US"/>
        </w:rPr>
        <w:t>only</w:t>
      </w:r>
      <w:r w:rsidRPr="00D419C1">
        <w:rPr>
          <w:rFonts w:cs="Arial"/>
          <w:sz w:val="24"/>
          <w:szCs w:val="24"/>
          <w:lang w:val="en-US"/>
        </w:rPr>
        <w:t xml:space="preserve"> </w:t>
      </w:r>
      <w:r w:rsidRPr="00D419C1">
        <w:rPr>
          <w:rFonts w:eastAsia="Calibri" w:cs="Arial"/>
          <w:sz w:val="24"/>
          <w:szCs w:val="24"/>
          <w:lang w:val="en-US"/>
        </w:rPr>
        <w:t>certain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aspects</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both</w:t>
      </w:r>
      <w:r w:rsidRPr="00D419C1">
        <w:rPr>
          <w:rFonts w:cs="Arial"/>
          <w:sz w:val="24"/>
          <w:szCs w:val="24"/>
          <w:lang w:val="en-US"/>
        </w:rPr>
        <w:t xml:space="preserve"> (</w:t>
      </w:r>
      <w:r w:rsidRPr="00D419C1">
        <w:rPr>
          <w:rFonts w:eastAsia="Calibri" w:cs="Arial"/>
          <w:sz w:val="24"/>
          <w:szCs w:val="24"/>
          <w:lang w:val="en-US"/>
        </w:rPr>
        <w:t>so</w:t>
      </w:r>
      <w:r w:rsidRPr="00D419C1">
        <w:rPr>
          <w:rFonts w:cs="Arial"/>
          <w:sz w:val="24"/>
          <w:szCs w:val="24"/>
          <w:lang w:val="en-US"/>
        </w:rPr>
        <w:t xml:space="preserve"> </w:t>
      </w:r>
      <w:r w:rsidRPr="00D419C1">
        <w:rPr>
          <w:rFonts w:eastAsia="Calibri" w:cs="Arial"/>
          <w:sz w:val="24"/>
          <w:szCs w:val="24"/>
          <w:lang w:val="en-US"/>
        </w:rPr>
        <w:t>courage</w:t>
      </w:r>
      <w:r w:rsidRPr="00D419C1">
        <w:rPr>
          <w:rFonts w:cs="Arial"/>
          <w:sz w:val="24"/>
          <w:szCs w:val="24"/>
          <w:lang w:val="en-US"/>
        </w:rPr>
        <w:t xml:space="preserve"> </w:t>
      </w:r>
      <w:r w:rsidRPr="00D419C1">
        <w:rPr>
          <w:rFonts w:eastAsia="Calibri" w:cs="Arial"/>
          <w:sz w:val="24"/>
          <w:szCs w:val="24"/>
          <w:lang w:val="en-US"/>
        </w:rPr>
        <w:t>might</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included,</w:t>
      </w:r>
      <w:r w:rsidRPr="00D419C1">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only</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its</w:t>
      </w:r>
      <w:r w:rsidRPr="00D419C1">
        <w:rPr>
          <w:rFonts w:cs="Arial"/>
          <w:sz w:val="24"/>
          <w:szCs w:val="24"/>
          <w:lang w:val="en-US"/>
        </w:rPr>
        <w:t xml:space="preserve"> </w:t>
      </w:r>
      <w:r w:rsidRPr="00D419C1">
        <w:rPr>
          <w:rFonts w:eastAsia="Calibri" w:cs="Arial"/>
          <w:sz w:val="24"/>
          <w:szCs w:val="24"/>
          <w:lang w:val="en-US"/>
        </w:rPr>
        <w:t>activist</w:t>
      </w:r>
      <w:r w:rsidRPr="00D419C1">
        <w:rPr>
          <w:rFonts w:cs="Arial"/>
          <w:sz w:val="24"/>
          <w:szCs w:val="24"/>
          <w:lang w:val="en-US"/>
        </w:rPr>
        <w:t xml:space="preserve"> </w:t>
      </w:r>
      <w:r w:rsidRPr="00D419C1">
        <w:rPr>
          <w:rFonts w:eastAsia="Calibri" w:cs="Arial"/>
          <w:sz w:val="24"/>
          <w:szCs w:val="24"/>
          <w:lang w:val="en-US"/>
        </w:rPr>
        <w:t>forms</w:t>
      </w:r>
      <w:r w:rsidRPr="00D419C1">
        <w:rPr>
          <w:rFonts w:cs="Arial"/>
          <w:sz w:val="24"/>
          <w:szCs w:val="24"/>
          <w:lang w:val="en-US"/>
        </w:rPr>
        <w:t xml:space="preserve">). </w:t>
      </w:r>
      <w:r w:rsidRPr="00D419C1">
        <w:rPr>
          <w:rFonts w:eastAsia="Calibri" w:cs="Arial"/>
          <w:sz w:val="24"/>
          <w:szCs w:val="24"/>
          <w:lang w:val="en-US"/>
        </w:rPr>
        <w:t>Similar</w:t>
      </w:r>
      <w:r w:rsidRPr="00D419C1">
        <w:rPr>
          <w:rFonts w:cs="Arial"/>
          <w:sz w:val="24"/>
          <w:szCs w:val="24"/>
          <w:lang w:val="en-US"/>
        </w:rPr>
        <w:t xml:space="preserve"> </w:t>
      </w:r>
      <w:r w:rsidRPr="00D419C1">
        <w:rPr>
          <w:rFonts w:eastAsia="Calibri" w:cs="Arial"/>
          <w:sz w:val="24"/>
          <w:szCs w:val="24"/>
          <w:lang w:val="en-US"/>
        </w:rPr>
        <w:t>points</w:t>
      </w:r>
      <w:r w:rsidRPr="00D419C1">
        <w:rPr>
          <w:rFonts w:cs="Arial"/>
          <w:sz w:val="24"/>
          <w:szCs w:val="24"/>
          <w:lang w:val="en-US"/>
        </w:rPr>
        <w:t xml:space="preserve"> </w:t>
      </w:r>
      <w:r w:rsidRPr="00D419C1">
        <w:rPr>
          <w:rFonts w:eastAsia="Calibri" w:cs="Arial"/>
          <w:sz w:val="24"/>
          <w:szCs w:val="24"/>
          <w:lang w:val="en-US"/>
        </w:rPr>
        <w:t>surely</w:t>
      </w:r>
      <w:r w:rsidRPr="00D419C1">
        <w:rPr>
          <w:rFonts w:cs="Arial"/>
          <w:sz w:val="24"/>
          <w:szCs w:val="24"/>
          <w:lang w:val="en-US"/>
        </w:rPr>
        <w:t xml:space="preserve"> </w:t>
      </w:r>
      <w:r w:rsidRPr="00D419C1">
        <w:rPr>
          <w:rFonts w:eastAsia="Calibri" w:cs="Arial"/>
          <w:sz w:val="24"/>
          <w:szCs w:val="24"/>
          <w:lang w:val="en-US"/>
        </w:rPr>
        <w:t>also</w:t>
      </w:r>
      <w:r w:rsidRPr="00D419C1">
        <w:rPr>
          <w:rFonts w:cs="Arial"/>
          <w:sz w:val="24"/>
          <w:szCs w:val="24"/>
          <w:lang w:val="en-US"/>
        </w:rPr>
        <w:t xml:space="preserve"> </w:t>
      </w:r>
      <w:r w:rsidRPr="00D419C1">
        <w:rPr>
          <w:rFonts w:eastAsia="Calibri" w:cs="Arial"/>
          <w:sz w:val="24"/>
          <w:szCs w:val="24"/>
          <w:lang w:val="en-US"/>
        </w:rPr>
        <w:t>apply</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conceptions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may</w:t>
      </w:r>
      <w:r w:rsidRPr="00D419C1">
        <w:rPr>
          <w:rFonts w:cs="Arial"/>
          <w:sz w:val="24"/>
          <w:szCs w:val="24"/>
          <w:lang w:val="en-US"/>
        </w:rPr>
        <w:t xml:space="preserve"> </w:t>
      </w:r>
      <w:r w:rsidRPr="00D419C1">
        <w:rPr>
          <w:rFonts w:eastAsia="Calibri" w:cs="Arial"/>
          <w:sz w:val="24"/>
          <w:szCs w:val="24"/>
          <w:lang w:val="en-US"/>
        </w:rPr>
        <w:t>contingently</w:t>
      </w:r>
      <w:r w:rsidRPr="00D419C1">
        <w:rPr>
          <w:rFonts w:cs="Arial"/>
          <w:sz w:val="24"/>
          <w:szCs w:val="24"/>
          <w:lang w:val="en-US"/>
        </w:rPr>
        <w:t xml:space="preserve"> </w:t>
      </w:r>
      <w:r w:rsidRPr="00D419C1">
        <w:rPr>
          <w:rFonts w:eastAsia="Calibri" w:cs="Arial"/>
          <w:sz w:val="24"/>
          <w:szCs w:val="24"/>
          <w:lang w:val="en-US"/>
        </w:rPr>
        <w:t>fail</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include</w:t>
      </w:r>
      <w:r w:rsidRPr="00D419C1">
        <w:rPr>
          <w:rFonts w:cs="Arial"/>
          <w:sz w:val="24"/>
          <w:szCs w:val="24"/>
          <w:lang w:val="en-US"/>
        </w:rPr>
        <w:t xml:space="preserve"> </w:t>
      </w:r>
      <w:r w:rsidRPr="00D419C1">
        <w:rPr>
          <w:rFonts w:eastAsia="Calibri" w:cs="Arial"/>
          <w:sz w:val="24"/>
          <w:szCs w:val="24"/>
          <w:lang w:val="en-US"/>
        </w:rPr>
        <w:t>certain</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they</w:t>
      </w:r>
      <w:r w:rsidRPr="00D419C1">
        <w:rPr>
          <w:rFonts w:cs="Arial"/>
          <w:sz w:val="24"/>
          <w:szCs w:val="24"/>
          <w:lang w:val="en-US"/>
        </w:rPr>
        <w:t xml:space="preserve"> </w:t>
      </w:r>
      <w:r w:rsidRPr="00D419C1">
        <w:rPr>
          <w:rFonts w:eastAsia="Calibri" w:cs="Arial"/>
          <w:sz w:val="24"/>
          <w:szCs w:val="24"/>
          <w:lang w:val="en-US"/>
        </w:rPr>
        <w:t>may</w:t>
      </w:r>
      <w:r w:rsidRPr="00D419C1">
        <w:rPr>
          <w:rFonts w:cs="Arial"/>
          <w:sz w:val="24"/>
          <w:szCs w:val="24"/>
          <w:lang w:val="en-US"/>
        </w:rPr>
        <w:t xml:space="preserve"> </w:t>
      </w:r>
      <w:r w:rsidRPr="00D419C1">
        <w:rPr>
          <w:rFonts w:eastAsia="Calibri" w:cs="Arial"/>
          <w:sz w:val="24"/>
          <w:szCs w:val="24"/>
          <w:lang w:val="en-US"/>
        </w:rPr>
        <w:t>fail</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recogni</w:t>
      </w:r>
      <w:r>
        <w:rPr>
          <w:rFonts w:eastAsia="Calibri" w:cs="Arial"/>
          <w:sz w:val="24"/>
          <w:szCs w:val="24"/>
          <w:lang w:val="en-US"/>
        </w:rPr>
        <w:t>z</w:t>
      </w:r>
      <w:r w:rsidRPr="00D419C1">
        <w:rPr>
          <w:rFonts w:eastAsia="Calibri" w:cs="Arial"/>
          <w:sz w:val="24"/>
          <w:szCs w:val="24"/>
          <w:lang w:val="en-US"/>
        </w:rPr>
        <w:t>e</w:t>
      </w:r>
      <w:r w:rsidRPr="00D419C1">
        <w:rPr>
          <w:rFonts w:cs="Arial"/>
          <w:sz w:val="24"/>
          <w:szCs w:val="24"/>
          <w:lang w:val="en-US"/>
        </w:rPr>
        <w:t xml:space="preserve"> </w:t>
      </w:r>
      <w:r w:rsidRPr="00D419C1">
        <w:rPr>
          <w:rFonts w:eastAsia="Calibri" w:cs="Arial"/>
          <w:sz w:val="24"/>
          <w:szCs w:val="24"/>
          <w:lang w:val="en-US"/>
        </w:rPr>
        <w:t>certain</w:t>
      </w:r>
      <w:r w:rsidRPr="00D419C1">
        <w:rPr>
          <w:rFonts w:cs="Arial"/>
          <w:sz w:val="24"/>
          <w:szCs w:val="24"/>
          <w:lang w:val="en-US"/>
        </w:rPr>
        <w:t xml:space="preserve"> </w:t>
      </w:r>
      <w:r w:rsidRPr="00D419C1">
        <w:rPr>
          <w:rFonts w:eastAsia="Calibri" w:cs="Arial"/>
          <w:sz w:val="24"/>
          <w:szCs w:val="24"/>
          <w:lang w:val="en-US"/>
        </w:rPr>
        <w:t>aspects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those</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we</w:t>
      </w:r>
      <w:r w:rsidRPr="00D419C1">
        <w:rPr>
          <w:rFonts w:cs="Arial"/>
          <w:sz w:val="24"/>
          <w:szCs w:val="24"/>
          <w:lang w:val="en-US"/>
        </w:rPr>
        <w:t xml:space="preserve"> </w:t>
      </w:r>
      <w:r w:rsidRPr="00D419C1">
        <w:rPr>
          <w:rFonts w:eastAsia="Calibri" w:cs="Arial"/>
          <w:sz w:val="24"/>
          <w:szCs w:val="24"/>
          <w:lang w:val="en-US"/>
        </w:rPr>
        <w:t>do</w:t>
      </w:r>
      <w:r>
        <w:rPr>
          <w:rFonts w:eastAsia="Calibri" w:cs="Arial"/>
          <w:sz w:val="24"/>
          <w:szCs w:val="24"/>
          <w:lang w:val="en-US"/>
        </w:rPr>
        <w:t xml:space="preserve"> recognize</w:t>
      </w:r>
      <w:r w:rsidRPr="00D419C1">
        <w:rPr>
          <w:rFonts w:cs="Arial"/>
          <w:sz w:val="24"/>
          <w:szCs w:val="24"/>
          <w:lang w:val="en-US"/>
        </w:rPr>
        <w:t xml:space="preserve">. </w:t>
      </w:r>
      <w:r w:rsidRPr="00D419C1">
        <w:rPr>
          <w:rFonts w:eastAsia="Calibri" w:cs="Arial"/>
          <w:sz w:val="24"/>
          <w:szCs w:val="24"/>
          <w:lang w:val="en-US"/>
        </w:rPr>
        <w:t>Compare</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plurality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humility</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we</w:t>
      </w:r>
      <w:r w:rsidRPr="00D419C1">
        <w:rPr>
          <w:rFonts w:cs="Arial"/>
          <w:sz w:val="24"/>
          <w:szCs w:val="24"/>
          <w:lang w:val="en-US"/>
        </w:rPr>
        <w:t xml:space="preserve"> </w:t>
      </w:r>
      <w:r w:rsidRPr="00D419C1">
        <w:rPr>
          <w:rFonts w:eastAsia="Calibri" w:cs="Arial"/>
          <w:sz w:val="24"/>
          <w:szCs w:val="24"/>
          <w:lang w:val="en-US"/>
        </w:rPr>
        <w:t>recogni</w:t>
      </w:r>
      <w:r>
        <w:rPr>
          <w:rFonts w:eastAsia="Calibri" w:cs="Arial"/>
          <w:sz w:val="24"/>
          <w:szCs w:val="24"/>
          <w:lang w:val="en-US"/>
        </w:rPr>
        <w:t>z</w:t>
      </w:r>
      <w:r w:rsidRPr="00D419C1">
        <w:rPr>
          <w:rFonts w:eastAsia="Calibri" w:cs="Arial"/>
          <w:sz w:val="24"/>
          <w:szCs w:val="24"/>
          <w:lang w:val="en-US"/>
        </w:rPr>
        <w:t>e</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dearth</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terms</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opposed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curiosity</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courage</w:t>
      </w:r>
      <w:r w:rsidRPr="00D419C1">
        <w:rPr>
          <w:rFonts w:cs="Arial"/>
          <w:sz w:val="24"/>
          <w:szCs w:val="24"/>
          <w:lang w:val="en-US"/>
        </w:rPr>
        <w:t xml:space="preserve"> –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task</w:t>
      </w:r>
      <w:r w:rsidRPr="00D419C1">
        <w:rPr>
          <w:rFonts w:cs="Arial"/>
          <w:sz w:val="24"/>
          <w:szCs w:val="24"/>
          <w:lang w:val="en-US"/>
        </w:rPr>
        <w:t xml:space="preserve"> </w:t>
      </w:r>
      <w:r w:rsidRPr="00D419C1">
        <w:rPr>
          <w:rFonts w:eastAsia="Calibri" w:cs="Arial"/>
          <w:sz w:val="24"/>
          <w:szCs w:val="24"/>
          <w:lang w:val="en-US"/>
        </w:rPr>
        <w:t>made</w:t>
      </w:r>
      <w:r w:rsidRPr="00D419C1">
        <w:rPr>
          <w:rFonts w:cs="Arial"/>
          <w:sz w:val="24"/>
          <w:szCs w:val="24"/>
          <w:lang w:val="en-US"/>
        </w:rPr>
        <w:t xml:space="preserve"> </w:t>
      </w:r>
      <w:r w:rsidRPr="00D419C1">
        <w:rPr>
          <w:rFonts w:eastAsia="Calibri" w:cs="Arial"/>
          <w:sz w:val="24"/>
          <w:szCs w:val="24"/>
          <w:lang w:val="en-US"/>
        </w:rPr>
        <w:t>easier</w:t>
      </w:r>
      <w:r w:rsidRPr="00D419C1">
        <w:rPr>
          <w:rFonts w:cs="Arial"/>
          <w:sz w:val="24"/>
          <w:szCs w:val="24"/>
          <w:lang w:val="en-US"/>
        </w:rPr>
        <w:t xml:space="preserve"> </w:t>
      </w:r>
      <w:r w:rsidRPr="00D419C1">
        <w:rPr>
          <w:rFonts w:eastAsia="Calibri" w:cs="Arial"/>
          <w:sz w:val="24"/>
          <w:szCs w:val="24"/>
          <w:lang w:val="en-US"/>
        </w:rPr>
        <w:t>when</w:t>
      </w:r>
      <w:r w:rsidRPr="00D419C1">
        <w:rPr>
          <w:rFonts w:cs="Arial"/>
          <w:sz w:val="24"/>
          <w:szCs w:val="24"/>
          <w:lang w:val="en-US"/>
        </w:rPr>
        <w:t xml:space="preserve"> </w:t>
      </w:r>
      <w:r w:rsidRPr="00D419C1">
        <w:rPr>
          <w:rFonts w:eastAsia="Calibri" w:cs="Arial"/>
          <w:sz w:val="24"/>
          <w:szCs w:val="24"/>
          <w:lang w:val="en-US"/>
        </w:rPr>
        <w:t>we</w:t>
      </w:r>
      <w:r w:rsidRPr="00D419C1">
        <w:rPr>
          <w:rFonts w:cs="Arial"/>
          <w:sz w:val="24"/>
          <w:szCs w:val="24"/>
          <w:lang w:val="en-US"/>
        </w:rPr>
        <w:t xml:space="preserve"> </w:t>
      </w:r>
      <w:r w:rsidRPr="00D419C1">
        <w:rPr>
          <w:rFonts w:eastAsia="Calibri" w:cs="Arial"/>
          <w:sz w:val="24"/>
          <w:szCs w:val="24"/>
          <w:lang w:val="en-US"/>
        </w:rPr>
        <w:t>turn</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other</w:t>
      </w:r>
      <w:r w:rsidRPr="00D419C1">
        <w:rPr>
          <w:rFonts w:cs="Arial"/>
          <w:sz w:val="24"/>
          <w:szCs w:val="24"/>
          <w:lang w:val="en-US"/>
        </w:rPr>
        <w:t xml:space="preserve"> </w:t>
      </w:r>
      <w:r w:rsidRPr="00D419C1">
        <w:rPr>
          <w:rFonts w:eastAsia="Calibri" w:cs="Arial"/>
          <w:sz w:val="24"/>
          <w:szCs w:val="24"/>
          <w:lang w:val="en-US"/>
        </w:rPr>
        <w:t>philosophical</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cultural</w:t>
      </w:r>
      <w:r w:rsidRPr="00D419C1">
        <w:rPr>
          <w:rFonts w:cs="Arial"/>
          <w:sz w:val="24"/>
          <w:szCs w:val="24"/>
          <w:lang w:val="en-US"/>
        </w:rPr>
        <w:t xml:space="preserve"> </w:t>
      </w:r>
      <w:r w:rsidRPr="00D419C1">
        <w:rPr>
          <w:rFonts w:eastAsia="Calibri" w:cs="Arial"/>
          <w:sz w:val="24"/>
          <w:szCs w:val="24"/>
          <w:lang w:val="en-US"/>
        </w:rPr>
        <w:t>traditions</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quite</w:t>
      </w:r>
      <w:r w:rsidRPr="00D419C1">
        <w:rPr>
          <w:rFonts w:cs="Arial"/>
          <w:sz w:val="24"/>
          <w:szCs w:val="24"/>
          <w:lang w:val="en-US"/>
        </w:rPr>
        <w:t xml:space="preserve"> </w:t>
      </w:r>
      <w:r w:rsidRPr="00D419C1">
        <w:rPr>
          <w:rFonts w:eastAsia="Calibri" w:cs="Arial"/>
          <w:sz w:val="24"/>
          <w:szCs w:val="24"/>
          <w:lang w:val="en-US"/>
        </w:rPr>
        <w:t>different</w:t>
      </w:r>
      <w:r w:rsidRPr="00D419C1">
        <w:rPr>
          <w:rFonts w:cs="Arial"/>
          <w:sz w:val="24"/>
          <w:szCs w:val="24"/>
          <w:lang w:val="en-US"/>
        </w:rPr>
        <w:t xml:space="preserve"> </w:t>
      </w:r>
      <w:r w:rsidRPr="00D419C1">
        <w:rPr>
          <w:rFonts w:eastAsia="Calibri" w:cs="Arial"/>
          <w:sz w:val="24"/>
          <w:szCs w:val="24"/>
          <w:lang w:val="en-US"/>
        </w:rPr>
        <w:t>conceptions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virtue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More</w:t>
      </w:r>
      <w:r w:rsidRPr="00D419C1">
        <w:rPr>
          <w:rFonts w:cs="Arial"/>
          <w:sz w:val="24"/>
          <w:szCs w:val="24"/>
          <w:lang w:val="en-US"/>
        </w:rPr>
        <w:t xml:space="preserve"> </w:t>
      </w:r>
      <w:r w:rsidRPr="00D419C1">
        <w:rPr>
          <w:rFonts w:eastAsia="Calibri" w:cs="Arial"/>
          <w:sz w:val="24"/>
          <w:szCs w:val="24"/>
          <w:lang w:val="en-US"/>
        </w:rPr>
        <w:t>generally</w:t>
      </w:r>
      <w:r w:rsidRPr="00D419C1">
        <w:rPr>
          <w:rFonts w:cs="Arial"/>
          <w:sz w:val="24"/>
          <w:szCs w:val="24"/>
          <w:lang w:val="en-US"/>
        </w:rPr>
        <w:t xml:space="preserve">, </w:t>
      </w:r>
      <w:r w:rsidRPr="00D419C1">
        <w:rPr>
          <w:rFonts w:eastAsia="Calibri" w:cs="Arial"/>
          <w:sz w:val="24"/>
          <w:szCs w:val="24"/>
          <w:lang w:val="en-US"/>
        </w:rPr>
        <w:t>if</w:t>
      </w:r>
      <w:r w:rsidRPr="00D419C1">
        <w:rPr>
          <w:rFonts w:cs="Arial"/>
          <w:sz w:val="24"/>
          <w:szCs w:val="24"/>
          <w:lang w:val="en-US"/>
        </w:rPr>
        <w:t xml:space="preserve"> </w:t>
      </w:r>
      <w:r w:rsidRPr="00D419C1">
        <w:rPr>
          <w:rFonts w:eastAsia="Calibri" w:cs="Arial"/>
          <w:sz w:val="24"/>
          <w:szCs w:val="24"/>
          <w:lang w:val="en-US"/>
        </w:rPr>
        <w:t>certain</w:t>
      </w:r>
      <w:r w:rsidRPr="00D419C1">
        <w:rPr>
          <w:rFonts w:cs="Arial"/>
          <w:sz w:val="24"/>
          <w:szCs w:val="24"/>
          <w:lang w:val="en-US"/>
        </w:rPr>
        <w:t xml:space="preserve"> </w:t>
      </w:r>
      <w:r w:rsidRPr="00D419C1">
        <w:rPr>
          <w:rFonts w:eastAsia="Calibri" w:cs="Arial"/>
          <w:sz w:val="24"/>
          <w:szCs w:val="24"/>
          <w:lang w:val="en-US"/>
        </w:rPr>
        <w:t>ranges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being</w:t>
      </w:r>
      <w:r w:rsidRPr="00D419C1">
        <w:rPr>
          <w:rFonts w:cs="Arial"/>
          <w:sz w:val="24"/>
          <w:szCs w:val="24"/>
          <w:lang w:val="en-US"/>
        </w:rPr>
        <w:t xml:space="preserve"> </w:t>
      </w:r>
      <w:r w:rsidRPr="00D419C1">
        <w:rPr>
          <w:rFonts w:eastAsia="Calibri" w:cs="Arial"/>
          <w:sz w:val="24"/>
          <w:szCs w:val="24"/>
          <w:lang w:val="en-US"/>
        </w:rPr>
        <w:t>occluded</w:t>
      </w:r>
      <w:r w:rsidRPr="00D419C1">
        <w:rPr>
          <w:rFonts w:cs="Arial"/>
          <w:sz w:val="24"/>
          <w:szCs w:val="24"/>
          <w:lang w:val="en-US"/>
        </w:rPr>
        <w:t xml:space="preserve">, </w:t>
      </w:r>
      <w:r w:rsidRPr="00D419C1">
        <w:rPr>
          <w:rFonts w:eastAsia="Calibri" w:cs="Arial"/>
          <w:sz w:val="24"/>
          <w:szCs w:val="24"/>
          <w:lang w:val="en-US"/>
        </w:rPr>
        <w:t>so</w:t>
      </w:r>
      <w:r w:rsidRPr="00D419C1">
        <w:rPr>
          <w:rFonts w:cs="Arial"/>
          <w:sz w:val="24"/>
          <w:szCs w:val="24"/>
          <w:lang w:val="en-US"/>
        </w:rPr>
        <w:t xml:space="preserve"> </w:t>
      </w:r>
      <w:r w:rsidRPr="00D419C1">
        <w:rPr>
          <w:rFonts w:eastAsia="Calibri" w:cs="Arial"/>
          <w:sz w:val="24"/>
          <w:szCs w:val="24"/>
          <w:lang w:val="en-US"/>
        </w:rPr>
        <w:t>too</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certain</w:t>
      </w:r>
      <w:r w:rsidRPr="00D419C1">
        <w:rPr>
          <w:rFonts w:cs="Arial"/>
          <w:sz w:val="24"/>
          <w:szCs w:val="24"/>
          <w:lang w:val="en-US"/>
        </w:rPr>
        <w:t xml:space="preserve"> </w:t>
      </w:r>
      <w:r w:rsidRPr="00D419C1">
        <w:rPr>
          <w:rFonts w:eastAsia="Calibri" w:cs="Arial"/>
          <w:sz w:val="24"/>
          <w:szCs w:val="24"/>
          <w:lang w:val="en-US"/>
        </w:rPr>
        <w:t>ranges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adopting</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historical</w:t>
      </w:r>
      <w:r w:rsidRPr="00D419C1">
        <w:rPr>
          <w:rFonts w:cs="Arial"/>
          <w:sz w:val="24"/>
          <w:szCs w:val="24"/>
          <w:lang w:val="en-US"/>
        </w:rPr>
        <w:t xml:space="preserve"> </w:t>
      </w:r>
      <w:r w:rsidRPr="00D419C1">
        <w:rPr>
          <w:rFonts w:eastAsia="Calibri" w:cs="Arial"/>
          <w:sz w:val="24"/>
          <w:szCs w:val="24"/>
          <w:lang w:val="en-US"/>
        </w:rPr>
        <w:t>stance</w:t>
      </w:r>
      <w:r w:rsidRPr="00D419C1">
        <w:rPr>
          <w:rFonts w:cs="Arial"/>
          <w:sz w:val="24"/>
          <w:szCs w:val="24"/>
          <w:lang w:val="en-US"/>
        </w:rPr>
        <w:t xml:space="preserve">, </w:t>
      </w:r>
      <w:r w:rsidRPr="00D419C1">
        <w:rPr>
          <w:rFonts w:eastAsia="Calibri" w:cs="Arial"/>
          <w:sz w:val="24"/>
          <w:szCs w:val="24"/>
          <w:lang w:val="en-US"/>
        </w:rPr>
        <w:t>we</w:t>
      </w:r>
      <w:r w:rsidRPr="00D419C1">
        <w:rPr>
          <w:rFonts w:cs="Arial"/>
          <w:sz w:val="24"/>
          <w:szCs w:val="24"/>
          <w:lang w:val="en-US"/>
        </w:rPr>
        <w:t xml:space="preserve"> </w:t>
      </w:r>
      <w:r w:rsidRPr="00D419C1">
        <w:rPr>
          <w:rFonts w:eastAsia="Calibri" w:cs="Arial"/>
          <w:sz w:val="24"/>
          <w:szCs w:val="24"/>
          <w:lang w:val="en-US"/>
        </w:rPr>
        <w:t>may</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able</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identify</w:t>
      </w:r>
      <w:r w:rsidRPr="00D419C1">
        <w:rPr>
          <w:rFonts w:cs="Arial"/>
          <w:sz w:val="24"/>
          <w:szCs w:val="24"/>
          <w:lang w:val="en-US"/>
        </w:rPr>
        <w:t xml:space="preserve"> </w:t>
      </w:r>
      <w:r w:rsidRPr="00D419C1">
        <w:rPr>
          <w:rFonts w:eastAsia="Calibri" w:cs="Arial"/>
          <w:sz w:val="24"/>
          <w:szCs w:val="24"/>
          <w:lang w:val="en-US"/>
        </w:rPr>
        <w:t>certain</w:t>
      </w:r>
      <w:r w:rsidRPr="00D419C1">
        <w:rPr>
          <w:rFonts w:cs="Arial"/>
          <w:sz w:val="24"/>
          <w:szCs w:val="24"/>
          <w:lang w:val="en-US"/>
        </w:rPr>
        <w:t xml:space="preserve"> </w:t>
      </w:r>
      <w:r w:rsidRPr="00D419C1">
        <w:rPr>
          <w:rFonts w:eastAsia="Calibri" w:cs="Arial"/>
          <w:sz w:val="24"/>
          <w:szCs w:val="24"/>
          <w:lang w:val="en-US"/>
        </w:rPr>
        <w:t>patterns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partialities</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conceptions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tables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virtue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w:t>
      </w:r>
    </w:p>
    <w:p w14:paraId="37282016"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existence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transient</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imbalances</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conceptions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points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more</w:t>
      </w:r>
      <w:r w:rsidRPr="00D419C1">
        <w:rPr>
          <w:rFonts w:cs="Arial"/>
          <w:sz w:val="24"/>
          <w:szCs w:val="24"/>
          <w:lang w:val="en-US"/>
        </w:rPr>
        <w:t xml:space="preserve"> </w:t>
      </w:r>
      <w:r w:rsidRPr="00D419C1">
        <w:rPr>
          <w:rFonts w:eastAsia="Calibri" w:cs="Arial"/>
          <w:sz w:val="24"/>
          <w:szCs w:val="24"/>
          <w:lang w:val="en-US"/>
        </w:rPr>
        <w:t>general</w:t>
      </w:r>
      <w:r w:rsidRPr="00D419C1">
        <w:rPr>
          <w:rFonts w:cs="Arial"/>
          <w:sz w:val="24"/>
          <w:szCs w:val="24"/>
          <w:lang w:val="en-US"/>
        </w:rPr>
        <w:t xml:space="preserve"> </w:t>
      </w:r>
      <w:r w:rsidRPr="00D419C1">
        <w:rPr>
          <w:rFonts w:eastAsia="Calibri" w:cs="Arial"/>
          <w:sz w:val="24"/>
          <w:szCs w:val="24"/>
          <w:lang w:val="en-US"/>
        </w:rPr>
        <w:t>value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adopting</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historical</w:t>
      </w:r>
      <w:r w:rsidRPr="00D419C1">
        <w:rPr>
          <w:rFonts w:cs="Arial"/>
          <w:sz w:val="24"/>
          <w:szCs w:val="24"/>
          <w:lang w:val="en-US"/>
        </w:rPr>
        <w:t xml:space="preserve"> </w:t>
      </w:r>
      <w:r w:rsidRPr="00D419C1">
        <w:rPr>
          <w:rFonts w:eastAsia="Calibri" w:cs="Arial"/>
          <w:sz w:val="24"/>
          <w:szCs w:val="24"/>
          <w:lang w:val="en-US"/>
        </w:rPr>
        <w:t>perspective</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disclosure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contingency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imaginations</w:t>
      </w:r>
      <w:r w:rsidRPr="00D419C1">
        <w:rPr>
          <w:rFonts w:cs="Arial"/>
          <w:sz w:val="24"/>
          <w:szCs w:val="24"/>
          <w:lang w:val="en-US"/>
        </w:rPr>
        <w:t xml:space="preserve"> –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ways</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thinking</w:t>
      </w:r>
      <w:r w:rsidRPr="00D419C1">
        <w:rPr>
          <w:rFonts w:cs="Arial"/>
          <w:sz w:val="24"/>
          <w:szCs w:val="24"/>
          <w:lang w:val="en-US"/>
        </w:rPr>
        <w:t xml:space="preserve"> </w:t>
      </w:r>
      <w:r w:rsidRPr="00D419C1">
        <w:rPr>
          <w:rFonts w:eastAsia="Calibri" w:cs="Arial"/>
          <w:sz w:val="24"/>
          <w:szCs w:val="24"/>
          <w:lang w:val="en-US"/>
        </w:rPr>
        <w:t>about</w:t>
      </w:r>
      <w:r w:rsidRPr="00D419C1">
        <w:rPr>
          <w:rFonts w:cs="Arial"/>
          <w:sz w:val="24"/>
          <w:szCs w:val="24"/>
          <w:lang w:val="en-US"/>
        </w:rPr>
        <w:t xml:space="preserve"> </w:t>
      </w:r>
      <w:r w:rsidRPr="00D419C1">
        <w:rPr>
          <w:rFonts w:eastAsia="Calibri" w:cs="Arial"/>
          <w:sz w:val="24"/>
          <w:szCs w:val="24"/>
          <w:lang w:val="en-US"/>
        </w:rPr>
        <w:t>forms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character</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shaped</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social</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historical</w:t>
      </w:r>
      <w:r w:rsidRPr="00D419C1">
        <w:rPr>
          <w:rFonts w:cs="Arial"/>
          <w:sz w:val="24"/>
          <w:szCs w:val="24"/>
          <w:lang w:val="en-US"/>
        </w:rPr>
        <w:t xml:space="preserve"> </w:t>
      </w:r>
      <w:r w:rsidRPr="00D419C1">
        <w:rPr>
          <w:rFonts w:eastAsia="Calibri" w:cs="Arial"/>
          <w:sz w:val="24"/>
          <w:szCs w:val="24"/>
          <w:lang w:val="en-US"/>
        </w:rPr>
        <w:t>developments</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may</w:t>
      </w:r>
      <w:r w:rsidRPr="00D419C1">
        <w:rPr>
          <w:rFonts w:cs="Arial"/>
          <w:sz w:val="24"/>
          <w:szCs w:val="24"/>
          <w:lang w:val="en-US"/>
        </w:rPr>
        <w:t xml:space="preserve"> </w:t>
      </w:r>
      <w:r w:rsidRPr="00D419C1">
        <w:rPr>
          <w:rFonts w:eastAsia="Calibri" w:cs="Arial"/>
          <w:sz w:val="24"/>
          <w:szCs w:val="24"/>
          <w:lang w:val="en-US"/>
        </w:rPr>
        <w:t>not</w:t>
      </w:r>
      <w:r w:rsidRPr="00D419C1">
        <w:rPr>
          <w:rFonts w:cs="Arial"/>
          <w:sz w:val="24"/>
          <w:szCs w:val="24"/>
          <w:lang w:val="en-US"/>
        </w:rPr>
        <w:t xml:space="preserve"> </w:t>
      </w:r>
      <w:r w:rsidRPr="00D419C1">
        <w:rPr>
          <w:rFonts w:eastAsia="Calibri" w:cs="Arial"/>
          <w:sz w:val="24"/>
          <w:szCs w:val="24"/>
          <w:lang w:val="en-US"/>
        </w:rPr>
        <w:t>have</w:t>
      </w:r>
      <w:r w:rsidRPr="00D419C1">
        <w:rPr>
          <w:rFonts w:cs="Arial"/>
          <w:sz w:val="24"/>
          <w:szCs w:val="24"/>
          <w:lang w:val="en-US"/>
        </w:rPr>
        <w:t xml:space="preserve"> </w:t>
      </w:r>
      <w:r w:rsidRPr="00D419C1">
        <w:rPr>
          <w:rFonts w:eastAsia="Calibri" w:cs="Arial"/>
          <w:sz w:val="24"/>
          <w:szCs w:val="24"/>
          <w:lang w:val="en-US"/>
        </w:rPr>
        <w:t>obtained</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should</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clear</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inherited</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imagination</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not</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product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careful</w:t>
      </w:r>
      <w:r w:rsidRPr="00D419C1">
        <w:rPr>
          <w:rFonts w:cs="Arial"/>
          <w:sz w:val="24"/>
          <w:szCs w:val="24"/>
          <w:lang w:val="en-US"/>
        </w:rPr>
        <w:t xml:space="preserve"> </w:t>
      </w:r>
      <w:r w:rsidRPr="00D419C1">
        <w:rPr>
          <w:rFonts w:eastAsia="Calibri" w:cs="Arial"/>
          <w:sz w:val="24"/>
          <w:szCs w:val="24"/>
          <w:lang w:val="en-US"/>
        </w:rPr>
        <w:t>sustained</w:t>
      </w:r>
      <w:r w:rsidRPr="00D419C1">
        <w:rPr>
          <w:rFonts w:cs="Arial"/>
          <w:sz w:val="24"/>
          <w:szCs w:val="24"/>
          <w:lang w:val="en-US"/>
        </w:rPr>
        <w:t xml:space="preserve"> </w:t>
      </w:r>
      <w:r w:rsidRPr="00D419C1">
        <w:rPr>
          <w:rFonts w:eastAsia="Calibri" w:cs="Arial"/>
          <w:sz w:val="24"/>
          <w:szCs w:val="24"/>
          <w:lang w:val="en-US"/>
        </w:rPr>
        <w:t>processes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deliberation</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decision</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result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complex</w:t>
      </w:r>
      <w:r w:rsidRPr="00D419C1">
        <w:rPr>
          <w:rFonts w:cs="Arial"/>
          <w:sz w:val="24"/>
          <w:szCs w:val="24"/>
          <w:lang w:val="en-US"/>
        </w:rPr>
        <w:t xml:space="preserve"> </w:t>
      </w:r>
      <w:r w:rsidRPr="00D419C1">
        <w:rPr>
          <w:rFonts w:eastAsia="Calibri" w:cs="Arial"/>
          <w:sz w:val="24"/>
          <w:szCs w:val="24"/>
          <w:lang w:val="en-US"/>
        </w:rPr>
        <w:t>array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events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developments</w:t>
      </w:r>
      <w:r w:rsidRPr="00D419C1">
        <w:rPr>
          <w:rFonts w:cs="Arial"/>
          <w:sz w:val="24"/>
          <w:szCs w:val="24"/>
          <w:lang w:val="en-US"/>
        </w:rPr>
        <w:t xml:space="preserve"> – </w:t>
      </w:r>
      <w:r w:rsidRPr="00D419C1">
        <w:rPr>
          <w:rFonts w:eastAsia="Calibri" w:cs="Arial"/>
          <w:sz w:val="24"/>
          <w:szCs w:val="24"/>
          <w:lang w:val="en-US"/>
        </w:rPr>
        <w:t>theological</w:t>
      </w:r>
      <w:r w:rsidRPr="00D419C1">
        <w:rPr>
          <w:rFonts w:cs="Arial"/>
          <w:sz w:val="24"/>
          <w:szCs w:val="24"/>
          <w:lang w:val="en-US"/>
        </w:rPr>
        <w:t xml:space="preserve">, </w:t>
      </w:r>
      <w:r w:rsidRPr="00D419C1">
        <w:rPr>
          <w:rFonts w:eastAsia="Calibri" w:cs="Arial"/>
          <w:sz w:val="24"/>
          <w:szCs w:val="24"/>
          <w:lang w:val="en-US"/>
        </w:rPr>
        <w:t>cultural</w:t>
      </w:r>
      <w:r w:rsidRPr="00D419C1">
        <w:rPr>
          <w:rFonts w:cs="Arial"/>
          <w:sz w:val="24"/>
          <w:szCs w:val="24"/>
          <w:lang w:val="en-US"/>
        </w:rPr>
        <w:t xml:space="preserve">, </w:t>
      </w:r>
      <w:r w:rsidRPr="00D419C1">
        <w:rPr>
          <w:rFonts w:eastAsia="Calibri" w:cs="Arial"/>
          <w:sz w:val="24"/>
          <w:szCs w:val="24"/>
          <w:lang w:val="en-US"/>
        </w:rPr>
        <w:t>intellectual</w:t>
      </w:r>
      <w:r w:rsidRPr="00D419C1">
        <w:rPr>
          <w:rFonts w:cs="Arial"/>
          <w:sz w:val="24"/>
          <w:szCs w:val="24"/>
          <w:lang w:val="en-US"/>
        </w:rPr>
        <w:t xml:space="preserve"> –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various</w:t>
      </w:r>
      <w:r w:rsidRPr="00D419C1">
        <w:rPr>
          <w:rFonts w:cs="Arial"/>
          <w:sz w:val="24"/>
          <w:szCs w:val="24"/>
          <w:lang w:val="en-US"/>
        </w:rPr>
        <w:t xml:space="preserve"> </w:t>
      </w:r>
      <w:r w:rsidRPr="00D419C1">
        <w:rPr>
          <w:rFonts w:eastAsia="Calibri" w:cs="Arial"/>
          <w:sz w:val="24"/>
          <w:szCs w:val="24"/>
          <w:lang w:val="en-US"/>
        </w:rPr>
        <w:t>convictions</w:t>
      </w:r>
      <w:r w:rsidRPr="00D419C1">
        <w:rPr>
          <w:rFonts w:cs="Arial"/>
          <w:sz w:val="24"/>
          <w:szCs w:val="24"/>
          <w:lang w:val="en-US"/>
        </w:rPr>
        <w:t xml:space="preserve">, </w:t>
      </w:r>
      <w:r w:rsidRPr="00D419C1">
        <w:rPr>
          <w:rFonts w:eastAsia="Calibri" w:cs="Arial"/>
          <w:sz w:val="24"/>
          <w:szCs w:val="24"/>
          <w:lang w:val="en-US"/>
        </w:rPr>
        <w:t>prejudices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enthusiasms</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they</w:t>
      </w:r>
      <w:r w:rsidRPr="00D419C1">
        <w:rPr>
          <w:rFonts w:cs="Arial"/>
          <w:sz w:val="24"/>
          <w:szCs w:val="24"/>
          <w:lang w:val="en-US"/>
        </w:rPr>
        <w:t xml:space="preserve"> </w:t>
      </w:r>
      <w:r w:rsidRPr="00D419C1">
        <w:rPr>
          <w:rFonts w:eastAsia="Calibri" w:cs="Arial"/>
          <w:sz w:val="24"/>
          <w:szCs w:val="24"/>
          <w:lang w:val="en-US"/>
        </w:rPr>
        <w:t>reflected</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sustained</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means</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range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failings</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we</w:t>
      </w:r>
      <w:r w:rsidRPr="00D419C1">
        <w:rPr>
          <w:rFonts w:cs="Arial"/>
          <w:sz w:val="24"/>
          <w:szCs w:val="24"/>
          <w:lang w:val="en-US"/>
        </w:rPr>
        <w:t xml:space="preserve"> </w:t>
      </w:r>
      <w:r w:rsidRPr="00D419C1">
        <w:rPr>
          <w:rFonts w:eastAsia="Calibri" w:cs="Arial"/>
          <w:sz w:val="24"/>
          <w:szCs w:val="24"/>
          <w:lang w:val="en-US"/>
        </w:rPr>
        <w:t>can</w:t>
      </w:r>
      <w:r w:rsidRPr="00D419C1">
        <w:rPr>
          <w:rFonts w:cs="Arial"/>
          <w:sz w:val="24"/>
          <w:szCs w:val="24"/>
          <w:lang w:val="en-US"/>
        </w:rPr>
        <w:t xml:space="preserve"> </w:t>
      </w:r>
      <w:r w:rsidRPr="00D419C1">
        <w:rPr>
          <w:rFonts w:eastAsia="Calibri" w:cs="Arial"/>
          <w:sz w:val="24"/>
          <w:szCs w:val="24"/>
          <w:lang w:val="en-US"/>
        </w:rPr>
        <w:t>perceive</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contingent</w:t>
      </w:r>
      <w:r w:rsidRPr="00D419C1">
        <w:rPr>
          <w:rFonts w:cs="Arial"/>
          <w:sz w:val="24"/>
          <w:szCs w:val="24"/>
          <w:lang w:val="en-US"/>
        </w:rPr>
        <w:t xml:space="preserve"> </w:t>
      </w:r>
      <w:r w:rsidRPr="00D419C1">
        <w:rPr>
          <w:rFonts w:eastAsia="Calibri" w:cs="Arial"/>
          <w:sz w:val="24"/>
          <w:szCs w:val="24"/>
          <w:lang w:val="en-US"/>
        </w:rPr>
        <w:t>product</w:t>
      </w:r>
      <w:r w:rsidRPr="00D419C1">
        <w:rPr>
          <w:rFonts w:cs="Arial"/>
          <w:sz w:val="24"/>
          <w:szCs w:val="24"/>
          <w:lang w:val="en-US"/>
        </w:rPr>
        <w:t xml:space="preserve">, </w:t>
      </w:r>
      <w:r w:rsidRPr="00D419C1">
        <w:rPr>
          <w:rFonts w:eastAsia="Calibri" w:cs="Arial"/>
          <w:sz w:val="24"/>
          <w:szCs w:val="24"/>
          <w:lang w:val="en-US"/>
        </w:rPr>
        <w:t>highly</w:t>
      </w:r>
      <w:r w:rsidRPr="00D419C1">
        <w:rPr>
          <w:rFonts w:cs="Arial"/>
          <w:sz w:val="24"/>
          <w:szCs w:val="24"/>
          <w:lang w:val="en-US"/>
        </w:rPr>
        <w:t xml:space="preserve"> </w:t>
      </w:r>
      <w:r w:rsidRPr="00D419C1">
        <w:rPr>
          <w:rFonts w:eastAsia="Calibri" w:cs="Arial"/>
          <w:sz w:val="24"/>
          <w:szCs w:val="24"/>
          <w:lang w:val="en-US"/>
        </w:rPr>
        <w:t>developed</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certain</w:t>
      </w:r>
      <w:r w:rsidRPr="00D419C1">
        <w:rPr>
          <w:rFonts w:cs="Arial"/>
          <w:sz w:val="24"/>
          <w:szCs w:val="24"/>
          <w:lang w:val="en-US"/>
        </w:rPr>
        <w:t xml:space="preserve"> </w:t>
      </w:r>
      <w:r w:rsidRPr="00D419C1">
        <w:rPr>
          <w:rFonts w:eastAsia="Calibri" w:cs="Arial"/>
          <w:sz w:val="24"/>
          <w:szCs w:val="24"/>
          <w:lang w:val="en-US"/>
        </w:rPr>
        <w:t>respects</w:t>
      </w:r>
      <w:r w:rsidRPr="00D419C1">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obscure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undeveloped</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others</w:t>
      </w:r>
      <w:r w:rsidRPr="00D419C1">
        <w:rPr>
          <w:rFonts w:cs="Arial"/>
          <w:sz w:val="24"/>
          <w:szCs w:val="24"/>
          <w:lang w:val="en-US"/>
        </w:rPr>
        <w:t xml:space="preserve">. </w:t>
      </w:r>
      <w:r w:rsidRPr="00D419C1">
        <w:rPr>
          <w:rFonts w:eastAsia="Calibri" w:cs="Arial"/>
          <w:sz w:val="24"/>
          <w:szCs w:val="24"/>
          <w:lang w:val="en-US"/>
        </w:rPr>
        <w:t>Some</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w:t>
      </w:r>
      <w:r w:rsidRPr="00D419C1">
        <w:rPr>
          <w:rFonts w:eastAsia="Calibri" w:cs="Arial"/>
          <w:sz w:val="24"/>
          <w:szCs w:val="24"/>
          <w:lang w:val="en-US"/>
        </w:rPr>
        <w:t>clusters</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explored</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detail</w:t>
      </w:r>
      <w:r w:rsidRPr="00D419C1">
        <w:rPr>
          <w:rFonts w:cs="Arial"/>
          <w:sz w:val="24"/>
          <w:szCs w:val="24"/>
          <w:lang w:val="en-US"/>
        </w:rPr>
        <w:t xml:space="preserve">, </w:t>
      </w:r>
      <w:r w:rsidRPr="00D419C1">
        <w:rPr>
          <w:rFonts w:eastAsia="Calibri" w:cs="Arial"/>
          <w:sz w:val="24"/>
          <w:szCs w:val="24"/>
          <w:lang w:val="en-US"/>
        </w:rPr>
        <w:t>while</w:t>
      </w:r>
      <w:r w:rsidRPr="00D419C1">
        <w:rPr>
          <w:rFonts w:cs="Arial"/>
          <w:sz w:val="24"/>
          <w:szCs w:val="24"/>
          <w:lang w:val="en-US"/>
        </w:rPr>
        <w:t xml:space="preserve"> </w:t>
      </w:r>
      <w:r w:rsidRPr="00D419C1">
        <w:rPr>
          <w:rFonts w:eastAsia="Calibri" w:cs="Arial"/>
          <w:sz w:val="24"/>
          <w:szCs w:val="24"/>
          <w:lang w:val="en-US"/>
        </w:rPr>
        <w:t>others</w:t>
      </w:r>
      <w:r w:rsidRPr="00D419C1">
        <w:rPr>
          <w:rFonts w:cs="Arial"/>
          <w:sz w:val="24"/>
          <w:szCs w:val="24"/>
          <w:lang w:val="en-US"/>
        </w:rPr>
        <w:t xml:space="preserve"> </w:t>
      </w:r>
      <w:r w:rsidRPr="00D419C1">
        <w:rPr>
          <w:rFonts w:eastAsia="Calibri" w:cs="Arial"/>
          <w:sz w:val="24"/>
          <w:szCs w:val="24"/>
          <w:lang w:val="en-US"/>
        </w:rPr>
        <w:t>languish</w:t>
      </w:r>
      <w:r w:rsidRPr="00D419C1">
        <w:rPr>
          <w:rFonts w:cs="Arial"/>
          <w:sz w:val="24"/>
          <w:szCs w:val="24"/>
          <w:lang w:val="en-US"/>
        </w:rPr>
        <w:t xml:space="preserve"> </w:t>
      </w:r>
      <w:r w:rsidRPr="00D419C1">
        <w:rPr>
          <w:rFonts w:eastAsia="Calibri" w:cs="Arial"/>
          <w:sz w:val="24"/>
          <w:szCs w:val="24"/>
          <w:lang w:val="en-US"/>
        </w:rPr>
        <w:t>while</w:t>
      </w:r>
      <w:r w:rsidRPr="00D419C1">
        <w:rPr>
          <w:rFonts w:cs="Arial"/>
          <w:sz w:val="24"/>
          <w:szCs w:val="24"/>
          <w:lang w:val="en-US"/>
        </w:rPr>
        <w:t xml:space="preserve"> </w:t>
      </w:r>
      <w:r w:rsidRPr="00D419C1">
        <w:rPr>
          <w:rFonts w:eastAsia="Calibri" w:cs="Arial"/>
          <w:sz w:val="24"/>
          <w:szCs w:val="24"/>
          <w:lang w:val="en-US"/>
        </w:rPr>
        <w:t>they</w:t>
      </w:r>
      <w:r w:rsidRPr="00D419C1">
        <w:rPr>
          <w:rFonts w:cs="Arial"/>
          <w:sz w:val="24"/>
          <w:szCs w:val="24"/>
          <w:lang w:val="en-US"/>
        </w:rPr>
        <w:t xml:space="preserve"> </w:t>
      </w:r>
      <w:r w:rsidRPr="00D419C1">
        <w:rPr>
          <w:rFonts w:eastAsia="Calibri" w:cs="Arial"/>
          <w:sz w:val="24"/>
          <w:szCs w:val="24"/>
          <w:lang w:val="en-US"/>
        </w:rPr>
        <w:t>await</w:t>
      </w:r>
      <w:r w:rsidRPr="00D419C1">
        <w:rPr>
          <w:rFonts w:cs="Arial"/>
          <w:sz w:val="24"/>
          <w:szCs w:val="24"/>
          <w:lang w:val="en-US"/>
        </w:rPr>
        <w:t xml:space="preserve"> </w:t>
      </w:r>
      <w:r w:rsidRPr="00D419C1">
        <w:rPr>
          <w:rFonts w:eastAsia="Calibri" w:cs="Arial"/>
          <w:sz w:val="24"/>
          <w:szCs w:val="24"/>
          <w:lang w:val="en-US"/>
        </w:rPr>
        <w:t>systematic</w:t>
      </w:r>
      <w:r w:rsidRPr="00D419C1">
        <w:rPr>
          <w:rFonts w:cs="Arial"/>
          <w:sz w:val="24"/>
          <w:szCs w:val="24"/>
          <w:lang w:val="en-US"/>
        </w:rPr>
        <w:t xml:space="preserve"> </w:t>
      </w:r>
      <w:r w:rsidRPr="00D419C1">
        <w:rPr>
          <w:rFonts w:eastAsia="Calibri" w:cs="Arial"/>
          <w:sz w:val="24"/>
          <w:szCs w:val="24"/>
          <w:lang w:val="en-US"/>
        </w:rPr>
        <w:t>investigation</w:t>
      </w:r>
      <w:r w:rsidRPr="00D419C1">
        <w:rPr>
          <w:rFonts w:cs="Arial"/>
          <w:sz w:val="24"/>
          <w:szCs w:val="24"/>
          <w:lang w:val="en-US"/>
        </w:rPr>
        <w:t xml:space="preserve">. </w:t>
      </w:r>
      <w:r w:rsidRPr="00D419C1">
        <w:rPr>
          <w:rFonts w:eastAsia="Calibri" w:cs="Arial"/>
          <w:sz w:val="24"/>
          <w:szCs w:val="24"/>
          <w:lang w:val="en-US"/>
        </w:rPr>
        <w:t>These</w:t>
      </w:r>
      <w:r w:rsidRPr="00D419C1">
        <w:rPr>
          <w:rFonts w:cs="Arial"/>
          <w:sz w:val="24"/>
          <w:szCs w:val="24"/>
          <w:lang w:val="en-US"/>
        </w:rPr>
        <w:t xml:space="preserve"> </w:t>
      </w:r>
      <w:r w:rsidRPr="00D419C1">
        <w:rPr>
          <w:rFonts w:eastAsia="Calibri" w:cs="Arial"/>
          <w:sz w:val="24"/>
          <w:szCs w:val="24"/>
          <w:lang w:val="en-US"/>
        </w:rPr>
        <w:t>points</w:t>
      </w:r>
      <w:r w:rsidRPr="00D419C1">
        <w:rPr>
          <w:rFonts w:cs="Arial"/>
          <w:sz w:val="24"/>
          <w:szCs w:val="24"/>
          <w:lang w:val="en-US"/>
        </w:rPr>
        <w:t xml:space="preserve"> </w:t>
      </w:r>
      <w:r w:rsidRPr="00D419C1">
        <w:rPr>
          <w:rFonts w:eastAsia="Calibri" w:cs="Arial"/>
          <w:sz w:val="24"/>
          <w:szCs w:val="24"/>
          <w:lang w:val="en-US"/>
        </w:rPr>
        <w:t>matter</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some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deep</w:t>
      </w:r>
      <w:r w:rsidRPr="00D419C1">
        <w:rPr>
          <w:rFonts w:cs="Arial"/>
          <w:sz w:val="24"/>
          <w:szCs w:val="24"/>
          <w:lang w:val="en-US"/>
        </w:rPr>
        <w:t xml:space="preserve"> </w:t>
      </w:r>
      <w:r w:rsidRPr="00D419C1">
        <w:rPr>
          <w:rFonts w:eastAsia="Calibri" w:cs="Arial"/>
          <w:sz w:val="24"/>
          <w:szCs w:val="24"/>
          <w:lang w:val="en-US"/>
        </w:rPr>
        <w:t>aims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epistemology</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deepen</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awareness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sensitivity</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range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failings</w:t>
      </w:r>
      <w:r w:rsidRPr="00D419C1">
        <w:rPr>
          <w:rFonts w:cs="Arial"/>
          <w:sz w:val="24"/>
          <w:szCs w:val="24"/>
          <w:lang w:val="en-US"/>
        </w:rPr>
        <w:t xml:space="preserve"> </w:t>
      </w:r>
      <w:r w:rsidRPr="00D419C1">
        <w:rPr>
          <w:rFonts w:eastAsia="Calibri" w:cs="Arial"/>
          <w:sz w:val="24"/>
          <w:szCs w:val="24"/>
          <w:lang w:val="en-US"/>
        </w:rPr>
        <w:t>manifest</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individual</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collective</w:t>
      </w:r>
      <w:r w:rsidRPr="00D419C1">
        <w:rPr>
          <w:rFonts w:cs="Arial"/>
          <w:sz w:val="24"/>
          <w:szCs w:val="24"/>
          <w:lang w:val="en-US"/>
        </w:rPr>
        <w:t xml:space="preserve"> </w:t>
      </w:r>
      <w:r w:rsidRPr="00D419C1">
        <w:rPr>
          <w:rFonts w:eastAsia="Calibri" w:cs="Arial"/>
          <w:sz w:val="24"/>
          <w:szCs w:val="24"/>
          <w:lang w:val="en-US"/>
        </w:rPr>
        <w:t>characters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conduct</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enable</w:t>
      </w:r>
      <w:r w:rsidRPr="00D419C1">
        <w:rPr>
          <w:rFonts w:cs="Arial"/>
          <w:sz w:val="24"/>
          <w:szCs w:val="24"/>
          <w:lang w:val="en-US"/>
        </w:rPr>
        <w:t xml:space="preserve"> </w:t>
      </w:r>
      <w:r w:rsidRPr="00D419C1">
        <w:rPr>
          <w:rFonts w:eastAsia="Calibri" w:cs="Arial"/>
          <w:sz w:val="24"/>
          <w:szCs w:val="24"/>
          <w:lang w:val="en-US"/>
        </w:rPr>
        <w:t>us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better</w:t>
      </w:r>
      <w:r w:rsidRPr="00D419C1">
        <w:rPr>
          <w:rFonts w:cs="Arial"/>
          <w:sz w:val="24"/>
          <w:szCs w:val="24"/>
          <w:lang w:val="en-US"/>
        </w:rPr>
        <w:t xml:space="preserve"> </w:t>
      </w:r>
      <w:r w:rsidRPr="00D419C1">
        <w:rPr>
          <w:rFonts w:eastAsia="Calibri" w:cs="Arial"/>
          <w:sz w:val="24"/>
          <w:szCs w:val="24"/>
          <w:lang w:val="en-US"/>
        </w:rPr>
        <w:t>articulate</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discontents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appraise</w:t>
      </w:r>
      <w:r w:rsidRPr="00D419C1">
        <w:rPr>
          <w:rFonts w:cs="Arial"/>
          <w:sz w:val="24"/>
          <w:szCs w:val="24"/>
          <w:lang w:val="en-US"/>
        </w:rPr>
        <w:t xml:space="preserve"> </w:t>
      </w:r>
      <w:r w:rsidRPr="00D419C1">
        <w:rPr>
          <w:rFonts w:eastAsia="Calibri" w:cs="Arial"/>
          <w:sz w:val="24"/>
          <w:szCs w:val="24"/>
          <w:lang w:val="en-US"/>
        </w:rPr>
        <w:t>critically</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ways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socialising</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agents</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chart</w:t>
      </w:r>
      <w:r w:rsidRPr="00D419C1">
        <w:rPr>
          <w:rFonts w:cs="Arial"/>
          <w:sz w:val="24"/>
          <w:szCs w:val="24"/>
          <w:lang w:val="en-US"/>
        </w:rPr>
        <w:t xml:space="preserve"> </w:t>
      </w:r>
      <w:r w:rsidRPr="00D419C1">
        <w:rPr>
          <w:rFonts w:eastAsia="Calibri" w:cs="Arial"/>
          <w:sz w:val="24"/>
          <w:szCs w:val="24"/>
          <w:lang w:val="en-US"/>
        </w:rPr>
        <w:t>more</w:t>
      </w:r>
      <w:r w:rsidRPr="00D419C1">
        <w:rPr>
          <w:rFonts w:cs="Arial"/>
          <w:sz w:val="24"/>
          <w:szCs w:val="24"/>
          <w:lang w:val="en-US"/>
        </w:rPr>
        <w:t xml:space="preserve"> </w:t>
      </w:r>
      <w:r w:rsidRPr="00D419C1">
        <w:rPr>
          <w:rFonts w:eastAsia="Calibri" w:cs="Arial"/>
          <w:sz w:val="24"/>
          <w:szCs w:val="24"/>
          <w:lang w:val="en-US"/>
        </w:rPr>
        <w:t>fully</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plurality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forms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excellence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depravity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which</w:t>
      </w:r>
      <w:r w:rsidRPr="00D419C1">
        <w:rPr>
          <w:rFonts w:cs="Arial"/>
          <w:sz w:val="24"/>
          <w:szCs w:val="24"/>
          <w:lang w:val="en-US"/>
        </w:rPr>
        <w:t xml:space="preserve"> </w:t>
      </w:r>
      <w:r w:rsidRPr="00D419C1">
        <w:rPr>
          <w:rFonts w:eastAsia="Calibri" w:cs="Arial"/>
          <w:sz w:val="24"/>
          <w:szCs w:val="24"/>
          <w:lang w:val="en-US"/>
        </w:rPr>
        <w:t>human</w:t>
      </w:r>
      <w:r w:rsidRPr="00D419C1">
        <w:rPr>
          <w:rFonts w:cs="Arial"/>
          <w:sz w:val="24"/>
          <w:szCs w:val="24"/>
          <w:lang w:val="en-US"/>
        </w:rPr>
        <w:t xml:space="preserve"> </w:t>
      </w:r>
      <w:r w:rsidRPr="00D419C1">
        <w:rPr>
          <w:rFonts w:eastAsia="Calibri" w:cs="Arial"/>
          <w:sz w:val="24"/>
          <w:szCs w:val="24"/>
          <w:lang w:val="en-US"/>
        </w:rPr>
        <w:t>beings</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so</w:t>
      </w:r>
      <w:r w:rsidRPr="00D419C1">
        <w:rPr>
          <w:rFonts w:cs="Arial"/>
          <w:sz w:val="24"/>
          <w:szCs w:val="24"/>
          <w:lang w:val="en-US"/>
        </w:rPr>
        <w:t xml:space="preserve"> </w:t>
      </w:r>
      <w:r w:rsidRPr="00D419C1">
        <w:rPr>
          <w:rFonts w:eastAsia="Calibri" w:cs="Arial"/>
          <w:sz w:val="24"/>
          <w:szCs w:val="24"/>
          <w:lang w:val="en-US"/>
        </w:rPr>
        <w:t>evidently</w:t>
      </w:r>
      <w:r w:rsidRPr="00D419C1">
        <w:rPr>
          <w:rFonts w:cs="Arial"/>
          <w:sz w:val="24"/>
          <w:szCs w:val="24"/>
          <w:lang w:val="en-US"/>
        </w:rPr>
        <w:t xml:space="preserve"> </w:t>
      </w:r>
      <w:r w:rsidRPr="00D419C1">
        <w:rPr>
          <w:rFonts w:eastAsia="Calibri" w:cs="Arial"/>
          <w:sz w:val="24"/>
          <w:szCs w:val="24"/>
          <w:lang w:val="en-US"/>
        </w:rPr>
        <w:t>capable</w:t>
      </w:r>
      <w:r w:rsidRPr="00D419C1">
        <w:rPr>
          <w:rFonts w:cs="Arial"/>
          <w:sz w:val="24"/>
          <w:szCs w:val="24"/>
          <w:lang w:val="en-US"/>
        </w:rPr>
        <w:t xml:space="preserve">. </w:t>
      </w: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enrichment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sensibilities</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liable</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challenged</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persistence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undetected</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uncorrected</w:t>
      </w:r>
      <w:r w:rsidRPr="00D419C1">
        <w:rPr>
          <w:rFonts w:cs="Arial"/>
          <w:sz w:val="24"/>
          <w:szCs w:val="24"/>
          <w:lang w:val="en-US"/>
        </w:rPr>
        <w:t xml:space="preserve"> </w:t>
      </w:r>
      <w:r w:rsidRPr="00D419C1">
        <w:rPr>
          <w:rFonts w:eastAsia="Calibri" w:cs="Arial"/>
          <w:sz w:val="24"/>
          <w:szCs w:val="24"/>
          <w:lang w:val="en-US"/>
        </w:rPr>
        <w:t>imbalances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partialities</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ways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thinking</w:t>
      </w:r>
      <w:r w:rsidRPr="00D419C1">
        <w:rPr>
          <w:rFonts w:cs="Arial"/>
          <w:sz w:val="24"/>
          <w:szCs w:val="24"/>
          <w:lang w:val="en-US"/>
        </w:rPr>
        <w:t xml:space="preserve"> </w:t>
      </w:r>
      <w:r w:rsidRPr="00D419C1">
        <w:rPr>
          <w:rFonts w:eastAsia="Calibri" w:cs="Arial"/>
          <w:sz w:val="24"/>
          <w:szCs w:val="24"/>
          <w:lang w:val="en-US"/>
        </w:rPr>
        <w:t>about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mind</w:t>
      </w:r>
      <w:r w:rsidRPr="00D419C1">
        <w:rPr>
          <w:rFonts w:cs="Arial"/>
          <w:sz w:val="24"/>
          <w:szCs w:val="24"/>
          <w:lang w:val="en-US"/>
        </w:rPr>
        <w:t>.</w:t>
      </w:r>
    </w:p>
    <w:p w14:paraId="1963ABE9" w14:textId="77777777" w:rsidR="00AF6837" w:rsidRPr="00D419C1" w:rsidRDefault="00AF6837" w:rsidP="00AF6837">
      <w:pPr>
        <w:pStyle w:val="NoSpacing"/>
        <w:ind w:firstLine="720"/>
        <w:rPr>
          <w:rFonts w:cs="Arial"/>
          <w:i/>
          <w:sz w:val="24"/>
          <w:szCs w:val="24"/>
          <w:lang w:val="en-US"/>
        </w:rPr>
      </w:pP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section</w:t>
      </w:r>
      <w:r>
        <w:rPr>
          <w:rFonts w:eastAsia="Calibri" w:cs="Arial"/>
          <w:sz w:val="24"/>
          <w:szCs w:val="24"/>
          <w:lang w:val="en-US"/>
        </w:rPr>
        <w:t>,</w:t>
      </w:r>
      <w:r w:rsidRPr="00D419C1">
        <w:rPr>
          <w:rFonts w:cs="Arial"/>
          <w:sz w:val="24"/>
          <w:szCs w:val="24"/>
          <w:lang w:val="en-US"/>
        </w:rPr>
        <w:t xml:space="preserve"> </w:t>
      </w:r>
      <w:r w:rsidRPr="00D419C1">
        <w:rPr>
          <w:rFonts w:eastAsia="Calibri" w:cs="Arial"/>
          <w:sz w:val="24"/>
          <w:szCs w:val="24"/>
          <w:lang w:val="en-US"/>
        </w:rPr>
        <w:t>I</w:t>
      </w:r>
      <w:r w:rsidRPr="00D419C1">
        <w:rPr>
          <w:rFonts w:cs="Arial"/>
          <w:sz w:val="24"/>
          <w:szCs w:val="24"/>
          <w:lang w:val="en-US"/>
        </w:rPr>
        <w:t xml:space="preserve"> </w:t>
      </w:r>
      <w:r w:rsidRPr="00D419C1">
        <w:rPr>
          <w:rFonts w:eastAsia="Calibri" w:cs="Arial"/>
          <w:sz w:val="24"/>
          <w:szCs w:val="24"/>
          <w:lang w:val="en-US"/>
        </w:rPr>
        <w:t>have</w:t>
      </w:r>
      <w:r w:rsidRPr="00D419C1">
        <w:rPr>
          <w:rFonts w:cs="Arial"/>
          <w:sz w:val="24"/>
          <w:szCs w:val="24"/>
          <w:lang w:val="en-US"/>
        </w:rPr>
        <w:t xml:space="preserve"> </w:t>
      </w:r>
      <w:r w:rsidRPr="00D419C1">
        <w:rPr>
          <w:rFonts w:eastAsia="Calibri" w:cs="Arial"/>
          <w:sz w:val="24"/>
          <w:szCs w:val="24"/>
          <w:lang w:val="en-US"/>
        </w:rPr>
        <w:t>sketched</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set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general</w:t>
      </w:r>
      <w:r w:rsidRPr="00D419C1">
        <w:rPr>
          <w:rFonts w:cs="Arial"/>
          <w:sz w:val="24"/>
          <w:szCs w:val="24"/>
          <w:lang w:val="en-US"/>
        </w:rPr>
        <w:t xml:space="preserve"> </w:t>
      </w:r>
      <w:r w:rsidRPr="00D419C1">
        <w:rPr>
          <w:rFonts w:eastAsia="Calibri" w:cs="Arial"/>
          <w:sz w:val="24"/>
          <w:szCs w:val="24"/>
          <w:lang w:val="en-US"/>
        </w:rPr>
        <w:t>arguments</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support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greater</w:t>
      </w:r>
      <w:r w:rsidRPr="00D419C1">
        <w:rPr>
          <w:rFonts w:cs="Arial"/>
          <w:sz w:val="24"/>
          <w:szCs w:val="24"/>
          <w:lang w:val="en-US"/>
        </w:rPr>
        <w:t xml:space="preserve"> </w:t>
      </w:r>
      <w:r w:rsidRPr="00D419C1">
        <w:rPr>
          <w:rFonts w:eastAsia="Calibri" w:cs="Arial"/>
          <w:sz w:val="24"/>
          <w:szCs w:val="24"/>
          <w:lang w:val="en-US"/>
        </w:rPr>
        <w:t>attention</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historical</w:t>
      </w:r>
      <w:r w:rsidRPr="00D419C1">
        <w:rPr>
          <w:rFonts w:cs="Arial"/>
          <w:sz w:val="24"/>
          <w:szCs w:val="24"/>
          <w:lang w:val="en-US"/>
        </w:rPr>
        <w:t xml:space="preserve"> </w:t>
      </w:r>
      <w:r w:rsidRPr="00D419C1">
        <w:rPr>
          <w:rFonts w:eastAsia="Calibri" w:cs="Arial"/>
          <w:sz w:val="24"/>
          <w:szCs w:val="24"/>
          <w:lang w:val="en-US"/>
        </w:rPr>
        <w:t>methods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results</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epistemologists</w:t>
      </w:r>
      <w:r w:rsidRPr="00D419C1">
        <w:rPr>
          <w:rFonts w:cs="Arial"/>
          <w:sz w:val="24"/>
          <w:szCs w:val="24"/>
          <w:lang w:val="en-US"/>
        </w:rPr>
        <w:t xml:space="preserve">. </w:t>
      </w:r>
      <w:r w:rsidRPr="00D419C1">
        <w:rPr>
          <w:rFonts w:eastAsia="Calibri" w:cs="Arial"/>
          <w:sz w:val="24"/>
          <w:szCs w:val="24"/>
          <w:lang w:val="en-US"/>
        </w:rPr>
        <w:t>Doing</w:t>
      </w:r>
      <w:r w:rsidRPr="00D419C1">
        <w:rPr>
          <w:rFonts w:cs="Arial"/>
          <w:sz w:val="24"/>
          <w:szCs w:val="24"/>
          <w:lang w:val="en-US"/>
        </w:rPr>
        <w:t xml:space="preserve"> </w:t>
      </w:r>
      <w:r w:rsidRPr="00D419C1">
        <w:rPr>
          <w:rFonts w:eastAsia="Calibri" w:cs="Arial"/>
          <w:sz w:val="24"/>
          <w:szCs w:val="24"/>
          <w:lang w:val="en-US"/>
        </w:rPr>
        <w:t>so</w:t>
      </w:r>
      <w:r w:rsidRPr="00D419C1">
        <w:rPr>
          <w:rFonts w:cs="Arial"/>
          <w:sz w:val="24"/>
          <w:szCs w:val="24"/>
          <w:lang w:val="en-US"/>
        </w:rPr>
        <w:t xml:space="preserve"> </w:t>
      </w:r>
      <w:r w:rsidRPr="00D419C1">
        <w:rPr>
          <w:rFonts w:eastAsia="Calibri" w:cs="Arial"/>
          <w:sz w:val="24"/>
          <w:szCs w:val="24"/>
          <w:lang w:val="en-US"/>
        </w:rPr>
        <w:t>can</w:t>
      </w:r>
      <w:r w:rsidRPr="00D419C1">
        <w:rPr>
          <w:rFonts w:cs="Arial"/>
          <w:sz w:val="24"/>
          <w:szCs w:val="24"/>
          <w:lang w:val="en-US"/>
        </w:rPr>
        <w:t xml:space="preserve"> </w:t>
      </w:r>
      <w:r w:rsidRPr="00D419C1">
        <w:rPr>
          <w:rFonts w:eastAsia="Calibri" w:cs="Arial"/>
          <w:sz w:val="24"/>
          <w:szCs w:val="24"/>
          <w:lang w:val="en-US"/>
        </w:rPr>
        <w:t>offer</w:t>
      </w:r>
      <w:r w:rsidRPr="00D419C1">
        <w:rPr>
          <w:rFonts w:cs="Arial"/>
          <w:sz w:val="24"/>
          <w:szCs w:val="24"/>
          <w:lang w:val="en-US"/>
        </w:rPr>
        <w:t xml:space="preserve"> </w:t>
      </w:r>
      <w:r w:rsidRPr="00D419C1">
        <w:rPr>
          <w:rFonts w:eastAsia="Calibri" w:cs="Arial"/>
          <w:sz w:val="24"/>
          <w:szCs w:val="24"/>
          <w:lang w:val="en-US"/>
        </w:rPr>
        <w:t>new</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w:t>
      </w:r>
      <w:r w:rsidRPr="00D419C1">
        <w:rPr>
          <w:rFonts w:eastAsia="Calibri" w:cs="Arial"/>
          <w:sz w:val="24"/>
          <w:szCs w:val="24"/>
          <w:lang w:val="en-US"/>
        </w:rPr>
        <w:t>concepts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new</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various</w:t>
      </w:r>
      <w:r w:rsidRPr="00D419C1">
        <w:rPr>
          <w:rFonts w:cs="Arial"/>
          <w:sz w:val="24"/>
          <w:szCs w:val="24"/>
          <w:lang w:val="en-US"/>
        </w:rPr>
        <w:t xml:space="preserve"> </w:t>
      </w:r>
      <w:r w:rsidRPr="00D419C1">
        <w:rPr>
          <w:rFonts w:eastAsia="Calibri" w:cs="Arial"/>
          <w:sz w:val="24"/>
          <w:szCs w:val="24"/>
          <w:lang w:val="en-US"/>
        </w:rPr>
        <w:t>forms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understanding</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insight</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instance</w:t>
      </w:r>
      <w:r w:rsidRPr="00D419C1">
        <w:rPr>
          <w:rFonts w:cs="Arial"/>
          <w:sz w:val="24"/>
          <w:szCs w:val="24"/>
          <w:lang w:val="en-US"/>
        </w:rPr>
        <w:t xml:space="preserve"> </w:t>
      </w:r>
      <w:r w:rsidRPr="00D419C1">
        <w:rPr>
          <w:rFonts w:eastAsia="Calibri" w:cs="Arial"/>
          <w:sz w:val="24"/>
          <w:szCs w:val="24"/>
          <w:lang w:val="en-US"/>
        </w:rPr>
        <w:t>into</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historical</w:t>
      </w:r>
      <w:r w:rsidRPr="00D419C1">
        <w:rPr>
          <w:rFonts w:cs="Arial"/>
          <w:sz w:val="24"/>
          <w:szCs w:val="24"/>
          <w:lang w:val="en-US"/>
        </w:rPr>
        <w:t xml:space="preserve"> </w:t>
      </w:r>
      <w:r w:rsidRPr="00D419C1">
        <w:rPr>
          <w:rFonts w:eastAsia="Calibri" w:cs="Arial"/>
          <w:sz w:val="24"/>
          <w:szCs w:val="24"/>
          <w:lang w:val="en-US"/>
        </w:rPr>
        <w:t>contingency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conceptions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next</w:t>
      </w:r>
      <w:r w:rsidRPr="00D419C1">
        <w:rPr>
          <w:rFonts w:cs="Arial"/>
          <w:sz w:val="24"/>
          <w:szCs w:val="24"/>
          <w:lang w:val="en-US"/>
        </w:rPr>
        <w:t xml:space="preserve"> </w:t>
      </w:r>
      <w:r w:rsidRPr="00D419C1">
        <w:rPr>
          <w:rFonts w:eastAsia="Calibri" w:cs="Arial"/>
          <w:sz w:val="24"/>
          <w:szCs w:val="24"/>
          <w:lang w:val="en-US"/>
        </w:rPr>
        <w:t>section</w:t>
      </w:r>
      <w:r w:rsidRPr="00D419C1">
        <w:rPr>
          <w:rFonts w:cs="Arial"/>
          <w:sz w:val="24"/>
          <w:szCs w:val="24"/>
          <w:lang w:val="en-US"/>
        </w:rPr>
        <w:t xml:space="preserve">, </w:t>
      </w:r>
      <w:r w:rsidRPr="00D419C1">
        <w:rPr>
          <w:rFonts w:eastAsia="Calibri" w:cs="Arial"/>
          <w:sz w:val="24"/>
          <w:szCs w:val="24"/>
          <w:lang w:val="en-US"/>
        </w:rPr>
        <w:t>I</w:t>
      </w:r>
      <w:r w:rsidRPr="00D419C1">
        <w:rPr>
          <w:rFonts w:cs="Arial"/>
          <w:sz w:val="24"/>
          <w:szCs w:val="24"/>
          <w:lang w:val="en-US"/>
        </w:rPr>
        <w:t xml:space="preserve"> </w:t>
      </w:r>
      <w:r w:rsidRPr="00D419C1">
        <w:rPr>
          <w:rFonts w:eastAsia="Calibri" w:cs="Arial"/>
          <w:sz w:val="24"/>
          <w:szCs w:val="24"/>
          <w:lang w:val="en-US"/>
        </w:rPr>
        <w:t>consider</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further</w:t>
      </w:r>
      <w:r w:rsidRPr="00D419C1">
        <w:rPr>
          <w:rFonts w:cs="Arial"/>
          <w:sz w:val="24"/>
          <w:szCs w:val="24"/>
          <w:lang w:val="en-US"/>
        </w:rPr>
        <w:t xml:space="preserve"> </w:t>
      </w:r>
      <w:r w:rsidRPr="00D419C1">
        <w:rPr>
          <w:rFonts w:eastAsia="Calibri" w:cs="Arial"/>
          <w:sz w:val="24"/>
          <w:szCs w:val="24"/>
          <w:lang w:val="en-US"/>
        </w:rPr>
        <w:t>set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arguments</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historical</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epistemology</w:t>
      </w:r>
      <w:r w:rsidRPr="00D419C1">
        <w:rPr>
          <w:rFonts w:cs="Arial"/>
          <w:sz w:val="24"/>
          <w:szCs w:val="24"/>
          <w:lang w:val="en-US"/>
        </w:rPr>
        <w:t>.</w:t>
      </w:r>
    </w:p>
    <w:p w14:paraId="1FC6BACD" w14:textId="77777777" w:rsidR="00AF6837" w:rsidRPr="00D419C1" w:rsidRDefault="00AF6837" w:rsidP="00AF6837">
      <w:pPr>
        <w:pStyle w:val="NoSpacing"/>
        <w:ind w:firstLine="720"/>
        <w:rPr>
          <w:rFonts w:cs="Arial"/>
          <w:sz w:val="24"/>
          <w:szCs w:val="24"/>
          <w:lang w:val="en-US"/>
        </w:rPr>
      </w:pPr>
    </w:p>
    <w:p w14:paraId="25F903F2" w14:textId="77777777" w:rsidR="00AF6837" w:rsidRPr="00D419C1" w:rsidRDefault="00AF6837" w:rsidP="00AF6837">
      <w:pPr>
        <w:pStyle w:val="NoSpacing"/>
        <w:jc w:val="center"/>
        <w:outlineLvl w:val="0"/>
        <w:rPr>
          <w:rFonts w:cs="Arial"/>
          <w:b/>
          <w:sz w:val="24"/>
          <w:szCs w:val="24"/>
          <w:lang w:val="en-US"/>
        </w:rPr>
      </w:pPr>
      <w:r w:rsidRPr="00D419C1">
        <w:rPr>
          <w:rFonts w:eastAsia="Calibri" w:cs="Arial"/>
          <w:b/>
          <w:sz w:val="24"/>
          <w:szCs w:val="24"/>
          <w:lang w:val="en-US"/>
        </w:rPr>
        <w:t xml:space="preserve">IV. DEEP </w:t>
      </w:r>
      <w:r>
        <w:rPr>
          <w:rFonts w:eastAsia="Calibri" w:cs="Arial"/>
          <w:b/>
          <w:sz w:val="24"/>
          <w:szCs w:val="24"/>
          <w:lang w:val="en-US"/>
        </w:rPr>
        <w:t xml:space="preserve">CONCEPTIONS OF </w:t>
      </w:r>
      <w:r w:rsidRPr="00D419C1">
        <w:rPr>
          <w:rFonts w:eastAsia="Calibri" w:cs="Arial"/>
          <w:b/>
          <w:sz w:val="24"/>
          <w:szCs w:val="24"/>
          <w:lang w:val="en-US"/>
        </w:rPr>
        <w:t>E</w:t>
      </w:r>
      <w:r>
        <w:rPr>
          <w:rFonts w:eastAsia="Calibri" w:cs="Arial"/>
          <w:b/>
          <w:sz w:val="24"/>
          <w:szCs w:val="24"/>
          <w:lang w:val="en-US"/>
        </w:rPr>
        <w:t>PISTEMIC VICE</w:t>
      </w:r>
    </w:p>
    <w:p w14:paraId="5D191A9A" w14:textId="77777777" w:rsidR="00AF6837" w:rsidRPr="00D419C1" w:rsidRDefault="00AF6837" w:rsidP="00AF6837">
      <w:pPr>
        <w:pStyle w:val="NoSpacing"/>
        <w:rPr>
          <w:rFonts w:cs="Arial"/>
          <w:sz w:val="24"/>
          <w:szCs w:val="24"/>
          <w:lang w:val="en-US"/>
        </w:rPr>
      </w:pP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important</w:t>
      </w:r>
      <w:r w:rsidRPr="00D419C1">
        <w:rPr>
          <w:rFonts w:cs="Arial"/>
          <w:sz w:val="24"/>
          <w:szCs w:val="24"/>
          <w:lang w:val="en-US"/>
        </w:rPr>
        <w:t xml:space="preserve"> </w:t>
      </w:r>
      <w:r w:rsidRPr="00D419C1">
        <w:rPr>
          <w:rFonts w:eastAsia="Calibri" w:cs="Arial"/>
          <w:sz w:val="24"/>
          <w:szCs w:val="24"/>
          <w:lang w:val="en-US"/>
        </w:rPr>
        <w:t>insight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historical</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epistemology</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Pr>
          <w:rFonts w:cs="Arial"/>
          <w:sz w:val="24"/>
          <w:szCs w:val="24"/>
          <w:lang w:val="en-US"/>
        </w:rPr>
        <w:t xml:space="preserve">concepts of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failings</w:t>
      </w:r>
      <w:r w:rsidRPr="00D419C1">
        <w:rPr>
          <w:rFonts w:cs="Arial"/>
          <w:sz w:val="24"/>
          <w:szCs w:val="24"/>
          <w:lang w:val="en-US"/>
        </w:rPr>
        <w:t xml:space="preserve"> </w:t>
      </w:r>
      <w:r w:rsidRPr="00D419C1">
        <w:rPr>
          <w:rFonts w:eastAsia="Calibri" w:cs="Arial"/>
          <w:sz w:val="24"/>
          <w:szCs w:val="24"/>
          <w:lang w:val="en-US"/>
        </w:rPr>
        <w:t>do</w:t>
      </w:r>
      <w:r w:rsidRPr="00D419C1">
        <w:rPr>
          <w:rFonts w:cs="Arial"/>
          <w:sz w:val="24"/>
          <w:szCs w:val="24"/>
          <w:lang w:val="en-US"/>
        </w:rPr>
        <w:t xml:space="preserve"> </w:t>
      </w:r>
      <w:r w:rsidRPr="00D419C1">
        <w:rPr>
          <w:rFonts w:eastAsia="Calibri" w:cs="Arial"/>
          <w:sz w:val="24"/>
          <w:szCs w:val="24"/>
          <w:lang w:val="en-US"/>
        </w:rPr>
        <w:t>not</w:t>
      </w:r>
      <w:r w:rsidRPr="00D419C1">
        <w:rPr>
          <w:rFonts w:cs="Arial"/>
          <w:sz w:val="24"/>
          <w:szCs w:val="24"/>
          <w:lang w:val="en-US"/>
        </w:rPr>
        <w:t xml:space="preserve"> </w:t>
      </w:r>
      <w:r w:rsidRPr="00D419C1">
        <w:rPr>
          <w:rFonts w:eastAsia="Calibri" w:cs="Arial"/>
          <w:sz w:val="24"/>
          <w:szCs w:val="24"/>
          <w:lang w:val="en-US"/>
        </w:rPr>
        <w:t>float</w:t>
      </w:r>
      <w:r w:rsidRPr="00D419C1">
        <w:rPr>
          <w:rFonts w:cs="Arial"/>
          <w:sz w:val="24"/>
          <w:szCs w:val="24"/>
          <w:lang w:val="en-US"/>
        </w:rPr>
        <w:t xml:space="preserve"> </w:t>
      </w:r>
      <w:r w:rsidRPr="00D419C1">
        <w:rPr>
          <w:rFonts w:eastAsia="Calibri" w:cs="Arial"/>
          <w:sz w:val="24"/>
          <w:szCs w:val="24"/>
          <w:lang w:val="en-US"/>
        </w:rPr>
        <w:t>free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practices</w:t>
      </w:r>
      <w:r w:rsidRPr="00D419C1">
        <w:rPr>
          <w:rFonts w:cs="Arial"/>
          <w:sz w:val="24"/>
          <w:szCs w:val="24"/>
          <w:lang w:val="en-US"/>
        </w:rPr>
        <w:t xml:space="preserve">, </w:t>
      </w:r>
      <w:r w:rsidRPr="00D419C1">
        <w:rPr>
          <w:rFonts w:eastAsia="Calibri" w:cs="Arial"/>
          <w:sz w:val="24"/>
          <w:szCs w:val="24"/>
          <w:lang w:val="en-US"/>
        </w:rPr>
        <w:t>projects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contexts</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Pr>
          <w:rFonts w:cs="Arial"/>
          <w:sz w:val="24"/>
          <w:szCs w:val="24"/>
          <w:lang w:val="en-US"/>
        </w:rPr>
        <w:t xml:space="preserve">concepts of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expressed</w:t>
      </w:r>
      <w:r w:rsidRPr="00D419C1">
        <w:rPr>
          <w:rFonts w:cs="Arial"/>
          <w:sz w:val="24"/>
          <w:szCs w:val="24"/>
          <w:lang w:val="en-US"/>
        </w:rPr>
        <w:t xml:space="preserve"> </w:t>
      </w:r>
      <w:r w:rsidRPr="00D419C1">
        <w:rPr>
          <w:rFonts w:eastAsia="Calibri" w:cs="Arial"/>
          <w:sz w:val="24"/>
          <w:szCs w:val="24"/>
          <w:lang w:val="en-US"/>
        </w:rPr>
        <w:t>through</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practices,</w:t>
      </w:r>
      <w:r w:rsidRPr="00D419C1">
        <w:rPr>
          <w:rFonts w:cs="Arial"/>
          <w:sz w:val="24"/>
          <w:szCs w:val="24"/>
          <w:lang w:val="en-US"/>
        </w:rPr>
        <w:t xml:space="preserve"> </w:t>
      </w:r>
      <w:r w:rsidRPr="00D419C1">
        <w:rPr>
          <w:rFonts w:eastAsia="Calibri" w:cs="Arial"/>
          <w:sz w:val="24"/>
          <w:szCs w:val="24"/>
          <w:lang w:val="en-US"/>
        </w:rPr>
        <w:t>manifested</w:t>
      </w:r>
      <w:r w:rsidRPr="00D419C1">
        <w:rPr>
          <w:rFonts w:cs="Arial"/>
          <w:sz w:val="24"/>
          <w:szCs w:val="24"/>
          <w:lang w:val="en-US"/>
        </w:rPr>
        <w:t xml:space="preserve"> </w:t>
      </w:r>
      <w:r w:rsidRPr="00D419C1">
        <w:rPr>
          <w:rFonts w:eastAsia="Calibri" w:cs="Arial"/>
          <w:sz w:val="24"/>
          <w:szCs w:val="24"/>
          <w:lang w:val="en-US"/>
        </w:rPr>
        <w:t>within</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projects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shaped</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wider</w:t>
      </w:r>
      <w:r w:rsidRPr="00D419C1">
        <w:rPr>
          <w:rFonts w:cs="Arial"/>
          <w:sz w:val="24"/>
          <w:szCs w:val="24"/>
          <w:lang w:val="en-US"/>
        </w:rPr>
        <w:t xml:space="preserve"> </w:t>
      </w:r>
      <w:r w:rsidRPr="00D419C1">
        <w:rPr>
          <w:rFonts w:eastAsia="Calibri" w:cs="Arial"/>
          <w:sz w:val="24"/>
          <w:szCs w:val="24"/>
          <w:lang w:val="en-US"/>
        </w:rPr>
        <w:t>cultural</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intellectual</w:t>
      </w:r>
      <w:r w:rsidRPr="00D419C1">
        <w:rPr>
          <w:rFonts w:cs="Arial"/>
          <w:sz w:val="24"/>
          <w:szCs w:val="24"/>
          <w:lang w:val="en-US"/>
        </w:rPr>
        <w:t xml:space="preserve"> </w:t>
      </w:r>
      <w:r w:rsidRPr="00D419C1">
        <w:rPr>
          <w:rFonts w:eastAsia="Calibri" w:cs="Arial"/>
          <w:sz w:val="24"/>
          <w:szCs w:val="24"/>
          <w:lang w:val="en-US"/>
        </w:rPr>
        <w:t>contexts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changing</w:t>
      </w:r>
      <w:r w:rsidRPr="00D419C1">
        <w:rPr>
          <w:rFonts w:cs="Arial"/>
          <w:sz w:val="24"/>
          <w:szCs w:val="24"/>
          <w:lang w:val="en-US"/>
        </w:rPr>
        <w:t xml:space="preserve"> </w:t>
      </w:r>
      <w:r w:rsidRPr="00D419C1">
        <w:rPr>
          <w:rFonts w:eastAsia="Calibri" w:cs="Arial"/>
          <w:sz w:val="24"/>
          <w:szCs w:val="24"/>
          <w:lang w:val="en-US"/>
        </w:rPr>
        <w:t>history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i/>
          <w:sz w:val="24"/>
          <w:szCs w:val="24"/>
          <w:lang w:val="en-US"/>
        </w:rPr>
        <w:t>curiositas</w:t>
      </w:r>
      <w:r w:rsidRPr="00D419C1">
        <w:rPr>
          <w:rFonts w:cs="Arial"/>
          <w:sz w:val="24"/>
          <w:szCs w:val="24"/>
          <w:lang w:val="en-US"/>
        </w:rPr>
        <w:t xml:space="preserve"> </w:t>
      </w:r>
      <w:r w:rsidRPr="00D419C1">
        <w:rPr>
          <w:rFonts w:eastAsia="Calibri" w:cs="Arial"/>
          <w:sz w:val="24"/>
          <w:szCs w:val="24"/>
          <w:lang w:val="en-US"/>
        </w:rPr>
        <w:t>offers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clear</w:t>
      </w:r>
      <w:r w:rsidRPr="00D419C1">
        <w:rPr>
          <w:rFonts w:cs="Arial"/>
          <w:sz w:val="24"/>
          <w:szCs w:val="24"/>
          <w:lang w:val="en-US"/>
        </w:rPr>
        <w:t xml:space="preserve"> </w:t>
      </w:r>
      <w:r w:rsidRPr="00D419C1">
        <w:rPr>
          <w:rFonts w:eastAsia="Calibri" w:cs="Arial"/>
          <w:sz w:val="24"/>
          <w:szCs w:val="24"/>
          <w:lang w:val="en-US"/>
        </w:rPr>
        <w:t>case</w:t>
      </w:r>
      <w:r w:rsidRPr="00D419C1">
        <w:rPr>
          <w:rFonts w:cs="Arial"/>
          <w:sz w:val="24"/>
          <w:szCs w:val="24"/>
          <w:lang w:val="en-US"/>
        </w:rPr>
        <w:t xml:space="preserve"> </w:t>
      </w:r>
      <w:r w:rsidRPr="00D419C1">
        <w:rPr>
          <w:rFonts w:eastAsia="Calibri" w:cs="Arial"/>
          <w:sz w:val="24"/>
          <w:szCs w:val="24"/>
          <w:lang w:val="en-US"/>
        </w:rPr>
        <w:t>where</w:t>
      </w:r>
      <w:r w:rsidRPr="00D419C1">
        <w:rPr>
          <w:rFonts w:cs="Arial"/>
          <w:sz w:val="24"/>
          <w:szCs w:val="24"/>
          <w:lang w:val="en-US"/>
        </w:rPr>
        <w:t xml:space="preserve"> </w:t>
      </w:r>
      <w:r w:rsidRPr="00D419C1">
        <w:rPr>
          <w:rFonts w:eastAsia="Calibri" w:cs="Arial"/>
          <w:sz w:val="24"/>
          <w:szCs w:val="24"/>
          <w:lang w:val="en-US"/>
        </w:rPr>
        <w:t>changing</w:t>
      </w:r>
      <w:r>
        <w:rPr>
          <w:rFonts w:eastAsia="Calibri" w:cs="Arial"/>
          <w:sz w:val="24"/>
          <w:szCs w:val="24"/>
          <w:lang w:val="en-US"/>
        </w:rPr>
        <w:t xml:space="preserve"> conceptions of the</w:t>
      </w:r>
      <w:r w:rsidRPr="00D419C1">
        <w:rPr>
          <w:rFonts w:cs="Arial"/>
          <w:sz w:val="24"/>
          <w:szCs w:val="24"/>
          <w:lang w:val="en-US"/>
        </w:rPr>
        <w:t xml:space="preserve"> </w:t>
      </w:r>
      <w:r>
        <w:rPr>
          <w:rFonts w:eastAsia="Calibri" w:cs="Arial"/>
          <w:sz w:val="24"/>
          <w:szCs w:val="24"/>
          <w:lang w:val="en-US"/>
        </w:rPr>
        <w:t>form</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normative</w:t>
      </w:r>
      <w:r w:rsidRPr="00D419C1">
        <w:rPr>
          <w:rFonts w:cs="Arial"/>
          <w:sz w:val="24"/>
          <w:szCs w:val="24"/>
          <w:lang w:val="en-US"/>
        </w:rPr>
        <w:t xml:space="preserve"> </w:t>
      </w:r>
      <w:r w:rsidRPr="00D419C1">
        <w:rPr>
          <w:rFonts w:eastAsia="Calibri" w:cs="Arial"/>
          <w:sz w:val="24"/>
          <w:szCs w:val="24"/>
          <w:lang w:val="en-US"/>
        </w:rPr>
        <w:t>status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character</w:t>
      </w:r>
      <w:r w:rsidRPr="00D419C1">
        <w:rPr>
          <w:rFonts w:cs="Arial"/>
          <w:sz w:val="24"/>
          <w:szCs w:val="24"/>
          <w:lang w:val="en-US"/>
        </w:rPr>
        <w:t xml:space="preserve"> </w:t>
      </w:r>
      <w:r w:rsidRPr="00D419C1">
        <w:rPr>
          <w:rFonts w:eastAsia="Calibri" w:cs="Arial"/>
          <w:sz w:val="24"/>
          <w:szCs w:val="24"/>
          <w:lang w:val="en-US"/>
        </w:rPr>
        <w:t>trait</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intimately</w:t>
      </w:r>
      <w:r w:rsidRPr="00D419C1">
        <w:rPr>
          <w:rFonts w:cs="Arial"/>
          <w:sz w:val="24"/>
          <w:szCs w:val="24"/>
          <w:lang w:val="en-US"/>
        </w:rPr>
        <w:t xml:space="preserve"> </w:t>
      </w:r>
      <w:r w:rsidRPr="00D419C1">
        <w:rPr>
          <w:rFonts w:eastAsia="Calibri" w:cs="Arial"/>
          <w:sz w:val="24"/>
          <w:szCs w:val="24"/>
          <w:lang w:val="en-US"/>
        </w:rPr>
        <w:t>related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changing</w:t>
      </w:r>
      <w:r w:rsidRPr="00D419C1">
        <w:rPr>
          <w:rFonts w:cs="Arial"/>
          <w:sz w:val="24"/>
          <w:szCs w:val="24"/>
          <w:lang w:val="en-US"/>
        </w:rPr>
        <w:t xml:space="preserve"> </w:t>
      </w:r>
      <w:r w:rsidRPr="00D419C1">
        <w:rPr>
          <w:rFonts w:eastAsia="Calibri" w:cs="Arial"/>
          <w:sz w:val="24"/>
          <w:szCs w:val="24"/>
          <w:lang w:val="en-US"/>
        </w:rPr>
        <w:t>theological</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natural</w:t>
      </w:r>
      <w:r w:rsidRPr="00D419C1">
        <w:rPr>
          <w:rFonts w:cs="Arial"/>
          <w:sz w:val="24"/>
          <w:szCs w:val="24"/>
          <w:lang w:val="en-US"/>
        </w:rPr>
        <w:t>-</w:t>
      </w:r>
      <w:r w:rsidRPr="00D419C1">
        <w:rPr>
          <w:rFonts w:eastAsia="Calibri" w:cs="Arial"/>
          <w:sz w:val="24"/>
          <w:szCs w:val="24"/>
          <w:lang w:val="en-US"/>
        </w:rPr>
        <w:t>philosophical</w:t>
      </w:r>
      <w:r w:rsidRPr="00D419C1">
        <w:rPr>
          <w:rFonts w:cs="Arial"/>
          <w:sz w:val="24"/>
          <w:szCs w:val="24"/>
          <w:lang w:val="en-US"/>
        </w:rPr>
        <w:t xml:space="preserve"> </w:t>
      </w:r>
      <w:r w:rsidRPr="00D419C1">
        <w:rPr>
          <w:rFonts w:eastAsia="Calibri" w:cs="Arial"/>
          <w:sz w:val="24"/>
          <w:szCs w:val="24"/>
          <w:lang w:val="en-US"/>
        </w:rPr>
        <w:t>practices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projects</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were</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turn</w:t>
      </w:r>
      <w:r w:rsidRPr="00D419C1">
        <w:rPr>
          <w:rFonts w:cs="Arial"/>
          <w:sz w:val="24"/>
          <w:szCs w:val="24"/>
          <w:lang w:val="en-US"/>
        </w:rPr>
        <w:t xml:space="preserve"> </w:t>
      </w:r>
      <w:r w:rsidRPr="00D419C1">
        <w:rPr>
          <w:rFonts w:eastAsia="Calibri" w:cs="Arial"/>
          <w:sz w:val="24"/>
          <w:szCs w:val="24"/>
          <w:lang w:val="en-US"/>
        </w:rPr>
        <w:t>animated</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changing</w:t>
      </w:r>
      <w:r w:rsidRPr="00D419C1">
        <w:rPr>
          <w:rFonts w:cs="Arial"/>
          <w:sz w:val="24"/>
          <w:szCs w:val="24"/>
          <w:lang w:val="en-US"/>
        </w:rPr>
        <w:t xml:space="preserve"> </w:t>
      </w:r>
      <w:r w:rsidRPr="00D419C1">
        <w:rPr>
          <w:rFonts w:eastAsia="Calibri" w:cs="Arial"/>
          <w:sz w:val="24"/>
          <w:szCs w:val="24"/>
          <w:lang w:val="en-US"/>
        </w:rPr>
        <w:t>cultural</w:t>
      </w:r>
      <w:r w:rsidRPr="00D419C1">
        <w:rPr>
          <w:rFonts w:cs="Arial"/>
          <w:sz w:val="24"/>
          <w:szCs w:val="24"/>
          <w:lang w:val="en-US"/>
        </w:rPr>
        <w:t xml:space="preserve"> </w:t>
      </w:r>
      <w:r w:rsidRPr="00D419C1">
        <w:rPr>
          <w:rFonts w:eastAsia="Calibri" w:cs="Arial"/>
          <w:sz w:val="24"/>
          <w:szCs w:val="24"/>
          <w:lang w:val="en-US"/>
        </w:rPr>
        <w:t>shifts</w:t>
      </w:r>
      <w:r w:rsidRPr="00D419C1">
        <w:rPr>
          <w:rFonts w:cs="Arial"/>
          <w:sz w:val="24"/>
          <w:szCs w:val="24"/>
          <w:lang w:val="en-US"/>
        </w:rPr>
        <w:t xml:space="preserve"> </w:t>
      </w:r>
      <w:r w:rsidRPr="00D419C1">
        <w:rPr>
          <w:rFonts w:eastAsia="Calibri" w:cs="Arial"/>
          <w:sz w:val="24"/>
          <w:szCs w:val="24"/>
          <w:lang w:val="en-US"/>
        </w:rPr>
        <w:t>from</w:t>
      </w:r>
      <w:r w:rsidRPr="00D419C1">
        <w:rPr>
          <w:rFonts w:cs="Arial"/>
          <w:sz w:val="24"/>
          <w:szCs w:val="24"/>
          <w:lang w:val="en-US"/>
        </w:rPr>
        <w:t xml:space="preserve"> </w:t>
      </w:r>
      <w:r w:rsidRPr="00D419C1">
        <w:rPr>
          <w:rFonts w:eastAsia="Calibri" w:cs="Arial"/>
          <w:sz w:val="24"/>
          <w:szCs w:val="24"/>
          <w:lang w:val="en-US"/>
        </w:rPr>
        <w:t>late</w:t>
      </w:r>
      <w:r w:rsidRPr="00D419C1">
        <w:rPr>
          <w:rFonts w:cs="Arial"/>
          <w:sz w:val="24"/>
          <w:szCs w:val="24"/>
          <w:lang w:val="en-US"/>
        </w:rPr>
        <w:t xml:space="preserve"> </w:t>
      </w:r>
      <w:r w:rsidRPr="00D419C1">
        <w:rPr>
          <w:rFonts w:eastAsia="Calibri" w:cs="Arial"/>
          <w:sz w:val="24"/>
          <w:szCs w:val="24"/>
          <w:lang w:val="en-US"/>
        </w:rPr>
        <w:t>medieval</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Renaissance</w:t>
      </w:r>
      <w:r w:rsidRPr="00D419C1">
        <w:rPr>
          <w:rFonts w:cs="Arial"/>
          <w:sz w:val="24"/>
          <w:szCs w:val="24"/>
          <w:lang w:val="en-US"/>
        </w:rPr>
        <w:t xml:space="preserve"> </w:t>
      </w:r>
      <w:r w:rsidRPr="00D419C1">
        <w:rPr>
          <w:rFonts w:eastAsia="Calibri" w:cs="Arial"/>
          <w:sz w:val="24"/>
          <w:szCs w:val="24"/>
          <w:lang w:val="en-US"/>
        </w:rPr>
        <w:t>humanist</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early</w:t>
      </w:r>
      <w:r w:rsidRPr="00D419C1">
        <w:rPr>
          <w:rFonts w:cs="Arial"/>
          <w:sz w:val="24"/>
          <w:szCs w:val="24"/>
          <w:lang w:val="en-US"/>
        </w:rPr>
        <w:t xml:space="preserve"> </w:t>
      </w:r>
      <w:r w:rsidRPr="00D419C1">
        <w:rPr>
          <w:rFonts w:eastAsia="Calibri" w:cs="Arial"/>
          <w:sz w:val="24"/>
          <w:szCs w:val="24"/>
          <w:lang w:val="en-US"/>
        </w:rPr>
        <w:t>Enlightenment</w:t>
      </w:r>
      <w:r w:rsidRPr="00D419C1">
        <w:rPr>
          <w:rFonts w:cs="Arial"/>
          <w:sz w:val="24"/>
          <w:szCs w:val="24"/>
          <w:lang w:val="en-US"/>
        </w:rPr>
        <w:t xml:space="preserve"> </w:t>
      </w:r>
      <w:r w:rsidRPr="00D419C1">
        <w:rPr>
          <w:rFonts w:eastAsia="Calibri" w:cs="Arial"/>
          <w:sz w:val="24"/>
          <w:szCs w:val="24"/>
          <w:lang w:val="en-US"/>
        </w:rPr>
        <w:t>culture</w:t>
      </w:r>
      <w:r w:rsidRPr="00D419C1">
        <w:rPr>
          <w:rFonts w:cs="Arial"/>
          <w:sz w:val="24"/>
          <w:szCs w:val="24"/>
          <w:lang w:val="en-US"/>
        </w:rPr>
        <w:t xml:space="preserve">. </w:t>
      </w:r>
      <w:r w:rsidRPr="00D419C1">
        <w:rPr>
          <w:rFonts w:eastAsia="Calibri" w:cs="Arial"/>
          <w:sz w:val="24"/>
          <w:szCs w:val="24"/>
          <w:lang w:val="en-US"/>
        </w:rPr>
        <w:t>If</w:t>
      </w:r>
      <w:r w:rsidRPr="00D419C1">
        <w:rPr>
          <w:rFonts w:cs="Arial"/>
          <w:sz w:val="24"/>
          <w:szCs w:val="24"/>
          <w:lang w:val="en-US"/>
        </w:rPr>
        <w:t xml:space="preserve"> </w:t>
      </w:r>
      <w:r w:rsidRPr="00D419C1">
        <w:rPr>
          <w:rFonts w:eastAsia="Calibri" w:cs="Arial"/>
          <w:sz w:val="24"/>
          <w:szCs w:val="24"/>
          <w:lang w:val="en-US"/>
        </w:rPr>
        <w:t>so</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identity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intelligibility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i/>
          <w:sz w:val="24"/>
          <w:szCs w:val="24"/>
          <w:lang w:val="en-US"/>
        </w:rPr>
        <w:t>curiositas</w:t>
      </w:r>
      <w:r w:rsidRPr="00D419C1">
        <w:rPr>
          <w:rFonts w:cs="Arial"/>
          <w:sz w:val="24"/>
          <w:szCs w:val="24"/>
          <w:lang w:val="en-US"/>
        </w:rPr>
        <w:t xml:space="preserve"> </w:t>
      </w:r>
      <w:r w:rsidRPr="00D419C1">
        <w:rPr>
          <w:rFonts w:eastAsia="Calibri" w:cs="Arial"/>
          <w:sz w:val="24"/>
          <w:szCs w:val="24"/>
          <w:lang w:val="en-US"/>
        </w:rPr>
        <w:t>cannot</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understood</w:t>
      </w:r>
      <w:r w:rsidRPr="00D419C1">
        <w:rPr>
          <w:rFonts w:cs="Arial"/>
          <w:sz w:val="24"/>
          <w:szCs w:val="24"/>
          <w:lang w:val="en-US"/>
        </w:rPr>
        <w:t xml:space="preserve"> </w:t>
      </w:r>
      <w:r w:rsidRPr="00D419C1">
        <w:rPr>
          <w:rFonts w:eastAsia="Calibri" w:cs="Arial"/>
          <w:sz w:val="24"/>
          <w:szCs w:val="24"/>
          <w:lang w:val="en-US"/>
        </w:rPr>
        <w:t>adequately</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isolation</w:t>
      </w:r>
      <w:r w:rsidRPr="00D419C1">
        <w:rPr>
          <w:rFonts w:cs="Arial"/>
          <w:sz w:val="24"/>
          <w:szCs w:val="24"/>
          <w:lang w:val="en-US"/>
        </w:rPr>
        <w:t xml:space="preserve"> </w:t>
      </w:r>
      <w:r w:rsidRPr="00D419C1">
        <w:rPr>
          <w:rFonts w:eastAsia="Calibri" w:cs="Arial"/>
          <w:sz w:val="24"/>
          <w:szCs w:val="24"/>
          <w:lang w:val="en-US"/>
        </w:rPr>
        <w:t>from</w:t>
      </w:r>
      <w:r w:rsidRPr="00D419C1">
        <w:rPr>
          <w:rFonts w:cs="Arial"/>
          <w:sz w:val="24"/>
          <w:szCs w:val="24"/>
          <w:lang w:val="en-US"/>
        </w:rPr>
        <w:t xml:space="preserve"> </w:t>
      </w:r>
      <w:r w:rsidRPr="00D419C1">
        <w:rPr>
          <w:rFonts w:eastAsia="Calibri" w:cs="Arial"/>
          <w:sz w:val="24"/>
          <w:szCs w:val="24"/>
          <w:lang w:val="en-US"/>
        </w:rPr>
        <w:t>these</w:t>
      </w:r>
      <w:r w:rsidRPr="00D419C1">
        <w:rPr>
          <w:rFonts w:cs="Arial"/>
          <w:sz w:val="24"/>
          <w:szCs w:val="24"/>
          <w:lang w:val="en-US"/>
        </w:rPr>
        <w:t xml:space="preserve"> </w:t>
      </w:r>
      <w:r w:rsidRPr="00D419C1">
        <w:rPr>
          <w:rFonts w:eastAsia="Calibri" w:cs="Arial"/>
          <w:sz w:val="24"/>
          <w:szCs w:val="24"/>
          <w:lang w:val="en-US"/>
        </w:rPr>
        <w:t>deeper</w:t>
      </w:r>
      <w:r w:rsidRPr="00D419C1">
        <w:rPr>
          <w:rFonts w:cs="Arial"/>
          <w:sz w:val="24"/>
          <w:szCs w:val="24"/>
          <w:lang w:val="en-US"/>
        </w:rPr>
        <w:t xml:space="preserve"> </w:t>
      </w:r>
      <w:r w:rsidRPr="00D419C1">
        <w:rPr>
          <w:rFonts w:eastAsia="Calibri" w:cs="Arial"/>
          <w:sz w:val="24"/>
          <w:szCs w:val="24"/>
          <w:lang w:val="en-US"/>
        </w:rPr>
        <w:t>structures</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section</w:t>
      </w:r>
      <w:r w:rsidRPr="00D419C1">
        <w:rPr>
          <w:rFonts w:cs="Arial"/>
          <w:sz w:val="24"/>
          <w:szCs w:val="24"/>
          <w:lang w:val="en-US"/>
        </w:rPr>
        <w:t xml:space="preserve">, </w:t>
      </w:r>
      <w:r w:rsidRPr="00D419C1">
        <w:rPr>
          <w:rFonts w:eastAsia="Calibri" w:cs="Arial"/>
          <w:sz w:val="24"/>
          <w:szCs w:val="24"/>
          <w:lang w:val="en-US"/>
        </w:rPr>
        <w:t>I</w:t>
      </w:r>
      <w:r w:rsidRPr="00D419C1">
        <w:rPr>
          <w:rFonts w:cs="Arial"/>
          <w:sz w:val="24"/>
          <w:szCs w:val="24"/>
          <w:lang w:val="en-US"/>
        </w:rPr>
        <w:t xml:space="preserve"> </w:t>
      </w:r>
      <w:r w:rsidRPr="00D419C1">
        <w:rPr>
          <w:rFonts w:eastAsia="Calibri" w:cs="Arial"/>
          <w:sz w:val="24"/>
          <w:szCs w:val="24"/>
          <w:lang w:val="en-US"/>
        </w:rPr>
        <w:t>want</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generali</w:t>
      </w:r>
      <w:r>
        <w:rPr>
          <w:rFonts w:eastAsia="Calibri" w:cs="Arial"/>
          <w:sz w:val="24"/>
          <w:szCs w:val="24"/>
          <w:lang w:val="en-US"/>
        </w:rPr>
        <w:t>z</w:t>
      </w:r>
      <w:r w:rsidRPr="00D419C1">
        <w:rPr>
          <w:rFonts w:eastAsia="Calibri" w:cs="Arial"/>
          <w:sz w:val="24"/>
          <w:szCs w:val="24"/>
          <w:lang w:val="en-US"/>
        </w:rPr>
        <w:t>e</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claim</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arguing</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existence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what</w:t>
      </w:r>
      <w:r w:rsidRPr="00D419C1">
        <w:rPr>
          <w:rFonts w:cs="Arial"/>
          <w:sz w:val="24"/>
          <w:szCs w:val="24"/>
          <w:lang w:val="en-US"/>
        </w:rPr>
        <w:t xml:space="preserve"> </w:t>
      </w:r>
      <w:r w:rsidRPr="00D419C1">
        <w:rPr>
          <w:rFonts w:eastAsia="Calibri" w:cs="Arial"/>
          <w:sz w:val="24"/>
          <w:szCs w:val="24"/>
          <w:lang w:val="en-US"/>
        </w:rPr>
        <w:t>I</w:t>
      </w:r>
      <w:r w:rsidRPr="00D419C1">
        <w:rPr>
          <w:rFonts w:cs="Arial"/>
          <w:sz w:val="24"/>
          <w:szCs w:val="24"/>
          <w:lang w:val="en-US"/>
        </w:rPr>
        <w:t xml:space="preserve"> </w:t>
      </w:r>
      <w:r w:rsidRPr="00D419C1">
        <w:rPr>
          <w:rFonts w:eastAsia="Calibri" w:cs="Arial"/>
          <w:sz w:val="24"/>
          <w:szCs w:val="24"/>
          <w:lang w:val="en-US"/>
        </w:rPr>
        <w:t>shall</w:t>
      </w:r>
      <w:r w:rsidRPr="00D419C1">
        <w:rPr>
          <w:rFonts w:cs="Arial"/>
          <w:sz w:val="24"/>
          <w:szCs w:val="24"/>
          <w:lang w:val="en-US"/>
        </w:rPr>
        <w:t xml:space="preserve"> </w:t>
      </w:r>
      <w:r w:rsidRPr="00D419C1">
        <w:rPr>
          <w:rFonts w:eastAsia="Calibri" w:cs="Arial"/>
          <w:sz w:val="24"/>
          <w:szCs w:val="24"/>
          <w:lang w:val="en-US"/>
        </w:rPr>
        <w:t>call</w:t>
      </w:r>
      <w:r w:rsidRPr="00D419C1">
        <w:rPr>
          <w:rFonts w:cs="Arial"/>
          <w:sz w:val="24"/>
          <w:szCs w:val="24"/>
          <w:lang w:val="en-US"/>
        </w:rPr>
        <w:t xml:space="preserve"> </w:t>
      </w:r>
      <w:r w:rsidRPr="00D419C1">
        <w:rPr>
          <w:rFonts w:eastAsia="Calibri" w:cs="Arial"/>
          <w:i/>
          <w:sz w:val="24"/>
          <w:szCs w:val="24"/>
          <w:lang w:val="en-US"/>
        </w:rPr>
        <w:t>deep</w:t>
      </w:r>
      <w:r w:rsidRPr="00D419C1">
        <w:rPr>
          <w:rFonts w:cs="Arial"/>
          <w:i/>
          <w:sz w:val="24"/>
          <w:szCs w:val="24"/>
          <w:lang w:val="en-US"/>
        </w:rPr>
        <w:t xml:space="preserve"> </w:t>
      </w:r>
      <w:r w:rsidRPr="00D419C1">
        <w:rPr>
          <w:rFonts w:eastAsia="Calibri" w:cs="Arial"/>
          <w:i/>
          <w:sz w:val="24"/>
          <w:szCs w:val="24"/>
          <w:lang w:val="en-US"/>
        </w:rPr>
        <w:t>epistemic</w:t>
      </w:r>
      <w:r w:rsidRPr="00D419C1">
        <w:rPr>
          <w:rFonts w:cs="Arial"/>
          <w:i/>
          <w:sz w:val="24"/>
          <w:szCs w:val="24"/>
          <w:lang w:val="en-US"/>
        </w:rPr>
        <w:t xml:space="preserve"> </w:t>
      </w:r>
      <w:r w:rsidRPr="00D419C1">
        <w:rPr>
          <w:rFonts w:eastAsia="Calibri" w:cs="Arial"/>
          <w:i/>
          <w:sz w:val="24"/>
          <w:szCs w:val="24"/>
          <w:lang w:val="en-US"/>
        </w:rPr>
        <w:t>vices</w:t>
      </w:r>
      <w:r w:rsidRPr="00D419C1">
        <w:rPr>
          <w:rFonts w:cs="Arial"/>
          <w:sz w:val="24"/>
          <w:szCs w:val="24"/>
          <w:lang w:val="en-US"/>
        </w:rPr>
        <w:t>.</w:t>
      </w:r>
    </w:p>
    <w:p w14:paraId="271E6EEC"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deep</w:t>
      </w:r>
      <w:r>
        <w:rPr>
          <w:rFonts w:eastAsia="Calibri" w:cs="Arial"/>
          <w:sz w:val="24"/>
          <w:szCs w:val="24"/>
          <w:lang w:val="en-US"/>
        </w:rPr>
        <w:t xml:space="preserve"> conception 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one</w:t>
      </w:r>
      <w:r w:rsidRPr="00D419C1">
        <w:rPr>
          <w:rFonts w:cs="Arial"/>
          <w:sz w:val="24"/>
          <w:szCs w:val="24"/>
          <w:lang w:val="en-US"/>
        </w:rPr>
        <w:t xml:space="preserve"> </w:t>
      </w:r>
      <w:r w:rsidRPr="00D419C1">
        <w:rPr>
          <w:rFonts w:eastAsia="Calibri" w:cs="Arial"/>
          <w:sz w:val="24"/>
          <w:szCs w:val="24"/>
          <w:lang w:val="en-US"/>
        </w:rPr>
        <w:t>whose</w:t>
      </w:r>
      <w:r w:rsidRPr="00D419C1">
        <w:rPr>
          <w:rFonts w:cs="Arial"/>
          <w:sz w:val="24"/>
          <w:szCs w:val="24"/>
          <w:lang w:val="en-US"/>
        </w:rPr>
        <w:t xml:space="preserve"> </w:t>
      </w:r>
      <w:r w:rsidRPr="00D419C1">
        <w:rPr>
          <w:rFonts w:eastAsia="Calibri" w:cs="Arial"/>
          <w:sz w:val="24"/>
          <w:szCs w:val="24"/>
          <w:lang w:val="en-US"/>
        </w:rPr>
        <w:t>identity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intelligibility</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determined</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set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practices</w:t>
      </w:r>
      <w:r w:rsidRPr="00D419C1">
        <w:rPr>
          <w:rFonts w:cs="Arial"/>
          <w:sz w:val="24"/>
          <w:szCs w:val="24"/>
          <w:lang w:val="en-US"/>
        </w:rPr>
        <w:t xml:space="preserve">, </w:t>
      </w:r>
      <w:r w:rsidRPr="00D419C1">
        <w:rPr>
          <w:rFonts w:eastAsia="Calibri" w:cs="Arial"/>
          <w:sz w:val="24"/>
          <w:szCs w:val="24"/>
          <w:lang w:val="en-US"/>
        </w:rPr>
        <w:t>projects</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contexts</w:t>
      </w:r>
      <w:r w:rsidRPr="00D419C1">
        <w:rPr>
          <w:rFonts w:cs="Arial"/>
          <w:sz w:val="24"/>
          <w:szCs w:val="24"/>
          <w:lang w:val="en-US"/>
        </w:rPr>
        <w:t xml:space="preserve"> </w:t>
      </w:r>
      <w:r w:rsidRPr="00D419C1">
        <w:rPr>
          <w:rFonts w:eastAsia="Calibri" w:cs="Arial"/>
          <w:sz w:val="24"/>
          <w:szCs w:val="24"/>
          <w:lang w:val="en-US"/>
        </w:rPr>
        <w:t>within</w:t>
      </w:r>
      <w:r w:rsidRPr="00D419C1">
        <w:rPr>
          <w:rFonts w:cs="Arial"/>
          <w:sz w:val="24"/>
          <w:szCs w:val="24"/>
          <w:lang w:val="en-US"/>
        </w:rPr>
        <w:t xml:space="preserve"> </w:t>
      </w:r>
      <w:r w:rsidRPr="00D419C1">
        <w:rPr>
          <w:rFonts w:eastAsia="Calibri" w:cs="Arial"/>
          <w:sz w:val="24"/>
          <w:szCs w:val="24"/>
          <w:lang w:val="en-US"/>
        </w:rPr>
        <w:t>which</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embedded</w:t>
      </w:r>
      <w:r w:rsidRPr="00D419C1">
        <w:rPr>
          <w:rFonts w:cs="Arial"/>
          <w:sz w:val="24"/>
          <w:szCs w:val="24"/>
          <w:lang w:val="en-US"/>
        </w:rPr>
        <w:t xml:space="preserve">. </w:t>
      </w:r>
      <w:r w:rsidRPr="00D419C1">
        <w:rPr>
          <w:rFonts w:eastAsia="Calibri" w:cs="Arial"/>
          <w:sz w:val="24"/>
          <w:szCs w:val="24"/>
          <w:lang w:val="en-US"/>
        </w:rPr>
        <w:t>Explanation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these</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will</w:t>
      </w:r>
      <w:r w:rsidRPr="00D419C1">
        <w:rPr>
          <w:rFonts w:cs="Arial"/>
          <w:sz w:val="24"/>
          <w:szCs w:val="24"/>
          <w:lang w:val="en-US"/>
        </w:rPr>
        <w:t xml:space="preserve"> </w:t>
      </w:r>
      <w:r w:rsidRPr="00D419C1">
        <w:rPr>
          <w:rFonts w:eastAsia="Calibri" w:cs="Arial"/>
          <w:sz w:val="24"/>
          <w:szCs w:val="24"/>
          <w:lang w:val="en-US"/>
        </w:rPr>
        <w:t>require</w:t>
      </w:r>
      <w:r w:rsidRPr="00D419C1">
        <w:rPr>
          <w:rFonts w:cs="Arial"/>
          <w:sz w:val="24"/>
          <w:szCs w:val="24"/>
          <w:lang w:val="en-US"/>
        </w:rPr>
        <w:t xml:space="preserve"> </w:t>
      </w:r>
      <w:r w:rsidRPr="00D419C1">
        <w:rPr>
          <w:rFonts w:eastAsia="Calibri" w:cs="Arial"/>
          <w:sz w:val="24"/>
          <w:szCs w:val="24"/>
          <w:lang w:val="en-US"/>
        </w:rPr>
        <w:t>one</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appeal</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those</w:t>
      </w:r>
      <w:r w:rsidRPr="00D419C1">
        <w:rPr>
          <w:rFonts w:cs="Arial"/>
          <w:sz w:val="24"/>
          <w:szCs w:val="24"/>
          <w:lang w:val="en-US"/>
        </w:rPr>
        <w:t xml:space="preserve"> </w:t>
      </w:r>
      <w:r w:rsidRPr="00D419C1">
        <w:rPr>
          <w:rFonts w:eastAsia="Calibri" w:cs="Arial"/>
          <w:sz w:val="24"/>
          <w:szCs w:val="24"/>
          <w:lang w:val="en-US"/>
        </w:rPr>
        <w:t>deeper</w:t>
      </w:r>
      <w:r w:rsidRPr="00D419C1">
        <w:rPr>
          <w:rFonts w:cs="Arial"/>
          <w:sz w:val="24"/>
          <w:szCs w:val="24"/>
          <w:lang w:val="en-US"/>
        </w:rPr>
        <w:t xml:space="preserve"> </w:t>
      </w:r>
      <w:r w:rsidRPr="00D419C1">
        <w:rPr>
          <w:rFonts w:eastAsia="Calibri" w:cs="Arial"/>
          <w:sz w:val="24"/>
          <w:szCs w:val="24"/>
          <w:lang w:val="en-US"/>
        </w:rPr>
        <w:t>features</w:t>
      </w:r>
      <w:r w:rsidRPr="00D419C1">
        <w:rPr>
          <w:rFonts w:cs="Arial"/>
          <w:sz w:val="24"/>
          <w:szCs w:val="24"/>
          <w:lang w:val="en-US"/>
        </w:rPr>
        <w:t xml:space="preserve">. </w:t>
      </w:r>
      <w:r w:rsidRPr="00D419C1">
        <w:rPr>
          <w:rFonts w:eastAsia="Calibri" w:cs="Arial"/>
          <w:sz w:val="24"/>
          <w:szCs w:val="24"/>
          <w:lang w:val="en-US"/>
        </w:rPr>
        <w:t>What</w:t>
      </w:r>
      <w:r w:rsidRPr="00D419C1">
        <w:rPr>
          <w:rFonts w:cs="Arial"/>
          <w:sz w:val="24"/>
          <w:szCs w:val="24"/>
          <w:lang w:val="en-US"/>
        </w:rPr>
        <w:t xml:space="preserve"> </w:t>
      </w:r>
      <w:r w:rsidRPr="00D419C1">
        <w:rPr>
          <w:rFonts w:eastAsia="Calibri" w:cs="Arial"/>
          <w:sz w:val="24"/>
          <w:szCs w:val="24"/>
          <w:lang w:val="en-US"/>
        </w:rPr>
        <w:t>we</w:t>
      </w:r>
      <w:r w:rsidRPr="00D419C1">
        <w:rPr>
          <w:rFonts w:cs="Arial"/>
          <w:sz w:val="24"/>
          <w:szCs w:val="24"/>
          <w:lang w:val="en-US"/>
        </w:rPr>
        <w:t xml:space="preserve"> </w:t>
      </w:r>
      <w:r w:rsidRPr="00D419C1">
        <w:rPr>
          <w:rFonts w:eastAsia="Calibri" w:cs="Arial"/>
          <w:sz w:val="24"/>
          <w:szCs w:val="24"/>
          <w:lang w:val="en-US"/>
        </w:rPr>
        <w:t>might</w:t>
      </w:r>
      <w:r w:rsidRPr="00D419C1">
        <w:rPr>
          <w:rFonts w:cs="Arial"/>
          <w:sz w:val="24"/>
          <w:szCs w:val="24"/>
          <w:lang w:val="en-US"/>
        </w:rPr>
        <w:t xml:space="preserve"> </w:t>
      </w:r>
      <w:r w:rsidRPr="00D419C1">
        <w:rPr>
          <w:rFonts w:eastAsia="Calibri" w:cs="Arial"/>
          <w:sz w:val="24"/>
          <w:szCs w:val="24"/>
          <w:lang w:val="en-US"/>
        </w:rPr>
        <w:t>call</w:t>
      </w:r>
      <w:r w:rsidRPr="00D419C1">
        <w:rPr>
          <w:rFonts w:cs="Arial"/>
          <w:sz w:val="24"/>
          <w:szCs w:val="24"/>
          <w:lang w:val="en-US"/>
        </w:rPr>
        <w:t xml:space="preserve"> </w:t>
      </w:r>
      <w:r w:rsidRPr="006653B2">
        <w:rPr>
          <w:rFonts w:cs="Arial"/>
          <w:i/>
          <w:sz w:val="24"/>
          <w:szCs w:val="24"/>
          <w:lang w:val="en-US"/>
        </w:rPr>
        <w:t>s</w:t>
      </w:r>
      <w:r w:rsidRPr="006653B2">
        <w:rPr>
          <w:rFonts w:eastAsia="Calibri" w:cs="Arial"/>
          <w:i/>
          <w:sz w:val="24"/>
          <w:szCs w:val="24"/>
          <w:lang w:val="en-US"/>
        </w:rPr>
        <w:t>hallow</w:t>
      </w:r>
      <w:r w:rsidRPr="006653B2">
        <w:rPr>
          <w:rFonts w:cs="Arial"/>
          <w:i/>
          <w:sz w:val="24"/>
          <w:szCs w:val="24"/>
          <w:lang w:val="en-US"/>
        </w:rPr>
        <w:t xml:space="preserve"> </w:t>
      </w:r>
      <w:r w:rsidRPr="006653B2">
        <w:rPr>
          <w:rFonts w:eastAsia="Calibri" w:cs="Arial"/>
          <w:i/>
          <w:sz w:val="24"/>
          <w:szCs w:val="24"/>
          <w:lang w:val="en-US"/>
        </w:rPr>
        <w:t>explanations</w:t>
      </w:r>
      <w:r w:rsidRPr="00D419C1">
        <w:rPr>
          <w:rFonts w:cs="Arial"/>
          <w:sz w:val="24"/>
          <w:szCs w:val="24"/>
          <w:lang w:val="en-US"/>
        </w:rPr>
        <w:t xml:space="preserve"> </w:t>
      </w:r>
      <w:r w:rsidRPr="00D419C1">
        <w:rPr>
          <w:rFonts w:eastAsia="Calibri" w:cs="Arial"/>
          <w:sz w:val="24"/>
          <w:szCs w:val="24"/>
          <w:lang w:val="en-US"/>
        </w:rPr>
        <w:t>would</w:t>
      </w:r>
      <w:r w:rsidRPr="00D419C1">
        <w:rPr>
          <w:rFonts w:cs="Arial"/>
          <w:sz w:val="24"/>
          <w:szCs w:val="24"/>
          <w:lang w:val="en-US"/>
        </w:rPr>
        <w:t xml:space="preserve"> </w:t>
      </w:r>
      <w:r w:rsidRPr="00D419C1">
        <w:rPr>
          <w:rFonts w:eastAsia="Calibri" w:cs="Arial"/>
          <w:sz w:val="24"/>
          <w:szCs w:val="24"/>
          <w:lang w:val="en-US"/>
        </w:rPr>
        <w:t>explain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identity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status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locating</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within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array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practices</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which</w:t>
      </w:r>
      <w:r w:rsidRPr="00D419C1">
        <w:rPr>
          <w:rFonts w:cs="Arial"/>
          <w:sz w:val="24"/>
          <w:szCs w:val="24"/>
          <w:lang w:val="en-US"/>
        </w:rPr>
        <w:t xml:space="preserve"> </w:t>
      </w:r>
      <w:r w:rsidRPr="00D419C1">
        <w:rPr>
          <w:rFonts w:eastAsia="Calibri" w:cs="Arial"/>
          <w:sz w:val="24"/>
          <w:szCs w:val="24"/>
          <w:lang w:val="en-US"/>
        </w:rPr>
        <w:t>they</w:t>
      </w:r>
      <w:r w:rsidRPr="00D419C1">
        <w:rPr>
          <w:rFonts w:cs="Arial"/>
          <w:sz w:val="24"/>
          <w:szCs w:val="24"/>
          <w:lang w:val="en-US"/>
        </w:rPr>
        <w:t xml:space="preserve"> </w:t>
      </w:r>
      <w:r w:rsidRPr="00D419C1">
        <w:rPr>
          <w:rFonts w:eastAsia="Calibri" w:cs="Arial"/>
          <w:sz w:val="24"/>
          <w:szCs w:val="24"/>
          <w:lang w:val="en-US"/>
        </w:rPr>
        <w:t>typically</w:t>
      </w:r>
      <w:r w:rsidRPr="00D419C1">
        <w:rPr>
          <w:rFonts w:cs="Arial"/>
          <w:sz w:val="24"/>
          <w:szCs w:val="24"/>
          <w:lang w:val="en-US"/>
        </w:rPr>
        <w:t xml:space="preserve"> </w:t>
      </w:r>
      <w:r w:rsidRPr="00D419C1">
        <w:rPr>
          <w:rFonts w:eastAsia="Calibri" w:cs="Arial"/>
          <w:sz w:val="24"/>
          <w:szCs w:val="24"/>
          <w:lang w:val="en-US"/>
        </w:rPr>
        <w:t>manifest</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particular</w:t>
      </w:r>
      <w:r w:rsidRPr="00D419C1">
        <w:rPr>
          <w:rFonts w:cs="Arial"/>
          <w:sz w:val="24"/>
          <w:szCs w:val="24"/>
          <w:lang w:val="en-US"/>
        </w:rPr>
        <w:t xml:space="preserve"> </w:t>
      </w:r>
      <w:r w:rsidRPr="00D419C1">
        <w:rPr>
          <w:rFonts w:eastAsia="Calibri" w:cs="Arial"/>
          <w:sz w:val="24"/>
          <w:szCs w:val="24"/>
          <w:lang w:val="en-US"/>
        </w:rPr>
        <w:t>projects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y</w:t>
      </w:r>
      <w:r w:rsidRPr="00D419C1">
        <w:rPr>
          <w:rFonts w:cs="Arial"/>
          <w:sz w:val="24"/>
          <w:szCs w:val="24"/>
          <w:lang w:val="en-US"/>
        </w:rPr>
        <w:t xml:space="preserve"> </w:t>
      </w:r>
      <w:r w:rsidRPr="00D419C1">
        <w:rPr>
          <w:rFonts w:eastAsia="Calibri" w:cs="Arial"/>
          <w:sz w:val="24"/>
          <w:szCs w:val="24"/>
          <w:lang w:val="en-US"/>
        </w:rPr>
        <w:t>they</w:t>
      </w:r>
      <w:r w:rsidRPr="00D419C1">
        <w:rPr>
          <w:rFonts w:cs="Arial"/>
          <w:sz w:val="24"/>
          <w:szCs w:val="24"/>
          <w:lang w:val="en-US"/>
        </w:rPr>
        <w:t xml:space="preserve"> </w:t>
      </w:r>
      <w:r w:rsidRPr="00D419C1">
        <w:rPr>
          <w:rFonts w:eastAsia="Calibri" w:cs="Arial"/>
          <w:sz w:val="24"/>
          <w:szCs w:val="24"/>
          <w:lang w:val="en-US"/>
        </w:rPr>
        <w:t>obstruct</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contrast</w:t>
      </w:r>
      <w:r w:rsidRPr="00D419C1">
        <w:rPr>
          <w:rFonts w:cs="Arial"/>
          <w:sz w:val="24"/>
          <w:szCs w:val="24"/>
          <w:lang w:val="en-US"/>
        </w:rPr>
        <w:t xml:space="preserve">, </w:t>
      </w:r>
      <w:r w:rsidRPr="006653B2">
        <w:rPr>
          <w:rFonts w:eastAsia="Calibri" w:cs="Arial"/>
          <w:i/>
          <w:sz w:val="24"/>
          <w:szCs w:val="24"/>
          <w:lang w:val="en-US"/>
        </w:rPr>
        <w:t>deep</w:t>
      </w:r>
      <w:r w:rsidRPr="006653B2">
        <w:rPr>
          <w:rFonts w:cs="Arial"/>
          <w:i/>
          <w:sz w:val="24"/>
          <w:szCs w:val="24"/>
          <w:lang w:val="en-US"/>
        </w:rPr>
        <w:t xml:space="preserve"> </w:t>
      </w:r>
      <w:r w:rsidRPr="006653B2">
        <w:rPr>
          <w:rFonts w:eastAsia="Calibri" w:cs="Arial"/>
          <w:i/>
          <w:sz w:val="24"/>
          <w:szCs w:val="24"/>
          <w:lang w:val="en-US"/>
        </w:rPr>
        <w:t>explanations</w:t>
      </w:r>
      <w:r w:rsidRPr="006653B2">
        <w:rPr>
          <w:rFonts w:cs="Arial"/>
          <w:i/>
          <w:sz w:val="24"/>
          <w:szCs w:val="24"/>
          <w:lang w:val="en-US"/>
        </w:rPr>
        <w:t>’</w:t>
      </w:r>
      <w:r>
        <w:rPr>
          <w:rFonts w:cs="Arial"/>
          <w:i/>
          <w:sz w:val="24"/>
          <w:szCs w:val="24"/>
          <w:lang w:val="en-US"/>
        </w:rPr>
        <w:t xml:space="preserve"> </w:t>
      </w:r>
      <w:r w:rsidRPr="00D419C1">
        <w:rPr>
          <w:rFonts w:eastAsia="Calibri" w:cs="Arial"/>
          <w:sz w:val="24"/>
          <w:szCs w:val="24"/>
          <w:lang w:val="en-US"/>
        </w:rPr>
        <w:t>will</w:t>
      </w:r>
      <w:r w:rsidRPr="00D419C1">
        <w:rPr>
          <w:rFonts w:cs="Arial"/>
          <w:sz w:val="24"/>
          <w:szCs w:val="24"/>
          <w:lang w:val="en-US"/>
        </w:rPr>
        <w:t xml:space="preserve"> </w:t>
      </w:r>
      <w:r w:rsidRPr="00D419C1">
        <w:rPr>
          <w:rFonts w:eastAsia="Calibri" w:cs="Arial"/>
          <w:sz w:val="24"/>
          <w:szCs w:val="24"/>
          <w:lang w:val="en-US"/>
        </w:rPr>
        <w:t>appeal</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something</w:t>
      </w:r>
      <w:r w:rsidRPr="00D419C1">
        <w:rPr>
          <w:rFonts w:cs="Arial"/>
          <w:sz w:val="24"/>
          <w:szCs w:val="24"/>
          <w:lang w:val="en-US"/>
        </w:rPr>
        <w:t xml:space="preserve"> </w:t>
      </w:r>
      <w:r w:rsidRPr="00D419C1">
        <w:rPr>
          <w:rFonts w:eastAsia="Calibri" w:cs="Arial"/>
          <w:sz w:val="24"/>
          <w:szCs w:val="24"/>
          <w:lang w:val="en-US"/>
        </w:rPr>
        <w:t>more</w:t>
      </w:r>
      <w:r w:rsidRPr="00D419C1">
        <w:rPr>
          <w:rFonts w:cs="Arial"/>
          <w:sz w:val="24"/>
          <w:szCs w:val="24"/>
          <w:lang w:val="en-US"/>
        </w:rPr>
        <w:t xml:space="preserve"> </w:t>
      </w:r>
      <w:r w:rsidRPr="00D419C1">
        <w:rPr>
          <w:rFonts w:eastAsia="Calibri" w:cs="Arial"/>
          <w:sz w:val="24"/>
          <w:szCs w:val="24"/>
          <w:lang w:val="en-US"/>
        </w:rPr>
        <w:t>fundamental</w:t>
      </w:r>
      <w:r w:rsidRPr="00D419C1">
        <w:rPr>
          <w:rFonts w:cs="Arial"/>
          <w:sz w:val="24"/>
          <w:szCs w:val="24"/>
          <w:lang w:val="en-US"/>
        </w:rPr>
        <w:t xml:space="preserve"> –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worldview</w:t>
      </w:r>
      <w:r w:rsidRPr="00D419C1">
        <w:rPr>
          <w:rFonts w:cs="Arial"/>
          <w:sz w:val="24"/>
          <w:szCs w:val="24"/>
          <w:lang w:val="en-US"/>
        </w:rPr>
        <w:t xml:space="preserve">, </w:t>
      </w:r>
      <w:r w:rsidRPr="00D419C1">
        <w:rPr>
          <w:rFonts w:eastAsia="Calibri" w:cs="Arial"/>
          <w:i/>
          <w:sz w:val="24"/>
          <w:szCs w:val="24"/>
          <w:lang w:val="en-US"/>
        </w:rPr>
        <w:t>Weltbild</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metaphysical</w:t>
      </w:r>
      <w:r w:rsidRPr="00D419C1">
        <w:rPr>
          <w:rFonts w:cs="Arial"/>
          <w:sz w:val="24"/>
          <w:szCs w:val="24"/>
          <w:lang w:val="en-US"/>
        </w:rPr>
        <w:t xml:space="preserve"> </w:t>
      </w:r>
      <w:r w:rsidRPr="00D419C1">
        <w:rPr>
          <w:rFonts w:eastAsia="Calibri" w:cs="Arial"/>
          <w:sz w:val="24"/>
          <w:szCs w:val="24"/>
          <w:lang w:val="en-US"/>
        </w:rPr>
        <w:t>vision</w:t>
      </w:r>
      <w:r w:rsidRPr="00D419C1">
        <w:rPr>
          <w:rFonts w:cs="Arial"/>
          <w:sz w:val="24"/>
          <w:szCs w:val="24"/>
          <w:lang w:val="en-US"/>
        </w:rPr>
        <w:t>. (</w:t>
      </w:r>
      <w:r>
        <w:rPr>
          <w:rFonts w:cs="Arial"/>
          <w:sz w:val="24"/>
          <w:szCs w:val="24"/>
          <w:lang w:val="en-US"/>
        </w:rPr>
        <w:t>‘</w:t>
      </w:r>
      <w:r w:rsidRPr="00D419C1">
        <w:rPr>
          <w:rFonts w:eastAsia="Calibri" w:cs="Arial"/>
          <w:sz w:val="24"/>
          <w:szCs w:val="24"/>
          <w:lang w:val="en-US"/>
        </w:rPr>
        <w:t>Depth</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here</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descriptive,</w:t>
      </w:r>
      <w:r w:rsidRPr="00D419C1">
        <w:rPr>
          <w:rFonts w:cs="Arial"/>
          <w:sz w:val="24"/>
          <w:szCs w:val="24"/>
          <w:lang w:val="en-US"/>
        </w:rPr>
        <w:t xml:space="preserve"> </w:t>
      </w:r>
      <w:r w:rsidRPr="00D419C1">
        <w:rPr>
          <w:rFonts w:eastAsia="Calibri" w:cs="Arial"/>
          <w:sz w:val="24"/>
          <w:szCs w:val="24"/>
          <w:lang w:val="en-US"/>
        </w:rPr>
        <w:t>not</w:t>
      </w:r>
      <w:r w:rsidRPr="00D419C1">
        <w:rPr>
          <w:rFonts w:cs="Arial"/>
          <w:sz w:val="24"/>
          <w:szCs w:val="24"/>
          <w:lang w:val="en-US"/>
        </w:rPr>
        <w:t xml:space="preserve"> </w:t>
      </w:r>
      <w:r w:rsidRPr="00D419C1">
        <w:rPr>
          <w:rFonts w:eastAsia="Calibri" w:cs="Arial"/>
          <w:sz w:val="24"/>
          <w:szCs w:val="24"/>
          <w:lang w:val="en-US"/>
        </w:rPr>
        <w:t>evaluative,</w:t>
      </w:r>
      <w:r w:rsidRPr="00D419C1">
        <w:rPr>
          <w:rFonts w:cs="Arial"/>
          <w:sz w:val="24"/>
          <w:szCs w:val="24"/>
          <w:lang w:val="en-US"/>
        </w:rPr>
        <w:t xml:space="preserve"> </w:t>
      </w:r>
      <w:r w:rsidRPr="00D419C1">
        <w:rPr>
          <w:rFonts w:eastAsia="Calibri" w:cs="Arial"/>
          <w:sz w:val="24"/>
          <w:szCs w:val="24"/>
          <w:lang w:val="en-US"/>
        </w:rPr>
        <w:t>term</w:t>
      </w:r>
      <w:r w:rsidRPr="00D419C1">
        <w:rPr>
          <w:rFonts w:cs="Arial"/>
          <w:sz w:val="24"/>
          <w:szCs w:val="24"/>
          <w:lang w:val="en-US"/>
        </w:rPr>
        <w:t xml:space="preserve">.) </w:t>
      </w:r>
      <w:r w:rsidRPr="00D419C1">
        <w:rPr>
          <w:rFonts w:eastAsia="Calibri" w:cs="Arial"/>
          <w:sz w:val="24"/>
          <w:szCs w:val="24"/>
          <w:lang w:val="en-US"/>
        </w:rPr>
        <w:t>I</w:t>
      </w:r>
      <w:r w:rsidRPr="00D419C1">
        <w:rPr>
          <w:rFonts w:cs="Arial"/>
          <w:sz w:val="24"/>
          <w:szCs w:val="24"/>
          <w:lang w:val="en-US"/>
        </w:rPr>
        <w:t xml:space="preserve"> </w:t>
      </w:r>
      <w:r w:rsidRPr="00D419C1">
        <w:rPr>
          <w:rFonts w:eastAsia="Calibri" w:cs="Arial"/>
          <w:sz w:val="24"/>
          <w:szCs w:val="24"/>
          <w:lang w:val="en-US"/>
        </w:rPr>
        <w:t>do</w:t>
      </w:r>
      <w:r w:rsidRPr="00D419C1">
        <w:rPr>
          <w:rFonts w:cs="Arial"/>
          <w:sz w:val="24"/>
          <w:szCs w:val="24"/>
          <w:lang w:val="en-US"/>
        </w:rPr>
        <w:t xml:space="preserve"> </w:t>
      </w:r>
      <w:r w:rsidRPr="00D419C1">
        <w:rPr>
          <w:rFonts w:eastAsia="Calibri" w:cs="Arial"/>
          <w:sz w:val="24"/>
          <w:szCs w:val="24"/>
          <w:lang w:val="en-US"/>
        </w:rPr>
        <w:t>not</w:t>
      </w:r>
      <w:r w:rsidRPr="00D419C1">
        <w:rPr>
          <w:rFonts w:cs="Arial"/>
          <w:sz w:val="24"/>
          <w:szCs w:val="24"/>
          <w:lang w:val="en-US"/>
        </w:rPr>
        <w:t xml:space="preserve"> </w:t>
      </w:r>
      <w:r w:rsidRPr="00D419C1">
        <w:rPr>
          <w:rFonts w:eastAsia="Calibri" w:cs="Arial"/>
          <w:sz w:val="24"/>
          <w:szCs w:val="24"/>
          <w:lang w:val="en-US"/>
        </w:rPr>
        <w:t>claim</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all</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must</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Pr>
          <w:rFonts w:eastAsia="Calibri" w:cs="Arial"/>
          <w:sz w:val="24"/>
          <w:szCs w:val="24"/>
          <w:lang w:val="en-US"/>
        </w:rPr>
        <w:t>conceptualized deeply</w:t>
      </w:r>
      <w:r w:rsidRPr="00D419C1">
        <w:rPr>
          <w:rFonts w:cs="Arial"/>
          <w:sz w:val="24"/>
          <w:szCs w:val="24"/>
          <w:lang w:val="en-US"/>
        </w:rPr>
        <w:t xml:space="preserve"> </w:t>
      </w:r>
      <w:r>
        <w:rPr>
          <w:rFonts w:eastAsia="Calibri" w:cs="Arial"/>
          <w:sz w:val="24"/>
          <w:szCs w:val="24"/>
          <w:lang w:val="en-US"/>
        </w:rPr>
        <w:t>in this sense</w:t>
      </w:r>
      <w:r w:rsidRPr="00D419C1">
        <w:rPr>
          <w:rFonts w:cs="Arial"/>
          <w:sz w:val="24"/>
          <w:szCs w:val="24"/>
          <w:lang w:val="en-US"/>
        </w:rPr>
        <w:t xml:space="preserve">, </w:t>
      </w:r>
      <w:r w:rsidRPr="00D419C1">
        <w:rPr>
          <w:rFonts w:eastAsia="Calibri" w:cs="Arial"/>
          <w:sz w:val="24"/>
          <w:szCs w:val="24"/>
          <w:lang w:val="en-US"/>
        </w:rPr>
        <w:t>nor</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all</w:t>
      </w:r>
      <w:r w:rsidRPr="00D419C1">
        <w:rPr>
          <w:rFonts w:cs="Arial"/>
          <w:sz w:val="24"/>
          <w:szCs w:val="24"/>
          <w:lang w:val="en-US"/>
        </w:rPr>
        <w:t xml:space="preserve"> </w:t>
      </w:r>
      <w:r w:rsidRPr="00D419C1">
        <w:rPr>
          <w:rFonts w:eastAsia="Calibri" w:cs="Arial"/>
          <w:sz w:val="24"/>
          <w:szCs w:val="24"/>
          <w:lang w:val="en-US"/>
        </w:rPr>
        <w:t>work</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epistemology</w:t>
      </w:r>
      <w:r w:rsidRPr="00D419C1">
        <w:rPr>
          <w:rFonts w:cs="Arial"/>
          <w:sz w:val="24"/>
          <w:szCs w:val="24"/>
          <w:lang w:val="en-US"/>
        </w:rPr>
        <w:t xml:space="preserve"> </w:t>
      </w:r>
      <w:r w:rsidRPr="00D419C1">
        <w:rPr>
          <w:rFonts w:eastAsia="Calibri" w:cs="Arial"/>
          <w:sz w:val="24"/>
          <w:szCs w:val="24"/>
          <w:lang w:val="en-US"/>
        </w:rPr>
        <w:t>ought</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build</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Pr>
          <w:rFonts w:eastAsia="Calibri" w:cs="Arial"/>
          <w:sz w:val="24"/>
          <w:szCs w:val="24"/>
          <w:lang w:val="en-US"/>
        </w:rPr>
        <w:t>shallow</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Pr>
          <w:rFonts w:eastAsia="Calibri" w:cs="Arial"/>
          <w:sz w:val="24"/>
          <w:szCs w:val="24"/>
          <w:lang w:val="en-US"/>
        </w:rPr>
        <w:t>deep</w:t>
      </w:r>
      <w:r w:rsidRPr="00D419C1">
        <w:rPr>
          <w:rFonts w:cs="Arial"/>
          <w:sz w:val="24"/>
          <w:szCs w:val="24"/>
          <w:lang w:val="en-US"/>
        </w:rPr>
        <w:t xml:space="preserve"> </w:t>
      </w:r>
      <w:r w:rsidRPr="00D419C1">
        <w:rPr>
          <w:rFonts w:eastAsia="Calibri" w:cs="Arial"/>
          <w:sz w:val="24"/>
          <w:szCs w:val="24"/>
          <w:lang w:val="en-US"/>
        </w:rPr>
        <w:t>explanations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practices</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projects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y</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deeper</w:t>
      </w:r>
      <w:r w:rsidRPr="00D419C1">
        <w:rPr>
          <w:rFonts w:cs="Arial"/>
          <w:sz w:val="24"/>
          <w:szCs w:val="24"/>
          <w:lang w:val="en-US"/>
        </w:rPr>
        <w:t xml:space="preserve"> </w:t>
      </w:r>
      <w:r w:rsidRPr="00D419C1">
        <w:rPr>
          <w:rFonts w:eastAsia="Calibri" w:cs="Arial"/>
          <w:sz w:val="24"/>
          <w:szCs w:val="24"/>
          <w:lang w:val="en-US"/>
        </w:rPr>
        <w:t>metaphysical</w:t>
      </w:r>
      <w:r w:rsidRPr="00D419C1">
        <w:rPr>
          <w:rFonts w:cs="Arial"/>
          <w:sz w:val="24"/>
          <w:szCs w:val="24"/>
          <w:lang w:val="en-US"/>
        </w:rPr>
        <w:t xml:space="preserve"> </w:t>
      </w:r>
      <w:r w:rsidRPr="00D419C1">
        <w:rPr>
          <w:rFonts w:eastAsia="Calibri" w:cs="Arial"/>
          <w:sz w:val="24"/>
          <w:szCs w:val="24"/>
          <w:lang w:val="en-US"/>
        </w:rPr>
        <w:t>visions</w:t>
      </w:r>
      <w:r w:rsidRPr="00D419C1">
        <w:rPr>
          <w:rFonts w:cs="Arial"/>
          <w:sz w:val="24"/>
          <w:szCs w:val="24"/>
          <w:lang w:val="en-US"/>
        </w:rPr>
        <w:t xml:space="preserve">. </w:t>
      </w:r>
      <w:r w:rsidRPr="00D419C1">
        <w:rPr>
          <w:rFonts w:eastAsia="Calibri" w:cs="Arial"/>
          <w:sz w:val="24"/>
          <w:szCs w:val="24"/>
          <w:lang w:val="en-US"/>
        </w:rPr>
        <w:t>Only</w:t>
      </w:r>
      <w:r w:rsidRPr="00D419C1">
        <w:rPr>
          <w:rFonts w:cs="Arial"/>
          <w:sz w:val="24"/>
          <w:szCs w:val="24"/>
          <w:lang w:val="en-US"/>
        </w:rPr>
        <w:t xml:space="preserve"> </w:t>
      </w:r>
      <w:r w:rsidRPr="00D419C1">
        <w:rPr>
          <w:rFonts w:eastAsia="Calibri" w:cs="Arial"/>
          <w:sz w:val="24"/>
          <w:szCs w:val="24"/>
          <w:lang w:val="en-US"/>
        </w:rPr>
        <w:t>certain</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certain</w:t>
      </w:r>
      <w:r w:rsidRPr="00D419C1">
        <w:rPr>
          <w:rFonts w:cs="Arial"/>
          <w:sz w:val="24"/>
          <w:szCs w:val="24"/>
          <w:lang w:val="en-US"/>
        </w:rPr>
        <w:t xml:space="preserve"> </w:t>
      </w:r>
      <w:r w:rsidRPr="00D419C1">
        <w:rPr>
          <w:rFonts w:eastAsia="Calibri" w:cs="Arial"/>
          <w:sz w:val="24"/>
          <w:szCs w:val="24"/>
          <w:lang w:val="en-US"/>
        </w:rPr>
        <w:t>kinds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work</w:t>
      </w:r>
      <w:r w:rsidRPr="00D419C1">
        <w:rPr>
          <w:rFonts w:cs="Arial"/>
          <w:sz w:val="24"/>
          <w:szCs w:val="24"/>
          <w:lang w:val="en-US"/>
        </w:rPr>
        <w:t xml:space="preserve"> </w:t>
      </w:r>
      <w:r w:rsidRPr="00D419C1">
        <w:rPr>
          <w:rFonts w:eastAsia="Calibri" w:cs="Arial"/>
          <w:sz w:val="24"/>
          <w:szCs w:val="24"/>
          <w:lang w:val="en-US"/>
        </w:rPr>
        <w:t>would</w:t>
      </w:r>
      <w:r w:rsidRPr="00D419C1">
        <w:rPr>
          <w:rFonts w:cs="Arial"/>
          <w:sz w:val="24"/>
          <w:szCs w:val="24"/>
          <w:lang w:val="en-US"/>
        </w:rPr>
        <w:t xml:space="preserve"> </w:t>
      </w:r>
      <w:r w:rsidRPr="00D419C1">
        <w:rPr>
          <w:rFonts w:eastAsia="Calibri" w:cs="Arial"/>
          <w:sz w:val="24"/>
          <w:szCs w:val="24"/>
          <w:lang w:val="en-US"/>
        </w:rPr>
        <w:t>need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go</w:t>
      </w:r>
      <w:r w:rsidRPr="00D419C1">
        <w:rPr>
          <w:rFonts w:cs="Arial"/>
          <w:sz w:val="24"/>
          <w:szCs w:val="24"/>
          <w:lang w:val="en-US"/>
        </w:rPr>
        <w:t xml:space="preserve"> </w:t>
      </w:r>
      <w:r w:rsidRPr="00D419C1">
        <w:rPr>
          <w:rFonts w:eastAsia="Calibri" w:cs="Arial"/>
          <w:sz w:val="24"/>
          <w:szCs w:val="24"/>
          <w:lang w:val="en-US"/>
        </w:rPr>
        <w:t>deep</w:t>
      </w:r>
      <w:r>
        <w:rPr>
          <w:rFonts w:cs="Arial"/>
          <w:sz w:val="24"/>
          <w:szCs w:val="24"/>
          <w:lang w:val="en-US"/>
        </w:rPr>
        <w:t>.”</w:t>
      </w:r>
    </w:p>
    <w:p w14:paraId="55921991"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idea</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deep</w:t>
      </w:r>
      <w:r w:rsidRPr="00D419C1">
        <w:rPr>
          <w:rFonts w:cs="Arial"/>
          <w:sz w:val="24"/>
          <w:szCs w:val="24"/>
          <w:lang w:val="en-US"/>
        </w:rPr>
        <w:t xml:space="preserve"> </w:t>
      </w:r>
      <w:r>
        <w:rPr>
          <w:rFonts w:eastAsia="Calibri" w:cs="Arial"/>
          <w:sz w:val="24"/>
          <w:szCs w:val="24"/>
          <w:lang w:val="en-US"/>
        </w:rPr>
        <w:t xml:space="preserve">conceptions of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largely</w:t>
      </w:r>
      <w:r w:rsidRPr="00D419C1">
        <w:rPr>
          <w:rFonts w:cs="Arial"/>
          <w:sz w:val="24"/>
          <w:szCs w:val="24"/>
          <w:lang w:val="en-US"/>
        </w:rPr>
        <w:t xml:space="preserve"> </w:t>
      </w:r>
      <w:r w:rsidRPr="00D419C1">
        <w:rPr>
          <w:rFonts w:eastAsia="Calibri" w:cs="Arial"/>
          <w:sz w:val="24"/>
          <w:szCs w:val="24"/>
          <w:lang w:val="en-US"/>
        </w:rPr>
        <w:t>neglected</w:t>
      </w:r>
      <w:r w:rsidRPr="00D419C1">
        <w:rPr>
          <w:rFonts w:cs="Arial"/>
          <w:sz w:val="24"/>
          <w:szCs w:val="24"/>
          <w:lang w:val="en-US"/>
        </w:rPr>
        <w:t xml:space="preserve"> </w:t>
      </w:r>
      <w:r w:rsidRPr="00D419C1">
        <w:rPr>
          <w:rFonts w:eastAsia="Calibri" w:cs="Arial"/>
          <w:sz w:val="24"/>
          <w:szCs w:val="24"/>
          <w:lang w:val="en-US"/>
        </w:rPr>
        <w:t>within</w:t>
      </w:r>
      <w:r w:rsidRPr="00D419C1">
        <w:rPr>
          <w:rFonts w:cs="Arial"/>
          <w:sz w:val="24"/>
          <w:szCs w:val="24"/>
          <w:lang w:val="en-US"/>
        </w:rPr>
        <w:t xml:space="preserve"> </w:t>
      </w:r>
      <w:r w:rsidRPr="00D419C1">
        <w:rPr>
          <w:rFonts w:eastAsia="Calibri" w:cs="Arial"/>
          <w:sz w:val="24"/>
          <w:szCs w:val="24"/>
          <w:lang w:val="en-US"/>
        </w:rPr>
        <w:t>character</w:t>
      </w:r>
      <w:r w:rsidRPr="00D419C1">
        <w:rPr>
          <w:rFonts w:cs="Arial"/>
          <w:sz w:val="24"/>
          <w:szCs w:val="24"/>
          <w:lang w:val="en-US"/>
        </w:rPr>
        <w:t xml:space="preserve"> </w:t>
      </w:r>
      <w:r w:rsidRPr="00D419C1">
        <w:rPr>
          <w:rFonts w:eastAsia="Calibri" w:cs="Arial"/>
          <w:sz w:val="24"/>
          <w:szCs w:val="24"/>
          <w:lang w:val="en-US"/>
        </w:rPr>
        <w:t>epistemology</w:t>
      </w:r>
      <w:r>
        <w:rPr>
          <w:rFonts w:eastAsia="Calibri" w:cs="Arial"/>
          <w:sz w:val="24"/>
          <w:szCs w:val="24"/>
          <w:lang w:val="en-US"/>
        </w:rPr>
        <w:t>, though less so</w:t>
      </w:r>
      <w:r w:rsidRPr="00D419C1">
        <w:rPr>
          <w:rFonts w:cs="Arial"/>
          <w:sz w:val="24"/>
          <w:szCs w:val="24"/>
          <w:lang w:val="en-US"/>
        </w:rPr>
        <w:t xml:space="preserve"> </w:t>
      </w:r>
      <w:r w:rsidRPr="00D419C1">
        <w:rPr>
          <w:rFonts w:eastAsia="Calibri" w:cs="Arial"/>
          <w:sz w:val="24"/>
          <w:szCs w:val="24"/>
          <w:lang w:val="en-US"/>
        </w:rPr>
        <w:t>among</w:t>
      </w:r>
      <w:r w:rsidRPr="00D419C1">
        <w:rPr>
          <w:rFonts w:cs="Arial"/>
          <w:sz w:val="24"/>
          <w:szCs w:val="24"/>
          <w:lang w:val="en-US"/>
        </w:rPr>
        <w:t xml:space="preserve"> </w:t>
      </w:r>
      <w:r w:rsidRPr="00D419C1">
        <w:rPr>
          <w:rFonts w:eastAsia="Calibri" w:cs="Arial"/>
          <w:sz w:val="24"/>
          <w:szCs w:val="24"/>
          <w:lang w:val="en-US"/>
        </w:rPr>
        <w:t>historians</w:t>
      </w:r>
      <w:r w:rsidRPr="00D419C1">
        <w:rPr>
          <w:rFonts w:cs="Arial"/>
          <w:sz w:val="24"/>
          <w:szCs w:val="24"/>
          <w:lang w:val="en-US"/>
        </w:rPr>
        <w:t xml:space="preserve">. </w:t>
      </w:r>
      <w:r w:rsidRPr="00D419C1">
        <w:rPr>
          <w:rFonts w:eastAsia="Calibri" w:cs="Arial"/>
          <w:sz w:val="24"/>
          <w:szCs w:val="24"/>
          <w:lang w:val="en-US"/>
        </w:rPr>
        <w:t>Among</w:t>
      </w:r>
      <w:r w:rsidRPr="00D419C1">
        <w:rPr>
          <w:rFonts w:cs="Arial"/>
          <w:sz w:val="24"/>
          <w:szCs w:val="24"/>
          <w:lang w:val="en-US"/>
        </w:rPr>
        <w:t xml:space="preserve"> character </w:t>
      </w:r>
      <w:r w:rsidRPr="00D419C1">
        <w:rPr>
          <w:rFonts w:eastAsia="Calibri" w:cs="Arial"/>
          <w:sz w:val="24"/>
          <w:szCs w:val="24"/>
          <w:lang w:val="en-US"/>
        </w:rPr>
        <w:t>epistemologists</w:t>
      </w:r>
      <w:r w:rsidRPr="00D419C1">
        <w:rPr>
          <w:rFonts w:cs="Arial"/>
          <w:sz w:val="24"/>
          <w:szCs w:val="24"/>
          <w:lang w:val="en-US"/>
        </w:rPr>
        <w:t xml:space="preserve">, </w:t>
      </w:r>
      <w:r w:rsidRPr="00D419C1">
        <w:rPr>
          <w:rFonts w:eastAsia="Calibri" w:cs="Arial"/>
          <w:sz w:val="24"/>
          <w:szCs w:val="24"/>
          <w:lang w:val="en-US"/>
        </w:rPr>
        <w:t>only</w:t>
      </w:r>
      <w:r w:rsidRPr="00D419C1">
        <w:rPr>
          <w:rFonts w:cs="Arial"/>
          <w:sz w:val="24"/>
          <w:szCs w:val="24"/>
          <w:lang w:val="en-US"/>
        </w:rPr>
        <w:t xml:space="preserve"> </w:t>
      </w:r>
      <w:r>
        <w:rPr>
          <w:rFonts w:eastAsia="Calibri" w:cs="Arial"/>
          <w:sz w:val="24"/>
          <w:szCs w:val="24"/>
          <w:lang w:val="en-US"/>
        </w:rPr>
        <w:t>Robert</w:t>
      </w:r>
      <w:r w:rsidRPr="00D419C1">
        <w:rPr>
          <w:rFonts w:cs="Arial"/>
          <w:sz w:val="24"/>
          <w:szCs w:val="24"/>
          <w:lang w:val="en-US"/>
        </w:rPr>
        <w:t xml:space="preserve"> </w:t>
      </w:r>
      <w:r w:rsidRPr="00D419C1">
        <w:rPr>
          <w:rFonts w:eastAsia="Calibri" w:cs="Arial"/>
          <w:sz w:val="24"/>
          <w:szCs w:val="24"/>
          <w:lang w:val="en-US"/>
        </w:rPr>
        <w:t>Roberts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W</w:t>
      </w:r>
      <w:r w:rsidRPr="00D419C1">
        <w:rPr>
          <w:rFonts w:cs="Arial"/>
          <w:sz w:val="24"/>
          <w:szCs w:val="24"/>
          <w:lang w:val="en-US"/>
        </w:rPr>
        <w:t xml:space="preserve">. </w:t>
      </w:r>
      <w:r w:rsidRPr="00D419C1">
        <w:rPr>
          <w:rFonts w:eastAsia="Calibri" w:cs="Arial"/>
          <w:sz w:val="24"/>
          <w:szCs w:val="24"/>
          <w:lang w:val="en-US"/>
        </w:rPr>
        <w:t>Jay</w:t>
      </w:r>
      <w:r w:rsidRPr="00D419C1">
        <w:rPr>
          <w:rFonts w:cs="Arial"/>
          <w:sz w:val="24"/>
          <w:szCs w:val="24"/>
          <w:lang w:val="en-US"/>
        </w:rPr>
        <w:t xml:space="preserve"> </w:t>
      </w:r>
      <w:r w:rsidRPr="00D419C1">
        <w:rPr>
          <w:rFonts w:eastAsia="Calibri" w:cs="Arial"/>
          <w:sz w:val="24"/>
          <w:szCs w:val="24"/>
          <w:lang w:val="en-US"/>
        </w:rPr>
        <w:t>Wood</w:t>
      </w:r>
      <w:r w:rsidRPr="00D419C1">
        <w:rPr>
          <w:rFonts w:cs="Arial"/>
          <w:sz w:val="24"/>
          <w:szCs w:val="24"/>
          <w:lang w:val="en-US"/>
        </w:rPr>
        <w:t xml:space="preserve"> </w:t>
      </w:r>
      <w:r w:rsidRPr="00D419C1">
        <w:rPr>
          <w:rFonts w:eastAsia="Calibri" w:cs="Arial"/>
          <w:sz w:val="24"/>
          <w:szCs w:val="24"/>
          <w:lang w:val="en-US"/>
        </w:rPr>
        <w:t>have</w:t>
      </w:r>
      <w:r w:rsidRPr="00D419C1">
        <w:rPr>
          <w:rFonts w:cs="Arial"/>
          <w:sz w:val="24"/>
          <w:szCs w:val="24"/>
          <w:lang w:val="en-US"/>
        </w:rPr>
        <w:t xml:space="preserve"> </w:t>
      </w:r>
      <w:r w:rsidRPr="00D419C1">
        <w:rPr>
          <w:rFonts w:eastAsia="Calibri" w:cs="Arial"/>
          <w:sz w:val="24"/>
          <w:szCs w:val="24"/>
          <w:lang w:val="en-US"/>
        </w:rPr>
        <w:t>explicitly</w:t>
      </w:r>
      <w:r w:rsidRPr="00D419C1">
        <w:rPr>
          <w:rFonts w:cs="Arial"/>
          <w:sz w:val="24"/>
          <w:szCs w:val="24"/>
          <w:lang w:val="en-US"/>
        </w:rPr>
        <w:t xml:space="preserve"> </w:t>
      </w:r>
      <w:r w:rsidRPr="00D419C1">
        <w:rPr>
          <w:rFonts w:eastAsia="Calibri" w:cs="Arial"/>
          <w:sz w:val="24"/>
          <w:szCs w:val="24"/>
          <w:lang w:val="en-US"/>
        </w:rPr>
        <w:t>argued</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certain</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indexed</w:t>
      </w:r>
      <w:r w:rsidRPr="00D419C1">
        <w:rPr>
          <w:rFonts w:cs="Arial"/>
          <w:sz w:val="24"/>
          <w:szCs w:val="24"/>
          <w:lang w:val="en-US"/>
        </w:rPr>
        <w:t xml:space="preserve"> </w:t>
      </w:r>
      <w:r w:rsidRPr="00D419C1">
        <w:rPr>
          <w:rFonts w:eastAsia="Calibri" w:cs="Arial"/>
          <w:sz w:val="24"/>
          <w:szCs w:val="24"/>
          <w:lang w:val="en-US"/>
        </w:rPr>
        <w:t>to</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presuppose</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deep objects or grounds</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conceptions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human</w:t>
      </w:r>
      <w:r w:rsidRPr="00D419C1">
        <w:rPr>
          <w:rFonts w:cs="Arial"/>
          <w:sz w:val="24"/>
          <w:szCs w:val="24"/>
          <w:lang w:val="en-US"/>
        </w:rPr>
        <w:t xml:space="preserve"> </w:t>
      </w:r>
      <w:r w:rsidRPr="00D419C1">
        <w:rPr>
          <w:rFonts w:eastAsia="Calibri" w:cs="Arial"/>
          <w:sz w:val="24"/>
          <w:szCs w:val="24"/>
          <w:lang w:val="en-US"/>
        </w:rPr>
        <w:t>nature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nature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universe</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metaphysical</w:t>
      </w:r>
      <w:r w:rsidRPr="00D419C1">
        <w:rPr>
          <w:rFonts w:cs="Arial"/>
          <w:sz w:val="24"/>
          <w:szCs w:val="24"/>
          <w:lang w:val="en-US"/>
        </w:rPr>
        <w:t xml:space="preserve"> </w:t>
      </w:r>
      <w:r w:rsidRPr="00D419C1">
        <w:rPr>
          <w:rFonts w:eastAsia="Calibri" w:cs="Arial"/>
          <w:sz w:val="24"/>
          <w:szCs w:val="24"/>
          <w:lang w:val="en-US"/>
        </w:rPr>
        <w:t>commitments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world</w:t>
      </w:r>
      <w:r w:rsidRPr="00D419C1">
        <w:rPr>
          <w:rFonts w:cs="Arial"/>
          <w:sz w:val="24"/>
          <w:szCs w:val="24"/>
          <w:lang w:val="en-US"/>
        </w:rPr>
        <w:t>-</w:t>
      </w:r>
      <w:r w:rsidRPr="00D419C1">
        <w:rPr>
          <w:rFonts w:eastAsia="Calibri" w:cs="Arial"/>
          <w:sz w:val="24"/>
          <w:szCs w:val="24"/>
          <w:lang w:val="en-US"/>
        </w:rPr>
        <w:t>views</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conceptions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virtue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they</w:t>
      </w:r>
      <w:r w:rsidRPr="00D419C1">
        <w:rPr>
          <w:rFonts w:cs="Arial"/>
          <w:sz w:val="24"/>
          <w:szCs w:val="24"/>
          <w:lang w:val="en-US"/>
        </w:rPr>
        <w:t xml:space="preserve"> </w:t>
      </w:r>
      <w:r w:rsidRPr="00D419C1">
        <w:rPr>
          <w:rFonts w:eastAsia="Calibri" w:cs="Arial"/>
          <w:sz w:val="24"/>
          <w:szCs w:val="24"/>
          <w:lang w:val="en-US"/>
        </w:rPr>
        <w:t>argue</w:t>
      </w:r>
      <w:r w:rsidRPr="00D419C1">
        <w:rPr>
          <w:rFonts w:cs="Arial"/>
          <w:sz w:val="24"/>
          <w:szCs w:val="24"/>
          <w:lang w:val="en-US"/>
        </w:rPr>
        <w:t xml:space="preserve">, </w:t>
      </w:r>
      <w:r>
        <w:rPr>
          <w:rFonts w:eastAsia="Calibri" w:cs="Arial"/>
          <w:sz w:val="24"/>
          <w:szCs w:val="24"/>
          <w:lang w:val="en-US"/>
        </w:rPr>
        <w:t>will be</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made</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more</w:t>
      </w:r>
      <w:r w:rsidRPr="00D419C1">
        <w:rPr>
          <w:rFonts w:cs="Arial"/>
          <w:sz w:val="24"/>
          <w:szCs w:val="24"/>
          <w:lang w:val="en-US"/>
        </w:rPr>
        <w:t xml:space="preserve"> </w:t>
      </w:r>
      <w:r w:rsidRPr="00D419C1">
        <w:rPr>
          <w:rFonts w:eastAsia="Calibri" w:cs="Arial"/>
          <w:sz w:val="24"/>
          <w:szCs w:val="24"/>
          <w:lang w:val="en-US"/>
        </w:rPr>
        <w:t>determinate</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more</w:t>
      </w:r>
      <w:r w:rsidRPr="00D419C1">
        <w:rPr>
          <w:rFonts w:cs="Arial"/>
          <w:sz w:val="24"/>
          <w:szCs w:val="24"/>
          <w:lang w:val="en-US"/>
        </w:rPr>
        <w:t xml:space="preserve"> </w:t>
      </w:r>
      <w:r w:rsidRPr="00D419C1">
        <w:rPr>
          <w:rFonts w:eastAsia="Calibri" w:cs="Arial"/>
          <w:sz w:val="24"/>
          <w:szCs w:val="24"/>
          <w:lang w:val="en-US"/>
        </w:rPr>
        <w:t>we</w:t>
      </w:r>
      <w:r w:rsidRPr="00D419C1">
        <w:rPr>
          <w:rFonts w:cs="Arial"/>
          <w:sz w:val="24"/>
          <w:szCs w:val="24"/>
          <w:lang w:val="en-US"/>
        </w:rPr>
        <w:t xml:space="preserve"> </w:t>
      </w:r>
      <w:r w:rsidRPr="00D419C1">
        <w:rPr>
          <w:rFonts w:eastAsia="Calibri" w:cs="Arial"/>
          <w:sz w:val="24"/>
          <w:szCs w:val="24"/>
          <w:lang w:val="en-US"/>
        </w:rPr>
        <w:t>locate</w:t>
      </w:r>
      <w:r w:rsidRPr="00D419C1">
        <w:rPr>
          <w:rFonts w:cs="Arial"/>
          <w:sz w:val="24"/>
          <w:szCs w:val="24"/>
          <w:lang w:val="en-US"/>
        </w:rPr>
        <w:t xml:space="preserve"> </w:t>
      </w:r>
      <w:r w:rsidRPr="00D419C1">
        <w:rPr>
          <w:rFonts w:eastAsia="Calibri" w:cs="Arial"/>
          <w:sz w:val="24"/>
          <w:szCs w:val="24"/>
          <w:lang w:val="en-US"/>
        </w:rPr>
        <w:t>ourselves</w:t>
      </w:r>
      <w:r w:rsidRPr="00D419C1">
        <w:rPr>
          <w:rFonts w:cs="Arial"/>
          <w:sz w:val="24"/>
          <w:szCs w:val="24"/>
          <w:lang w:val="en-US"/>
        </w:rPr>
        <w:t xml:space="preserve"> </w:t>
      </w:r>
      <w:r w:rsidRPr="00D419C1">
        <w:rPr>
          <w:rFonts w:eastAsia="Calibri" w:cs="Arial"/>
          <w:sz w:val="24"/>
          <w:szCs w:val="24"/>
          <w:lang w:val="en-US"/>
        </w:rPr>
        <w:t>within</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tradition</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includes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particular</w:t>
      </w:r>
      <w:r w:rsidRPr="00D419C1">
        <w:rPr>
          <w:rFonts w:cs="Arial"/>
          <w:sz w:val="24"/>
          <w:szCs w:val="24"/>
          <w:lang w:val="en-US"/>
        </w:rPr>
        <w:t xml:space="preserve"> </w:t>
      </w:r>
      <w:r w:rsidRPr="00D419C1">
        <w:rPr>
          <w:rFonts w:eastAsia="Calibri" w:cs="Arial"/>
          <w:sz w:val="24"/>
          <w:szCs w:val="24"/>
          <w:lang w:val="en-US"/>
        </w:rPr>
        <w:t>understanding</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human</w:t>
      </w:r>
      <w:r w:rsidRPr="00D419C1">
        <w:rPr>
          <w:rFonts w:cs="Arial"/>
          <w:sz w:val="24"/>
          <w:szCs w:val="24"/>
          <w:lang w:val="en-US"/>
        </w:rPr>
        <w:t xml:space="preserve"> </w:t>
      </w:r>
      <w:r w:rsidRPr="00D419C1">
        <w:rPr>
          <w:rFonts w:eastAsia="Calibri" w:cs="Arial"/>
          <w:sz w:val="24"/>
          <w:szCs w:val="24"/>
          <w:lang w:val="en-US"/>
        </w:rPr>
        <w:t>nature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nature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universe</w:t>
      </w:r>
      <w:r>
        <w:rPr>
          <w:rFonts w:cs="Arial"/>
          <w:sz w:val="24"/>
          <w:szCs w:val="24"/>
          <w:lang w:val="en-US"/>
        </w:rPr>
        <w:t xml:space="preserve">” (2007: </w:t>
      </w:r>
      <w:r w:rsidRPr="006A1C08">
        <w:rPr>
          <w:rFonts w:asciiTheme="minorHAnsi" w:hAnsiTheme="minorHAnsi" w:cs="Arial"/>
        </w:rPr>
        <w:t>23, 82, 155, 189</w:t>
      </w:r>
      <w:r>
        <w:rPr>
          <w:rFonts w:asciiTheme="minorHAnsi" w:hAnsiTheme="minorHAnsi" w:cs="Arial"/>
        </w:rPr>
        <w:t>)</w:t>
      </w:r>
      <w:r w:rsidRPr="00D419C1">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they</w:t>
      </w:r>
      <w:r w:rsidRPr="00D419C1">
        <w:rPr>
          <w:rFonts w:cs="Arial"/>
          <w:sz w:val="24"/>
          <w:szCs w:val="24"/>
          <w:lang w:val="en-US"/>
        </w:rPr>
        <w:t xml:space="preserve"> </w:t>
      </w:r>
      <w:r w:rsidRPr="00D419C1">
        <w:rPr>
          <w:rFonts w:eastAsia="Calibri" w:cs="Arial"/>
          <w:sz w:val="24"/>
          <w:szCs w:val="24"/>
          <w:lang w:val="en-US"/>
        </w:rPr>
        <w:t>leave</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operative</w:t>
      </w:r>
      <w:r w:rsidRPr="00D419C1">
        <w:rPr>
          <w:rFonts w:cs="Arial"/>
          <w:sz w:val="24"/>
          <w:szCs w:val="24"/>
          <w:lang w:val="en-US"/>
        </w:rPr>
        <w:t xml:space="preserve"> </w:t>
      </w:r>
      <w:r w:rsidRPr="00D419C1">
        <w:rPr>
          <w:rFonts w:eastAsia="Calibri" w:cs="Arial"/>
          <w:sz w:val="24"/>
          <w:szCs w:val="24"/>
          <w:lang w:val="en-US"/>
        </w:rPr>
        <w:t>term</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indexing</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undefined</w:t>
      </w:r>
      <w:r w:rsidRPr="00D419C1">
        <w:rPr>
          <w:rFonts w:cs="Arial"/>
          <w:sz w:val="24"/>
          <w:szCs w:val="24"/>
          <w:lang w:val="en-US"/>
        </w:rPr>
        <w:t xml:space="preserve">. </w:t>
      </w:r>
      <w:r w:rsidRPr="00D419C1">
        <w:rPr>
          <w:rFonts w:eastAsia="Calibri" w:cs="Arial"/>
          <w:sz w:val="24"/>
          <w:szCs w:val="24"/>
          <w:lang w:val="en-US"/>
        </w:rPr>
        <w:t>On</w:t>
      </w:r>
      <w:r w:rsidRPr="00D419C1">
        <w:rPr>
          <w:rFonts w:cs="Arial"/>
          <w:sz w:val="24"/>
          <w:szCs w:val="24"/>
          <w:lang w:val="en-US"/>
        </w:rPr>
        <w:t xml:space="preserve"> </w:t>
      </w:r>
      <w:r w:rsidRPr="00D419C1">
        <w:rPr>
          <w:rFonts w:eastAsia="Calibri" w:cs="Arial"/>
          <w:sz w:val="24"/>
          <w:szCs w:val="24"/>
          <w:lang w:val="en-US"/>
        </w:rPr>
        <w:t>what</w:t>
      </w:r>
      <w:r w:rsidRPr="00D419C1">
        <w:rPr>
          <w:rFonts w:cs="Arial"/>
          <w:sz w:val="24"/>
          <w:szCs w:val="24"/>
          <w:lang w:val="en-US"/>
        </w:rPr>
        <w:t xml:space="preserve"> </w:t>
      </w:r>
      <w:r w:rsidRPr="00D419C1">
        <w:rPr>
          <w:rFonts w:eastAsia="Calibri" w:cs="Arial"/>
          <w:sz w:val="24"/>
          <w:szCs w:val="24"/>
          <w:lang w:val="en-US"/>
        </w:rPr>
        <w:t>we</w:t>
      </w:r>
      <w:r w:rsidRPr="00D419C1">
        <w:rPr>
          <w:rFonts w:cs="Arial"/>
          <w:sz w:val="24"/>
          <w:szCs w:val="24"/>
          <w:lang w:val="en-US"/>
        </w:rPr>
        <w:t xml:space="preserve"> </w:t>
      </w:r>
      <w:r w:rsidRPr="00D419C1">
        <w:rPr>
          <w:rFonts w:eastAsia="Calibri" w:cs="Arial"/>
          <w:sz w:val="24"/>
          <w:szCs w:val="24"/>
          <w:lang w:val="en-US"/>
        </w:rPr>
        <w:t>might</w:t>
      </w:r>
      <w:r w:rsidRPr="00D419C1">
        <w:rPr>
          <w:rFonts w:cs="Arial"/>
          <w:sz w:val="24"/>
          <w:szCs w:val="24"/>
          <w:lang w:val="en-US"/>
        </w:rPr>
        <w:t xml:space="preserve"> (</w:t>
      </w:r>
      <w:r w:rsidRPr="00D419C1">
        <w:rPr>
          <w:rFonts w:eastAsia="Calibri" w:cs="Arial"/>
          <w:sz w:val="24"/>
          <w:szCs w:val="24"/>
          <w:lang w:val="en-US"/>
        </w:rPr>
        <w:t>non</w:t>
      </w:r>
      <w:r w:rsidRPr="00D419C1">
        <w:rPr>
          <w:rFonts w:cs="Arial"/>
          <w:sz w:val="24"/>
          <w:szCs w:val="24"/>
          <w:lang w:val="en-US"/>
        </w:rPr>
        <w:t>-</w:t>
      </w:r>
      <w:r w:rsidRPr="00D419C1">
        <w:rPr>
          <w:rFonts w:eastAsia="Calibri" w:cs="Arial"/>
          <w:sz w:val="24"/>
          <w:szCs w:val="24"/>
          <w:lang w:val="en-US"/>
        </w:rPr>
        <w:t>derogatively</w:t>
      </w:r>
      <w:r w:rsidRPr="00D419C1">
        <w:rPr>
          <w:rFonts w:cs="Arial"/>
          <w:sz w:val="24"/>
          <w:szCs w:val="24"/>
          <w:lang w:val="en-US"/>
        </w:rPr>
        <w:t xml:space="preserve">) </w:t>
      </w:r>
      <w:r w:rsidRPr="00D419C1">
        <w:rPr>
          <w:rFonts w:eastAsia="Calibri" w:cs="Arial"/>
          <w:sz w:val="24"/>
          <w:szCs w:val="24"/>
          <w:lang w:val="en-US"/>
        </w:rPr>
        <w:t>call</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shallow</w:t>
      </w:r>
      <w:r w:rsidRPr="00D419C1">
        <w:rPr>
          <w:rFonts w:cs="Arial"/>
          <w:sz w:val="24"/>
          <w:szCs w:val="24"/>
          <w:lang w:val="en-US"/>
        </w:rPr>
        <w:t xml:space="preserve"> </w:t>
      </w:r>
      <w:r w:rsidRPr="00D419C1">
        <w:rPr>
          <w:rFonts w:eastAsia="Calibri" w:cs="Arial"/>
          <w:sz w:val="24"/>
          <w:szCs w:val="24"/>
          <w:lang w:val="en-US"/>
        </w:rPr>
        <w:t>reading</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claim</w:t>
      </w:r>
      <w:r w:rsidRPr="00D419C1">
        <w:rPr>
          <w:rFonts w:cs="Arial"/>
          <w:sz w:val="24"/>
          <w:szCs w:val="24"/>
          <w:lang w:val="en-US"/>
        </w:rPr>
        <w:t xml:space="preserve"> </w:t>
      </w:r>
      <w:r w:rsidRPr="00D419C1">
        <w:rPr>
          <w:rFonts w:eastAsia="Calibri" w:cs="Arial"/>
          <w:sz w:val="24"/>
          <w:szCs w:val="24"/>
          <w:lang w:val="en-US"/>
        </w:rPr>
        <w:t>may</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historically</w:t>
      </w:r>
      <w:r w:rsidRPr="00D419C1">
        <w:rPr>
          <w:rFonts w:cs="Arial"/>
          <w:sz w:val="24"/>
          <w:szCs w:val="24"/>
          <w:lang w:val="en-US"/>
        </w:rPr>
        <w:t xml:space="preserve"> </w:t>
      </w:r>
      <w:r w:rsidRPr="00D419C1">
        <w:rPr>
          <w:rFonts w:eastAsia="Calibri" w:cs="Arial"/>
          <w:sz w:val="24"/>
          <w:szCs w:val="24"/>
          <w:lang w:val="en-US"/>
        </w:rPr>
        <w:t>contingent</w:t>
      </w:r>
      <w:r w:rsidRPr="00D419C1">
        <w:rPr>
          <w:rFonts w:cs="Arial"/>
          <w:sz w:val="24"/>
          <w:szCs w:val="24"/>
          <w:lang w:val="en-US"/>
        </w:rPr>
        <w:t xml:space="preserve">, </w:t>
      </w:r>
      <w:r w:rsidRPr="00D419C1">
        <w:rPr>
          <w:rFonts w:eastAsia="Calibri" w:cs="Arial"/>
          <w:sz w:val="24"/>
          <w:szCs w:val="24"/>
          <w:lang w:val="en-US"/>
        </w:rPr>
        <w:t>coming</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going</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these</w:t>
      </w:r>
      <w:r w:rsidRPr="00D419C1">
        <w:rPr>
          <w:rFonts w:cs="Arial"/>
          <w:sz w:val="24"/>
          <w:szCs w:val="24"/>
          <w:lang w:val="en-US"/>
        </w:rPr>
        <w:t xml:space="preserve"> </w:t>
      </w:r>
      <w:r w:rsidRPr="00D419C1">
        <w:rPr>
          <w:rFonts w:eastAsia="Calibri" w:cs="Arial"/>
          <w:sz w:val="24"/>
          <w:szCs w:val="24"/>
          <w:lang w:val="en-US"/>
        </w:rPr>
        <w:t>conceptions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worldviews</w:t>
      </w:r>
      <w:r w:rsidRPr="00D419C1">
        <w:rPr>
          <w:rFonts w:cs="Arial"/>
          <w:sz w:val="24"/>
          <w:szCs w:val="24"/>
          <w:lang w:val="en-US"/>
        </w:rPr>
        <w:t xml:space="preserve"> </w:t>
      </w:r>
      <w:r w:rsidRPr="00D419C1">
        <w:rPr>
          <w:rFonts w:eastAsia="Calibri" w:cs="Arial"/>
          <w:sz w:val="24"/>
          <w:szCs w:val="24"/>
          <w:lang w:val="en-US"/>
        </w:rPr>
        <w:t>change</w:t>
      </w:r>
      <w:r w:rsidRPr="00D419C1">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on</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deep</w:t>
      </w:r>
      <w:r w:rsidRPr="00D419C1">
        <w:rPr>
          <w:rFonts w:cs="Arial"/>
          <w:sz w:val="24"/>
          <w:szCs w:val="24"/>
          <w:lang w:val="en-US"/>
        </w:rPr>
        <w:t xml:space="preserve"> </w:t>
      </w:r>
      <w:r w:rsidRPr="00D419C1">
        <w:rPr>
          <w:rFonts w:eastAsia="Calibri" w:cs="Arial"/>
          <w:sz w:val="24"/>
          <w:szCs w:val="24"/>
          <w:lang w:val="en-US"/>
        </w:rPr>
        <w:t>reading</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claim</w:t>
      </w:r>
      <w:r w:rsidRPr="00D419C1">
        <w:rPr>
          <w:rFonts w:cs="Arial"/>
          <w:sz w:val="24"/>
          <w:szCs w:val="24"/>
          <w:lang w:val="en-US"/>
        </w:rPr>
        <w:t xml:space="preserve"> </w:t>
      </w:r>
      <w:r w:rsidRPr="00D419C1">
        <w:rPr>
          <w:rFonts w:eastAsia="Calibri" w:cs="Arial"/>
          <w:sz w:val="24"/>
          <w:szCs w:val="24"/>
          <w:lang w:val="en-US"/>
        </w:rPr>
        <w:t>might</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very</w:t>
      </w:r>
      <w:r w:rsidRPr="00D419C1">
        <w:rPr>
          <w:rFonts w:cs="Arial"/>
          <w:sz w:val="24"/>
          <w:szCs w:val="24"/>
          <w:lang w:val="en-US"/>
        </w:rPr>
        <w:t xml:space="preserve"> </w:t>
      </w:r>
      <w:r w:rsidRPr="00D419C1">
        <w:rPr>
          <w:rFonts w:eastAsia="Calibri" w:cs="Arial"/>
          <w:sz w:val="24"/>
          <w:szCs w:val="24"/>
          <w:lang w:val="en-US"/>
        </w:rPr>
        <w:t>existence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intelligibility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certain</w:t>
      </w:r>
      <w:r w:rsidRPr="00D419C1">
        <w:rPr>
          <w:rFonts w:cs="Arial"/>
          <w:sz w:val="24"/>
          <w:szCs w:val="24"/>
          <w:lang w:val="en-US"/>
        </w:rPr>
        <w:t xml:space="preserve"> </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depends</w:t>
      </w:r>
      <w:r w:rsidRPr="00D419C1">
        <w:rPr>
          <w:rFonts w:cs="Arial"/>
          <w:sz w:val="24"/>
          <w:szCs w:val="24"/>
          <w:lang w:val="en-US"/>
        </w:rPr>
        <w:t xml:space="preserve"> </w:t>
      </w:r>
      <w:r w:rsidRPr="00D419C1">
        <w:rPr>
          <w:rFonts w:eastAsia="Calibri" w:cs="Arial"/>
          <w:sz w:val="24"/>
          <w:szCs w:val="24"/>
          <w:lang w:val="en-US"/>
        </w:rPr>
        <w:t>upon</w:t>
      </w:r>
      <w:r w:rsidRPr="00D419C1">
        <w:rPr>
          <w:rFonts w:cs="Arial"/>
          <w:sz w:val="24"/>
          <w:szCs w:val="24"/>
          <w:lang w:val="en-US"/>
        </w:rPr>
        <w:t xml:space="preserve"> </w:t>
      </w:r>
      <w:r w:rsidRPr="00D419C1">
        <w:rPr>
          <w:rFonts w:eastAsia="Calibri" w:cs="Arial"/>
          <w:sz w:val="24"/>
          <w:szCs w:val="24"/>
          <w:lang w:val="en-US"/>
        </w:rPr>
        <w:t>those</w:t>
      </w:r>
      <w:r w:rsidRPr="00D419C1">
        <w:rPr>
          <w:rFonts w:cs="Arial"/>
          <w:sz w:val="24"/>
          <w:szCs w:val="24"/>
          <w:lang w:val="en-US"/>
        </w:rPr>
        <w:t xml:space="preserve"> </w:t>
      </w:r>
      <w:r w:rsidRPr="00D419C1">
        <w:rPr>
          <w:rFonts w:eastAsia="Calibri" w:cs="Arial"/>
          <w:sz w:val="24"/>
          <w:szCs w:val="24"/>
          <w:lang w:val="en-US"/>
        </w:rPr>
        <w:t>conceptions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worldviews</w:t>
      </w:r>
      <w:r w:rsidRPr="00D419C1">
        <w:rPr>
          <w:rFonts w:cs="Arial"/>
          <w:sz w:val="24"/>
          <w:szCs w:val="24"/>
          <w:lang w:val="en-US"/>
        </w:rPr>
        <w:t xml:space="preserve">. </w:t>
      </w:r>
    </w:p>
    <w:p w14:paraId="60EBB49A"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latter</w:t>
      </w:r>
      <w:r w:rsidRPr="00D419C1">
        <w:rPr>
          <w:rFonts w:cs="Arial"/>
          <w:sz w:val="24"/>
          <w:szCs w:val="24"/>
          <w:lang w:val="en-US"/>
        </w:rPr>
        <w:t xml:space="preserve"> </w:t>
      </w:r>
      <w:r w:rsidRPr="00D419C1">
        <w:rPr>
          <w:rFonts w:eastAsia="Calibri" w:cs="Arial"/>
          <w:sz w:val="24"/>
          <w:szCs w:val="24"/>
          <w:lang w:val="en-US"/>
        </w:rPr>
        <w:t>reading</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I</w:t>
      </w:r>
      <w:r w:rsidRPr="00D419C1">
        <w:rPr>
          <w:rFonts w:cs="Arial"/>
          <w:sz w:val="24"/>
          <w:szCs w:val="24"/>
          <w:lang w:val="en-US"/>
        </w:rPr>
        <w:t xml:space="preserve"> </w:t>
      </w:r>
      <w:r w:rsidRPr="00D419C1">
        <w:rPr>
          <w:rFonts w:eastAsia="Calibri" w:cs="Arial"/>
          <w:sz w:val="24"/>
          <w:szCs w:val="24"/>
          <w:lang w:val="en-US"/>
        </w:rPr>
        <w:t>want</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defend</w:t>
      </w:r>
      <w:r w:rsidRPr="00D419C1">
        <w:rPr>
          <w:rFonts w:cs="Arial"/>
          <w:sz w:val="24"/>
          <w:szCs w:val="24"/>
          <w:lang w:val="en-US"/>
        </w:rPr>
        <w:t xml:space="preserve"> </w:t>
      </w:r>
      <w:r w:rsidRPr="00D419C1">
        <w:rPr>
          <w:rFonts w:eastAsia="Calibri" w:cs="Arial"/>
          <w:sz w:val="24"/>
          <w:szCs w:val="24"/>
          <w:lang w:val="en-US"/>
        </w:rPr>
        <w:t>here</w:t>
      </w:r>
      <w:r w:rsidRPr="00D419C1">
        <w:rPr>
          <w:rFonts w:cs="Arial"/>
          <w:sz w:val="24"/>
          <w:szCs w:val="24"/>
          <w:lang w:val="en-US"/>
        </w:rPr>
        <w:t xml:space="preserve">. </w:t>
      </w:r>
      <w:r w:rsidRPr="00D419C1">
        <w:rPr>
          <w:rFonts w:eastAsia="Calibri" w:cs="Arial"/>
          <w:sz w:val="24"/>
          <w:szCs w:val="24"/>
          <w:lang w:val="en-US"/>
        </w:rPr>
        <w:t>I</w:t>
      </w:r>
      <w:r w:rsidRPr="00D419C1">
        <w:rPr>
          <w:rFonts w:cs="Arial"/>
          <w:sz w:val="24"/>
          <w:szCs w:val="24"/>
          <w:lang w:val="en-US"/>
        </w:rPr>
        <w:t xml:space="preserve"> </w:t>
      </w:r>
      <w:r w:rsidRPr="00D419C1">
        <w:rPr>
          <w:rFonts w:eastAsia="Calibri" w:cs="Arial"/>
          <w:sz w:val="24"/>
          <w:szCs w:val="24"/>
          <w:lang w:val="en-US"/>
        </w:rPr>
        <w:t>want</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argue</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there</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active</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w:t>
      </w:r>
      <w:r w:rsidRPr="00D419C1">
        <w:rPr>
          <w:rFonts w:eastAsia="Calibri" w:cs="Arial"/>
          <w:sz w:val="24"/>
          <w:szCs w:val="24"/>
          <w:lang w:val="en-US"/>
        </w:rPr>
        <w:t>epistemological</w:t>
      </w:r>
      <w:r w:rsidRPr="00D419C1">
        <w:rPr>
          <w:rFonts w:cs="Arial"/>
          <w:sz w:val="24"/>
          <w:szCs w:val="24"/>
          <w:lang w:val="en-US"/>
        </w:rPr>
        <w:t xml:space="preserve"> </w:t>
      </w:r>
      <w:r w:rsidRPr="00D419C1">
        <w:rPr>
          <w:rFonts w:eastAsia="Calibri" w:cs="Arial"/>
          <w:sz w:val="24"/>
          <w:szCs w:val="24"/>
          <w:lang w:val="en-US"/>
        </w:rPr>
        <w:t>tradition</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early</w:t>
      </w:r>
      <w:r w:rsidRPr="00D419C1">
        <w:rPr>
          <w:rFonts w:cs="Arial"/>
          <w:sz w:val="24"/>
          <w:szCs w:val="24"/>
          <w:lang w:val="en-US"/>
        </w:rPr>
        <w:t xml:space="preserve"> </w:t>
      </w:r>
      <w:r w:rsidRPr="00D419C1">
        <w:rPr>
          <w:rFonts w:eastAsia="Calibri" w:cs="Arial"/>
          <w:sz w:val="24"/>
          <w:szCs w:val="24"/>
          <w:lang w:val="en-US"/>
        </w:rPr>
        <w:t>modern</w:t>
      </w:r>
      <w:r w:rsidRPr="00D419C1">
        <w:rPr>
          <w:rFonts w:cs="Arial"/>
          <w:sz w:val="24"/>
          <w:szCs w:val="24"/>
          <w:lang w:val="en-US"/>
        </w:rPr>
        <w:t xml:space="preserve"> </w:t>
      </w:r>
      <w:r w:rsidRPr="00D419C1">
        <w:rPr>
          <w:rFonts w:eastAsia="Calibri" w:cs="Arial"/>
          <w:sz w:val="24"/>
          <w:szCs w:val="24"/>
          <w:lang w:val="en-US"/>
        </w:rPr>
        <w:t>English</w:t>
      </w:r>
      <w:r w:rsidRPr="00D419C1">
        <w:rPr>
          <w:rFonts w:cs="Arial"/>
          <w:sz w:val="24"/>
          <w:szCs w:val="24"/>
          <w:lang w:val="en-US"/>
        </w:rPr>
        <w:t xml:space="preserve"> </w:t>
      </w:r>
      <w:r w:rsidRPr="00D419C1">
        <w:rPr>
          <w:rFonts w:eastAsia="Calibri" w:cs="Arial"/>
          <w:sz w:val="24"/>
          <w:szCs w:val="24"/>
          <w:lang w:val="en-US"/>
        </w:rPr>
        <w:t>natural</w:t>
      </w:r>
      <w:r w:rsidRPr="00D419C1">
        <w:rPr>
          <w:rFonts w:cs="Arial"/>
          <w:sz w:val="24"/>
          <w:szCs w:val="24"/>
          <w:lang w:val="en-US"/>
        </w:rPr>
        <w:t xml:space="preserve"> </w:t>
      </w:r>
      <w:r w:rsidRPr="00D419C1">
        <w:rPr>
          <w:rFonts w:eastAsia="Calibri" w:cs="Arial"/>
          <w:sz w:val="24"/>
          <w:szCs w:val="24"/>
          <w:lang w:val="en-US"/>
        </w:rPr>
        <w:t>philosophy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b</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Pr>
          <w:rFonts w:eastAsia="Calibri" w:cs="Arial"/>
          <w:sz w:val="24"/>
          <w:szCs w:val="24"/>
          <w:lang w:val="en-US"/>
        </w:rPr>
        <w:t>employed</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set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whose</w:t>
      </w:r>
      <w:r w:rsidRPr="00D419C1">
        <w:rPr>
          <w:rFonts w:cs="Arial"/>
          <w:sz w:val="24"/>
          <w:szCs w:val="24"/>
          <w:lang w:val="en-US"/>
        </w:rPr>
        <w:t xml:space="preserve"> </w:t>
      </w:r>
      <w:r w:rsidRPr="00D419C1">
        <w:rPr>
          <w:rFonts w:eastAsia="Calibri" w:cs="Arial"/>
          <w:sz w:val="24"/>
          <w:szCs w:val="24"/>
          <w:lang w:val="en-US"/>
        </w:rPr>
        <w:t>identity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intelligibility</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ultimately</w:t>
      </w:r>
      <w:r w:rsidRPr="00D419C1">
        <w:rPr>
          <w:rFonts w:cs="Arial"/>
          <w:sz w:val="24"/>
          <w:szCs w:val="24"/>
          <w:lang w:val="en-US"/>
        </w:rPr>
        <w:t xml:space="preserve"> </w:t>
      </w:r>
      <w:r w:rsidRPr="00D419C1">
        <w:rPr>
          <w:rFonts w:eastAsia="Calibri" w:cs="Arial"/>
          <w:sz w:val="24"/>
          <w:szCs w:val="24"/>
          <w:lang w:val="en-US"/>
        </w:rPr>
        <w:t>determined</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deep</w:t>
      </w:r>
      <w:r w:rsidRPr="00D419C1">
        <w:rPr>
          <w:rFonts w:cs="Arial"/>
          <w:sz w:val="24"/>
          <w:szCs w:val="24"/>
          <w:lang w:val="en-US"/>
        </w:rPr>
        <w:t xml:space="preserve"> </w:t>
      </w:r>
      <w:r w:rsidRPr="00D419C1">
        <w:rPr>
          <w:rFonts w:eastAsia="Calibri" w:cs="Arial"/>
          <w:sz w:val="24"/>
          <w:szCs w:val="24"/>
          <w:lang w:val="en-US"/>
        </w:rPr>
        <w:t>conception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human</w:t>
      </w:r>
      <w:r w:rsidRPr="00D419C1">
        <w:rPr>
          <w:rFonts w:cs="Arial"/>
          <w:sz w:val="24"/>
          <w:szCs w:val="24"/>
          <w:lang w:val="en-US"/>
        </w:rPr>
        <w:t xml:space="preserve"> </w:t>
      </w:r>
      <w:r w:rsidRPr="00D419C1">
        <w:rPr>
          <w:rFonts w:eastAsia="Calibri" w:cs="Arial"/>
          <w:sz w:val="24"/>
          <w:szCs w:val="24"/>
          <w:lang w:val="en-US"/>
        </w:rPr>
        <w:t>nature</w:t>
      </w:r>
      <w:r w:rsidRPr="00D419C1">
        <w:rPr>
          <w:rFonts w:cs="Arial"/>
          <w:sz w:val="24"/>
          <w:szCs w:val="24"/>
          <w:lang w:val="en-US"/>
        </w:rPr>
        <w:t xml:space="preserve"> –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being</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fallen</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creatures</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defective</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abilities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c</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background</w:t>
      </w:r>
      <w:r w:rsidRPr="00D419C1">
        <w:rPr>
          <w:rFonts w:cs="Arial"/>
          <w:sz w:val="24"/>
          <w:szCs w:val="24"/>
          <w:lang w:val="en-US"/>
        </w:rPr>
        <w:t xml:space="preserve"> </w:t>
      </w:r>
      <w:r w:rsidRPr="00D419C1">
        <w:rPr>
          <w:rFonts w:eastAsia="Calibri" w:cs="Arial"/>
          <w:sz w:val="24"/>
          <w:szCs w:val="24"/>
          <w:lang w:val="en-US"/>
        </w:rPr>
        <w:t>conception</w:t>
      </w:r>
      <w:r w:rsidRPr="00D419C1">
        <w:rPr>
          <w:rFonts w:cs="Arial"/>
          <w:sz w:val="24"/>
          <w:szCs w:val="24"/>
          <w:lang w:val="en-US"/>
        </w:rPr>
        <w:t xml:space="preserve"> </w:t>
      </w:r>
      <w:r w:rsidRPr="00D419C1">
        <w:rPr>
          <w:rFonts w:eastAsia="Calibri" w:cs="Arial"/>
          <w:sz w:val="24"/>
          <w:szCs w:val="24"/>
          <w:lang w:val="en-US"/>
        </w:rPr>
        <w:t>substantially</w:t>
      </w:r>
      <w:r w:rsidRPr="00D419C1">
        <w:rPr>
          <w:rFonts w:cs="Arial"/>
          <w:sz w:val="24"/>
          <w:szCs w:val="24"/>
          <w:lang w:val="en-US"/>
        </w:rPr>
        <w:t xml:space="preserve"> </w:t>
      </w:r>
      <w:r w:rsidRPr="00D419C1">
        <w:rPr>
          <w:rFonts w:eastAsia="Calibri" w:cs="Arial"/>
          <w:sz w:val="24"/>
          <w:szCs w:val="24"/>
          <w:lang w:val="en-US"/>
        </w:rPr>
        <w:t>shaped</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range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conceptually</w:t>
      </w:r>
      <w:r w:rsidRPr="00D419C1">
        <w:rPr>
          <w:rFonts w:cs="Arial"/>
          <w:sz w:val="24"/>
          <w:szCs w:val="24"/>
          <w:lang w:val="en-US"/>
        </w:rPr>
        <w:t xml:space="preserve"> </w:t>
      </w:r>
      <w:r w:rsidRPr="00D419C1">
        <w:rPr>
          <w:rFonts w:eastAsia="Calibri" w:cs="Arial"/>
          <w:sz w:val="24"/>
          <w:szCs w:val="24"/>
          <w:lang w:val="en-US"/>
        </w:rPr>
        <w:t>available</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early</w:t>
      </w:r>
      <w:r w:rsidRPr="00D419C1">
        <w:rPr>
          <w:rFonts w:cs="Arial"/>
          <w:sz w:val="24"/>
          <w:szCs w:val="24"/>
          <w:lang w:val="en-US"/>
        </w:rPr>
        <w:t xml:space="preserve"> </w:t>
      </w:r>
      <w:r w:rsidRPr="00D419C1">
        <w:rPr>
          <w:rFonts w:eastAsia="Calibri" w:cs="Arial"/>
          <w:sz w:val="24"/>
          <w:szCs w:val="24"/>
          <w:lang w:val="en-US"/>
        </w:rPr>
        <w:t>modern</w:t>
      </w:r>
      <w:r w:rsidRPr="00D419C1">
        <w:rPr>
          <w:rFonts w:cs="Arial"/>
          <w:sz w:val="24"/>
          <w:szCs w:val="24"/>
          <w:lang w:val="en-US"/>
        </w:rPr>
        <w:t xml:space="preserve"> </w:t>
      </w:r>
      <w:r w:rsidRPr="00D419C1">
        <w:rPr>
          <w:rFonts w:eastAsia="Calibri" w:cs="Arial"/>
          <w:sz w:val="24"/>
          <w:szCs w:val="24"/>
          <w:lang w:val="en-US"/>
        </w:rPr>
        <w:t>English</w:t>
      </w:r>
      <w:r w:rsidRPr="00D419C1">
        <w:rPr>
          <w:rFonts w:cs="Arial"/>
          <w:sz w:val="24"/>
          <w:szCs w:val="24"/>
          <w:lang w:val="en-US"/>
        </w:rPr>
        <w:t xml:space="preserve"> </w:t>
      </w:r>
      <w:r w:rsidRPr="00D419C1">
        <w:rPr>
          <w:rFonts w:eastAsia="Calibri" w:cs="Arial"/>
          <w:sz w:val="24"/>
          <w:szCs w:val="24"/>
          <w:lang w:val="en-US"/>
        </w:rPr>
        <w:t>natural</w:t>
      </w:r>
      <w:r w:rsidRPr="00D419C1">
        <w:rPr>
          <w:rFonts w:cs="Arial"/>
          <w:sz w:val="24"/>
          <w:szCs w:val="24"/>
          <w:lang w:val="en-US"/>
        </w:rPr>
        <w:t xml:space="preserve"> </w:t>
      </w:r>
      <w:r w:rsidRPr="00D419C1">
        <w:rPr>
          <w:rFonts w:eastAsia="Calibri" w:cs="Arial"/>
          <w:sz w:val="24"/>
          <w:szCs w:val="24"/>
          <w:lang w:val="en-US"/>
        </w:rPr>
        <w:t>philosophers</w:t>
      </w:r>
      <w:r w:rsidRPr="00D419C1">
        <w:rPr>
          <w:rFonts w:cs="Arial"/>
          <w:sz w:val="24"/>
          <w:szCs w:val="24"/>
          <w:lang w:val="en-US"/>
        </w:rPr>
        <w:t xml:space="preserve">. </w:t>
      </w:r>
      <w:r w:rsidRPr="00D419C1">
        <w:rPr>
          <w:rFonts w:eastAsia="Calibri" w:cs="Arial"/>
          <w:sz w:val="24"/>
          <w:szCs w:val="24"/>
          <w:lang w:val="en-US"/>
        </w:rPr>
        <w:t>My</w:t>
      </w:r>
      <w:r w:rsidRPr="00D419C1">
        <w:rPr>
          <w:rFonts w:cs="Arial"/>
          <w:sz w:val="24"/>
          <w:szCs w:val="24"/>
          <w:lang w:val="en-US"/>
        </w:rPr>
        <w:t xml:space="preserve"> </w:t>
      </w:r>
      <w:r w:rsidRPr="00D419C1">
        <w:rPr>
          <w:rFonts w:eastAsia="Calibri" w:cs="Arial"/>
          <w:sz w:val="24"/>
          <w:szCs w:val="24"/>
          <w:lang w:val="en-US"/>
        </w:rPr>
        <w:t>hope</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case</w:t>
      </w:r>
      <w:r w:rsidRPr="00D419C1">
        <w:rPr>
          <w:rFonts w:cs="Arial"/>
          <w:sz w:val="24"/>
          <w:szCs w:val="24"/>
          <w:lang w:val="en-US"/>
        </w:rPr>
        <w:t xml:space="preserve"> </w:t>
      </w:r>
      <w:r w:rsidRPr="00D419C1">
        <w:rPr>
          <w:rFonts w:eastAsia="Calibri" w:cs="Arial"/>
          <w:sz w:val="24"/>
          <w:szCs w:val="24"/>
          <w:lang w:val="en-US"/>
        </w:rPr>
        <w:t>study</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able</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provide</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proof</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concept</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deep</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p>
    <w:p w14:paraId="4D7C6B7C"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term</w:t>
      </w:r>
      <w:r w:rsidRPr="00D419C1">
        <w:rPr>
          <w:rFonts w:cs="Arial"/>
          <w:sz w:val="24"/>
          <w:szCs w:val="24"/>
          <w:lang w:val="en-US"/>
        </w:rPr>
        <w:t xml:space="preserve"> </w:t>
      </w:r>
      <w:r>
        <w:rPr>
          <w:rFonts w:cs="Arial"/>
          <w:sz w:val="24"/>
          <w:szCs w:val="24"/>
          <w:lang w:val="en-US"/>
        </w:rPr>
        <w:t>‘n</w:t>
      </w:r>
      <w:r w:rsidRPr="00D419C1">
        <w:rPr>
          <w:rFonts w:eastAsia="Calibri" w:cs="Arial"/>
          <w:sz w:val="24"/>
          <w:szCs w:val="24"/>
          <w:lang w:val="en-US"/>
        </w:rPr>
        <w:t>atural</w:t>
      </w:r>
      <w:r w:rsidRPr="00D419C1">
        <w:rPr>
          <w:rFonts w:cs="Arial"/>
          <w:sz w:val="24"/>
          <w:szCs w:val="24"/>
          <w:lang w:val="en-US"/>
        </w:rPr>
        <w:t xml:space="preserve"> </w:t>
      </w:r>
      <w:r w:rsidRPr="00D419C1">
        <w:rPr>
          <w:rFonts w:eastAsia="Calibri" w:cs="Arial"/>
          <w:sz w:val="24"/>
          <w:szCs w:val="24"/>
          <w:lang w:val="en-US"/>
        </w:rPr>
        <w:t>philosophy</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used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refer</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earlier</w:t>
      </w:r>
      <w:r w:rsidRPr="00D419C1">
        <w:rPr>
          <w:rFonts w:cs="Arial"/>
          <w:sz w:val="24"/>
          <w:szCs w:val="24"/>
          <w:lang w:val="en-US"/>
        </w:rPr>
        <w:t xml:space="preserve"> </w:t>
      </w:r>
      <w:r w:rsidRPr="00D419C1">
        <w:rPr>
          <w:rFonts w:eastAsia="Calibri" w:cs="Arial"/>
          <w:sz w:val="24"/>
          <w:szCs w:val="24"/>
          <w:lang w:val="en-US"/>
        </w:rPr>
        <w:t>stages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what</w:t>
      </w:r>
      <w:r w:rsidRPr="00D419C1">
        <w:rPr>
          <w:rFonts w:cs="Arial"/>
          <w:sz w:val="24"/>
          <w:szCs w:val="24"/>
          <w:lang w:val="en-US"/>
        </w:rPr>
        <w:t xml:space="preserve"> </w:t>
      </w:r>
      <w:r w:rsidRPr="00D419C1">
        <w:rPr>
          <w:rFonts w:eastAsia="Calibri" w:cs="Arial"/>
          <w:sz w:val="24"/>
          <w:szCs w:val="24"/>
          <w:lang w:val="en-US"/>
        </w:rPr>
        <w:t>we</w:t>
      </w:r>
      <w:r w:rsidRPr="00D419C1">
        <w:rPr>
          <w:rFonts w:cs="Arial"/>
          <w:sz w:val="24"/>
          <w:szCs w:val="24"/>
          <w:lang w:val="en-US"/>
        </w:rPr>
        <w:t xml:space="preserve"> </w:t>
      </w:r>
      <w:r w:rsidRPr="00D419C1">
        <w:rPr>
          <w:rFonts w:eastAsia="Calibri" w:cs="Arial"/>
          <w:sz w:val="24"/>
          <w:szCs w:val="24"/>
          <w:lang w:val="en-US"/>
        </w:rPr>
        <w:t>would</w:t>
      </w:r>
      <w:r w:rsidRPr="00D419C1">
        <w:rPr>
          <w:rFonts w:cs="Arial"/>
          <w:sz w:val="24"/>
          <w:szCs w:val="24"/>
          <w:lang w:val="en-US"/>
        </w:rPr>
        <w:t xml:space="preserve"> </w:t>
      </w:r>
      <w:r w:rsidRPr="00D419C1">
        <w:rPr>
          <w:rFonts w:eastAsia="Calibri" w:cs="Arial"/>
          <w:sz w:val="24"/>
          <w:szCs w:val="24"/>
          <w:lang w:val="en-US"/>
        </w:rPr>
        <w:t>nowadays</w:t>
      </w:r>
      <w:r w:rsidRPr="00D419C1">
        <w:rPr>
          <w:rFonts w:cs="Arial"/>
          <w:sz w:val="24"/>
          <w:szCs w:val="24"/>
          <w:lang w:val="en-US"/>
        </w:rPr>
        <w:t xml:space="preserve"> </w:t>
      </w:r>
      <w:r w:rsidRPr="00D419C1">
        <w:rPr>
          <w:rFonts w:eastAsia="Calibri" w:cs="Arial"/>
          <w:sz w:val="24"/>
          <w:szCs w:val="24"/>
          <w:lang w:val="en-US"/>
        </w:rPr>
        <w:t>dub</w:t>
      </w:r>
      <w:r w:rsidRPr="00D419C1">
        <w:rPr>
          <w:rFonts w:cs="Arial"/>
          <w:sz w:val="24"/>
          <w:szCs w:val="24"/>
          <w:lang w:val="en-US"/>
        </w:rPr>
        <w:t xml:space="preserve"> </w:t>
      </w:r>
      <w:r w:rsidRPr="00D419C1">
        <w:rPr>
          <w:rFonts w:eastAsia="Calibri" w:cs="Arial"/>
          <w:sz w:val="24"/>
          <w:szCs w:val="24"/>
          <w:lang w:val="en-US"/>
        </w:rPr>
        <w:t>natural</w:t>
      </w:r>
      <w:r w:rsidRPr="00D419C1">
        <w:rPr>
          <w:rFonts w:cs="Arial"/>
          <w:sz w:val="24"/>
          <w:szCs w:val="24"/>
          <w:lang w:val="en-US"/>
        </w:rPr>
        <w:t xml:space="preserve"> </w:t>
      </w:r>
      <w:r w:rsidRPr="00D419C1">
        <w:rPr>
          <w:rFonts w:eastAsia="Calibri" w:cs="Arial"/>
          <w:sz w:val="24"/>
          <w:szCs w:val="24"/>
          <w:lang w:val="en-US"/>
        </w:rPr>
        <w:t>science</w:t>
      </w:r>
      <w:r w:rsidRPr="00D419C1">
        <w:rPr>
          <w:rFonts w:cs="Arial"/>
          <w:sz w:val="24"/>
          <w:szCs w:val="24"/>
          <w:lang w:val="en-US"/>
        </w:rPr>
        <w:t xml:space="preserve">, </w:t>
      </w:r>
      <w:r w:rsidRPr="00D419C1">
        <w:rPr>
          <w:rFonts w:eastAsia="Calibri" w:cs="Arial"/>
          <w:sz w:val="24"/>
          <w:szCs w:val="24"/>
          <w:lang w:val="en-US"/>
        </w:rPr>
        <w:t>which</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certainly</w:t>
      </w:r>
      <w:r w:rsidRPr="00D419C1">
        <w:rPr>
          <w:rFonts w:cs="Arial"/>
          <w:sz w:val="24"/>
          <w:szCs w:val="24"/>
          <w:lang w:val="en-US"/>
        </w:rPr>
        <w:t xml:space="preserve"> </w:t>
      </w:r>
      <w:r w:rsidRPr="00D419C1">
        <w:rPr>
          <w:rFonts w:eastAsia="Calibri" w:cs="Arial"/>
          <w:sz w:val="24"/>
          <w:szCs w:val="24"/>
          <w:lang w:val="en-US"/>
        </w:rPr>
        <w:t>taking</w:t>
      </w:r>
      <w:r w:rsidRPr="00D419C1">
        <w:rPr>
          <w:rFonts w:cs="Arial"/>
          <w:sz w:val="24"/>
          <w:szCs w:val="24"/>
          <w:lang w:val="en-US"/>
        </w:rPr>
        <w:t xml:space="preserve"> </w:t>
      </w:r>
      <w:r w:rsidRPr="00D419C1">
        <w:rPr>
          <w:rFonts w:eastAsia="Calibri" w:cs="Arial"/>
          <w:sz w:val="24"/>
          <w:szCs w:val="24"/>
          <w:lang w:val="en-US"/>
        </w:rPr>
        <w:t>form</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late</w:t>
      </w:r>
      <w:r w:rsidRPr="00D419C1">
        <w:rPr>
          <w:rFonts w:cs="Arial"/>
          <w:sz w:val="24"/>
          <w:szCs w:val="24"/>
          <w:lang w:val="en-US"/>
        </w:rPr>
        <w:t xml:space="preserve"> </w:t>
      </w:r>
      <w:r w:rsidRPr="00D419C1">
        <w:rPr>
          <w:rFonts w:eastAsia="Calibri" w:cs="Arial"/>
          <w:sz w:val="24"/>
          <w:szCs w:val="24"/>
          <w:lang w:val="en-US"/>
        </w:rPr>
        <w:t>fifteenth</w:t>
      </w:r>
      <w:r w:rsidRPr="00D419C1">
        <w:rPr>
          <w:rFonts w:cs="Arial"/>
          <w:sz w:val="24"/>
          <w:szCs w:val="24"/>
          <w:lang w:val="en-US"/>
        </w:rPr>
        <w:t xml:space="preserve"> </w:t>
      </w:r>
      <w:r w:rsidRPr="00D419C1">
        <w:rPr>
          <w:rFonts w:eastAsia="Calibri" w:cs="Arial"/>
          <w:sz w:val="24"/>
          <w:szCs w:val="24"/>
          <w:lang w:val="en-US"/>
        </w:rPr>
        <w:t>century</w:t>
      </w:r>
      <w:r w:rsidRPr="00D419C1">
        <w:rPr>
          <w:rFonts w:cs="Arial"/>
          <w:sz w:val="24"/>
          <w:szCs w:val="24"/>
          <w:lang w:val="en-US"/>
        </w:rPr>
        <w:t xml:space="preserve">. </w:t>
      </w:r>
      <w:r w:rsidRPr="00D419C1">
        <w:rPr>
          <w:rFonts w:eastAsia="Calibri" w:cs="Arial"/>
          <w:sz w:val="24"/>
          <w:szCs w:val="24"/>
          <w:lang w:val="en-US"/>
        </w:rPr>
        <w:t>England</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central</w:t>
      </w:r>
      <w:r w:rsidRPr="00D419C1">
        <w:rPr>
          <w:rFonts w:cs="Arial"/>
          <w:sz w:val="24"/>
          <w:szCs w:val="24"/>
          <w:lang w:val="en-US"/>
        </w:rPr>
        <w:t xml:space="preserve"> </w:t>
      </w:r>
      <w:r w:rsidRPr="00D419C1">
        <w:rPr>
          <w:rFonts w:eastAsia="Calibri" w:cs="Arial"/>
          <w:sz w:val="24"/>
          <w:szCs w:val="24"/>
          <w:lang w:val="en-US"/>
        </w:rPr>
        <w:t>site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natural</w:t>
      </w:r>
      <w:r w:rsidRPr="00D419C1">
        <w:rPr>
          <w:rFonts w:cs="Arial"/>
          <w:sz w:val="24"/>
          <w:szCs w:val="24"/>
          <w:lang w:val="en-US"/>
        </w:rPr>
        <w:t xml:space="preserve"> </w:t>
      </w:r>
      <w:r w:rsidRPr="00D419C1">
        <w:rPr>
          <w:rFonts w:eastAsia="Calibri" w:cs="Arial"/>
          <w:sz w:val="24"/>
          <w:szCs w:val="24"/>
          <w:lang w:val="en-US"/>
        </w:rPr>
        <w:t>philosophical</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y</w:t>
      </w:r>
      <w:r w:rsidRPr="00D419C1">
        <w:rPr>
          <w:rFonts w:cs="Arial"/>
          <w:sz w:val="24"/>
          <w:szCs w:val="24"/>
          <w:lang w:val="en-US"/>
        </w:rPr>
        <w:t xml:space="preserve">, </w:t>
      </w:r>
      <w:r w:rsidRPr="00D419C1">
        <w:rPr>
          <w:rFonts w:eastAsia="Calibri" w:cs="Arial"/>
          <w:sz w:val="24"/>
          <w:szCs w:val="24"/>
          <w:lang w:val="en-US"/>
        </w:rPr>
        <w:t>both</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practical</w:t>
      </w:r>
      <w:r w:rsidRPr="00D419C1">
        <w:rPr>
          <w:rFonts w:cs="Arial"/>
          <w:sz w:val="24"/>
          <w:szCs w:val="24"/>
          <w:lang w:val="en-US"/>
        </w:rPr>
        <w:t xml:space="preserve"> </w:t>
      </w:r>
      <w:r w:rsidRPr="00D419C1">
        <w:rPr>
          <w:rFonts w:eastAsia="Calibri" w:cs="Arial"/>
          <w:sz w:val="24"/>
          <w:szCs w:val="24"/>
          <w:lang w:val="en-US"/>
        </w:rPr>
        <w:t>researches</w:t>
      </w:r>
      <w:r w:rsidRPr="00D419C1">
        <w:rPr>
          <w:rFonts w:cs="Arial"/>
          <w:sz w:val="24"/>
          <w:szCs w:val="24"/>
          <w:lang w:val="en-US"/>
        </w:rPr>
        <w:t xml:space="preserve"> –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what</w:t>
      </w:r>
      <w:r w:rsidRPr="00D419C1">
        <w:rPr>
          <w:rFonts w:cs="Arial"/>
          <w:sz w:val="24"/>
          <w:szCs w:val="24"/>
          <w:lang w:val="en-US"/>
        </w:rPr>
        <w:t xml:space="preserve"> </w:t>
      </w:r>
      <w:r w:rsidRPr="00D419C1">
        <w:rPr>
          <w:rFonts w:eastAsia="Calibri" w:cs="Arial"/>
          <w:sz w:val="24"/>
          <w:szCs w:val="24"/>
          <w:lang w:val="en-US"/>
        </w:rPr>
        <w:t>scholars</w:t>
      </w:r>
      <w:r w:rsidRPr="00D419C1">
        <w:rPr>
          <w:rFonts w:cs="Arial"/>
          <w:sz w:val="24"/>
          <w:szCs w:val="24"/>
          <w:lang w:val="en-US"/>
        </w:rPr>
        <w:t xml:space="preserve"> </w:t>
      </w:r>
      <w:r w:rsidRPr="00D419C1">
        <w:rPr>
          <w:rFonts w:eastAsia="Calibri" w:cs="Arial"/>
          <w:sz w:val="24"/>
          <w:szCs w:val="24"/>
          <w:lang w:val="en-US"/>
        </w:rPr>
        <w:t>dub</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experimental</w:t>
      </w:r>
      <w:r w:rsidRPr="00D419C1">
        <w:rPr>
          <w:rFonts w:cs="Arial"/>
          <w:sz w:val="24"/>
          <w:szCs w:val="24"/>
          <w:lang w:val="en-US"/>
        </w:rPr>
        <w:t xml:space="preserve"> </w:t>
      </w:r>
      <w:r w:rsidRPr="00D419C1">
        <w:rPr>
          <w:rFonts w:eastAsia="Calibri" w:cs="Arial"/>
          <w:sz w:val="24"/>
          <w:szCs w:val="24"/>
          <w:lang w:val="en-US"/>
        </w:rPr>
        <w:t>natural</w:t>
      </w:r>
      <w:r w:rsidRPr="00D419C1">
        <w:rPr>
          <w:rFonts w:cs="Arial"/>
          <w:sz w:val="24"/>
          <w:szCs w:val="24"/>
          <w:lang w:val="en-US"/>
        </w:rPr>
        <w:t xml:space="preserve"> </w:t>
      </w:r>
      <w:r w:rsidRPr="00D419C1">
        <w:rPr>
          <w:rFonts w:eastAsia="Calibri" w:cs="Arial"/>
          <w:sz w:val="24"/>
          <w:szCs w:val="24"/>
          <w:lang w:val="en-US"/>
        </w:rPr>
        <w:t>philosophy</w:t>
      </w:r>
      <w:r>
        <w:rPr>
          <w:rFonts w:cs="Arial"/>
          <w:sz w:val="24"/>
          <w:szCs w:val="24"/>
          <w:lang w:val="en-US"/>
        </w:rPr>
        <w:t>’</w:t>
      </w:r>
      <w:r w:rsidRPr="00D419C1">
        <w:rPr>
          <w:rFonts w:cs="Arial"/>
          <w:sz w:val="24"/>
          <w:szCs w:val="24"/>
          <w:lang w:val="en-US"/>
        </w:rPr>
        <w:t xml:space="preserve"> –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more</w:t>
      </w:r>
      <w:r w:rsidRPr="00D419C1">
        <w:rPr>
          <w:rFonts w:cs="Arial"/>
          <w:sz w:val="24"/>
          <w:szCs w:val="24"/>
          <w:lang w:val="en-US"/>
        </w:rPr>
        <w:t xml:space="preserve"> </w:t>
      </w:r>
      <w:r w:rsidRPr="00D419C1">
        <w:rPr>
          <w:rFonts w:eastAsia="Calibri" w:cs="Arial"/>
          <w:sz w:val="24"/>
          <w:szCs w:val="24"/>
          <w:lang w:val="en-US"/>
        </w:rPr>
        <w:t>theoretical</w:t>
      </w:r>
      <w:r w:rsidRPr="00D419C1">
        <w:rPr>
          <w:rFonts w:cs="Arial"/>
          <w:sz w:val="24"/>
          <w:szCs w:val="24"/>
          <w:lang w:val="en-US"/>
        </w:rPr>
        <w:t xml:space="preserve"> </w:t>
      </w:r>
      <w:r w:rsidRPr="00D419C1">
        <w:rPr>
          <w:rFonts w:eastAsia="Calibri" w:cs="Arial"/>
          <w:sz w:val="24"/>
          <w:szCs w:val="24"/>
          <w:lang w:val="en-US"/>
        </w:rPr>
        <w:t>reflection</w:t>
      </w:r>
      <w:r w:rsidRPr="00D419C1">
        <w:rPr>
          <w:rFonts w:cs="Arial"/>
          <w:sz w:val="24"/>
          <w:szCs w:val="24"/>
          <w:lang w:val="en-US"/>
        </w:rPr>
        <w:t xml:space="preserve"> </w:t>
      </w:r>
      <w:r w:rsidRPr="00D419C1">
        <w:rPr>
          <w:rFonts w:eastAsia="Calibri" w:cs="Arial"/>
          <w:sz w:val="24"/>
          <w:szCs w:val="24"/>
          <w:lang w:val="en-US"/>
        </w:rPr>
        <w:t>on</w:t>
      </w:r>
      <w:r w:rsidRPr="00D419C1">
        <w:rPr>
          <w:rFonts w:cs="Arial"/>
          <w:sz w:val="24"/>
          <w:szCs w:val="24"/>
          <w:lang w:val="en-US"/>
        </w:rPr>
        <w:t xml:space="preserve"> </w:t>
      </w:r>
      <w:r w:rsidRPr="00D419C1">
        <w:rPr>
          <w:rFonts w:eastAsia="Calibri" w:cs="Arial"/>
          <w:sz w:val="24"/>
          <w:szCs w:val="24"/>
          <w:lang w:val="en-US"/>
        </w:rPr>
        <w:t>its</w:t>
      </w:r>
      <w:r w:rsidRPr="00D419C1">
        <w:rPr>
          <w:rFonts w:cs="Arial"/>
          <w:sz w:val="24"/>
          <w:szCs w:val="24"/>
          <w:lang w:val="en-US"/>
        </w:rPr>
        <w:t xml:space="preserve"> </w:t>
      </w:r>
      <w:r w:rsidRPr="00D419C1">
        <w:rPr>
          <w:rFonts w:eastAsia="Calibri" w:cs="Arial"/>
          <w:sz w:val="24"/>
          <w:szCs w:val="24"/>
          <w:lang w:val="en-US"/>
        </w:rPr>
        <w:t>methods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practical</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theoretical</w:t>
      </w:r>
      <w:r w:rsidRPr="00D419C1">
        <w:rPr>
          <w:rFonts w:cs="Arial"/>
          <w:sz w:val="24"/>
          <w:szCs w:val="24"/>
          <w:lang w:val="en-US"/>
        </w:rPr>
        <w:t xml:space="preserve"> </w:t>
      </w:r>
      <w:r w:rsidRPr="00D419C1">
        <w:rPr>
          <w:rFonts w:eastAsia="Calibri" w:cs="Arial"/>
          <w:sz w:val="24"/>
          <w:szCs w:val="24"/>
          <w:lang w:val="en-US"/>
        </w:rPr>
        <w:t>dimensions</w:t>
      </w:r>
      <w:r w:rsidRPr="00D419C1">
        <w:rPr>
          <w:rFonts w:cs="Arial"/>
          <w:sz w:val="24"/>
          <w:szCs w:val="24"/>
          <w:lang w:val="en-US"/>
        </w:rPr>
        <w:t xml:space="preserve"> </w:t>
      </w:r>
      <w:r w:rsidRPr="00D419C1">
        <w:rPr>
          <w:rFonts w:eastAsia="Calibri" w:cs="Arial"/>
          <w:sz w:val="24"/>
          <w:szCs w:val="24"/>
          <w:lang w:val="en-US"/>
        </w:rPr>
        <w:t>were</w:t>
      </w:r>
      <w:r w:rsidRPr="00D419C1">
        <w:rPr>
          <w:rFonts w:cs="Arial"/>
          <w:sz w:val="24"/>
          <w:szCs w:val="24"/>
          <w:lang w:val="en-US"/>
        </w:rPr>
        <w:t xml:space="preserve"> </w:t>
      </w:r>
      <w:r w:rsidRPr="00D419C1">
        <w:rPr>
          <w:rFonts w:eastAsia="Calibri" w:cs="Arial"/>
          <w:sz w:val="24"/>
          <w:szCs w:val="24"/>
          <w:lang w:val="en-US"/>
        </w:rPr>
        <w:t>not</w:t>
      </w:r>
      <w:r w:rsidRPr="00D419C1">
        <w:rPr>
          <w:rFonts w:cs="Arial"/>
          <w:sz w:val="24"/>
          <w:szCs w:val="24"/>
          <w:lang w:val="en-US"/>
        </w:rPr>
        <w:t xml:space="preserve"> </w:t>
      </w:r>
      <w:r w:rsidRPr="00D419C1">
        <w:rPr>
          <w:rFonts w:eastAsia="Calibri" w:cs="Arial"/>
          <w:sz w:val="24"/>
          <w:szCs w:val="24"/>
          <w:lang w:val="en-US"/>
        </w:rPr>
        <w:t>sharply</w:t>
      </w:r>
      <w:r w:rsidRPr="00D419C1">
        <w:rPr>
          <w:rFonts w:cs="Arial"/>
          <w:sz w:val="24"/>
          <w:szCs w:val="24"/>
          <w:lang w:val="en-US"/>
        </w:rPr>
        <w:t xml:space="preserve"> </w:t>
      </w:r>
      <w:r w:rsidRPr="00D419C1">
        <w:rPr>
          <w:rFonts w:eastAsia="Calibri" w:cs="Arial"/>
          <w:sz w:val="24"/>
          <w:szCs w:val="24"/>
          <w:lang w:val="en-US"/>
        </w:rPr>
        <w:t>distinct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course</w:t>
      </w:r>
      <w:r w:rsidRPr="00D419C1">
        <w:rPr>
          <w:rFonts w:cs="Arial"/>
          <w:sz w:val="24"/>
          <w:szCs w:val="24"/>
          <w:lang w:val="en-US"/>
        </w:rPr>
        <w:t xml:space="preserve">, </w:t>
      </w:r>
      <w:r w:rsidRPr="00D419C1">
        <w:rPr>
          <w:rFonts w:eastAsia="Calibri" w:cs="Arial"/>
          <w:sz w:val="24"/>
          <w:szCs w:val="24"/>
          <w:lang w:val="en-US"/>
        </w:rPr>
        <w:t>since</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main</w:t>
      </w:r>
      <w:r w:rsidRPr="00D419C1">
        <w:rPr>
          <w:rFonts w:cs="Arial"/>
          <w:sz w:val="24"/>
          <w:szCs w:val="24"/>
          <w:lang w:val="en-US"/>
        </w:rPr>
        <w:t xml:space="preserve"> </w:t>
      </w:r>
      <w:r w:rsidRPr="00D419C1">
        <w:rPr>
          <w:rFonts w:eastAsia="Calibri" w:cs="Arial"/>
          <w:sz w:val="24"/>
          <w:szCs w:val="24"/>
          <w:lang w:val="en-US"/>
        </w:rPr>
        <w:t>task</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natural</w:t>
      </w:r>
      <w:r w:rsidRPr="00D419C1">
        <w:rPr>
          <w:rFonts w:cs="Arial"/>
          <w:sz w:val="24"/>
          <w:szCs w:val="24"/>
          <w:lang w:val="en-US"/>
        </w:rPr>
        <w:t xml:space="preserve"> </w:t>
      </w:r>
      <w:r w:rsidRPr="00D419C1">
        <w:rPr>
          <w:rFonts w:eastAsia="Calibri" w:cs="Arial"/>
          <w:sz w:val="24"/>
          <w:szCs w:val="24"/>
          <w:lang w:val="en-US"/>
        </w:rPr>
        <w:t>philosophers</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design</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justify</w:t>
      </w:r>
      <w:r w:rsidRPr="00D419C1">
        <w:rPr>
          <w:rFonts w:cs="Arial"/>
          <w:sz w:val="24"/>
          <w:szCs w:val="24"/>
          <w:lang w:val="en-US"/>
        </w:rPr>
        <w:t xml:space="preserve"> </w:t>
      </w:r>
      <w:r w:rsidRPr="00D419C1">
        <w:rPr>
          <w:rFonts w:eastAsia="Calibri" w:cs="Arial"/>
          <w:sz w:val="24"/>
          <w:szCs w:val="24"/>
          <w:lang w:val="en-US"/>
        </w:rPr>
        <w:t>methods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y</w:t>
      </w:r>
      <w:r w:rsidRPr="00D419C1">
        <w:rPr>
          <w:rFonts w:cs="Arial"/>
          <w:sz w:val="24"/>
          <w:szCs w:val="24"/>
          <w:lang w:val="en-US"/>
        </w:rPr>
        <w:t xml:space="preserve">. </w:t>
      </w:r>
      <w:r w:rsidRPr="00D419C1">
        <w:rPr>
          <w:rFonts w:eastAsia="Calibri" w:cs="Arial"/>
          <w:sz w:val="24"/>
          <w:szCs w:val="24"/>
          <w:lang w:val="en-US"/>
        </w:rPr>
        <w:t>Most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active</w:t>
      </w:r>
      <w:r w:rsidRPr="00D419C1">
        <w:rPr>
          <w:rFonts w:cs="Arial"/>
          <w:sz w:val="24"/>
          <w:szCs w:val="24"/>
          <w:lang w:val="en-US"/>
        </w:rPr>
        <w:t xml:space="preserve"> </w:t>
      </w:r>
      <w:r w:rsidRPr="00D419C1">
        <w:rPr>
          <w:rFonts w:eastAsia="Calibri" w:cs="Arial"/>
          <w:sz w:val="24"/>
          <w:szCs w:val="24"/>
          <w:lang w:val="en-US"/>
        </w:rPr>
        <w:t>experimentalists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day</w:t>
      </w:r>
      <w:r w:rsidRPr="00D419C1">
        <w:rPr>
          <w:rFonts w:cs="Arial"/>
          <w:sz w:val="24"/>
          <w:szCs w:val="24"/>
          <w:lang w:val="en-US"/>
        </w:rPr>
        <w:t xml:space="preserve"> </w:t>
      </w:r>
      <w:r w:rsidRPr="00D419C1">
        <w:rPr>
          <w:rFonts w:eastAsia="Calibri" w:cs="Arial"/>
          <w:sz w:val="24"/>
          <w:szCs w:val="24"/>
          <w:lang w:val="en-US"/>
        </w:rPr>
        <w:t>were</w:t>
      </w:r>
      <w:r w:rsidRPr="00D419C1">
        <w:rPr>
          <w:rFonts w:cs="Arial"/>
          <w:sz w:val="24"/>
          <w:szCs w:val="24"/>
          <w:lang w:val="en-US"/>
        </w:rPr>
        <w:t xml:space="preserve"> </w:t>
      </w:r>
      <w:r w:rsidRPr="00D419C1">
        <w:rPr>
          <w:rFonts w:eastAsia="Calibri" w:cs="Arial"/>
          <w:sz w:val="24"/>
          <w:szCs w:val="24"/>
          <w:lang w:val="en-US"/>
        </w:rPr>
        <w:t>also</w:t>
      </w:r>
      <w:r w:rsidRPr="00D419C1">
        <w:rPr>
          <w:rFonts w:cs="Arial"/>
          <w:sz w:val="24"/>
          <w:szCs w:val="24"/>
          <w:lang w:val="en-US"/>
        </w:rPr>
        <w:t xml:space="preserve"> </w:t>
      </w:r>
      <w:r w:rsidRPr="00D419C1">
        <w:rPr>
          <w:rFonts w:eastAsia="Calibri" w:cs="Arial"/>
          <w:sz w:val="24"/>
          <w:szCs w:val="24"/>
          <w:lang w:val="en-US"/>
        </w:rPr>
        <w:t>engaged</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debate</w:t>
      </w:r>
      <w:r w:rsidRPr="00D419C1">
        <w:rPr>
          <w:rFonts w:cs="Arial"/>
          <w:sz w:val="24"/>
          <w:szCs w:val="24"/>
          <w:lang w:val="en-US"/>
        </w:rPr>
        <w:t xml:space="preserve"> </w:t>
      </w:r>
      <w:r w:rsidRPr="00D419C1">
        <w:rPr>
          <w:rFonts w:eastAsia="Calibri" w:cs="Arial"/>
          <w:sz w:val="24"/>
          <w:szCs w:val="24"/>
          <w:lang w:val="en-US"/>
        </w:rPr>
        <w:t>about</w:t>
      </w:r>
      <w:r w:rsidRPr="00D419C1">
        <w:rPr>
          <w:rFonts w:cs="Arial"/>
          <w:sz w:val="24"/>
          <w:szCs w:val="24"/>
          <w:lang w:val="en-US"/>
        </w:rPr>
        <w:t xml:space="preserve"> </w:t>
      </w:r>
      <w:r w:rsidRPr="00D419C1">
        <w:rPr>
          <w:rFonts w:eastAsia="Calibri" w:cs="Arial"/>
          <w:sz w:val="24"/>
          <w:szCs w:val="24"/>
          <w:lang w:val="en-US"/>
        </w:rPr>
        <w:t>what</w:t>
      </w:r>
      <w:r w:rsidRPr="00D419C1">
        <w:rPr>
          <w:rFonts w:cs="Arial"/>
          <w:sz w:val="24"/>
          <w:szCs w:val="24"/>
          <w:lang w:val="en-US"/>
        </w:rPr>
        <w:t xml:space="preserve"> </w:t>
      </w:r>
      <w:r w:rsidRPr="00D419C1">
        <w:rPr>
          <w:rFonts w:eastAsia="Calibri" w:cs="Arial"/>
          <w:sz w:val="24"/>
          <w:szCs w:val="24"/>
          <w:lang w:val="en-US"/>
        </w:rPr>
        <w:t>we</w:t>
      </w:r>
      <w:r w:rsidRPr="00D419C1">
        <w:rPr>
          <w:rFonts w:cs="Arial"/>
          <w:sz w:val="24"/>
          <w:szCs w:val="24"/>
          <w:lang w:val="en-US"/>
        </w:rPr>
        <w:t xml:space="preserve"> </w:t>
      </w:r>
      <w:r w:rsidRPr="00D419C1">
        <w:rPr>
          <w:rFonts w:eastAsia="Calibri" w:cs="Arial"/>
          <w:sz w:val="24"/>
          <w:szCs w:val="24"/>
          <w:lang w:val="en-US"/>
        </w:rPr>
        <w:t>today</w:t>
      </w:r>
      <w:r w:rsidRPr="00D419C1">
        <w:rPr>
          <w:rFonts w:cs="Arial"/>
          <w:sz w:val="24"/>
          <w:szCs w:val="24"/>
          <w:lang w:val="en-US"/>
        </w:rPr>
        <w:t xml:space="preserve"> </w:t>
      </w:r>
      <w:r w:rsidRPr="00D419C1">
        <w:rPr>
          <w:rFonts w:eastAsia="Calibri" w:cs="Arial"/>
          <w:sz w:val="24"/>
          <w:szCs w:val="24"/>
          <w:lang w:val="en-US"/>
        </w:rPr>
        <w:t>call</w:t>
      </w:r>
      <w:r w:rsidRPr="00D419C1">
        <w:rPr>
          <w:rFonts w:cs="Arial"/>
          <w:sz w:val="24"/>
          <w:szCs w:val="24"/>
          <w:lang w:val="en-US"/>
        </w:rPr>
        <w:t xml:space="preserve"> </w:t>
      </w:r>
      <w:r w:rsidRPr="00D419C1">
        <w:rPr>
          <w:rFonts w:eastAsia="Calibri" w:cs="Arial"/>
          <w:sz w:val="24"/>
          <w:szCs w:val="24"/>
          <w:lang w:val="en-US"/>
        </w:rPr>
        <w:t>epistemology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philosophy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science</w:t>
      </w:r>
      <w:r w:rsidRPr="00D419C1">
        <w:rPr>
          <w:rFonts w:cs="Arial"/>
          <w:sz w:val="24"/>
          <w:szCs w:val="24"/>
          <w:lang w:val="en-US"/>
        </w:rPr>
        <w:t>.</w:t>
      </w:r>
    </w:p>
    <w:p w14:paraId="39345155"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integral</w:t>
      </w:r>
      <w:r w:rsidRPr="00D419C1">
        <w:rPr>
          <w:rFonts w:cs="Arial"/>
          <w:sz w:val="24"/>
          <w:szCs w:val="24"/>
          <w:lang w:val="en-US"/>
        </w:rPr>
        <w:t xml:space="preserve"> </w:t>
      </w:r>
      <w:r w:rsidRPr="00D419C1">
        <w:rPr>
          <w:rFonts w:eastAsia="Calibri" w:cs="Arial"/>
          <w:sz w:val="24"/>
          <w:szCs w:val="24"/>
          <w:lang w:val="en-US"/>
        </w:rPr>
        <w:t>feature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these</w:t>
      </w:r>
      <w:r w:rsidRPr="00D419C1">
        <w:rPr>
          <w:rFonts w:cs="Arial"/>
          <w:sz w:val="24"/>
          <w:szCs w:val="24"/>
          <w:lang w:val="en-US"/>
        </w:rPr>
        <w:t xml:space="preserve"> </w:t>
      </w:r>
      <w:r w:rsidRPr="00D419C1">
        <w:rPr>
          <w:rFonts w:eastAsia="Calibri" w:cs="Arial"/>
          <w:sz w:val="24"/>
          <w:szCs w:val="24"/>
          <w:lang w:val="en-US"/>
        </w:rPr>
        <w:t>philosophical</w:t>
      </w:r>
      <w:r w:rsidRPr="00D419C1">
        <w:rPr>
          <w:rFonts w:cs="Arial"/>
          <w:sz w:val="24"/>
          <w:szCs w:val="24"/>
          <w:lang w:val="en-US"/>
        </w:rPr>
        <w:t xml:space="preserve"> </w:t>
      </w:r>
      <w:r w:rsidRPr="00D419C1">
        <w:rPr>
          <w:rFonts w:eastAsia="Calibri" w:cs="Arial"/>
          <w:sz w:val="24"/>
          <w:szCs w:val="24"/>
          <w:lang w:val="en-US"/>
        </w:rPr>
        <w:t>debates</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acute</w:t>
      </w:r>
      <w:r w:rsidRPr="00D419C1">
        <w:rPr>
          <w:rFonts w:cs="Arial"/>
          <w:sz w:val="24"/>
          <w:szCs w:val="24"/>
          <w:lang w:val="en-US"/>
        </w:rPr>
        <w:t xml:space="preserve"> </w:t>
      </w:r>
      <w:r w:rsidRPr="00D419C1">
        <w:rPr>
          <w:rFonts w:eastAsia="Calibri" w:cs="Arial"/>
          <w:sz w:val="24"/>
          <w:szCs w:val="24"/>
          <w:lang w:val="en-US"/>
        </w:rPr>
        <w:t>sense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natural</w:t>
      </w:r>
      <w:r w:rsidRPr="00D419C1">
        <w:rPr>
          <w:rFonts w:cs="Arial"/>
          <w:sz w:val="24"/>
          <w:szCs w:val="24"/>
          <w:lang w:val="en-US"/>
        </w:rPr>
        <w:t xml:space="preserve"> </w:t>
      </w:r>
      <w:r w:rsidRPr="00D419C1">
        <w:rPr>
          <w:rFonts w:eastAsia="Calibri" w:cs="Arial"/>
          <w:sz w:val="24"/>
          <w:szCs w:val="24"/>
          <w:lang w:val="en-US"/>
        </w:rPr>
        <w:t>deficiencies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inadequacies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human</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capacities</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its</w:t>
      </w:r>
      <w:r w:rsidRPr="00D419C1">
        <w:rPr>
          <w:rFonts w:cs="Arial"/>
          <w:sz w:val="24"/>
          <w:szCs w:val="24"/>
          <w:lang w:val="en-US"/>
        </w:rPr>
        <w:t xml:space="preserve"> </w:t>
      </w:r>
      <w:r w:rsidRPr="00D419C1">
        <w:rPr>
          <w:rFonts w:eastAsia="Calibri" w:cs="Arial"/>
          <w:sz w:val="24"/>
          <w:szCs w:val="24"/>
          <w:lang w:val="en-US"/>
        </w:rPr>
        <w:t>earlier</w:t>
      </w:r>
      <w:r w:rsidRPr="00D419C1">
        <w:rPr>
          <w:rFonts w:cs="Arial"/>
          <w:sz w:val="24"/>
          <w:szCs w:val="24"/>
          <w:lang w:val="en-US"/>
        </w:rPr>
        <w:t xml:space="preserve"> </w:t>
      </w:r>
      <w:r w:rsidRPr="00D419C1">
        <w:rPr>
          <w:rFonts w:eastAsia="Calibri" w:cs="Arial"/>
          <w:sz w:val="24"/>
          <w:szCs w:val="24"/>
          <w:lang w:val="en-US"/>
        </w:rPr>
        <w:t>stages</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sense</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articulated</w:t>
      </w:r>
      <w:r w:rsidRPr="00D419C1">
        <w:rPr>
          <w:rFonts w:cs="Arial"/>
          <w:sz w:val="24"/>
          <w:szCs w:val="24"/>
          <w:lang w:val="en-US"/>
        </w:rPr>
        <w:t xml:space="preserve"> </w:t>
      </w:r>
      <w:r w:rsidRPr="00D419C1">
        <w:rPr>
          <w:rFonts w:eastAsia="Calibri" w:cs="Arial"/>
          <w:sz w:val="24"/>
          <w:szCs w:val="24"/>
          <w:lang w:val="en-US"/>
        </w:rPr>
        <w:t>using</w:t>
      </w:r>
      <w:r w:rsidRPr="00D419C1">
        <w:rPr>
          <w:rFonts w:cs="Arial"/>
          <w:sz w:val="24"/>
          <w:szCs w:val="24"/>
          <w:lang w:val="en-US"/>
        </w:rPr>
        <w:t xml:space="preserve"> </w:t>
      </w:r>
      <w:r w:rsidRPr="00D419C1">
        <w:rPr>
          <w:rFonts w:eastAsia="Calibri" w:cs="Arial"/>
          <w:sz w:val="24"/>
          <w:szCs w:val="24"/>
          <w:lang w:val="en-US"/>
        </w:rPr>
        <w:t>pathological</w:t>
      </w:r>
      <w:r w:rsidRPr="00D419C1">
        <w:rPr>
          <w:rFonts w:cs="Arial"/>
          <w:sz w:val="24"/>
          <w:szCs w:val="24"/>
          <w:lang w:val="en-US"/>
        </w:rPr>
        <w:t xml:space="preserve"> </w:t>
      </w:r>
      <w:r w:rsidRPr="00D419C1">
        <w:rPr>
          <w:rFonts w:eastAsia="Calibri" w:cs="Arial"/>
          <w:sz w:val="24"/>
          <w:szCs w:val="24"/>
          <w:lang w:val="en-US"/>
        </w:rPr>
        <w:t>discourses</w:t>
      </w:r>
      <w:r w:rsidRPr="00D419C1">
        <w:rPr>
          <w:rFonts w:cs="Arial"/>
          <w:sz w:val="24"/>
          <w:szCs w:val="24"/>
          <w:lang w:val="en-US"/>
        </w:rPr>
        <w:t xml:space="preserve"> – </w:t>
      </w:r>
      <w:r w:rsidRPr="00D419C1">
        <w:rPr>
          <w:rFonts w:eastAsia="Calibri" w:cs="Arial"/>
          <w:sz w:val="24"/>
          <w:szCs w:val="24"/>
          <w:lang w:val="en-US"/>
        </w:rPr>
        <w:t>of</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diseases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infirmities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mind</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many</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defects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imperfections</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evident</w:t>
      </w:r>
      <w:r w:rsidRPr="00D419C1">
        <w:rPr>
          <w:rFonts w:cs="Arial"/>
          <w:sz w:val="24"/>
          <w:szCs w:val="24"/>
          <w:lang w:val="en-US"/>
        </w:rPr>
        <w:t xml:space="preserve"> </w:t>
      </w:r>
      <w:r w:rsidRPr="00D419C1">
        <w:rPr>
          <w:rFonts w:eastAsia="Calibri" w:cs="Arial"/>
          <w:sz w:val="24"/>
          <w:szCs w:val="24"/>
          <w:lang w:val="en-US"/>
        </w:rPr>
        <w:t>from</w:t>
      </w:r>
      <w:r w:rsidRPr="00D419C1">
        <w:rPr>
          <w:rFonts w:cs="Arial"/>
          <w:sz w:val="24"/>
          <w:szCs w:val="24"/>
          <w:lang w:val="en-US"/>
        </w:rPr>
        <w:t xml:space="preserve"> </w:t>
      </w:r>
      <w:r w:rsidRPr="00D419C1">
        <w:rPr>
          <w:rFonts w:eastAsia="Calibri" w:cs="Arial"/>
          <w:sz w:val="24"/>
          <w:szCs w:val="24"/>
          <w:lang w:val="en-US"/>
        </w:rPr>
        <w:t>sober</w:t>
      </w:r>
      <w:r w:rsidRPr="00D419C1">
        <w:rPr>
          <w:rFonts w:cs="Arial"/>
          <w:sz w:val="24"/>
          <w:szCs w:val="24"/>
          <w:lang w:val="en-US"/>
        </w:rPr>
        <w:t xml:space="preserve"> </w:t>
      </w:r>
      <w:r w:rsidRPr="00D419C1">
        <w:rPr>
          <w:rFonts w:eastAsia="Calibri" w:cs="Arial"/>
          <w:sz w:val="24"/>
          <w:szCs w:val="24"/>
          <w:lang w:val="en-US"/>
        </w:rPr>
        <w:t>scrutiny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understanding</w:t>
      </w:r>
      <w:r w:rsidRPr="00D419C1">
        <w:rPr>
          <w:rFonts w:cs="Arial"/>
          <w:sz w:val="24"/>
          <w:szCs w:val="24"/>
          <w:lang w:val="en-US"/>
        </w:rPr>
        <w:t xml:space="preserve">. </w:t>
      </w:r>
      <w:r w:rsidRPr="00D419C1">
        <w:rPr>
          <w:rFonts w:eastAsia="Calibri" w:cs="Arial"/>
          <w:sz w:val="24"/>
          <w:szCs w:val="24"/>
          <w:lang w:val="en-US"/>
        </w:rPr>
        <w:t>Much</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pathological</w:t>
      </w:r>
      <w:r w:rsidRPr="00D419C1">
        <w:rPr>
          <w:rFonts w:cs="Arial"/>
          <w:sz w:val="24"/>
          <w:szCs w:val="24"/>
          <w:lang w:val="en-US"/>
        </w:rPr>
        <w:t xml:space="preserve"> </w:t>
      </w:r>
      <w:r w:rsidRPr="00D419C1">
        <w:rPr>
          <w:rFonts w:eastAsia="Calibri" w:cs="Arial"/>
          <w:sz w:val="24"/>
          <w:szCs w:val="24"/>
          <w:lang w:val="en-US"/>
        </w:rPr>
        <w:t>language</w:t>
      </w:r>
      <w:r w:rsidRPr="00D419C1">
        <w:rPr>
          <w:rFonts w:cs="Arial"/>
          <w:sz w:val="24"/>
          <w:szCs w:val="24"/>
          <w:lang w:val="en-US"/>
        </w:rPr>
        <w:t xml:space="preserve"> </w:t>
      </w:r>
      <w:r w:rsidRPr="00D419C1">
        <w:rPr>
          <w:rFonts w:eastAsia="Calibri" w:cs="Arial"/>
          <w:sz w:val="24"/>
          <w:szCs w:val="24"/>
          <w:lang w:val="en-US"/>
        </w:rPr>
        <w:t>reflected</w:t>
      </w:r>
      <w:r w:rsidRPr="00D419C1">
        <w:rPr>
          <w:rFonts w:cs="Arial"/>
          <w:sz w:val="24"/>
          <w:szCs w:val="24"/>
          <w:lang w:val="en-US"/>
        </w:rPr>
        <w:t xml:space="preserve"> </w:t>
      </w:r>
      <w:r w:rsidRPr="00D419C1">
        <w:rPr>
          <w:rFonts w:eastAsia="Calibri" w:cs="Arial"/>
          <w:sz w:val="24"/>
          <w:szCs w:val="24"/>
          <w:lang w:val="en-US"/>
        </w:rPr>
        <w:t>interests</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medicine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physiology</w:t>
      </w:r>
      <w:r w:rsidRPr="00D419C1">
        <w:rPr>
          <w:rFonts w:cs="Arial"/>
          <w:sz w:val="24"/>
          <w:szCs w:val="24"/>
          <w:lang w:val="en-US"/>
        </w:rPr>
        <w:t xml:space="preserve"> </w:t>
      </w:r>
      <w:r w:rsidRPr="00D419C1">
        <w:rPr>
          <w:rFonts w:eastAsia="Calibri" w:cs="Arial"/>
          <w:sz w:val="24"/>
          <w:szCs w:val="24"/>
          <w:lang w:val="en-US"/>
        </w:rPr>
        <w:t>common</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learned</w:t>
      </w:r>
      <w:r w:rsidRPr="00D419C1">
        <w:rPr>
          <w:rFonts w:cs="Arial"/>
          <w:sz w:val="24"/>
          <w:szCs w:val="24"/>
          <w:lang w:val="en-US"/>
        </w:rPr>
        <w:t xml:space="preserve"> </w:t>
      </w:r>
      <w:r w:rsidRPr="00D419C1">
        <w:rPr>
          <w:rFonts w:eastAsia="Calibri" w:cs="Arial"/>
          <w:sz w:val="24"/>
          <w:szCs w:val="24"/>
          <w:lang w:val="en-US"/>
        </w:rPr>
        <w:t>men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period</w:t>
      </w:r>
      <w:r w:rsidRPr="00D419C1">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I</w:t>
      </w:r>
      <w:r w:rsidRPr="00D419C1">
        <w:rPr>
          <w:rFonts w:cs="Arial"/>
          <w:sz w:val="24"/>
          <w:szCs w:val="24"/>
          <w:lang w:val="en-US"/>
        </w:rPr>
        <w:t xml:space="preserve"> </w:t>
      </w:r>
      <w:r w:rsidRPr="00D419C1">
        <w:rPr>
          <w:rFonts w:eastAsia="Calibri" w:cs="Arial"/>
          <w:sz w:val="24"/>
          <w:szCs w:val="24"/>
          <w:lang w:val="en-US"/>
        </w:rPr>
        <w:t>suspect</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also</w:t>
      </w:r>
      <w:r w:rsidRPr="00D419C1">
        <w:rPr>
          <w:rFonts w:cs="Arial"/>
          <w:sz w:val="24"/>
          <w:szCs w:val="24"/>
          <w:lang w:val="en-US"/>
        </w:rPr>
        <w:t xml:space="preserve"> </w:t>
      </w:r>
      <w:r w:rsidRPr="00D419C1">
        <w:rPr>
          <w:rFonts w:eastAsia="Calibri" w:cs="Arial"/>
          <w:sz w:val="24"/>
          <w:szCs w:val="24"/>
          <w:lang w:val="en-US"/>
        </w:rPr>
        <w:t>marked</w:t>
      </w:r>
      <w:r w:rsidRPr="00D419C1">
        <w:rPr>
          <w:rFonts w:cs="Arial"/>
          <w:sz w:val="24"/>
          <w:szCs w:val="24"/>
          <w:lang w:val="en-US"/>
        </w:rPr>
        <w:t xml:space="preserve"> </w:t>
      </w:r>
      <w:r w:rsidRPr="00D419C1">
        <w:rPr>
          <w:rFonts w:eastAsia="Calibri" w:cs="Arial"/>
          <w:sz w:val="24"/>
          <w:szCs w:val="24"/>
          <w:lang w:val="en-US"/>
        </w:rPr>
        <w:t>something</w:t>
      </w:r>
      <w:r w:rsidRPr="00D419C1">
        <w:rPr>
          <w:rFonts w:cs="Arial"/>
          <w:sz w:val="24"/>
          <w:szCs w:val="24"/>
          <w:lang w:val="en-US"/>
        </w:rPr>
        <w:t xml:space="preserve"> </w:t>
      </w:r>
      <w:r w:rsidRPr="00D419C1">
        <w:rPr>
          <w:rFonts w:eastAsia="Calibri" w:cs="Arial"/>
          <w:sz w:val="24"/>
          <w:szCs w:val="24"/>
          <w:lang w:val="en-US"/>
        </w:rPr>
        <w:t>deeper</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fact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there</w:t>
      </w:r>
      <w:r w:rsidRPr="00D419C1">
        <w:rPr>
          <w:rFonts w:cs="Arial"/>
          <w:sz w:val="24"/>
          <w:szCs w:val="24"/>
          <w:lang w:val="en-US"/>
        </w:rPr>
        <w:t xml:space="preserve"> </w:t>
      </w:r>
      <w:r w:rsidRPr="00D419C1">
        <w:rPr>
          <w:rFonts w:eastAsia="Calibri" w:cs="Arial"/>
          <w:sz w:val="24"/>
          <w:szCs w:val="24"/>
          <w:lang w:val="en-US"/>
        </w:rPr>
        <w:t>being</w:t>
      </w:r>
      <w:r w:rsidRPr="00D419C1">
        <w:rPr>
          <w:rFonts w:cs="Arial"/>
          <w:sz w:val="24"/>
          <w:szCs w:val="24"/>
          <w:lang w:val="en-US"/>
        </w:rPr>
        <w:t xml:space="preserve"> </w:t>
      </w:r>
      <w:r w:rsidRPr="00D419C1">
        <w:rPr>
          <w:rFonts w:eastAsia="Calibri" w:cs="Arial"/>
          <w:sz w:val="24"/>
          <w:szCs w:val="24"/>
          <w:lang w:val="en-US"/>
        </w:rPr>
        <w:t>differences</w:t>
      </w:r>
      <w:r w:rsidRPr="00D419C1">
        <w:rPr>
          <w:rFonts w:cs="Arial"/>
          <w:sz w:val="24"/>
          <w:szCs w:val="24"/>
          <w:lang w:val="en-US"/>
        </w:rPr>
        <w:t xml:space="preserve"> </w:t>
      </w:r>
      <w:r w:rsidRPr="00D419C1">
        <w:rPr>
          <w:rFonts w:eastAsia="Calibri" w:cs="Arial"/>
          <w:sz w:val="24"/>
          <w:szCs w:val="24"/>
          <w:lang w:val="en-US"/>
        </w:rPr>
        <w:t>between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various</w:t>
      </w:r>
      <w:r w:rsidRPr="00D419C1">
        <w:rPr>
          <w:rFonts w:cs="Arial"/>
          <w:sz w:val="24"/>
          <w:szCs w:val="24"/>
          <w:lang w:val="en-US"/>
        </w:rPr>
        <w:t xml:space="preserve"> </w:t>
      </w:r>
      <w:r w:rsidRPr="00D419C1">
        <w:rPr>
          <w:rFonts w:eastAsia="Calibri" w:cs="Arial"/>
          <w:sz w:val="24"/>
          <w:szCs w:val="24"/>
          <w:lang w:val="en-US"/>
        </w:rPr>
        <w:t>discourses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deficiencies</w:t>
      </w:r>
      <w:r w:rsidRPr="00D419C1">
        <w:rPr>
          <w:rFonts w:cs="Arial"/>
          <w:sz w:val="24"/>
          <w:szCs w:val="24"/>
          <w:lang w:val="en-US"/>
        </w:rPr>
        <w:t xml:space="preserve">. </w:t>
      </w:r>
      <w:r w:rsidRPr="00D419C1">
        <w:rPr>
          <w:rFonts w:eastAsia="Calibri" w:cs="Arial"/>
          <w:sz w:val="24"/>
          <w:szCs w:val="24"/>
          <w:lang w:val="en-US"/>
        </w:rPr>
        <w:t>Earlier</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history</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hamartiological</w:t>
      </w:r>
      <w:r w:rsidRPr="00D419C1">
        <w:rPr>
          <w:rFonts w:cs="Arial"/>
          <w:sz w:val="24"/>
          <w:szCs w:val="24"/>
          <w:lang w:val="en-US"/>
        </w:rPr>
        <w:t xml:space="preserve"> </w:t>
      </w:r>
      <w:r w:rsidRPr="00D419C1">
        <w:rPr>
          <w:rFonts w:eastAsia="Calibri" w:cs="Arial"/>
          <w:sz w:val="24"/>
          <w:szCs w:val="24"/>
          <w:lang w:val="en-US"/>
        </w:rPr>
        <w:t>discourses</w:t>
      </w:r>
      <w:r w:rsidRPr="00D419C1">
        <w:rPr>
          <w:rFonts w:cs="Arial"/>
          <w:sz w:val="24"/>
          <w:szCs w:val="24"/>
          <w:lang w:val="en-US"/>
        </w:rPr>
        <w:t xml:space="preserve"> </w:t>
      </w:r>
      <w:r w:rsidRPr="00D419C1">
        <w:rPr>
          <w:rFonts w:eastAsia="Calibri" w:cs="Arial"/>
          <w:sz w:val="24"/>
          <w:szCs w:val="24"/>
          <w:lang w:val="en-US"/>
        </w:rPr>
        <w:t>dominated</w:t>
      </w:r>
      <w:r w:rsidRPr="00D419C1">
        <w:rPr>
          <w:rFonts w:cs="Arial"/>
          <w:sz w:val="24"/>
          <w:szCs w:val="24"/>
          <w:lang w:val="en-US"/>
        </w:rPr>
        <w:t xml:space="preserve"> </w:t>
      </w:r>
      <w:r w:rsidRPr="00D419C1">
        <w:rPr>
          <w:rFonts w:eastAsia="Calibri" w:cs="Arial"/>
          <w:sz w:val="24"/>
          <w:szCs w:val="24"/>
          <w:lang w:val="en-US"/>
        </w:rPr>
        <w:t>owing</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cultural</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intellectual</w:t>
      </w:r>
      <w:r w:rsidRPr="00D419C1">
        <w:rPr>
          <w:rFonts w:cs="Arial"/>
          <w:sz w:val="24"/>
          <w:szCs w:val="24"/>
          <w:lang w:val="en-US"/>
        </w:rPr>
        <w:t xml:space="preserve"> </w:t>
      </w:r>
      <w:r w:rsidRPr="00D419C1">
        <w:rPr>
          <w:rFonts w:eastAsia="Calibri" w:cs="Arial"/>
          <w:sz w:val="24"/>
          <w:szCs w:val="24"/>
          <w:lang w:val="en-US"/>
        </w:rPr>
        <w:t>entrenchment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Christianity</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Europe</w:t>
      </w:r>
      <w:r w:rsidRPr="00D419C1">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discourses</w:t>
      </w:r>
      <w:r w:rsidRPr="00D419C1">
        <w:rPr>
          <w:rFonts w:cs="Arial"/>
          <w:sz w:val="24"/>
          <w:szCs w:val="24"/>
          <w:lang w:val="en-US"/>
        </w:rPr>
        <w:t xml:space="preserve"> </w:t>
      </w:r>
      <w:r w:rsidRPr="00D419C1">
        <w:rPr>
          <w:rFonts w:eastAsia="Calibri" w:cs="Arial"/>
          <w:sz w:val="24"/>
          <w:szCs w:val="24"/>
          <w:lang w:val="en-US"/>
        </w:rPr>
        <w:t>focused</w:t>
      </w:r>
      <w:r w:rsidRPr="00D419C1">
        <w:rPr>
          <w:rFonts w:cs="Arial"/>
          <w:sz w:val="24"/>
          <w:szCs w:val="24"/>
          <w:lang w:val="en-US"/>
        </w:rPr>
        <w:t xml:space="preserve"> </w:t>
      </w:r>
      <w:r w:rsidRPr="00D419C1">
        <w:rPr>
          <w:rFonts w:eastAsia="Calibri" w:cs="Arial"/>
          <w:sz w:val="24"/>
          <w:szCs w:val="24"/>
          <w:lang w:val="en-US"/>
        </w:rPr>
        <w:t>on</w:t>
      </w:r>
      <w:r w:rsidRPr="00D419C1">
        <w:rPr>
          <w:rFonts w:cs="Arial"/>
          <w:sz w:val="24"/>
          <w:szCs w:val="24"/>
          <w:lang w:val="en-US"/>
        </w:rPr>
        <w:t xml:space="preserve"> </w:t>
      </w:r>
      <w:r w:rsidRPr="00D419C1">
        <w:rPr>
          <w:rFonts w:eastAsia="Calibri" w:cs="Arial"/>
          <w:sz w:val="24"/>
          <w:szCs w:val="24"/>
          <w:lang w:val="en-US"/>
        </w:rPr>
        <w:t>sin</w:t>
      </w:r>
      <w:r w:rsidRPr="00D419C1">
        <w:rPr>
          <w:rFonts w:cs="Arial"/>
          <w:sz w:val="24"/>
          <w:szCs w:val="24"/>
          <w:lang w:val="en-US"/>
        </w:rPr>
        <w:t xml:space="preserve"> </w:t>
      </w:r>
      <w:r w:rsidRPr="00D419C1">
        <w:rPr>
          <w:rFonts w:eastAsia="Calibri" w:cs="Arial"/>
          <w:sz w:val="24"/>
          <w:szCs w:val="24"/>
          <w:lang w:val="en-US"/>
        </w:rPr>
        <w:t>tended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downplay</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ameliorative</w:t>
      </w:r>
      <w:r w:rsidRPr="00D419C1">
        <w:rPr>
          <w:rFonts w:cs="Arial"/>
          <w:sz w:val="24"/>
          <w:szCs w:val="24"/>
          <w:lang w:val="en-US"/>
        </w:rPr>
        <w:t xml:space="preserve"> </w:t>
      </w:r>
      <w:r w:rsidRPr="00D419C1">
        <w:rPr>
          <w:rFonts w:eastAsia="Calibri" w:cs="Arial"/>
          <w:sz w:val="24"/>
          <w:szCs w:val="24"/>
          <w:lang w:val="en-US"/>
        </w:rPr>
        <w:t>roles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human</w:t>
      </w:r>
      <w:r w:rsidRPr="00D419C1">
        <w:rPr>
          <w:rFonts w:cs="Arial"/>
          <w:sz w:val="24"/>
          <w:szCs w:val="24"/>
          <w:lang w:val="en-US"/>
        </w:rPr>
        <w:t xml:space="preserve"> </w:t>
      </w:r>
      <w:r w:rsidRPr="00D419C1">
        <w:rPr>
          <w:rFonts w:eastAsia="Calibri" w:cs="Arial"/>
          <w:sz w:val="24"/>
          <w:szCs w:val="24"/>
          <w:lang w:val="en-US"/>
        </w:rPr>
        <w:t>over</w:t>
      </w:r>
      <w:r w:rsidRPr="00D419C1">
        <w:rPr>
          <w:rFonts w:cs="Arial"/>
          <w:sz w:val="24"/>
          <w:szCs w:val="24"/>
          <w:lang w:val="en-US"/>
        </w:rPr>
        <w:t xml:space="preserve"> </w:t>
      </w:r>
      <w:r w:rsidRPr="00D419C1">
        <w:rPr>
          <w:rFonts w:eastAsia="Calibri" w:cs="Arial"/>
          <w:sz w:val="24"/>
          <w:szCs w:val="24"/>
          <w:lang w:val="en-US"/>
        </w:rPr>
        <w:t>divine</w:t>
      </w:r>
      <w:r w:rsidRPr="00D419C1">
        <w:rPr>
          <w:rFonts w:cs="Arial"/>
          <w:sz w:val="24"/>
          <w:szCs w:val="24"/>
          <w:lang w:val="en-US"/>
        </w:rPr>
        <w:t xml:space="preserve"> </w:t>
      </w:r>
      <w:r w:rsidRPr="00D419C1">
        <w:rPr>
          <w:rFonts w:eastAsia="Calibri" w:cs="Arial"/>
          <w:sz w:val="24"/>
          <w:szCs w:val="24"/>
          <w:lang w:val="en-US"/>
        </w:rPr>
        <w:t>agency</w:t>
      </w:r>
      <w:r w:rsidRPr="00D419C1">
        <w:rPr>
          <w:rFonts w:cs="Arial"/>
          <w:sz w:val="24"/>
          <w:szCs w:val="24"/>
          <w:lang w:val="en-US"/>
        </w:rPr>
        <w:t xml:space="preserve">. </w:t>
      </w:r>
      <w:r w:rsidRPr="00D419C1">
        <w:rPr>
          <w:rFonts w:eastAsia="Calibri" w:cs="Arial"/>
          <w:sz w:val="24"/>
          <w:szCs w:val="24"/>
          <w:lang w:val="en-US"/>
        </w:rPr>
        <w:t>Sinful</w:t>
      </w:r>
      <w:r w:rsidRPr="00D419C1">
        <w:rPr>
          <w:rFonts w:cs="Arial"/>
          <w:sz w:val="24"/>
          <w:szCs w:val="24"/>
          <w:lang w:val="en-US"/>
        </w:rPr>
        <w:t xml:space="preserve"> </w:t>
      </w:r>
      <w:r w:rsidRPr="00D419C1">
        <w:rPr>
          <w:rFonts w:eastAsia="Calibri" w:cs="Arial"/>
          <w:sz w:val="24"/>
          <w:szCs w:val="24"/>
          <w:lang w:val="en-US"/>
        </w:rPr>
        <w:t>creatures</w:t>
      </w:r>
      <w:r w:rsidRPr="00D419C1">
        <w:rPr>
          <w:rFonts w:cs="Arial"/>
          <w:sz w:val="24"/>
          <w:szCs w:val="24"/>
          <w:lang w:val="en-US"/>
        </w:rPr>
        <w:t xml:space="preserve">, </w:t>
      </w:r>
      <w:r w:rsidRPr="00D419C1">
        <w:rPr>
          <w:rFonts w:eastAsia="Calibri" w:cs="Arial"/>
          <w:sz w:val="24"/>
          <w:szCs w:val="24"/>
          <w:lang w:val="en-US"/>
        </w:rPr>
        <w:t>stained</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original</w:t>
      </w:r>
      <w:r w:rsidRPr="00D419C1">
        <w:rPr>
          <w:rFonts w:cs="Arial"/>
          <w:sz w:val="24"/>
          <w:szCs w:val="24"/>
          <w:lang w:val="en-US"/>
        </w:rPr>
        <w:t xml:space="preserve"> </w:t>
      </w:r>
      <w:r w:rsidRPr="00D419C1">
        <w:rPr>
          <w:rFonts w:eastAsia="Calibri" w:cs="Arial"/>
          <w:sz w:val="24"/>
          <w:szCs w:val="24"/>
          <w:lang w:val="en-US"/>
        </w:rPr>
        <w:t>sin</w:t>
      </w:r>
      <w:r w:rsidRPr="00D419C1">
        <w:rPr>
          <w:rFonts w:cs="Arial"/>
          <w:sz w:val="24"/>
          <w:szCs w:val="24"/>
          <w:lang w:val="en-US"/>
        </w:rPr>
        <w:t xml:space="preserve">, </w:t>
      </w:r>
      <w:r w:rsidRPr="00D419C1">
        <w:rPr>
          <w:rFonts w:eastAsia="Calibri" w:cs="Arial"/>
          <w:sz w:val="24"/>
          <w:szCs w:val="24"/>
          <w:lang w:val="en-US"/>
        </w:rPr>
        <w:t>lack</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spiritual</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moral</w:t>
      </w:r>
      <w:r w:rsidRPr="00D419C1">
        <w:rPr>
          <w:rFonts w:cs="Arial"/>
          <w:sz w:val="24"/>
          <w:szCs w:val="24"/>
          <w:lang w:val="en-US"/>
        </w:rPr>
        <w:t xml:space="preserve"> </w:t>
      </w:r>
      <w:r w:rsidRPr="00D419C1">
        <w:rPr>
          <w:rFonts w:eastAsia="Calibri" w:cs="Arial"/>
          <w:sz w:val="24"/>
          <w:szCs w:val="24"/>
          <w:lang w:val="en-US"/>
        </w:rPr>
        <w:t>capacities</w:t>
      </w:r>
      <w:r w:rsidRPr="00D419C1">
        <w:rPr>
          <w:rFonts w:cs="Arial"/>
          <w:sz w:val="24"/>
          <w:szCs w:val="24"/>
          <w:lang w:val="en-US"/>
        </w:rPr>
        <w:t xml:space="preserve"> </w:t>
      </w:r>
      <w:r w:rsidRPr="00D419C1">
        <w:rPr>
          <w:rFonts w:eastAsia="Calibri" w:cs="Arial"/>
          <w:sz w:val="24"/>
          <w:szCs w:val="24"/>
          <w:lang w:val="en-US"/>
        </w:rPr>
        <w:t>required</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self</w:t>
      </w:r>
      <w:r w:rsidRPr="00D419C1">
        <w:rPr>
          <w:rFonts w:cs="Arial"/>
          <w:sz w:val="24"/>
          <w:szCs w:val="24"/>
          <w:lang w:val="en-US"/>
        </w:rPr>
        <w:t>-</w:t>
      </w:r>
      <w:r w:rsidRPr="00D419C1">
        <w:rPr>
          <w:rFonts w:eastAsia="Calibri" w:cs="Arial"/>
          <w:sz w:val="24"/>
          <w:szCs w:val="24"/>
          <w:lang w:val="en-US"/>
        </w:rPr>
        <w:t>amelioration</w:t>
      </w:r>
      <w:r w:rsidRPr="00D419C1">
        <w:rPr>
          <w:rFonts w:cs="Arial"/>
          <w:sz w:val="24"/>
          <w:szCs w:val="24"/>
          <w:lang w:val="en-US"/>
        </w:rPr>
        <w:t xml:space="preserve">. </w:t>
      </w:r>
      <w:r w:rsidRPr="00D419C1">
        <w:rPr>
          <w:rFonts w:eastAsia="Calibri" w:cs="Arial"/>
          <w:sz w:val="24"/>
          <w:szCs w:val="24"/>
          <w:lang w:val="en-US"/>
        </w:rPr>
        <w:t>Pascal</w:t>
      </w:r>
      <w:r>
        <w:rPr>
          <w:rFonts w:eastAsia="Calibri" w:cs="Arial"/>
          <w:sz w:val="24"/>
          <w:szCs w:val="24"/>
          <w:lang w:val="en-US"/>
        </w:rPr>
        <w:t xml:space="preserve"> (</w:t>
      </w:r>
      <w:r>
        <w:rPr>
          <w:rFonts w:cs="Arial"/>
          <w:sz w:val="24"/>
          <w:szCs w:val="24"/>
        </w:rPr>
        <w:t>1980,</w:t>
      </w:r>
      <w:r w:rsidRPr="006A1C08">
        <w:rPr>
          <w:rFonts w:cs="Arial"/>
          <w:sz w:val="24"/>
          <w:szCs w:val="24"/>
        </w:rPr>
        <w:t xml:space="preserve"> §45</w:t>
      </w:r>
      <w:r>
        <w:rPr>
          <w:rFonts w:cs="Arial"/>
          <w:sz w:val="24"/>
          <w:szCs w:val="24"/>
        </w:rPr>
        <w:t>)</w:t>
      </w:r>
      <w:r w:rsidRPr="00D419C1">
        <w:rPr>
          <w:rFonts w:cs="Arial"/>
          <w:sz w:val="24"/>
          <w:szCs w:val="24"/>
          <w:lang w:val="en-US"/>
        </w:rPr>
        <w:t xml:space="preserve"> </w:t>
      </w:r>
      <w:r w:rsidRPr="00D419C1">
        <w:rPr>
          <w:rFonts w:eastAsia="Calibri" w:cs="Arial"/>
          <w:sz w:val="24"/>
          <w:szCs w:val="24"/>
          <w:lang w:val="en-US"/>
        </w:rPr>
        <w:t>lamented</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wretchedness</w:t>
      </w:r>
      <w:r>
        <w:rPr>
          <w:rFonts w:cs="Arial"/>
          <w:sz w:val="24"/>
          <w:szCs w:val="24"/>
          <w:lang w:val="en-US"/>
        </w:rPr>
        <w:t>”</w:t>
      </w:r>
      <w:r w:rsidRPr="00D419C1">
        <w:rPr>
          <w:rFonts w:cs="Arial"/>
          <w:sz w:val="24"/>
          <w:szCs w:val="24"/>
          <w:lang w:val="en-US"/>
        </w:rPr>
        <w:t xml:space="preserve"> –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being</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full</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natural</w:t>
      </w:r>
      <w:r w:rsidRPr="00D419C1">
        <w:rPr>
          <w:rFonts w:cs="Arial"/>
          <w:sz w:val="24"/>
          <w:szCs w:val="24"/>
          <w:lang w:val="en-US"/>
        </w:rPr>
        <w:t xml:space="preserve"> </w:t>
      </w:r>
      <w:r w:rsidRPr="00D419C1">
        <w:rPr>
          <w:rFonts w:eastAsia="Calibri" w:cs="Arial"/>
          <w:sz w:val="24"/>
          <w:szCs w:val="24"/>
          <w:lang w:val="en-US"/>
        </w:rPr>
        <w:t>error</w:t>
      </w:r>
      <w:r>
        <w:rPr>
          <w:rFonts w:cs="Arial"/>
          <w:sz w:val="24"/>
          <w:szCs w:val="24"/>
          <w:lang w:val="en-US"/>
        </w:rPr>
        <w:t>”</w:t>
      </w:r>
      <w:r w:rsidRPr="00D419C1">
        <w:rPr>
          <w:rFonts w:cs="Arial"/>
          <w:sz w:val="24"/>
          <w:szCs w:val="24"/>
          <w:lang w:val="en-US"/>
        </w:rPr>
        <w:t xml:space="preserve"> –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so</w:t>
      </w:r>
      <w:r w:rsidRPr="00D419C1">
        <w:rPr>
          <w:rFonts w:cs="Arial"/>
          <w:sz w:val="24"/>
          <w:szCs w:val="24"/>
          <w:lang w:val="en-US"/>
        </w:rPr>
        <w:t xml:space="preserve"> </w:t>
      </w:r>
      <w:r w:rsidRPr="00D419C1">
        <w:rPr>
          <w:rFonts w:eastAsia="Calibri" w:cs="Arial"/>
          <w:sz w:val="24"/>
          <w:szCs w:val="24"/>
          <w:lang w:val="en-US"/>
        </w:rPr>
        <w:t>extensive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profound</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cannot</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eradicated</w:t>
      </w:r>
      <w:r w:rsidRPr="00D419C1">
        <w:rPr>
          <w:rFonts w:cs="Arial"/>
          <w:sz w:val="24"/>
          <w:szCs w:val="24"/>
          <w:lang w:val="en-US"/>
        </w:rPr>
        <w:t xml:space="preserve"> </w:t>
      </w:r>
      <w:r w:rsidRPr="00D419C1">
        <w:rPr>
          <w:rFonts w:eastAsia="Calibri" w:cs="Arial"/>
          <w:sz w:val="24"/>
          <w:szCs w:val="24"/>
          <w:lang w:val="en-US"/>
        </w:rPr>
        <w:t>except</w:t>
      </w:r>
      <w:r w:rsidRPr="00D419C1">
        <w:rPr>
          <w:rFonts w:cs="Arial"/>
          <w:sz w:val="24"/>
          <w:szCs w:val="24"/>
          <w:lang w:val="en-US"/>
        </w:rPr>
        <w:t xml:space="preserve"> </w:t>
      </w:r>
      <w:r w:rsidRPr="00D419C1">
        <w:rPr>
          <w:rFonts w:eastAsia="Calibri" w:cs="Arial"/>
          <w:sz w:val="24"/>
          <w:szCs w:val="24"/>
          <w:lang w:val="en-US"/>
        </w:rPr>
        <w:t>through</w:t>
      </w:r>
      <w:r w:rsidRPr="00D419C1">
        <w:rPr>
          <w:rFonts w:cs="Arial"/>
          <w:sz w:val="24"/>
          <w:szCs w:val="24"/>
          <w:lang w:val="en-US"/>
        </w:rPr>
        <w:t xml:space="preserve"> </w:t>
      </w:r>
      <w:r w:rsidRPr="00D419C1">
        <w:rPr>
          <w:rFonts w:eastAsia="Calibri" w:cs="Arial"/>
          <w:sz w:val="24"/>
          <w:szCs w:val="24"/>
          <w:lang w:val="en-US"/>
        </w:rPr>
        <w:t>grace</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Since</w:t>
      </w:r>
      <w:r w:rsidRPr="00D419C1">
        <w:rPr>
          <w:rFonts w:cs="Arial"/>
          <w:sz w:val="24"/>
          <w:szCs w:val="24"/>
          <w:lang w:val="en-US"/>
        </w:rPr>
        <w:t xml:space="preserve"> </w:t>
      </w:r>
      <w:r w:rsidRPr="00D419C1">
        <w:rPr>
          <w:rFonts w:eastAsia="Calibri" w:cs="Arial"/>
          <w:sz w:val="24"/>
          <w:szCs w:val="24"/>
          <w:lang w:val="en-US"/>
        </w:rPr>
        <w:t>only</w:t>
      </w:r>
      <w:r w:rsidRPr="00D419C1">
        <w:rPr>
          <w:rFonts w:cs="Arial"/>
          <w:sz w:val="24"/>
          <w:szCs w:val="24"/>
          <w:lang w:val="en-US"/>
        </w:rPr>
        <w:t xml:space="preserve"> </w:t>
      </w:r>
      <w:r w:rsidRPr="00D419C1">
        <w:rPr>
          <w:rFonts w:eastAsia="Calibri" w:cs="Arial"/>
          <w:sz w:val="24"/>
          <w:szCs w:val="24"/>
          <w:lang w:val="en-US"/>
        </w:rPr>
        <w:t>God</w:t>
      </w:r>
      <w:r>
        <w:rPr>
          <w:rFonts w:cs="Arial"/>
          <w:sz w:val="24"/>
          <w:szCs w:val="24"/>
          <w:lang w:val="en-US"/>
        </w:rPr>
        <w:t>’s</w:t>
      </w:r>
      <w:r w:rsidRPr="00D419C1">
        <w:rPr>
          <w:rFonts w:cs="Arial"/>
          <w:sz w:val="24"/>
          <w:szCs w:val="24"/>
          <w:lang w:val="en-US"/>
        </w:rPr>
        <w:t xml:space="preserve"> </w:t>
      </w:r>
      <w:r w:rsidRPr="00D419C1">
        <w:rPr>
          <w:rFonts w:eastAsia="Calibri" w:cs="Arial"/>
          <w:sz w:val="24"/>
          <w:szCs w:val="24"/>
          <w:lang w:val="en-US"/>
        </w:rPr>
        <w:t>grace</w:t>
      </w:r>
      <w:r w:rsidRPr="00D419C1">
        <w:rPr>
          <w:rFonts w:cs="Arial"/>
          <w:sz w:val="24"/>
          <w:szCs w:val="24"/>
          <w:lang w:val="en-US"/>
        </w:rPr>
        <w:t xml:space="preserve"> </w:t>
      </w:r>
      <w:r w:rsidRPr="00D419C1">
        <w:rPr>
          <w:rFonts w:eastAsia="Calibri" w:cs="Arial"/>
          <w:sz w:val="24"/>
          <w:szCs w:val="24"/>
          <w:lang w:val="en-US"/>
        </w:rPr>
        <w:t>can</w:t>
      </w:r>
      <w:r w:rsidRPr="00D419C1">
        <w:rPr>
          <w:rFonts w:cs="Arial"/>
          <w:sz w:val="24"/>
          <w:szCs w:val="24"/>
          <w:lang w:val="en-US"/>
        </w:rPr>
        <w:t xml:space="preserve"> </w:t>
      </w:r>
      <w:r w:rsidRPr="00D419C1">
        <w:rPr>
          <w:rFonts w:eastAsia="Calibri" w:cs="Arial"/>
          <w:sz w:val="24"/>
          <w:szCs w:val="24"/>
          <w:lang w:val="en-US"/>
        </w:rPr>
        <w:t>repair</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moral</w:t>
      </w:r>
      <w:r w:rsidRPr="00D419C1">
        <w:rPr>
          <w:rFonts w:cs="Arial"/>
          <w:sz w:val="24"/>
          <w:szCs w:val="24"/>
          <w:lang w:val="en-US"/>
        </w:rPr>
        <w:t xml:space="preserve">, </w:t>
      </w:r>
      <w:r w:rsidRPr="00D419C1">
        <w:rPr>
          <w:rFonts w:eastAsia="Calibri" w:cs="Arial"/>
          <w:sz w:val="24"/>
          <w:szCs w:val="24"/>
          <w:lang w:val="en-US"/>
        </w:rPr>
        <w:t>spiritual</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deficiencies</w:t>
      </w:r>
      <w:r w:rsidRPr="00D419C1">
        <w:rPr>
          <w:rFonts w:cs="Arial"/>
          <w:sz w:val="24"/>
          <w:szCs w:val="24"/>
          <w:lang w:val="en-US"/>
        </w:rPr>
        <w:t xml:space="preserve"> </w:t>
      </w:r>
      <w:r w:rsidRPr="00D419C1">
        <w:rPr>
          <w:rFonts w:eastAsia="Calibri" w:cs="Arial"/>
          <w:sz w:val="24"/>
          <w:szCs w:val="24"/>
          <w:lang w:val="en-US"/>
        </w:rPr>
        <w:t>there</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very</w:t>
      </w:r>
      <w:r w:rsidRPr="00D419C1">
        <w:rPr>
          <w:rFonts w:cs="Arial"/>
          <w:sz w:val="24"/>
          <w:szCs w:val="24"/>
          <w:lang w:val="en-US"/>
        </w:rPr>
        <w:t xml:space="preserve"> </w:t>
      </w:r>
      <w:r w:rsidRPr="00D419C1">
        <w:rPr>
          <w:rFonts w:eastAsia="Calibri" w:cs="Arial"/>
          <w:sz w:val="24"/>
          <w:szCs w:val="24"/>
          <w:lang w:val="en-US"/>
        </w:rPr>
        <w:t>little</w:t>
      </w:r>
      <w:r w:rsidRPr="00D419C1">
        <w:rPr>
          <w:rFonts w:cs="Arial"/>
          <w:sz w:val="24"/>
          <w:szCs w:val="24"/>
          <w:lang w:val="en-US"/>
        </w:rPr>
        <w:t xml:space="preserve"> </w:t>
      </w:r>
      <w:r w:rsidRPr="00D419C1">
        <w:rPr>
          <w:rFonts w:eastAsia="Calibri" w:cs="Arial"/>
          <w:sz w:val="24"/>
          <w:szCs w:val="24"/>
          <w:lang w:val="en-US"/>
        </w:rPr>
        <w:t>grounds</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confidence</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restorative</w:t>
      </w:r>
      <w:r w:rsidRPr="00D419C1">
        <w:rPr>
          <w:rFonts w:cs="Arial"/>
          <w:sz w:val="24"/>
          <w:szCs w:val="24"/>
          <w:lang w:val="en-US"/>
        </w:rPr>
        <w:t xml:space="preserve"> </w:t>
      </w:r>
      <w:r w:rsidRPr="00D419C1">
        <w:rPr>
          <w:rFonts w:eastAsia="Calibri" w:cs="Arial"/>
          <w:sz w:val="24"/>
          <w:szCs w:val="24"/>
          <w:lang w:val="en-US"/>
        </w:rPr>
        <w:t>potential</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human</w:t>
      </w:r>
      <w:r w:rsidRPr="00D419C1">
        <w:rPr>
          <w:rFonts w:cs="Arial"/>
          <w:sz w:val="24"/>
          <w:szCs w:val="24"/>
          <w:lang w:val="en-US"/>
        </w:rPr>
        <w:t xml:space="preserve"> </w:t>
      </w:r>
      <w:r w:rsidRPr="00D419C1">
        <w:rPr>
          <w:rFonts w:eastAsia="Calibri" w:cs="Arial"/>
          <w:sz w:val="24"/>
          <w:szCs w:val="24"/>
          <w:lang w:val="en-US"/>
        </w:rPr>
        <w:t>agency</w:t>
      </w:r>
      <w:r w:rsidRPr="00D419C1">
        <w:rPr>
          <w:rFonts w:cs="Arial"/>
          <w:sz w:val="24"/>
          <w:szCs w:val="24"/>
          <w:lang w:val="en-US"/>
        </w:rPr>
        <w:t xml:space="preserve">. </w:t>
      </w: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pessimism</w:t>
      </w:r>
      <w:r w:rsidRPr="00D419C1">
        <w:rPr>
          <w:rFonts w:cs="Arial"/>
          <w:sz w:val="24"/>
          <w:szCs w:val="24"/>
          <w:lang w:val="en-US"/>
        </w:rPr>
        <w:t xml:space="preserve"> </w:t>
      </w:r>
      <w:r w:rsidRPr="00D419C1">
        <w:rPr>
          <w:rFonts w:eastAsia="Calibri" w:cs="Arial"/>
          <w:sz w:val="24"/>
          <w:szCs w:val="24"/>
          <w:lang w:val="en-US"/>
        </w:rPr>
        <w:t>became</w:t>
      </w:r>
      <w:r w:rsidRPr="00D419C1">
        <w:rPr>
          <w:rFonts w:cs="Arial"/>
          <w:sz w:val="24"/>
          <w:szCs w:val="24"/>
          <w:lang w:val="en-US"/>
        </w:rPr>
        <w:t xml:space="preserve"> </w:t>
      </w:r>
      <w:r w:rsidRPr="00D419C1">
        <w:rPr>
          <w:rFonts w:eastAsia="Calibri" w:cs="Arial"/>
          <w:sz w:val="24"/>
          <w:szCs w:val="24"/>
          <w:lang w:val="en-US"/>
        </w:rPr>
        <w:t>much</w:t>
      </w:r>
      <w:r w:rsidRPr="00D419C1">
        <w:rPr>
          <w:rFonts w:cs="Arial"/>
          <w:sz w:val="24"/>
          <w:szCs w:val="24"/>
          <w:lang w:val="en-US"/>
        </w:rPr>
        <w:t xml:space="preserve"> </w:t>
      </w:r>
      <w:r w:rsidRPr="00D419C1">
        <w:rPr>
          <w:rFonts w:eastAsia="Calibri" w:cs="Arial"/>
          <w:sz w:val="24"/>
          <w:szCs w:val="24"/>
          <w:lang w:val="en-US"/>
        </w:rPr>
        <w:t>less</w:t>
      </w:r>
      <w:r w:rsidRPr="00D419C1">
        <w:rPr>
          <w:rFonts w:cs="Arial"/>
          <w:sz w:val="24"/>
          <w:szCs w:val="24"/>
          <w:lang w:val="en-US"/>
        </w:rPr>
        <w:t xml:space="preserve"> </w:t>
      </w:r>
      <w:r w:rsidRPr="00D419C1">
        <w:rPr>
          <w:rFonts w:eastAsia="Calibri" w:cs="Arial"/>
          <w:sz w:val="24"/>
          <w:szCs w:val="24"/>
          <w:lang w:val="en-US"/>
        </w:rPr>
        <w:t>compelling</w:t>
      </w:r>
      <w:r w:rsidRPr="00D419C1">
        <w:rPr>
          <w:rFonts w:cs="Arial"/>
          <w:sz w:val="24"/>
          <w:szCs w:val="24"/>
          <w:lang w:val="en-US"/>
        </w:rPr>
        <w:t xml:space="preserve"> </w:t>
      </w:r>
      <w:r w:rsidRPr="00D419C1">
        <w:rPr>
          <w:rFonts w:eastAsia="Calibri" w:cs="Arial"/>
          <w:sz w:val="24"/>
          <w:szCs w:val="24"/>
          <w:lang w:val="en-US"/>
        </w:rPr>
        <w:t>once</w:t>
      </w:r>
      <w:r w:rsidRPr="00D419C1">
        <w:rPr>
          <w:rFonts w:cs="Arial"/>
          <w:sz w:val="24"/>
          <w:szCs w:val="24"/>
          <w:lang w:val="en-US"/>
        </w:rPr>
        <w:t xml:space="preserve"> </w:t>
      </w:r>
      <w:r w:rsidRPr="00D419C1">
        <w:rPr>
          <w:rFonts w:eastAsia="Calibri" w:cs="Arial"/>
          <w:sz w:val="24"/>
          <w:szCs w:val="24"/>
          <w:lang w:val="en-US"/>
        </w:rPr>
        <w:t>attention</w:t>
      </w:r>
      <w:r w:rsidRPr="00D419C1">
        <w:rPr>
          <w:rFonts w:cs="Arial"/>
          <w:sz w:val="24"/>
          <w:szCs w:val="24"/>
          <w:lang w:val="en-US"/>
        </w:rPr>
        <w:t xml:space="preserve"> </w:t>
      </w:r>
      <w:r w:rsidRPr="00D419C1">
        <w:rPr>
          <w:rFonts w:eastAsia="Calibri" w:cs="Arial"/>
          <w:sz w:val="24"/>
          <w:szCs w:val="24"/>
          <w:lang w:val="en-US"/>
        </w:rPr>
        <w:t>shifted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discourses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pathology</w:t>
      </w:r>
      <w:r w:rsidRPr="00D419C1">
        <w:rPr>
          <w:rFonts w:cs="Arial"/>
          <w:sz w:val="24"/>
          <w:szCs w:val="24"/>
          <w:lang w:val="en-US"/>
        </w:rPr>
        <w:t xml:space="preserve"> – </w:t>
      </w:r>
      <w:r w:rsidRPr="00D419C1">
        <w:rPr>
          <w:rFonts w:eastAsia="Calibri" w:cs="Arial"/>
          <w:sz w:val="24"/>
          <w:szCs w:val="24"/>
          <w:lang w:val="en-US"/>
        </w:rPr>
        <w:t>disease</w:t>
      </w:r>
      <w:r w:rsidRPr="00D419C1">
        <w:rPr>
          <w:rFonts w:cs="Arial"/>
          <w:sz w:val="24"/>
          <w:szCs w:val="24"/>
          <w:lang w:val="en-US"/>
        </w:rPr>
        <w:t xml:space="preserve"> </w:t>
      </w:r>
      <w:r w:rsidRPr="00D419C1">
        <w:rPr>
          <w:rFonts w:eastAsia="Calibri" w:cs="Arial"/>
          <w:sz w:val="24"/>
          <w:szCs w:val="24"/>
          <w:lang w:val="en-US"/>
        </w:rPr>
        <w:t>entails</w:t>
      </w:r>
      <w:r w:rsidRPr="00D419C1">
        <w:rPr>
          <w:rFonts w:cs="Arial"/>
          <w:sz w:val="24"/>
          <w:szCs w:val="24"/>
          <w:lang w:val="en-US"/>
        </w:rPr>
        <w:t xml:space="preserve"> </w:t>
      </w:r>
      <w:r w:rsidRPr="00D419C1">
        <w:rPr>
          <w:rFonts w:eastAsia="Calibri" w:cs="Arial"/>
          <w:sz w:val="24"/>
          <w:szCs w:val="24"/>
          <w:lang w:val="en-US"/>
        </w:rPr>
        <w:t>cure</w:t>
      </w:r>
      <w:r w:rsidRPr="00D419C1">
        <w:rPr>
          <w:rFonts w:cs="Arial"/>
          <w:sz w:val="24"/>
          <w:szCs w:val="24"/>
          <w:lang w:val="en-US"/>
        </w:rPr>
        <w:t xml:space="preserve">, </w:t>
      </w:r>
      <w:r w:rsidRPr="00D419C1">
        <w:rPr>
          <w:rFonts w:eastAsia="Calibri" w:cs="Arial"/>
          <w:sz w:val="24"/>
          <w:szCs w:val="24"/>
          <w:lang w:val="en-US"/>
        </w:rPr>
        <w:t>weakness</w:t>
      </w:r>
      <w:r w:rsidRPr="00D419C1">
        <w:rPr>
          <w:rFonts w:cs="Arial"/>
          <w:sz w:val="24"/>
          <w:szCs w:val="24"/>
          <w:lang w:val="en-US"/>
        </w:rPr>
        <w:t xml:space="preserve"> </w:t>
      </w:r>
      <w:r w:rsidRPr="00D419C1">
        <w:rPr>
          <w:rFonts w:eastAsia="Calibri" w:cs="Arial"/>
          <w:sz w:val="24"/>
          <w:szCs w:val="24"/>
          <w:lang w:val="en-US"/>
        </w:rPr>
        <w:t>entails</w:t>
      </w:r>
      <w:r w:rsidRPr="00D419C1">
        <w:rPr>
          <w:rFonts w:cs="Arial"/>
          <w:sz w:val="24"/>
          <w:szCs w:val="24"/>
          <w:lang w:val="en-US"/>
        </w:rPr>
        <w:t xml:space="preserve"> </w:t>
      </w:r>
      <w:r w:rsidRPr="00D419C1">
        <w:rPr>
          <w:rFonts w:eastAsia="Calibri" w:cs="Arial"/>
          <w:sz w:val="24"/>
          <w:szCs w:val="24"/>
          <w:lang w:val="en-US"/>
        </w:rPr>
        <w:t>strength</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defects</w:t>
      </w:r>
      <w:r w:rsidRPr="00D419C1">
        <w:rPr>
          <w:rFonts w:cs="Arial"/>
          <w:sz w:val="24"/>
          <w:szCs w:val="24"/>
          <w:lang w:val="en-US"/>
        </w:rPr>
        <w:t xml:space="preserve"> </w:t>
      </w:r>
      <w:r w:rsidRPr="00D419C1">
        <w:rPr>
          <w:rFonts w:eastAsia="Calibri" w:cs="Arial"/>
          <w:sz w:val="24"/>
          <w:szCs w:val="24"/>
          <w:lang w:val="en-US"/>
        </w:rPr>
        <w:t>entail</w:t>
      </w:r>
      <w:r w:rsidRPr="00D419C1">
        <w:rPr>
          <w:rFonts w:cs="Arial"/>
          <w:sz w:val="24"/>
          <w:szCs w:val="24"/>
          <w:lang w:val="en-US"/>
        </w:rPr>
        <w:t xml:space="preserve"> </w:t>
      </w:r>
      <w:r w:rsidRPr="00D419C1">
        <w:rPr>
          <w:rFonts w:eastAsia="Calibri" w:cs="Arial"/>
          <w:sz w:val="24"/>
          <w:szCs w:val="24"/>
          <w:lang w:val="en-US"/>
        </w:rPr>
        <w:t>repair</w:t>
      </w:r>
      <w:r w:rsidRPr="00D419C1">
        <w:rPr>
          <w:rFonts w:cs="Arial"/>
          <w:sz w:val="24"/>
          <w:szCs w:val="24"/>
          <w:lang w:val="en-US"/>
        </w:rPr>
        <w:t xml:space="preserve">. </w:t>
      </w:r>
    </w:p>
    <w:p w14:paraId="27210931"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conceptuali</w:t>
      </w:r>
      <w:r>
        <w:rPr>
          <w:rFonts w:eastAsia="Calibri" w:cs="Arial"/>
          <w:sz w:val="24"/>
          <w:szCs w:val="24"/>
          <w:lang w:val="en-US"/>
        </w:rPr>
        <w:t>z</w:t>
      </w:r>
      <w:r w:rsidRPr="00D419C1">
        <w:rPr>
          <w:rFonts w:eastAsia="Calibri" w:cs="Arial"/>
          <w:sz w:val="24"/>
          <w:szCs w:val="24"/>
          <w:lang w:val="en-US"/>
        </w:rPr>
        <w:t>ation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human</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deficiencies</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categories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pathology</w:t>
      </w:r>
      <w:r w:rsidRPr="00D419C1">
        <w:rPr>
          <w:rFonts w:cs="Arial"/>
          <w:sz w:val="24"/>
          <w:szCs w:val="24"/>
          <w:lang w:val="en-US"/>
        </w:rPr>
        <w:t xml:space="preserve"> </w:t>
      </w:r>
      <w:r w:rsidRPr="00D419C1">
        <w:rPr>
          <w:rFonts w:eastAsia="Calibri" w:cs="Arial"/>
          <w:sz w:val="24"/>
          <w:szCs w:val="24"/>
          <w:lang w:val="en-US"/>
        </w:rPr>
        <w:t>started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encourage</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new</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more</w:t>
      </w:r>
      <w:r w:rsidRPr="00D419C1">
        <w:rPr>
          <w:rFonts w:cs="Arial"/>
          <w:sz w:val="24"/>
          <w:szCs w:val="24"/>
          <w:lang w:val="en-US"/>
        </w:rPr>
        <w:t xml:space="preserve"> </w:t>
      </w:r>
      <w:r w:rsidRPr="00D419C1">
        <w:rPr>
          <w:rFonts w:eastAsia="Calibri" w:cs="Arial"/>
          <w:sz w:val="24"/>
          <w:szCs w:val="24"/>
          <w:lang w:val="en-US"/>
        </w:rPr>
        <w:t>confident</w:t>
      </w:r>
      <w:r w:rsidRPr="00D419C1">
        <w:rPr>
          <w:rFonts w:cs="Arial"/>
          <w:sz w:val="24"/>
          <w:szCs w:val="24"/>
          <w:lang w:val="en-US"/>
        </w:rPr>
        <w:t xml:space="preserve"> </w:t>
      </w:r>
      <w:r w:rsidRPr="00D419C1">
        <w:rPr>
          <w:rFonts w:eastAsia="Calibri" w:cs="Arial"/>
          <w:sz w:val="24"/>
          <w:szCs w:val="24"/>
          <w:lang w:val="en-US"/>
        </w:rPr>
        <w:t>sense</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they</w:t>
      </w:r>
      <w:r w:rsidRPr="00D419C1">
        <w:rPr>
          <w:rFonts w:cs="Arial"/>
          <w:sz w:val="24"/>
          <w:szCs w:val="24"/>
          <w:lang w:val="en-US"/>
        </w:rPr>
        <w:t xml:space="preserve"> </w:t>
      </w:r>
      <w:r w:rsidRPr="00D419C1">
        <w:rPr>
          <w:rFonts w:eastAsia="Calibri" w:cs="Arial"/>
          <w:sz w:val="24"/>
          <w:szCs w:val="24"/>
          <w:lang w:val="en-US"/>
        </w:rPr>
        <w:t>might</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corrected through forms of human agency</w:t>
      </w:r>
      <w:r w:rsidRPr="00D419C1">
        <w:rPr>
          <w:rFonts w:cs="Arial"/>
          <w:sz w:val="24"/>
          <w:szCs w:val="24"/>
          <w:lang w:val="en-US"/>
        </w:rPr>
        <w:t xml:space="preserve">. </w:t>
      </w:r>
      <w:r w:rsidRPr="00D419C1">
        <w:rPr>
          <w:rFonts w:eastAsia="Calibri" w:cs="Arial"/>
          <w:sz w:val="24"/>
          <w:szCs w:val="24"/>
          <w:lang w:val="en-US"/>
        </w:rPr>
        <w:t>Sorana</w:t>
      </w:r>
      <w:r w:rsidRPr="00D419C1">
        <w:rPr>
          <w:rFonts w:cs="Arial"/>
          <w:sz w:val="24"/>
          <w:szCs w:val="24"/>
          <w:lang w:val="en-US"/>
        </w:rPr>
        <w:t xml:space="preserve"> </w:t>
      </w:r>
      <w:r w:rsidRPr="00D419C1">
        <w:rPr>
          <w:rFonts w:eastAsia="Calibri" w:cs="Arial"/>
          <w:sz w:val="24"/>
          <w:szCs w:val="24"/>
          <w:lang w:val="en-US"/>
        </w:rPr>
        <w:t>Corneanu</w:t>
      </w:r>
      <w:r w:rsidRPr="00D419C1">
        <w:rPr>
          <w:rFonts w:cs="Arial"/>
          <w:sz w:val="24"/>
          <w:szCs w:val="24"/>
          <w:lang w:val="en-US"/>
        </w:rPr>
        <w:t xml:space="preserve"> </w:t>
      </w:r>
      <w:r>
        <w:rPr>
          <w:rFonts w:cs="Arial"/>
          <w:sz w:val="24"/>
          <w:szCs w:val="24"/>
          <w:lang w:val="en-US"/>
        </w:rPr>
        <w:t xml:space="preserve">(2011) </w:t>
      </w:r>
      <w:r w:rsidRPr="00D419C1">
        <w:rPr>
          <w:rFonts w:eastAsia="Calibri" w:cs="Arial"/>
          <w:sz w:val="24"/>
          <w:szCs w:val="24"/>
          <w:lang w:val="en-US"/>
        </w:rPr>
        <w:t>documents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emergence,</w:t>
      </w:r>
      <w:r w:rsidRPr="00D419C1">
        <w:rPr>
          <w:rFonts w:cs="Arial"/>
          <w:sz w:val="24"/>
          <w:szCs w:val="24"/>
          <w:lang w:val="en-US"/>
        </w:rPr>
        <w:t xml:space="preserve"> </w:t>
      </w:r>
      <w:r w:rsidRPr="00D419C1">
        <w:rPr>
          <w:rFonts w:eastAsia="Calibri" w:cs="Arial"/>
          <w:sz w:val="24"/>
          <w:szCs w:val="24"/>
          <w:lang w:val="en-US"/>
        </w:rPr>
        <w:t>within</w:t>
      </w:r>
      <w:r w:rsidRPr="00D419C1">
        <w:rPr>
          <w:rFonts w:cs="Arial"/>
          <w:sz w:val="24"/>
          <w:szCs w:val="24"/>
          <w:lang w:val="en-US"/>
        </w:rPr>
        <w:t xml:space="preserve"> </w:t>
      </w:r>
      <w:r w:rsidRPr="00D419C1">
        <w:rPr>
          <w:rFonts w:eastAsia="Calibri" w:cs="Arial"/>
          <w:sz w:val="24"/>
          <w:szCs w:val="24"/>
          <w:lang w:val="en-US"/>
        </w:rPr>
        <w:t>early</w:t>
      </w:r>
      <w:r w:rsidRPr="00D419C1">
        <w:rPr>
          <w:rFonts w:cs="Arial"/>
          <w:sz w:val="24"/>
          <w:szCs w:val="24"/>
          <w:lang w:val="en-US"/>
        </w:rPr>
        <w:t xml:space="preserve"> </w:t>
      </w:r>
      <w:r w:rsidRPr="00D419C1">
        <w:rPr>
          <w:rFonts w:eastAsia="Calibri" w:cs="Arial"/>
          <w:sz w:val="24"/>
          <w:szCs w:val="24"/>
          <w:lang w:val="en-US"/>
        </w:rPr>
        <w:t>modern</w:t>
      </w:r>
      <w:r w:rsidRPr="00D419C1">
        <w:rPr>
          <w:rFonts w:cs="Arial"/>
          <w:sz w:val="24"/>
          <w:szCs w:val="24"/>
          <w:lang w:val="en-US"/>
        </w:rPr>
        <w:t xml:space="preserve"> </w:t>
      </w:r>
      <w:r w:rsidRPr="00D419C1">
        <w:rPr>
          <w:rFonts w:eastAsia="Calibri" w:cs="Arial"/>
          <w:sz w:val="24"/>
          <w:szCs w:val="24"/>
          <w:lang w:val="en-US"/>
        </w:rPr>
        <w:t>English</w:t>
      </w:r>
      <w:r w:rsidRPr="00D419C1">
        <w:rPr>
          <w:rFonts w:cs="Arial"/>
          <w:sz w:val="24"/>
          <w:szCs w:val="24"/>
          <w:lang w:val="en-US"/>
        </w:rPr>
        <w:t xml:space="preserve"> </w:t>
      </w:r>
      <w:r w:rsidRPr="00D419C1">
        <w:rPr>
          <w:rFonts w:eastAsia="Calibri" w:cs="Arial"/>
          <w:sz w:val="24"/>
          <w:szCs w:val="24"/>
          <w:lang w:val="en-US"/>
        </w:rPr>
        <w:t>natural</w:t>
      </w:r>
      <w:r w:rsidRPr="00D419C1">
        <w:rPr>
          <w:rFonts w:cs="Arial"/>
          <w:sz w:val="24"/>
          <w:szCs w:val="24"/>
          <w:lang w:val="en-US"/>
        </w:rPr>
        <w:t xml:space="preserve"> </w:t>
      </w:r>
      <w:r w:rsidRPr="00D419C1">
        <w:rPr>
          <w:rFonts w:eastAsia="Calibri" w:cs="Arial"/>
          <w:sz w:val="24"/>
          <w:szCs w:val="24"/>
          <w:lang w:val="en-US"/>
        </w:rPr>
        <w:t>philosophy,</w:t>
      </w:r>
      <w:r w:rsidRPr="00D419C1">
        <w:rPr>
          <w:rFonts w:cs="Arial"/>
          <w:sz w:val="24"/>
          <w:szCs w:val="24"/>
          <w:lang w:val="en-US"/>
        </w:rPr>
        <w:t xml:space="preserve"> </w:t>
      </w:r>
      <w:r w:rsidRPr="00D419C1">
        <w:rPr>
          <w:rFonts w:eastAsia="Calibri" w:cs="Arial"/>
          <w:sz w:val="24"/>
          <w:szCs w:val="24"/>
          <w:lang w:val="en-US"/>
        </w:rPr>
        <w:t>of a</w:t>
      </w:r>
      <w:r w:rsidRPr="00D419C1">
        <w:rPr>
          <w:rFonts w:cs="Arial"/>
          <w:sz w:val="24"/>
          <w:szCs w:val="24"/>
          <w:lang w:val="en-US"/>
        </w:rPr>
        <w:t xml:space="preserve"> </w:t>
      </w:r>
      <w:r w:rsidRPr="00D419C1">
        <w:rPr>
          <w:rFonts w:eastAsia="Calibri" w:cs="Arial"/>
          <w:sz w:val="24"/>
          <w:szCs w:val="24"/>
          <w:lang w:val="en-US"/>
        </w:rPr>
        <w:t>new</w:t>
      </w:r>
      <w:r w:rsidRPr="00D419C1">
        <w:rPr>
          <w:rFonts w:cs="Arial"/>
          <w:sz w:val="24"/>
          <w:szCs w:val="24"/>
          <w:lang w:val="en-US"/>
        </w:rPr>
        <w:t xml:space="preserve"> </w:t>
      </w:r>
      <w:r w:rsidRPr="00D419C1">
        <w:rPr>
          <w:rFonts w:eastAsia="Calibri" w:cs="Arial"/>
          <w:sz w:val="24"/>
          <w:szCs w:val="24"/>
          <w:lang w:val="en-US"/>
        </w:rPr>
        <w:t>medicali</w:t>
      </w:r>
      <w:r>
        <w:rPr>
          <w:rFonts w:eastAsia="Calibri" w:cs="Arial"/>
          <w:sz w:val="24"/>
          <w:szCs w:val="24"/>
          <w:lang w:val="en-US"/>
        </w:rPr>
        <w:t>z</w:t>
      </w:r>
      <w:r w:rsidRPr="00D419C1">
        <w:rPr>
          <w:rFonts w:eastAsia="Calibri" w:cs="Arial"/>
          <w:sz w:val="24"/>
          <w:szCs w:val="24"/>
          <w:lang w:val="en-US"/>
        </w:rPr>
        <w:t>ed</w:t>
      </w:r>
      <w:r w:rsidRPr="00D419C1">
        <w:rPr>
          <w:rFonts w:cs="Arial"/>
          <w:sz w:val="24"/>
          <w:szCs w:val="24"/>
          <w:lang w:val="en-US"/>
        </w:rPr>
        <w:t xml:space="preserve"> </w:t>
      </w:r>
      <w:r w:rsidRPr="00D419C1">
        <w:rPr>
          <w:rFonts w:eastAsia="Calibri" w:cs="Arial"/>
          <w:sz w:val="24"/>
          <w:szCs w:val="24"/>
          <w:lang w:val="en-US"/>
        </w:rPr>
        <w:t>rhetoric</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cure</w:t>
      </w:r>
      <w:r>
        <w:rPr>
          <w:rFonts w:cs="Arial"/>
          <w:sz w:val="24"/>
          <w:szCs w:val="24"/>
          <w:lang w:val="en-US"/>
        </w:rPr>
        <w:t>,”</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regimens</w:t>
      </w:r>
      <w:r>
        <w:rPr>
          <w:rFonts w:cs="Arial"/>
          <w:sz w:val="24"/>
          <w:szCs w:val="24"/>
          <w:lang w:val="en-US"/>
        </w:rPr>
        <w:t>,”</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disciplines</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cultures</w:t>
      </w:r>
      <w:r>
        <w:rPr>
          <w:rFonts w:cs="Arial"/>
          <w:sz w:val="24"/>
          <w:szCs w:val="24"/>
          <w:lang w:val="en-US"/>
        </w:rPr>
        <w:t>”</w:t>
      </w:r>
      <w:r w:rsidRPr="00D419C1">
        <w:rPr>
          <w:rFonts w:cs="Arial"/>
          <w:sz w:val="24"/>
          <w:szCs w:val="24"/>
          <w:lang w:val="en-US"/>
        </w:rPr>
        <w:t xml:space="preserve"> – </w:t>
      </w:r>
      <w:r w:rsidRPr="00D419C1">
        <w:rPr>
          <w:rFonts w:eastAsia="Calibri" w:cs="Arial"/>
          <w:sz w:val="24"/>
          <w:szCs w:val="24"/>
          <w:lang w:val="en-US"/>
        </w:rPr>
        <w:t>all</w:t>
      </w:r>
      <w:r w:rsidRPr="00D419C1">
        <w:rPr>
          <w:rFonts w:cs="Arial"/>
          <w:sz w:val="24"/>
          <w:szCs w:val="24"/>
          <w:lang w:val="en-US"/>
        </w:rPr>
        <w:t xml:space="preserve"> </w:t>
      </w:r>
      <w:r w:rsidRPr="00D419C1">
        <w:rPr>
          <w:rFonts w:eastAsia="Calibri" w:cs="Arial"/>
          <w:sz w:val="24"/>
          <w:szCs w:val="24"/>
          <w:lang w:val="en-US"/>
        </w:rPr>
        <w:t>aimed</w:t>
      </w:r>
      <w:r w:rsidRPr="00D419C1">
        <w:rPr>
          <w:rFonts w:cs="Arial"/>
          <w:sz w:val="24"/>
          <w:szCs w:val="24"/>
          <w:lang w:val="en-US"/>
        </w:rPr>
        <w:t xml:space="preserve"> </w:t>
      </w:r>
      <w:r w:rsidRPr="00D419C1">
        <w:rPr>
          <w:rFonts w:eastAsia="Calibri" w:cs="Arial"/>
          <w:sz w:val="24"/>
          <w:szCs w:val="24"/>
          <w:lang w:val="en-US"/>
        </w:rPr>
        <w:t>at</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cure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perfecting</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human</w:t>
      </w:r>
      <w:r w:rsidRPr="00D419C1">
        <w:rPr>
          <w:rFonts w:cs="Arial"/>
          <w:sz w:val="24"/>
          <w:szCs w:val="24"/>
          <w:lang w:val="en-US"/>
        </w:rPr>
        <w:t xml:space="preserve"> </w:t>
      </w:r>
      <w:r w:rsidRPr="00D419C1">
        <w:rPr>
          <w:rFonts w:eastAsia="Calibri" w:cs="Arial"/>
          <w:sz w:val="24"/>
          <w:szCs w:val="24"/>
          <w:lang w:val="en-US"/>
        </w:rPr>
        <w:t>mind</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offering</w:t>
      </w:r>
      <w:r w:rsidRPr="00D419C1">
        <w:rPr>
          <w:rFonts w:cs="Arial"/>
          <w:sz w:val="24"/>
          <w:szCs w:val="24"/>
          <w:lang w:val="en-US"/>
        </w:rPr>
        <w:t xml:space="preserve"> </w:t>
      </w:r>
      <w:r w:rsidRPr="00D419C1">
        <w:rPr>
          <w:rFonts w:eastAsia="Calibri" w:cs="Arial"/>
          <w:sz w:val="24"/>
          <w:szCs w:val="24"/>
          <w:lang w:val="en-US"/>
        </w:rPr>
        <w:t>ways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diagnose</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state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one</w:t>
      </w:r>
      <w:r>
        <w:rPr>
          <w:rFonts w:cs="Arial"/>
          <w:sz w:val="24"/>
          <w:szCs w:val="24"/>
          <w:lang w:val="en-US"/>
        </w:rPr>
        <w:t>’s</w:t>
      </w:r>
      <w:r w:rsidRPr="00D419C1">
        <w:rPr>
          <w:rFonts w:cs="Arial"/>
          <w:sz w:val="24"/>
          <w:szCs w:val="24"/>
          <w:lang w:val="en-US"/>
        </w:rPr>
        <w:t xml:space="preserve"> </w:t>
      </w:r>
      <w:r w:rsidRPr="00D419C1">
        <w:rPr>
          <w:rFonts w:eastAsia="Calibri" w:cs="Arial"/>
          <w:sz w:val="24"/>
          <w:szCs w:val="24"/>
          <w:lang w:val="en-US"/>
        </w:rPr>
        <w:t>cognitive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affective</w:t>
      </w:r>
      <w:r w:rsidRPr="00D419C1">
        <w:rPr>
          <w:rFonts w:cs="Arial"/>
          <w:sz w:val="24"/>
          <w:szCs w:val="24"/>
          <w:lang w:val="en-US"/>
        </w:rPr>
        <w:t xml:space="preserve"> </w:t>
      </w:r>
      <w:r w:rsidRPr="00D419C1">
        <w:rPr>
          <w:rFonts w:eastAsia="Calibri" w:cs="Arial"/>
          <w:sz w:val="24"/>
          <w:szCs w:val="24"/>
          <w:lang w:val="en-US"/>
        </w:rPr>
        <w:t>faculties</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if</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where</w:t>
      </w:r>
      <w:r w:rsidRPr="00D419C1">
        <w:rPr>
          <w:rFonts w:cs="Arial"/>
          <w:sz w:val="24"/>
          <w:szCs w:val="24"/>
          <w:lang w:val="en-US"/>
        </w:rPr>
        <w:t xml:space="preserve"> </w:t>
      </w:r>
      <w:r w:rsidRPr="00D419C1">
        <w:rPr>
          <w:rFonts w:eastAsia="Calibri" w:cs="Arial"/>
          <w:sz w:val="24"/>
          <w:szCs w:val="24"/>
          <w:lang w:val="en-US"/>
        </w:rPr>
        <w:t>possible</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cure</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infirmities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cultivate</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strengths</w:t>
      </w:r>
      <w:r>
        <w:rPr>
          <w:rFonts w:eastAsia="Calibri" w:cs="Arial"/>
          <w:sz w:val="24"/>
          <w:szCs w:val="24"/>
          <w:lang w:val="en-US"/>
        </w:rPr>
        <w:t>.”</w:t>
      </w:r>
      <w:r w:rsidRPr="00D419C1">
        <w:rPr>
          <w:rFonts w:cs="Arial"/>
          <w:sz w:val="24"/>
          <w:szCs w:val="24"/>
          <w:lang w:val="en-US"/>
        </w:rPr>
        <w:t xml:space="preserve"> </w:t>
      </w:r>
      <w:r w:rsidRPr="00D419C1">
        <w:rPr>
          <w:rFonts w:eastAsia="Calibri" w:cs="Arial"/>
          <w:sz w:val="24"/>
          <w:szCs w:val="24"/>
          <w:lang w:val="en-US"/>
        </w:rPr>
        <w:t>Underlying</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epistemological</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methodological</w:t>
      </w:r>
      <w:r w:rsidRPr="00D419C1">
        <w:rPr>
          <w:rFonts w:cs="Arial"/>
          <w:sz w:val="24"/>
          <w:szCs w:val="24"/>
          <w:lang w:val="en-US"/>
        </w:rPr>
        <w:t xml:space="preserve"> </w:t>
      </w:r>
      <w:r w:rsidRPr="00D419C1">
        <w:rPr>
          <w:rFonts w:eastAsia="Calibri" w:cs="Arial"/>
          <w:sz w:val="24"/>
          <w:szCs w:val="24"/>
          <w:lang w:val="en-US"/>
        </w:rPr>
        <w:t>views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Boyle</w:t>
      </w:r>
      <w:r w:rsidRPr="00D419C1">
        <w:rPr>
          <w:rFonts w:cs="Arial"/>
          <w:sz w:val="24"/>
          <w:szCs w:val="24"/>
          <w:lang w:val="en-US"/>
        </w:rPr>
        <w:t xml:space="preserve">, </w:t>
      </w:r>
      <w:r w:rsidRPr="00D419C1">
        <w:rPr>
          <w:rFonts w:eastAsia="Calibri" w:cs="Arial"/>
          <w:sz w:val="24"/>
          <w:szCs w:val="24"/>
          <w:lang w:val="en-US"/>
        </w:rPr>
        <w:t>Locke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contemporaries</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therapeutic</w:t>
      </w:r>
      <w:r w:rsidRPr="00D419C1">
        <w:rPr>
          <w:rFonts w:cs="Arial"/>
          <w:sz w:val="24"/>
          <w:szCs w:val="24"/>
          <w:lang w:val="en-US"/>
        </w:rPr>
        <w:t xml:space="preserve"> </w:t>
      </w:r>
      <w:r w:rsidRPr="00D419C1">
        <w:rPr>
          <w:rFonts w:eastAsia="Calibri" w:cs="Arial"/>
          <w:sz w:val="24"/>
          <w:szCs w:val="24"/>
          <w:lang w:val="en-US"/>
        </w:rPr>
        <w:t>project</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develop</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anatomy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capacities</w:t>
      </w:r>
      <w:r w:rsidRPr="00D419C1">
        <w:rPr>
          <w:rFonts w:cs="Arial"/>
          <w:sz w:val="24"/>
          <w:szCs w:val="24"/>
          <w:lang w:val="en-US"/>
        </w:rPr>
        <w:t xml:space="preserve">, </w:t>
      </w:r>
      <w:r w:rsidRPr="00D419C1">
        <w:rPr>
          <w:rFonts w:eastAsia="Calibri" w:cs="Arial"/>
          <w:sz w:val="24"/>
          <w:szCs w:val="24"/>
          <w:lang w:val="en-US"/>
        </w:rPr>
        <w:t>limits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distempers</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well</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view</w:t>
      </w:r>
      <w:r w:rsidRPr="00D419C1">
        <w:rPr>
          <w:rFonts w:cs="Arial"/>
          <w:sz w:val="24"/>
          <w:szCs w:val="24"/>
          <w:lang w:val="en-US"/>
        </w:rPr>
        <w:t xml:space="preserve"> </w:t>
      </w:r>
      <w:r w:rsidRPr="00D419C1">
        <w:rPr>
          <w:rFonts w:eastAsia="Calibri" w:cs="Arial"/>
          <w:sz w:val="24"/>
          <w:szCs w:val="24"/>
          <w:lang w:val="en-US"/>
        </w:rPr>
        <w:t>about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possibility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need</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cure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cultivation</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may</w:t>
      </w:r>
      <w:r w:rsidRPr="00D419C1">
        <w:rPr>
          <w:rFonts w:cs="Arial"/>
          <w:sz w:val="24"/>
          <w:szCs w:val="24"/>
          <w:lang w:val="en-US"/>
        </w:rPr>
        <w:t xml:space="preserve"> </w:t>
      </w:r>
      <w:r w:rsidRPr="00D419C1">
        <w:rPr>
          <w:rFonts w:eastAsia="Calibri" w:cs="Arial"/>
          <w:sz w:val="24"/>
          <w:szCs w:val="24"/>
          <w:lang w:val="en-US"/>
        </w:rPr>
        <w:t>shape</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virtuous</w:t>
      </w:r>
      <w:r w:rsidRPr="00D419C1">
        <w:rPr>
          <w:rFonts w:cs="Arial"/>
          <w:sz w:val="24"/>
          <w:szCs w:val="24"/>
          <w:lang w:val="en-US"/>
        </w:rPr>
        <w:t xml:space="preserve"> </w:t>
      </w:r>
      <w:r w:rsidRPr="00D419C1">
        <w:rPr>
          <w:rFonts w:eastAsia="Calibri" w:cs="Arial"/>
          <w:sz w:val="24"/>
          <w:szCs w:val="24"/>
          <w:lang w:val="en-US"/>
        </w:rPr>
        <w:t>inquirer</w:t>
      </w:r>
      <w:r>
        <w:rPr>
          <w:rFonts w:cs="Arial"/>
          <w:sz w:val="24"/>
          <w:szCs w:val="24"/>
          <w:lang w:val="en-US"/>
        </w:rPr>
        <w:t>” (2011: 2, 220).</w:t>
      </w:r>
      <w:r w:rsidRPr="00D419C1">
        <w:rPr>
          <w:rFonts w:cs="Arial"/>
          <w:sz w:val="24"/>
          <w:szCs w:val="24"/>
          <w:lang w:val="en-US"/>
        </w:rPr>
        <w:t xml:space="preserve"> </w:t>
      </w:r>
      <w:r w:rsidRPr="00D419C1">
        <w:rPr>
          <w:rFonts w:eastAsia="Calibri" w:cs="Arial"/>
          <w:sz w:val="24"/>
          <w:szCs w:val="24"/>
          <w:lang w:val="en-US"/>
        </w:rPr>
        <w:t>Corneanu</w:t>
      </w:r>
      <w:r w:rsidRPr="00D419C1">
        <w:rPr>
          <w:rFonts w:cs="Arial"/>
          <w:sz w:val="24"/>
          <w:szCs w:val="24"/>
          <w:lang w:val="en-US"/>
        </w:rPr>
        <w:t xml:space="preserve"> </w:t>
      </w:r>
      <w:r w:rsidRPr="00D419C1">
        <w:rPr>
          <w:rFonts w:eastAsia="Calibri" w:cs="Arial"/>
          <w:sz w:val="24"/>
          <w:szCs w:val="24"/>
          <w:lang w:val="en-US"/>
        </w:rPr>
        <w:t>demonstrates</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dominant</w:t>
      </w:r>
      <w:r w:rsidRPr="00D419C1">
        <w:rPr>
          <w:rFonts w:cs="Arial"/>
          <w:sz w:val="24"/>
          <w:szCs w:val="24"/>
          <w:lang w:val="en-US"/>
        </w:rPr>
        <w:t xml:space="preserve"> </w:t>
      </w:r>
      <w:r w:rsidRPr="00D419C1">
        <w:rPr>
          <w:rFonts w:eastAsia="Calibri" w:cs="Arial"/>
          <w:sz w:val="24"/>
          <w:szCs w:val="24"/>
          <w:lang w:val="en-US"/>
        </w:rPr>
        <w:t>discourse</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pathological,</w:t>
      </w:r>
      <w:r w:rsidRPr="00D419C1">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I</w:t>
      </w:r>
      <w:r w:rsidRPr="00D419C1">
        <w:rPr>
          <w:rFonts w:cs="Arial"/>
          <w:sz w:val="24"/>
          <w:szCs w:val="24"/>
          <w:lang w:val="en-US"/>
        </w:rPr>
        <w:t xml:space="preserve"> </w:t>
      </w:r>
      <w:r w:rsidRPr="00D419C1">
        <w:rPr>
          <w:rFonts w:eastAsia="Calibri" w:cs="Arial"/>
          <w:sz w:val="24"/>
          <w:szCs w:val="24"/>
          <w:lang w:val="en-US"/>
        </w:rPr>
        <w:t>want</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argue</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slowly</w:t>
      </w:r>
      <w:r w:rsidRPr="00D419C1">
        <w:rPr>
          <w:rFonts w:cs="Arial"/>
          <w:sz w:val="24"/>
          <w:szCs w:val="24"/>
          <w:lang w:val="en-US"/>
        </w:rPr>
        <w:t xml:space="preserve"> </w:t>
      </w:r>
      <w:r w:rsidRPr="00D419C1">
        <w:rPr>
          <w:rFonts w:eastAsia="Calibri" w:cs="Arial"/>
          <w:sz w:val="24"/>
          <w:szCs w:val="24"/>
          <w:lang w:val="en-US"/>
        </w:rPr>
        <w:t>evolved</w:t>
      </w:r>
      <w:r w:rsidRPr="00D419C1">
        <w:rPr>
          <w:rFonts w:cs="Arial"/>
          <w:sz w:val="24"/>
          <w:szCs w:val="24"/>
          <w:lang w:val="en-US"/>
        </w:rPr>
        <w:t xml:space="preserve"> </w:t>
      </w:r>
      <w:r w:rsidRPr="00D419C1">
        <w:rPr>
          <w:rFonts w:eastAsia="Calibri" w:cs="Arial"/>
          <w:sz w:val="24"/>
          <w:szCs w:val="24"/>
          <w:lang w:val="en-US"/>
        </w:rPr>
        <w:t>into</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characterological</w:t>
      </w:r>
      <w:r w:rsidRPr="00D419C1">
        <w:rPr>
          <w:rFonts w:cs="Arial"/>
          <w:sz w:val="24"/>
          <w:szCs w:val="24"/>
          <w:lang w:val="en-US"/>
        </w:rPr>
        <w:t xml:space="preserve"> </w:t>
      </w:r>
      <w:r w:rsidRPr="00D419C1">
        <w:rPr>
          <w:rFonts w:eastAsia="Calibri" w:cs="Arial"/>
          <w:sz w:val="24"/>
          <w:szCs w:val="24"/>
          <w:lang w:val="en-US"/>
        </w:rPr>
        <w:t>one</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conceived</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deficiencies</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terms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w:t>
      </w:r>
    </w:p>
    <w:p w14:paraId="396A5213" w14:textId="77777777" w:rsidR="00AF6837" w:rsidRPr="00D419C1" w:rsidRDefault="00AF6837" w:rsidP="00AF6837">
      <w:pPr>
        <w:pStyle w:val="NoSpacing"/>
        <w:ind w:firstLine="720"/>
        <w:rPr>
          <w:rFonts w:cs="Arial"/>
          <w:sz w:val="24"/>
          <w:szCs w:val="24"/>
          <w:lang w:val="en-US"/>
        </w:rPr>
      </w:pPr>
    </w:p>
    <w:p w14:paraId="3EDB825D" w14:textId="77777777" w:rsidR="00AF6837" w:rsidRPr="00D419C1" w:rsidRDefault="00AF6837" w:rsidP="00AF6837">
      <w:pPr>
        <w:pStyle w:val="NoSpacing"/>
        <w:jc w:val="center"/>
        <w:outlineLvl w:val="0"/>
        <w:rPr>
          <w:rFonts w:cs="Arial"/>
          <w:b/>
          <w:sz w:val="24"/>
          <w:szCs w:val="24"/>
          <w:lang w:val="en-US"/>
        </w:rPr>
      </w:pPr>
      <w:r w:rsidRPr="00D419C1">
        <w:rPr>
          <w:rFonts w:cs="Arial"/>
          <w:b/>
          <w:sz w:val="24"/>
          <w:szCs w:val="24"/>
          <w:lang w:val="en-US"/>
        </w:rPr>
        <w:t xml:space="preserve">V. FROM IDOLS TO VICES </w:t>
      </w:r>
    </w:p>
    <w:p w14:paraId="0624ED00" w14:textId="77777777" w:rsidR="00AF6837" w:rsidRPr="002C2CD6" w:rsidRDefault="00AF6837" w:rsidP="00AF6837">
      <w:pPr>
        <w:spacing w:line="360" w:lineRule="auto"/>
        <w:rPr>
          <w:rFonts w:ascii="Calibri" w:hAnsi="Calibri"/>
        </w:rPr>
      </w:pPr>
      <w:r w:rsidRPr="002C2CD6">
        <w:rPr>
          <w:rFonts w:ascii="Calibri" w:eastAsia="Calibri" w:hAnsi="Calibri" w:cs="Arial"/>
          <w:lang w:val="en-US"/>
        </w:rPr>
        <w:t>The</w:t>
      </w:r>
      <w:r w:rsidRPr="002C2CD6">
        <w:rPr>
          <w:rFonts w:ascii="Calibri" w:hAnsi="Calibri" w:cs="Arial"/>
          <w:lang w:val="en-US"/>
        </w:rPr>
        <w:t xml:space="preserve"> </w:t>
      </w:r>
      <w:r w:rsidRPr="002C2CD6">
        <w:rPr>
          <w:rFonts w:ascii="Calibri" w:eastAsia="Calibri" w:hAnsi="Calibri" w:cs="Arial"/>
          <w:lang w:val="en-US"/>
        </w:rPr>
        <w:t>earliest</w:t>
      </w:r>
      <w:r w:rsidRPr="002C2CD6">
        <w:rPr>
          <w:rFonts w:ascii="Calibri" w:hAnsi="Calibri" w:cs="Arial"/>
          <w:lang w:val="en-US"/>
        </w:rPr>
        <w:t xml:space="preserve"> </w:t>
      </w:r>
      <w:r w:rsidRPr="002C2CD6">
        <w:rPr>
          <w:rFonts w:ascii="Calibri" w:eastAsia="Calibri" w:hAnsi="Calibri" w:cs="Arial"/>
          <w:lang w:val="en-US"/>
        </w:rPr>
        <w:t>figure</w:t>
      </w:r>
      <w:r w:rsidRPr="002C2CD6">
        <w:rPr>
          <w:rFonts w:ascii="Calibri" w:hAnsi="Calibri" w:cs="Arial"/>
          <w:lang w:val="en-US"/>
        </w:rPr>
        <w:t xml:space="preserve"> </w:t>
      </w:r>
      <w:r w:rsidRPr="002C2CD6">
        <w:rPr>
          <w:rFonts w:ascii="Calibri" w:eastAsia="Calibri" w:hAnsi="Calibri" w:cs="Arial"/>
          <w:lang w:val="en-US"/>
        </w:rPr>
        <w:t>in</w:t>
      </w:r>
      <w:r w:rsidRPr="002C2CD6">
        <w:rPr>
          <w:rFonts w:ascii="Calibri" w:hAnsi="Calibri" w:cs="Arial"/>
          <w:lang w:val="en-US"/>
        </w:rPr>
        <w:t xml:space="preserve"> </w:t>
      </w:r>
      <w:r w:rsidRPr="002C2CD6">
        <w:rPr>
          <w:rFonts w:ascii="Calibri" w:eastAsia="Calibri" w:hAnsi="Calibri" w:cs="Arial"/>
          <w:lang w:val="en-US"/>
        </w:rPr>
        <w:t>this</w:t>
      </w:r>
      <w:r w:rsidRPr="002C2CD6">
        <w:rPr>
          <w:rFonts w:ascii="Calibri" w:hAnsi="Calibri" w:cs="Arial"/>
          <w:lang w:val="en-US"/>
        </w:rPr>
        <w:t xml:space="preserve"> </w:t>
      </w:r>
      <w:r w:rsidRPr="002C2CD6">
        <w:rPr>
          <w:rFonts w:ascii="Calibri" w:eastAsia="Calibri" w:hAnsi="Calibri" w:cs="Arial"/>
          <w:lang w:val="en-US"/>
        </w:rPr>
        <w:t>story</w:t>
      </w:r>
      <w:r w:rsidRPr="002C2CD6">
        <w:rPr>
          <w:rFonts w:ascii="Calibri" w:hAnsi="Calibri" w:cs="Arial"/>
          <w:lang w:val="en-US"/>
        </w:rPr>
        <w:t xml:space="preserve"> </w:t>
      </w:r>
      <w:r w:rsidRPr="002C2CD6">
        <w:rPr>
          <w:rFonts w:ascii="Calibri" w:eastAsia="Calibri" w:hAnsi="Calibri" w:cs="Arial"/>
          <w:lang w:val="en-US"/>
        </w:rPr>
        <w:t>is</w:t>
      </w:r>
      <w:r w:rsidRPr="002C2CD6">
        <w:rPr>
          <w:rFonts w:ascii="Calibri" w:hAnsi="Calibri" w:cs="Arial"/>
          <w:lang w:val="en-US"/>
        </w:rPr>
        <w:t xml:space="preserve"> </w:t>
      </w:r>
      <w:r w:rsidRPr="002C2CD6">
        <w:rPr>
          <w:rFonts w:ascii="Calibri" w:eastAsia="Calibri" w:hAnsi="Calibri" w:cs="Arial"/>
          <w:lang w:val="en-US"/>
        </w:rPr>
        <w:t>Francis</w:t>
      </w:r>
      <w:r w:rsidRPr="002C2CD6">
        <w:rPr>
          <w:rFonts w:ascii="Calibri" w:hAnsi="Calibri" w:cs="Arial"/>
          <w:lang w:val="en-US"/>
        </w:rPr>
        <w:t xml:space="preserve"> </w:t>
      </w:r>
      <w:r w:rsidRPr="002C2CD6">
        <w:rPr>
          <w:rFonts w:ascii="Calibri" w:eastAsia="Calibri" w:hAnsi="Calibri" w:cs="Arial"/>
          <w:lang w:val="en-US"/>
        </w:rPr>
        <w:t>Bacon</w:t>
      </w:r>
      <w:r w:rsidRPr="002C2CD6">
        <w:rPr>
          <w:rFonts w:ascii="Calibri" w:hAnsi="Calibri" w:cs="Arial"/>
          <w:lang w:val="en-US"/>
        </w:rPr>
        <w:t xml:space="preserve"> (1561-1626). </w:t>
      </w:r>
      <w:r w:rsidRPr="002C2CD6">
        <w:rPr>
          <w:rFonts w:ascii="Calibri" w:eastAsia="Calibri" w:hAnsi="Calibri" w:cs="Arial"/>
          <w:lang w:val="en-US"/>
        </w:rPr>
        <w:t>In</w:t>
      </w:r>
      <w:r w:rsidRPr="002C2CD6">
        <w:rPr>
          <w:rFonts w:ascii="Calibri" w:hAnsi="Calibri" w:cs="Arial"/>
          <w:lang w:val="en-US"/>
        </w:rPr>
        <w:t xml:space="preserve"> </w:t>
      </w:r>
      <w:r w:rsidRPr="002C2CD6">
        <w:rPr>
          <w:rFonts w:ascii="Calibri" w:eastAsia="Calibri" w:hAnsi="Calibri" w:cs="Arial"/>
          <w:i/>
          <w:lang w:val="en-US"/>
        </w:rPr>
        <w:t>New</w:t>
      </w:r>
      <w:r w:rsidRPr="002C2CD6">
        <w:rPr>
          <w:rFonts w:ascii="Calibri" w:hAnsi="Calibri" w:cs="Arial"/>
          <w:i/>
          <w:lang w:val="en-US"/>
        </w:rPr>
        <w:t xml:space="preserve"> </w:t>
      </w:r>
      <w:r w:rsidRPr="002C2CD6">
        <w:rPr>
          <w:rFonts w:ascii="Calibri" w:eastAsia="Calibri" w:hAnsi="Calibri" w:cs="Arial"/>
          <w:i/>
          <w:lang w:val="en-US"/>
        </w:rPr>
        <w:t>Organon</w:t>
      </w:r>
      <w:r w:rsidRPr="002C2CD6">
        <w:rPr>
          <w:rFonts w:ascii="Calibri" w:hAnsi="Calibri" w:cs="Arial"/>
          <w:lang w:val="en-US"/>
        </w:rPr>
        <w:t xml:space="preserve">, </w:t>
      </w:r>
      <w:r w:rsidRPr="002C2CD6">
        <w:rPr>
          <w:rFonts w:ascii="Calibri" w:eastAsia="Calibri" w:hAnsi="Calibri" w:cs="Arial"/>
          <w:lang w:val="en-US"/>
        </w:rPr>
        <w:t>of</w:t>
      </w:r>
      <w:r w:rsidRPr="002C2CD6">
        <w:rPr>
          <w:rFonts w:ascii="Calibri" w:hAnsi="Calibri" w:cs="Arial"/>
          <w:lang w:val="en-US"/>
        </w:rPr>
        <w:t xml:space="preserve"> 1620, he </w:t>
      </w:r>
      <w:r w:rsidRPr="002C2CD6">
        <w:rPr>
          <w:rFonts w:ascii="Calibri" w:eastAsia="Calibri" w:hAnsi="Calibri" w:cs="Arial"/>
          <w:lang w:val="en-US"/>
        </w:rPr>
        <w:t>described</w:t>
      </w:r>
      <w:r w:rsidRPr="002C2CD6">
        <w:rPr>
          <w:rFonts w:ascii="Calibri" w:hAnsi="Calibri" w:cs="Arial"/>
          <w:lang w:val="en-US"/>
        </w:rPr>
        <w:t xml:space="preserve"> </w:t>
      </w:r>
      <w:r w:rsidRPr="002C2CD6">
        <w:rPr>
          <w:rFonts w:ascii="Calibri" w:eastAsia="Calibri" w:hAnsi="Calibri" w:cs="Arial"/>
          <w:lang w:val="en-US"/>
        </w:rPr>
        <w:t>a</w:t>
      </w:r>
      <w:r w:rsidRPr="002C2CD6">
        <w:rPr>
          <w:rFonts w:ascii="Calibri" w:hAnsi="Calibri" w:cs="Arial"/>
          <w:lang w:val="en-US"/>
        </w:rPr>
        <w:t xml:space="preserve"> </w:t>
      </w:r>
      <w:r w:rsidRPr="002C2CD6">
        <w:rPr>
          <w:rFonts w:ascii="Calibri" w:eastAsia="Calibri" w:hAnsi="Calibri" w:cs="Arial"/>
          <w:lang w:val="en-US"/>
        </w:rPr>
        <w:t>set</w:t>
      </w:r>
      <w:r w:rsidRPr="002C2CD6">
        <w:rPr>
          <w:rFonts w:ascii="Calibri" w:hAnsi="Calibri" w:cs="Arial"/>
          <w:lang w:val="en-US"/>
        </w:rPr>
        <w:t xml:space="preserve"> </w:t>
      </w:r>
      <w:r w:rsidRPr="002C2CD6">
        <w:rPr>
          <w:rFonts w:ascii="Calibri" w:eastAsia="Calibri" w:hAnsi="Calibri" w:cs="Arial"/>
          <w:lang w:val="en-US"/>
        </w:rPr>
        <w:t>of</w:t>
      </w:r>
      <w:r w:rsidRPr="002C2CD6">
        <w:rPr>
          <w:rFonts w:ascii="Calibri" w:hAnsi="Calibri" w:cs="Arial"/>
          <w:lang w:val="en-US"/>
        </w:rPr>
        <w:t xml:space="preserve"> </w:t>
      </w:r>
      <w:r>
        <w:rPr>
          <w:rFonts w:ascii="Calibri" w:hAnsi="Calibri" w:cs="Arial"/>
          <w:lang w:val="en-US"/>
        </w:rPr>
        <w:t>‘</w:t>
      </w:r>
      <w:r w:rsidRPr="002C2CD6">
        <w:rPr>
          <w:rFonts w:ascii="Calibri" w:eastAsia="Calibri" w:hAnsi="Calibri" w:cs="Arial"/>
          <w:lang w:val="en-US"/>
        </w:rPr>
        <w:t>Idols</w:t>
      </w:r>
      <w:r w:rsidRPr="002C2CD6">
        <w:rPr>
          <w:rFonts w:ascii="Calibri" w:hAnsi="Calibri" w:cs="Arial"/>
          <w:lang w:val="en-US"/>
        </w:rPr>
        <w:t xml:space="preserve"> </w:t>
      </w:r>
      <w:r w:rsidRPr="002C2CD6">
        <w:rPr>
          <w:rFonts w:ascii="Calibri" w:eastAsia="Calibri" w:hAnsi="Calibri" w:cs="Arial"/>
          <w:lang w:val="en-US"/>
        </w:rPr>
        <w:t>of</w:t>
      </w:r>
      <w:r w:rsidRPr="002C2CD6">
        <w:rPr>
          <w:rFonts w:ascii="Calibri" w:hAnsi="Calibri" w:cs="Arial"/>
          <w:lang w:val="en-US"/>
        </w:rPr>
        <w:t xml:space="preserve"> </w:t>
      </w:r>
      <w:r w:rsidRPr="002C2CD6">
        <w:rPr>
          <w:rFonts w:ascii="Calibri" w:eastAsia="Calibri" w:hAnsi="Calibri" w:cs="Arial"/>
          <w:lang w:val="en-US"/>
        </w:rPr>
        <w:t>the</w:t>
      </w:r>
      <w:r w:rsidRPr="002C2CD6">
        <w:rPr>
          <w:rFonts w:ascii="Calibri" w:hAnsi="Calibri" w:cs="Arial"/>
          <w:lang w:val="en-US"/>
        </w:rPr>
        <w:t xml:space="preserve"> </w:t>
      </w:r>
      <w:r w:rsidRPr="002C2CD6">
        <w:rPr>
          <w:rFonts w:ascii="Calibri" w:eastAsia="Calibri" w:hAnsi="Calibri" w:cs="Arial"/>
          <w:lang w:val="en-US"/>
        </w:rPr>
        <w:t>Mind</w:t>
      </w:r>
      <w:r>
        <w:rPr>
          <w:rFonts w:ascii="Calibri" w:eastAsia="Calibri" w:hAnsi="Calibri" w:cs="Arial"/>
          <w:lang w:val="en-US"/>
        </w:rPr>
        <w:t>’</w:t>
      </w:r>
      <w:r>
        <w:rPr>
          <w:rFonts w:ascii="Calibri" w:hAnsi="Calibri" w:cs="Arial"/>
          <w:lang w:val="en-US"/>
        </w:rPr>
        <w:t>,</w:t>
      </w:r>
      <w:r w:rsidRPr="002C2CD6">
        <w:rPr>
          <w:rFonts w:ascii="Calibri" w:hAnsi="Calibri" w:cs="Arial"/>
          <w:lang w:val="en-US"/>
        </w:rPr>
        <w:t xml:space="preserve"> </w:t>
      </w:r>
      <w:r w:rsidRPr="002C2CD6">
        <w:rPr>
          <w:rFonts w:ascii="Calibri" w:eastAsia="Calibri" w:hAnsi="Calibri" w:cs="Arial"/>
          <w:lang w:val="en-US"/>
        </w:rPr>
        <w:t>which</w:t>
      </w:r>
      <w:r w:rsidRPr="002C2CD6">
        <w:rPr>
          <w:rFonts w:ascii="Calibri" w:hAnsi="Calibri" w:cs="Arial"/>
          <w:lang w:val="en-US"/>
        </w:rPr>
        <w:t xml:space="preserve"> </w:t>
      </w:r>
      <w:r>
        <w:rPr>
          <w:rFonts w:ascii="Calibri" w:hAnsi="Calibri" w:cs="Arial"/>
          <w:lang w:val="en-US"/>
        </w:rPr>
        <w:t>“</w:t>
      </w:r>
      <w:r w:rsidRPr="002C2CD6">
        <w:rPr>
          <w:rFonts w:ascii="Calibri" w:eastAsia="Calibri" w:hAnsi="Calibri" w:cs="Arial"/>
          <w:lang w:val="en-US"/>
        </w:rPr>
        <w:t>do</w:t>
      </w:r>
      <w:r w:rsidRPr="002C2CD6">
        <w:rPr>
          <w:rFonts w:ascii="Calibri" w:hAnsi="Calibri" w:cs="Arial"/>
          <w:lang w:val="en-US"/>
        </w:rPr>
        <w:t xml:space="preserve"> </w:t>
      </w:r>
      <w:r w:rsidRPr="002C2CD6">
        <w:rPr>
          <w:rFonts w:ascii="Calibri" w:eastAsia="Calibri" w:hAnsi="Calibri" w:cs="Arial"/>
          <w:lang w:val="en-US"/>
        </w:rPr>
        <w:t>violence</w:t>
      </w:r>
      <w:r w:rsidRPr="002C2CD6">
        <w:rPr>
          <w:rFonts w:ascii="Calibri" w:hAnsi="Calibri" w:cs="Arial"/>
          <w:lang w:val="en-US"/>
        </w:rPr>
        <w:t xml:space="preserve"> </w:t>
      </w:r>
      <w:r w:rsidRPr="002C2CD6">
        <w:rPr>
          <w:rFonts w:ascii="Calibri" w:eastAsia="Calibri" w:hAnsi="Calibri" w:cs="Arial"/>
          <w:lang w:val="en-US"/>
        </w:rPr>
        <w:t>to</w:t>
      </w:r>
      <w:r w:rsidRPr="002C2CD6">
        <w:rPr>
          <w:rFonts w:ascii="Calibri" w:hAnsi="Calibri" w:cs="Arial"/>
          <w:lang w:val="en-US"/>
        </w:rPr>
        <w:t xml:space="preserve"> </w:t>
      </w:r>
      <w:r w:rsidRPr="002C2CD6">
        <w:rPr>
          <w:rFonts w:ascii="Calibri" w:eastAsia="Calibri" w:hAnsi="Calibri" w:cs="Arial"/>
          <w:lang w:val="en-US"/>
        </w:rPr>
        <w:t>the</w:t>
      </w:r>
      <w:r w:rsidRPr="002C2CD6">
        <w:rPr>
          <w:rFonts w:ascii="Calibri" w:hAnsi="Calibri" w:cs="Arial"/>
          <w:lang w:val="en-US"/>
        </w:rPr>
        <w:t xml:space="preserve"> </w:t>
      </w:r>
      <w:r w:rsidRPr="002C2CD6">
        <w:rPr>
          <w:rFonts w:ascii="Calibri" w:eastAsia="Calibri" w:hAnsi="Calibri" w:cs="Arial"/>
          <w:lang w:val="en-US"/>
        </w:rPr>
        <w:t>understanding</w:t>
      </w:r>
      <w:r w:rsidRPr="002C2CD6">
        <w:rPr>
          <w:rFonts w:ascii="Calibri" w:hAnsi="Calibri" w:cs="Arial"/>
          <w:lang w:val="en-US"/>
        </w:rPr>
        <w:t xml:space="preserve"> </w:t>
      </w:r>
      <w:r w:rsidRPr="002C2CD6">
        <w:rPr>
          <w:rFonts w:ascii="Calibri" w:eastAsia="Calibri" w:hAnsi="Calibri" w:cs="Arial"/>
          <w:lang w:val="en-US"/>
        </w:rPr>
        <w:t>and</w:t>
      </w:r>
      <w:r w:rsidRPr="002C2CD6">
        <w:rPr>
          <w:rFonts w:ascii="Calibri" w:hAnsi="Calibri" w:cs="Arial"/>
          <w:lang w:val="en-US"/>
        </w:rPr>
        <w:t xml:space="preserve"> </w:t>
      </w:r>
      <w:r w:rsidRPr="002C2CD6">
        <w:rPr>
          <w:rFonts w:ascii="Calibri" w:eastAsia="Calibri" w:hAnsi="Calibri" w:cs="Arial"/>
          <w:lang w:val="en-US"/>
        </w:rPr>
        <w:t>confuse</w:t>
      </w:r>
      <w:r w:rsidRPr="002C2CD6">
        <w:rPr>
          <w:rFonts w:ascii="Calibri" w:hAnsi="Calibri" w:cs="Arial"/>
          <w:lang w:val="en-US"/>
        </w:rPr>
        <w:t xml:space="preserve"> </w:t>
      </w:r>
      <w:r w:rsidRPr="002C2CD6">
        <w:rPr>
          <w:rFonts w:ascii="Calibri" w:eastAsia="Calibri" w:hAnsi="Calibri" w:cs="Arial"/>
          <w:lang w:val="en-US"/>
        </w:rPr>
        <w:t>everything</w:t>
      </w:r>
      <w:r>
        <w:rPr>
          <w:rFonts w:ascii="Calibri" w:hAnsi="Calibri" w:cs="Arial"/>
          <w:lang w:val="en-US"/>
        </w:rPr>
        <w:t>”</w:t>
      </w:r>
      <w:r w:rsidRPr="002C2CD6">
        <w:rPr>
          <w:rFonts w:ascii="Calibri" w:hAnsi="Calibri" w:cs="Arial"/>
          <w:lang w:val="en-US"/>
        </w:rPr>
        <w:t xml:space="preserve"> (</w:t>
      </w:r>
      <w:r w:rsidRPr="002C2CD6">
        <w:rPr>
          <w:rFonts w:ascii="Calibri" w:hAnsi="Calibri" w:cs="Arial"/>
          <w:color w:val="000000" w:themeColor="text1"/>
        </w:rPr>
        <w:t>2000: §44</w:t>
      </w:r>
      <w:r w:rsidRPr="002C2CD6">
        <w:rPr>
          <w:rFonts w:ascii="Calibri" w:hAnsi="Calibri" w:cs="Arial"/>
          <w:lang w:val="en-US"/>
        </w:rPr>
        <w:t xml:space="preserve">). </w:t>
      </w:r>
      <w:r w:rsidRPr="002C2CD6">
        <w:rPr>
          <w:rFonts w:ascii="Calibri" w:eastAsia="Calibri" w:hAnsi="Calibri" w:cs="Arial"/>
          <w:lang w:val="en-US"/>
        </w:rPr>
        <w:t>These</w:t>
      </w:r>
      <w:r w:rsidRPr="002C2CD6">
        <w:rPr>
          <w:rFonts w:ascii="Calibri" w:hAnsi="Calibri" w:cs="Arial"/>
          <w:lang w:val="en-US"/>
        </w:rPr>
        <w:t xml:space="preserve"> </w:t>
      </w:r>
      <w:r w:rsidRPr="002C2CD6">
        <w:rPr>
          <w:rFonts w:ascii="Calibri" w:eastAsia="Calibri" w:hAnsi="Calibri" w:cs="Arial"/>
          <w:lang w:val="en-US"/>
        </w:rPr>
        <w:t>fall</w:t>
      </w:r>
      <w:r w:rsidRPr="002C2CD6">
        <w:rPr>
          <w:rFonts w:ascii="Calibri" w:hAnsi="Calibri" w:cs="Arial"/>
          <w:lang w:val="en-US"/>
        </w:rPr>
        <w:t xml:space="preserve"> </w:t>
      </w:r>
      <w:r w:rsidRPr="002C2CD6">
        <w:rPr>
          <w:rFonts w:ascii="Calibri" w:eastAsia="Calibri" w:hAnsi="Calibri" w:cs="Arial"/>
          <w:lang w:val="en-US"/>
        </w:rPr>
        <w:t>into</w:t>
      </w:r>
      <w:r w:rsidRPr="002C2CD6">
        <w:rPr>
          <w:rFonts w:ascii="Calibri" w:hAnsi="Calibri" w:cs="Arial"/>
          <w:lang w:val="en-US"/>
        </w:rPr>
        <w:t xml:space="preserve"> </w:t>
      </w:r>
      <w:r w:rsidRPr="002C2CD6">
        <w:rPr>
          <w:rFonts w:ascii="Calibri" w:eastAsia="Calibri" w:hAnsi="Calibri" w:cs="Arial"/>
          <w:lang w:val="en-US"/>
        </w:rPr>
        <w:t>roughly</w:t>
      </w:r>
      <w:r w:rsidRPr="002C2CD6">
        <w:rPr>
          <w:rFonts w:ascii="Calibri" w:hAnsi="Calibri" w:cs="Arial"/>
          <w:lang w:val="en-US"/>
        </w:rPr>
        <w:t xml:space="preserve"> </w:t>
      </w:r>
      <w:r w:rsidRPr="002C2CD6">
        <w:rPr>
          <w:rFonts w:ascii="Calibri" w:eastAsia="Calibri" w:hAnsi="Calibri" w:cs="Arial"/>
          <w:lang w:val="en-US"/>
        </w:rPr>
        <w:t>two</w:t>
      </w:r>
      <w:r w:rsidRPr="002C2CD6">
        <w:rPr>
          <w:rFonts w:ascii="Calibri" w:hAnsi="Calibri" w:cs="Arial"/>
          <w:lang w:val="en-US"/>
        </w:rPr>
        <w:t xml:space="preserve"> </w:t>
      </w:r>
      <w:r w:rsidRPr="002C2CD6">
        <w:rPr>
          <w:rFonts w:ascii="Calibri" w:eastAsia="Calibri" w:hAnsi="Calibri" w:cs="Arial"/>
          <w:lang w:val="en-US"/>
        </w:rPr>
        <w:t>types</w:t>
      </w:r>
      <w:r w:rsidRPr="002C2CD6">
        <w:rPr>
          <w:rFonts w:ascii="Calibri" w:hAnsi="Calibri" w:cs="Arial"/>
          <w:lang w:val="en-US"/>
        </w:rPr>
        <w:t xml:space="preserve">. </w:t>
      </w:r>
      <w:r w:rsidRPr="002C2CD6">
        <w:rPr>
          <w:rFonts w:ascii="Calibri" w:eastAsia="Calibri" w:hAnsi="Calibri" w:cs="Arial"/>
          <w:lang w:val="en-US"/>
        </w:rPr>
        <w:t>The</w:t>
      </w:r>
      <w:r w:rsidRPr="002C2CD6">
        <w:rPr>
          <w:rFonts w:ascii="Calibri" w:hAnsi="Calibri" w:cs="Arial"/>
          <w:lang w:val="en-US"/>
        </w:rPr>
        <w:t xml:space="preserve"> </w:t>
      </w:r>
      <w:r w:rsidRPr="002C2CD6">
        <w:rPr>
          <w:rFonts w:ascii="Calibri" w:eastAsia="Calibri" w:hAnsi="Calibri" w:cs="Arial"/>
          <w:lang w:val="en-US"/>
        </w:rPr>
        <w:t>Idols</w:t>
      </w:r>
      <w:r w:rsidRPr="002C2CD6">
        <w:rPr>
          <w:rFonts w:ascii="Calibri" w:hAnsi="Calibri" w:cs="Arial"/>
          <w:lang w:val="en-US"/>
        </w:rPr>
        <w:t xml:space="preserve"> </w:t>
      </w:r>
      <w:r w:rsidRPr="002C2CD6">
        <w:rPr>
          <w:rFonts w:ascii="Calibri" w:eastAsia="Calibri" w:hAnsi="Calibri" w:cs="Arial"/>
          <w:lang w:val="en-US"/>
        </w:rPr>
        <w:t>of</w:t>
      </w:r>
      <w:r w:rsidRPr="002C2CD6">
        <w:rPr>
          <w:rFonts w:ascii="Calibri" w:hAnsi="Calibri" w:cs="Arial"/>
          <w:lang w:val="en-US"/>
        </w:rPr>
        <w:t xml:space="preserve"> </w:t>
      </w:r>
      <w:r w:rsidRPr="002C2CD6">
        <w:rPr>
          <w:rFonts w:ascii="Calibri" w:eastAsia="Calibri" w:hAnsi="Calibri" w:cs="Arial"/>
          <w:lang w:val="en-US"/>
        </w:rPr>
        <w:t>the</w:t>
      </w:r>
      <w:r w:rsidRPr="002C2CD6">
        <w:rPr>
          <w:rFonts w:ascii="Calibri" w:hAnsi="Calibri" w:cs="Arial"/>
          <w:lang w:val="en-US"/>
        </w:rPr>
        <w:t xml:space="preserve"> </w:t>
      </w:r>
      <w:r w:rsidRPr="002C2CD6">
        <w:rPr>
          <w:rFonts w:ascii="Calibri" w:eastAsia="Calibri" w:hAnsi="Calibri" w:cs="Arial"/>
          <w:lang w:val="en-US"/>
        </w:rPr>
        <w:t>Tribe</w:t>
      </w:r>
      <w:r w:rsidRPr="002C2CD6">
        <w:rPr>
          <w:rFonts w:ascii="Calibri" w:hAnsi="Calibri" w:cs="Arial"/>
          <w:lang w:val="en-US"/>
        </w:rPr>
        <w:t xml:space="preserve"> </w:t>
      </w:r>
      <w:r w:rsidRPr="002C2CD6">
        <w:rPr>
          <w:rFonts w:ascii="Calibri" w:eastAsia="Calibri" w:hAnsi="Calibri" w:cs="Arial"/>
          <w:lang w:val="en-US"/>
        </w:rPr>
        <w:t>and</w:t>
      </w:r>
      <w:r w:rsidRPr="002C2CD6">
        <w:rPr>
          <w:rFonts w:ascii="Calibri" w:hAnsi="Calibri" w:cs="Arial"/>
          <w:lang w:val="en-US"/>
        </w:rPr>
        <w:t xml:space="preserve"> </w:t>
      </w:r>
      <w:r w:rsidRPr="002C2CD6">
        <w:rPr>
          <w:rFonts w:ascii="Calibri" w:eastAsia="Calibri" w:hAnsi="Calibri" w:cs="Arial"/>
          <w:lang w:val="en-US"/>
        </w:rPr>
        <w:t>the</w:t>
      </w:r>
      <w:r w:rsidRPr="002C2CD6">
        <w:rPr>
          <w:rFonts w:ascii="Calibri" w:hAnsi="Calibri" w:cs="Arial"/>
          <w:lang w:val="en-US"/>
        </w:rPr>
        <w:t xml:space="preserve"> </w:t>
      </w:r>
      <w:r w:rsidRPr="002C2CD6">
        <w:rPr>
          <w:rFonts w:ascii="Calibri" w:eastAsia="Calibri" w:hAnsi="Calibri" w:cs="Arial"/>
          <w:lang w:val="en-US"/>
        </w:rPr>
        <w:t>Cave</w:t>
      </w:r>
      <w:r w:rsidRPr="002C2CD6">
        <w:rPr>
          <w:rFonts w:ascii="Calibri" w:hAnsi="Calibri" w:cs="Arial"/>
          <w:lang w:val="en-US"/>
        </w:rPr>
        <w:t xml:space="preserve"> </w:t>
      </w:r>
      <w:r w:rsidRPr="002C2CD6">
        <w:rPr>
          <w:rFonts w:ascii="Calibri" w:eastAsia="Calibri" w:hAnsi="Calibri" w:cs="Arial"/>
          <w:lang w:val="en-US"/>
        </w:rPr>
        <w:t>are</w:t>
      </w:r>
      <w:r w:rsidRPr="002C2CD6">
        <w:rPr>
          <w:rFonts w:ascii="Calibri" w:hAnsi="Calibri" w:cs="Arial"/>
          <w:lang w:val="en-US"/>
        </w:rPr>
        <w:t xml:space="preserve"> </w:t>
      </w:r>
      <w:r w:rsidRPr="002C2CD6">
        <w:rPr>
          <w:rFonts w:ascii="Calibri" w:eastAsia="Calibri" w:hAnsi="Calibri" w:cs="Arial"/>
          <w:lang w:val="en-US"/>
        </w:rPr>
        <w:t>innate</w:t>
      </w:r>
      <w:r w:rsidRPr="002C2CD6">
        <w:rPr>
          <w:rFonts w:ascii="Calibri" w:hAnsi="Calibri" w:cs="Arial"/>
          <w:lang w:val="en-US"/>
        </w:rPr>
        <w:t xml:space="preserve"> </w:t>
      </w:r>
      <w:r w:rsidRPr="002C2CD6">
        <w:rPr>
          <w:rFonts w:ascii="Calibri" w:eastAsia="Calibri" w:hAnsi="Calibri" w:cs="Arial"/>
          <w:lang w:val="en-US"/>
        </w:rPr>
        <w:t>deficiencies</w:t>
      </w:r>
      <w:r w:rsidRPr="002C2CD6">
        <w:rPr>
          <w:rFonts w:ascii="Calibri" w:hAnsi="Calibri" w:cs="Arial"/>
          <w:lang w:val="en-US"/>
        </w:rPr>
        <w:t xml:space="preserve">: </w:t>
      </w:r>
      <w:r w:rsidRPr="002C2CD6">
        <w:rPr>
          <w:rFonts w:ascii="Calibri" w:eastAsia="Calibri" w:hAnsi="Calibri" w:cs="Arial"/>
          <w:lang w:val="en-US"/>
        </w:rPr>
        <w:t>the</w:t>
      </w:r>
      <w:r w:rsidRPr="002C2CD6">
        <w:rPr>
          <w:rFonts w:ascii="Calibri" w:hAnsi="Calibri" w:cs="Arial"/>
          <w:lang w:val="en-US"/>
        </w:rPr>
        <w:t xml:space="preserve"> </w:t>
      </w:r>
      <w:r w:rsidRPr="002C2CD6">
        <w:rPr>
          <w:rFonts w:ascii="Calibri" w:eastAsia="Calibri" w:hAnsi="Calibri" w:cs="Arial"/>
          <w:lang w:val="en-US"/>
        </w:rPr>
        <w:t>former</w:t>
      </w:r>
      <w:r w:rsidRPr="002C2CD6">
        <w:rPr>
          <w:rFonts w:ascii="Calibri" w:hAnsi="Calibri" w:cs="Arial"/>
          <w:lang w:val="en-US"/>
        </w:rPr>
        <w:t xml:space="preserve"> </w:t>
      </w:r>
      <w:r w:rsidRPr="002C2CD6">
        <w:rPr>
          <w:rFonts w:ascii="Calibri" w:eastAsia="Calibri" w:hAnsi="Calibri" w:cs="Arial"/>
          <w:lang w:val="en-US"/>
        </w:rPr>
        <w:t>are</w:t>
      </w:r>
      <w:r w:rsidRPr="002C2CD6">
        <w:rPr>
          <w:rFonts w:ascii="Calibri" w:hAnsi="Calibri" w:cs="Arial"/>
          <w:lang w:val="en-US"/>
        </w:rPr>
        <w:t xml:space="preserve"> </w:t>
      </w:r>
      <w:r w:rsidRPr="002C2CD6">
        <w:rPr>
          <w:rFonts w:ascii="Calibri" w:eastAsia="Calibri" w:hAnsi="Calibri" w:cs="Arial"/>
          <w:lang w:val="en-US"/>
        </w:rPr>
        <w:t>general</w:t>
      </w:r>
      <w:r w:rsidRPr="002C2CD6">
        <w:rPr>
          <w:rFonts w:ascii="Calibri" w:hAnsi="Calibri" w:cs="Arial"/>
          <w:lang w:val="en-US"/>
        </w:rPr>
        <w:t xml:space="preserve"> </w:t>
      </w:r>
      <w:r w:rsidRPr="002C2CD6">
        <w:rPr>
          <w:rFonts w:ascii="Calibri" w:eastAsia="Calibri" w:hAnsi="Calibri" w:cs="Arial"/>
          <w:lang w:val="en-US"/>
        </w:rPr>
        <w:t>features</w:t>
      </w:r>
      <w:r w:rsidRPr="002C2CD6">
        <w:rPr>
          <w:rFonts w:ascii="Calibri" w:hAnsi="Calibri" w:cs="Arial"/>
          <w:lang w:val="en-US"/>
        </w:rPr>
        <w:t xml:space="preserve"> </w:t>
      </w:r>
      <w:r w:rsidRPr="002C2CD6">
        <w:rPr>
          <w:rFonts w:ascii="Calibri" w:eastAsia="Calibri" w:hAnsi="Calibri" w:cs="Arial"/>
          <w:lang w:val="en-US"/>
        </w:rPr>
        <w:t>of</w:t>
      </w:r>
      <w:r w:rsidRPr="002C2CD6">
        <w:rPr>
          <w:rFonts w:ascii="Calibri" w:hAnsi="Calibri" w:cs="Arial"/>
          <w:lang w:val="en-US"/>
        </w:rPr>
        <w:t xml:space="preserve"> </w:t>
      </w:r>
      <w:r w:rsidRPr="002C2CD6">
        <w:rPr>
          <w:rFonts w:ascii="Calibri" w:eastAsia="Calibri" w:hAnsi="Calibri" w:cs="Arial"/>
          <w:lang w:val="en-US"/>
        </w:rPr>
        <w:t>human</w:t>
      </w:r>
      <w:r w:rsidRPr="002C2CD6">
        <w:rPr>
          <w:rFonts w:ascii="Calibri" w:hAnsi="Calibri" w:cs="Arial"/>
          <w:lang w:val="en-US"/>
        </w:rPr>
        <w:t xml:space="preserve"> </w:t>
      </w:r>
      <w:r w:rsidRPr="002C2CD6">
        <w:rPr>
          <w:rFonts w:ascii="Calibri" w:eastAsia="Calibri" w:hAnsi="Calibri" w:cs="Arial"/>
          <w:lang w:val="en-US"/>
        </w:rPr>
        <w:t>nature</w:t>
      </w:r>
      <w:r>
        <w:rPr>
          <w:rFonts w:ascii="Calibri" w:hAnsi="Calibri" w:cs="Arial"/>
          <w:lang w:val="en-US"/>
        </w:rPr>
        <w:t xml:space="preserve">, </w:t>
      </w:r>
      <w:r>
        <w:rPr>
          <w:rFonts w:ascii="Calibri" w:eastAsia="Calibri" w:hAnsi="Calibri" w:cs="Arial"/>
          <w:lang w:val="en-US"/>
        </w:rPr>
        <w:t xml:space="preserve">like </w:t>
      </w:r>
      <w:r w:rsidRPr="002C2CD6">
        <w:rPr>
          <w:rFonts w:ascii="Calibri" w:eastAsia="Calibri" w:hAnsi="Calibri" w:cs="Arial"/>
          <w:lang w:val="en-US"/>
        </w:rPr>
        <w:t>our</w:t>
      </w:r>
      <w:r w:rsidRPr="002C2CD6">
        <w:rPr>
          <w:rFonts w:ascii="Calibri" w:hAnsi="Calibri" w:cs="Arial"/>
          <w:lang w:val="en-US"/>
        </w:rPr>
        <w:t xml:space="preserve"> </w:t>
      </w:r>
      <w:r w:rsidRPr="002C2CD6">
        <w:rPr>
          <w:rFonts w:ascii="Calibri" w:eastAsia="Calibri" w:hAnsi="Calibri" w:cs="Arial"/>
          <w:lang w:val="en-US"/>
        </w:rPr>
        <w:t>tendency</w:t>
      </w:r>
      <w:r w:rsidRPr="002C2CD6">
        <w:rPr>
          <w:rFonts w:ascii="Calibri" w:hAnsi="Calibri" w:cs="Arial"/>
          <w:lang w:val="en-US"/>
        </w:rPr>
        <w:t xml:space="preserve"> </w:t>
      </w:r>
      <w:r w:rsidRPr="002C2CD6">
        <w:rPr>
          <w:rFonts w:ascii="Calibri" w:eastAsia="Calibri" w:hAnsi="Calibri" w:cs="Arial"/>
          <w:lang w:val="en-US"/>
        </w:rPr>
        <w:t>to</w:t>
      </w:r>
      <w:r w:rsidRPr="002C2CD6">
        <w:rPr>
          <w:rFonts w:ascii="Calibri" w:hAnsi="Calibri" w:cs="Arial"/>
          <w:lang w:val="en-US"/>
        </w:rPr>
        <w:t xml:space="preserve"> </w:t>
      </w:r>
      <w:r w:rsidRPr="002C2CD6">
        <w:rPr>
          <w:rFonts w:ascii="Calibri" w:eastAsia="Calibri" w:hAnsi="Calibri" w:cs="Arial"/>
          <w:lang w:val="en-US"/>
        </w:rPr>
        <w:t>perceive</w:t>
      </w:r>
      <w:r w:rsidRPr="002C2CD6">
        <w:rPr>
          <w:rFonts w:ascii="Calibri" w:hAnsi="Calibri" w:cs="Arial"/>
          <w:lang w:val="en-US"/>
        </w:rPr>
        <w:t xml:space="preserve"> </w:t>
      </w:r>
      <w:r w:rsidRPr="002C2CD6">
        <w:rPr>
          <w:rFonts w:ascii="Calibri" w:eastAsia="Calibri" w:hAnsi="Calibri" w:cs="Arial"/>
          <w:lang w:val="en-US"/>
        </w:rPr>
        <w:t>more</w:t>
      </w:r>
      <w:r w:rsidRPr="002C2CD6">
        <w:rPr>
          <w:rFonts w:ascii="Calibri" w:hAnsi="Calibri" w:cs="Arial"/>
          <w:lang w:val="en-US"/>
        </w:rPr>
        <w:t xml:space="preserve"> </w:t>
      </w:r>
      <w:r w:rsidRPr="002C2CD6">
        <w:rPr>
          <w:rFonts w:ascii="Calibri" w:eastAsia="Calibri" w:hAnsi="Calibri" w:cs="Arial"/>
          <w:lang w:val="en-US"/>
        </w:rPr>
        <w:t>order</w:t>
      </w:r>
      <w:r w:rsidRPr="002C2CD6">
        <w:rPr>
          <w:rFonts w:ascii="Calibri" w:hAnsi="Calibri" w:cs="Arial"/>
          <w:lang w:val="en-US"/>
        </w:rPr>
        <w:t xml:space="preserve"> </w:t>
      </w:r>
      <w:r w:rsidRPr="002C2CD6">
        <w:rPr>
          <w:rFonts w:ascii="Calibri" w:eastAsia="Calibri" w:hAnsi="Calibri" w:cs="Arial"/>
          <w:lang w:val="en-US"/>
        </w:rPr>
        <w:t>in</w:t>
      </w:r>
      <w:r w:rsidRPr="002C2CD6">
        <w:rPr>
          <w:rFonts w:ascii="Calibri" w:hAnsi="Calibri" w:cs="Arial"/>
          <w:lang w:val="en-US"/>
        </w:rPr>
        <w:t xml:space="preserve"> </w:t>
      </w:r>
      <w:r w:rsidRPr="002C2CD6">
        <w:rPr>
          <w:rFonts w:ascii="Calibri" w:eastAsia="Calibri" w:hAnsi="Calibri" w:cs="Arial"/>
          <w:lang w:val="en-US"/>
        </w:rPr>
        <w:t>things</w:t>
      </w:r>
      <w:r w:rsidRPr="002C2CD6">
        <w:rPr>
          <w:rFonts w:ascii="Calibri" w:hAnsi="Calibri" w:cs="Arial"/>
          <w:lang w:val="en-US"/>
        </w:rPr>
        <w:t xml:space="preserve"> </w:t>
      </w:r>
      <w:r w:rsidRPr="002C2CD6">
        <w:rPr>
          <w:rFonts w:ascii="Calibri" w:eastAsia="Calibri" w:hAnsi="Calibri" w:cs="Arial"/>
          <w:lang w:val="en-US"/>
        </w:rPr>
        <w:t>than</w:t>
      </w:r>
      <w:r w:rsidRPr="002C2CD6">
        <w:rPr>
          <w:rFonts w:ascii="Calibri" w:hAnsi="Calibri" w:cs="Arial"/>
          <w:lang w:val="en-US"/>
        </w:rPr>
        <w:t xml:space="preserve"> </w:t>
      </w:r>
      <w:r w:rsidRPr="002C2CD6">
        <w:rPr>
          <w:rFonts w:ascii="Calibri" w:eastAsia="Calibri" w:hAnsi="Calibri" w:cs="Arial"/>
          <w:lang w:val="en-US"/>
        </w:rPr>
        <w:t>exists</w:t>
      </w:r>
      <w:r>
        <w:rPr>
          <w:rFonts w:ascii="Calibri" w:hAnsi="Calibri" w:cs="Arial"/>
          <w:lang w:val="en-US"/>
        </w:rPr>
        <w:t>. T</w:t>
      </w:r>
      <w:r w:rsidRPr="002C2CD6">
        <w:rPr>
          <w:rFonts w:ascii="Calibri" w:eastAsia="Calibri" w:hAnsi="Calibri" w:cs="Arial"/>
          <w:lang w:val="en-US"/>
        </w:rPr>
        <w:t>he</w:t>
      </w:r>
      <w:r w:rsidRPr="002C2CD6">
        <w:rPr>
          <w:rFonts w:ascii="Calibri" w:hAnsi="Calibri" w:cs="Arial"/>
          <w:lang w:val="en-US"/>
        </w:rPr>
        <w:t xml:space="preserve"> </w:t>
      </w:r>
      <w:r w:rsidRPr="002C2CD6">
        <w:rPr>
          <w:rFonts w:ascii="Calibri" w:eastAsia="Calibri" w:hAnsi="Calibri" w:cs="Arial"/>
          <w:lang w:val="en-US"/>
        </w:rPr>
        <w:t>latter</w:t>
      </w:r>
      <w:r w:rsidRPr="002C2CD6">
        <w:rPr>
          <w:rFonts w:ascii="Calibri" w:hAnsi="Calibri" w:cs="Arial"/>
          <w:lang w:val="en-US"/>
        </w:rPr>
        <w:t xml:space="preserve"> </w:t>
      </w:r>
      <w:r w:rsidRPr="002C2CD6">
        <w:rPr>
          <w:rFonts w:ascii="Calibri" w:eastAsia="Calibri" w:hAnsi="Calibri" w:cs="Arial"/>
          <w:lang w:val="en-US"/>
        </w:rPr>
        <w:t>refer</w:t>
      </w:r>
      <w:r w:rsidRPr="002C2CD6">
        <w:rPr>
          <w:rFonts w:ascii="Calibri" w:hAnsi="Calibri" w:cs="Arial"/>
          <w:lang w:val="en-US"/>
        </w:rPr>
        <w:t xml:space="preserve"> </w:t>
      </w:r>
      <w:r w:rsidRPr="002C2CD6">
        <w:rPr>
          <w:rFonts w:ascii="Calibri" w:eastAsia="Calibri" w:hAnsi="Calibri" w:cs="Arial"/>
          <w:lang w:val="en-US"/>
        </w:rPr>
        <w:t>to</w:t>
      </w:r>
      <w:r w:rsidRPr="002C2CD6">
        <w:rPr>
          <w:rFonts w:ascii="Calibri" w:hAnsi="Calibri" w:cs="Arial"/>
          <w:lang w:val="en-US"/>
        </w:rPr>
        <w:t xml:space="preserve"> </w:t>
      </w:r>
      <w:r w:rsidRPr="002C2CD6">
        <w:rPr>
          <w:rFonts w:ascii="Calibri" w:eastAsia="Calibri" w:hAnsi="Calibri" w:cs="Arial"/>
          <w:lang w:val="en-US"/>
        </w:rPr>
        <w:t>idiosyncrasies</w:t>
      </w:r>
      <w:r w:rsidRPr="002C2CD6">
        <w:rPr>
          <w:rFonts w:ascii="Calibri" w:hAnsi="Calibri" w:cs="Arial"/>
          <w:lang w:val="en-US"/>
        </w:rPr>
        <w:t xml:space="preserve"> </w:t>
      </w:r>
      <w:r w:rsidRPr="002C2CD6">
        <w:rPr>
          <w:rFonts w:ascii="Calibri" w:eastAsia="Calibri" w:hAnsi="Calibri" w:cs="Arial"/>
          <w:lang w:val="en-US"/>
        </w:rPr>
        <w:t>of</w:t>
      </w:r>
      <w:r w:rsidRPr="002C2CD6">
        <w:rPr>
          <w:rFonts w:ascii="Calibri" w:hAnsi="Calibri" w:cs="Arial"/>
          <w:lang w:val="en-US"/>
        </w:rPr>
        <w:t xml:space="preserve"> </w:t>
      </w:r>
      <w:r w:rsidRPr="002C2CD6">
        <w:rPr>
          <w:rFonts w:ascii="Calibri" w:eastAsia="Calibri" w:hAnsi="Calibri" w:cs="Arial"/>
          <w:lang w:val="en-US"/>
        </w:rPr>
        <w:t>individual</w:t>
      </w:r>
      <w:r w:rsidRPr="002C2CD6">
        <w:rPr>
          <w:rFonts w:ascii="Calibri" w:hAnsi="Calibri" w:cs="Arial"/>
          <w:lang w:val="en-US"/>
        </w:rPr>
        <w:t xml:space="preserve"> </w:t>
      </w:r>
      <w:r w:rsidRPr="002C2CD6">
        <w:rPr>
          <w:rFonts w:ascii="Calibri" w:eastAsia="Calibri" w:hAnsi="Calibri" w:cs="Arial"/>
          <w:lang w:val="en-US"/>
        </w:rPr>
        <w:t>persons</w:t>
      </w:r>
      <w:r w:rsidRPr="002C2CD6">
        <w:rPr>
          <w:rFonts w:ascii="Calibri" w:hAnsi="Calibri" w:cs="Arial"/>
          <w:lang w:val="en-US"/>
        </w:rPr>
        <w:t xml:space="preserve">. </w:t>
      </w:r>
      <w:r w:rsidRPr="002C2CD6">
        <w:rPr>
          <w:rFonts w:ascii="Calibri" w:eastAsia="Calibri" w:hAnsi="Calibri" w:cs="Arial"/>
          <w:lang w:val="en-US"/>
        </w:rPr>
        <w:t>By</w:t>
      </w:r>
      <w:r w:rsidRPr="002C2CD6">
        <w:rPr>
          <w:rFonts w:ascii="Calibri" w:hAnsi="Calibri" w:cs="Arial"/>
          <w:lang w:val="en-US"/>
        </w:rPr>
        <w:t xml:space="preserve"> </w:t>
      </w:r>
      <w:r w:rsidRPr="002C2CD6">
        <w:rPr>
          <w:rFonts w:ascii="Calibri" w:eastAsia="Calibri" w:hAnsi="Calibri" w:cs="Arial"/>
          <w:lang w:val="en-US"/>
        </w:rPr>
        <w:t>contrast</w:t>
      </w:r>
      <w:r w:rsidRPr="002C2CD6">
        <w:rPr>
          <w:rFonts w:ascii="Calibri" w:hAnsi="Calibri" w:cs="Arial"/>
          <w:lang w:val="en-US"/>
        </w:rPr>
        <w:t xml:space="preserve">, </w:t>
      </w:r>
      <w:r w:rsidRPr="002C2CD6">
        <w:rPr>
          <w:rFonts w:ascii="Calibri" w:eastAsia="Calibri" w:hAnsi="Calibri" w:cs="Arial"/>
          <w:lang w:val="en-US"/>
        </w:rPr>
        <w:t>the</w:t>
      </w:r>
      <w:r w:rsidRPr="002C2CD6">
        <w:rPr>
          <w:rFonts w:ascii="Calibri" w:hAnsi="Calibri" w:cs="Arial"/>
          <w:lang w:val="en-US"/>
        </w:rPr>
        <w:t xml:space="preserve"> </w:t>
      </w:r>
      <w:r w:rsidRPr="002C2CD6">
        <w:rPr>
          <w:rFonts w:ascii="Calibri" w:eastAsia="Calibri" w:hAnsi="Calibri" w:cs="Arial"/>
          <w:lang w:val="en-US"/>
        </w:rPr>
        <w:t>Idols</w:t>
      </w:r>
      <w:r w:rsidRPr="002C2CD6">
        <w:rPr>
          <w:rFonts w:ascii="Calibri" w:hAnsi="Calibri" w:cs="Arial"/>
          <w:lang w:val="en-US"/>
        </w:rPr>
        <w:t xml:space="preserve"> </w:t>
      </w:r>
      <w:r w:rsidRPr="002C2CD6">
        <w:rPr>
          <w:rFonts w:ascii="Calibri" w:eastAsia="Calibri" w:hAnsi="Calibri" w:cs="Arial"/>
          <w:lang w:val="en-US"/>
        </w:rPr>
        <w:t>of</w:t>
      </w:r>
      <w:r w:rsidRPr="002C2CD6">
        <w:rPr>
          <w:rFonts w:ascii="Calibri" w:hAnsi="Calibri" w:cs="Arial"/>
          <w:lang w:val="en-US"/>
        </w:rPr>
        <w:t xml:space="preserve"> </w:t>
      </w:r>
      <w:r w:rsidRPr="002C2CD6">
        <w:rPr>
          <w:rFonts w:ascii="Calibri" w:eastAsia="Calibri" w:hAnsi="Calibri" w:cs="Arial"/>
          <w:lang w:val="en-US"/>
        </w:rPr>
        <w:t>the</w:t>
      </w:r>
      <w:r w:rsidRPr="002C2CD6">
        <w:rPr>
          <w:rFonts w:ascii="Calibri" w:hAnsi="Calibri" w:cs="Arial"/>
          <w:lang w:val="en-US"/>
        </w:rPr>
        <w:t xml:space="preserve"> </w:t>
      </w:r>
      <w:r w:rsidRPr="002C2CD6">
        <w:rPr>
          <w:rFonts w:ascii="Calibri" w:eastAsia="Calibri" w:hAnsi="Calibri" w:cs="Arial"/>
          <w:lang w:val="en-US"/>
        </w:rPr>
        <w:t>Marketplace</w:t>
      </w:r>
      <w:r w:rsidRPr="002C2CD6">
        <w:rPr>
          <w:rFonts w:ascii="Calibri" w:hAnsi="Calibri" w:cs="Arial"/>
          <w:lang w:val="en-US"/>
        </w:rPr>
        <w:t xml:space="preserve"> </w:t>
      </w:r>
      <w:r w:rsidRPr="002C2CD6">
        <w:rPr>
          <w:rFonts w:ascii="Calibri" w:eastAsia="Calibri" w:hAnsi="Calibri" w:cs="Arial"/>
          <w:lang w:val="en-US"/>
        </w:rPr>
        <w:t>and</w:t>
      </w:r>
      <w:r w:rsidRPr="002C2CD6">
        <w:rPr>
          <w:rFonts w:ascii="Calibri" w:hAnsi="Calibri" w:cs="Arial"/>
          <w:lang w:val="en-US"/>
        </w:rPr>
        <w:t xml:space="preserve"> </w:t>
      </w:r>
      <w:r w:rsidRPr="002C2CD6">
        <w:rPr>
          <w:rFonts w:ascii="Calibri" w:eastAsia="Calibri" w:hAnsi="Calibri" w:cs="Arial"/>
          <w:lang w:val="en-US"/>
        </w:rPr>
        <w:t>the</w:t>
      </w:r>
      <w:r w:rsidRPr="002C2CD6">
        <w:rPr>
          <w:rFonts w:ascii="Calibri" w:hAnsi="Calibri" w:cs="Arial"/>
          <w:lang w:val="en-US"/>
        </w:rPr>
        <w:t xml:space="preserve"> </w:t>
      </w:r>
      <w:r w:rsidRPr="002C2CD6">
        <w:rPr>
          <w:rFonts w:ascii="Calibri" w:eastAsia="Calibri" w:hAnsi="Calibri" w:cs="Arial"/>
          <w:lang w:val="en-US"/>
        </w:rPr>
        <w:t>Theatre</w:t>
      </w:r>
      <w:r w:rsidRPr="002C2CD6">
        <w:rPr>
          <w:rFonts w:ascii="Calibri" w:hAnsi="Calibri" w:cs="Arial"/>
          <w:lang w:val="en-US"/>
        </w:rPr>
        <w:t xml:space="preserve"> </w:t>
      </w:r>
      <w:r w:rsidRPr="002C2CD6">
        <w:rPr>
          <w:rFonts w:ascii="Calibri" w:eastAsia="Calibri" w:hAnsi="Calibri" w:cs="Arial"/>
          <w:lang w:val="en-US"/>
        </w:rPr>
        <w:t>are</w:t>
      </w:r>
      <w:r w:rsidRPr="002C2CD6">
        <w:rPr>
          <w:rFonts w:ascii="Calibri" w:hAnsi="Calibri" w:cs="Arial"/>
          <w:lang w:val="en-US"/>
        </w:rPr>
        <w:t xml:space="preserve"> </w:t>
      </w:r>
      <w:r w:rsidRPr="002C2CD6">
        <w:rPr>
          <w:rFonts w:ascii="Calibri" w:eastAsia="Calibri" w:hAnsi="Calibri" w:cs="Arial"/>
          <w:lang w:val="en-US"/>
        </w:rPr>
        <w:t>socially</w:t>
      </w:r>
      <w:r w:rsidRPr="002C2CD6">
        <w:rPr>
          <w:rFonts w:ascii="Calibri" w:hAnsi="Calibri" w:cs="Arial"/>
          <w:lang w:val="en-US"/>
        </w:rPr>
        <w:t xml:space="preserve"> </w:t>
      </w:r>
      <w:r w:rsidRPr="002C2CD6">
        <w:rPr>
          <w:rFonts w:ascii="Calibri" w:eastAsia="Calibri" w:hAnsi="Calibri" w:cs="Arial"/>
          <w:lang w:val="en-US"/>
        </w:rPr>
        <w:t>acquired</w:t>
      </w:r>
      <w:r w:rsidRPr="002C2CD6">
        <w:rPr>
          <w:rFonts w:ascii="Calibri" w:hAnsi="Calibri" w:cs="Arial"/>
          <w:lang w:val="en-US"/>
        </w:rPr>
        <w:t xml:space="preserve"> </w:t>
      </w:r>
      <w:r w:rsidRPr="002C2CD6">
        <w:rPr>
          <w:rFonts w:ascii="Calibri" w:eastAsia="Calibri" w:hAnsi="Calibri" w:cs="Arial"/>
          <w:lang w:val="en-US"/>
        </w:rPr>
        <w:t>deficiencies</w:t>
      </w:r>
      <w:r w:rsidRPr="002C2CD6">
        <w:rPr>
          <w:rFonts w:ascii="Calibri" w:hAnsi="Calibri" w:cs="Arial"/>
          <w:lang w:val="en-US"/>
        </w:rPr>
        <w:t xml:space="preserve">, </w:t>
      </w:r>
      <w:r w:rsidRPr="002C2CD6">
        <w:rPr>
          <w:rFonts w:ascii="Calibri" w:eastAsia="Calibri" w:hAnsi="Calibri" w:cs="Arial"/>
          <w:lang w:val="en-US"/>
        </w:rPr>
        <w:t>arising</w:t>
      </w:r>
      <w:r w:rsidRPr="002C2CD6">
        <w:rPr>
          <w:rFonts w:ascii="Calibri" w:hAnsi="Calibri" w:cs="Arial"/>
          <w:lang w:val="en-US"/>
        </w:rPr>
        <w:t xml:space="preserve"> </w:t>
      </w:r>
      <w:r w:rsidRPr="002C2CD6">
        <w:rPr>
          <w:rFonts w:ascii="Calibri" w:eastAsia="Calibri" w:hAnsi="Calibri" w:cs="Arial"/>
          <w:lang w:val="en-US"/>
        </w:rPr>
        <w:t>from</w:t>
      </w:r>
      <w:r w:rsidRPr="002C2CD6">
        <w:rPr>
          <w:rFonts w:ascii="Calibri" w:hAnsi="Calibri" w:cs="Arial"/>
          <w:lang w:val="en-US"/>
        </w:rPr>
        <w:t xml:space="preserve"> </w:t>
      </w:r>
      <w:r w:rsidRPr="002C2CD6">
        <w:rPr>
          <w:rFonts w:ascii="Calibri" w:eastAsia="Calibri" w:hAnsi="Calibri" w:cs="Arial"/>
          <w:lang w:val="en-US"/>
        </w:rPr>
        <w:t>inadequacies</w:t>
      </w:r>
      <w:r w:rsidRPr="002C2CD6">
        <w:rPr>
          <w:rFonts w:ascii="Calibri" w:hAnsi="Calibri" w:cs="Arial"/>
          <w:lang w:val="en-US"/>
        </w:rPr>
        <w:t xml:space="preserve"> </w:t>
      </w:r>
      <w:r w:rsidRPr="002C2CD6">
        <w:rPr>
          <w:rFonts w:ascii="Calibri" w:eastAsia="Calibri" w:hAnsi="Calibri" w:cs="Arial"/>
          <w:lang w:val="en-US"/>
        </w:rPr>
        <w:t>in</w:t>
      </w:r>
      <w:r w:rsidRPr="002C2CD6">
        <w:rPr>
          <w:rFonts w:ascii="Calibri" w:hAnsi="Calibri" w:cs="Arial"/>
          <w:lang w:val="en-US"/>
        </w:rPr>
        <w:t xml:space="preserve"> </w:t>
      </w:r>
      <w:r w:rsidRPr="002C2CD6">
        <w:rPr>
          <w:rFonts w:ascii="Calibri" w:eastAsia="Calibri" w:hAnsi="Calibri" w:cs="Arial"/>
          <w:lang w:val="en-US"/>
        </w:rPr>
        <w:t>our</w:t>
      </w:r>
      <w:r w:rsidRPr="002C2CD6">
        <w:rPr>
          <w:rFonts w:ascii="Calibri" w:hAnsi="Calibri" w:cs="Arial"/>
          <w:lang w:val="en-US"/>
        </w:rPr>
        <w:t xml:space="preserve"> </w:t>
      </w:r>
      <w:r w:rsidRPr="002C2CD6">
        <w:rPr>
          <w:rFonts w:ascii="Calibri" w:eastAsia="Calibri" w:hAnsi="Calibri" w:cs="Arial"/>
          <w:lang w:val="en-US"/>
        </w:rPr>
        <w:t>language</w:t>
      </w:r>
      <w:r w:rsidRPr="002C2CD6">
        <w:rPr>
          <w:rFonts w:ascii="Calibri" w:hAnsi="Calibri" w:cs="Arial"/>
          <w:lang w:val="en-US"/>
        </w:rPr>
        <w:t xml:space="preserve"> </w:t>
      </w:r>
      <w:r w:rsidRPr="002C2CD6">
        <w:rPr>
          <w:rFonts w:ascii="Calibri" w:eastAsia="Calibri" w:hAnsi="Calibri" w:cs="Arial"/>
          <w:lang w:val="en-US"/>
        </w:rPr>
        <w:t>or</w:t>
      </w:r>
      <w:r w:rsidRPr="002C2CD6">
        <w:rPr>
          <w:rFonts w:ascii="Calibri" w:hAnsi="Calibri" w:cs="Arial"/>
          <w:lang w:val="en-US"/>
        </w:rPr>
        <w:t xml:space="preserve"> </w:t>
      </w:r>
      <w:r w:rsidRPr="002C2CD6">
        <w:rPr>
          <w:rFonts w:ascii="Calibri" w:eastAsia="Calibri" w:hAnsi="Calibri" w:cs="Arial"/>
          <w:lang w:val="en-US"/>
        </w:rPr>
        <w:t>philosophical</w:t>
      </w:r>
      <w:r w:rsidRPr="002C2CD6">
        <w:rPr>
          <w:rFonts w:ascii="Calibri" w:hAnsi="Calibri" w:cs="Arial"/>
          <w:lang w:val="en-US"/>
        </w:rPr>
        <w:t xml:space="preserve"> </w:t>
      </w:r>
      <w:r w:rsidRPr="002C2CD6">
        <w:rPr>
          <w:rFonts w:ascii="Calibri" w:eastAsia="Calibri" w:hAnsi="Calibri" w:cs="Arial"/>
          <w:lang w:val="en-US"/>
        </w:rPr>
        <w:t>systems</w:t>
      </w:r>
      <w:r w:rsidRPr="002C2CD6">
        <w:rPr>
          <w:rFonts w:ascii="Calibri" w:hAnsi="Calibri" w:cs="Arial"/>
          <w:lang w:val="en-US"/>
        </w:rPr>
        <w:t xml:space="preserve"> </w:t>
      </w:r>
      <w:r w:rsidRPr="002C2CD6">
        <w:rPr>
          <w:rFonts w:ascii="Calibri" w:eastAsia="Calibri" w:hAnsi="Calibri" w:cs="Arial"/>
          <w:lang w:val="en-US"/>
        </w:rPr>
        <w:t>and</w:t>
      </w:r>
      <w:r w:rsidRPr="002C2CD6">
        <w:rPr>
          <w:rFonts w:ascii="Calibri" w:hAnsi="Calibri" w:cs="Arial"/>
          <w:lang w:val="en-US"/>
        </w:rPr>
        <w:t xml:space="preserve"> </w:t>
      </w:r>
      <w:r w:rsidRPr="002C2CD6">
        <w:rPr>
          <w:rFonts w:ascii="Calibri" w:eastAsia="Calibri" w:hAnsi="Calibri" w:cs="Arial"/>
          <w:lang w:val="en-US"/>
        </w:rPr>
        <w:t>from</w:t>
      </w:r>
      <w:r w:rsidRPr="002C2CD6">
        <w:rPr>
          <w:rFonts w:ascii="Calibri" w:hAnsi="Calibri" w:cs="Arial"/>
          <w:lang w:val="en-US"/>
        </w:rPr>
        <w:t xml:space="preserve"> </w:t>
      </w:r>
      <w:r w:rsidRPr="002C2CD6">
        <w:rPr>
          <w:rFonts w:ascii="Calibri" w:eastAsia="Calibri" w:hAnsi="Calibri" w:cs="Arial"/>
          <w:lang w:val="en-US"/>
        </w:rPr>
        <w:t>our</w:t>
      </w:r>
      <w:r w:rsidRPr="002C2CD6">
        <w:rPr>
          <w:rFonts w:ascii="Calibri" w:hAnsi="Calibri" w:cs="Arial"/>
          <w:lang w:val="en-US"/>
        </w:rPr>
        <w:t xml:space="preserve"> </w:t>
      </w:r>
      <w:r w:rsidRPr="002C2CD6">
        <w:rPr>
          <w:rFonts w:ascii="Calibri" w:eastAsia="Calibri" w:hAnsi="Calibri" w:cs="Arial"/>
          <w:lang w:val="en-US"/>
        </w:rPr>
        <w:t>interactions</w:t>
      </w:r>
      <w:r w:rsidRPr="002C2CD6">
        <w:rPr>
          <w:rFonts w:ascii="Calibri" w:hAnsi="Calibri" w:cs="Arial"/>
          <w:lang w:val="en-US"/>
        </w:rPr>
        <w:t xml:space="preserve"> </w:t>
      </w:r>
      <w:r w:rsidRPr="002C2CD6">
        <w:rPr>
          <w:rFonts w:ascii="Calibri" w:eastAsia="Calibri" w:hAnsi="Calibri" w:cs="Arial"/>
          <w:lang w:val="en-US"/>
        </w:rPr>
        <w:t>with</w:t>
      </w:r>
      <w:r w:rsidRPr="002C2CD6">
        <w:rPr>
          <w:rFonts w:ascii="Calibri" w:hAnsi="Calibri" w:cs="Arial"/>
          <w:lang w:val="en-US"/>
        </w:rPr>
        <w:t xml:space="preserve"> </w:t>
      </w:r>
      <w:r w:rsidRPr="002C2CD6">
        <w:rPr>
          <w:rFonts w:ascii="Calibri" w:eastAsia="Calibri" w:hAnsi="Calibri" w:cs="Arial"/>
          <w:lang w:val="en-US"/>
        </w:rPr>
        <w:t>other</w:t>
      </w:r>
      <w:r w:rsidRPr="002C2CD6">
        <w:rPr>
          <w:rFonts w:ascii="Calibri" w:hAnsi="Calibri" w:cs="Arial"/>
          <w:lang w:val="en-US"/>
        </w:rPr>
        <w:t xml:space="preserve"> </w:t>
      </w:r>
      <w:r w:rsidRPr="002C2CD6">
        <w:rPr>
          <w:rFonts w:ascii="Calibri" w:eastAsia="Calibri" w:hAnsi="Calibri" w:cs="Arial"/>
          <w:lang w:val="en-US"/>
        </w:rPr>
        <w:t>agents</w:t>
      </w:r>
      <w:r w:rsidRPr="002C2CD6">
        <w:rPr>
          <w:rFonts w:ascii="Calibri" w:hAnsi="Calibri" w:cs="Arial"/>
          <w:lang w:val="en-US"/>
        </w:rPr>
        <w:t xml:space="preserve"> (</w:t>
      </w:r>
      <w:r w:rsidRPr="002C2CD6">
        <w:rPr>
          <w:rFonts w:ascii="Calibri" w:eastAsia="Calibri" w:hAnsi="Calibri" w:cs="Arial"/>
          <w:lang w:val="en-US"/>
        </w:rPr>
        <w:t>acquired</w:t>
      </w:r>
      <w:r w:rsidRPr="002C2CD6">
        <w:rPr>
          <w:rFonts w:ascii="Calibri" w:hAnsi="Calibri" w:cs="Arial"/>
          <w:lang w:val="en-US"/>
        </w:rPr>
        <w:t xml:space="preserve"> </w:t>
      </w:r>
      <w:r w:rsidRPr="002C2CD6">
        <w:rPr>
          <w:rFonts w:ascii="Calibri" w:eastAsia="Calibri" w:hAnsi="Calibri" w:cs="Arial"/>
          <w:lang w:val="en-US"/>
        </w:rPr>
        <w:t>biases</w:t>
      </w:r>
      <w:r w:rsidRPr="002C2CD6">
        <w:rPr>
          <w:rFonts w:ascii="Calibri" w:hAnsi="Calibri" w:cs="Arial"/>
          <w:lang w:val="en-US"/>
        </w:rPr>
        <w:t xml:space="preserve">, </w:t>
      </w:r>
      <w:r w:rsidRPr="002C2CD6">
        <w:rPr>
          <w:rFonts w:ascii="Calibri" w:eastAsia="Calibri" w:hAnsi="Calibri" w:cs="Arial"/>
          <w:lang w:val="en-US"/>
        </w:rPr>
        <w:t>say</w:t>
      </w:r>
      <w:r w:rsidRPr="002C2CD6">
        <w:rPr>
          <w:rFonts w:ascii="Calibri" w:hAnsi="Calibri" w:cs="Arial"/>
          <w:lang w:val="en-US"/>
        </w:rPr>
        <w:t xml:space="preserve">). </w:t>
      </w:r>
      <w:r w:rsidRPr="002C2CD6">
        <w:rPr>
          <w:rFonts w:ascii="Calibri" w:eastAsia="Calibri" w:hAnsi="Calibri" w:cs="Arial"/>
          <w:lang w:val="en-US"/>
        </w:rPr>
        <w:t>An</w:t>
      </w:r>
      <w:r w:rsidRPr="002C2CD6">
        <w:rPr>
          <w:rFonts w:ascii="Calibri" w:hAnsi="Calibri" w:cs="Arial"/>
          <w:lang w:val="en-US"/>
        </w:rPr>
        <w:t xml:space="preserve"> </w:t>
      </w:r>
      <w:r w:rsidRPr="002C2CD6">
        <w:rPr>
          <w:rFonts w:ascii="Calibri" w:eastAsia="Calibri" w:hAnsi="Calibri" w:cs="Arial"/>
          <w:lang w:val="en-US"/>
        </w:rPr>
        <w:t>obvious</w:t>
      </w:r>
      <w:r w:rsidRPr="002C2CD6">
        <w:rPr>
          <w:rFonts w:ascii="Calibri" w:hAnsi="Calibri" w:cs="Arial"/>
          <w:lang w:val="en-US"/>
        </w:rPr>
        <w:t xml:space="preserve"> </w:t>
      </w:r>
      <w:r w:rsidRPr="002C2CD6">
        <w:rPr>
          <w:rFonts w:ascii="Calibri" w:eastAsia="Calibri" w:hAnsi="Calibri" w:cs="Arial"/>
          <w:lang w:val="en-US"/>
        </w:rPr>
        <w:t>feature</w:t>
      </w:r>
      <w:r w:rsidRPr="002C2CD6">
        <w:rPr>
          <w:rFonts w:ascii="Calibri" w:hAnsi="Calibri" w:cs="Arial"/>
          <w:lang w:val="en-US"/>
        </w:rPr>
        <w:t xml:space="preserve"> </w:t>
      </w:r>
      <w:r w:rsidRPr="002C2CD6">
        <w:rPr>
          <w:rFonts w:ascii="Calibri" w:eastAsia="Calibri" w:hAnsi="Calibri" w:cs="Arial"/>
          <w:lang w:val="en-US"/>
        </w:rPr>
        <w:t>of</w:t>
      </w:r>
      <w:r w:rsidRPr="002C2CD6">
        <w:rPr>
          <w:rFonts w:ascii="Calibri" w:hAnsi="Calibri" w:cs="Arial"/>
          <w:lang w:val="en-US"/>
        </w:rPr>
        <w:t xml:space="preserve"> </w:t>
      </w:r>
      <w:r w:rsidRPr="002C2CD6">
        <w:rPr>
          <w:rFonts w:ascii="Calibri" w:eastAsia="Calibri" w:hAnsi="Calibri" w:cs="Arial"/>
          <w:lang w:val="en-US"/>
        </w:rPr>
        <w:t>the</w:t>
      </w:r>
      <w:r w:rsidRPr="002C2CD6">
        <w:rPr>
          <w:rFonts w:ascii="Calibri" w:hAnsi="Calibri" w:cs="Arial"/>
          <w:lang w:val="en-US"/>
        </w:rPr>
        <w:t xml:space="preserve"> </w:t>
      </w:r>
      <w:r w:rsidRPr="002C2CD6">
        <w:rPr>
          <w:rFonts w:ascii="Calibri" w:eastAsia="Calibri" w:hAnsi="Calibri" w:cs="Arial"/>
          <w:lang w:val="en-US"/>
        </w:rPr>
        <w:t>Idols</w:t>
      </w:r>
      <w:r w:rsidRPr="002C2CD6">
        <w:rPr>
          <w:rFonts w:ascii="Calibri" w:hAnsi="Calibri" w:cs="Arial"/>
          <w:lang w:val="en-US"/>
        </w:rPr>
        <w:t xml:space="preserve"> </w:t>
      </w:r>
      <w:r w:rsidRPr="002C2CD6">
        <w:rPr>
          <w:rFonts w:ascii="Calibri" w:eastAsia="Calibri" w:hAnsi="Calibri" w:cs="Arial"/>
          <w:lang w:val="en-US"/>
        </w:rPr>
        <w:t>is</w:t>
      </w:r>
      <w:r w:rsidRPr="002C2CD6">
        <w:rPr>
          <w:rFonts w:ascii="Calibri" w:hAnsi="Calibri" w:cs="Arial"/>
          <w:lang w:val="en-US"/>
        </w:rPr>
        <w:t xml:space="preserve"> </w:t>
      </w:r>
      <w:r w:rsidRPr="002C2CD6">
        <w:rPr>
          <w:rFonts w:ascii="Calibri" w:eastAsia="Calibri" w:hAnsi="Calibri" w:cs="Arial"/>
          <w:lang w:val="en-US"/>
        </w:rPr>
        <w:t>that</w:t>
      </w:r>
      <w:r w:rsidRPr="002C2CD6">
        <w:rPr>
          <w:rFonts w:ascii="Calibri" w:hAnsi="Calibri" w:cs="Arial"/>
          <w:lang w:val="en-US"/>
        </w:rPr>
        <w:t xml:space="preserve"> </w:t>
      </w:r>
      <w:r w:rsidRPr="002C2CD6">
        <w:rPr>
          <w:rFonts w:ascii="Calibri" w:eastAsia="Calibri" w:hAnsi="Calibri" w:cs="Arial"/>
          <w:lang w:val="en-US"/>
        </w:rPr>
        <w:t>they</w:t>
      </w:r>
      <w:r w:rsidRPr="002C2CD6">
        <w:rPr>
          <w:rFonts w:ascii="Calibri" w:hAnsi="Calibri" w:cs="Arial"/>
          <w:lang w:val="en-US"/>
        </w:rPr>
        <w:t xml:space="preserve"> </w:t>
      </w:r>
      <w:r w:rsidRPr="002C2CD6">
        <w:rPr>
          <w:rFonts w:ascii="Calibri" w:eastAsia="Calibri" w:hAnsi="Calibri" w:cs="Arial"/>
          <w:lang w:val="en-US"/>
        </w:rPr>
        <w:t>incorporate</w:t>
      </w:r>
      <w:r w:rsidRPr="002C2CD6">
        <w:rPr>
          <w:rFonts w:ascii="Calibri" w:hAnsi="Calibri" w:cs="Arial"/>
          <w:lang w:val="en-US"/>
        </w:rPr>
        <w:t xml:space="preserve"> </w:t>
      </w:r>
      <w:r w:rsidRPr="002C2CD6">
        <w:rPr>
          <w:rFonts w:ascii="Calibri" w:eastAsia="Calibri" w:hAnsi="Calibri" w:cs="Arial"/>
          <w:lang w:val="en-US"/>
        </w:rPr>
        <w:t>a</w:t>
      </w:r>
      <w:r w:rsidRPr="002C2CD6">
        <w:rPr>
          <w:rFonts w:ascii="Calibri" w:hAnsi="Calibri" w:cs="Arial"/>
          <w:lang w:val="en-US"/>
        </w:rPr>
        <w:t xml:space="preserve"> </w:t>
      </w:r>
      <w:r w:rsidRPr="002C2CD6">
        <w:rPr>
          <w:rFonts w:ascii="Calibri" w:eastAsia="Calibri" w:hAnsi="Calibri" w:cs="Arial"/>
          <w:lang w:val="en-US"/>
        </w:rPr>
        <w:t>range</w:t>
      </w:r>
      <w:r w:rsidRPr="002C2CD6">
        <w:rPr>
          <w:rFonts w:ascii="Calibri" w:hAnsi="Calibri" w:cs="Arial"/>
          <w:lang w:val="en-US"/>
        </w:rPr>
        <w:t xml:space="preserve"> </w:t>
      </w:r>
      <w:r w:rsidRPr="002C2CD6">
        <w:rPr>
          <w:rFonts w:ascii="Calibri" w:eastAsia="Calibri" w:hAnsi="Calibri" w:cs="Arial"/>
          <w:lang w:val="en-US"/>
        </w:rPr>
        <w:t>of</w:t>
      </w:r>
      <w:r w:rsidRPr="002C2CD6">
        <w:rPr>
          <w:rFonts w:ascii="Calibri" w:hAnsi="Calibri" w:cs="Arial"/>
          <w:lang w:val="en-US"/>
        </w:rPr>
        <w:t xml:space="preserve"> </w:t>
      </w:r>
      <w:r w:rsidRPr="002C2CD6">
        <w:rPr>
          <w:rFonts w:ascii="Calibri" w:eastAsia="Calibri" w:hAnsi="Calibri" w:cs="Arial"/>
          <w:lang w:val="en-US"/>
        </w:rPr>
        <w:t>epistemic</w:t>
      </w:r>
      <w:r w:rsidRPr="002C2CD6">
        <w:rPr>
          <w:rFonts w:ascii="Calibri" w:hAnsi="Calibri" w:cs="Arial"/>
          <w:lang w:val="en-US"/>
        </w:rPr>
        <w:t xml:space="preserve"> </w:t>
      </w:r>
      <w:r w:rsidRPr="002C2CD6">
        <w:rPr>
          <w:rFonts w:ascii="Calibri" w:eastAsia="Calibri" w:hAnsi="Calibri" w:cs="Arial"/>
          <w:lang w:val="en-US"/>
        </w:rPr>
        <w:t>vices</w:t>
      </w:r>
      <w:r w:rsidRPr="002C2CD6">
        <w:rPr>
          <w:rFonts w:ascii="Calibri" w:hAnsi="Calibri" w:cs="Arial"/>
          <w:lang w:val="en-US"/>
        </w:rPr>
        <w:t xml:space="preserve"> </w:t>
      </w:r>
      <w:r w:rsidRPr="002C2CD6">
        <w:rPr>
          <w:rFonts w:ascii="Calibri" w:eastAsia="Calibri" w:hAnsi="Calibri" w:cs="Arial"/>
          <w:lang w:val="en-US"/>
        </w:rPr>
        <w:t>and</w:t>
      </w:r>
      <w:r w:rsidRPr="002C2CD6">
        <w:rPr>
          <w:rFonts w:ascii="Calibri" w:hAnsi="Calibri" w:cs="Arial"/>
          <w:lang w:val="en-US"/>
        </w:rPr>
        <w:t xml:space="preserve"> </w:t>
      </w:r>
      <w:r w:rsidRPr="002C2CD6">
        <w:rPr>
          <w:rFonts w:ascii="Calibri" w:eastAsia="Calibri" w:hAnsi="Calibri" w:cs="Arial"/>
          <w:lang w:val="en-US"/>
        </w:rPr>
        <w:t>failings</w:t>
      </w:r>
      <w:r w:rsidRPr="002C2CD6">
        <w:rPr>
          <w:rFonts w:ascii="Calibri" w:hAnsi="Calibri" w:cs="Arial"/>
          <w:lang w:val="en-US"/>
        </w:rPr>
        <w:t xml:space="preserve">. </w:t>
      </w:r>
      <w:r w:rsidRPr="002C2CD6">
        <w:rPr>
          <w:rFonts w:ascii="Calibri" w:eastAsia="Calibri" w:hAnsi="Calibri" w:cs="Arial"/>
          <w:lang w:val="en-US"/>
        </w:rPr>
        <w:t>It</w:t>
      </w:r>
      <w:r w:rsidRPr="002C2CD6">
        <w:rPr>
          <w:rFonts w:ascii="Calibri" w:hAnsi="Calibri" w:cs="Arial"/>
          <w:lang w:val="en-US"/>
        </w:rPr>
        <w:t xml:space="preserve"> </w:t>
      </w:r>
      <w:r w:rsidRPr="002C2CD6">
        <w:rPr>
          <w:rFonts w:ascii="Calibri" w:eastAsia="Calibri" w:hAnsi="Calibri" w:cs="Arial"/>
          <w:lang w:val="en-US"/>
        </w:rPr>
        <w:t>seems</w:t>
      </w:r>
      <w:r w:rsidRPr="002C2CD6">
        <w:rPr>
          <w:rFonts w:ascii="Calibri" w:hAnsi="Calibri" w:cs="Arial"/>
          <w:lang w:val="en-US"/>
        </w:rPr>
        <w:t xml:space="preserve"> </w:t>
      </w:r>
      <w:r w:rsidRPr="002C2CD6">
        <w:rPr>
          <w:rFonts w:ascii="Calibri" w:eastAsia="Calibri" w:hAnsi="Calibri" w:cs="Arial"/>
          <w:lang w:val="en-US"/>
        </w:rPr>
        <w:t>obvious</w:t>
      </w:r>
      <w:r w:rsidRPr="002C2CD6">
        <w:rPr>
          <w:rFonts w:ascii="Calibri" w:hAnsi="Calibri" w:cs="Arial"/>
          <w:lang w:val="en-US"/>
        </w:rPr>
        <w:t xml:space="preserve"> </w:t>
      </w:r>
      <w:r w:rsidRPr="002C2CD6">
        <w:rPr>
          <w:rFonts w:ascii="Calibri" w:eastAsia="Calibri" w:hAnsi="Calibri" w:cs="Arial"/>
          <w:lang w:val="en-US"/>
        </w:rPr>
        <w:t>that</w:t>
      </w:r>
      <w:r w:rsidRPr="002C2CD6">
        <w:rPr>
          <w:rFonts w:ascii="Calibri" w:hAnsi="Calibri" w:cs="Arial"/>
          <w:lang w:val="en-US"/>
        </w:rPr>
        <w:t xml:space="preserve"> </w:t>
      </w:r>
      <w:r w:rsidRPr="002C2CD6">
        <w:rPr>
          <w:rFonts w:ascii="Calibri" w:eastAsia="Calibri" w:hAnsi="Calibri" w:cs="Arial"/>
          <w:lang w:val="en-US"/>
        </w:rPr>
        <w:t>the</w:t>
      </w:r>
      <w:r w:rsidRPr="002C2CD6">
        <w:rPr>
          <w:rFonts w:ascii="Calibri" w:hAnsi="Calibri" w:cs="Arial"/>
          <w:lang w:val="en-US"/>
        </w:rPr>
        <w:t xml:space="preserve"> </w:t>
      </w:r>
      <w:r w:rsidRPr="002C2CD6">
        <w:rPr>
          <w:rFonts w:ascii="Calibri" w:eastAsia="Calibri" w:hAnsi="Calibri" w:cs="Arial"/>
          <w:lang w:val="en-US"/>
        </w:rPr>
        <w:t>Idols</w:t>
      </w:r>
      <w:r w:rsidRPr="002C2CD6">
        <w:rPr>
          <w:rFonts w:ascii="Calibri" w:hAnsi="Calibri" w:cs="Arial"/>
          <w:lang w:val="en-US"/>
        </w:rPr>
        <w:t xml:space="preserve"> </w:t>
      </w:r>
      <w:r w:rsidRPr="002C2CD6">
        <w:rPr>
          <w:rFonts w:ascii="Calibri" w:eastAsia="Calibri" w:hAnsi="Calibri" w:cs="Arial"/>
          <w:lang w:val="en-US"/>
        </w:rPr>
        <w:t>are</w:t>
      </w:r>
      <w:r w:rsidRPr="002C2CD6">
        <w:rPr>
          <w:rFonts w:ascii="Calibri" w:hAnsi="Calibri" w:cs="Arial"/>
          <w:lang w:val="en-US"/>
        </w:rPr>
        <w:t xml:space="preserve"> </w:t>
      </w:r>
      <w:r w:rsidRPr="002C2CD6">
        <w:rPr>
          <w:rFonts w:ascii="Calibri" w:eastAsia="Calibri" w:hAnsi="Calibri" w:cs="Arial"/>
          <w:lang w:val="en-US"/>
        </w:rPr>
        <w:t>not</w:t>
      </w:r>
      <w:r w:rsidRPr="002C2CD6">
        <w:rPr>
          <w:rFonts w:ascii="Calibri" w:hAnsi="Calibri" w:cs="Arial"/>
          <w:lang w:val="en-US"/>
        </w:rPr>
        <w:t xml:space="preserve"> </w:t>
      </w:r>
      <w:r w:rsidRPr="002C2CD6">
        <w:rPr>
          <w:rFonts w:ascii="Calibri" w:eastAsia="Calibri" w:hAnsi="Calibri" w:cs="Arial"/>
          <w:lang w:val="en-US"/>
        </w:rPr>
        <w:t>themselves</w:t>
      </w:r>
      <w:r w:rsidRPr="002C2CD6">
        <w:rPr>
          <w:rFonts w:ascii="Calibri" w:hAnsi="Calibri" w:cs="Arial"/>
          <w:lang w:val="en-US"/>
        </w:rPr>
        <w:t xml:space="preserve"> characterological </w:t>
      </w:r>
      <w:r w:rsidRPr="002C2CD6">
        <w:rPr>
          <w:rFonts w:ascii="Calibri" w:eastAsia="Calibri" w:hAnsi="Calibri" w:cs="Arial"/>
          <w:lang w:val="en-US"/>
        </w:rPr>
        <w:t>vices</w:t>
      </w:r>
      <w:r w:rsidRPr="002C2CD6">
        <w:rPr>
          <w:rFonts w:ascii="Calibri" w:hAnsi="Calibri" w:cs="Arial"/>
          <w:lang w:val="en-US"/>
        </w:rPr>
        <w:t xml:space="preserve">, </w:t>
      </w:r>
      <w:r w:rsidRPr="002C2CD6">
        <w:rPr>
          <w:rFonts w:ascii="Calibri" w:eastAsia="Calibri" w:hAnsi="Calibri" w:cs="Arial"/>
          <w:lang w:val="en-US"/>
        </w:rPr>
        <w:t>but</w:t>
      </w:r>
      <w:r w:rsidRPr="002C2CD6">
        <w:rPr>
          <w:rFonts w:ascii="Calibri" w:hAnsi="Calibri" w:cs="Arial"/>
          <w:lang w:val="en-US"/>
        </w:rPr>
        <w:t xml:space="preserve"> </w:t>
      </w:r>
      <w:r w:rsidRPr="002C2CD6">
        <w:rPr>
          <w:rFonts w:ascii="Calibri" w:eastAsia="Calibri" w:hAnsi="Calibri" w:cs="Arial"/>
          <w:lang w:val="en-US"/>
        </w:rPr>
        <w:t>rather</w:t>
      </w:r>
      <w:r w:rsidRPr="002C2CD6">
        <w:rPr>
          <w:rFonts w:ascii="Calibri" w:hAnsi="Calibri" w:cs="Arial"/>
          <w:lang w:val="en-US"/>
        </w:rPr>
        <w:t xml:space="preserve"> </w:t>
      </w:r>
      <w:r w:rsidRPr="002C2CD6">
        <w:rPr>
          <w:rFonts w:ascii="Calibri" w:eastAsia="Calibri" w:hAnsi="Calibri" w:cs="Arial"/>
          <w:lang w:val="en-US"/>
        </w:rPr>
        <w:t>ways</w:t>
      </w:r>
      <w:r w:rsidRPr="002C2CD6">
        <w:rPr>
          <w:rFonts w:ascii="Calibri" w:hAnsi="Calibri" w:cs="Arial"/>
          <w:lang w:val="en-US"/>
        </w:rPr>
        <w:t xml:space="preserve"> </w:t>
      </w:r>
      <w:r w:rsidRPr="002C2CD6">
        <w:rPr>
          <w:rFonts w:ascii="Calibri" w:eastAsia="Calibri" w:hAnsi="Calibri" w:cs="Arial"/>
          <w:lang w:val="en-US"/>
        </w:rPr>
        <w:t>of</w:t>
      </w:r>
      <w:r w:rsidRPr="002C2CD6">
        <w:rPr>
          <w:rFonts w:ascii="Calibri" w:hAnsi="Calibri" w:cs="Arial"/>
          <w:lang w:val="en-US"/>
        </w:rPr>
        <w:t xml:space="preserve"> </w:t>
      </w:r>
      <w:r w:rsidRPr="002C2CD6">
        <w:rPr>
          <w:rFonts w:ascii="Calibri" w:eastAsia="Calibri" w:hAnsi="Calibri" w:cs="Arial"/>
          <w:lang w:val="en-US"/>
        </w:rPr>
        <w:t>theori</w:t>
      </w:r>
      <w:r>
        <w:rPr>
          <w:rFonts w:ascii="Calibri" w:eastAsia="Calibri" w:hAnsi="Calibri" w:cs="Arial"/>
          <w:lang w:val="en-US"/>
        </w:rPr>
        <w:t>z</w:t>
      </w:r>
      <w:r w:rsidRPr="002C2CD6">
        <w:rPr>
          <w:rFonts w:ascii="Calibri" w:eastAsia="Calibri" w:hAnsi="Calibri" w:cs="Arial"/>
          <w:lang w:val="en-US"/>
        </w:rPr>
        <w:t>ing</w:t>
      </w:r>
      <w:r w:rsidRPr="002C2CD6">
        <w:rPr>
          <w:rFonts w:ascii="Calibri" w:hAnsi="Calibri" w:cs="Arial"/>
          <w:lang w:val="en-US"/>
        </w:rPr>
        <w:t xml:space="preserve"> </w:t>
      </w:r>
      <w:r w:rsidRPr="002C2CD6">
        <w:rPr>
          <w:rFonts w:ascii="Calibri" w:eastAsia="Calibri" w:hAnsi="Calibri" w:cs="Arial"/>
          <w:lang w:val="en-US"/>
        </w:rPr>
        <w:t>certain</w:t>
      </w:r>
      <w:r w:rsidRPr="002C2CD6">
        <w:rPr>
          <w:rFonts w:ascii="Calibri" w:hAnsi="Calibri" w:cs="Arial"/>
          <w:lang w:val="en-US"/>
        </w:rPr>
        <w:t xml:space="preserve"> </w:t>
      </w:r>
      <w:r w:rsidRPr="002C2CD6">
        <w:rPr>
          <w:rFonts w:ascii="Calibri" w:eastAsia="Calibri" w:hAnsi="Calibri" w:cs="Arial"/>
          <w:lang w:val="en-US"/>
        </w:rPr>
        <w:t>types</w:t>
      </w:r>
      <w:r w:rsidRPr="002C2CD6">
        <w:rPr>
          <w:rFonts w:ascii="Calibri" w:hAnsi="Calibri" w:cs="Arial"/>
          <w:lang w:val="en-US"/>
        </w:rPr>
        <w:t xml:space="preserve"> </w:t>
      </w:r>
      <w:r w:rsidRPr="002C2CD6">
        <w:rPr>
          <w:rFonts w:ascii="Calibri" w:eastAsia="Calibri" w:hAnsi="Calibri" w:cs="Arial"/>
          <w:lang w:val="en-US"/>
        </w:rPr>
        <w:t>of</w:t>
      </w:r>
      <w:r w:rsidRPr="002C2CD6">
        <w:rPr>
          <w:rFonts w:ascii="Calibri" w:hAnsi="Calibri" w:cs="Arial"/>
          <w:lang w:val="en-US"/>
        </w:rPr>
        <w:t xml:space="preserve"> </w:t>
      </w:r>
      <w:r w:rsidRPr="002C2CD6">
        <w:rPr>
          <w:rFonts w:ascii="Calibri" w:eastAsia="Calibri" w:hAnsi="Calibri" w:cs="Arial"/>
          <w:lang w:val="en-US"/>
        </w:rPr>
        <w:t>natural</w:t>
      </w:r>
      <w:r w:rsidRPr="002C2CD6">
        <w:rPr>
          <w:rFonts w:ascii="Calibri" w:hAnsi="Calibri" w:cs="Arial"/>
          <w:lang w:val="en-US"/>
        </w:rPr>
        <w:t xml:space="preserve"> </w:t>
      </w:r>
      <w:r w:rsidRPr="002C2CD6">
        <w:rPr>
          <w:rFonts w:ascii="Calibri" w:eastAsia="Calibri" w:hAnsi="Calibri" w:cs="Arial"/>
          <w:lang w:val="en-US"/>
        </w:rPr>
        <w:t>or</w:t>
      </w:r>
      <w:r w:rsidRPr="002C2CD6">
        <w:rPr>
          <w:rFonts w:ascii="Calibri" w:hAnsi="Calibri" w:cs="Arial"/>
          <w:lang w:val="en-US"/>
        </w:rPr>
        <w:t xml:space="preserve"> </w:t>
      </w:r>
      <w:r w:rsidRPr="002C2CD6">
        <w:rPr>
          <w:rFonts w:ascii="Calibri" w:eastAsia="Calibri" w:hAnsi="Calibri" w:cs="Arial"/>
          <w:lang w:val="en-US"/>
        </w:rPr>
        <w:t>acquired</w:t>
      </w:r>
      <w:r w:rsidRPr="002C2CD6">
        <w:rPr>
          <w:rFonts w:ascii="Calibri" w:hAnsi="Calibri" w:cs="Arial"/>
          <w:lang w:val="en-US"/>
        </w:rPr>
        <w:t xml:space="preserve"> </w:t>
      </w:r>
      <w:r w:rsidRPr="002C2CD6">
        <w:rPr>
          <w:rFonts w:ascii="Calibri" w:eastAsia="Calibri" w:hAnsi="Calibri" w:cs="Arial"/>
          <w:lang w:val="en-US"/>
        </w:rPr>
        <w:t>epistemic</w:t>
      </w:r>
      <w:r w:rsidRPr="002C2CD6">
        <w:rPr>
          <w:rFonts w:ascii="Calibri" w:hAnsi="Calibri" w:cs="Arial"/>
          <w:lang w:val="en-US"/>
        </w:rPr>
        <w:t xml:space="preserve"> </w:t>
      </w:r>
      <w:r w:rsidRPr="002C2CD6">
        <w:rPr>
          <w:rFonts w:ascii="Calibri" w:eastAsia="Calibri" w:hAnsi="Calibri" w:cs="Arial"/>
          <w:lang w:val="en-US"/>
        </w:rPr>
        <w:t>deficiencies</w:t>
      </w:r>
      <w:r w:rsidRPr="002C2CD6">
        <w:rPr>
          <w:rFonts w:ascii="Calibri" w:hAnsi="Calibri" w:cs="Arial"/>
          <w:lang w:val="en-US"/>
        </w:rPr>
        <w:t>.</w:t>
      </w:r>
    </w:p>
    <w:p w14:paraId="51A4C9DA"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Into</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mid</w:t>
      </w:r>
      <w:r w:rsidRPr="00D419C1">
        <w:rPr>
          <w:rFonts w:cs="Arial"/>
          <w:sz w:val="24"/>
          <w:szCs w:val="24"/>
          <w:lang w:val="en-US"/>
        </w:rPr>
        <w:t>-1660</w:t>
      </w:r>
      <w:r w:rsidRPr="00D419C1">
        <w:rPr>
          <w:rFonts w:eastAsia="Calibri" w:cs="Arial"/>
          <w:sz w:val="24"/>
          <w:szCs w:val="24"/>
          <w:lang w:val="en-US"/>
        </w:rPr>
        <w:t>s</w:t>
      </w:r>
      <w:r w:rsidRPr="00D419C1">
        <w:rPr>
          <w:rFonts w:cs="Arial"/>
          <w:sz w:val="24"/>
          <w:szCs w:val="24"/>
          <w:lang w:val="en-US"/>
        </w:rPr>
        <w:t xml:space="preserve">, </w:t>
      </w:r>
      <w:r w:rsidRPr="00D419C1">
        <w:rPr>
          <w:rFonts w:eastAsia="Calibri" w:cs="Arial"/>
          <w:sz w:val="24"/>
          <w:szCs w:val="24"/>
          <w:lang w:val="en-US"/>
        </w:rPr>
        <w:t>however</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pathological</w:t>
      </w:r>
      <w:r w:rsidRPr="00D419C1">
        <w:rPr>
          <w:rFonts w:cs="Arial"/>
          <w:sz w:val="24"/>
          <w:szCs w:val="24"/>
          <w:lang w:val="en-US"/>
        </w:rPr>
        <w:t xml:space="preserve"> </w:t>
      </w:r>
      <w:r w:rsidRPr="00D419C1">
        <w:rPr>
          <w:rFonts w:eastAsia="Calibri" w:cs="Arial"/>
          <w:sz w:val="24"/>
          <w:szCs w:val="24"/>
          <w:lang w:val="en-US"/>
        </w:rPr>
        <w:t>discourse</w:t>
      </w:r>
      <w:r w:rsidRPr="00D419C1">
        <w:rPr>
          <w:rFonts w:cs="Arial"/>
          <w:sz w:val="24"/>
          <w:szCs w:val="24"/>
          <w:lang w:val="en-US"/>
        </w:rPr>
        <w:t xml:space="preserve"> </w:t>
      </w:r>
      <w:r w:rsidRPr="00D419C1">
        <w:rPr>
          <w:rFonts w:eastAsia="Calibri" w:cs="Arial"/>
          <w:sz w:val="24"/>
          <w:szCs w:val="24"/>
          <w:lang w:val="en-US"/>
        </w:rPr>
        <w:t>gradually</w:t>
      </w:r>
      <w:r w:rsidRPr="00D419C1">
        <w:rPr>
          <w:rFonts w:cs="Arial"/>
          <w:sz w:val="24"/>
          <w:szCs w:val="24"/>
          <w:lang w:val="en-US"/>
        </w:rPr>
        <w:t xml:space="preserve"> </w:t>
      </w:r>
      <w:r w:rsidRPr="00D419C1">
        <w:rPr>
          <w:rFonts w:eastAsia="Calibri" w:cs="Arial"/>
          <w:sz w:val="24"/>
          <w:szCs w:val="24"/>
          <w:lang w:val="en-US"/>
        </w:rPr>
        <w:t>began</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shift</w:t>
      </w:r>
      <w:r w:rsidRPr="00D419C1">
        <w:rPr>
          <w:rFonts w:cs="Arial"/>
          <w:sz w:val="24"/>
          <w:szCs w:val="24"/>
          <w:lang w:val="en-US"/>
        </w:rPr>
        <w:t xml:space="preserve"> </w:t>
      </w:r>
      <w:r w:rsidRPr="00D419C1">
        <w:rPr>
          <w:rFonts w:eastAsia="Calibri" w:cs="Arial"/>
          <w:sz w:val="24"/>
          <w:szCs w:val="24"/>
          <w:lang w:val="en-US"/>
        </w:rPr>
        <w:t>into</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more</w:t>
      </w:r>
      <w:r w:rsidRPr="00D419C1">
        <w:rPr>
          <w:rFonts w:cs="Arial"/>
          <w:sz w:val="24"/>
          <w:szCs w:val="24"/>
          <w:lang w:val="en-US"/>
        </w:rPr>
        <w:t xml:space="preserve"> </w:t>
      </w:r>
      <w:r w:rsidRPr="00D419C1">
        <w:rPr>
          <w:rFonts w:eastAsia="Calibri" w:cs="Arial"/>
          <w:sz w:val="24"/>
          <w:szCs w:val="24"/>
          <w:lang w:val="en-US"/>
        </w:rPr>
        <w:t>overtly</w:t>
      </w:r>
      <w:r w:rsidRPr="00D419C1">
        <w:rPr>
          <w:rFonts w:cs="Arial"/>
          <w:sz w:val="24"/>
          <w:szCs w:val="24"/>
          <w:lang w:val="en-US"/>
        </w:rPr>
        <w:t xml:space="preserve"> </w:t>
      </w:r>
      <w:r w:rsidRPr="00D419C1">
        <w:rPr>
          <w:rFonts w:eastAsia="Calibri" w:cs="Arial"/>
          <w:sz w:val="24"/>
          <w:szCs w:val="24"/>
          <w:lang w:val="en-US"/>
        </w:rPr>
        <w:t>characterological</w:t>
      </w:r>
      <w:r w:rsidRPr="00D419C1">
        <w:rPr>
          <w:rFonts w:cs="Arial"/>
          <w:sz w:val="24"/>
          <w:szCs w:val="24"/>
          <w:lang w:val="en-US"/>
        </w:rPr>
        <w:t xml:space="preserve"> </w:t>
      </w:r>
      <w:r w:rsidRPr="00D419C1">
        <w:rPr>
          <w:rFonts w:eastAsia="Calibri" w:cs="Arial"/>
          <w:sz w:val="24"/>
          <w:szCs w:val="24"/>
          <w:lang w:val="en-US"/>
        </w:rPr>
        <w:t>discourse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Joseph</w:t>
      </w:r>
      <w:r w:rsidRPr="00D419C1">
        <w:rPr>
          <w:rFonts w:cs="Arial"/>
          <w:sz w:val="24"/>
          <w:szCs w:val="24"/>
          <w:lang w:val="en-US"/>
        </w:rPr>
        <w:t xml:space="preserve"> </w:t>
      </w:r>
      <w:r w:rsidRPr="00D419C1">
        <w:rPr>
          <w:rFonts w:eastAsia="Calibri" w:cs="Arial"/>
          <w:sz w:val="24"/>
          <w:szCs w:val="24"/>
          <w:lang w:val="en-US"/>
        </w:rPr>
        <w:t>Wright</w:t>
      </w:r>
      <w:r w:rsidRPr="00D419C1">
        <w:rPr>
          <w:rFonts w:cs="Arial"/>
          <w:sz w:val="24"/>
          <w:szCs w:val="24"/>
          <w:lang w:val="en-US"/>
        </w:rPr>
        <w:t xml:space="preserve">, </w:t>
      </w:r>
      <w:r w:rsidRPr="00D419C1">
        <w:rPr>
          <w:rFonts w:eastAsia="Calibri" w:cs="Arial"/>
          <w:sz w:val="24"/>
          <w:szCs w:val="24"/>
          <w:lang w:val="en-US"/>
        </w:rPr>
        <w:t>Joseph</w:t>
      </w:r>
      <w:r w:rsidRPr="00D419C1">
        <w:rPr>
          <w:rFonts w:cs="Arial"/>
          <w:sz w:val="24"/>
          <w:szCs w:val="24"/>
          <w:lang w:val="en-US"/>
        </w:rPr>
        <w:t xml:space="preserve"> </w:t>
      </w:r>
      <w:r w:rsidRPr="00D419C1">
        <w:rPr>
          <w:rFonts w:eastAsia="Calibri" w:cs="Arial"/>
          <w:sz w:val="24"/>
          <w:szCs w:val="24"/>
          <w:lang w:val="en-US"/>
        </w:rPr>
        <w:t>Glanvill</w:t>
      </w:r>
      <w:r w:rsidRPr="00D419C1">
        <w:rPr>
          <w:rFonts w:cs="Arial"/>
          <w:sz w:val="24"/>
          <w:szCs w:val="24"/>
          <w:lang w:val="en-US"/>
        </w:rPr>
        <w:t xml:space="preserve">, </w:t>
      </w:r>
      <w:r w:rsidRPr="00D419C1">
        <w:rPr>
          <w:rFonts w:eastAsia="Calibri" w:cs="Arial"/>
          <w:sz w:val="24"/>
          <w:szCs w:val="24"/>
          <w:lang w:val="en-US"/>
        </w:rPr>
        <w:t>Thomas</w:t>
      </w:r>
      <w:r w:rsidRPr="00D419C1">
        <w:rPr>
          <w:rFonts w:cs="Arial"/>
          <w:sz w:val="24"/>
          <w:szCs w:val="24"/>
          <w:lang w:val="en-US"/>
        </w:rPr>
        <w:t xml:space="preserve"> </w:t>
      </w:r>
      <w:r w:rsidRPr="00D419C1">
        <w:rPr>
          <w:rFonts w:eastAsia="Calibri" w:cs="Arial"/>
          <w:sz w:val="24"/>
          <w:szCs w:val="24"/>
          <w:lang w:val="en-US"/>
        </w:rPr>
        <w:t>Sprat</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other</w:t>
      </w:r>
      <w:r w:rsidRPr="00D419C1">
        <w:rPr>
          <w:rFonts w:cs="Arial"/>
          <w:sz w:val="24"/>
          <w:szCs w:val="24"/>
          <w:lang w:val="en-US"/>
        </w:rPr>
        <w:t xml:space="preserve"> </w:t>
      </w:r>
      <w:r w:rsidRPr="00D419C1">
        <w:rPr>
          <w:rFonts w:eastAsia="Calibri" w:cs="Arial"/>
          <w:sz w:val="24"/>
          <w:szCs w:val="24"/>
          <w:lang w:val="en-US"/>
        </w:rPr>
        <w:t>luminaries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English</w:t>
      </w:r>
      <w:r w:rsidRPr="00D419C1">
        <w:rPr>
          <w:rFonts w:cs="Arial"/>
          <w:sz w:val="24"/>
          <w:szCs w:val="24"/>
          <w:lang w:val="en-US"/>
        </w:rPr>
        <w:t xml:space="preserve"> </w:t>
      </w:r>
      <w:r w:rsidRPr="00D419C1">
        <w:rPr>
          <w:rFonts w:eastAsia="Calibri" w:cs="Arial"/>
          <w:sz w:val="24"/>
          <w:szCs w:val="24"/>
          <w:lang w:val="en-US"/>
        </w:rPr>
        <w:t>natural</w:t>
      </w:r>
      <w:r w:rsidRPr="00D419C1">
        <w:rPr>
          <w:rFonts w:cs="Arial"/>
          <w:sz w:val="24"/>
          <w:szCs w:val="24"/>
          <w:lang w:val="en-US"/>
        </w:rPr>
        <w:t xml:space="preserve"> </w:t>
      </w:r>
      <w:r w:rsidRPr="00D419C1">
        <w:rPr>
          <w:rFonts w:eastAsia="Calibri" w:cs="Arial"/>
          <w:sz w:val="24"/>
          <w:szCs w:val="24"/>
          <w:lang w:val="en-US"/>
        </w:rPr>
        <w:t>philosophy</w:t>
      </w:r>
      <w:r w:rsidRPr="00D419C1">
        <w:rPr>
          <w:rFonts w:cs="Arial"/>
          <w:sz w:val="24"/>
          <w:szCs w:val="24"/>
          <w:lang w:val="en-US"/>
        </w:rPr>
        <w:t xml:space="preserve"> </w:t>
      </w:r>
      <w:r w:rsidRPr="00D419C1">
        <w:rPr>
          <w:rFonts w:eastAsia="Calibri" w:cs="Arial"/>
          <w:sz w:val="24"/>
          <w:szCs w:val="24"/>
          <w:lang w:val="en-US"/>
        </w:rPr>
        <w:t>all</w:t>
      </w:r>
      <w:r w:rsidRPr="00D419C1">
        <w:rPr>
          <w:rFonts w:cs="Arial"/>
          <w:sz w:val="24"/>
          <w:szCs w:val="24"/>
          <w:lang w:val="en-US"/>
        </w:rPr>
        <w:t xml:space="preserve"> </w:t>
      </w:r>
      <w:r w:rsidRPr="00D419C1">
        <w:rPr>
          <w:rFonts w:eastAsia="Calibri" w:cs="Arial"/>
          <w:sz w:val="24"/>
          <w:szCs w:val="24"/>
          <w:lang w:val="en-US"/>
        </w:rPr>
        <w:t>begin</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speak</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terms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Wright</w:t>
      </w:r>
      <w:r w:rsidRPr="00D419C1">
        <w:rPr>
          <w:rFonts w:cs="Arial"/>
          <w:sz w:val="24"/>
          <w:szCs w:val="24"/>
          <w:lang w:val="en-US"/>
        </w:rPr>
        <w:t xml:space="preserve"> </w:t>
      </w:r>
      <w:r w:rsidRPr="00D419C1">
        <w:rPr>
          <w:rFonts w:eastAsia="Calibri" w:cs="Arial"/>
          <w:sz w:val="24"/>
          <w:szCs w:val="24"/>
          <w:lang w:val="en-US"/>
        </w:rPr>
        <w:t>critici</w:t>
      </w:r>
      <w:r>
        <w:rPr>
          <w:rFonts w:eastAsia="Calibri" w:cs="Arial"/>
          <w:sz w:val="24"/>
          <w:szCs w:val="24"/>
          <w:lang w:val="en-US"/>
        </w:rPr>
        <w:t>z</w:t>
      </w:r>
      <w:r w:rsidRPr="00D419C1">
        <w:rPr>
          <w:rFonts w:eastAsia="Calibri" w:cs="Arial"/>
          <w:sz w:val="24"/>
          <w:szCs w:val="24"/>
          <w:lang w:val="en-US"/>
        </w:rPr>
        <w:t>es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he</w:t>
      </w:r>
      <w:r w:rsidRPr="00D419C1">
        <w:rPr>
          <w:rFonts w:cs="Arial"/>
          <w:sz w:val="24"/>
          <w:szCs w:val="24"/>
          <w:lang w:val="en-US"/>
        </w:rPr>
        <w:t xml:space="preserve"> </w:t>
      </w:r>
      <w:r w:rsidRPr="00D419C1">
        <w:rPr>
          <w:rFonts w:eastAsia="Calibri" w:cs="Arial"/>
          <w:sz w:val="24"/>
          <w:szCs w:val="24"/>
          <w:lang w:val="en-US"/>
        </w:rPr>
        <w:t>calls</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distraction</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mark</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ers</w:t>
      </w:r>
      <w:r w:rsidRPr="00D419C1">
        <w:rPr>
          <w:rFonts w:cs="Arial"/>
          <w:sz w:val="24"/>
          <w:szCs w:val="24"/>
          <w:lang w:val="en-US"/>
        </w:rPr>
        <w:t xml:space="preserve"> </w:t>
      </w:r>
      <w:r w:rsidRPr="00D419C1">
        <w:rPr>
          <w:rFonts w:eastAsia="Calibri" w:cs="Arial"/>
          <w:sz w:val="24"/>
          <w:szCs w:val="24"/>
          <w:lang w:val="en-US"/>
        </w:rPr>
        <w:t>who</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desirous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varietie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alteration</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therefore</w:t>
      </w:r>
      <w:r w:rsidRPr="00D419C1">
        <w:rPr>
          <w:rFonts w:cs="Arial"/>
          <w:sz w:val="24"/>
          <w:szCs w:val="24"/>
          <w:lang w:val="en-US"/>
        </w:rPr>
        <w:t xml:space="preserve"> </w:t>
      </w:r>
      <w:r w:rsidRPr="00D419C1">
        <w:rPr>
          <w:rFonts w:eastAsia="Calibri" w:cs="Arial"/>
          <w:sz w:val="24"/>
          <w:szCs w:val="24"/>
          <w:lang w:val="en-US"/>
        </w:rPr>
        <w:t>incapable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proper</w:t>
      </w:r>
      <w:r w:rsidRPr="00D419C1">
        <w:rPr>
          <w:rFonts w:cs="Arial"/>
          <w:sz w:val="24"/>
          <w:szCs w:val="24"/>
          <w:lang w:val="en-US"/>
        </w:rPr>
        <w:t xml:space="preserve"> </w:t>
      </w:r>
      <w:r w:rsidRPr="00D419C1">
        <w:rPr>
          <w:rFonts w:eastAsia="Calibri" w:cs="Arial"/>
          <w:sz w:val="24"/>
          <w:szCs w:val="24"/>
          <w:lang w:val="en-US"/>
        </w:rPr>
        <w:t>concentration</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perseverance</w:t>
      </w:r>
      <w:r w:rsidRPr="00D419C1">
        <w:rPr>
          <w:rFonts w:cs="Arial"/>
          <w:sz w:val="24"/>
          <w:szCs w:val="24"/>
          <w:lang w:val="en-US"/>
        </w:rPr>
        <w:t xml:space="preserve">. </w:t>
      </w:r>
      <w:r w:rsidRPr="00D419C1">
        <w:rPr>
          <w:rFonts w:eastAsia="Calibri" w:cs="Arial"/>
          <w:sz w:val="24"/>
          <w:szCs w:val="24"/>
          <w:lang w:val="en-US"/>
        </w:rPr>
        <w:t>Glanvill</w:t>
      </w:r>
      <w:r w:rsidRPr="00D419C1">
        <w:rPr>
          <w:rFonts w:cs="Arial"/>
          <w:sz w:val="24"/>
          <w:szCs w:val="24"/>
          <w:lang w:val="en-US"/>
        </w:rPr>
        <w:t xml:space="preserve"> –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prescient</w:t>
      </w:r>
      <w:r w:rsidRPr="00D419C1">
        <w:rPr>
          <w:rFonts w:cs="Arial"/>
          <w:sz w:val="24"/>
          <w:szCs w:val="24"/>
          <w:lang w:val="en-US"/>
        </w:rPr>
        <w:t xml:space="preserve"> </w:t>
      </w:r>
      <w:r w:rsidRPr="00D419C1">
        <w:rPr>
          <w:rFonts w:eastAsia="Calibri" w:cs="Arial"/>
          <w:sz w:val="24"/>
          <w:szCs w:val="24"/>
          <w:lang w:val="en-US"/>
        </w:rPr>
        <w:t>champion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natural</w:t>
      </w:r>
      <w:r w:rsidRPr="00D419C1">
        <w:rPr>
          <w:rFonts w:cs="Arial"/>
          <w:sz w:val="24"/>
          <w:szCs w:val="24"/>
          <w:lang w:val="en-US"/>
        </w:rPr>
        <w:t xml:space="preserve"> </w:t>
      </w:r>
      <w:r w:rsidRPr="00D419C1">
        <w:rPr>
          <w:rFonts w:eastAsia="Calibri" w:cs="Arial"/>
          <w:sz w:val="24"/>
          <w:szCs w:val="24"/>
          <w:lang w:val="en-US"/>
        </w:rPr>
        <w:t>science</w:t>
      </w:r>
      <w:r w:rsidRPr="00D419C1">
        <w:rPr>
          <w:rFonts w:cs="Arial"/>
          <w:sz w:val="24"/>
          <w:szCs w:val="24"/>
          <w:lang w:val="en-US"/>
        </w:rPr>
        <w:t xml:space="preserve"> – </w:t>
      </w:r>
      <w:r w:rsidRPr="00D419C1">
        <w:rPr>
          <w:rFonts w:eastAsia="Calibri" w:cs="Arial"/>
          <w:sz w:val="24"/>
          <w:szCs w:val="24"/>
          <w:lang w:val="en-US"/>
        </w:rPr>
        <w:t>castigates</w:t>
      </w:r>
      <w:r w:rsidRPr="00D419C1">
        <w:rPr>
          <w:rFonts w:cs="Arial"/>
          <w:sz w:val="24"/>
          <w:szCs w:val="24"/>
          <w:lang w:val="en-US"/>
        </w:rPr>
        <w:t xml:space="preserve"> </w:t>
      </w:r>
      <w:r w:rsidRPr="00D419C1">
        <w:rPr>
          <w:rFonts w:eastAsia="Calibri" w:cs="Arial"/>
          <w:sz w:val="24"/>
          <w:szCs w:val="24"/>
          <w:lang w:val="en-US"/>
        </w:rPr>
        <w:t>credulity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obstinacy</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pair</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arising</w:t>
      </w:r>
      <w:r w:rsidRPr="00D419C1">
        <w:rPr>
          <w:rFonts w:cs="Arial"/>
          <w:sz w:val="24"/>
          <w:szCs w:val="24"/>
          <w:lang w:val="en-US"/>
        </w:rPr>
        <w:t xml:space="preserve"> </w:t>
      </w:r>
      <w:r w:rsidRPr="00D419C1">
        <w:rPr>
          <w:rFonts w:eastAsia="Calibri" w:cs="Arial"/>
          <w:sz w:val="24"/>
          <w:szCs w:val="24"/>
          <w:lang w:val="en-US"/>
        </w:rPr>
        <w:t>from</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tendency</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make</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precipitate</w:t>
      </w:r>
      <w:r w:rsidRPr="00D419C1">
        <w:rPr>
          <w:rFonts w:cs="Arial"/>
          <w:sz w:val="24"/>
          <w:szCs w:val="24"/>
          <w:lang w:val="en-US"/>
        </w:rPr>
        <w:t xml:space="preserve"> </w:t>
      </w:r>
      <w:r w:rsidRPr="00D419C1">
        <w:rPr>
          <w:rFonts w:eastAsia="Calibri" w:cs="Arial"/>
          <w:sz w:val="24"/>
          <w:szCs w:val="24"/>
          <w:lang w:val="en-US"/>
        </w:rPr>
        <w:t>judgments</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receive</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all</w:t>
      </w:r>
      <w:r w:rsidRPr="00D419C1">
        <w:rPr>
          <w:rFonts w:cs="Arial"/>
          <w:sz w:val="24"/>
          <w:szCs w:val="24"/>
          <w:lang w:val="en-US"/>
        </w:rPr>
        <w:t xml:space="preserve"> </w:t>
      </w:r>
      <w:r w:rsidRPr="00D419C1">
        <w:rPr>
          <w:rFonts w:eastAsia="Calibri" w:cs="Arial"/>
          <w:sz w:val="24"/>
          <w:szCs w:val="24"/>
          <w:lang w:val="en-US"/>
        </w:rPr>
        <w:t>things</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spirit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promiscuous</w:t>
      </w:r>
      <w:r w:rsidRPr="00D419C1">
        <w:rPr>
          <w:rFonts w:cs="Arial"/>
          <w:sz w:val="24"/>
          <w:szCs w:val="24"/>
          <w:lang w:val="en-US"/>
        </w:rPr>
        <w:t xml:space="preserve"> </w:t>
      </w:r>
      <w:r w:rsidRPr="00D419C1">
        <w:rPr>
          <w:rFonts w:eastAsia="Calibri" w:cs="Arial"/>
          <w:sz w:val="24"/>
          <w:szCs w:val="24"/>
          <w:lang w:val="en-US"/>
        </w:rPr>
        <w:t>admission</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Instead</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being</w:t>
      </w:r>
      <w:r w:rsidRPr="00D419C1">
        <w:rPr>
          <w:rFonts w:cs="Arial"/>
          <w:sz w:val="24"/>
          <w:szCs w:val="24"/>
          <w:lang w:val="en-US"/>
        </w:rPr>
        <w:t xml:space="preserve"> </w:t>
      </w:r>
      <w:r w:rsidRPr="00D419C1">
        <w:rPr>
          <w:rFonts w:eastAsia="Calibri" w:cs="Arial"/>
          <w:sz w:val="24"/>
          <w:szCs w:val="24"/>
          <w:lang w:val="en-US"/>
        </w:rPr>
        <w:t>careful</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discerning</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credulous</w:t>
      </w:r>
      <w:r w:rsidRPr="00D419C1">
        <w:rPr>
          <w:rFonts w:cs="Arial"/>
          <w:sz w:val="24"/>
          <w:szCs w:val="24"/>
          <w:lang w:val="en-US"/>
        </w:rPr>
        <w:t xml:space="preserve"> </w:t>
      </w:r>
      <w:r w:rsidRPr="00D419C1">
        <w:rPr>
          <w:rFonts w:eastAsia="Calibri" w:cs="Arial"/>
          <w:sz w:val="24"/>
          <w:szCs w:val="24"/>
          <w:lang w:val="en-US"/>
        </w:rPr>
        <w:t>will</w:t>
      </w:r>
      <w:r w:rsidRPr="00D419C1">
        <w:rPr>
          <w:rFonts w:cs="Arial"/>
          <w:sz w:val="24"/>
          <w:szCs w:val="24"/>
          <w:lang w:val="en-US"/>
        </w:rPr>
        <w:t xml:space="preserve"> </w:t>
      </w:r>
      <w:r w:rsidRPr="00D419C1">
        <w:rPr>
          <w:rFonts w:eastAsia="Calibri" w:cs="Arial"/>
          <w:sz w:val="24"/>
          <w:szCs w:val="24"/>
          <w:lang w:val="en-US"/>
        </w:rPr>
        <w:t>accept</w:t>
      </w:r>
      <w:r w:rsidRPr="00D419C1">
        <w:rPr>
          <w:rFonts w:cs="Arial"/>
          <w:sz w:val="24"/>
          <w:szCs w:val="24"/>
          <w:lang w:val="en-US"/>
        </w:rPr>
        <w:t xml:space="preserve"> </w:t>
      </w:r>
      <w:r w:rsidRPr="00D419C1">
        <w:rPr>
          <w:rFonts w:eastAsia="Calibri" w:cs="Arial"/>
          <w:sz w:val="24"/>
          <w:szCs w:val="24"/>
          <w:lang w:val="en-US"/>
        </w:rPr>
        <w:t>anything</w:t>
      </w:r>
      <w:r w:rsidRPr="00D419C1">
        <w:rPr>
          <w:rFonts w:cs="Arial"/>
          <w:sz w:val="24"/>
          <w:szCs w:val="24"/>
          <w:lang w:val="en-US"/>
        </w:rPr>
        <w:t xml:space="preserve"> </w:t>
      </w:r>
      <w:r w:rsidRPr="00D419C1">
        <w:rPr>
          <w:rFonts w:eastAsia="Calibri" w:cs="Arial"/>
          <w:sz w:val="24"/>
          <w:szCs w:val="24"/>
          <w:lang w:val="en-US"/>
        </w:rPr>
        <w:t>while</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obstinate</w:t>
      </w:r>
      <w:r w:rsidRPr="00D419C1">
        <w:rPr>
          <w:rFonts w:cs="Arial"/>
          <w:sz w:val="24"/>
          <w:szCs w:val="24"/>
          <w:lang w:val="en-US"/>
        </w:rPr>
        <w:t xml:space="preserve"> </w:t>
      </w:r>
      <w:r w:rsidRPr="00D419C1">
        <w:rPr>
          <w:rFonts w:eastAsia="Calibri" w:cs="Arial"/>
          <w:sz w:val="24"/>
          <w:szCs w:val="24"/>
          <w:lang w:val="en-US"/>
        </w:rPr>
        <w:t>will</w:t>
      </w:r>
      <w:r w:rsidRPr="00D419C1">
        <w:rPr>
          <w:rFonts w:cs="Arial"/>
          <w:sz w:val="24"/>
          <w:szCs w:val="24"/>
          <w:lang w:val="en-US"/>
        </w:rPr>
        <w:t xml:space="preserve"> </w:t>
      </w:r>
      <w:r w:rsidRPr="00D419C1">
        <w:rPr>
          <w:rFonts w:eastAsia="Calibri" w:cs="Arial"/>
          <w:sz w:val="24"/>
          <w:szCs w:val="24"/>
          <w:lang w:val="en-US"/>
        </w:rPr>
        <w:t>abandon</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revise</w:t>
      </w:r>
      <w:r w:rsidRPr="00D419C1">
        <w:rPr>
          <w:rFonts w:cs="Arial"/>
          <w:sz w:val="24"/>
          <w:szCs w:val="24"/>
          <w:lang w:val="en-US"/>
        </w:rPr>
        <w:t xml:space="preserve"> </w:t>
      </w:r>
      <w:r w:rsidRPr="00D419C1">
        <w:rPr>
          <w:rFonts w:eastAsia="Calibri" w:cs="Arial"/>
          <w:sz w:val="24"/>
          <w:szCs w:val="24"/>
          <w:lang w:val="en-US"/>
        </w:rPr>
        <w:t>nothing</w:t>
      </w:r>
      <w:r w:rsidRPr="00D419C1">
        <w:rPr>
          <w:rFonts w:cs="Arial"/>
          <w:sz w:val="24"/>
          <w:szCs w:val="24"/>
          <w:lang w:val="en-US"/>
        </w:rPr>
        <w:t xml:space="preserve">. </w:t>
      </w:r>
      <w:r w:rsidRPr="00D419C1">
        <w:rPr>
          <w:rFonts w:eastAsia="Calibri" w:cs="Arial"/>
          <w:sz w:val="24"/>
          <w:szCs w:val="24"/>
          <w:lang w:val="en-US"/>
        </w:rPr>
        <w:t>Sprat</w:t>
      </w:r>
      <w:r w:rsidRPr="00D419C1">
        <w:rPr>
          <w:rFonts w:cs="Arial"/>
          <w:sz w:val="24"/>
          <w:szCs w:val="24"/>
          <w:lang w:val="en-US"/>
        </w:rPr>
        <w:t xml:space="preserve"> –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founder</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first</w:t>
      </w:r>
      <w:r w:rsidRPr="00D419C1">
        <w:rPr>
          <w:rFonts w:cs="Arial"/>
          <w:sz w:val="24"/>
          <w:szCs w:val="24"/>
          <w:lang w:val="en-US"/>
        </w:rPr>
        <w:t xml:space="preserve"> </w:t>
      </w:r>
      <w:r w:rsidRPr="00D419C1">
        <w:rPr>
          <w:rFonts w:eastAsia="Calibri" w:cs="Arial"/>
          <w:sz w:val="24"/>
          <w:szCs w:val="24"/>
          <w:lang w:val="en-US"/>
        </w:rPr>
        <w:t>historian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Royal</w:t>
      </w:r>
      <w:r w:rsidRPr="00D419C1">
        <w:rPr>
          <w:rFonts w:cs="Arial"/>
          <w:sz w:val="24"/>
          <w:szCs w:val="24"/>
          <w:lang w:val="en-US"/>
        </w:rPr>
        <w:t xml:space="preserve"> </w:t>
      </w:r>
      <w:r w:rsidRPr="00D419C1">
        <w:rPr>
          <w:rFonts w:eastAsia="Calibri" w:cs="Arial"/>
          <w:sz w:val="24"/>
          <w:szCs w:val="24"/>
          <w:lang w:val="en-US"/>
        </w:rPr>
        <w:t>Society</w:t>
      </w:r>
      <w:r w:rsidRPr="00D419C1">
        <w:rPr>
          <w:rFonts w:cs="Arial"/>
          <w:sz w:val="24"/>
          <w:szCs w:val="24"/>
          <w:lang w:val="en-US"/>
        </w:rPr>
        <w:t xml:space="preserve"> – </w:t>
      </w:r>
      <w:r w:rsidRPr="00D419C1">
        <w:rPr>
          <w:rFonts w:eastAsia="Calibri" w:cs="Arial"/>
          <w:sz w:val="24"/>
          <w:szCs w:val="24"/>
          <w:lang w:val="en-US"/>
        </w:rPr>
        <w:t>states</w:t>
      </w:r>
      <w:r w:rsidRPr="00D419C1">
        <w:rPr>
          <w:rFonts w:cs="Arial"/>
          <w:sz w:val="24"/>
          <w:szCs w:val="24"/>
          <w:lang w:val="en-US"/>
        </w:rPr>
        <w:t xml:space="preserve"> </w:t>
      </w:r>
      <w:r w:rsidRPr="00D419C1">
        <w:rPr>
          <w:rFonts w:eastAsia="Calibri" w:cs="Arial"/>
          <w:sz w:val="24"/>
          <w:szCs w:val="24"/>
          <w:lang w:val="en-US"/>
        </w:rPr>
        <w:t>his</w:t>
      </w:r>
      <w:r w:rsidRPr="00D419C1">
        <w:rPr>
          <w:rFonts w:cs="Arial"/>
          <w:sz w:val="24"/>
          <w:szCs w:val="24"/>
          <w:lang w:val="en-US"/>
        </w:rPr>
        <w:t xml:space="preserve"> </w:t>
      </w:r>
      <w:r w:rsidRPr="00D419C1">
        <w:rPr>
          <w:rFonts w:eastAsia="Calibri" w:cs="Arial"/>
          <w:sz w:val="24"/>
          <w:szCs w:val="24"/>
          <w:lang w:val="en-US"/>
        </w:rPr>
        <w:t>target</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his</w:t>
      </w:r>
      <w:r w:rsidRPr="00D419C1">
        <w:rPr>
          <w:rFonts w:cs="Arial"/>
          <w:sz w:val="24"/>
          <w:szCs w:val="24"/>
          <w:lang w:val="en-US"/>
        </w:rPr>
        <w:t xml:space="preserve"> 1661 </w:t>
      </w:r>
      <w:r w:rsidRPr="00D419C1">
        <w:rPr>
          <w:rFonts w:eastAsia="Calibri" w:cs="Arial"/>
          <w:sz w:val="24"/>
          <w:szCs w:val="24"/>
          <w:lang w:val="en-US"/>
        </w:rPr>
        <w:t>book</w:t>
      </w:r>
      <w:r w:rsidRPr="00D419C1">
        <w:rPr>
          <w:rFonts w:cs="Arial"/>
          <w:sz w:val="24"/>
          <w:szCs w:val="24"/>
          <w:lang w:val="en-US"/>
        </w:rPr>
        <w:t xml:space="preserve"> </w:t>
      </w:r>
      <w:r w:rsidRPr="00D419C1">
        <w:rPr>
          <w:rFonts w:eastAsia="Calibri" w:cs="Arial"/>
          <w:i/>
          <w:sz w:val="24"/>
          <w:szCs w:val="24"/>
          <w:lang w:val="en-US"/>
        </w:rPr>
        <w:t>Vanity</w:t>
      </w:r>
      <w:r w:rsidRPr="00D419C1">
        <w:rPr>
          <w:rFonts w:cs="Arial"/>
          <w:i/>
          <w:sz w:val="24"/>
          <w:szCs w:val="24"/>
          <w:lang w:val="en-US"/>
        </w:rPr>
        <w:t xml:space="preserve"> </w:t>
      </w:r>
      <w:r w:rsidRPr="00D419C1">
        <w:rPr>
          <w:rFonts w:eastAsia="Calibri" w:cs="Arial"/>
          <w:i/>
          <w:sz w:val="24"/>
          <w:szCs w:val="24"/>
          <w:lang w:val="en-US"/>
        </w:rPr>
        <w:t>of</w:t>
      </w:r>
      <w:r w:rsidRPr="00D419C1">
        <w:rPr>
          <w:rFonts w:cs="Arial"/>
          <w:i/>
          <w:sz w:val="24"/>
          <w:szCs w:val="24"/>
          <w:lang w:val="en-US"/>
        </w:rPr>
        <w:t xml:space="preserve"> </w:t>
      </w:r>
      <w:r w:rsidRPr="00D419C1">
        <w:rPr>
          <w:rFonts w:eastAsia="Calibri" w:cs="Arial"/>
          <w:i/>
          <w:sz w:val="24"/>
          <w:szCs w:val="24"/>
          <w:lang w:val="en-US"/>
        </w:rPr>
        <w:t>Dogmatizing</w:t>
      </w:r>
      <w:r w:rsidRPr="00D419C1">
        <w:rPr>
          <w:rFonts w:cs="Arial"/>
          <w:sz w:val="24"/>
          <w:szCs w:val="24"/>
          <w:lang w:val="en-US"/>
        </w:rPr>
        <w:t xml:space="preserve">. </w:t>
      </w:r>
      <w:r w:rsidRPr="00D419C1">
        <w:rPr>
          <w:rFonts w:eastAsia="Calibri" w:cs="Arial"/>
          <w:sz w:val="24"/>
          <w:szCs w:val="24"/>
          <w:lang w:val="en-US"/>
        </w:rPr>
        <w:t>He</w:t>
      </w:r>
      <w:r w:rsidRPr="00D419C1">
        <w:rPr>
          <w:rFonts w:cs="Arial"/>
          <w:sz w:val="24"/>
          <w:szCs w:val="24"/>
          <w:lang w:val="en-US"/>
        </w:rPr>
        <w:t xml:space="preserve"> </w:t>
      </w:r>
      <w:r w:rsidRPr="00D419C1">
        <w:rPr>
          <w:rFonts w:eastAsia="Calibri" w:cs="Arial"/>
          <w:sz w:val="24"/>
          <w:szCs w:val="24"/>
          <w:lang w:val="en-US"/>
        </w:rPr>
        <w:t>actually</w:t>
      </w:r>
      <w:r w:rsidRPr="00D419C1">
        <w:rPr>
          <w:rFonts w:cs="Arial"/>
          <w:sz w:val="24"/>
          <w:szCs w:val="24"/>
          <w:lang w:val="en-US"/>
        </w:rPr>
        <w:t xml:space="preserve"> </w:t>
      </w:r>
      <w:r w:rsidRPr="00D419C1">
        <w:rPr>
          <w:rFonts w:eastAsia="Calibri" w:cs="Arial"/>
          <w:sz w:val="24"/>
          <w:szCs w:val="24"/>
          <w:lang w:val="en-US"/>
        </w:rPr>
        <w:t>targets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pair</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 </w:t>
      </w:r>
      <w:r w:rsidRPr="00D419C1">
        <w:rPr>
          <w:rFonts w:eastAsia="Calibri" w:cs="Arial"/>
          <w:sz w:val="24"/>
          <w:szCs w:val="24"/>
          <w:lang w:val="en-US"/>
        </w:rPr>
        <w:t>dogmatism</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scepticism</w:t>
      </w:r>
      <w:r w:rsidRPr="00D419C1">
        <w:rPr>
          <w:rFonts w:cs="Arial"/>
          <w:sz w:val="24"/>
          <w:szCs w:val="24"/>
          <w:lang w:val="en-US"/>
        </w:rPr>
        <w:t xml:space="preserve"> – </w:t>
      </w:r>
      <w:r w:rsidRPr="00D419C1">
        <w:rPr>
          <w:rFonts w:eastAsia="Calibri" w:cs="Arial"/>
          <w:sz w:val="24"/>
          <w:szCs w:val="24"/>
          <w:lang w:val="en-US"/>
        </w:rPr>
        <w:t>which</w:t>
      </w:r>
      <w:r w:rsidRPr="00D419C1">
        <w:rPr>
          <w:rFonts w:cs="Arial"/>
          <w:sz w:val="24"/>
          <w:szCs w:val="24"/>
          <w:lang w:val="en-US"/>
        </w:rPr>
        <w:t xml:space="preserve"> </w:t>
      </w:r>
      <w:r w:rsidRPr="00D419C1">
        <w:rPr>
          <w:rFonts w:eastAsia="Calibri" w:cs="Arial"/>
          <w:sz w:val="24"/>
          <w:szCs w:val="24"/>
          <w:lang w:val="en-US"/>
        </w:rPr>
        <w:t>arise</w:t>
      </w:r>
      <w:r w:rsidRPr="00D419C1">
        <w:rPr>
          <w:rFonts w:cs="Arial"/>
          <w:sz w:val="24"/>
          <w:szCs w:val="24"/>
          <w:lang w:val="en-US"/>
        </w:rPr>
        <w:t xml:space="preserve"> </w:t>
      </w:r>
      <w:r w:rsidRPr="00D419C1">
        <w:rPr>
          <w:rFonts w:eastAsia="Calibri" w:cs="Arial"/>
          <w:sz w:val="24"/>
          <w:szCs w:val="24"/>
          <w:lang w:val="en-US"/>
        </w:rPr>
        <w:t>from</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i/>
          <w:sz w:val="24"/>
          <w:szCs w:val="24"/>
          <w:lang w:val="en-US"/>
        </w:rPr>
        <w:t>over</w:t>
      </w:r>
      <w:r w:rsidRPr="00D419C1">
        <w:rPr>
          <w:rFonts w:cs="Arial"/>
          <w:i/>
          <w:sz w:val="24"/>
          <w:szCs w:val="24"/>
          <w:lang w:val="en-US"/>
        </w:rPr>
        <w:t>-</w:t>
      </w:r>
      <w:r w:rsidRPr="00D419C1">
        <w:rPr>
          <w:rFonts w:eastAsia="Calibri" w:cs="Arial"/>
          <w:i/>
          <w:sz w:val="24"/>
          <w:szCs w:val="24"/>
          <w:lang w:val="en-US"/>
        </w:rPr>
        <w:t>hasty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i/>
          <w:sz w:val="24"/>
          <w:szCs w:val="24"/>
          <w:lang w:val="en-US"/>
        </w:rPr>
        <w:t>precipitant</w:t>
      </w:r>
      <w:r w:rsidRPr="00D419C1">
        <w:rPr>
          <w:rFonts w:cs="Arial"/>
          <w:sz w:val="24"/>
          <w:szCs w:val="24"/>
          <w:lang w:val="en-US"/>
        </w:rPr>
        <w:t xml:space="preserve"> </w:t>
      </w:r>
      <w:r w:rsidRPr="00D419C1">
        <w:rPr>
          <w:rFonts w:eastAsia="Calibri" w:cs="Arial"/>
          <w:sz w:val="24"/>
          <w:szCs w:val="24"/>
          <w:lang w:val="en-US"/>
        </w:rPr>
        <w:t>concluding</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before</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y</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complete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Pr>
          <w:rFonts w:cs="Arial"/>
          <w:sz w:val="24"/>
          <w:szCs w:val="24"/>
          <w:lang w:val="en-US"/>
        </w:rPr>
        <w:t>“</w:t>
      </w:r>
      <w:r w:rsidRPr="00D419C1">
        <w:rPr>
          <w:rFonts w:eastAsia="Calibri" w:cs="Arial"/>
          <w:i/>
          <w:sz w:val="24"/>
          <w:szCs w:val="24"/>
          <w:lang w:val="en-US"/>
        </w:rPr>
        <w:t>aversion</w:t>
      </w:r>
      <w:r w:rsidRPr="00D419C1">
        <w:rPr>
          <w:rFonts w:cs="Arial"/>
          <w:sz w:val="24"/>
          <w:szCs w:val="24"/>
          <w:lang w:val="en-US"/>
        </w:rPr>
        <w:t xml:space="preserve"> </w:t>
      </w:r>
      <w:r w:rsidRPr="00D419C1">
        <w:rPr>
          <w:rFonts w:eastAsia="Calibri" w:cs="Arial"/>
          <w:sz w:val="24"/>
          <w:szCs w:val="24"/>
          <w:lang w:val="en-US"/>
        </w:rPr>
        <w:t>from</w:t>
      </w:r>
      <w:r w:rsidRPr="00D419C1">
        <w:rPr>
          <w:rFonts w:cs="Arial"/>
          <w:sz w:val="24"/>
          <w:szCs w:val="24"/>
          <w:lang w:val="en-US"/>
        </w:rPr>
        <w:t xml:space="preserve"> </w:t>
      </w:r>
      <w:r w:rsidRPr="00D419C1">
        <w:rPr>
          <w:rFonts w:eastAsia="Calibri" w:cs="Arial"/>
          <w:sz w:val="24"/>
          <w:szCs w:val="24"/>
          <w:lang w:val="en-US"/>
        </w:rPr>
        <w:t>assigning</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any</w:t>
      </w:r>
      <w:r w:rsidRPr="00D419C1">
        <w:rPr>
          <w:rFonts w:cs="Arial"/>
          <w:sz w:val="24"/>
          <w:szCs w:val="24"/>
          <w:lang w:val="en-US"/>
        </w:rPr>
        <w:t xml:space="preserve"> </w:t>
      </w:r>
      <w:r w:rsidRPr="00D419C1">
        <w:rPr>
          <w:rFonts w:eastAsia="Calibri" w:cs="Arial"/>
          <w:sz w:val="24"/>
          <w:szCs w:val="24"/>
          <w:lang w:val="en-US"/>
        </w:rPr>
        <w:t>cause</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effect</w:t>
      </w:r>
      <w:r w:rsidRPr="00D419C1">
        <w:rPr>
          <w:rFonts w:cs="Arial"/>
          <w:sz w:val="24"/>
          <w:szCs w:val="24"/>
          <w:lang w:val="en-US"/>
        </w:rPr>
        <w:t xml:space="preserve">. </w:t>
      </w:r>
      <w:r w:rsidRPr="00D419C1">
        <w:rPr>
          <w:rFonts w:eastAsia="Calibri" w:cs="Arial"/>
          <w:sz w:val="24"/>
          <w:szCs w:val="24"/>
          <w:lang w:val="en-US"/>
        </w:rPr>
        <w:t>Each</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reflects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d</w:t>
      </w:r>
      <w:r>
        <w:rPr>
          <w:rFonts w:eastAsia="Calibri" w:cs="Arial"/>
          <w:sz w:val="24"/>
          <w:szCs w:val="24"/>
          <w:lang w:val="en-US"/>
        </w:rPr>
        <w:t>y</w:t>
      </w:r>
      <w:r w:rsidRPr="00D419C1">
        <w:rPr>
          <w:rFonts w:eastAsia="Calibri" w:cs="Arial"/>
          <w:sz w:val="24"/>
          <w:szCs w:val="24"/>
          <w:lang w:val="en-US"/>
        </w:rPr>
        <w:t>sregulation</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mind</w:t>
      </w:r>
      <w:r>
        <w:rPr>
          <w:rFonts w:cs="Arial"/>
          <w:sz w:val="24"/>
          <w:szCs w:val="24"/>
          <w:lang w:val="en-US"/>
        </w:rPr>
        <w:t>’s</w:t>
      </w:r>
      <w:r w:rsidRPr="00D419C1">
        <w:rPr>
          <w:rFonts w:cs="Arial"/>
          <w:sz w:val="24"/>
          <w:szCs w:val="24"/>
          <w:lang w:val="en-US"/>
        </w:rPr>
        <w:t xml:space="preserve"> </w:t>
      </w:r>
      <w:r w:rsidRPr="00D419C1">
        <w:rPr>
          <w:rFonts w:eastAsia="Calibri" w:cs="Arial"/>
          <w:sz w:val="24"/>
          <w:szCs w:val="24"/>
          <w:lang w:val="en-US"/>
        </w:rPr>
        <w:t>powers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assent</w:t>
      </w:r>
      <w:r w:rsidRPr="00D419C1">
        <w:rPr>
          <w:rFonts w:cs="Arial"/>
          <w:sz w:val="24"/>
          <w:szCs w:val="24"/>
          <w:lang w:val="en-US"/>
        </w:rPr>
        <w:t>.</w:t>
      </w:r>
    </w:p>
    <w:p w14:paraId="39E09A85"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remarks</w:t>
      </w:r>
      <w:r w:rsidRPr="00D419C1">
        <w:rPr>
          <w:rFonts w:cs="Arial"/>
          <w:sz w:val="24"/>
          <w:szCs w:val="24"/>
          <w:lang w:val="en-US"/>
        </w:rPr>
        <w:t xml:space="preserve"> </w:t>
      </w:r>
      <w:r w:rsidRPr="00D419C1">
        <w:rPr>
          <w:rFonts w:eastAsia="Calibri" w:cs="Arial"/>
          <w:sz w:val="24"/>
          <w:szCs w:val="24"/>
          <w:lang w:val="en-US"/>
        </w:rPr>
        <w:t>often</w:t>
      </w:r>
      <w:r w:rsidRPr="00D419C1">
        <w:rPr>
          <w:rFonts w:cs="Arial"/>
          <w:sz w:val="24"/>
          <w:szCs w:val="24"/>
          <w:lang w:val="en-US"/>
        </w:rPr>
        <w:t xml:space="preserve"> </w:t>
      </w:r>
      <w:r w:rsidRPr="00D419C1">
        <w:rPr>
          <w:rFonts w:eastAsia="Calibri" w:cs="Arial"/>
          <w:sz w:val="24"/>
          <w:szCs w:val="24"/>
          <w:lang w:val="en-US"/>
        </w:rPr>
        <w:t>mingle</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vocabulary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one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disease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distemper</w:t>
      </w:r>
      <w:r w:rsidRPr="00D419C1">
        <w:rPr>
          <w:rFonts w:cs="Arial"/>
          <w:sz w:val="24"/>
          <w:szCs w:val="24"/>
          <w:lang w:val="en-US"/>
        </w:rPr>
        <w:t xml:space="preserve">. </w:t>
      </w:r>
      <w:r w:rsidRPr="00D419C1">
        <w:rPr>
          <w:rFonts w:eastAsia="Calibri" w:cs="Arial"/>
          <w:sz w:val="24"/>
          <w:szCs w:val="24"/>
          <w:lang w:val="en-US"/>
        </w:rPr>
        <w:t>I</w:t>
      </w:r>
      <w:r w:rsidRPr="00D419C1">
        <w:rPr>
          <w:rFonts w:cs="Arial"/>
          <w:sz w:val="24"/>
          <w:szCs w:val="24"/>
          <w:lang w:val="en-US"/>
        </w:rPr>
        <w:t xml:space="preserve"> </w:t>
      </w:r>
      <w:r w:rsidRPr="00D419C1">
        <w:rPr>
          <w:rFonts w:eastAsia="Calibri" w:cs="Arial"/>
          <w:sz w:val="24"/>
          <w:szCs w:val="24"/>
          <w:lang w:val="en-US"/>
        </w:rPr>
        <w:t>suspect</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main</w:t>
      </w:r>
      <w:r w:rsidRPr="00D419C1">
        <w:rPr>
          <w:rFonts w:cs="Arial"/>
          <w:sz w:val="24"/>
          <w:szCs w:val="24"/>
          <w:lang w:val="en-US"/>
        </w:rPr>
        <w:t xml:space="preserve"> </w:t>
      </w:r>
      <w:r w:rsidRPr="00D419C1">
        <w:rPr>
          <w:rFonts w:eastAsia="Calibri" w:cs="Arial"/>
          <w:sz w:val="24"/>
          <w:szCs w:val="24"/>
          <w:lang w:val="en-US"/>
        </w:rPr>
        <w:t>reason</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gradual</w:t>
      </w:r>
      <w:r w:rsidRPr="00D419C1">
        <w:rPr>
          <w:rFonts w:cs="Arial"/>
          <w:sz w:val="24"/>
          <w:szCs w:val="24"/>
          <w:lang w:val="en-US"/>
        </w:rPr>
        <w:t xml:space="preserve"> </w:t>
      </w:r>
      <w:r w:rsidRPr="00D419C1">
        <w:rPr>
          <w:rFonts w:eastAsia="Calibri" w:cs="Arial"/>
          <w:sz w:val="24"/>
          <w:szCs w:val="24"/>
          <w:lang w:val="en-US"/>
        </w:rPr>
        <w:t>shift</w:t>
      </w:r>
      <w:r w:rsidRPr="00D419C1">
        <w:rPr>
          <w:rFonts w:cs="Arial"/>
          <w:sz w:val="24"/>
          <w:szCs w:val="24"/>
          <w:lang w:val="en-US"/>
        </w:rPr>
        <w:t xml:space="preserve"> </w:t>
      </w:r>
      <w:r w:rsidRPr="00D419C1">
        <w:rPr>
          <w:rFonts w:eastAsia="Calibri" w:cs="Arial"/>
          <w:sz w:val="24"/>
          <w:szCs w:val="24"/>
          <w:lang w:val="en-US"/>
        </w:rPr>
        <w:t>from</w:t>
      </w:r>
      <w:r w:rsidRPr="00D419C1">
        <w:rPr>
          <w:rFonts w:cs="Arial"/>
          <w:sz w:val="24"/>
          <w:szCs w:val="24"/>
          <w:lang w:val="en-US"/>
        </w:rPr>
        <w:t xml:space="preserve"> </w:t>
      </w:r>
      <w:r w:rsidRPr="00D419C1">
        <w:rPr>
          <w:rFonts w:eastAsia="Calibri" w:cs="Arial"/>
          <w:sz w:val="24"/>
          <w:szCs w:val="24"/>
          <w:lang w:val="en-US"/>
        </w:rPr>
        <w:t>categories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disease</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latter</w:t>
      </w:r>
      <w:r w:rsidRPr="00D419C1">
        <w:rPr>
          <w:rFonts w:cs="Arial"/>
          <w:sz w:val="24"/>
          <w:szCs w:val="24"/>
          <w:lang w:val="en-US"/>
        </w:rPr>
        <w:t xml:space="preserve"> </w:t>
      </w:r>
      <w:r w:rsidRPr="00D419C1">
        <w:rPr>
          <w:rFonts w:eastAsia="Calibri" w:cs="Arial"/>
          <w:sz w:val="24"/>
          <w:szCs w:val="24"/>
          <w:lang w:val="en-US"/>
        </w:rPr>
        <w:t>offered</w:t>
      </w:r>
      <w:r w:rsidRPr="00D419C1">
        <w:rPr>
          <w:rFonts w:cs="Arial"/>
          <w:sz w:val="24"/>
          <w:szCs w:val="24"/>
          <w:lang w:val="en-US"/>
        </w:rPr>
        <w:t xml:space="preserve"> </w:t>
      </w:r>
      <w:r w:rsidRPr="00D419C1">
        <w:rPr>
          <w:rFonts w:eastAsia="Calibri" w:cs="Arial"/>
          <w:sz w:val="24"/>
          <w:szCs w:val="24"/>
          <w:lang w:val="en-US"/>
        </w:rPr>
        <w:t>more</w:t>
      </w:r>
      <w:r w:rsidRPr="00D419C1">
        <w:rPr>
          <w:rFonts w:cs="Arial"/>
          <w:sz w:val="24"/>
          <w:szCs w:val="24"/>
          <w:lang w:val="en-US"/>
        </w:rPr>
        <w:t xml:space="preserve"> </w:t>
      </w:r>
      <w:r w:rsidRPr="00D419C1">
        <w:rPr>
          <w:rFonts w:eastAsia="Calibri" w:cs="Arial"/>
          <w:sz w:val="24"/>
          <w:szCs w:val="24"/>
          <w:lang w:val="en-US"/>
        </w:rPr>
        <w:t>fine</w:t>
      </w:r>
      <w:r w:rsidRPr="00D419C1">
        <w:rPr>
          <w:rFonts w:cs="Arial"/>
          <w:sz w:val="24"/>
          <w:szCs w:val="24"/>
          <w:lang w:val="en-US"/>
        </w:rPr>
        <w:t>-</w:t>
      </w:r>
      <w:r w:rsidRPr="00D419C1">
        <w:rPr>
          <w:rFonts w:eastAsia="Calibri" w:cs="Arial"/>
          <w:sz w:val="24"/>
          <w:szCs w:val="24"/>
          <w:lang w:val="en-US"/>
        </w:rPr>
        <w:t>grained</w:t>
      </w:r>
      <w:r w:rsidRPr="00D419C1">
        <w:rPr>
          <w:rFonts w:cs="Arial"/>
          <w:sz w:val="24"/>
          <w:szCs w:val="24"/>
          <w:lang w:val="en-US"/>
        </w:rPr>
        <w:t xml:space="preserve"> </w:t>
      </w:r>
      <w:r w:rsidRPr="00D419C1">
        <w:rPr>
          <w:rFonts w:eastAsia="Calibri" w:cs="Arial"/>
          <w:sz w:val="24"/>
          <w:szCs w:val="24"/>
          <w:lang w:val="en-US"/>
        </w:rPr>
        <w:t>resources</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articulating</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failings</w:t>
      </w:r>
      <w:r w:rsidRPr="00D419C1">
        <w:rPr>
          <w:rFonts w:cs="Arial"/>
          <w:sz w:val="24"/>
          <w:szCs w:val="24"/>
          <w:lang w:val="en-US"/>
        </w:rPr>
        <w:t xml:space="preserve">. </w:t>
      </w:r>
      <w:r w:rsidRPr="00D419C1">
        <w:rPr>
          <w:rFonts w:eastAsia="Calibri" w:cs="Arial"/>
          <w:sz w:val="24"/>
          <w:szCs w:val="24"/>
          <w:lang w:val="en-US"/>
        </w:rPr>
        <w:t>Generic</w:t>
      </w:r>
      <w:r w:rsidRPr="00D419C1">
        <w:rPr>
          <w:rFonts w:cs="Arial"/>
          <w:sz w:val="24"/>
          <w:szCs w:val="24"/>
          <w:lang w:val="en-US"/>
        </w:rPr>
        <w:t xml:space="preserve"> </w:t>
      </w:r>
      <w:r w:rsidRPr="00D419C1">
        <w:rPr>
          <w:rFonts w:eastAsia="Calibri" w:cs="Arial"/>
          <w:sz w:val="24"/>
          <w:szCs w:val="24"/>
          <w:lang w:val="en-US"/>
        </w:rPr>
        <w:t>talk</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distempers</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mind</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one</w:t>
      </w:r>
      <w:r w:rsidRPr="00D419C1">
        <w:rPr>
          <w:rFonts w:cs="Arial"/>
          <w:sz w:val="24"/>
          <w:szCs w:val="24"/>
          <w:lang w:val="en-US"/>
        </w:rPr>
        <w:t xml:space="preserve"> </w:t>
      </w:r>
      <w:r w:rsidRPr="00D419C1">
        <w:rPr>
          <w:rFonts w:eastAsia="Calibri" w:cs="Arial"/>
          <w:sz w:val="24"/>
          <w:szCs w:val="24"/>
          <w:lang w:val="en-US"/>
        </w:rPr>
        <w:t>thing</w:t>
      </w:r>
      <w:r w:rsidRPr="00D419C1">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there</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variety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complexity</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language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credulity</w:t>
      </w:r>
      <w:r w:rsidRPr="00D419C1">
        <w:rPr>
          <w:rFonts w:cs="Arial"/>
          <w:sz w:val="24"/>
          <w:szCs w:val="24"/>
          <w:lang w:val="en-US"/>
        </w:rPr>
        <w:t xml:space="preserve">, </w:t>
      </w:r>
      <w:r w:rsidRPr="00D419C1">
        <w:rPr>
          <w:rFonts w:eastAsia="Calibri" w:cs="Arial"/>
          <w:sz w:val="24"/>
          <w:szCs w:val="24"/>
          <w:lang w:val="en-US"/>
        </w:rPr>
        <w:t>distraction</w:t>
      </w:r>
      <w:r w:rsidRPr="00D419C1">
        <w:rPr>
          <w:rFonts w:cs="Arial"/>
          <w:sz w:val="24"/>
          <w:szCs w:val="24"/>
          <w:lang w:val="en-US"/>
        </w:rPr>
        <w:t xml:space="preserve">, </w:t>
      </w:r>
      <w:r w:rsidRPr="00D419C1">
        <w:rPr>
          <w:rFonts w:eastAsia="Calibri" w:cs="Arial"/>
          <w:sz w:val="24"/>
          <w:szCs w:val="24"/>
          <w:lang w:val="en-US"/>
        </w:rPr>
        <w:t>obstinacy</w:t>
      </w:r>
      <w:r w:rsidRPr="00D419C1">
        <w:rPr>
          <w:rFonts w:cs="Arial"/>
          <w:sz w:val="24"/>
          <w:szCs w:val="24"/>
          <w:lang w:val="en-US"/>
        </w:rPr>
        <w:t xml:space="preserve">, </w:t>
      </w:r>
      <w:r w:rsidRPr="00D419C1">
        <w:rPr>
          <w:rFonts w:eastAsia="Calibri" w:cs="Arial"/>
          <w:sz w:val="24"/>
          <w:szCs w:val="24"/>
          <w:lang w:val="en-US"/>
        </w:rPr>
        <w:t>dogmatism</w:t>
      </w:r>
      <w:r w:rsidRPr="00D419C1">
        <w:rPr>
          <w:rFonts w:cs="Arial"/>
          <w:sz w:val="24"/>
          <w:szCs w:val="24"/>
          <w:lang w:val="en-US"/>
        </w:rPr>
        <w:t xml:space="preserve">, </w:t>
      </w:r>
      <w:r w:rsidRPr="00D419C1">
        <w:rPr>
          <w:rFonts w:eastAsia="Calibri" w:cs="Arial"/>
          <w:sz w:val="24"/>
          <w:szCs w:val="24"/>
          <w:lang w:val="en-US"/>
        </w:rPr>
        <w:t>skepticism</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late</w:t>
      </w:r>
      <w:r w:rsidRPr="00D419C1">
        <w:rPr>
          <w:rFonts w:cs="Arial"/>
          <w:sz w:val="24"/>
          <w:szCs w:val="24"/>
          <w:lang w:val="en-US"/>
        </w:rPr>
        <w:t xml:space="preserve"> 1660</w:t>
      </w:r>
      <w:r w:rsidRPr="00D419C1">
        <w:rPr>
          <w:rFonts w:eastAsia="Calibri" w:cs="Arial"/>
          <w:sz w:val="24"/>
          <w:szCs w:val="24"/>
          <w:lang w:val="en-US"/>
        </w:rPr>
        <w:t>s</w:t>
      </w:r>
      <w:r w:rsidRPr="00D419C1">
        <w:rPr>
          <w:rFonts w:cs="Arial"/>
          <w:sz w:val="24"/>
          <w:szCs w:val="24"/>
          <w:lang w:val="en-US"/>
        </w:rPr>
        <w:t xml:space="preserve">, </w:t>
      </w:r>
      <w:r w:rsidRPr="00D419C1">
        <w:rPr>
          <w:rFonts w:eastAsia="Calibri" w:cs="Arial"/>
          <w:sz w:val="24"/>
          <w:szCs w:val="24"/>
          <w:lang w:val="en-US"/>
        </w:rPr>
        <w:t>we</w:t>
      </w:r>
      <w:r w:rsidRPr="00D419C1">
        <w:rPr>
          <w:rFonts w:cs="Arial"/>
          <w:sz w:val="24"/>
          <w:szCs w:val="24"/>
          <w:lang w:val="en-US"/>
        </w:rPr>
        <w:t xml:space="preserve"> </w:t>
      </w:r>
      <w:r w:rsidRPr="00D419C1">
        <w:rPr>
          <w:rFonts w:eastAsia="Calibri" w:cs="Arial"/>
          <w:sz w:val="24"/>
          <w:szCs w:val="24"/>
          <w:lang w:val="en-US"/>
        </w:rPr>
        <w:t>find</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fullest</w:t>
      </w:r>
      <w:r w:rsidRPr="00D419C1">
        <w:rPr>
          <w:rFonts w:cs="Arial"/>
          <w:sz w:val="24"/>
          <w:szCs w:val="24"/>
          <w:lang w:val="en-US"/>
        </w:rPr>
        <w:t xml:space="preserve"> </w:t>
      </w:r>
      <w:r w:rsidRPr="00D419C1">
        <w:rPr>
          <w:rFonts w:eastAsia="Calibri" w:cs="Arial"/>
          <w:sz w:val="24"/>
          <w:szCs w:val="24"/>
          <w:lang w:val="en-US"/>
        </w:rPr>
        <w:t>statement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natural</w:t>
      </w:r>
      <w:r w:rsidRPr="00D419C1">
        <w:rPr>
          <w:rFonts w:cs="Arial"/>
          <w:sz w:val="24"/>
          <w:szCs w:val="24"/>
          <w:lang w:val="en-US"/>
        </w:rPr>
        <w:t xml:space="preserve"> </w:t>
      </w:r>
      <w:r w:rsidRPr="00D419C1">
        <w:rPr>
          <w:rFonts w:eastAsia="Calibri" w:cs="Arial"/>
          <w:sz w:val="24"/>
          <w:szCs w:val="24"/>
          <w:lang w:val="en-US"/>
        </w:rPr>
        <w:t>philosophical</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tradition</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work</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John</w:t>
      </w:r>
      <w:r w:rsidRPr="00D419C1">
        <w:rPr>
          <w:rFonts w:cs="Arial"/>
          <w:sz w:val="24"/>
          <w:szCs w:val="24"/>
          <w:lang w:val="en-US"/>
        </w:rPr>
        <w:t xml:space="preserve"> </w:t>
      </w:r>
      <w:r w:rsidRPr="00D419C1">
        <w:rPr>
          <w:rFonts w:eastAsia="Calibri" w:cs="Arial"/>
          <w:sz w:val="24"/>
          <w:szCs w:val="24"/>
          <w:lang w:val="en-US"/>
        </w:rPr>
        <w:t>Locke</w:t>
      </w:r>
      <w:r w:rsidRPr="00D419C1">
        <w:rPr>
          <w:rFonts w:cs="Arial"/>
          <w:sz w:val="24"/>
          <w:szCs w:val="24"/>
          <w:lang w:val="en-US"/>
        </w:rPr>
        <w:t xml:space="preserve">. </w:t>
      </w:r>
      <w:r w:rsidRPr="00D419C1">
        <w:rPr>
          <w:rFonts w:eastAsia="Calibri" w:cs="Arial"/>
          <w:sz w:val="24"/>
          <w:szCs w:val="24"/>
          <w:lang w:val="en-US"/>
        </w:rPr>
        <w:t>Inspired</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Bacon</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other</w:t>
      </w:r>
      <w:r w:rsidRPr="00D419C1">
        <w:rPr>
          <w:rFonts w:cs="Arial"/>
          <w:sz w:val="24"/>
          <w:szCs w:val="24"/>
          <w:lang w:val="en-US"/>
        </w:rPr>
        <w:t xml:space="preserve"> </w:t>
      </w:r>
      <w:r w:rsidRPr="00D419C1">
        <w:rPr>
          <w:rFonts w:eastAsia="Calibri" w:cs="Arial"/>
          <w:sz w:val="24"/>
          <w:szCs w:val="24"/>
          <w:lang w:val="en-US"/>
        </w:rPr>
        <w:t>natural</w:t>
      </w:r>
      <w:r w:rsidRPr="00D419C1">
        <w:rPr>
          <w:rFonts w:cs="Arial"/>
          <w:sz w:val="24"/>
          <w:szCs w:val="24"/>
          <w:lang w:val="en-US"/>
        </w:rPr>
        <w:t xml:space="preserve"> </w:t>
      </w:r>
      <w:r w:rsidRPr="00D419C1">
        <w:rPr>
          <w:rFonts w:eastAsia="Calibri" w:cs="Arial"/>
          <w:sz w:val="24"/>
          <w:szCs w:val="24"/>
          <w:lang w:val="en-US"/>
        </w:rPr>
        <w:t>philosophers</w:t>
      </w:r>
      <w:r w:rsidRPr="00D419C1">
        <w:rPr>
          <w:rFonts w:cs="Arial"/>
          <w:sz w:val="24"/>
          <w:szCs w:val="24"/>
          <w:lang w:val="en-US"/>
        </w:rPr>
        <w:t xml:space="preserve">, </w:t>
      </w:r>
      <w:r w:rsidRPr="00D419C1">
        <w:rPr>
          <w:rFonts w:eastAsia="Calibri" w:cs="Arial"/>
          <w:sz w:val="24"/>
          <w:szCs w:val="24"/>
          <w:lang w:val="en-US"/>
        </w:rPr>
        <w:t>much</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Locke</w:t>
      </w:r>
      <w:r>
        <w:rPr>
          <w:rFonts w:cs="Arial"/>
          <w:sz w:val="24"/>
          <w:szCs w:val="24"/>
          <w:lang w:val="en-US"/>
        </w:rPr>
        <w:t>’s</w:t>
      </w:r>
      <w:r w:rsidRPr="00D419C1">
        <w:rPr>
          <w:rFonts w:cs="Arial"/>
          <w:sz w:val="24"/>
          <w:szCs w:val="24"/>
          <w:lang w:val="en-US"/>
        </w:rPr>
        <w:t xml:space="preserve"> </w:t>
      </w:r>
      <w:r w:rsidRPr="00D419C1">
        <w:rPr>
          <w:rFonts w:eastAsia="Calibri" w:cs="Arial"/>
          <w:sz w:val="24"/>
          <w:szCs w:val="24"/>
          <w:lang w:val="en-US"/>
        </w:rPr>
        <w:t>epistemology</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concerned</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appraisal</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limits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human</w:t>
      </w:r>
      <w:r w:rsidRPr="00D419C1">
        <w:rPr>
          <w:rFonts w:cs="Arial"/>
          <w:sz w:val="24"/>
          <w:szCs w:val="24"/>
          <w:lang w:val="en-US"/>
        </w:rPr>
        <w:t xml:space="preserve"> </w:t>
      </w:r>
      <w:r w:rsidRPr="00D419C1">
        <w:rPr>
          <w:rFonts w:eastAsia="Calibri" w:cs="Arial"/>
          <w:sz w:val="24"/>
          <w:szCs w:val="24"/>
          <w:lang w:val="en-US"/>
        </w:rPr>
        <w:t>understanding</w:t>
      </w:r>
      <w:r w:rsidRPr="00D419C1">
        <w:rPr>
          <w:rFonts w:cs="Arial"/>
          <w:sz w:val="24"/>
          <w:szCs w:val="24"/>
          <w:lang w:val="en-US"/>
        </w:rPr>
        <w:t xml:space="preserve">. </w:t>
      </w:r>
      <w:r w:rsidRPr="00D419C1">
        <w:rPr>
          <w:rFonts w:eastAsia="Calibri" w:cs="Arial"/>
          <w:sz w:val="24"/>
          <w:szCs w:val="24"/>
          <w:lang w:val="en-US"/>
        </w:rPr>
        <w:t>Its</w:t>
      </w:r>
      <w:r w:rsidRPr="00D419C1">
        <w:rPr>
          <w:rFonts w:cs="Arial"/>
          <w:sz w:val="24"/>
          <w:szCs w:val="24"/>
          <w:lang w:val="en-US"/>
        </w:rPr>
        <w:t xml:space="preserve"> </w:t>
      </w:r>
      <w:r w:rsidRPr="00D419C1">
        <w:rPr>
          <w:rFonts w:eastAsia="Calibri" w:cs="Arial"/>
          <w:sz w:val="24"/>
          <w:szCs w:val="24"/>
          <w:lang w:val="en-US"/>
        </w:rPr>
        <w:t>broad</w:t>
      </w:r>
      <w:r w:rsidRPr="00D419C1">
        <w:rPr>
          <w:rFonts w:cs="Arial"/>
          <w:sz w:val="24"/>
          <w:szCs w:val="24"/>
          <w:lang w:val="en-US"/>
        </w:rPr>
        <w:t xml:space="preserve"> </w:t>
      </w:r>
      <w:r w:rsidRPr="00D419C1">
        <w:rPr>
          <w:rFonts w:eastAsia="Calibri" w:cs="Arial"/>
          <w:sz w:val="24"/>
          <w:szCs w:val="24"/>
          <w:lang w:val="en-US"/>
        </w:rPr>
        <w:t>conviction</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capacities</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natural</w:t>
      </w:r>
      <w:r w:rsidRPr="00D419C1">
        <w:rPr>
          <w:rFonts w:cs="Arial"/>
          <w:sz w:val="24"/>
          <w:szCs w:val="24"/>
          <w:lang w:val="en-US"/>
        </w:rPr>
        <w:t xml:space="preserve">, </w:t>
      </w:r>
      <w:r w:rsidRPr="00D419C1">
        <w:rPr>
          <w:rFonts w:eastAsia="Calibri" w:cs="Arial"/>
          <w:sz w:val="24"/>
          <w:szCs w:val="24"/>
          <w:lang w:val="en-US"/>
        </w:rPr>
        <w:t>untutored</w:t>
      </w:r>
      <w:r w:rsidRPr="00D419C1">
        <w:rPr>
          <w:rFonts w:cs="Arial"/>
          <w:sz w:val="24"/>
          <w:szCs w:val="24"/>
          <w:lang w:val="en-US"/>
        </w:rPr>
        <w:t xml:space="preserve"> </w:t>
      </w:r>
      <w:r w:rsidRPr="00D419C1">
        <w:rPr>
          <w:rFonts w:eastAsia="Calibri" w:cs="Arial"/>
          <w:sz w:val="24"/>
          <w:szCs w:val="24"/>
          <w:lang w:val="en-US"/>
        </w:rPr>
        <w:t>state</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deficient</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one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two</w:t>
      </w:r>
      <w:r w:rsidRPr="00D419C1">
        <w:rPr>
          <w:rFonts w:cs="Arial"/>
          <w:sz w:val="24"/>
          <w:szCs w:val="24"/>
          <w:lang w:val="en-US"/>
        </w:rPr>
        <w:t xml:space="preserve"> </w:t>
      </w:r>
      <w:r w:rsidRPr="00D419C1">
        <w:rPr>
          <w:rFonts w:eastAsia="Calibri" w:cs="Arial"/>
          <w:sz w:val="24"/>
          <w:szCs w:val="24"/>
          <w:lang w:val="en-US"/>
        </w:rPr>
        <w:t>respects</w:t>
      </w:r>
      <w:r w:rsidRPr="00D419C1">
        <w:rPr>
          <w:rFonts w:cs="Arial"/>
          <w:sz w:val="24"/>
          <w:szCs w:val="24"/>
          <w:lang w:val="en-US"/>
        </w:rPr>
        <w:t xml:space="preserve">. </w:t>
      </w:r>
      <w:r w:rsidRPr="00D419C1">
        <w:rPr>
          <w:rFonts w:eastAsia="Calibri" w:cs="Arial"/>
          <w:sz w:val="24"/>
          <w:szCs w:val="24"/>
          <w:lang w:val="en-US"/>
        </w:rPr>
        <w:t>First</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powers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reason</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understanding</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limited</w:t>
      </w:r>
      <w:r w:rsidRPr="00D419C1">
        <w:rPr>
          <w:rFonts w:cs="Arial"/>
          <w:sz w:val="24"/>
          <w:szCs w:val="24"/>
          <w:lang w:val="en-US"/>
        </w:rPr>
        <w:t xml:space="preserve">, </w:t>
      </w:r>
      <w:r w:rsidRPr="00D419C1">
        <w:rPr>
          <w:rFonts w:eastAsia="Calibri" w:cs="Arial"/>
          <w:sz w:val="24"/>
          <w:szCs w:val="24"/>
          <w:lang w:val="en-US"/>
        </w:rPr>
        <w:t>although</w:t>
      </w:r>
      <w:r w:rsidRPr="00D419C1">
        <w:rPr>
          <w:rFonts w:cs="Arial"/>
          <w:sz w:val="24"/>
          <w:szCs w:val="24"/>
          <w:lang w:val="en-US"/>
        </w:rPr>
        <w:t xml:space="preserve"> </w:t>
      </w:r>
      <w:r w:rsidRPr="00D419C1">
        <w:rPr>
          <w:rFonts w:eastAsia="Calibri" w:cs="Arial"/>
          <w:sz w:val="24"/>
          <w:szCs w:val="24"/>
          <w:lang w:val="en-US"/>
        </w:rPr>
        <w:t>also</w:t>
      </w:r>
      <w:r w:rsidRPr="00D419C1">
        <w:rPr>
          <w:rFonts w:cs="Arial"/>
          <w:sz w:val="24"/>
          <w:szCs w:val="24"/>
          <w:lang w:val="en-US"/>
        </w:rPr>
        <w:t xml:space="preserve"> </w:t>
      </w:r>
      <w:r w:rsidRPr="00D419C1">
        <w:rPr>
          <w:rFonts w:eastAsia="Calibri" w:cs="Arial"/>
          <w:sz w:val="24"/>
          <w:szCs w:val="24"/>
          <w:lang w:val="en-US"/>
        </w:rPr>
        <w:t>potentially</w:t>
      </w:r>
      <w:r w:rsidRPr="00D419C1">
        <w:rPr>
          <w:rFonts w:cs="Arial"/>
          <w:sz w:val="24"/>
          <w:szCs w:val="24"/>
          <w:lang w:val="en-US"/>
        </w:rPr>
        <w:t xml:space="preserve"> </w:t>
      </w:r>
      <w:r w:rsidRPr="00D419C1">
        <w:rPr>
          <w:rFonts w:eastAsia="Calibri" w:cs="Arial"/>
          <w:sz w:val="24"/>
          <w:szCs w:val="24"/>
          <w:lang w:val="en-US"/>
        </w:rPr>
        <w:t>capable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enhancement</w:t>
      </w:r>
      <w:r w:rsidRPr="00D419C1">
        <w:rPr>
          <w:rFonts w:cs="Arial"/>
          <w:sz w:val="24"/>
          <w:szCs w:val="24"/>
          <w:lang w:val="en-US"/>
        </w:rPr>
        <w:t xml:space="preserve">. </w:t>
      </w:r>
      <w:r w:rsidRPr="00D419C1">
        <w:rPr>
          <w:rFonts w:eastAsia="Calibri" w:cs="Arial"/>
          <w:sz w:val="24"/>
          <w:szCs w:val="24"/>
          <w:lang w:val="en-US"/>
        </w:rPr>
        <w:t>Throughout</w:t>
      </w:r>
      <w:r w:rsidRPr="00D419C1">
        <w:rPr>
          <w:rFonts w:cs="Arial"/>
          <w:sz w:val="24"/>
          <w:szCs w:val="24"/>
          <w:lang w:val="en-US"/>
        </w:rPr>
        <w:t xml:space="preserve"> </w:t>
      </w:r>
      <w:r w:rsidRPr="00D419C1">
        <w:rPr>
          <w:rFonts w:eastAsia="Calibri" w:cs="Arial"/>
          <w:sz w:val="24"/>
          <w:szCs w:val="24"/>
          <w:lang w:val="en-US"/>
        </w:rPr>
        <w:t>Boyle</w:t>
      </w:r>
      <w:r>
        <w:rPr>
          <w:rFonts w:cs="Arial"/>
          <w:sz w:val="24"/>
          <w:szCs w:val="24"/>
          <w:lang w:val="en-US"/>
        </w:rPr>
        <w:t>’s</w:t>
      </w:r>
      <w:r w:rsidRPr="00D419C1">
        <w:rPr>
          <w:rFonts w:cs="Arial"/>
          <w:sz w:val="24"/>
          <w:szCs w:val="24"/>
          <w:lang w:val="en-US"/>
        </w:rPr>
        <w:t xml:space="preserve"> 1681 </w:t>
      </w:r>
      <w:r w:rsidRPr="00D419C1">
        <w:rPr>
          <w:rFonts w:eastAsia="Calibri" w:cs="Arial"/>
          <w:i/>
          <w:sz w:val="24"/>
          <w:szCs w:val="24"/>
          <w:lang w:val="en-US"/>
        </w:rPr>
        <w:t>Discourse</w:t>
      </w:r>
      <w:r w:rsidRPr="00D419C1">
        <w:rPr>
          <w:rFonts w:cs="Arial"/>
          <w:i/>
          <w:sz w:val="24"/>
          <w:szCs w:val="24"/>
          <w:lang w:val="en-US"/>
        </w:rPr>
        <w:t xml:space="preserve"> </w:t>
      </w:r>
      <w:r w:rsidRPr="00D419C1">
        <w:rPr>
          <w:rFonts w:eastAsia="Calibri" w:cs="Arial"/>
          <w:i/>
          <w:sz w:val="24"/>
          <w:szCs w:val="24"/>
          <w:lang w:val="en-US"/>
        </w:rPr>
        <w:t>on</w:t>
      </w:r>
      <w:r w:rsidRPr="00D419C1">
        <w:rPr>
          <w:rFonts w:cs="Arial"/>
          <w:i/>
          <w:sz w:val="24"/>
          <w:szCs w:val="24"/>
          <w:lang w:val="en-US"/>
        </w:rPr>
        <w:t xml:space="preserve"> </w:t>
      </w:r>
      <w:r w:rsidRPr="00D419C1">
        <w:rPr>
          <w:rFonts w:eastAsia="Calibri" w:cs="Arial"/>
          <w:i/>
          <w:sz w:val="24"/>
          <w:szCs w:val="24"/>
          <w:lang w:val="en-US"/>
        </w:rPr>
        <w:t>Things</w:t>
      </w:r>
      <w:r w:rsidRPr="00D419C1">
        <w:rPr>
          <w:rFonts w:cs="Arial"/>
          <w:i/>
          <w:sz w:val="24"/>
          <w:szCs w:val="24"/>
          <w:lang w:val="en-US"/>
        </w:rPr>
        <w:t xml:space="preserve"> </w:t>
      </w:r>
      <w:r w:rsidRPr="00D419C1">
        <w:rPr>
          <w:rFonts w:eastAsia="Calibri" w:cs="Arial"/>
          <w:i/>
          <w:sz w:val="24"/>
          <w:szCs w:val="24"/>
          <w:lang w:val="en-US"/>
        </w:rPr>
        <w:t>above</w:t>
      </w:r>
      <w:r w:rsidRPr="00D419C1">
        <w:rPr>
          <w:rFonts w:cs="Arial"/>
          <w:i/>
          <w:sz w:val="24"/>
          <w:szCs w:val="24"/>
          <w:lang w:val="en-US"/>
        </w:rPr>
        <w:t xml:space="preserve"> </w:t>
      </w:r>
      <w:r w:rsidRPr="00D419C1">
        <w:rPr>
          <w:rFonts w:eastAsia="Calibri" w:cs="Arial"/>
          <w:i/>
          <w:sz w:val="24"/>
          <w:szCs w:val="24"/>
          <w:lang w:val="en-US"/>
        </w:rPr>
        <w:t>Reason</w:t>
      </w:r>
      <w:r w:rsidRPr="00D419C1">
        <w:rPr>
          <w:rFonts w:cs="Arial"/>
          <w:sz w:val="24"/>
          <w:szCs w:val="24"/>
          <w:lang w:val="en-US"/>
        </w:rPr>
        <w:t xml:space="preserve">, </w:t>
      </w:r>
      <w:r w:rsidRPr="00D419C1">
        <w:rPr>
          <w:rFonts w:eastAsia="Calibri" w:cs="Arial"/>
          <w:sz w:val="24"/>
          <w:szCs w:val="24"/>
          <w:lang w:val="en-US"/>
        </w:rPr>
        <w:t>there</w:t>
      </w:r>
      <w:r w:rsidRPr="00D419C1">
        <w:rPr>
          <w:rFonts w:cs="Arial"/>
          <w:sz w:val="24"/>
          <w:szCs w:val="24"/>
          <w:lang w:val="en-US"/>
        </w:rPr>
        <w:t xml:space="preserve"> </w:t>
      </w:r>
      <w:r>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long</w:t>
      </w:r>
      <w:r w:rsidRPr="00D419C1">
        <w:rPr>
          <w:rFonts w:cs="Arial"/>
          <w:sz w:val="24"/>
          <w:szCs w:val="24"/>
          <w:lang w:val="en-US"/>
        </w:rPr>
        <w:t xml:space="preserve"> </w:t>
      </w:r>
      <w:r w:rsidRPr="00D419C1">
        <w:rPr>
          <w:rFonts w:eastAsia="Calibri" w:cs="Arial"/>
          <w:sz w:val="24"/>
          <w:szCs w:val="24"/>
          <w:lang w:val="en-US"/>
        </w:rPr>
        <w:t>discussions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dependency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limitedness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Natures</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limited</w:t>
      </w:r>
      <w:r w:rsidRPr="00D419C1">
        <w:rPr>
          <w:rFonts w:cs="Arial"/>
          <w:sz w:val="24"/>
          <w:szCs w:val="24"/>
          <w:lang w:val="en-US"/>
        </w:rPr>
        <w:t xml:space="preserve"> </w:t>
      </w:r>
      <w:r w:rsidRPr="00D419C1">
        <w:rPr>
          <w:rFonts w:eastAsia="Calibri" w:cs="Arial"/>
          <w:sz w:val="24"/>
          <w:szCs w:val="24"/>
          <w:lang w:val="en-US"/>
        </w:rPr>
        <w:t>nature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Intellect</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tone</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not</w:t>
      </w:r>
      <w:r w:rsidRPr="00D419C1">
        <w:rPr>
          <w:rFonts w:cs="Arial"/>
          <w:sz w:val="24"/>
          <w:szCs w:val="24"/>
          <w:lang w:val="en-US"/>
        </w:rPr>
        <w:t xml:space="preserve"> </w:t>
      </w:r>
      <w:r w:rsidRPr="00D419C1">
        <w:rPr>
          <w:rFonts w:eastAsia="Calibri" w:cs="Arial"/>
          <w:sz w:val="24"/>
          <w:szCs w:val="24"/>
          <w:lang w:val="en-US"/>
        </w:rPr>
        <w:t>quietist</w:t>
      </w:r>
      <w:r w:rsidRPr="00D419C1">
        <w:rPr>
          <w:rFonts w:cs="Arial"/>
          <w:sz w:val="24"/>
          <w:szCs w:val="24"/>
          <w:lang w:val="en-US"/>
        </w:rPr>
        <w:t xml:space="preserve">. </w:t>
      </w:r>
      <w:r w:rsidRPr="00D419C1">
        <w:rPr>
          <w:rFonts w:eastAsia="Calibri" w:cs="Arial"/>
          <w:sz w:val="24"/>
          <w:szCs w:val="24"/>
          <w:lang w:val="en-US"/>
        </w:rPr>
        <w:t>Boyle</w:t>
      </w:r>
      <w:r w:rsidRPr="00D419C1">
        <w:rPr>
          <w:rFonts w:cs="Arial"/>
          <w:sz w:val="24"/>
          <w:szCs w:val="24"/>
          <w:lang w:val="en-US"/>
        </w:rPr>
        <w:t xml:space="preserve"> </w:t>
      </w:r>
      <w:r w:rsidRPr="00D419C1">
        <w:rPr>
          <w:rFonts w:eastAsia="Calibri" w:cs="Arial"/>
          <w:sz w:val="24"/>
          <w:szCs w:val="24"/>
          <w:lang w:val="en-US"/>
        </w:rPr>
        <w:t>argued</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most</w:t>
      </w:r>
      <w:r w:rsidRPr="00D419C1">
        <w:rPr>
          <w:rFonts w:cs="Arial"/>
          <w:sz w:val="24"/>
          <w:szCs w:val="24"/>
          <w:lang w:val="en-US"/>
        </w:rPr>
        <w:t xml:space="preserve"> </w:t>
      </w:r>
      <w:r w:rsidRPr="00D419C1">
        <w:rPr>
          <w:rFonts w:eastAsia="Calibri" w:cs="Arial"/>
          <w:sz w:val="24"/>
          <w:szCs w:val="24"/>
          <w:lang w:val="en-US"/>
        </w:rPr>
        <w:t>noble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genuine</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function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Reason</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turn</w:t>
      </w:r>
      <w:r w:rsidRPr="00D419C1">
        <w:rPr>
          <w:rFonts w:cs="Arial"/>
          <w:sz w:val="24"/>
          <w:szCs w:val="24"/>
          <w:lang w:val="en-US"/>
        </w:rPr>
        <w:t xml:space="preserve"> </w:t>
      </w:r>
      <w:r w:rsidRPr="00D419C1">
        <w:rPr>
          <w:rFonts w:eastAsia="Calibri" w:cs="Arial"/>
          <w:sz w:val="24"/>
          <w:szCs w:val="24"/>
          <w:lang w:val="en-US"/>
        </w:rPr>
        <w:t>its</w:t>
      </w:r>
      <w:r w:rsidRPr="00D419C1">
        <w:rPr>
          <w:rFonts w:cs="Arial"/>
          <w:sz w:val="24"/>
          <w:szCs w:val="24"/>
          <w:lang w:val="en-US"/>
        </w:rPr>
        <w:t xml:space="preserve"> </w:t>
      </w:r>
      <w:r w:rsidRPr="00D419C1">
        <w:rPr>
          <w:rFonts w:eastAsia="Calibri" w:cs="Arial"/>
          <w:sz w:val="24"/>
          <w:szCs w:val="24"/>
          <w:lang w:val="en-US"/>
        </w:rPr>
        <w:t>powers</w:t>
      </w:r>
      <w:r w:rsidRPr="00D419C1">
        <w:rPr>
          <w:rFonts w:cs="Arial"/>
          <w:sz w:val="24"/>
          <w:szCs w:val="24"/>
          <w:lang w:val="en-US"/>
        </w:rPr>
        <w:t xml:space="preserve"> </w:t>
      </w:r>
      <w:r w:rsidRPr="00D419C1">
        <w:rPr>
          <w:rFonts w:eastAsia="Calibri" w:cs="Arial"/>
          <w:sz w:val="24"/>
          <w:szCs w:val="24"/>
          <w:lang w:val="en-US"/>
        </w:rPr>
        <w:t>inward</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engaging</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perfective</w:t>
      </w:r>
      <w:r w:rsidRPr="00D419C1">
        <w:rPr>
          <w:rFonts w:cs="Arial"/>
          <w:sz w:val="24"/>
          <w:szCs w:val="24"/>
          <w:lang w:val="en-US"/>
        </w:rPr>
        <w:t xml:space="preserve"> </w:t>
      </w:r>
      <w:r w:rsidRPr="00D419C1">
        <w:rPr>
          <w:rFonts w:eastAsia="Calibri" w:cs="Arial"/>
          <w:sz w:val="24"/>
          <w:szCs w:val="24"/>
          <w:lang w:val="en-US"/>
        </w:rPr>
        <w:t>action</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self</w:t>
      </w:r>
      <w:r w:rsidRPr="00D419C1">
        <w:rPr>
          <w:rFonts w:cs="Arial"/>
          <w:sz w:val="24"/>
          <w:szCs w:val="24"/>
          <w:lang w:val="en-US"/>
        </w:rPr>
        <w:t>-</w:t>
      </w:r>
      <w:r w:rsidRPr="00D419C1">
        <w:rPr>
          <w:rFonts w:eastAsia="Calibri" w:cs="Arial"/>
          <w:sz w:val="24"/>
          <w:szCs w:val="24"/>
          <w:lang w:val="en-US"/>
        </w:rPr>
        <w:t>appraisal</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its</w:t>
      </w:r>
      <w:r w:rsidRPr="00D419C1">
        <w:rPr>
          <w:rFonts w:cs="Arial"/>
          <w:sz w:val="24"/>
          <w:szCs w:val="24"/>
          <w:lang w:val="en-US"/>
        </w:rPr>
        <w:t xml:space="preserve"> </w:t>
      </w:r>
      <w:r w:rsidRPr="00D419C1">
        <w:rPr>
          <w:rFonts w:eastAsia="Calibri" w:cs="Arial"/>
          <w:sz w:val="24"/>
          <w:szCs w:val="24"/>
          <w:lang w:val="en-US"/>
        </w:rPr>
        <w:t>capacities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deficiencies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mind</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not</w:t>
      </w:r>
      <w:r w:rsidRPr="00D419C1">
        <w:rPr>
          <w:rFonts w:cs="Arial"/>
          <w:sz w:val="24"/>
          <w:szCs w:val="24"/>
          <w:lang w:val="en-US"/>
        </w:rPr>
        <w:t xml:space="preserve"> </w:t>
      </w:r>
      <w:r w:rsidRPr="00D419C1">
        <w:rPr>
          <w:rFonts w:eastAsia="Calibri" w:cs="Arial"/>
          <w:sz w:val="24"/>
          <w:szCs w:val="24"/>
          <w:lang w:val="en-US"/>
        </w:rPr>
        <w:t>only</w:t>
      </w:r>
      <w:r w:rsidRPr="00D419C1">
        <w:rPr>
          <w:rFonts w:cs="Arial"/>
          <w:sz w:val="24"/>
          <w:szCs w:val="24"/>
          <w:lang w:val="en-US"/>
        </w:rPr>
        <w:t xml:space="preserve"> </w:t>
      </w:r>
      <w:r w:rsidRPr="00D419C1">
        <w:rPr>
          <w:rFonts w:eastAsia="Calibri" w:cs="Arial"/>
          <w:sz w:val="24"/>
          <w:szCs w:val="24"/>
          <w:lang w:val="en-US"/>
        </w:rPr>
        <w:t>see</w:t>
      </w:r>
      <w:r w:rsidRPr="00D419C1">
        <w:rPr>
          <w:rFonts w:cs="Arial"/>
          <w:sz w:val="24"/>
          <w:szCs w:val="24"/>
          <w:lang w:val="en-US"/>
        </w:rPr>
        <w:t>[</w:t>
      </w:r>
      <w:r w:rsidRPr="00D419C1">
        <w:rPr>
          <w:rFonts w:eastAsia="Calibri" w:cs="Arial"/>
          <w:sz w:val="24"/>
          <w:szCs w:val="24"/>
          <w:lang w:val="en-US"/>
        </w:rPr>
        <w:t>s</w:t>
      </w:r>
      <w:r w:rsidRPr="00D419C1">
        <w:rPr>
          <w:rFonts w:cs="Arial"/>
          <w:sz w:val="24"/>
          <w:szCs w:val="24"/>
          <w:lang w:val="en-US"/>
        </w:rPr>
        <w:t xml:space="preserve">] </w:t>
      </w:r>
      <w:r w:rsidRPr="00D419C1">
        <w:rPr>
          <w:rFonts w:eastAsia="Calibri" w:cs="Arial"/>
          <w:sz w:val="24"/>
          <w:szCs w:val="24"/>
          <w:lang w:val="en-US"/>
        </w:rPr>
        <w:t>other</w:t>
      </w:r>
      <w:r w:rsidRPr="00D419C1">
        <w:rPr>
          <w:rFonts w:cs="Arial"/>
          <w:sz w:val="24"/>
          <w:szCs w:val="24"/>
          <w:lang w:val="en-US"/>
        </w:rPr>
        <w:t xml:space="preserve"> </w:t>
      </w:r>
      <w:r w:rsidRPr="00D419C1">
        <w:rPr>
          <w:rFonts w:eastAsia="Calibri" w:cs="Arial"/>
          <w:sz w:val="24"/>
          <w:szCs w:val="24"/>
          <w:lang w:val="en-US"/>
        </w:rPr>
        <w:t>things</w:t>
      </w:r>
      <w:r w:rsidRPr="00D419C1">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self</w:t>
      </w:r>
      <w:r w:rsidRPr="00D419C1">
        <w:rPr>
          <w:rFonts w:cs="Arial"/>
          <w:sz w:val="24"/>
          <w:szCs w:val="24"/>
          <w:lang w:val="en-US"/>
        </w:rPr>
        <w:t xml:space="preserve"> </w:t>
      </w:r>
      <w:r w:rsidRPr="00D419C1">
        <w:rPr>
          <w:rFonts w:eastAsia="Calibri" w:cs="Arial"/>
          <w:sz w:val="24"/>
          <w:szCs w:val="24"/>
          <w:lang w:val="en-US"/>
        </w:rPr>
        <w:t>too</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can</w:t>
      </w:r>
      <w:r w:rsidRPr="00D419C1">
        <w:rPr>
          <w:rFonts w:cs="Arial"/>
          <w:sz w:val="24"/>
          <w:szCs w:val="24"/>
          <w:lang w:val="en-US"/>
        </w:rPr>
        <w:t xml:space="preserve"> </w:t>
      </w:r>
      <w:r w:rsidRPr="00D419C1">
        <w:rPr>
          <w:rFonts w:eastAsia="Calibri" w:cs="Arial"/>
          <w:sz w:val="24"/>
          <w:szCs w:val="24"/>
          <w:lang w:val="en-US"/>
        </w:rPr>
        <w:t>discern</w:t>
      </w:r>
      <w:r w:rsidRPr="00D419C1">
        <w:rPr>
          <w:rFonts w:cs="Arial"/>
          <w:sz w:val="24"/>
          <w:szCs w:val="24"/>
          <w:lang w:val="en-US"/>
        </w:rPr>
        <w:t xml:space="preserve"> … </w:t>
      </w:r>
      <w:r w:rsidRPr="00D419C1">
        <w:rPr>
          <w:rFonts w:eastAsia="Calibri" w:cs="Arial"/>
          <w:sz w:val="24"/>
          <w:szCs w:val="24"/>
          <w:lang w:val="en-US"/>
        </w:rPr>
        <w:t>whatever</w:t>
      </w:r>
      <w:r w:rsidRPr="00D419C1">
        <w:rPr>
          <w:rFonts w:cs="Arial"/>
          <w:sz w:val="24"/>
          <w:szCs w:val="24"/>
          <w:lang w:val="en-US"/>
        </w:rPr>
        <w:t xml:space="preserve"> </w:t>
      </w:r>
      <w:r w:rsidRPr="00D419C1">
        <w:rPr>
          <w:rFonts w:eastAsia="Calibri" w:cs="Arial"/>
          <w:sz w:val="24"/>
          <w:szCs w:val="24"/>
          <w:lang w:val="en-US"/>
        </w:rPr>
        <w:t>infirmities</w:t>
      </w:r>
      <w:r w:rsidRPr="00D419C1">
        <w:rPr>
          <w:rFonts w:cs="Arial"/>
          <w:sz w:val="24"/>
          <w:szCs w:val="24"/>
          <w:lang w:val="en-US"/>
        </w:rPr>
        <w:t xml:space="preserve"> </w:t>
      </w:r>
      <w:r w:rsidRPr="00D419C1">
        <w:rPr>
          <w:rFonts w:eastAsia="Calibri" w:cs="Arial"/>
          <w:sz w:val="24"/>
          <w:szCs w:val="24"/>
          <w:lang w:val="en-US"/>
        </w:rPr>
        <w:t>i</w:t>
      </w:r>
      <w:r>
        <w:rPr>
          <w:rFonts w:eastAsia="Calibri" w:cs="Arial"/>
          <w:sz w:val="24"/>
          <w:szCs w:val="24"/>
          <w:lang w:val="en-US"/>
        </w:rPr>
        <w:t>t</w:t>
      </w:r>
      <w:r w:rsidRPr="00D419C1">
        <w:rPr>
          <w:rFonts w:cs="Arial"/>
          <w:sz w:val="24"/>
          <w:szCs w:val="24"/>
          <w:lang w:val="en-US"/>
        </w:rPr>
        <w:t xml:space="preserve"> </w:t>
      </w:r>
      <w:r w:rsidRPr="00D419C1">
        <w:rPr>
          <w:rFonts w:eastAsia="Calibri" w:cs="Arial"/>
          <w:sz w:val="24"/>
          <w:szCs w:val="24"/>
          <w:lang w:val="en-US"/>
        </w:rPr>
        <w:t>labours</w:t>
      </w:r>
      <w:r w:rsidRPr="00D419C1">
        <w:rPr>
          <w:rFonts w:cs="Arial"/>
          <w:sz w:val="24"/>
          <w:szCs w:val="24"/>
          <w:lang w:val="en-US"/>
        </w:rPr>
        <w:t xml:space="preserve"> </w:t>
      </w:r>
      <w:r w:rsidRPr="00D419C1">
        <w:rPr>
          <w:rFonts w:eastAsia="Calibri" w:cs="Arial"/>
          <w:sz w:val="24"/>
          <w:szCs w:val="24"/>
          <w:lang w:val="en-US"/>
        </w:rPr>
        <w:t>under</w:t>
      </w:r>
      <w:r>
        <w:rPr>
          <w:rFonts w:cs="Arial"/>
          <w:sz w:val="24"/>
          <w:szCs w:val="24"/>
          <w:lang w:val="en-US"/>
        </w:rPr>
        <w:t>” (quoted in Corneanu 2011: 117).</w:t>
      </w:r>
      <w:r w:rsidRPr="00D419C1">
        <w:rPr>
          <w:rFonts w:cs="Arial"/>
          <w:sz w:val="24"/>
          <w:szCs w:val="24"/>
          <w:lang w:val="en-US"/>
        </w:rPr>
        <w:t xml:space="preserve"> </w:t>
      </w:r>
      <w:r w:rsidRPr="00D419C1">
        <w:rPr>
          <w:rFonts w:eastAsia="Calibri" w:cs="Arial"/>
          <w:sz w:val="24"/>
          <w:szCs w:val="24"/>
          <w:lang w:val="en-US"/>
        </w:rPr>
        <w:t>Second</w:t>
      </w:r>
      <w:r w:rsidRPr="00D419C1">
        <w:rPr>
          <w:rFonts w:cs="Arial"/>
          <w:sz w:val="24"/>
          <w:szCs w:val="24"/>
          <w:lang w:val="en-US"/>
        </w:rPr>
        <w:t xml:space="preserve">, </w:t>
      </w:r>
      <w:r w:rsidRPr="00D419C1">
        <w:rPr>
          <w:rFonts w:eastAsia="Calibri" w:cs="Arial"/>
          <w:sz w:val="24"/>
          <w:szCs w:val="24"/>
          <w:lang w:val="en-US"/>
        </w:rPr>
        <w:t>Locke</w:t>
      </w:r>
      <w:r w:rsidRPr="00D419C1">
        <w:rPr>
          <w:rFonts w:cs="Arial"/>
          <w:sz w:val="24"/>
          <w:szCs w:val="24"/>
          <w:lang w:val="en-US"/>
        </w:rPr>
        <w:t xml:space="preserve"> </w:t>
      </w:r>
      <w:r w:rsidRPr="00D419C1">
        <w:rPr>
          <w:rFonts w:eastAsia="Calibri" w:cs="Arial"/>
          <w:sz w:val="24"/>
          <w:szCs w:val="24"/>
          <w:lang w:val="en-US"/>
        </w:rPr>
        <w:t>inherited</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acute</w:t>
      </w:r>
      <w:r w:rsidRPr="00D419C1">
        <w:rPr>
          <w:rFonts w:cs="Arial"/>
          <w:sz w:val="24"/>
          <w:szCs w:val="24"/>
          <w:lang w:val="en-US"/>
        </w:rPr>
        <w:t xml:space="preserve"> </w:t>
      </w:r>
      <w:r w:rsidRPr="00D419C1">
        <w:rPr>
          <w:rFonts w:eastAsia="Calibri" w:cs="Arial"/>
          <w:sz w:val="24"/>
          <w:szCs w:val="24"/>
          <w:lang w:val="en-US"/>
        </w:rPr>
        <w:t>sensitivity</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natural</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acquired</w:t>
      </w:r>
      <w:r w:rsidRPr="00D419C1">
        <w:rPr>
          <w:rFonts w:cs="Arial"/>
          <w:sz w:val="24"/>
          <w:szCs w:val="24"/>
          <w:lang w:val="en-US"/>
        </w:rPr>
        <w:t xml:space="preserve"> </w:t>
      </w:r>
      <w:r w:rsidRPr="00D419C1">
        <w:rPr>
          <w:rFonts w:eastAsia="Calibri" w:cs="Arial"/>
          <w:sz w:val="24"/>
          <w:szCs w:val="24"/>
          <w:lang w:val="en-US"/>
        </w:rPr>
        <w:t>corruptions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mind</w:t>
      </w:r>
      <w:r w:rsidRPr="00D419C1">
        <w:rPr>
          <w:rFonts w:cs="Arial"/>
          <w:sz w:val="24"/>
          <w:szCs w:val="24"/>
          <w:lang w:val="en-US"/>
        </w:rPr>
        <w:t xml:space="preserve">, </w:t>
      </w:r>
      <w:r w:rsidRPr="00D419C1">
        <w:rPr>
          <w:rFonts w:eastAsia="Calibri" w:cs="Arial"/>
          <w:sz w:val="24"/>
          <w:szCs w:val="24"/>
          <w:lang w:val="en-US"/>
        </w:rPr>
        <w:t>although</w:t>
      </w:r>
      <w:r w:rsidRPr="00D419C1">
        <w:rPr>
          <w:rFonts w:cs="Arial"/>
          <w:sz w:val="24"/>
          <w:szCs w:val="24"/>
          <w:lang w:val="en-US"/>
        </w:rPr>
        <w:t xml:space="preserve"> </w:t>
      </w:r>
      <w:r w:rsidRPr="00D419C1">
        <w:rPr>
          <w:rFonts w:eastAsia="Calibri" w:cs="Arial"/>
          <w:sz w:val="24"/>
          <w:szCs w:val="24"/>
          <w:lang w:val="en-US"/>
        </w:rPr>
        <w:t>there</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no</w:t>
      </w:r>
      <w:r w:rsidRPr="00D419C1">
        <w:rPr>
          <w:rFonts w:cs="Arial"/>
          <w:sz w:val="24"/>
          <w:szCs w:val="24"/>
          <w:lang w:val="en-US"/>
        </w:rPr>
        <w:t xml:space="preserve"> </w:t>
      </w:r>
      <w:r w:rsidRPr="00D419C1">
        <w:rPr>
          <w:rFonts w:eastAsia="Calibri" w:cs="Arial"/>
          <w:sz w:val="24"/>
          <w:szCs w:val="24"/>
          <w:lang w:val="en-US"/>
        </w:rPr>
        <w:t>mention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Idols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Mind</w:t>
      </w:r>
      <w:r w:rsidRPr="00D419C1">
        <w:rPr>
          <w:rFonts w:cs="Arial"/>
          <w:sz w:val="24"/>
          <w:szCs w:val="24"/>
          <w:lang w:val="en-US"/>
        </w:rPr>
        <w:t xml:space="preserve">. </w:t>
      </w:r>
      <w:r w:rsidRPr="00D419C1">
        <w:rPr>
          <w:rFonts w:eastAsia="Calibri" w:cs="Arial"/>
          <w:sz w:val="24"/>
          <w:szCs w:val="24"/>
          <w:lang w:val="en-US"/>
        </w:rPr>
        <w:t>Much</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i/>
          <w:sz w:val="24"/>
          <w:szCs w:val="24"/>
          <w:lang w:val="en-US"/>
        </w:rPr>
        <w:t>Essay</w:t>
      </w:r>
      <w:r w:rsidRPr="00D419C1">
        <w:rPr>
          <w:rFonts w:cs="Arial"/>
          <w:i/>
          <w:sz w:val="24"/>
          <w:szCs w:val="24"/>
          <w:lang w:val="en-US"/>
        </w:rPr>
        <w:t xml:space="preserve"> </w:t>
      </w:r>
      <w:r w:rsidRPr="00D419C1">
        <w:rPr>
          <w:rFonts w:eastAsia="Calibri" w:cs="Arial"/>
          <w:i/>
          <w:sz w:val="24"/>
          <w:szCs w:val="24"/>
          <w:lang w:val="en-US"/>
        </w:rPr>
        <w:t>Concerning</w:t>
      </w:r>
      <w:r w:rsidRPr="00D419C1">
        <w:rPr>
          <w:rFonts w:cs="Arial"/>
          <w:i/>
          <w:sz w:val="24"/>
          <w:szCs w:val="24"/>
          <w:lang w:val="en-US"/>
        </w:rPr>
        <w:t xml:space="preserve"> </w:t>
      </w:r>
      <w:r w:rsidRPr="00D419C1">
        <w:rPr>
          <w:rFonts w:eastAsia="Calibri" w:cs="Arial"/>
          <w:i/>
          <w:sz w:val="24"/>
          <w:szCs w:val="24"/>
          <w:lang w:val="en-US"/>
        </w:rPr>
        <w:t>Human</w:t>
      </w:r>
      <w:r w:rsidRPr="00D419C1">
        <w:rPr>
          <w:rFonts w:cs="Arial"/>
          <w:i/>
          <w:sz w:val="24"/>
          <w:szCs w:val="24"/>
          <w:lang w:val="en-US"/>
        </w:rPr>
        <w:t xml:space="preserve"> </w:t>
      </w:r>
      <w:r w:rsidRPr="00D419C1">
        <w:rPr>
          <w:rFonts w:eastAsia="Calibri" w:cs="Arial"/>
          <w:i/>
          <w:sz w:val="24"/>
          <w:szCs w:val="24"/>
          <w:lang w:val="en-US"/>
        </w:rPr>
        <w:t>Understanding</w:t>
      </w:r>
      <w:r w:rsidRPr="00D419C1">
        <w:rPr>
          <w:rFonts w:cs="Arial"/>
          <w:sz w:val="24"/>
          <w:szCs w:val="24"/>
          <w:lang w:val="en-US"/>
        </w:rPr>
        <w:t xml:space="preserve"> </w:t>
      </w:r>
      <w:r w:rsidRPr="00D419C1">
        <w:rPr>
          <w:rFonts w:eastAsia="Calibri" w:cs="Arial"/>
          <w:sz w:val="24"/>
          <w:szCs w:val="24"/>
          <w:lang w:val="en-US"/>
        </w:rPr>
        <w:t>uses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inherited</w:t>
      </w:r>
      <w:r w:rsidRPr="00D419C1">
        <w:rPr>
          <w:rFonts w:cs="Arial"/>
          <w:sz w:val="24"/>
          <w:szCs w:val="24"/>
          <w:lang w:val="en-US"/>
        </w:rPr>
        <w:t xml:space="preserve"> </w:t>
      </w:r>
      <w:r w:rsidRPr="00D419C1">
        <w:rPr>
          <w:rFonts w:eastAsia="Calibri" w:cs="Arial"/>
          <w:sz w:val="24"/>
          <w:szCs w:val="24"/>
          <w:lang w:val="en-US"/>
        </w:rPr>
        <w:t>pathological</w:t>
      </w:r>
      <w:r w:rsidRPr="00D419C1">
        <w:rPr>
          <w:rFonts w:cs="Arial"/>
          <w:sz w:val="24"/>
          <w:szCs w:val="24"/>
          <w:lang w:val="en-US"/>
        </w:rPr>
        <w:t xml:space="preserve"> </w:t>
      </w:r>
      <w:r w:rsidRPr="00D419C1">
        <w:rPr>
          <w:rFonts w:eastAsia="Calibri" w:cs="Arial"/>
          <w:sz w:val="24"/>
          <w:szCs w:val="24"/>
          <w:lang w:val="en-US"/>
        </w:rPr>
        <w:t>vocabulary</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when</w:t>
      </w:r>
      <w:r w:rsidRPr="00D419C1">
        <w:rPr>
          <w:rFonts w:cs="Arial"/>
          <w:sz w:val="24"/>
          <w:szCs w:val="24"/>
          <w:lang w:val="en-US"/>
        </w:rPr>
        <w:t xml:space="preserve"> </w:t>
      </w:r>
      <w:r w:rsidRPr="00D419C1">
        <w:rPr>
          <w:rFonts w:eastAsia="Calibri" w:cs="Arial"/>
          <w:sz w:val="24"/>
          <w:szCs w:val="24"/>
          <w:lang w:val="en-US"/>
        </w:rPr>
        <w:t>Locke</w:t>
      </w:r>
      <w:r w:rsidRPr="00D419C1">
        <w:rPr>
          <w:rFonts w:cs="Arial"/>
          <w:sz w:val="24"/>
          <w:szCs w:val="24"/>
          <w:lang w:val="en-US"/>
        </w:rPr>
        <w:t xml:space="preserve"> </w:t>
      </w:r>
      <w:r w:rsidRPr="00D419C1">
        <w:rPr>
          <w:rFonts w:eastAsia="Calibri" w:cs="Arial"/>
          <w:sz w:val="24"/>
          <w:szCs w:val="24"/>
          <w:lang w:val="en-US"/>
        </w:rPr>
        <w:t>explains</w:t>
      </w:r>
      <w:r w:rsidRPr="00D419C1">
        <w:rPr>
          <w:rFonts w:cs="Arial"/>
          <w:sz w:val="24"/>
          <w:szCs w:val="24"/>
          <w:lang w:val="en-US"/>
        </w:rPr>
        <w:t xml:space="preserve"> </w:t>
      </w:r>
      <w:r w:rsidRPr="00D419C1">
        <w:rPr>
          <w:rFonts w:eastAsia="Calibri" w:cs="Arial"/>
          <w:sz w:val="24"/>
          <w:szCs w:val="24"/>
          <w:lang w:val="en-US"/>
        </w:rPr>
        <w:t>his</w:t>
      </w:r>
      <w:r w:rsidRPr="00D419C1">
        <w:rPr>
          <w:rFonts w:cs="Arial"/>
          <w:sz w:val="24"/>
          <w:szCs w:val="24"/>
          <w:lang w:val="en-US"/>
        </w:rPr>
        <w:t xml:space="preserve"> </w:t>
      </w:r>
      <w:r w:rsidRPr="00D419C1">
        <w:rPr>
          <w:rFonts w:eastAsia="Calibri" w:cs="Arial"/>
          <w:sz w:val="24"/>
          <w:szCs w:val="24"/>
          <w:lang w:val="en-US"/>
        </w:rPr>
        <w:t>project</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being</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Pr>
          <w:rFonts w:cs="Arial"/>
          <w:sz w:val="24"/>
          <w:szCs w:val="24"/>
          <w:lang w:val="en-US"/>
        </w:rPr>
        <w:t>‘s</w:t>
      </w:r>
      <w:r w:rsidRPr="00D419C1">
        <w:rPr>
          <w:rFonts w:eastAsia="Calibri" w:cs="Arial"/>
          <w:sz w:val="24"/>
          <w:szCs w:val="24"/>
          <w:lang w:val="en-US"/>
        </w:rPr>
        <w:t>tudy</w:t>
      </w:r>
      <w:r w:rsidRPr="00D419C1">
        <w:rPr>
          <w:rFonts w:cs="Arial"/>
          <w:sz w:val="24"/>
          <w:szCs w:val="24"/>
          <w:lang w:val="en-US"/>
        </w:rPr>
        <w:t xml:space="preserve"> …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own</w:t>
      </w:r>
      <w:r w:rsidRPr="00D419C1">
        <w:rPr>
          <w:rFonts w:cs="Arial"/>
          <w:sz w:val="24"/>
          <w:szCs w:val="24"/>
          <w:lang w:val="en-US"/>
        </w:rPr>
        <w:t xml:space="preserve"> </w:t>
      </w:r>
      <w:r w:rsidRPr="00D419C1">
        <w:rPr>
          <w:rFonts w:eastAsia="Calibri" w:cs="Arial"/>
          <w:sz w:val="24"/>
          <w:szCs w:val="24"/>
          <w:lang w:val="en-US"/>
        </w:rPr>
        <w:t>abilities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defects</w:t>
      </w:r>
      <w:r>
        <w:rPr>
          <w:rFonts w:cs="Arial"/>
          <w:sz w:val="24"/>
          <w:szCs w:val="24"/>
          <w:lang w:val="en-US"/>
        </w:rPr>
        <w:t>,”</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peculiar</w:t>
      </w:r>
      <w:r w:rsidRPr="00D419C1">
        <w:rPr>
          <w:rFonts w:cs="Arial"/>
          <w:sz w:val="24"/>
          <w:szCs w:val="24"/>
          <w:lang w:val="en-US"/>
        </w:rPr>
        <w:t xml:space="preserve"> </w:t>
      </w:r>
      <w:r w:rsidRPr="00D419C1">
        <w:rPr>
          <w:rFonts w:eastAsia="Calibri" w:cs="Arial"/>
          <w:sz w:val="24"/>
          <w:szCs w:val="24"/>
          <w:lang w:val="en-US"/>
        </w:rPr>
        <w:t>endowments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natural</w:t>
      </w:r>
      <w:r w:rsidRPr="00D419C1">
        <w:rPr>
          <w:rFonts w:cs="Arial"/>
          <w:sz w:val="24"/>
          <w:szCs w:val="24"/>
          <w:lang w:val="en-US"/>
        </w:rPr>
        <w:t xml:space="preserve"> </w:t>
      </w:r>
      <w:r w:rsidRPr="00D419C1">
        <w:rPr>
          <w:rFonts w:eastAsia="Calibri" w:cs="Arial"/>
          <w:sz w:val="24"/>
          <w:szCs w:val="24"/>
          <w:lang w:val="en-US"/>
        </w:rPr>
        <w:t>fitnesses</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well</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defects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weaknesses</w:t>
      </w:r>
      <w:r>
        <w:rPr>
          <w:rFonts w:cs="Arial"/>
          <w:sz w:val="24"/>
          <w:szCs w:val="24"/>
          <w:lang w:val="en-US"/>
        </w:rPr>
        <w:t>” (Locke 1968: 421).</w:t>
      </w:r>
      <w:r w:rsidRPr="00D419C1">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his</w:t>
      </w:r>
      <w:r w:rsidRPr="00D419C1">
        <w:rPr>
          <w:rFonts w:cs="Arial"/>
          <w:sz w:val="24"/>
          <w:szCs w:val="24"/>
          <w:lang w:val="en-US"/>
        </w:rPr>
        <w:t xml:space="preserve"> </w:t>
      </w:r>
      <w:r w:rsidRPr="00D419C1">
        <w:rPr>
          <w:rFonts w:eastAsia="Calibri" w:cs="Arial"/>
          <w:sz w:val="24"/>
          <w:szCs w:val="24"/>
          <w:lang w:val="en-US"/>
        </w:rPr>
        <w:t>very</w:t>
      </w:r>
      <w:r w:rsidRPr="00D419C1">
        <w:rPr>
          <w:rFonts w:cs="Arial"/>
          <w:sz w:val="24"/>
          <w:szCs w:val="24"/>
          <w:lang w:val="en-US"/>
        </w:rPr>
        <w:t xml:space="preserve"> </w:t>
      </w:r>
      <w:r w:rsidRPr="00D419C1">
        <w:rPr>
          <w:rFonts w:eastAsia="Calibri" w:cs="Arial"/>
          <w:sz w:val="24"/>
          <w:szCs w:val="24"/>
          <w:lang w:val="en-US"/>
        </w:rPr>
        <w:t>late</w:t>
      </w:r>
      <w:r w:rsidRPr="00D419C1">
        <w:rPr>
          <w:rFonts w:cs="Arial"/>
          <w:sz w:val="24"/>
          <w:szCs w:val="24"/>
          <w:lang w:val="en-US"/>
        </w:rPr>
        <w:t xml:space="preserve"> </w:t>
      </w:r>
      <w:r w:rsidRPr="00D419C1">
        <w:rPr>
          <w:rFonts w:eastAsia="Calibri" w:cs="Arial"/>
          <w:sz w:val="24"/>
          <w:szCs w:val="24"/>
          <w:lang w:val="en-US"/>
        </w:rPr>
        <w:t>writings</w:t>
      </w:r>
      <w:r w:rsidRPr="00D419C1">
        <w:rPr>
          <w:rFonts w:cs="Arial"/>
          <w:sz w:val="24"/>
          <w:szCs w:val="24"/>
          <w:lang w:val="en-US"/>
        </w:rPr>
        <w:t xml:space="preserve">, </w:t>
      </w:r>
      <w:r w:rsidRPr="00D419C1">
        <w:rPr>
          <w:rFonts w:eastAsia="Calibri" w:cs="Arial"/>
          <w:sz w:val="24"/>
          <w:szCs w:val="24"/>
          <w:lang w:val="en-US"/>
        </w:rPr>
        <w:t>what</w:t>
      </w:r>
      <w:r w:rsidRPr="00D419C1">
        <w:rPr>
          <w:rFonts w:cs="Arial"/>
          <w:sz w:val="24"/>
          <w:szCs w:val="24"/>
          <w:lang w:val="en-US"/>
        </w:rPr>
        <w:t xml:space="preserve"> </w:t>
      </w:r>
      <w:r w:rsidRPr="00D419C1">
        <w:rPr>
          <w:rFonts w:eastAsia="Calibri" w:cs="Arial"/>
          <w:sz w:val="24"/>
          <w:szCs w:val="24"/>
          <w:lang w:val="en-US"/>
        </w:rPr>
        <w:t>emerges</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fully</w:t>
      </w:r>
      <w:r w:rsidRPr="00D419C1">
        <w:rPr>
          <w:rFonts w:cs="Arial"/>
          <w:sz w:val="24"/>
          <w:szCs w:val="24"/>
          <w:lang w:val="en-US"/>
        </w:rPr>
        <w:t>-</w:t>
      </w:r>
      <w:r w:rsidRPr="00D419C1">
        <w:rPr>
          <w:rFonts w:eastAsia="Calibri" w:cs="Arial"/>
          <w:sz w:val="24"/>
          <w:szCs w:val="24"/>
          <w:lang w:val="en-US"/>
        </w:rPr>
        <w:t>developed</w:t>
      </w:r>
      <w:r w:rsidRPr="00D419C1">
        <w:rPr>
          <w:rFonts w:cs="Arial"/>
          <w:sz w:val="24"/>
          <w:szCs w:val="24"/>
          <w:lang w:val="en-US"/>
        </w:rPr>
        <w:t xml:space="preserve"> </w:t>
      </w:r>
      <w:r w:rsidRPr="00D419C1">
        <w:rPr>
          <w:rFonts w:eastAsia="Calibri" w:cs="Arial"/>
          <w:sz w:val="24"/>
          <w:szCs w:val="24"/>
          <w:lang w:val="en-US"/>
        </w:rPr>
        <w:t>discourse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t</w:t>
      </w:r>
      <w:r w:rsidRPr="00D419C1">
        <w:rPr>
          <w:rFonts w:eastAsia="Calibri" w:cs="Arial"/>
          <w:sz w:val="24"/>
          <w:szCs w:val="24"/>
          <w:lang w:val="en-US"/>
        </w:rPr>
        <w:t>he</w:t>
      </w:r>
      <w:r w:rsidRPr="00D419C1">
        <w:rPr>
          <w:rFonts w:cs="Arial"/>
          <w:sz w:val="24"/>
          <w:szCs w:val="24"/>
          <w:lang w:val="en-US"/>
        </w:rPr>
        <w:t xml:space="preserve"> </w:t>
      </w:r>
      <w:r w:rsidRPr="00D419C1">
        <w:rPr>
          <w:rFonts w:eastAsia="Calibri" w:cs="Arial"/>
          <w:sz w:val="24"/>
          <w:szCs w:val="24"/>
          <w:lang w:val="en-US"/>
        </w:rPr>
        <w:t>best</w:t>
      </w:r>
      <w:r w:rsidRPr="00D419C1">
        <w:rPr>
          <w:rFonts w:cs="Arial"/>
          <w:sz w:val="24"/>
          <w:szCs w:val="24"/>
          <w:lang w:val="en-US"/>
        </w:rPr>
        <w:t xml:space="preserve"> </w:t>
      </w:r>
      <w:r w:rsidRPr="00D419C1">
        <w:rPr>
          <w:rFonts w:eastAsia="Calibri" w:cs="Arial"/>
          <w:sz w:val="24"/>
          <w:szCs w:val="24"/>
          <w:lang w:val="en-US"/>
        </w:rPr>
        <w:t>example</w:t>
      </w:r>
      <w:r w:rsidRPr="00D419C1">
        <w:rPr>
          <w:rFonts w:cs="Arial"/>
          <w:sz w:val="24"/>
          <w:szCs w:val="24"/>
          <w:lang w:val="en-US"/>
        </w:rPr>
        <w:t xml:space="preserve"> </w:t>
      </w:r>
      <w:r w:rsidRPr="00D419C1">
        <w:rPr>
          <w:rFonts w:eastAsia="Calibri" w:cs="Arial"/>
          <w:sz w:val="24"/>
          <w:szCs w:val="24"/>
          <w:lang w:val="en-US"/>
        </w:rPr>
        <w:t>being the</w:t>
      </w:r>
      <w:r w:rsidRPr="00D419C1">
        <w:rPr>
          <w:rFonts w:cs="Arial"/>
          <w:sz w:val="24"/>
          <w:szCs w:val="24"/>
          <w:lang w:val="en-US"/>
        </w:rPr>
        <w:t xml:space="preserve"> </w:t>
      </w:r>
      <w:r w:rsidRPr="00D419C1">
        <w:rPr>
          <w:rFonts w:eastAsia="Calibri" w:cs="Arial"/>
          <w:sz w:val="24"/>
          <w:szCs w:val="24"/>
          <w:lang w:val="en-US"/>
        </w:rPr>
        <w:t>posthumously</w:t>
      </w:r>
      <w:r w:rsidRPr="00D419C1">
        <w:rPr>
          <w:rFonts w:cs="Arial"/>
          <w:sz w:val="24"/>
          <w:szCs w:val="24"/>
          <w:lang w:val="en-US"/>
        </w:rPr>
        <w:t xml:space="preserve"> </w:t>
      </w:r>
      <w:r w:rsidRPr="00D419C1">
        <w:rPr>
          <w:rFonts w:eastAsia="Calibri" w:cs="Arial"/>
          <w:sz w:val="24"/>
          <w:szCs w:val="24"/>
          <w:lang w:val="en-US"/>
        </w:rPr>
        <w:t>published</w:t>
      </w:r>
      <w:r w:rsidRPr="00D419C1">
        <w:rPr>
          <w:rFonts w:cs="Arial"/>
          <w:sz w:val="24"/>
          <w:szCs w:val="24"/>
          <w:lang w:val="en-US"/>
        </w:rPr>
        <w:t xml:space="preserve"> 1706 </w:t>
      </w:r>
      <w:r w:rsidRPr="00D419C1">
        <w:rPr>
          <w:rFonts w:eastAsia="Calibri" w:cs="Arial"/>
          <w:sz w:val="24"/>
          <w:szCs w:val="24"/>
          <w:lang w:val="en-US"/>
        </w:rPr>
        <w:t>essay</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On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Conduct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Understanding</w:t>
      </w:r>
      <w:r>
        <w:rPr>
          <w:rFonts w:cs="Arial"/>
          <w:sz w:val="24"/>
          <w:szCs w:val="24"/>
          <w:lang w:val="en-US"/>
        </w:rPr>
        <w:t>.”</w:t>
      </w:r>
    </w:p>
    <w:p w14:paraId="7894B07D"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Originally</w:t>
      </w:r>
      <w:r w:rsidRPr="00D419C1">
        <w:rPr>
          <w:rFonts w:cs="Arial"/>
          <w:sz w:val="24"/>
          <w:szCs w:val="24"/>
          <w:lang w:val="en-US"/>
        </w:rPr>
        <w:t xml:space="preserve"> </w:t>
      </w:r>
      <w:r w:rsidRPr="00D419C1">
        <w:rPr>
          <w:rFonts w:eastAsia="Calibri" w:cs="Arial"/>
          <w:sz w:val="24"/>
          <w:szCs w:val="24"/>
          <w:lang w:val="en-US"/>
        </w:rPr>
        <w:t>intended</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fifth</w:t>
      </w:r>
      <w:r w:rsidRPr="00D419C1">
        <w:rPr>
          <w:rFonts w:cs="Arial"/>
          <w:sz w:val="24"/>
          <w:szCs w:val="24"/>
          <w:lang w:val="en-US"/>
        </w:rPr>
        <w:t xml:space="preserve"> </w:t>
      </w:r>
      <w:r w:rsidRPr="00D419C1">
        <w:rPr>
          <w:rFonts w:eastAsia="Calibri" w:cs="Arial"/>
          <w:sz w:val="24"/>
          <w:szCs w:val="24"/>
          <w:lang w:val="en-US"/>
        </w:rPr>
        <w:t>book</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revised</w:t>
      </w:r>
      <w:r w:rsidRPr="00D419C1">
        <w:rPr>
          <w:rFonts w:cs="Arial"/>
          <w:sz w:val="24"/>
          <w:szCs w:val="24"/>
          <w:lang w:val="en-US"/>
        </w:rPr>
        <w:t xml:space="preserve"> </w:t>
      </w:r>
      <w:r w:rsidRPr="00D419C1">
        <w:rPr>
          <w:rFonts w:eastAsia="Calibri" w:cs="Arial"/>
          <w:sz w:val="24"/>
          <w:szCs w:val="24"/>
          <w:lang w:val="en-US"/>
        </w:rPr>
        <w:t>edition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i/>
          <w:sz w:val="24"/>
          <w:szCs w:val="24"/>
          <w:lang w:val="en-US"/>
        </w:rPr>
        <w:t>Essay</w:t>
      </w:r>
      <w:r w:rsidRPr="00D419C1">
        <w:rPr>
          <w:rFonts w:cs="Arial"/>
          <w:sz w:val="24"/>
          <w:szCs w:val="24"/>
          <w:lang w:val="en-US"/>
        </w:rPr>
        <w:t xml:space="preserve">, the </w:t>
      </w:r>
      <w:r>
        <w:rPr>
          <w:rFonts w:eastAsia="Calibri" w:cs="Arial"/>
          <w:sz w:val="24"/>
          <w:szCs w:val="24"/>
          <w:lang w:val="en-US"/>
        </w:rPr>
        <w:t>‘</w:t>
      </w:r>
      <w:r w:rsidRPr="00D419C1">
        <w:rPr>
          <w:rFonts w:eastAsia="Calibri" w:cs="Arial"/>
          <w:sz w:val="24"/>
          <w:szCs w:val="24"/>
          <w:lang w:val="en-US"/>
        </w:rPr>
        <w:t>Conduct</w:t>
      </w:r>
      <w:r>
        <w:rPr>
          <w:rFonts w:eastAsia="Calibri" w:cs="Arial"/>
          <w:sz w:val="24"/>
          <w:szCs w:val="24"/>
          <w:lang w:val="en-US"/>
        </w:rPr>
        <w:t>’</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usually</w:t>
      </w:r>
      <w:r w:rsidRPr="00D419C1">
        <w:rPr>
          <w:rFonts w:cs="Arial"/>
          <w:sz w:val="24"/>
          <w:szCs w:val="24"/>
          <w:lang w:val="en-US"/>
        </w:rPr>
        <w:t xml:space="preserve"> </w:t>
      </w:r>
      <w:r w:rsidRPr="00D419C1">
        <w:rPr>
          <w:rFonts w:eastAsia="Calibri" w:cs="Arial"/>
          <w:sz w:val="24"/>
          <w:szCs w:val="24"/>
          <w:lang w:val="en-US"/>
        </w:rPr>
        <w:t>coupled</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i/>
          <w:sz w:val="24"/>
          <w:szCs w:val="24"/>
          <w:lang w:val="en-US"/>
        </w:rPr>
        <w:t>Some</w:t>
      </w:r>
      <w:r w:rsidRPr="00D419C1">
        <w:rPr>
          <w:rFonts w:cs="Arial"/>
          <w:i/>
          <w:sz w:val="24"/>
          <w:szCs w:val="24"/>
          <w:lang w:val="en-US"/>
        </w:rPr>
        <w:t xml:space="preserve"> </w:t>
      </w:r>
      <w:r w:rsidRPr="00D419C1">
        <w:rPr>
          <w:rFonts w:eastAsia="Calibri" w:cs="Arial"/>
          <w:i/>
          <w:sz w:val="24"/>
          <w:szCs w:val="24"/>
          <w:lang w:val="en-US"/>
        </w:rPr>
        <w:t>Thoughts</w:t>
      </w:r>
      <w:r w:rsidRPr="00D419C1">
        <w:rPr>
          <w:rFonts w:cs="Arial"/>
          <w:i/>
          <w:sz w:val="24"/>
          <w:szCs w:val="24"/>
          <w:lang w:val="en-US"/>
        </w:rPr>
        <w:t xml:space="preserve"> </w:t>
      </w:r>
      <w:r w:rsidRPr="00D419C1">
        <w:rPr>
          <w:rFonts w:eastAsia="Calibri" w:cs="Arial"/>
          <w:i/>
          <w:sz w:val="24"/>
          <w:szCs w:val="24"/>
          <w:lang w:val="en-US"/>
        </w:rPr>
        <w:t>Concerning</w:t>
      </w:r>
      <w:r w:rsidRPr="00D419C1">
        <w:rPr>
          <w:rFonts w:cs="Arial"/>
          <w:i/>
          <w:sz w:val="24"/>
          <w:szCs w:val="24"/>
          <w:lang w:val="en-US"/>
        </w:rPr>
        <w:t xml:space="preserve"> </w:t>
      </w:r>
      <w:r w:rsidRPr="00D419C1">
        <w:rPr>
          <w:rFonts w:eastAsia="Calibri" w:cs="Arial"/>
          <w:i/>
          <w:sz w:val="24"/>
          <w:szCs w:val="24"/>
          <w:lang w:val="en-US"/>
        </w:rPr>
        <w:t>Education</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concise</w:t>
      </w:r>
      <w:r w:rsidRPr="00D419C1">
        <w:rPr>
          <w:rFonts w:cs="Arial"/>
          <w:sz w:val="24"/>
          <w:szCs w:val="24"/>
          <w:lang w:val="en-US"/>
        </w:rPr>
        <w:t xml:space="preserve"> </w:t>
      </w:r>
      <w:r w:rsidRPr="00D419C1">
        <w:rPr>
          <w:rFonts w:eastAsia="Calibri" w:cs="Arial"/>
          <w:sz w:val="24"/>
          <w:szCs w:val="24"/>
          <w:lang w:val="en-US"/>
        </w:rPr>
        <w:t>statement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Locke</w:t>
      </w:r>
      <w:r>
        <w:rPr>
          <w:rFonts w:eastAsia="Calibri" w:cs="Arial"/>
          <w:sz w:val="24"/>
          <w:szCs w:val="24"/>
          <w:lang w:val="en-US"/>
        </w:rPr>
        <w:t>’s</w:t>
      </w:r>
      <w:r w:rsidRPr="00D419C1">
        <w:rPr>
          <w:rFonts w:cs="Arial"/>
          <w:sz w:val="24"/>
          <w:szCs w:val="24"/>
          <w:lang w:val="en-US"/>
        </w:rPr>
        <w:t xml:space="preserve"> </w:t>
      </w:r>
      <w:r w:rsidRPr="00D419C1">
        <w:rPr>
          <w:rFonts w:eastAsia="Calibri" w:cs="Arial"/>
          <w:sz w:val="24"/>
          <w:szCs w:val="24"/>
          <w:lang w:val="en-US"/>
        </w:rPr>
        <w:t>views</w:t>
      </w:r>
      <w:r w:rsidRPr="00D419C1">
        <w:rPr>
          <w:rFonts w:cs="Arial"/>
          <w:sz w:val="24"/>
          <w:szCs w:val="24"/>
          <w:lang w:val="en-US"/>
        </w:rPr>
        <w:t xml:space="preserve"> </w:t>
      </w:r>
      <w:r w:rsidRPr="00D419C1">
        <w:rPr>
          <w:rFonts w:eastAsia="Calibri" w:cs="Arial"/>
          <w:sz w:val="24"/>
          <w:szCs w:val="24"/>
          <w:lang w:val="en-US"/>
        </w:rPr>
        <w:t>on</w:t>
      </w:r>
      <w:r w:rsidRPr="00D419C1">
        <w:rPr>
          <w:rFonts w:cs="Arial"/>
          <w:sz w:val="24"/>
          <w:szCs w:val="24"/>
          <w:lang w:val="en-US"/>
        </w:rPr>
        <w:t xml:space="preserve"> </w:t>
      </w:r>
      <w:r w:rsidRPr="00D419C1">
        <w:rPr>
          <w:rFonts w:eastAsia="Calibri" w:cs="Arial"/>
          <w:sz w:val="24"/>
          <w:szCs w:val="24"/>
          <w:lang w:val="en-US"/>
        </w:rPr>
        <w:t>educational</w:t>
      </w:r>
      <w:r w:rsidRPr="00D419C1">
        <w:rPr>
          <w:rFonts w:cs="Arial"/>
          <w:sz w:val="24"/>
          <w:szCs w:val="24"/>
          <w:lang w:val="en-US"/>
        </w:rPr>
        <w:t xml:space="preserve"> </w:t>
      </w:r>
      <w:r w:rsidRPr="00D419C1">
        <w:rPr>
          <w:rFonts w:eastAsia="Calibri" w:cs="Arial"/>
          <w:sz w:val="24"/>
          <w:szCs w:val="24"/>
          <w:lang w:val="en-US"/>
        </w:rPr>
        <w:t>theory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practice</w:t>
      </w:r>
      <w:r w:rsidRPr="00D419C1">
        <w:rPr>
          <w:rFonts w:cs="Arial"/>
          <w:sz w:val="24"/>
          <w:szCs w:val="24"/>
          <w:lang w:val="en-US"/>
        </w:rPr>
        <w:t xml:space="preserve">. </w:t>
      </w:r>
      <w:r w:rsidRPr="00D419C1">
        <w:rPr>
          <w:rFonts w:eastAsia="Calibri" w:cs="Arial"/>
          <w:sz w:val="24"/>
          <w:szCs w:val="24"/>
          <w:lang w:val="en-US"/>
        </w:rPr>
        <w:t>Certainly</w:t>
      </w:r>
      <w:r w:rsidRPr="00D419C1">
        <w:rPr>
          <w:rFonts w:cs="Arial"/>
          <w:sz w:val="24"/>
          <w:szCs w:val="24"/>
          <w:lang w:val="en-US"/>
        </w:rPr>
        <w:t xml:space="preserve">, </w:t>
      </w:r>
      <w:r w:rsidRPr="00D419C1">
        <w:rPr>
          <w:rFonts w:eastAsia="Calibri" w:cs="Arial"/>
          <w:sz w:val="24"/>
          <w:szCs w:val="24"/>
          <w:lang w:val="en-US"/>
        </w:rPr>
        <w:t>both</w:t>
      </w:r>
      <w:r w:rsidRPr="00D419C1">
        <w:rPr>
          <w:rFonts w:cs="Arial"/>
          <w:sz w:val="24"/>
          <w:szCs w:val="24"/>
          <w:lang w:val="en-US"/>
        </w:rPr>
        <w:t xml:space="preserve"> </w:t>
      </w:r>
      <w:r w:rsidRPr="00D419C1">
        <w:rPr>
          <w:rFonts w:eastAsia="Calibri" w:cs="Arial"/>
          <w:sz w:val="24"/>
          <w:szCs w:val="24"/>
          <w:lang w:val="en-US"/>
        </w:rPr>
        <w:t>works</w:t>
      </w:r>
      <w:r w:rsidRPr="00D419C1">
        <w:rPr>
          <w:rFonts w:cs="Arial"/>
          <w:sz w:val="24"/>
          <w:szCs w:val="24"/>
          <w:lang w:val="en-US"/>
        </w:rPr>
        <w:t xml:space="preserve"> </w:t>
      </w:r>
      <w:r w:rsidRPr="00D419C1">
        <w:rPr>
          <w:rFonts w:eastAsia="Calibri" w:cs="Arial"/>
          <w:sz w:val="24"/>
          <w:szCs w:val="24"/>
          <w:lang w:val="en-US"/>
        </w:rPr>
        <w:t>discuss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importance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education</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cultivation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understanding</w:t>
      </w:r>
      <w:r w:rsidRPr="00D419C1">
        <w:rPr>
          <w:rFonts w:cs="Arial"/>
          <w:sz w:val="24"/>
          <w:szCs w:val="24"/>
          <w:lang w:val="en-US"/>
        </w:rPr>
        <w:t xml:space="preserve"> –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children</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adults</w:t>
      </w:r>
      <w:r w:rsidRPr="00D419C1">
        <w:rPr>
          <w:rFonts w:cs="Arial"/>
          <w:sz w:val="24"/>
          <w:szCs w:val="24"/>
          <w:lang w:val="en-US"/>
        </w:rPr>
        <w:t xml:space="preserve"> –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wider</w:t>
      </w:r>
      <w:r w:rsidRPr="00D419C1">
        <w:rPr>
          <w:rFonts w:cs="Arial"/>
          <w:sz w:val="24"/>
          <w:szCs w:val="24"/>
          <w:lang w:val="en-US"/>
        </w:rPr>
        <w:t xml:space="preserve"> </w:t>
      </w:r>
      <w:r w:rsidRPr="00D419C1">
        <w:rPr>
          <w:rFonts w:eastAsia="Calibri" w:cs="Arial"/>
          <w:sz w:val="24"/>
          <w:szCs w:val="24"/>
          <w:lang w:val="en-US"/>
        </w:rPr>
        <w:t>political</w:t>
      </w:r>
      <w:r w:rsidRPr="00D419C1">
        <w:rPr>
          <w:rFonts w:cs="Arial"/>
          <w:sz w:val="24"/>
          <w:szCs w:val="24"/>
          <w:lang w:val="en-US"/>
        </w:rPr>
        <w:t xml:space="preserve"> </w:t>
      </w:r>
      <w:r w:rsidRPr="00D419C1">
        <w:rPr>
          <w:rFonts w:eastAsia="Calibri" w:cs="Arial"/>
          <w:sz w:val="24"/>
          <w:szCs w:val="24"/>
          <w:lang w:val="en-US"/>
        </w:rPr>
        <w:t>importance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epistemically</w:t>
      </w:r>
      <w:r w:rsidRPr="00D419C1">
        <w:rPr>
          <w:rFonts w:cs="Arial"/>
          <w:sz w:val="24"/>
          <w:szCs w:val="24"/>
          <w:lang w:val="en-US"/>
        </w:rPr>
        <w:t xml:space="preserve"> </w:t>
      </w:r>
      <w:r w:rsidRPr="00D419C1">
        <w:rPr>
          <w:rFonts w:eastAsia="Calibri" w:cs="Arial"/>
          <w:sz w:val="24"/>
          <w:szCs w:val="24"/>
          <w:lang w:val="en-US"/>
        </w:rPr>
        <w:t>well</w:t>
      </w:r>
      <w:r w:rsidRPr="00D419C1">
        <w:rPr>
          <w:rFonts w:cs="Arial"/>
          <w:sz w:val="24"/>
          <w:szCs w:val="24"/>
          <w:lang w:val="en-US"/>
        </w:rPr>
        <w:t>-</w:t>
      </w:r>
      <w:r w:rsidRPr="00D419C1">
        <w:rPr>
          <w:rFonts w:eastAsia="Calibri" w:cs="Arial"/>
          <w:sz w:val="24"/>
          <w:szCs w:val="24"/>
          <w:lang w:val="en-US"/>
        </w:rPr>
        <w:t>conducted</w:t>
      </w:r>
      <w:r w:rsidRPr="00D419C1">
        <w:rPr>
          <w:rFonts w:cs="Arial"/>
          <w:sz w:val="24"/>
          <w:szCs w:val="24"/>
          <w:lang w:val="en-US"/>
        </w:rPr>
        <w:t xml:space="preserve"> </w:t>
      </w:r>
      <w:r w:rsidRPr="00D419C1">
        <w:rPr>
          <w:rFonts w:eastAsia="Calibri" w:cs="Arial"/>
          <w:sz w:val="24"/>
          <w:szCs w:val="24"/>
          <w:lang w:val="en-US"/>
        </w:rPr>
        <w:t>citizens</w:t>
      </w:r>
      <w:r>
        <w:rPr>
          <w:rFonts w:eastAsia="Calibri" w:cs="Arial"/>
          <w:sz w:val="24"/>
          <w:szCs w:val="24"/>
          <w:lang w:val="en-US"/>
        </w:rPr>
        <w:t xml:space="preserve"> (Tarcov and Grant’s editor’s introduction to Locke 1996; Yolton 1998)</w:t>
      </w:r>
      <w:r w:rsidRPr="00D419C1">
        <w:rPr>
          <w:rFonts w:cs="Arial"/>
          <w:sz w:val="24"/>
          <w:szCs w:val="24"/>
          <w:lang w:val="en-US"/>
        </w:rPr>
        <w:t>.</w:t>
      </w:r>
      <w:r>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there</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also</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further</w:t>
      </w:r>
      <w:r w:rsidRPr="00D419C1">
        <w:rPr>
          <w:rFonts w:cs="Arial"/>
          <w:sz w:val="24"/>
          <w:szCs w:val="24"/>
          <w:lang w:val="en-US"/>
        </w:rPr>
        <w:t xml:space="preserve"> </w:t>
      </w:r>
      <w:r w:rsidRPr="00D419C1">
        <w:rPr>
          <w:rFonts w:eastAsia="Calibri" w:cs="Arial"/>
          <w:sz w:val="24"/>
          <w:szCs w:val="24"/>
          <w:lang w:val="en-US"/>
        </w:rPr>
        <w:t>dimension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Conduct</w:t>
      </w:r>
      <w:r>
        <w:rPr>
          <w:rFonts w:cs="Arial"/>
          <w:sz w:val="24"/>
          <w:szCs w:val="24"/>
          <w:lang w:val="en-US"/>
        </w:rPr>
        <w:t>,’</w:t>
      </w:r>
      <w:r w:rsidRPr="00D419C1">
        <w:rPr>
          <w:rFonts w:cs="Arial"/>
          <w:sz w:val="24"/>
          <w:szCs w:val="24"/>
          <w:lang w:val="en-US"/>
        </w:rPr>
        <w:t xml:space="preserve"> one neglected in the existing scholarship: </w:t>
      </w:r>
      <w:r w:rsidRPr="00D419C1">
        <w:rPr>
          <w:rFonts w:eastAsia="Calibri" w:cs="Arial"/>
          <w:sz w:val="24"/>
          <w:szCs w:val="24"/>
          <w:lang w:val="en-US"/>
        </w:rPr>
        <w:t>its</w:t>
      </w:r>
      <w:r w:rsidRPr="00D419C1">
        <w:rPr>
          <w:rFonts w:cs="Arial"/>
          <w:sz w:val="24"/>
          <w:szCs w:val="24"/>
          <w:lang w:val="en-US"/>
        </w:rPr>
        <w:t xml:space="preserve"> </w:t>
      </w:r>
      <w:r w:rsidRPr="00D419C1">
        <w:rPr>
          <w:rFonts w:eastAsia="Calibri" w:cs="Arial"/>
          <w:sz w:val="24"/>
          <w:szCs w:val="24"/>
          <w:lang w:val="en-US"/>
        </w:rPr>
        <w:t>status</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exercise</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epistemology</w:t>
      </w:r>
      <w:r w:rsidRPr="00D419C1">
        <w:rPr>
          <w:rFonts w:cs="Arial"/>
          <w:sz w:val="24"/>
          <w:szCs w:val="24"/>
          <w:lang w:val="en-US"/>
        </w:rPr>
        <w:t xml:space="preserve">. </w:t>
      </w:r>
      <w:r w:rsidRPr="00D419C1">
        <w:rPr>
          <w:rFonts w:eastAsia="Calibri" w:cs="Arial"/>
          <w:sz w:val="24"/>
          <w:szCs w:val="24"/>
          <w:lang w:val="en-US"/>
        </w:rPr>
        <w:t>Much</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essay</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concerned</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sketching</w:t>
      </w:r>
      <w:r w:rsidRPr="00D419C1">
        <w:rPr>
          <w:rFonts w:cs="Arial"/>
          <w:sz w:val="24"/>
          <w:szCs w:val="24"/>
          <w:lang w:val="en-US"/>
        </w:rPr>
        <w:t xml:space="preserve"> </w:t>
      </w:r>
      <w:r w:rsidRPr="00D419C1">
        <w:rPr>
          <w:rFonts w:eastAsia="Calibri" w:cs="Arial"/>
          <w:sz w:val="24"/>
          <w:szCs w:val="24"/>
          <w:lang w:val="en-US"/>
        </w:rPr>
        <w:t>out</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range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failings</w:t>
      </w:r>
      <w:r w:rsidRPr="00D419C1">
        <w:rPr>
          <w:rFonts w:cs="Arial"/>
          <w:sz w:val="24"/>
          <w:szCs w:val="24"/>
          <w:lang w:val="en-US"/>
        </w:rPr>
        <w:t xml:space="preserve"> – </w:t>
      </w:r>
      <w:r w:rsidRPr="00D419C1">
        <w:rPr>
          <w:rFonts w:eastAsia="Calibri" w:cs="Arial"/>
          <w:sz w:val="24"/>
          <w:szCs w:val="24"/>
          <w:lang w:val="en-US"/>
        </w:rPr>
        <w:t>of</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oppose</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menace</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Endeavours</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Locke</w:t>
      </w:r>
      <w:r w:rsidRPr="00D419C1">
        <w:rPr>
          <w:rFonts w:cs="Arial"/>
          <w:sz w:val="24"/>
          <w:szCs w:val="24"/>
          <w:lang w:val="en-US"/>
        </w:rPr>
        <w:t xml:space="preserve"> </w:t>
      </w:r>
      <w:r w:rsidRPr="00D419C1">
        <w:rPr>
          <w:rFonts w:eastAsia="Calibri" w:cs="Arial"/>
          <w:sz w:val="24"/>
          <w:szCs w:val="24"/>
          <w:lang w:val="en-US"/>
        </w:rPr>
        <w:t>says</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strikingly</w:t>
      </w:r>
      <w:r w:rsidRPr="00D419C1">
        <w:rPr>
          <w:rFonts w:cs="Arial"/>
          <w:sz w:val="24"/>
          <w:szCs w:val="24"/>
          <w:lang w:val="en-US"/>
        </w:rPr>
        <w:t xml:space="preserve"> </w:t>
      </w:r>
      <w:r w:rsidRPr="00D419C1">
        <w:rPr>
          <w:rFonts w:eastAsia="Calibri" w:cs="Arial"/>
          <w:sz w:val="24"/>
          <w:szCs w:val="24"/>
          <w:lang w:val="en-US"/>
        </w:rPr>
        <w:t>obstructivist</w:t>
      </w:r>
      <w:r w:rsidRPr="00D419C1">
        <w:rPr>
          <w:rFonts w:cs="Arial"/>
          <w:sz w:val="24"/>
          <w:szCs w:val="24"/>
          <w:lang w:val="en-US"/>
        </w:rPr>
        <w:t xml:space="preserve"> </w:t>
      </w:r>
      <w:r w:rsidRPr="00D419C1">
        <w:rPr>
          <w:rFonts w:eastAsia="Calibri" w:cs="Arial"/>
          <w:sz w:val="24"/>
          <w:szCs w:val="24"/>
          <w:lang w:val="en-US"/>
        </w:rPr>
        <w:t>terms</w:t>
      </w:r>
      <w:r>
        <w:rPr>
          <w:rFonts w:eastAsia="Calibri" w:cs="Arial"/>
          <w:sz w:val="24"/>
          <w:szCs w:val="24"/>
          <w:lang w:val="en-US"/>
        </w:rPr>
        <w:t xml:space="preserve"> (Locke </w:t>
      </w:r>
      <w:r w:rsidRPr="00496574">
        <w:rPr>
          <w:rFonts w:eastAsia="Calibri" w:cs="Arial"/>
          <w:i/>
          <w:sz w:val="24"/>
          <w:szCs w:val="24"/>
          <w:lang w:val="en-US"/>
        </w:rPr>
        <w:t>Essay</w:t>
      </w:r>
      <w:r>
        <w:rPr>
          <w:rFonts w:eastAsia="Calibri" w:cs="Arial"/>
          <w:sz w:val="24"/>
          <w:szCs w:val="24"/>
          <w:lang w:val="en-US"/>
        </w:rPr>
        <w:t xml:space="preserve">, </w:t>
      </w:r>
      <w:r>
        <w:rPr>
          <w:rFonts w:cs="Arial"/>
          <w:sz w:val="24"/>
          <w:szCs w:val="24"/>
          <w:lang w:val="en-US"/>
        </w:rPr>
        <w:t>§3.5.18).</w:t>
      </w:r>
      <w:r w:rsidRPr="00D419C1">
        <w:rPr>
          <w:rFonts w:cs="Arial"/>
          <w:sz w:val="24"/>
          <w:szCs w:val="24"/>
          <w:lang w:val="en-US"/>
        </w:rPr>
        <w:t xml:space="preserve"> </w:t>
      </w:r>
      <w:r w:rsidRPr="00D419C1">
        <w:rPr>
          <w:rFonts w:eastAsia="Calibri" w:cs="Arial"/>
          <w:sz w:val="24"/>
          <w:szCs w:val="24"/>
          <w:lang w:val="en-US"/>
        </w:rPr>
        <w:t>I</w:t>
      </w:r>
      <w:r w:rsidRPr="00D419C1">
        <w:rPr>
          <w:rFonts w:cs="Arial"/>
          <w:sz w:val="24"/>
          <w:szCs w:val="24"/>
          <w:lang w:val="en-US"/>
        </w:rPr>
        <w:t xml:space="preserve"> </w:t>
      </w:r>
      <w:r w:rsidRPr="00D419C1">
        <w:rPr>
          <w:rFonts w:eastAsia="Calibri" w:cs="Arial"/>
          <w:sz w:val="24"/>
          <w:szCs w:val="24"/>
          <w:lang w:val="en-US"/>
        </w:rPr>
        <w:t>count</w:t>
      </w:r>
      <w:r w:rsidRPr="00D419C1">
        <w:rPr>
          <w:rFonts w:cs="Arial"/>
          <w:sz w:val="24"/>
          <w:szCs w:val="24"/>
          <w:lang w:val="en-US"/>
        </w:rPr>
        <w:t xml:space="preserve"> </w:t>
      </w:r>
      <w:r w:rsidRPr="00D419C1">
        <w:rPr>
          <w:rFonts w:eastAsia="Calibri" w:cs="Arial"/>
          <w:sz w:val="24"/>
          <w:szCs w:val="24"/>
          <w:lang w:val="en-US"/>
        </w:rPr>
        <w:t>at</w:t>
      </w:r>
      <w:r w:rsidRPr="00D419C1">
        <w:rPr>
          <w:rFonts w:cs="Arial"/>
          <w:sz w:val="24"/>
          <w:szCs w:val="24"/>
          <w:lang w:val="en-US"/>
        </w:rPr>
        <w:t xml:space="preserve"> </w:t>
      </w:r>
      <w:r w:rsidRPr="00D419C1">
        <w:rPr>
          <w:rFonts w:eastAsia="Calibri" w:cs="Arial"/>
          <w:sz w:val="24"/>
          <w:szCs w:val="24"/>
          <w:lang w:val="en-US"/>
        </w:rPr>
        <w:t>least</w:t>
      </w:r>
      <w:r w:rsidRPr="00D419C1">
        <w:rPr>
          <w:rFonts w:cs="Arial"/>
          <w:sz w:val="24"/>
          <w:szCs w:val="24"/>
          <w:lang w:val="en-US"/>
        </w:rPr>
        <w:t xml:space="preserve"> </w:t>
      </w:r>
      <w:r w:rsidRPr="00D419C1">
        <w:rPr>
          <w:rFonts w:eastAsia="Calibri" w:cs="Arial"/>
          <w:sz w:val="24"/>
          <w:szCs w:val="24"/>
          <w:lang w:val="en-US"/>
        </w:rPr>
        <w:t>thirteen</w:t>
      </w:r>
      <w:r w:rsidRPr="00D419C1">
        <w:rPr>
          <w:rFonts w:cs="Arial"/>
          <w:sz w:val="24"/>
          <w:szCs w:val="24"/>
          <w:lang w:val="en-US"/>
        </w:rPr>
        <w:t xml:space="preserve"> – </w:t>
      </w: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haste</w:t>
      </w:r>
      <w:r>
        <w:rPr>
          <w:rFonts w:cs="Arial"/>
          <w:sz w:val="24"/>
          <w:szCs w:val="24"/>
          <w:lang w:val="en-US"/>
        </w:rPr>
        <w:t>,”</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anticipation</w:t>
      </w:r>
      <w:r>
        <w:rPr>
          <w:rFonts w:cs="Arial"/>
          <w:sz w:val="24"/>
          <w:szCs w:val="24"/>
          <w:lang w:val="en-US"/>
        </w:rPr>
        <w:t>,”</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resignation</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despondency</w:t>
      </w:r>
      <w:r>
        <w:rPr>
          <w:rFonts w:cs="Arial"/>
          <w:sz w:val="24"/>
          <w:szCs w:val="24"/>
          <w:lang w:val="en-US"/>
        </w:rPr>
        <w:t>”</w:t>
      </w:r>
      <w:r w:rsidRPr="00D419C1">
        <w:rPr>
          <w:rFonts w:cs="Arial"/>
          <w:sz w:val="24"/>
          <w:szCs w:val="24"/>
          <w:lang w:val="en-US"/>
        </w:rPr>
        <w:t xml:space="preserve"> </w:t>
      </w:r>
      <w:r>
        <w:rPr>
          <w:rFonts w:cs="Arial"/>
          <w:sz w:val="24"/>
          <w:szCs w:val="24"/>
          <w:lang w:val="en-US"/>
        </w:rPr>
        <w:t>–</w:t>
      </w:r>
      <w:r w:rsidRPr="00D419C1">
        <w:rPr>
          <w:rFonts w:cs="Arial"/>
          <w:sz w:val="24"/>
          <w:szCs w:val="24"/>
          <w:lang w:val="en-US"/>
        </w:rPr>
        <w:t xml:space="preserve"> which </w:t>
      </w:r>
      <w:r w:rsidRPr="00D419C1">
        <w:rPr>
          <w:rFonts w:eastAsia="Calibri" w:cs="Arial"/>
          <w:sz w:val="24"/>
          <w:szCs w:val="24"/>
          <w:lang w:val="en-US"/>
        </w:rPr>
        <w:t>tend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cluster</w:t>
      </w:r>
      <w:r w:rsidRPr="00D419C1">
        <w:rPr>
          <w:rFonts w:cs="Arial"/>
          <w:sz w:val="24"/>
          <w:szCs w:val="24"/>
          <w:lang w:val="en-US"/>
        </w:rPr>
        <w:t xml:space="preserve"> </w:t>
      </w:r>
      <w:r w:rsidRPr="00D419C1">
        <w:rPr>
          <w:rFonts w:eastAsia="Calibri" w:cs="Arial"/>
          <w:sz w:val="24"/>
          <w:szCs w:val="24"/>
          <w:lang w:val="en-US"/>
        </w:rPr>
        <w:t>around</w:t>
      </w:r>
      <w:r w:rsidRPr="00D419C1">
        <w:rPr>
          <w:rFonts w:cs="Arial"/>
          <w:sz w:val="24"/>
          <w:szCs w:val="24"/>
          <w:lang w:val="en-US"/>
        </w:rPr>
        <w:t xml:space="preserve"> </w:t>
      </w:r>
      <w:r w:rsidRPr="00D419C1">
        <w:rPr>
          <w:rFonts w:eastAsia="Calibri" w:cs="Arial"/>
          <w:sz w:val="24"/>
          <w:szCs w:val="24"/>
          <w:lang w:val="en-US"/>
        </w:rPr>
        <w:t>failures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discipline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self</w:t>
      </w:r>
      <w:r w:rsidRPr="00D419C1">
        <w:rPr>
          <w:rFonts w:cs="Arial"/>
          <w:sz w:val="24"/>
          <w:szCs w:val="24"/>
          <w:lang w:val="en-US"/>
        </w:rPr>
        <w:t>-</w:t>
      </w:r>
      <w:r w:rsidRPr="00D419C1">
        <w:rPr>
          <w:rFonts w:eastAsia="Calibri" w:cs="Arial"/>
          <w:sz w:val="24"/>
          <w:szCs w:val="24"/>
          <w:lang w:val="en-US"/>
        </w:rPr>
        <w:t>control</w:t>
      </w:r>
      <w:r w:rsidRPr="00D419C1">
        <w:rPr>
          <w:rFonts w:cs="Arial"/>
          <w:sz w:val="24"/>
          <w:szCs w:val="24"/>
          <w:lang w:val="en-US"/>
        </w:rPr>
        <w:t xml:space="preserve">. </w:t>
      </w:r>
      <w:r w:rsidRPr="00D419C1">
        <w:rPr>
          <w:rFonts w:eastAsia="Calibri" w:cs="Arial"/>
          <w:sz w:val="24"/>
          <w:szCs w:val="24"/>
          <w:lang w:val="en-US"/>
        </w:rPr>
        <w:t>Like</w:t>
      </w:r>
      <w:r w:rsidRPr="00D419C1">
        <w:rPr>
          <w:rFonts w:cs="Arial"/>
          <w:sz w:val="24"/>
          <w:szCs w:val="24"/>
          <w:lang w:val="en-US"/>
        </w:rPr>
        <w:t xml:space="preserve"> </w:t>
      </w:r>
      <w:r w:rsidRPr="00D419C1">
        <w:rPr>
          <w:rFonts w:eastAsia="Calibri" w:cs="Arial"/>
          <w:sz w:val="24"/>
          <w:szCs w:val="24"/>
          <w:lang w:val="en-US"/>
        </w:rPr>
        <w:t>Glanvill</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other</w:t>
      </w:r>
      <w:r w:rsidRPr="00D419C1">
        <w:rPr>
          <w:rFonts w:cs="Arial"/>
          <w:sz w:val="24"/>
          <w:szCs w:val="24"/>
          <w:lang w:val="en-US"/>
        </w:rPr>
        <w:t xml:space="preserve"> </w:t>
      </w:r>
      <w:r w:rsidRPr="00D419C1">
        <w:rPr>
          <w:rFonts w:eastAsia="Calibri" w:cs="Arial"/>
          <w:sz w:val="24"/>
          <w:szCs w:val="24"/>
          <w:lang w:val="en-US"/>
        </w:rPr>
        <w:t>English</w:t>
      </w:r>
      <w:r w:rsidRPr="00D419C1">
        <w:rPr>
          <w:rFonts w:cs="Arial"/>
          <w:sz w:val="24"/>
          <w:szCs w:val="24"/>
          <w:lang w:val="en-US"/>
        </w:rPr>
        <w:t xml:space="preserve"> </w:t>
      </w:r>
      <w:r w:rsidRPr="00D419C1">
        <w:rPr>
          <w:rFonts w:eastAsia="Calibri" w:cs="Arial"/>
          <w:sz w:val="24"/>
          <w:szCs w:val="24"/>
          <w:lang w:val="en-US"/>
        </w:rPr>
        <w:t>philosophers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period</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running</w:t>
      </w:r>
      <w:r w:rsidRPr="00D419C1">
        <w:rPr>
          <w:rFonts w:cs="Arial"/>
          <w:sz w:val="24"/>
          <w:szCs w:val="24"/>
          <w:lang w:val="en-US"/>
        </w:rPr>
        <w:t xml:space="preserve"> </w:t>
      </w:r>
      <w:r w:rsidRPr="00D419C1">
        <w:rPr>
          <w:rFonts w:eastAsia="Calibri" w:cs="Arial"/>
          <w:sz w:val="24"/>
          <w:szCs w:val="24"/>
          <w:lang w:val="en-US"/>
        </w:rPr>
        <w:t>concern</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failures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properly</w:t>
      </w:r>
      <w:r w:rsidRPr="00D419C1">
        <w:rPr>
          <w:rFonts w:cs="Arial"/>
          <w:sz w:val="24"/>
          <w:szCs w:val="24"/>
          <w:lang w:val="en-US"/>
        </w:rPr>
        <w:t xml:space="preserve"> </w:t>
      </w:r>
      <w:r w:rsidRPr="00D419C1">
        <w:rPr>
          <w:rFonts w:eastAsia="Calibri" w:cs="Arial"/>
          <w:sz w:val="24"/>
          <w:szCs w:val="24"/>
          <w:lang w:val="en-US"/>
        </w:rPr>
        <w:t>regulate</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agency</w:t>
      </w:r>
      <w:r w:rsidRPr="00D419C1">
        <w:rPr>
          <w:rFonts w:cs="Arial"/>
          <w:sz w:val="24"/>
          <w:szCs w:val="24"/>
          <w:lang w:val="en-US"/>
        </w:rPr>
        <w:t xml:space="preserve"> –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haste</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instance</w:t>
      </w:r>
      <w:r w:rsidRPr="00D419C1">
        <w:rPr>
          <w:rFonts w:cs="Arial"/>
          <w:sz w:val="24"/>
          <w:szCs w:val="24"/>
          <w:lang w:val="en-US"/>
        </w:rPr>
        <w:t xml:space="preserve">, </w:t>
      </w:r>
      <w:r w:rsidRPr="00D419C1">
        <w:rPr>
          <w:rFonts w:eastAsia="Calibri" w:cs="Arial"/>
          <w:sz w:val="24"/>
          <w:szCs w:val="24"/>
          <w:lang w:val="en-US"/>
        </w:rPr>
        <w:t>marks</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er</w:t>
      </w:r>
      <w:r w:rsidRPr="00D419C1">
        <w:rPr>
          <w:rFonts w:cs="Arial"/>
          <w:sz w:val="24"/>
          <w:szCs w:val="24"/>
          <w:lang w:val="en-US"/>
        </w:rPr>
        <w:t xml:space="preserve"> </w:t>
      </w:r>
      <w:r w:rsidRPr="00D419C1">
        <w:rPr>
          <w:rFonts w:eastAsia="Calibri" w:cs="Arial"/>
          <w:sz w:val="24"/>
          <w:szCs w:val="24"/>
          <w:lang w:val="en-US"/>
        </w:rPr>
        <w:t>whose</w:t>
      </w:r>
      <w:r w:rsidRPr="00D419C1">
        <w:rPr>
          <w:rFonts w:cs="Arial"/>
          <w:sz w:val="24"/>
          <w:szCs w:val="24"/>
          <w:lang w:val="en-US"/>
        </w:rPr>
        <w:t xml:space="preserve"> </w:t>
      </w:r>
      <w:r w:rsidRPr="00D419C1">
        <w:rPr>
          <w:rFonts w:eastAsia="Calibri" w:cs="Arial"/>
          <w:sz w:val="24"/>
          <w:szCs w:val="24"/>
          <w:lang w:val="en-US"/>
        </w:rPr>
        <w:t>rushes</w:t>
      </w:r>
      <w:r w:rsidRPr="00D419C1">
        <w:rPr>
          <w:rFonts w:cs="Arial"/>
          <w:sz w:val="24"/>
          <w:szCs w:val="24"/>
          <w:lang w:val="en-US"/>
        </w:rPr>
        <w:t xml:space="preserve"> </w:t>
      </w:r>
      <w:r w:rsidRPr="00D419C1">
        <w:rPr>
          <w:rFonts w:eastAsia="Calibri" w:cs="Arial"/>
          <w:sz w:val="24"/>
          <w:szCs w:val="24"/>
          <w:lang w:val="en-US"/>
        </w:rPr>
        <w:t>through</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proper</w:t>
      </w:r>
      <w:r w:rsidRPr="00D419C1">
        <w:rPr>
          <w:rFonts w:cs="Arial"/>
          <w:sz w:val="24"/>
          <w:szCs w:val="24"/>
          <w:lang w:val="en-US"/>
        </w:rPr>
        <w:t xml:space="preserve"> </w:t>
      </w:r>
      <w:r w:rsidRPr="00D419C1">
        <w:rPr>
          <w:rFonts w:eastAsia="Calibri" w:cs="Arial"/>
          <w:sz w:val="24"/>
          <w:szCs w:val="24"/>
          <w:lang w:val="en-US"/>
        </w:rPr>
        <w:t>procedures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y</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ways</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jeopardi</w:t>
      </w:r>
      <w:r>
        <w:rPr>
          <w:rFonts w:eastAsia="Calibri" w:cs="Arial"/>
          <w:sz w:val="24"/>
          <w:szCs w:val="24"/>
          <w:lang w:val="en-US"/>
        </w:rPr>
        <w:t>z</w:t>
      </w:r>
      <w:r w:rsidRPr="00D419C1">
        <w:rPr>
          <w:rFonts w:eastAsia="Calibri" w:cs="Arial"/>
          <w:sz w:val="24"/>
          <w:szCs w:val="24"/>
          <w:lang w:val="en-US"/>
        </w:rPr>
        <w:t>e</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integrity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conclusions</w:t>
      </w:r>
      <w:r>
        <w:rPr>
          <w:rFonts w:eastAsia="Calibri" w:cs="Arial"/>
          <w:sz w:val="24"/>
          <w:szCs w:val="24"/>
          <w:lang w:val="en-US"/>
        </w:rPr>
        <w:t xml:space="preserve"> (see Locke, </w:t>
      </w:r>
      <w:r>
        <w:rPr>
          <w:rFonts w:eastAsia="Calibri" w:cs="Arial"/>
          <w:i/>
          <w:sz w:val="24"/>
          <w:szCs w:val="24"/>
          <w:lang w:val="en-US"/>
        </w:rPr>
        <w:t>Some Thoughts</w:t>
      </w:r>
      <w:r>
        <w:rPr>
          <w:rFonts w:eastAsia="Calibri" w:cs="Arial"/>
          <w:sz w:val="24"/>
          <w:szCs w:val="24"/>
          <w:lang w:val="en-US"/>
        </w:rPr>
        <w:t>, §25)</w:t>
      </w:r>
      <w:r w:rsidRPr="00D419C1">
        <w:rPr>
          <w:rFonts w:cs="Arial"/>
          <w:sz w:val="24"/>
          <w:szCs w:val="24"/>
          <w:lang w:val="en-US"/>
        </w:rPr>
        <w:t>.</w:t>
      </w:r>
    </w:p>
    <w:p w14:paraId="7B4392E2"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I</w:t>
      </w:r>
      <w:r w:rsidRPr="00D419C1">
        <w:rPr>
          <w:rFonts w:cs="Arial"/>
          <w:sz w:val="24"/>
          <w:szCs w:val="24"/>
          <w:lang w:val="en-US"/>
        </w:rPr>
        <w:t xml:space="preserve"> </w:t>
      </w:r>
      <w:r w:rsidRPr="00D419C1">
        <w:rPr>
          <w:rFonts w:eastAsia="Calibri" w:cs="Arial"/>
          <w:sz w:val="24"/>
          <w:szCs w:val="24"/>
          <w:lang w:val="en-US"/>
        </w:rPr>
        <w:t>suggest</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there</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explicit</w:t>
      </w:r>
      <w:r w:rsidRPr="00D419C1">
        <w:rPr>
          <w:rFonts w:cs="Arial"/>
          <w:sz w:val="24"/>
          <w:szCs w:val="24"/>
          <w:lang w:val="en-US"/>
        </w:rPr>
        <w:t xml:space="preserve"> </w:t>
      </w:r>
      <w:r w:rsidRPr="00D419C1">
        <w:rPr>
          <w:rFonts w:eastAsia="Calibri" w:cs="Arial"/>
          <w:sz w:val="24"/>
          <w:szCs w:val="24"/>
          <w:lang w:val="en-US"/>
        </w:rPr>
        <w:t>exercise</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epistemology</w:t>
      </w:r>
      <w:r w:rsidRPr="00D419C1">
        <w:rPr>
          <w:rFonts w:cs="Arial"/>
          <w:sz w:val="24"/>
          <w:szCs w:val="24"/>
          <w:lang w:val="en-US"/>
        </w:rPr>
        <w:t xml:space="preserve"> </w:t>
      </w:r>
      <w:r w:rsidRPr="00D419C1">
        <w:rPr>
          <w:rFonts w:eastAsia="Calibri" w:cs="Arial"/>
          <w:sz w:val="24"/>
          <w:szCs w:val="24"/>
          <w:lang w:val="en-US"/>
        </w:rPr>
        <w:t>underlying</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Conduct</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represents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mature</w:t>
      </w:r>
      <w:r w:rsidRPr="00D419C1">
        <w:rPr>
          <w:rFonts w:cs="Arial"/>
          <w:sz w:val="24"/>
          <w:szCs w:val="24"/>
          <w:lang w:val="en-US"/>
        </w:rPr>
        <w:t xml:space="preserve"> </w:t>
      </w:r>
      <w:r w:rsidRPr="00D419C1">
        <w:rPr>
          <w:rFonts w:eastAsia="Calibri" w:cs="Arial"/>
          <w:sz w:val="24"/>
          <w:szCs w:val="24"/>
          <w:lang w:val="en-US"/>
        </w:rPr>
        <w:t>characterological</w:t>
      </w:r>
      <w:r w:rsidRPr="00D419C1">
        <w:rPr>
          <w:rFonts w:cs="Arial"/>
          <w:sz w:val="24"/>
          <w:szCs w:val="24"/>
          <w:lang w:val="en-US"/>
        </w:rPr>
        <w:t xml:space="preserve"> </w:t>
      </w:r>
      <w:r w:rsidRPr="00D419C1">
        <w:rPr>
          <w:rFonts w:eastAsia="Calibri" w:cs="Arial"/>
          <w:sz w:val="24"/>
          <w:szCs w:val="24"/>
          <w:lang w:val="en-US"/>
        </w:rPr>
        <w:t>discourse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deficiency</w:t>
      </w:r>
      <w:r w:rsidRPr="00D419C1">
        <w:rPr>
          <w:rFonts w:cs="Arial"/>
          <w:sz w:val="24"/>
          <w:szCs w:val="24"/>
          <w:lang w:val="en-US"/>
        </w:rPr>
        <w:t xml:space="preserve"> </w:t>
      </w:r>
      <w:r w:rsidRPr="00D419C1">
        <w:rPr>
          <w:rFonts w:eastAsia="Calibri" w:cs="Arial"/>
          <w:sz w:val="24"/>
          <w:szCs w:val="24"/>
          <w:lang w:val="en-US"/>
        </w:rPr>
        <w:t>in</w:t>
      </w:r>
      <w:r>
        <w:rPr>
          <w:rFonts w:eastAsia="Calibri" w:cs="Arial"/>
          <w:sz w:val="24"/>
          <w:szCs w:val="24"/>
          <w:lang w:val="en-US"/>
        </w:rPr>
        <w:t>sofar as it has</w:t>
      </w:r>
      <w:r w:rsidRPr="00D419C1">
        <w:rPr>
          <w:rFonts w:cs="Arial"/>
          <w:sz w:val="24"/>
          <w:szCs w:val="24"/>
          <w:lang w:val="en-US"/>
        </w:rPr>
        <w:t xml:space="preserve">  </w:t>
      </w:r>
      <w:r w:rsidRPr="00D419C1">
        <w:rPr>
          <w:rFonts w:eastAsia="Calibri" w:cs="Arial"/>
          <w:sz w:val="24"/>
          <w:szCs w:val="24"/>
          <w:lang w:val="en-US"/>
        </w:rPr>
        <w:t>four</w:t>
      </w:r>
      <w:r w:rsidRPr="00D419C1">
        <w:rPr>
          <w:rFonts w:cs="Arial"/>
          <w:sz w:val="24"/>
          <w:szCs w:val="24"/>
          <w:lang w:val="en-US"/>
        </w:rPr>
        <w:t xml:space="preserve"> </w:t>
      </w:r>
      <w:r w:rsidRPr="00D419C1">
        <w:rPr>
          <w:rFonts w:eastAsia="Calibri" w:cs="Arial"/>
          <w:sz w:val="24"/>
          <w:szCs w:val="24"/>
          <w:lang w:val="en-US"/>
        </w:rPr>
        <w:t>features</w:t>
      </w:r>
      <w:r w:rsidRPr="00D419C1">
        <w:rPr>
          <w:rFonts w:cs="Arial"/>
          <w:sz w:val="24"/>
          <w:szCs w:val="24"/>
          <w:lang w:val="en-US"/>
        </w:rPr>
        <w:t xml:space="preserve">. </w:t>
      </w:r>
      <w:r w:rsidRPr="00D419C1">
        <w:rPr>
          <w:rFonts w:eastAsia="Calibri" w:cs="Arial"/>
          <w:sz w:val="24"/>
          <w:szCs w:val="24"/>
          <w:lang w:val="en-US"/>
        </w:rPr>
        <w:t>First</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explicit</w:t>
      </w:r>
      <w:r w:rsidRPr="00D419C1">
        <w:rPr>
          <w:rFonts w:cs="Arial"/>
          <w:sz w:val="24"/>
          <w:szCs w:val="24"/>
          <w:lang w:val="en-US"/>
        </w:rPr>
        <w:t xml:space="preserve"> </w:t>
      </w:r>
      <w:r w:rsidRPr="00D419C1">
        <w:rPr>
          <w:rFonts w:eastAsia="Calibri" w:cs="Arial"/>
          <w:sz w:val="24"/>
          <w:szCs w:val="24"/>
          <w:lang w:val="en-US"/>
        </w:rPr>
        <w:t>vocabulary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some</w:t>
      </w:r>
      <w:r w:rsidRPr="00D419C1">
        <w:rPr>
          <w:rFonts w:cs="Arial"/>
          <w:sz w:val="24"/>
          <w:szCs w:val="24"/>
          <w:lang w:val="en-US"/>
        </w:rPr>
        <w:t xml:space="preserve"> </w:t>
      </w:r>
      <w:r w:rsidRPr="00D419C1">
        <w:rPr>
          <w:rFonts w:eastAsia="Calibri" w:cs="Arial"/>
          <w:sz w:val="24"/>
          <w:szCs w:val="24"/>
          <w:lang w:val="en-US"/>
        </w:rPr>
        <w:t>familiar</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some</w:t>
      </w:r>
      <w:r w:rsidRPr="00D419C1">
        <w:rPr>
          <w:rFonts w:cs="Arial"/>
          <w:sz w:val="24"/>
          <w:szCs w:val="24"/>
          <w:lang w:val="en-US"/>
        </w:rPr>
        <w:t xml:space="preserve"> </w:t>
      </w:r>
      <w:r w:rsidRPr="00D419C1">
        <w:rPr>
          <w:rFonts w:eastAsia="Calibri" w:cs="Arial"/>
          <w:sz w:val="24"/>
          <w:szCs w:val="24"/>
          <w:lang w:val="en-US"/>
        </w:rPr>
        <w:t>esoteric</w:t>
      </w:r>
      <w:r w:rsidRPr="00D419C1">
        <w:rPr>
          <w:rFonts w:cs="Arial"/>
          <w:sz w:val="24"/>
          <w:szCs w:val="24"/>
          <w:lang w:val="en-US"/>
        </w:rPr>
        <w:t xml:space="preserve">. </w:t>
      </w:r>
      <w:r w:rsidRPr="00D419C1">
        <w:rPr>
          <w:rFonts w:eastAsia="Calibri" w:cs="Arial"/>
          <w:sz w:val="24"/>
          <w:szCs w:val="24"/>
          <w:lang w:val="en-US"/>
        </w:rPr>
        <w:t>Second</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explicit</w:t>
      </w:r>
      <w:r w:rsidRPr="00D419C1">
        <w:rPr>
          <w:rFonts w:cs="Arial"/>
          <w:sz w:val="24"/>
          <w:szCs w:val="24"/>
          <w:lang w:val="en-US"/>
        </w:rPr>
        <w:t xml:space="preserve"> </w:t>
      </w:r>
      <w:r w:rsidRPr="00D419C1">
        <w:rPr>
          <w:rFonts w:eastAsia="Calibri" w:cs="Arial"/>
          <w:sz w:val="24"/>
          <w:szCs w:val="24"/>
          <w:lang w:val="en-US"/>
        </w:rPr>
        <w:t>concern</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character</w:t>
      </w:r>
      <w:r w:rsidRPr="00D419C1">
        <w:rPr>
          <w:rFonts w:cs="Arial"/>
          <w:sz w:val="24"/>
          <w:szCs w:val="24"/>
          <w:lang w:val="en-US"/>
        </w:rPr>
        <w:t xml:space="preserve"> – </w:t>
      </w:r>
      <w:r w:rsidRPr="00D419C1">
        <w:rPr>
          <w:rFonts w:eastAsia="Calibri" w:cs="Arial"/>
          <w:sz w:val="24"/>
          <w:szCs w:val="24"/>
          <w:lang w:val="en-US"/>
        </w:rPr>
        <w:t>its</w:t>
      </w:r>
      <w:r w:rsidRPr="00D419C1">
        <w:rPr>
          <w:rFonts w:cs="Arial"/>
          <w:sz w:val="24"/>
          <w:szCs w:val="24"/>
          <w:lang w:val="en-US"/>
        </w:rPr>
        <w:t xml:space="preserve"> </w:t>
      </w:r>
      <w:r w:rsidRPr="00D419C1">
        <w:rPr>
          <w:rFonts w:eastAsia="Calibri" w:cs="Arial"/>
          <w:sz w:val="24"/>
          <w:szCs w:val="24"/>
          <w:lang w:val="en-US"/>
        </w:rPr>
        <w:t>various</w:t>
      </w:r>
      <w:r w:rsidRPr="00D419C1">
        <w:rPr>
          <w:rFonts w:cs="Arial"/>
          <w:sz w:val="24"/>
          <w:szCs w:val="24"/>
          <w:lang w:val="en-US"/>
        </w:rPr>
        <w:t xml:space="preserve"> </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also</w:t>
      </w:r>
      <w:r w:rsidRPr="00D419C1">
        <w:rPr>
          <w:rFonts w:cs="Arial"/>
          <w:sz w:val="24"/>
          <w:szCs w:val="24"/>
          <w:lang w:val="en-US"/>
        </w:rPr>
        <w:t xml:space="preserve"> </w:t>
      </w:r>
      <w:r w:rsidRPr="00D419C1">
        <w:rPr>
          <w:rFonts w:eastAsia="Calibri" w:cs="Arial"/>
          <w:sz w:val="24"/>
          <w:szCs w:val="24"/>
          <w:lang w:val="en-US"/>
        </w:rPr>
        <w:t>its</w:t>
      </w:r>
      <w:r w:rsidRPr="00D419C1">
        <w:rPr>
          <w:rFonts w:cs="Arial"/>
          <w:sz w:val="24"/>
          <w:szCs w:val="24"/>
          <w:lang w:val="en-US"/>
        </w:rPr>
        <w:t xml:space="preserve"> </w:t>
      </w:r>
      <w:r w:rsidRPr="00D419C1">
        <w:rPr>
          <w:rFonts w:eastAsia="Calibri" w:cs="Arial"/>
          <w:sz w:val="24"/>
          <w:szCs w:val="24"/>
          <w:lang w:val="en-US"/>
        </w:rPr>
        <w:t>many</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Corneanu</w:t>
      </w:r>
      <w:r w:rsidRPr="00D419C1">
        <w:rPr>
          <w:rFonts w:cs="Arial"/>
          <w:sz w:val="24"/>
          <w:szCs w:val="24"/>
          <w:lang w:val="en-US"/>
        </w:rPr>
        <w:t xml:space="preserve"> </w:t>
      </w:r>
      <w:r>
        <w:rPr>
          <w:rFonts w:cs="Arial"/>
          <w:sz w:val="24"/>
          <w:szCs w:val="24"/>
          <w:lang w:val="en-US"/>
        </w:rPr>
        <w:t xml:space="preserve">(2011: 163) </w:t>
      </w:r>
      <w:r w:rsidRPr="00D419C1">
        <w:rPr>
          <w:rFonts w:eastAsia="Calibri" w:cs="Arial"/>
          <w:sz w:val="24"/>
          <w:szCs w:val="24"/>
          <w:lang w:val="en-US"/>
        </w:rPr>
        <w:t>explains</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time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Conduct</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Locke</w:t>
      </w:r>
      <w:r w:rsidRPr="00D419C1">
        <w:rPr>
          <w:rFonts w:cs="Arial"/>
          <w:sz w:val="24"/>
          <w:szCs w:val="24"/>
          <w:lang w:val="en-US"/>
        </w:rPr>
        <w:t xml:space="preserve"> </w:t>
      </w:r>
      <w:r w:rsidRPr="00D419C1">
        <w:rPr>
          <w:rFonts w:eastAsia="Calibri" w:cs="Arial"/>
          <w:sz w:val="24"/>
          <w:szCs w:val="24"/>
          <w:lang w:val="en-US"/>
        </w:rPr>
        <w:t>has</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moved</w:t>
      </w:r>
      <w:r w:rsidRPr="00D419C1">
        <w:rPr>
          <w:rFonts w:cs="Arial"/>
          <w:sz w:val="24"/>
          <w:szCs w:val="24"/>
          <w:lang w:val="en-US"/>
        </w:rPr>
        <w:t xml:space="preserve"> </w:t>
      </w:r>
      <w:r w:rsidRPr="00D419C1">
        <w:rPr>
          <w:rFonts w:eastAsia="Calibri" w:cs="Arial"/>
          <w:sz w:val="24"/>
          <w:szCs w:val="24"/>
          <w:lang w:val="en-US"/>
        </w:rPr>
        <w:t>firmly</w:t>
      </w:r>
      <w:r w:rsidRPr="00D419C1">
        <w:rPr>
          <w:rFonts w:cs="Arial"/>
          <w:sz w:val="24"/>
          <w:szCs w:val="24"/>
          <w:lang w:val="en-US"/>
        </w:rPr>
        <w:t xml:space="preserve"> </w:t>
      </w:r>
      <w:r w:rsidRPr="00D419C1">
        <w:rPr>
          <w:rFonts w:eastAsia="Calibri" w:cs="Arial"/>
          <w:sz w:val="24"/>
          <w:szCs w:val="24"/>
          <w:lang w:val="en-US"/>
        </w:rPr>
        <w:t>toward</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conception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i/>
          <w:sz w:val="24"/>
          <w:szCs w:val="24"/>
          <w:lang w:val="en-US"/>
        </w:rPr>
        <w:t>character</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rightful</w:t>
      </w:r>
      <w:r w:rsidRPr="00D419C1">
        <w:rPr>
          <w:rFonts w:cs="Arial"/>
          <w:sz w:val="24"/>
          <w:szCs w:val="24"/>
          <w:lang w:val="en-US"/>
        </w:rPr>
        <w:t xml:space="preserve"> </w:t>
      </w:r>
      <w:r w:rsidRPr="00D419C1">
        <w:rPr>
          <w:rFonts w:eastAsia="Calibri" w:cs="Arial"/>
          <w:sz w:val="24"/>
          <w:szCs w:val="24"/>
          <w:lang w:val="en-US"/>
        </w:rPr>
        <w:t>knower</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his</w:t>
      </w:r>
      <w:r w:rsidRPr="00D419C1">
        <w:rPr>
          <w:rFonts w:cs="Arial"/>
          <w:sz w:val="24"/>
          <w:szCs w:val="24"/>
          <w:lang w:val="en-US"/>
        </w:rPr>
        <w:t xml:space="preserve"> </w:t>
      </w:r>
      <w:r w:rsidRPr="00D419C1">
        <w:rPr>
          <w:rFonts w:eastAsia="Calibri" w:cs="Arial"/>
          <w:sz w:val="24"/>
          <w:szCs w:val="24"/>
          <w:lang w:val="en-US"/>
        </w:rPr>
        <w:t>personal</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excellence</w:t>
      </w:r>
      <w:r w:rsidRPr="00D419C1">
        <w:rPr>
          <w:rFonts w:cs="Arial"/>
          <w:sz w:val="24"/>
          <w:szCs w:val="24"/>
          <w:lang w:val="en-US"/>
        </w:rPr>
        <w:t>.</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Although</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concern</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excellences</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important</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characterological</w:t>
      </w:r>
      <w:r w:rsidRPr="00D419C1">
        <w:rPr>
          <w:rFonts w:cs="Arial"/>
          <w:sz w:val="24"/>
          <w:szCs w:val="24"/>
          <w:lang w:val="en-US"/>
        </w:rPr>
        <w:t xml:space="preserve"> </w:t>
      </w:r>
      <w:r w:rsidRPr="00D419C1">
        <w:rPr>
          <w:rFonts w:eastAsia="Calibri" w:cs="Arial"/>
          <w:sz w:val="24"/>
          <w:szCs w:val="24"/>
          <w:lang w:val="en-US"/>
        </w:rPr>
        <w:t>discourse</w:t>
      </w:r>
      <w:r w:rsidRPr="00D419C1">
        <w:rPr>
          <w:rFonts w:cs="Arial"/>
          <w:sz w:val="24"/>
          <w:szCs w:val="24"/>
          <w:lang w:val="en-US"/>
        </w:rPr>
        <w:t xml:space="preserve">, </w:t>
      </w:r>
      <w:r w:rsidRPr="00D419C1">
        <w:rPr>
          <w:rFonts w:eastAsia="Calibri" w:cs="Arial"/>
          <w:sz w:val="24"/>
          <w:szCs w:val="24"/>
          <w:lang w:val="en-US"/>
        </w:rPr>
        <w:t>so</w:t>
      </w:r>
      <w:r w:rsidRPr="00D419C1">
        <w:rPr>
          <w:rFonts w:cs="Arial"/>
          <w:sz w:val="24"/>
          <w:szCs w:val="24"/>
          <w:lang w:val="en-US"/>
        </w:rPr>
        <w:t xml:space="preserve">, </w:t>
      </w:r>
      <w:r w:rsidRPr="00D419C1">
        <w:rPr>
          <w:rFonts w:eastAsia="Calibri" w:cs="Arial"/>
          <w:sz w:val="24"/>
          <w:szCs w:val="24"/>
          <w:lang w:val="en-US"/>
        </w:rPr>
        <w:t>too</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concern</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corruptions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third</w:t>
      </w:r>
      <w:r w:rsidRPr="00D419C1">
        <w:rPr>
          <w:rFonts w:cs="Arial"/>
          <w:sz w:val="24"/>
          <w:szCs w:val="24"/>
          <w:lang w:val="en-US"/>
        </w:rPr>
        <w:t xml:space="preserve"> </w:t>
      </w:r>
      <w:r w:rsidRPr="00D419C1">
        <w:rPr>
          <w:rFonts w:eastAsia="Calibri" w:cs="Arial"/>
          <w:sz w:val="24"/>
          <w:szCs w:val="24"/>
          <w:lang w:val="en-US"/>
        </w:rPr>
        <w:t>component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characterological</w:t>
      </w:r>
      <w:r w:rsidRPr="00D419C1">
        <w:rPr>
          <w:rFonts w:cs="Arial"/>
          <w:sz w:val="24"/>
          <w:szCs w:val="24"/>
          <w:lang w:val="en-US"/>
        </w:rPr>
        <w:t xml:space="preserve"> </w:t>
      </w:r>
      <w:r w:rsidRPr="00D419C1">
        <w:rPr>
          <w:rFonts w:eastAsia="Calibri" w:cs="Arial"/>
          <w:sz w:val="24"/>
          <w:szCs w:val="24"/>
          <w:lang w:val="en-US"/>
        </w:rPr>
        <w:t>discourse</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analysis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effects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on</w:t>
      </w:r>
      <w:r w:rsidRPr="00D419C1">
        <w:rPr>
          <w:rFonts w:cs="Arial"/>
          <w:sz w:val="24"/>
          <w:szCs w:val="24"/>
          <w:lang w:val="en-US"/>
        </w:rPr>
        <w:t xml:space="preserve"> </w:t>
      </w:r>
      <w:r w:rsidRPr="00D419C1">
        <w:rPr>
          <w:rFonts w:eastAsia="Calibri" w:cs="Arial"/>
          <w:sz w:val="24"/>
          <w:szCs w:val="24"/>
          <w:lang w:val="en-US"/>
        </w:rPr>
        <w:t>practices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projects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y</w:t>
      </w:r>
      <w:r w:rsidRPr="00D419C1">
        <w:rPr>
          <w:rFonts w:cs="Arial"/>
          <w:sz w:val="24"/>
          <w:szCs w:val="24"/>
          <w:lang w:val="en-US"/>
        </w:rPr>
        <w:t xml:space="preserve">. </w:t>
      </w:r>
      <w:r w:rsidRPr="00D419C1">
        <w:rPr>
          <w:rFonts w:eastAsia="Calibri" w:cs="Arial"/>
          <w:sz w:val="24"/>
          <w:szCs w:val="24"/>
          <w:lang w:val="en-US"/>
        </w:rPr>
        <w:t>Locke</w:t>
      </w:r>
      <w:r w:rsidRPr="00D419C1">
        <w:rPr>
          <w:rFonts w:cs="Arial"/>
          <w:sz w:val="24"/>
          <w:szCs w:val="24"/>
          <w:lang w:val="en-US"/>
        </w:rPr>
        <w:t xml:space="preserve"> </w:t>
      </w:r>
      <w:r w:rsidRPr="00D419C1">
        <w:rPr>
          <w:rFonts w:eastAsia="Calibri" w:cs="Arial"/>
          <w:sz w:val="24"/>
          <w:szCs w:val="24"/>
          <w:lang w:val="en-US"/>
        </w:rPr>
        <w:t>does</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his</w:t>
      </w:r>
      <w:r w:rsidRPr="00D419C1">
        <w:rPr>
          <w:rFonts w:cs="Arial"/>
          <w:sz w:val="24"/>
          <w:szCs w:val="24"/>
          <w:lang w:val="en-US"/>
        </w:rPr>
        <w:t xml:space="preserve"> </w:t>
      </w:r>
      <w:r w:rsidRPr="00D419C1">
        <w:rPr>
          <w:rFonts w:eastAsia="Calibri" w:cs="Arial"/>
          <w:sz w:val="24"/>
          <w:szCs w:val="24"/>
          <w:lang w:val="en-US"/>
        </w:rPr>
        <w:t>descriptions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how</w:t>
      </w:r>
      <w:r w:rsidRPr="00D419C1">
        <w:rPr>
          <w:rFonts w:cs="Arial"/>
          <w:sz w:val="24"/>
          <w:szCs w:val="24"/>
          <w:lang w:val="en-US"/>
        </w:rPr>
        <w:t xml:space="preserve"> </w:t>
      </w:r>
      <w:r w:rsidRPr="00D419C1">
        <w:rPr>
          <w:rFonts w:eastAsia="Calibri" w:cs="Arial"/>
          <w:sz w:val="24"/>
          <w:szCs w:val="24"/>
          <w:lang w:val="en-US"/>
        </w:rPr>
        <w:t>haste</w:t>
      </w:r>
      <w:r w:rsidRPr="00D419C1">
        <w:rPr>
          <w:rFonts w:cs="Arial"/>
          <w:sz w:val="24"/>
          <w:szCs w:val="24"/>
          <w:lang w:val="en-US"/>
        </w:rPr>
        <w:t xml:space="preserve">, </w:t>
      </w:r>
      <w:r w:rsidRPr="00D419C1">
        <w:rPr>
          <w:rFonts w:eastAsia="Calibri" w:cs="Arial"/>
          <w:sz w:val="24"/>
          <w:szCs w:val="24"/>
          <w:lang w:val="en-US"/>
        </w:rPr>
        <w:t>anticipation</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other</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failings</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oppose</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menace</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various</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Endeavours</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despondent</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er</w:t>
      </w:r>
      <w:r w:rsidRPr="00D419C1">
        <w:rPr>
          <w:rFonts w:cs="Arial"/>
          <w:sz w:val="24"/>
          <w:szCs w:val="24"/>
          <w:lang w:val="en-US"/>
        </w:rPr>
        <w:t xml:space="preserve"> </w:t>
      </w:r>
      <w:r w:rsidRPr="00D419C1">
        <w:rPr>
          <w:rFonts w:eastAsia="Calibri" w:cs="Arial"/>
          <w:sz w:val="24"/>
          <w:szCs w:val="24"/>
          <w:lang w:val="en-US"/>
        </w:rPr>
        <w:t>abandons</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ies</w:t>
      </w:r>
      <w:r w:rsidRPr="00D419C1">
        <w:rPr>
          <w:rFonts w:cs="Arial"/>
          <w:sz w:val="24"/>
          <w:szCs w:val="24"/>
          <w:lang w:val="en-US"/>
        </w:rPr>
        <w:t xml:space="preserve"> </w:t>
      </w:r>
      <w:r w:rsidRPr="00D419C1">
        <w:rPr>
          <w:rFonts w:eastAsia="Calibri" w:cs="Arial"/>
          <w:sz w:val="24"/>
          <w:szCs w:val="24"/>
          <w:lang w:val="en-US"/>
        </w:rPr>
        <w:t>once</w:t>
      </w:r>
      <w:r w:rsidRPr="00D419C1">
        <w:rPr>
          <w:rFonts w:cs="Arial"/>
          <w:sz w:val="24"/>
          <w:szCs w:val="24"/>
          <w:lang w:val="en-US"/>
        </w:rPr>
        <w:t xml:space="preserve"> </w:t>
      </w:r>
      <w:r w:rsidRPr="00D419C1">
        <w:rPr>
          <w:rFonts w:eastAsia="Calibri" w:cs="Arial"/>
          <w:sz w:val="24"/>
          <w:szCs w:val="24"/>
          <w:lang w:val="en-US"/>
        </w:rPr>
        <w:t>they</w:t>
      </w:r>
      <w:r w:rsidRPr="00D419C1">
        <w:rPr>
          <w:rFonts w:cs="Arial"/>
          <w:sz w:val="24"/>
          <w:szCs w:val="24"/>
          <w:lang w:val="en-US"/>
        </w:rPr>
        <w:t xml:space="preserve"> </w:t>
      </w:r>
      <w:r w:rsidRPr="00D419C1">
        <w:rPr>
          <w:rFonts w:eastAsia="Calibri" w:cs="Arial"/>
          <w:sz w:val="24"/>
          <w:szCs w:val="24"/>
          <w:lang w:val="en-US"/>
        </w:rPr>
        <w:t>become</w:t>
      </w:r>
      <w:r w:rsidRPr="00D419C1">
        <w:rPr>
          <w:rFonts w:cs="Arial"/>
          <w:sz w:val="24"/>
          <w:szCs w:val="24"/>
          <w:lang w:val="en-US"/>
        </w:rPr>
        <w:t xml:space="preserve"> </w:t>
      </w:r>
      <w:r w:rsidRPr="00D419C1">
        <w:rPr>
          <w:rFonts w:eastAsia="Calibri" w:cs="Arial"/>
          <w:sz w:val="24"/>
          <w:szCs w:val="24"/>
          <w:lang w:val="en-US"/>
        </w:rPr>
        <w:t>difficult</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so</w:t>
      </w:r>
      <w:r w:rsidRPr="00D419C1">
        <w:rPr>
          <w:rFonts w:cs="Arial"/>
          <w:sz w:val="24"/>
          <w:szCs w:val="24"/>
          <w:lang w:val="en-US"/>
        </w:rPr>
        <w:t xml:space="preserve"> </w:t>
      </w:r>
      <w:r w:rsidRPr="00D419C1">
        <w:rPr>
          <w:rFonts w:eastAsia="Calibri" w:cs="Arial"/>
          <w:sz w:val="24"/>
          <w:szCs w:val="24"/>
          <w:lang w:val="en-US"/>
        </w:rPr>
        <w:t>confine</w:t>
      </w:r>
      <w:r w:rsidRPr="00D419C1">
        <w:rPr>
          <w:rFonts w:cs="Arial"/>
          <w:sz w:val="24"/>
          <w:szCs w:val="24"/>
          <w:lang w:val="en-US"/>
        </w:rPr>
        <w:t xml:space="preserve"> </w:t>
      </w:r>
      <w:r w:rsidRPr="00D419C1">
        <w:rPr>
          <w:rFonts w:eastAsia="Calibri" w:cs="Arial"/>
          <w:sz w:val="24"/>
          <w:szCs w:val="24"/>
          <w:lang w:val="en-US"/>
        </w:rPr>
        <w:t>themselves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low</w:t>
      </w:r>
      <w:r w:rsidRPr="00D419C1">
        <w:rPr>
          <w:rFonts w:cs="Arial"/>
          <w:sz w:val="24"/>
          <w:szCs w:val="24"/>
          <w:lang w:val="en-US"/>
        </w:rPr>
        <w:t>-</w:t>
      </w:r>
      <w:r w:rsidRPr="00D419C1">
        <w:rPr>
          <w:rFonts w:eastAsia="Calibri" w:cs="Arial"/>
          <w:sz w:val="24"/>
          <w:szCs w:val="24"/>
          <w:lang w:val="en-US"/>
        </w:rPr>
        <w:t>hanging</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fruit</w:t>
      </w:r>
      <w:r w:rsidRPr="00D419C1">
        <w:rPr>
          <w:rFonts w:cs="Arial"/>
          <w:sz w:val="24"/>
          <w:szCs w:val="24"/>
          <w:lang w:val="en-US"/>
        </w:rPr>
        <w:t xml:space="preserve">, </w:t>
      </w:r>
      <w:r w:rsidRPr="00D419C1">
        <w:rPr>
          <w:rFonts w:eastAsia="Calibri" w:cs="Arial"/>
          <w:sz w:val="24"/>
          <w:szCs w:val="24"/>
          <w:lang w:val="en-US"/>
        </w:rPr>
        <w:t>thereby</w:t>
      </w:r>
      <w:r w:rsidRPr="00D419C1">
        <w:rPr>
          <w:rFonts w:cs="Arial"/>
          <w:sz w:val="24"/>
          <w:szCs w:val="24"/>
          <w:lang w:val="en-US"/>
        </w:rPr>
        <w:t xml:space="preserve"> </w:t>
      </w:r>
      <w:r w:rsidRPr="00D419C1">
        <w:rPr>
          <w:rFonts w:eastAsia="Calibri" w:cs="Arial"/>
          <w:sz w:val="24"/>
          <w:szCs w:val="24"/>
          <w:lang w:val="en-US"/>
        </w:rPr>
        <w:t>failing</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acquire</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goods</w:t>
      </w:r>
      <w:r w:rsidRPr="00D419C1">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also</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effectively</w:t>
      </w:r>
      <w:r w:rsidRPr="00D419C1">
        <w:rPr>
          <w:rFonts w:cs="Arial"/>
          <w:sz w:val="24"/>
          <w:szCs w:val="24"/>
          <w:lang w:val="en-US"/>
        </w:rPr>
        <w:t xml:space="preserve"> </w:t>
      </w:r>
      <w:r w:rsidRPr="00D419C1">
        <w:rPr>
          <w:rFonts w:eastAsia="Calibri" w:cs="Arial"/>
          <w:sz w:val="24"/>
          <w:szCs w:val="24"/>
          <w:lang w:val="en-US"/>
        </w:rPr>
        <w:t>measure</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scope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capacities</w:t>
      </w:r>
      <w:r w:rsidRPr="00D419C1">
        <w:rPr>
          <w:rFonts w:cs="Arial"/>
          <w:sz w:val="24"/>
          <w:szCs w:val="24"/>
          <w:lang w:val="en-US"/>
        </w:rPr>
        <w:t xml:space="preserve">. </w:t>
      </w:r>
    </w:p>
    <w:p w14:paraId="6A66E275" w14:textId="77777777" w:rsidR="00AF6837" w:rsidRPr="00D419C1" w:rsidRDefault="00AF6837" w:rsidP="00AF6837">
      <w:pPr>
        <w:pStyle w:val="NoSpacing"/>
        <w:ind w:firstLine="720"/>
        <w:rPr>
          <w:rFonts w:cs="Arial"/>
          <w:sz w:val="24"/>
          <w:szCs w:val="24"/>
          <w:lang w:val="en-US"/>
        </w:rPr>
      </w:pPr>
      <w:r>
        <w:rPr>
          <w:rFonts w:eastAsia="Calibri" w:cs="Arial"/>
          <w:sz w:val="24"/>
          <w:szCs w:val="24"/>
          <w:lang w:val="en-US"/>
        </w:rPr>
        <w:t>Finally, a</w:t>
      </w:r>
      <w:r w:rsidRPr="00D419C1">
        <w:rPr>
          <w:rFonts w:cs="Arial"/>
          <w:sz w:val="24"/>
          <w:szCs w:val="24"/>
          <w:lang w:val="en-US"/>
        </w:rPr>
        <w:t xml:space="preserve"> </w:t>
      </w:r>
      <w:r w:rsidRPr="00D419C1">
        <w:rPr>
          <w:rFonts w:eastAsia="Calibri" w:cs="Arial"/>
          <w:sz w:val="24"/>
          <w:szCs w:val="24"/>
          <w:lang w:val="en-US"/>
        </w:rPr>
        <w:t>further</w:t>
      </w:r>
      <w:r w:rsidRPr="00D419C1">
        <w:rPr>
          <w:rFonts w:cs="Arial"/>
          <w:sz w:val="24"/>
          <w:szCs w:val="24"/>
          <w:lang w:val="en-US"/>
        </w:rPr>
        <w:t xml:space="preserve"> </w:t>
      </w:r>
      <w:r w:rsidRPr="00D419C1">
        <w:rPr>
          <w:rFonts w:eastAsia="Calibri" w:cs="Arial"/>
          <w:sz w:val="24"/>
          <w:szCs w:val="24"/>
          <w:lang w:val="en-US"/>
        </w:rPr>
        <w:t>pair</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features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characterological</w:t>
      </w:r>
      <w:r w:rsidRPr="00D419C1">
        <w:rPr>
          <w:rFonts w:cs="Arial"/>
          <w:sz w:val="24"/>
          <w:szCs w:val="24"/>
          <w:lang w:val="en-US"/>
        </w:rPr>
        <w:t xml:space="preserve"> </w:t>
      </w:r>
      <w:r w:rsidRPr="00D419C1">
        <w:rPr>
          <w:rFonts w:eastAsia="Calibri" w:cs="Arial"/>
          <w:sz w:val="24"/>
          <w:szCs w:val="24"/>
          <w:lang w:val="en-US"/>
        </w:rPr>
        <w:t>discourse</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active</w:t>
      </w:r>
      <w:r w:rsidRPr="00D419C1">
        <w:rPr>
          <w:rFonts w:cs="Arial"/>
          <w:sz w:val="24"/>
          <w:szCs w:val="24"/>
          <w:lang w:val="en-US"/>
        </w:rPr>
        <w:t xml:space="preserve"> </w:t>
      </w:r>
      <w:r w:rsidRPr="00D419C1">
        <w:rPr>
          <w:rFonts w:eastAsia="Calibri" w:cs="Arial"/>
          <w:sz w:val="24"/>
          <w:szCs w:val="24"/>
          <w:lang w:val="en-US"/>
        </w:rPr>
        <w:t>concern</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give</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account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aetiology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failings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 </w:t>
      </w:r>
      <w:r w:rsidRPr="00D419C1">
        <w:rPr>
          <w:rFonts w:eastAsia="Calibri" w:cs="Arial"/>
          <w:sz w:val="24"/>
          <w:szCs w:val="24"/>
          <w:lang w:val="en-US"/>
        </w:rPr>
        <w:t>closely</w:t>
      </w:r>
      <w:r w:rsidRPr="00D419C1">
        <w:rPr>
          <w:rFonts w:cs="Arial"/>
          <w:sz w:val="24"/>
          <w:szCs w:val="24"/>
          <w:lang w:val="en-US"/>
        </w:rPr>
        <w:t xml:space="preserve"> </w:t>
      </w:r>
      <w:r w:rsidRPr="00D419C1">
        <w:rPr>
          <w:rFonts w:eastAsia="Calibri" w:cs="Arial"/>
          <w:sz w:val="24"/>
          <w:szCs w:val="24"/>
          <w:lang w:val="en-US"/>
        </w:rPr>
        <w:t>related</w:t>
      </w:r>
      <w:r w:rsidRPr="00D419C1">
        <w:rPr>
          <w:rFonts w:cs="Arial"/>
          <w:sz w:val="24"/>
          <w:szCs w:val="24"/>
          <w:lang w:val="en-US"/>
        </w:rPr>
        <w:t xml:space="preserve"> –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set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effective</w:t>
      </w:r>
      <w:r w:rsidRPr="00D419C1">
        <w:rPr>
          <w:rFonts w:cs="Arial"/>
          <w:sz w:val="24"/>
          <w:szCs w:val="24"/>
          <w:lang w:val="en-US"/>
        </w:rPr>
        <w:t xml:space="preserve"> </w:t>
      </w:r>
      <w:r w:rsidRPr="00D419C1">
        <w:rPr>
          <w:rFonts w:eastAsia="Calibri" w:cs="Arial"/>
          <w:sz w:val="24"/>
          <w:szCs w:val="24"/>
          <w:lang w:val="en-US"/>
        </w:rPr>
        <w:t>ameliorative</w:t>
      </w:r>
      <w:r w:rsidRPr="00D419C1">
        <w:rPr>
          <w:rFonts w:cs="Arial"/>
          <w:sz w:val="24"/>
          <w:szCs w:val="24"/>
          <w:lang w:val="en-US"/>
        </w:rPr>
        <w:t xml:space="preserve"> </w:t>
      </w:r>
      <w:r w:rsidRPr="00D419C1">
        <w:rPr>
          <w:rFonts w:eastAsia="Calibri" w:cs="Arial"/>
          <w:sz w:val="24"/>
          <w:szCs w:val="24"/>
          <w:lang w:val="en-US"/>
        </w:rPr>
        <w:t>practices</w:t>
      </w:r>
      <w:r w:rsidRPr="00D419C1">
        <w:rPr>
          <w:rFonts w:cs="Arial"/>
          <w:sz w:val="24"/>
          <w:szCs w:val="24"/>
          <w:lang w:val="en-US"/>
        </w:rPr>
        <w:t xml:space="preserve">. </w:t>
      </w:r>
      <w:r w:rsidRPr="00D419C1">
        <w:rPr>
          <w:rFonts w:eastAsia="Calibri" w:cs="Arial"/>
          <w:sz w:val="24"/>
          <w:szCs w:val="24"/>
          <w:lang w:val="en-US"/>
        </w:rPr>
        <w:t>Locke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his</w:t>
      </w:r>
      <w:r w:rsidRPr="00D419C1">
        <w:rPr>
          <w:rFonts w:cs="Arial"/>
          <w:sz w:val="24"/>
          <w:szCs w:val="24"/>
          <w:lang w:val="en-US"/>
        </w:rPr>
        <w:t xml:space="preserve"> </w:t>
      </w:r>
      <w:r w:rsidRPr="00D419C1">
        <w:rPr>
          <w:rFonts w:eastAsia="Calibri" w:cs="Arial"/>
          <w:sz w:val="24"/>
          <w:szCs w:val="24"/>
          <w:lang w:val="en-US"/>
        </w:rPr>
        <w:t>contemporaries</w:t>
      </w:r>
      <w:r w:rsidRPr="00D419C1">
        <w:rPr>
          <w:rFonts w:cs="Arial"/>
          <w:sz w:val="24"/>
          <w:szCs w:val="24"/>
          <w:lang w:val="en-US"/>
        </w:rPr>
        <w:t xml:space="preserve"> </w:t>
      </w:r>
      <w:r w:rsidRPr="00D419C1">
        <w:rPr>
          <w:rFonts w:eastAsia="Calibri" w:cs="Arial"/>
          <w:sz w:val="24"/>
          <w:szCs w:val="24"/>
          <w:lang w:val="en-US"/>
        </w:rPr>
        <w:t>were</w:t>
      </w:r>
      <w:r w:rsidRPr="00D419C1">
        <w:rPr>
          <w:rFonts w:cs="Arial"/>
          <w:sz w:val="24"/>
          <w:szCs w:val="24"/>
          <w:lang w:val="en-US"/>
        </w:rPr>
        <w:t xml:space="preserve"> </w:t>
      </w:r>
      <w:r w:rsidRPr="00D419C1">
        <w:rPr>
          <w:rFonts w:eastAsia="Calibri" w:cs="Arial"/>
          <w:sz w:val="24"/>
          <w:szCs w:val="24"/>
          <w:lang w:val="en-US"/>
        </w:rPr>
        <w:t>not</w:t>
      </w:r>
      <w:r w:rsidRPr="00D419C1">
        <w:rPr>
          <w:rFonts w:cs="Arial"/>
          <w:sz w:val="24"/>
          <w:szCs w:val="24"/>
          <w:lang w:val="en-US"/>
        </w:rPr>
        <w:t xml:space="preserve"> </w:t>
      </w:r>
      <w:r w:rsidRPr="00D419C1">
        <w:rPr>
          <w:rFonts w:eastAsia="Calibri" w:cs="Arial"/>
          <w:sz w:val="24"/>
          <w:szCs w:val="24"/>
          <w:lang w:val="en-US"/>
        </w:rPr>
        <w:t>concerned</w:t>
      </w:r>
      <w:r w:rsidRPr="00D419C1">
        <w:rPr>
          <w:rFonts w:cs="Arial"/>
          <w:sz w:val="24"/>
          <w:szCs w:val="24"/>
          <w:lang w:val="en-US"/>
        </w:rPr>
        <w:t xml:space="preserve"> </w:t>
      </w:r>
      <w:r w:rsidRPr="00D419C1">
        <w:rPr>
          <w:rFonts w:eastAsia="Calibri" w:cs="Arial"/>
          <w:sz w:val="24"/>
          <w:szCs w:val="24"/>
          <w:lang w:val="en-US"/>
        </w:rPr>
        <w:t>simply</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describe</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deficiencies</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failings</w:t>
      </w:r>
      <w:r w:rsidRPr="00D419C1">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rather</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correct</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nullify</w:t>
      </w:r>
      <w:r w:rsidRPr="00D419C1">
        <w:rPr>
          <w:rFonts w:cs="Arial"/>
          <w:sz w:val="24"/>
          <w:szCs w:val="24"/>
          <w:lang w:val="en-US"/>
        </w:rPr>
        <w:t xml:space="preserve"> </w:t>
      </w:r>
      <w:r w:rsidRPr="00D419C1">
        <w:rPr>
          <w:rFonts w:eastAsia="Calibri" w:cs="Arial"/>
          <w:sz w:val="24"/>
          <w:szCs w:val="24"/>
          <w:lang w:val="en-US"/>
        </w:rPr>
        <w:t>them</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whatever</w:t>
      </w:r>
      <w:r w:rsidRPr="00D419C1">
        <w:rPr>
          <w:rFonts w:cs="Arial"/>
          <w:sz w:val="24"/>
          <w:szCs w:val="24"/>
          <w:lang w:val="en-US"/>
        </w:rPr>
        <w:t xml:space="preserve"> </w:t>
      </w:r>
      <w:r w:rsidRPr="00D419C1">
        <w:rPr>
          <w:rFonts w:eastAsia="Calibri" w:cs="Arial"/>
          <w:sz w:val="24"/>
          <w:szCs w:val="24"/>
          <w:lang w:val="en-US"/>
        </w:rPr>
        <w:t>ways</w:t>
      </w:r>
      <w:r w:rsidRPr="00D419C1">
        <w:rPr>
          <w:rFonts w:cs="Arial"/>
          <w:sz w:val="24"/>
          <w:szCs w:val="24"/>
          <w:lang w:val="en-US"/>
        </w:rPr>
        <w:t xml:space="preserve"> </w:t>
      </w:r>
      <w:r w:rsidRPr="00D419C1">
        <w:rPr>
          <w:rFonts w:eastAsia="Calibri" w:cs="Arial"/>
          <w:sz w:val="24"/>
          <w:szCs w:val="24"/>
          <w:lang w:val="en-US"/>
        </w:rPr>
        <w:t>they</w:t>
      </w:r>
      <w:r w:rsidRPr="00D419C1">
        <w:rPr>
          <w:rFonts w:cs="Arial"/>
          <w:sz w:val="24"/>
          <w:szCs w:val="24"/>
          <w:lang w:val="en-US"/>
        </w:rPr>
        <w:t xml:space="preserve"> </w:t>
      </w:r>
      <w:r w:rsidRPr="00D419C1">
        <w:rPr>
          <w:rFonts w:eastAsia="Calibri" w:cs="Arial"/>
          <w:sz w:val="24"/>
          <w:szCs w:val="24"/>
          <w:lang w:val="en-US"/>
        </w:rPr>
        <w:t>could</w:t>
      </w:r>
      <w:r w:rsidRPr="00D419C1">
        <w:rPr>
          <w:rFonts w:cs="Arial"/>
          <w:sz w:val="24"/>
          <w:szCs w:val="24"/>
          <w:lang w:val="en-US"/>
        </w:rPr>
        <w:t xml:space="preserve">. </w:t>
      </w:r>
      <w:r w:rsidRPr="00D419C1">
        <w:rPr>
          <w:rFonts w:eastAsia="Calibri" w:cs="Arial"/>
          <w:sz w:val="24"/>
          <w:szCs w:val="24"/>
          <w:lang w:val="en-US"/>
        </w:rPr>
        <w:t>Bacon</w:t>
      </w:r>
      <w:r w:rsidRPr="00D419C1">
        <w:rPr>
          <w:rFonts w:cs="Arial"/>
          <w:sz w:val="24"/>
          <w:szCs w:val="24"/>
          <w:lang w:val="en-US"/>
        </w:rPr>
        <w:t xml:space="preserve"> </w:t>
      </w:r>
      <w:r w:rsidRPr="00D419C1">
        <w:rPr>
          <w:rFonts w:eastAsia="Calibri" w:cs="Arial"/>
          <w:sz w:val="24"/>
          <w:szCs w:val="24"/>
          <w:lang w:val="en-US"/>
        </w:rPr>
        <w:t>argued</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historical</w:t>
      </w:r>
      <w:r w:rsidRPr="00D419C1">
        <w:rPr>
          <w:rFonts w:cs="Arial"/>
          <w:sz w:val="24"/>
          <w:szCs w:val="24"/>
          <w:lang w:val="en-US"/>
        </w:rPr>
        <w:t xml:space="preserve"> </w:t>
      </w:r>
      <w:r w:rsidRPr="00D419C1">
        <w:rPr>
          <w:rFonts w:eastAsia="Calibri" w:cs="Arial"/>
          <w:sz w:val="24"/>
          <w:szCs w:val="24"/>
          <w:lang w:val="en-US"/>
        </w:rPr>
        <w:t>persistence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Idols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Mind</w:t>
      </w:r>
      <w:r w:rsidRPr="00D419C1">
        <w:rPr>
          <w:rFonts w:cs="Arial"/>
          <w:sz w:val="24"/>
          <w:szCs w:val="24"/>
          <w:lang w:val="en-US"/>
        </w:rPr>
        <w:t xml:space="preserve"> </w:t>
      </w:r>
      <w:r w:rsidRPr="00D419C1">
        <w:rPr>
          <w:rFonts w:eastAsia="Calibri" w:cs="Arial"/>
          <w:sz w:val="24"/>
          <w:szCs w:val="24"/>
          <w:lang w:val="en-US"/>
        </w:rPr>
        <w:t>had</w:t>
      </w:r>
      <w:r w:rsidRPr="00D419C1">
        <w:rPr>
          <w:rFonts w:cs="Arial"/>
          <w:sz w:val="24"/>
          <w:szCs w:val="24"/>
          <w:lang w:val="en-US"/>
        </w:rPr>
        <w:t xml:space="preserve"> </w:t>
      </w:r>
      <w:r w:rsidRPr="00D419C1">
        <w:rPr>
          <w:rFonts w:eastAsia="Calibri" w:cs="Arial"/>
          <w:sz w:val="24"/>
          <w:szCs w:val="24"/>
          <w:lang w:val="en-US"/>
        </w:rPr>
        <w:t>systematically</w:t>
      </w:r>
      <w:r w:rsidRPr="00D419C1">
        <w:rPr>
          <w:rFonts w:cs="Arial"/>
          <w:sz w:val="24"/>
          <w:szCs w:val="24"/>
          <w:lang w:val="en-US"/>
        </w:rPr>
        <w:t xml:space="preserve"> </w:t>
      </w:r>
      <w:r w:rsidRPr="00D419C1">
        <w:rPr>
          <w:rFonts w:eastAsia="Calibri" w:cs="Arial"/>
          <w:sz w:val="24"/>
          <w:szCs w:val="24"/>
          <w:lang w:val="en-US"/>
        </w:rPr>
        <w:t>impaired</w:t>
      </w:r>
      <w:r w:rsidRPr="00D419C1">
        <w:rPr>
          <w:rFonts w:cs="Arial"/>
          <w:sz w:val="24"/>
          <w:szCs w:val="24"/>
          <w:lang w:val="en-US"/>
        </w:rPr>
        <w:t xml:space="preserve"> </w:t>
      </w:r>
      <w:r w:rsidRPr="00D419C1">
        <w:rPr>
          <w:rFonts w:eastAsia="Calibri" w:cs="Arial"/>
          <w:sz w:val="24"/>
          <w:szCs w:val="24"/>
          <w:lang w:val="en-US"/>
        </w:rPr>
        <w:t>earlier</w:t>
      </w:r>
      <w:r w:rsidRPr="00D419C1">
        <w:rPr>
          <w:rFonts w:cs="Arial"/>
          <w:sz w:val="24"/>
          <w:szCs w:val="24"/>
          <w:lang w:val="en-US"/>
        </w:rPr>
        <w:t xml:space="preserve"> </w:t>
      </w:r>
      <w:r w:rsidRPr="00D419C1">
        <w:rPr>
          <w:rFonts w:eastAsia="Calibri" w:cs="Arial"/>
          <w:sz w:val="24"/>
          <w:szCs w:val="24"/>
          <w:lang w:val="en-US"/>
        </w:rPr>
        <w:t>projects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y</w:t>
      </w:r>
      <w:r w:rsidRPr="00D419C1">
        <w:rPr>
          <w:rFonts w:cs="Arial"/>
          <w:sz w:val="24"/>
          <w:szCs w:val="24"/>
          <w:lang w:val="en-US"/>
        </w:rPr>
        <w:t xml:space="preserve">, </w:t>
      </w:r>
      <w:r w:rsidRPr="00D419C1">
        <w:rPr>
          <w:rFonts w:eastAsia="Calibri" w:cs="Arial"/>
          <w:sz w:val="24"/>
          <w:szCs w:val="24"/>
          <w:lang w:val="en-US"/>
        </w:rPr>
        <w:t>hence</w:t>
      </w:r>
      <w:r w:rsidRPr="00D419C1">
        <w:rPr>
          <w:rFonts w:cs="Arial"/>
          <w:sz w:val="24"/>
          <w:szCs w:val="24"/>
          <w:lang w:val="en-US"/>
        </w:rPr>
        <w:t xml:space="preserve"> </w:t>
      </w:r>
      <w:r w:rsidRPr="00D419C1">
        <w:rPr>
          <w:rFonts w:eastAsia="Calibri" w:cs="Arial"/>
          <w:sz w:val="24"/>
          <w:szCs w:val="24"/>
          <w:lang w:val="en-US"/>
        </w:rPr>
        <w:t>his</w:t>
      </w:r>
      <w:r w:rsidRPr="00D419C1">
        <w:rPr>
          <w:rFonts w:cs="Arial"/>
          <w:sz w:val="24"/>
          <w:szCs w:val="24"/>
          <w:lang w:val="en-US"/>
        </w:rPr>
        <w:t xml:space="preserve"> </w:t>
      </w:r>
      <w:r w:rsidRPr="00D419C1">
        <w:rPr>
          <w:rFonts w:eastAsia="Calibri" w:cs="Arial"/>
          <w:sz w:val="24"/>
          <w:szCs w:val="24"/>
          <w:lang w:val="en-US"/>
        </w:rPr>
        <w:t>confidence</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projects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natural</w:t>
      </w:r>
      <w:r w:rsidRPr="00D419C1">
        <w:rPr>
          <w:rFonts w:cs="Arial"/>
          <w:sz w:val="24"/>
          <w:szCs w:val="24"/>
          <w:lang w:val="en-US"/>
        </w:rPr>
        <w:t xml:space="preserve"> </w:t>
      </w:r>
      <w:r w:rsidRPr="00D419C1">
        <w:rPr>
          <w:rFonts w:eastAsia="Calibri" w:cs="Arial"/>
          <w:sz w:val="24"/>
          <w:szCs w:val="24"/>
          <w:lang w:val="en-US"/>
        </w:rPr>
        <w:t>philosophy</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were</w:t>
      </w:r>
      <w:r w:rsidRPr="00D419C1">
        <w:rPr>
          <w:rFonts w:cs="Arial"/>
          <w:sz w:val="24"/>
          <w:szCs w:val="24"/>
          <w:lang w:val="en-US"/>
        </w:rPr>
        <w:t xml:space="preserve"> </w:t>
      </w:r>
      <w:r w:rsidRPr="00D419C1">
        <w:rPr>
          <w:rFonts w:eastAsia="Calibri" w:cs="Arial"/>
          <w:sz w:val="24"/>
          <w:szCs w:val="24"/>
          <w:lang w:val="en-US"/>
        </w:rPr>
        <w:t>Idol</w:t>
      </w:r>
      <w:r w:rsidRPr="00D419C1">
        <w:rPr>
          <w:rFonts w:cs="Arial"/>
          <w:sz w:val="24"/>
          <w:szCs w:val="24"/>
          <w:lang w:val="en-US"/>
        </w:rPr>
        <w:t>-</w:t>
      </w:r>
      <w:r w:rsidRPr="00D419C1">
        <w:rPr>
          <w:rFonts w:eastAsia="Calibri" w:cs="Arial"/>
          <w:sz w:val="24"/>
          <w:szCs w:val="24"/>
          <w:lang w:val="en-US"/>
        </w:rPr>
        <w:t>proofed</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his</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Great</w:t>
      </w:r>
      <w:r w:rsidRPr="00D419C1">
        <w:rPr>
          <w:rFonts w:cs="Arial"/>
          <w:sz w:val="24"/>
          <w:szCs w:val="24"/>
          <w:lang w:val="en-US"/>
        </w:rPr>
        <w:t xml:space="preserve"> </w:t>
      </w:r>
      <w:r w:rsidRPr="00D419C1">
        <w:rPr>
          <w:rFonts w:eastAsia="Calibri" w:cs="Arial"/>
          <w:sz w:val="24"/>
          <w:szCs w:val="24"/>
          <w:lang w:val="en-US"/>
        </w:rPr>
        <w:t>Instauration</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Despite</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pragmatic</w:t>
      </w:r>
      <w:r w:rsidRPr="00D419C1">
        <w:rPr>
          <w:rFonts w:cs="Arial"/>
          <w:sz w:val="24"/>
          <w:szCs w:val="24"/>
          <w:lang w:val="en-US"/>
        </w:rPr>
        <w:t xml:space="preserve"> </w:t>
      </w:r>
      <w:r w:rsidRPr="00D419C1">
        <w:rPr>
          <w:rFonts w:eastAsia="Calibri" w:cs="Arial"/>
          <w:sz w:val="24"/>
          <w:szCs w:val="24"/>
          <w:lang w:val="en-US"/>
        </w:rPr>
        <w:t>applications</w:t>
      </w:r>
      <w:r w:rsidRPr="00D419C1">
        <w:rPr>
          <w:rFonts w:cs="Arial"/>
          <w:sz w:val="24"/>
          <w:szCs w:val="24"/>
          <w:lang w:val="en-US"/>
        </w:rPr>
        <w:t xml:space="preserve">, </w:t>
      </w:r>
      <w:r w:rsidRPr="00D419C1">
        <w:rPr>
          <w:rFonts w:eastAsia="Calibri" w:cs="Arial"/>
          <w:sz w:val="24"/>
          <w:szCs w:val="24"/>
          <w:lang w:val="en-US"/>
        </w:rPr>
        <w:t>these</w:t>
      </w:r>
      <w:r w:rsidRPr="00D419C1">
        <w:rPr>
          <w:rFonts w:cs="Arial"/>
          <w:sz w:val="24"/>
          <w:szCs w:val="24"/>
          <w:lang w:val="en-US"/>
        </w:rPr>
        <w:t xml:space="preserve"> </w:t>
      </w:r>
      <w:r w:rsidRPr="00D419C1">
        <w:rPr>
          <w:rFonts w:eastAsia="Calibri" w:cs="Arial"/>
          <w:sz w:val="24"/>
          <w:szCs w:val="24"/>
          <w:lang w:val="en-US"/>
        </w:rPr>
        <w:t>projects</w:t>
      </w:r>
      <w:r w:rsidRPr="00D419C1">
        <w:rPr>
          <w:rFonts w:cs="Arial"/>
          <w:sz w:val="24"/>
          <w:szCs w:val="24"/>
          <w:lang w:val="en-US"/>
        </w:rPr>
        <w:t xml:space="preserve"> </w:t>
      </w:r>
      <w:r w:rsidRPr="00D419C1">
        <w:rPr>
          <w:rFonts w:eastAsia="Calibri" w:cs="Arial"/>
          <w:sz w:val="24"/>
          <w:szCs w:val="24"/>
          <w:lang w:val="en-US"/>
        </w:rPr>
        <w:t>had</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deeper</w:t>
      </w:r>
      <w:r w:rsidRPr="00D419C1">
        <w:rPr>
          <w:rFonts w:cs="Arial"/>
          <w:sz w:val="24"/>
          <w:szCs w:val="24"/>
          <w:lang w:val="en-US"/>
        </w:rPr>
        <w:t xml:space="preserve"> </w:t>
      </w:r>
      <w:r w:rsidRPr="00D419C1">
        <w:rPr>
          <w:rFonts w:eastAsia="Calibri" w:cs="Arial"/>
          <w:sz w:val="24"/>
          <w:szCs w:val="24"/>
          <w:lang w:val="en-US"/>
        </w:rPr>
        <w:t>therapeutic</w:t>
      </w:r>
      <w:r w:rsidRPr="00D419C1">
        <w:rPr>
          <w:rFonts w:cs="Arial"/>
          <w:sz w:val="24"/>
          <w:szCs w:val="24"/>
          <w:lang w:val="en-US"/>
        </w:rPr>
        <w:t xml:space="preserve"> </w:t>
      </w:r>
      <w:r w:rsidRPr="00D419C1">
        <w:rPr>
          <w:rFonts w:eastAsia="Calibri" w:cs="Arial"/>
          <w:sz w:val="24"/>
          <w:szCs w:val="24"/>
          <w:lang w:val="en-US"/>
        </w:rPr>
        <w:t>purpose</w:t>
      </w:r>
      <w:r w:rsidRPr="00D419C1">
        <w:rPr>
          <w:rFonts w:cs="Arial"/>
          <w:sz w:val="24"/>
          <w:szCs w:val="24"/>
          <w:lang w:val="en-US"/>
        </w:rPr>
        <w:t xml:space="preserve">, </w:t>
      </w:r>
      <w:r w:rsidRPr="00D419C1">
        <w:rPr>
          <w:rFonts w:eastAsia="Calibri" w:cs="Arial"/>
          <w:sz w:val="24"/>
          <w:szCs w:val="24"/>
          <w:lang w:val="en-US"/>
        </w:rPr>
        <w:t>namely</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nullify</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Idols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mind</w:t>
      </w:r>
      <w:r w:rsidRPr="00D419C1">
        <w:rPr>
          <w:rFonts w:cs="Arial"/>
          <w:sz w:val="24"/>
          <w:szCs w:val="24"/>
          <w:lang w:val="en-US"/>
        </w:rPr>
        <w:t xml:space="preserve"> </w:t>
      </w:r>
      <w:r w:rsidRPr="00D419C1">
        <w:rPr>
          <w:rFonts w:eastAsia="Calibri" w:cs="Arial"/>
          <w:sz w:val="24"/>
          <w:szCs w:val="24"/>
          <w:lang w:val="en-US"/>
        </w:rPr>
        <w:t>at</w:t>
      </w:r>
      <w:r w:rsidRPr="00D419C1">
        <w:rPr>
          <w:rFonts w:cs="Arial"/>
          <w:sz w:val="24"/>
          <w:szCs w:val="24"/>
          <w:lang w:val="en-US"/>
        </w:rPr>
        <w:t xml:space="preserve"> </w:t>
      </w:r>
      <w:r w:rsidRPr="00D419C1">
        <w:rPr>
          <w:rFonts w:eastAsia="Calibri" w:cs="Arial"/>
          <w:sz w:val="24"/>
          <w:szCs w:val="24"/>
          <w:lang w:val="en-US"/>
        </w:rPr>
        <w:t>both</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agential</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collective</w:t>
      </w:r>
      <w:r w:rsidRPr="00D419C1">
        <w:rPr>
          <w:rFonts w:cs="Arial"/>
          <w:sz w:val="24"/>
          <w:szCs w:val="24"/>
          <w:lang w:val="en-US"/>
        </w:rPr>
        <w:t xml:space="preserve"> </w:t>
      </w:r>
      <w:r w:rsidRPr="00D419C1">
        <w:rPr>
          <w:rFonts w:eastAsia="Calibri" w:cs="Arial"/>
          <w:sz w:val="24"/>
          <w:szCs w:val="24"/>
          <w:lang w:val="en-US"/>
        </w:rPr>
        <w:t>levels</w:t>
      </w:r>
      <w:r w:rsidRPr="00D419C1">
        <w:rPr>
          <w:rFonts w:cs="Arial"/>
          <w:sz w:val="24"/>
          <w:szCs w:val="24"/>
          <w:lang w:val="en-US"/>
        </w:rPr>
        <w:t xml:space="preserve"> </w:t>
      </w:r>
      <w:r w:rsidRPr="00D419C1">
        <w:rPr>
          <w:rFonts w:eastAsia="Calibri" w:cs="Arial"/>
          <w:sz w:val="24"/>
          <w:szCs w:val="24"/>
          <w:lang w:val="en-US"/>
        </w:rPr>
        <w:t>through</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centrali</w:t>
      </w:r>
      <w:r>
        <w:rPr>
          <w:rFonts w:eastAsia="Calibri" w:cs="Arial"/>
          <w:sz w:val="24"/>
          <w:szCs w:val="24"/>
          <w:lang w:val="en-US"/>
        </w:rPr>
        <w:t>z</w:t>
      </w:r>
      <w:r w:rsidRPr="00D419C1">
        <w:rPr>
          <w:rFonts w:eastAsia="Calibri" w:cs="Arial"/>
          <w:sz w:val="24"/>
          <w:szCs w:val="24"/>
          <w:lang w:val="en-US"/>
        </w:rPr>
        <w:t>ation</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methodological</w:t>
      </w:r>
      <w:r w:rsidRPr="00D419C1">
        <w:rPr>
          <w:rFonts w:cs="Arial"/>
          <w:sz w:val="24"/>
          <w:szCs w:val="24"/>
          <w:lang w:val="en-US"/>
        </w:rPr>
        <w:t xml:space="preserve"> </w:t>
      </w:r>
      <w:r w:rsidRPr="00D419C1">
        <w:rPr>
          <w:rFonts w:eastAsia="Calibri" w:cs="Arial"/>
          <w:sz w:val="24"/>
          <w:szCs w:val="24"/>
          <w:lang w:val="en-US"/>
        </w:rPr>
        <w:t>discipline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y</w:t>
      </w:r>
      <w:r w:rsidRPr="00D419C1">
        <w:rPr>
          <w:rFonts w:cs="Arial"/>
          <w:sz w:val="24"/>
          <w:szCs w:val="24"/>
          <w:lang w:val="en-US"/>
        </w:rPr>
        <w:t xml:space="preserve">. </w:t>
      </w: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therapeutic</w:t>
      </w:r>
      <w:r w:rsidRPr="00D419C1">
        <w:rPr>
          <w:rFonts w:cs="Arial"/>
          <w:sz w:val="24"/>
          <w:szCs w:val="24"/>
          <w:lang w:val="en-US"/>
        </w:rPr>
        <w:t xml:space="preserve"> </w:t>
      </w:r>
      <w:r w:rsidRPr="00D419C1">
        <w:rPr>
          <w:rFonts w:eastAsia="Calibri" w:cs="Arial"/>
          <w:sz w:val="24"/>
          <w:szCs w:val="24"/>
          <w:lang w:val="en-US"/>
        </w:rPr>
        <w:t>ideals</w:t>
      </w:r>
      <w:r w:rsidRPr="00D419C1">
        <w:rPr>
          <w:rFonts w:cs="Arial"/>
          <w:sz w:val="24"/>
          <w:szCs w:val="24"/>
          <w:lang w:val="en-US"/>
        </w:rPr>
        <w:t xml:space="preserve"> </w:t>
      </w:r>
      <w:r w:rsidRPr="00D419C1">
        <w:rPr>
          <w:rFonts w:eastAsia="Calibri" w:cs="Arial"/>
          <w:sz w:val="24"/>
          <w:szCs w:val="24"/>
          <w:lang w:val="en-US"/>
        </w:rPr>
        <w:t>required</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practice</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account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aetiology</w:t>
      </w:r>
      <w:r w:rsidRPr="00D419C1">
        <w:rPr>
          <w:rFonts w:cs="Arial"/>
          <w:sz w:val="24"/>
          <w:szCs w:val="24"/>
          <w:lang w:val="en-US"/>
        </w:rPr>
        <w:t xml:space="preserve"> –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origins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sources</w:t>
      </w:r>
      <w:r w:rsidRPr="00D419C1">
        <w:rPr>
          <w:rFonts w:cs="Arial"/>
          <w:sz w:val="24"/>
          <w:szCs w:val="24"/>
          <w:lang w:val="en-US"/>
        </w:rPr>
        <w:t xml:space="preserve"> –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deficiencies</w:t>
      </w:r>
      <w:r w:rsidRPr="00D419C1">
        <w:rPr>
          <w:rFonts w:cs="Arial"/>
          <w:sz w:val="24"/>
          <w:szCs w:val="24"/>
          <w:lang w:val="en-US"/>
        </w:rPr>
        <w:t xml:space="preserve">, </w:t>
      </w:r>
      <w:r w:rsidRPr="00D419C1">
        <w:rPr>
          <w:rFonts w:eastAsia="Calibri" w:cs="Arial"/>
          <w:sz w:val="24"/>
          <w:szCs w:val="24"/>
          <w:lang w:val="en-US"/>
        </w:rPr>
        <w:t>which</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turn</w:t>
      </w:r>
      <w:r w:rsidRPr="00D419C1">
        <w:rPr>
          <w:rFonts w:cs="Arial"/>
          <w:sz w:val="24"/>
          <w:szCs w:val="24"/>
          <w:lang w:val="en-US"/>
        </w:rPr>
        <w:t xml:space="preserve">, </w:t>
      </w:r>
      <w:r w:rsidRPr="00D419C1">
        <w:rPr>
          <w:rFonts w:eastAsia="Calibri" w:cs="Arial"/>
          <w:sz w:val="24"/>
          <w:szCs w:val="24"/>
          <w:lang w:val="en-US"/>
        </w:rPr>
        <w:t>could</w:t>
      </w:r>
      <w:r w:rsidRPr="00D419C1">
        <w:rPr>
          <w:rFonts w:cs="Arial"/>
          <w:sz w:val="24"/>
          <w:szCs w:val="24"/>
          <w:lang w:val="en-US"/>
        </w:rPr>
        <w:t xml:space="preserve"> </w:t>
      </w:r>
      <w:r w:rsidRPr="00D419C1">
        <w:rPr>
          <w:rFonts w:eastAsia="Calibri" w:cs="Arial"/>
          <w:sz w:val="24"/>
          <w:szCs w:val="24"/>
          <w:lang w:val="en-US"/>
        </w:rPr>
        <w:t>indicate</w:t>
      </w:r>
      <w:r w:rsidRPr="00D419C1">
        <w:rPr>
          <w:rFonts w:cs="Arial"/>
          <w:sz w:val="24"/>
          <w:szCs w:val="24"/>
          <w:lang w:val="en-US"/>
        </w:rPr>
        <w:t xml:space="preserve"> </w:t>
      </w:r>
      <w:r w:rsidRPr="00D419C1">
        <w:rPr>
          <w:rFonts w:eastAsia="Calibri" w:cs="Arial"/>
          <w:sz w:val="24"/>
          <w:szCs w:val="24"/>
          <w:lang w:val="en-US"/>
        </w:rPr>
        <w:t>effective</w:t>
      </w:r>
      <w:r w:rsidRPr="00D419C1">
        <w:rPr>
          <w:rFonts w:cs="Arial"/>
          <w:sz w:val="24"/>
          <w:szCs w:val="24"/>
          <w:lang w:val="en-US"/>
        </w:rPr>
        <w:t xml:space="preserve"> </w:t>
      </w:r>
      <w:r w:rsidRPr="00D419C1">
        <w:rPr>
          <w:rFonts w:eastAsia="Calibri" w:cs="Arial"/>
          <w:sz w:val="24"/>
          <w:szCs w:val="24"/>
          <w:lang w:val="en-US"/>
        </w:rPr>
        <w:t>ameliorative</w:t>
      </w:r>
      <w:r w:rsidRPr="00D419C1">
        <w:rPr>
          <w:rFonts w:cs="Arial"/>
          <w:sz w:val="24"/>
          <w:szCs w:val="24"/>
          <w:lang w:val="en-US"/>
        </w:rPr>
        <w:t xml:space="preserve"> </w:t>
      </w:r>
      <w:r w:rsidRPr="00D419C1">
        <w:rPr>
          <w:rFonts w:eastAsia="Calibri" w:cs="Arial"/>
          <w:sz w:val="24"/>
          <w:szCs w:val="24"/>
          <w:lang w:val="en-US"/>
        </w:rPr>
        <w:t>strategies</w:t>
      </w:r>
      <w:r w:rsidRPr="00D419C1">
        <w:rPr>
          <w:rFonts w:cs="Arial"/>
          <w:sz w:val="24"/>
          <w:szCs w:val="24"/>
          <w:lang w:val="en-US"/>
        </w:rPr>
        <w:t xml:space="preserve">. </w:t>
      </w:r>
    </w:p>
    <w:p w14:paraId="080A942D"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There were at least two</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traditions</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early</w:t>
      </w:r>
      <w:r w:rsidRPr="00D419C1">
        <w:rPr>
          <w:rFonts w:cs="Arial"/>
          <w:sz w:val="24"/>
          <w:szCs w:val="24"/>
          <w:lang w:val="en-US"/>
        </w:rPr>
        <w:t xml:space="preserve"> </w:t>
      </w:r>
      <w:r w:rsidRPr="00D419C1">
        <w:rPr>
          <w:rFonts w:eastAsia="Calibri" w:cs="Arial"/>
          <w:sz w:val="24"/>
          <w:szCs w:val="24"/>
          <w:lang w:val="en-US"/>
        </w:rPr>
        <w:t>modern</w:t>
      </w:r>
      <w:r w:rsidRPr="00D419C1">
        <w:rPr>
          <w:rFonts w:cs="Arial"/>
          <w:sz w:val="24"/>
          <w:szCs w:val="24"/>
          <w:lang w:val="en-US"/>
        </w:rPr>
        <w:t xml:space="preserve"> </w:t>
      </w:r>
      <w:r w:rsidRPr="00D419C1">
        <w:rPr>
          <w:rFonts w:eastAsia="Calibri" w:cs="Arial"/>
          <w:sz w:val="24"/>
          <w:szCs w:val="24"/>
          <w:lang w:val="en-US"/>
        </w:rPr>
        <w:t>English</w:t>
      </w:r>
      <w:r w:rsidRPr="00D419C1">
        <w:rPr>
          <w:rFonts w:cs="Arial"/>
          <w:sz w:val="24"/>
          <w:szCs w:val="24"/>
          <w:lang w:val="en-US"/>
        </w:rPr>
        <w:t xml:space="preserve"> </w:t>
      </w:r>
      <w:r w:rsidRPr="00D419C1">
        <w:rPr>
          <w:rFonts w:eastAsia="Calibri" w:cs="Arial"/>
          <w:sz w:val="24"/>
          <w:szCs w:val="24"/>
          <w:lang w:val="en-US"/>
        </w:rPr>
        <w:t>philosophy</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educative</w:t>
      </w:r>
      <w:r w:rsidRPr="00D419C1">
        <w:rPr>
          <w:rFonts w:cs="Arial"/>
          <w:sz w:val="24"/>
          <w:szCs w:val="24"/>
          <w:lang w:val="en-US"/>
        </w:rPr>
        <w:t xml:space="preserve"> </w:t>
      </w:r>
      <w:r w:rsidRPr="00D419C1">
        <w:rPr>
          <w:rFonts w:eastAsia="Calibri" w:cs="Arial"/>
          <w:sz w:val="24"/>
          <w:szCs w:val="24"/>
          <w:lang w:val="en-US"/>
        </w:rPr>
        <w:t>tradition</w:t>
      </w:r>
      <w:r w:rsidRPr="00D419C1">
        <w:rPr>
          <w:rFonts w:cs="Arial"/>
          <w:sz w:val="24"/>
          <w:szCs w:val="24"/>
          <w:lang w:val="en-US"/>
        </w:rPr>
        <w:t xml:space="preserve"> </w:t>
      </w:r>
      <w:r w:rsidRPr="00D419C1">
        <w:rPr>
          <w:rFonts w:eastAsia="Calibri" w:cs="Arial"/>
          <w:sz w:val="24"/>
          <w:szCs w:val="24"/>
          <w:lang w:val="en-US"/>
        </w:rPr>
        <w:t>focused</w:t>
      </w:r>
      <w:r w:rsidRPr="00D419C1">
        <w:rPr>
          <w:rFonts w:cs="Arial"/>
          <w:sz w:val="24"/>
          <w:szCs w:val="24"/>
          <w:lang w:val="en-US"/>
        </w:rPr>
        <w:t xml:space="preserve"> </w:t>
      </w:r>
      <w:r w:rsidRPr="00D419C1">
        <w:rPr>
          <w:rFonts w:eastAsia="Calibri" w:cs="Arial"/>
          <w:sz w:val="24"/>
          <w:szCs w:val="24"/>
          <w:lang w:val="en-US"/>
        </w:rPr>
        <w:t>on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epistemically</w:t>
      </w:r>
      <w:r w:rsidRPr="00D419C1">
        <w:rPr>
          <w:rFonts w:cs="Arial"/>
          <w:sz w:val="24"/>
          <w:szCs w:val="24"/>
          <w:lang w:val="en-US"/>
        </w:rPr>
        <w:t xml:space="preserve"> </w:t>
      </w:r>
      <w:r w:rsidRPr="00D419C1">
        <w:rPr>
          <w:rFonts w:eastAsia="Calibri" w:cs="Arial"/>
          <w:sz w:val="24"/>
          <w:szCs w:val="24"/>
          <w:lang w:val="en-US"/>
        </w:rPr>
        <w:t>corrupting</w:t>
      </w:r>
      <w:r w:rsidRPr="00D419C1">
        <w:rPr>
          <w:rFonts w:cs="Arial"/>
          <w:sz w:val="24"/>
          <w:szCs w:val="24"/>
          <w:lang w:val="en-US"/>
        </w:rPr>
        <w:t xml:space="preserve"> </w:t>
      </w:r>
      <w:r w:rsidRPr="00D419C1">
        <w:rPr>
          <w:rFonts w:eastAsia="Calibri" w:cs="Arial"/>
          <w:sz w:val="24"/>
          <w:szCs w:val="24"/>
          <w:lang w:val="en-US"/>
        </w:rPr>
        <w:t>tendencies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prevailing</w:t>
      </w:r>
      <w:r w:rsidRPr="00D419C1">
        <w:rPr>
          <w:rFonts w:cs="Arial"/>
          <w:sz w:val="24"/>
          <w:szCs w:val="24"/>
          <w:lang w:val="en-US"/>
        </w:rPr>
        <w:t xml:space="preserve"> </w:t>
      </w:r>
      <w:r w:rsidRPr="00D419C1">
        <w:rPr>
          <w:rFonts w:eastAsia="Calibri" w:cs="Arial"/>
          <w:sz w:val="24"/>
          <w:szCs w:val="24"/>
          <w:lang w:val="en-US"/>
        </w:rPr>
        <w:t>educational</w:t>
      </w:r>
      <w:r w:rsidRPr="00D419C1">
        <w:rPr>
          <w:rFonts w:cs="Arial"/>
          <w:sz w:val="24"/>
          <w:szCs w:val="24"/>
          <w:lang w:val="en-US"/>
        </w:rPr>
        <w:t xml:space="preserve"> </w:t>
      </w:r>
      <w:r w:rsidRPr="00D419C1">
        <w:rPr>
          <w:rFonts w:eastAsia="Calibri" w:cs="Arial"/>
          <w:sz w:val="24"/>
          <w:szCs w:val="24"/>
          <w:lang w:val="en-US"/>
        </w:rPr>
        <w:t>systems</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tendency</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promote</w:t>
      </w:r>
      <w:r w:rsidRPr="00D419C1">
        <w:rPr>
          <w:rFonts w:cs="Arial"/>
          <w:sz w:val="24"/>
          <w:szCs w:val="24"/>
          <w:lang w:val="en-US"/>
        </w:rPr>
        <w:t xml:space="preserve">, </w:t>
      </w:r>
      <w:r w:rsidRPr="00D419C1">
        <w:rPr>
          <w:rFonts w:eastAsia="Calibri" w:cs="Arial"/>
          <w:sz w:val="24"/>
          <w:szCs w:val="24"/>
          <w:lang w:val="en-US"/>
        </w:rPr>
        <w:t>at</w:t>
      </w:r>
      <w:r w:rsidRPr="00D419C1">
        <w:rPr>
          <w:rFonts w:cs="Arial"/>
          <w:sz w:val="24"/>
          <w:szCs w:val="24"/>
          <w:lang w:val="en-US"/>
        </w:rPr>
        <w:t xml:space="preserve"> </w:t>
      </w:r>
      <w:r w:rsidRPr="00D419C1">
        <w:rPr>
          <w:rFonts w:eastAsia="Calibri" w:cs="Arial"/>
          <w:sz w:val="24"/>
          <w:szCs w:val="24"/>
          <w:lang w:val="en-US"/>
        </w:rPr>
        <w:t>least</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women</w:t>
      </w:r>
      <w:r w:rsidRPr="00D419C1">
        <w:rPr>
          <w:rFonts w:cs="Arial"/>
          <w:sz w:val="24"/>
          <w:szCs w:val="24"/>
          <w:lang w:val="en-US"/>
        </w:rPr>
        <w:t xml:space="preserve">, </w:t>
      </w:r>
      <w:r w:rsidRPr="00D419C1">
        <w:rPr>
          <w:rFonts w:eastAsia="Calibri" w:cs="Arial"/>
          <w:sz w:val="24"/>
          <w:szCs w:val="24"/>
          <w:lang w:val="en-US"/>
        </w:rPr>
        <w:t>various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mind</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Within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natural</w:t>
      </w:r>
      <w:r w:rsidRPr="00D419C1">
        <w:rPr>
          <w:rFonts w:cs="Arial"/>
          <w:sz w:val="24"/>
          <w:szCs w:val="24"/>
          <w:lang w:val="en-US"/>
        </w:rPr>
        <w:t xml:space="preserve"> </w:t>
      </w:r>
      <w:r w:rsidRPr="00D419C1">
        <w:rPr>
          <w:rFonts w:eastAsia="Calibri" w:cs="Arial"/>
          <w:sz w:val="24"/>
          <w:szCs w:val="24"/>
          <w:lang w:val="en-US"/>
        </w:rPr>
        <w:t>philosophical</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tradition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development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characterological</w:t>
      </w:r>
      <w:r w:rsidRPr="00D419C1">
        <w:rPr>
          <w:rFonts w:cs="Arial"/>
          <w:sz w:val="24"/>
          <w:szCs w:val="24"/>
          <w:lang w:val="en-US"/>
        </w:rPr>
        <w:t xml:space="preserve"> </w:t>
      </w:r>
      <w:r w:rsidRPr="00D419C1">
        <w:rPr>
          <w:rFonts w:eastAsia="Calibri" w:cs="Arial"/>
          <w:sz w:val="24"/>
          <w:szCs w:val="24"/>
          <w:lang w:val="en-US"/>
        </w:rPr>
        <w:t>discourse</w:t>
      </w:r>
      <w:r w:rsidRPr="00D419C1">
        <w:rPr>
          <w:rFonts w:cs="Arial"/>
          <w:sz w:val="24"/>
          <w:szCs w:val="24"/>
          <w:lang w:val="en-US"/>
        </w:rPr>
        <w:t xml:space="preserve"> </w:t>
      </w:r>
      <w:r w:rsidRPr="00D419C1">
        <w:rPr>
          <w:rFonts w:eastAsia="Calibri" w:cs="Arial"/>
          <w:sz w:val="24"/>
          <w:szCs w:val="24"/>
          <w:lang w:val="en-US"/>
        </w:rPr>
        <w:t>came</w:t>
      </w:r>
      <w:r w:rsidRPr="00D419C1">
        <w:rPr>
          <w:rFonts w:cs="Arial"/>
          <w:sz w:val="24"/>
          <w:szCs w:val="24"/>
          <w:lang w:val="en-US"/>
        </w:rPr>
        <w:t xml:space="preserve"> </w:t>
      </w:r>
      <w:r w:rsidRPr="00D419C1">
        <w:rPr>
          <w:rFonts w:eastAsia="Calibri" w:cs="Arial"/>
          <w:sz w:val="24"/>
          <w:szCs w:val="24"/>
          <w:lang w:val="en-US"/>
        </w:rPr>
        <w:t>later</w:t>
      </w:r>
      <w:r w:rsidRPr="00D419C1">
        <w:rPr>
          <w:rFonts w:cs="Arial"/>
          <w:sz w:val="24"/>
          <w:szCs w:val="24"/>
          <w:lang w:val="en-US"/>
        </w:rPr>
        <w:t xml:space="preserve">. </w:t>
      </w:r>
      <w:r w:rsidRPr="00D419C1">
        <w:rPr>
          <w:rFonts w:eastAsia="Calibri" w:cs="Arial"/>
          <w:sz w:val="24"/>
          <w:szCs w:val="24"/>
          <w:lang w:val="en-US"/>
        </w:rPr>
        <w:t>Over</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course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sixteenth</w:t>
      </w:r>
      <w:r w:rsidRPr="00D419C1">
        <w:rPr>
          <w:rFonts w:cs="Arial"/>
          <w:sz w:val="24"/>
          <w:szCs w:val="24"/>
          <w:lang w:val="en-US"/>
        </w:rPr>
        <w:t xml:space="preserve"> </w:t>
      </w:r>
      <w:r w:rsidRPr="00D419C1">
        <w:rPr>
          <w:rFonts w:eastAsia="Calibri" w:cs="Arial"/>
          <w:sz w:val="24"/>
          <w:szCs w:val="24"/>
          <w:lang w:val="en-US"/>
        </w:rPr>
        <w:t>century</w:t>
      </w:r>
      <w:r w:rsidRPr="00D419C1">
        <w:rPr>
          <w:rFonts w:cs="Arial"/>
          <w:sz w:val="24"/>
          <w:szCs w:val="24"/>
          <w:lang w:val="en-US"/>
        </w:rPr>
        <w:t xml:space="preserve">, </w:t>
      </w:r>
      <w:r w:rsidRPr="00D419C1">
        <w:rPr>
          <w:rFonts w:eastAsia="Calibri" w:cs="Arial"/>
          <w:sz w:val="24"/>
          <w:szCs w:val="24"/>
          <w:lang w:val="en-US"/>
        </w:rPr>
        <w:t>we</w:t>
      </w:r>
      <w:r w:rsidRPr="00D419C1">
        <w:rPr>
          <w:rFonts w:cs="Arial"/>
          <w:sz w:val="24"/>
          <w:szCs w:val="24"/>
          <w:lang w:val="en-US"/>
        </w:rPr>
        <w:t xml:space="preserve"> </w:t>
      </w:r>
      <w:r w:rsidRPr="00D419C1">
        <w:rPr>
          <w:rFonts w:eastAsia="Calibri" w:cs="Arial"/>
          <w:sz w:val="24"/>
          <w:szCs w:val="24"/>
          <w:lang w:val="en-US"/>
        </w:rPr>
        <w:t>see</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steady</w:t>
      </w:r>
      <w:r w:rsidRPr="00D419C1">
        <w:rPr>
          <w:rFonts w:cs="Arial"/>
          <w:sz w:val="24"/>
          <w:szCs w:val="24"/>
          <w:lang w:val="en-US"/>
        </w:rPr>
        <w:t xml:space="preserve"> </w:t>
      </w:r>
      <w:r w:rsidRPr="00D419C1">
        <w:rPr>
          <w:rFonts w:eastAsia="Calibri" w:cs="Arial"/>
          <w:sz w:val="24"/>
          <w:szCs w:val="24"/>
          <w:lang w:val="en-US"/>
        </w:rPr>
        <w:t>shift</w:t>
      </w:r>
      <w:r w:rsidRPr="00D419C1">
        <w:rPr>
          <w:rFonts w:cs="Arial"/>
          <w:sz w:val="24"/>
          <w:szCs w:val="24"/>
          <w:lang w:val="en-US"/>
        </w:rPr>
        <w:t xml:space="preserve"> </w:t>
      </w:r>
      <w:r w:rsidRPr="00D419C1">
        <w:rPr>
          <w:rFonts w:eastAsia="Calibri" w:cs="Arial"/>
          <w:sz w:val="24"/>
          <w:szCs w:val="24"/>
          <w:lang w:val="en-US"/>
        </w:rPr>
        <w:t>towards</w:t>
      </w:r>
      <w:r w:rsidRPr="00D419C1">
        <w:rPr>
          <w:rFonts w:cs="Arial"/>
          <w:sz w:val="24"/>
          <w:szCs w:val="24"/>
          <w:lang w:val="en-US"/>
        </w:rPr>
        <w:t xml:space="preserve"> </w:t>
      </w:r>
      <w:r w:rsidRPr="00D419C1">
        <w:rPr>
          <w:rFonts w:eastAsia="Calibri" w:cs="Arial"/>
          <w:sz w:val="24"/>
          <w:szCs w:val="24"/>
          <w:lang w:val="en-US"/>
        </w:rPr>
        <w:t>discourses</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focused</w:t>
      </w:r>
      <w:r w:rsidRPr="00D419C1">
        <w:rPr>
          <w:rFonts w:cs="Arial"/>
          <w:sz w:val="24"/>
          <w:szCs w:val="24"/>
          <w:lang w:val="en-US"/>
        </w:rPr>
        <w:t xml:space="preserve"> </w:t>
      </w:r>
      <w:r w:rsidRPr="00D419C1">
        <w:rPr>
          <w:rFonts w:eastAsia="Calibri" w:cs="Arial"/>
          <w:sz w:val="24"/>
          <w:szCs w:val="24"/>
          <w:lang w:val="en-US"/>
        </w:rPr>
        <w:t>on</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even</w:t>
      </w:r>
      <w:r w:rsidRPr="00D419C1">
        <w:rPr>
          <w:rFonts w:cs="Arial"/>
          <w:sz w:val="24"/>
          <w:szCs w:val="24"/>
          <w:lang w:val="en-US"/>
        </w:rPr>
        <w:t xml:space="preserve"> </w:t>
      </w:r>
      <w:r w:rsidRPr="00D419C1">
        <w:rPr>
          <w:rFonts w:eastAsia="Calibri" w:cs="Arial"/>
          <w:sz w:val="24"/>
          <w:szCs w:val="24"/>
          <w:lang w:val="en-US"/>
        </w:rPr>
        <w:t>if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other</w:t>
      </w:r>
      <w:r w:rsidRPr="00D419C1">
        <w:rPr>
          <w:rFonts w:cs="Arial"/>
          <w:sz w:val="24"/>
          <w:szCs w:val="24"/>
          <w:lang w:val="en-US"/>
        </w:rPr>
        <w:t xml:space="preserve"> </w:t>
      </w:r>
      <w:r w:rsidRPr="00D419C1">
        <w:rPr>
          <w:rFonts w:eastAsia="Calibri" w:cs="Arial"/>
          <w:sz w:val="24"/>
          <w:szCs w:val="24"/>
          <w:lang w:val="en-US"/>
        </w:rPr>
        <w:t>categories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sin</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disease</w:t>
      </w:r>
      <w:r w:rsidRPr="00D419C1">
        <w:rPr>
          <w:rFonts w:cs="Arial"/>
          <w:sz w:val="24"/>
          <w:szCs w:val="24"/>
          <w:lang w:val="en-US"/>
        </w:rPr>
        <w:t xml:space="preserve">, </w:t>
      </w:r>
      <w:r w:rsidRPr="00D419C1">
        <w:rPr>
          <w:rFonts w:eastAsia="Calibri" w:cs="Arial"/>
          <w:sz w:val="24"/>
          <w:szCs w:val="24"/>
          <w:lang w:val="en-US"/>
        </w:rPr>
        <w:t>continued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rumble</w:t>
      </w:r>
      <w:r w:rsidRPr="00D419C1">
        <w:rPr>
          <w:rFonts w:cs="Arial"/>
          <w:sz w:val="24"/>
          <w:szCs w:val="24"/>
          <w:lang w:val="en-US"/>
        </w:rPr>
        <w:t xml:space="preserve"> </w:t>
      </w:r>
      <w:r w:rsidRPr="00D419C1">
        <w:rPr>
          <w:rFonts w:eastAsia="Calibri" w:cs="Arial"/>
          <w:sz w:val="24"/>
          <w:szCs w:val="24"/>
          <w:lang w:val="en-US"/>
        </w:rPr>
        <w:t>away</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background</w:t>
      </w:r>
      <w:r w:rsidRPr="00D419C1">
        <w:rPr>
          <w:rFonts w:cs="Arial"/>
          <w:sz w:val="24"/>
          <w:szCs w:val="24"/>
          <w:lang w:val="en-US"/>
        </w:rPr>
        <w:t xml:space="preserve">.  </w:t>
      </w:r>
    </w:p>
    <w:p w14:paraId="18E32485"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My</w:t>
      </w:r>
      <w:r w:rsidRPr="00D419C1">
        <w:rPr>
          <w:rFonts w:cs="Arial"/>
          <w:sz w:val="24"/>
          <w:szCs w:val="24"/>
          <w:lang w:val="en-US"/>
        </w:rPr>
        <w:t xml:space="preserve"> </w:t>
      </w:r>
      <w:r w:rsidRPr="00D419C1">
        <w:rPr>
          <w:rFonts w:eastAsia="Calibri" w:cs="Arial"/>
          <w:sz w:val="24"/>
          <w:szCs w:val="24"/>
          <w:lang w:val="en-US"/>
        </w:rPr>
        <w:t>outstanding</w:t>
      </w:r>
      <w:r w:rsidRPr="00D419C1">
        <w:rPr>
          <w:rFonts w:cs="Arial"/>
          <w:sz w:val="24"/>
          <w:szCs w:val="24"/>
          <w:lang w:val="en-US"/>
        </w:rPr>
        <w:t xml:space="preserve"> </w:t>
      </w:r>
      <w:r w:rsidRPr="00D419C1">
        <w:rPr>
          <w:rFonts w:eastAsia="Calibri" w:cs="Arial"/>
          <w:sz w:val="24"/>
          <w:szCs w:val="24"/>
          <w:lang w:val="en-US"/>
        </w:rPr>
        <w:t>task</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argue</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at</w:t>
      </w:r>
      <w:r w:rsidRPr="00D419C1">
        <w:rPr>
          <w:rFonts w:cs="Arial"/>
          <w:sz w:val="24"/>
          <w:szCs w:val="24"/>
          <w:lang w:val="en-US"/>
        </w:rPr>
        <w:t xml:space="preserve"> </w:t>
      </w:r>
      <w:r w:rsidRPr="00D419C1">
        <w:rPr>
          <w:rFonts w:eastAsia="Calibri" w:cs="Arial"/>
          <w:sz w:val="24"/>
          <w:szCs w:val="24"/>
          <w:lang w:val="en-US"/>
        </w:rPr>
        <w:t>least</w:t>
      </w:r>
      <w:r w:rsidRPr="00D419C1">
        <w:rPr>
          <w:rFonts w:cs="Arial"/>
          <w:sz w:val="24"/>
          <w:szCs w:val="24"/>
          <w:lang w:val="en-US"/>
        </w:rPr>
        <w:t xml:space="preserve"> </w:t>
      </w:r>
      <w:r w:rsidRPr="00D419C1">
        <w:rPr>
          <w:rFonts w:eastAsia="Calibri" w:cs="Arial"/>
          <w:sz w:val="24"/>
          <w:szCs w:val="24"/>
          <w:lang w:val="en-US"/>
        </w:rPr>
        <w:t>some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period</w:t>
      </w:r>
      <w:r w:rsidRPr="00D419C1">
        <w:rPr>
          <w:rFonts w:cs="Arial"/>
          <w:sz w:val="24"/>
          <w:szCs w:val="24"/>
          <w:lang w:val="en-US"/>
        </w:rPr>
        <w:t xml:space="preserve"> </w:t>
      </w:r>
      <w:r w:rsidRPr="00D419C1">
        <w:rPr>
          <w:rFonts w:eastAsia="Calibri" w:cs="Arial"/>
          <w:sz w:val="24"/>
          <w:szCs w:val="24"/>
          <w:lang w:val="en-US"/>
        </w:rPr>
        <w:t>were</w:t>
      </w:r>
      <w:r w:rsidRPr="00D419C1">
        <w:rPr>
          <w:rFonts w:cs="Arial"/>
          <w:sz w:val="24"/>
          <w:szCs w:val="24"/>
          <w:lang w:val="en-US"/>
        </w:rPr>
        <w:t xml:space="preserve"> </w:t>
      </w:r>
      <w:r w:rsidRPr="00D419C1">
        <w:rPr>
          <w:rFonts w:eastAsia="Calibri" w:cs="Arial"/>
          <w:sz w:val="24"/>
          <w:szCs w:val="24"/>
          <w:lang w:val="en-US"/>
        </w:rPr>
        <w:t>deep</w:t>
      </w:r>
      <w:r>
        <w:rPr>
          <w:rFonts w:eastAsia="Calibri" w:cs="Arial"/>
          <w:sz w:val="24"/>
          <w:szCs w:val="24"/>
          <w:lang w:val="en-US"/>
        </w:rPr>
        <w:t>ly conceptualized</w:t>
      </w:r>
      <w:r w:rsidRPr="00D419C1">
        <w:rPr>
          <w:rFonts w:cs="Arial"/>
          <w:sz w:val="24"/>
          <w:szCs w:val="24"/>
          <w:lang w:val="en-US"/>
        </w:rPr>
        <w:t>,</w:t>
      </w:r>
      <w:r>
        <w:rPr>
          <w:rFonts w:cs="Arial"/>
          <w:sz w:val="24"/>
          <w:szCs w:val="24"/>
          <w:lang w:val="en-US"/>
        </w:rPr>
        <w:t xml:space="preserve"> insofar as they were</w:t>
      </w:r>
      <w:r w:rsidRPr="00D419C1">
        <w:rPr>
          <w:rFonts w:cs="Arial"/>
          <w:sz w:val="24"/>
          <w:szCs w:val="24"/>
          <w:lang w:val="en-US"/>
        </w:rPr>
        <w:t xml:space="preserve"> </w:t>
      </w:r>
      <w:r w:rsidRPr="00D419C1">
        <w:rPr>
          <w:rFonts w:eastAsia="Calibri" w:cs="Arial"/>
          <w:sz w:val="24"/>
          <w:szCs w:val="24"/>
          <w:lang w:val="en-US"/>
        </w:rPr>
        <w:t>indexed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conception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human</w:t>
      </w:r>
      <w:r w:rsidRPr="00D419C1">
        <w:rPr>
          <w:rFonts w:cs="Arial"/>
          <w:sz w:val="24"/>
          <w:szCs w:val="24"/>
          <w:lang w:val="en-US"/>
        </w:rPr>
        <w:t xml:space="preserve"> </w:t>
      </w:r>
      <w:r w:rsidRPr="00D419C1">
        <w:rPr>
          <w:rFonts w:eastAsia="Calibri" w:cs="Arial"/>
          <w:sz w:val="24"/>
          <w:szCs w:val="24"/>
          <w:lang w:val="en-US"/>
        </w:rPr>
        <w:t>nature</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nature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reality</w:t>
      </w:r>
      <w:r w:rsidRPr="00D419C1">
        <w:rPr>
          <w:rFonts w:cs="Arial"/>
          <w:sz w:val="24"/>
          <w:szCs w:val="24"/>
          <w:lang w:val="en-US"/>
        </w:rPr>
        <w:t xml:space="preserve">. </w:t>
      </w:r>
      <w:r w:rsidRPr="00D419C1">
        <w:rPr>
          <w:rFonts w:eastAsia="Calibri" w:cs="Arial"/>
          <w:sz w:val="24"/>
          <w:szCs w:val="24"/>
          <w:lang w:val="en-US"/>
        </w:rPr>
        <w:t>I</w:t>
      </w:r>
      <w:r w:rsidRPr="00D419C1">
        <w:rPr>
          <w:rFonts w:cs="Arial"/>
          <w:sz w:val="24"/>
          <w:szCs w:val="24"/>
          <w:lang w:val="en-US"/>
        </w:rPr>
        <w:t xml:space="preserve"> </w:t>
      </w:r>
      <w:r w:rsidRPr="00D419C1">
        <w:rPr>
          <w:rFonts w:eastAsia="Calibri" w:cs="Arial"/>
          <w:sz w:val="24"/>
          <w:szCs w:val="24"/>
          <w:lang w:val="en-US"/>
        </w:rPr>
        <w:t>do</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offering</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Pr>
          <w:rFonts w:cs="Arial"/>
          <w:sz w:val="24"/>
          <w:szCs w:val="24"/>
          <w:lang w:val="en-US"/>
        </w:rPr>
        <w:t>‘</w:t>
      </w:r>
      <w:r>
        <w:rPr>
          <w:rFonts w:eastAsia="Calibri" w:cs="Arial"/>
          <w:sz w:val="24"/>
          <w:szCs w:val="24"/>
          <w:lang w:val="en-US"/>
        </w:rPr>
        <w:t>deep’</w:t>
      </w:r>
      <w:r w:rsidRPr="00D419C1">
        <w:rPr>
          <w:rFonts w:cs="Arial"/>
          <w:sz w:val="24"/>
          <w:szCs w:val="24"/>
          <w:lang w:val="en-US"/>
        </w:rPr>
        <w:t xml:space="preserve"> </w:t>
      </w:r>
      <w:r w:rsidRPr="00D419C1">
        <w:rPr>
          <w:rFonts w:eastAsia="Calibri" w:cs="Arial"/>
          <w:sz w:val="24"/>
          <w:szCs w:val="24"/>
          <w:lang w:val="en-US"/>
        </w:rPr>
        <w:t>explanation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otherwise</w:t>
      </w:r>
      <w:r w:rsidRPr="00D419C1">
        <w:rPr>
          <w:rFonts w:cs="Arial"/>
          <w:sz w:val="24"/>
          <w:szCs w:val="24"/>
          <w:lang w:val="en-US"/>
        </w:rPr>
        <w:t xml:space="preserve"> </w:t>
      </w:r>
      <w:r w:rsidRPr="00D419C1">
        <w:rPr>
          <w:rFonts w:eastAsia="Calibri" w:cs="Arial"/>
          <w:sz w:val="24"/>
          <w:szCs w:val="24"/>
          <w:lang w:val="en-US"/>
        </w:rPr>
        <w:t>puzzling</w:t>
      </w:r>
      <w:r w:rsidRPr="00D419C1">
        <w:rPr>
          <w:rFonts w:cs="Arial"/>
          <w:sz w:val="24"/>
          <w:szCs w:val="24"/>
          <w:lang w:val="en-US"/>
        </w:rPr>
        <w:t xml:space="preserve"> </w:t>
      </w:r>
      <w:r w:rsidRPr="00D419C1">
        <w:rPr>
          <w:rFonts w:eastAsia="Calibri" w:cs="Arial"/>
          <w:sz w:val="24"/>
          <w:szCs w:val="24"/>
          <w:lang w:val="en-US"/>
        </w:rPr>
        <w:t>feature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lists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period</w:t>
      </w:r>
      <w:r w:rsidRPr="00D419C1">
        <w:rPr>
          <w:rFonts w:cs="Arial"/>
          <w:sz w:val="24"/>
          <w:szCs w:val="24"/>
          <w:lang w:val="en-US"/>
        </w:rPr>
        <w:t>—</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failure</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articulate</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6653B2">
        <w:rPr>
          <w:rFonts w:eastAsia="Calibri" w:cs="Arial"/>
          <w:i/>
          <w:sz w:val="24"/>
          <w:szCs w:val="24"/>
          <w:lang w:val="en-US"/>
        </w:rPr>
        <w:t>epistemic</w:t>
      </w:r>
      <w:r w:rsidRPr="006653B2">
        <w:rPr>
          <w:rFonts w:cs="Arial"/>
          <w:i/>
          <w:sz w:val="24"/>
          <w:szCs w:val="24"/>
          <w:lang w:val="en-US"/>
        </w:rPr>
        <w:t xml:space="preserve"> </w:t>
      </w:r>
      <w:r w:rsidRPr="006653B2">
        <w:rPr>
          <w:rFonts w:eastAsia="Calibri" w:cs="Arial"/>
          <w:i/>
          <w:sz w:val="24"/>
          <w:szCs w:val="24"/>
          <w:lang w:val="en-US"/>
        </w:rPr>
        <w:t>hubris</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absence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invites</w:t>
      </w:r>
      <w:r w:rsidRPr="00D419C1">
        <w:rPr>
          <w:rFonts w:cs="Arial"/>
          <w:sz w:val="24"/>
          <w:szCs w:val="24"/>
          <w:lang w:val="en-US"/>
        </w:rPr>
        <w:t xml:space="preserve"> </w:t>
      </w:r>
      <w:r w:rsidRPr="00D419C1">
        <w:rPr>
          <w:rFonts w:eastAsia="Calibri" w:cs="Arial"/>
          <w:sz w:val="24"/>
          <w:szCs w:val="24"/>
          <w:lang w:val="en-US"/>
        </w:rPr>
        <w:t>explanation</w:t>
      </w:r>
      <w:r w:rsidRPr="00D419C1">
        <w:rPr>
          <w:rFonts w:cs="Arial"/>
          <w:sz w:val="24"/>
          <w:szCs w:val="24"/>
          <w:lang w:val="en-US"/>
        </w:rPr>
        <w:t xml:space="preserve">, </w:t>
      </w:r>
      <w:r w:rsidRPr="00D419C1">
        <w:rPr>
          <w:rFonts w:eastAsia="Calibri" w:cs="Arial"/>
          <w:sz w:val="24"/>
          <w:szCs w:val="24"/>
          <w:lang w:val="en-US"/>
        </w:rPr>
        <w:t>since</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reflects</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exaggerated</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inflated</w:t>
      </w:r>
      <w:r w:rsidRPr="00D419C1">
        <w:rPr>
          <w:rFonts w:cs="Arial"/>
          <w:sz w:val="24"/>
          <w:szCs w:val="24"/>
          <w:lang w:val="en-US"/>
        </w:rPr>
        <w:t xml:space="preserve"> </w:t>
      </w:r>
      <w:r w:rsidRPr="00D419C1">
        <w:rPr>
          <w:rFonts w:eastAsia="Calibri" w:cs="Arial"/>
          <w:sz w:val="24"/>
          <w:szCs w:val="24"/>
          <w:lang w:val="en-US"/>
        </w:rPr>
        <w:t>estimation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scope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strength</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human</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capacities</w:t>
      </w:r>
      <w:r w:rsidRPr="00D419C1">
        <w:rPr>
          <w:rFonts w:cs="Arial"/>
          <w:sz w:val="24"/>
          <w:szCs w:val="24"/>
          <w:lang w:val="en-US"/>
        </w:rPr>
        <w:t xml:space="preserve"> –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reason</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understanding</w:t>
      </w:r>
      <w:r w:rsidRPr="00D419C1">
        <w:rPr>
          <w:rFonts w:cs="Arial"/>
          <w:sz w:val="24"/>
          <w:szCs w:val="24"/>
          <w:lang w:val="en-US"/>
        </w:rPr>
        <w:t xml:space="preserve"> – </w:t>
      </w:r>
      <w:r w:rsidRPr="00D419C1">
        <w:rPr>
          <w:rFonts w:eastAsia="Calibri" w:cs="Arial"/>
          <w:sz w:val="24"/>
          <w:szCs w:val="24"/>
          <w:lang w:val="en-US"/>
        </w:rPr>
        <w:t>which</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precisely</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concern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early</w:t>
      </w:r>
      <w:r w:rsidRPr="00D419C1">
        <w:rPr>
          <w:rFonts w:cs="Arial"/>
          <w:sz w:val="24"/>
          <w:szCs w:val="24"/>
          <w:lang w:val="en-US"/>
        </w:rPr>
        <w:t xml:space="preserve"> </w:t>
      </w:r>
      <w:r w:rsidRPr="00D419C1">
        <w:rPr>
          <w:rFonts w:eastAsia="Calibri" w:cs="Arial"/>
          <w:sz w:val="24"/>
          <w:szCs w:val="24"/>
          <w:lang w:val="en-US"/>
        </w:rPr>
        <w:t>modern</w:t>
      </w:r>
      <w:r w:rsidRPr="00D419C1">
        <w:rPr>
          <w:rFonts w:cs="Arial"/>
          <w:sz w:val="24"/>
          <w:szCs w:val="24"/>
          <w:lang w:val="en-US"/>
        </w:rPr>
        <w:t xml:space="preserve"> </w:t>
      </w:r>
      <w:r w:rsidRPr="00D419C1">
        <w:rPr>
          <w:rFonts w:eastAsia="Calibri" w:cs="Arial"/>
          <w:sz w:val="24"/>
          <w:szCs w:val="24"/>
          <w:lang w:val="en-US"/>
        </w:rPr>
        <w:t>English</w:t>
      </w:r>
      <w:r w:rsidRPr="00D419C1">
        <w:rPr>
          <w:rFonts w:cs="Arial"/>
          <w:sz w:val="24"/>
          <w:szCs w:val="24"/>
          <w:lang w:val="en-US"/>
        </w:rPr>
        <w:t xml:space="preserve"> </w:t>
      </w:r>
      <w:r w:rsidRPr="00D419C1">
        <w:rPr>
          <w:rFonts w:eastAsia="Calibri" w:cs="Arial"/>
          <w:sz w:val="24"/>
          <w:szCs w:val="24"/>
          <w:lang w:val="en-US"/>
        </w:rPr>
        <w:t>natural</w:t>
      </w:r>
      <w:r w:rsidRPr="00D419C1">
        <w:rPr>
          <w:rFonts w:cs="Arial"/>
          <w:sz w:val="24"/>
          <w:szCs w:val="24"/>
          <w:lang w:val="en-US"/>
        </w:rPr>
        <w:t xml:space="preserve"> </w:t>
      </w:r>
      <w:r w:rsidRPr="00D419C1">
        <w:rPr>
          <w:rFonts w:eastAsia="Calibri" w:cs="Arial"/>
          <w:sz w:val="24"/>
          <w:szCs w:val="24"/>
          <w:lang w:val="en-US"/>
        </w:rPr>
        <w:t>philosophy</w:t>
      </w:r>
      <w:r w:rsidRPr="00D419C1">
        <w:rPr>
          <w:rFonts w:cs="Arial"/>
          <w:sz w:val="24"/>
          <w:szCs w:val="24"/>
          <w:lang w:val="en-US"/>
        </w:rPr>
        <w:t>.</w:t>
      </w:r>
    </w:p>
    <w:p w14:paraId="5CFCAF32"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explain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unusual</w:t>
      </w:r>
      <w:r w:rsidRPr="00D419C1">
        <w:rPr>
          <w:rFonts w:cs="Arial"/>
          <w:sz w:val="24"/>
          <w:szCs w:val="24"/>
          <w:lang w:val="en-US"/>
        </w:rPr>
        <w:t xml:space="preserve"> </w:t>
      </w:r>
      <w:r w:rsidRPr="00D419C1">
        <w:rPr>
          <w:rFonts w:eastAsia="Calibri" w:cs="Arial"/>
          <w:sz w:val="24"/>
          <w:szCs w:val="24"/>
          <w:lang w:val="en-US"/>
        </w:rPr>
        <w:t>absence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hubris</w:t>
      </w:r>
      <w:r w:rsidRPr="00D419C1">
        <w:rPr>
          <w:rFonts w:cs="Arial"/>
          <w:sz w:val="24"/>
          <w:szCs w:val="24"/>
          <w:lang w:val="en-US"/>
        </w:rPr>
        <w:t xml:space="preserve">, </w:t>
      </w:r>
      <w:r w:rsidRPr="00D419C1">
        <w:rPr>
          <w:rFonts w:eastAsia="Calibri" w:cs="Arial"/>
          <w:sz w:val="24"/>
          <w:szCs w:val="24"/>
          <w:lang w:val="en-US"/>
        </w:rPr>
        <w:t>I</w:t>
      </w:r>
      <w:r w:rsidRPr="00D419C1">
        <w:rPr>
          <w:rFonts w:cs="Arial"/>
          <w:sz w:val="24"/>
          <w:szCs w:val="24"/>
          <w:lang w:val="en-US"/>
        </w:rPr>
        <w:t xml:space="preserve"> </w:t>
      </w:r>
      <w:r w:rsidRPr="00D419C1">
        <w:rPr>
          <w:rFonts w:eastAsia="Calibri" w:cs="Arial"/>
          <w:sz w:val="24"/>
          <w:szCs w:val="24"/>
          <w:lang w:val="en-US"/>
        </w:rPr>
        <w:t>argue</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epistemology</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indexed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conception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human</w:t>
      </w:r>
      <w:r w:rsidRPr="00D419C1">
        <w:rPr>
          <w:rFonts w:cs="Arial"/>
          <w:sz w:val="24"/>
          <w:szCs w:val="24"/>
          <w:lang w:val="en-US"/>
        </w:rPr>
        <w:t xml:space="preserve"> </w:t>
      </w:r>
      <w:r w:rsidRPr="00D419C1">
        <w:rPr>
          <w:rFonts w:eastAsia="Calibri" w:cs="Arial"/>
          <w:sz w:val="24"/>
          <w:szCs w:val="24"/>
          <w:lang w:val="en-US"/>
        </w:rPr>
        <w:t>nature</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intrinsically</w:t>
      </w:r>
      <w:r w:rsidRPr="00D419C1">
        <w:rPr>
          <w:rFonts w:cs="Arial"/>
          <w:sz w:val="24"/>
          <w:szCs w:val="24"/>
          <w:lang w:val="en-US"/>
        </w:rPr>
        <w:t xml:space="preserve"> </w:t>
      </w:r>
      <w:r w:rsidRPr="00D419C1">
        <w:rPr>
          <w:rFonts w:eastAsia="Calibri" w:cs="Arial"/>
          <w:sz w:val="24"/>
          <w:szCs w:val="24"/>
          <w:lang w:val="en-US"/>
        </w:rPr>
        <w:t>corrupted</w:t>
      </w:r>
      <w:r w:rsidRPr="00D419C1">
        <w:rPr>
          <w:rFonts w:cs="Arial"/>
          <w:sz w:val="24"/>
          <w:szCs w:val="24"/>
          <w:lang w:val="en-US"/>
        </w:rPr>
        <w:t xml:space="preserve"> </w:t>
      </w:r>
      <w:r w:rsidRPr="00D419C1">
        <w:rPr>
          <w:rFonts w:eastAsia="Calibri" w:cs="Arial"/>
          <w:sz w:val="24"/>
          <w:szCs w:val="24"/>
          <w:lang w:val="en-US"/>
        </w:rPr>
        <w:t>both</w:t>
      </w:r>
      <w:r w:rsidRPr="00D419C1">
        <w:rPr>
          <w:rFonts w:cs="Arial"/>
          <w:sz w:val="24"/>
          <w:szCs w:val="24"/>
          <w:lang w:val="en-US"/>
        </w:rPr>
        <w:t xml:space="preserve"> </w:t>
      </w:r>
      <w:r w:rsidRPr="00D419C1">
        <w:rPr>
          <w:rFonts w:eastAsia="Calibri" w:cs="Arial"/>
          <w:sz w:val="24"/>
          <w:szCs w:val="24"/>
          <w:lang w:val="en-US"/>
        </w:rPr>
        <w:t>epistemically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spiritually</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original</w:t>
      </w:r>
      <w:r w:rsidRPr="00D419C1">
        <w:rPr>
          <w:rFonts w:cs="Arial"/>
          <w:sz w:val="24"/>
          <w:szCs w:val="24"/>
          <w:lang w:val="en-US"/>
        </w:rPr>
        <w:t xml:space="preserve"> </w:t>
      </w:r>
      <w:r w:rsidRPr="00D419C1">
        <w:rPr>
          <w:rFonts w:eastAsia="Calibri" w:cs="Arial"/>
          <w:sz w:val="24"/>
          <w:szCs w:val="24"/>
          <w:lang w:val="en-US"/>
        </w:rPr>
        <w:t>sin</w:t>
      </w:r>
      <w:r w:rsidRPr="00D419C1">
        <w:rPr>
          <w:rFonts w:cs="Arial"/>
          <w:sz w:val="24"/>
          <w:szCs w:val="24"/>
          <w:lang w:val="en-US"/>
        </w:rPr>
        <w:t xml:space="preserve"> </w:t>
      </w:r>
      <w:r w:rsidRPr="00D419C1">
        <w:rPr>
          <w:rFonts w:eastAsia="Calibri" w:cs="Arial"/>
          <w:sz w:val="24"/>
          <w:szCs w:val="24"/>
          <w:lang w:val="en-US"/>
        </w:rPr>
        <w:t>inherited</w:t>
      </w:r>
      <w:r w:rsidRPr="00D419C1">
        <w:rPr>
          <w:rFonts w:cs="Arial"/>
          <w:sz w:val="24"/>
          <w:szCs w:val="24"/>
          <w:lang w:val="en-US"/>
        </w:rPr>
        <w:t xml:space="preserve"> </w:t>
      </w:r>
      <w:r w:rsidRPr="00D419C1">
        <w:rPr>
          <w:rFonts w:eastAsia="Calibri" w:cs="Arial"/>
          <w:sz w:val="24"/>
          <w:szCs w:val="24"/>
          <w:lang w:val="en-US"/>
        </w:rPr>
        <w:t>from</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Fall</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Man</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conception</w:t>
      </w:r>
      <w:r w:rsidRPr="00D419C1">
        <w:rPr>
          <w:rFonts w:cs="Arial"/>
          <w:sz w:val="24"/>
          <w:szCs w:val="24"/>
          <w:lang w:val="en-US"/>
        </w:rPr>
        <w:t xml:space="preserve"> </w:t>
      </w:r>
      <w:r w:rsidRPr="00D419C1">
        <w:rPr>
          <w:rFonts w:eastAsia="Calibri" w:cs="Arial"/>
          <w:sz w:val="24"/>
          <w:szCs w:val="24"/>
          <w:lang w:val="en-US"/>
        </w:rPr>
        <w:t>did</w:t>
      </w:r>
      <w:r w:rsidRPr="00D419C1">
        <w:rPr>
          <w:rFonts w:cs="Arial"/>
          <w:sz w:val="24"/>
          <w:szCs w:val="24"/>
          <w:lang w:val="en-US"/>
        </w:rPr>
        <w:t xml:space="preserve"> </w:t>
      </w:r>
      <w:r w:rsidRPr="00D419C1">
        <w:rPr>
          <w:rFonts w:eastAsia="Calibri" w:cs="Arial"/>
          <w:sz w:val="24"/>
          <w:szCs w:val="24"/>
          <w:lang w:val="en-US"/>
        </w:rPr>
        <w:t>not</w:t>
      </w:r>
      <w:r w:rsidRPr="00D419C1">
        <w:rPr>
          <w:rFonts w:cs="Arial"/>
          <w:sz w:val="24"/>
          <w:szCs w:val="24"/>
          <w:lang w:val="en-US"/>
        </w:rPr>
        <w:t xml:space="preserve"> </w:t>
      </w:r>
      <w:r w:rsidRPr="00D419C1">
        <w:rPr>
          <w:rFonts w:eastAsia="Calibri" w:cs="Arial"/>
          <w:sz w:val="24"/>
          <w:szCs w:val="24"/>
          <w:lang w:val="en-US"/>
        </w:rPr>
        <w:t>provide</w:t>
      </w:r>
      <w:r w:rsidRPr="00D419C1">
        <w:rPr>
          <w:rFonts w:cs="Arial"/>
          <w:sz w:val="24"/>
          <w:szCs w:val="24"/>
          <w:lang w:val="en-US"/>
        </w:rPr>
        <w:t xml:space="preserve"> </w:t>
      </w:r>
      <w:r w:rsidRPr="00D419C1">
        <w:rPr>
          <w:rFonts w:eastAsia="Calibri" w:cs="Arial"/>
          <w:sz w:val="24"/>
          <w:szCs w:val="24"/>
          <w:lang w:val="en-US"/>
        </w:rPr>
        <w:t>what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hubris</w:t>
      </w:r>
      <w:r w:rsidRPr="00D419C1">
        <w:rPr>
          <w:rFonts w:cs="Arial"/>
          <w:sz w:val="24"/>
          <w:szCs w:val="24"/>
          <w:lang w:val="en-US"/>
        </w:rPr>
        <w:t xml:space="preserve"> </w:t>
      </w:r>
      <w:r w:rsidRPr="00D419C1">
        <w:rPr>
          <w:rFonts w:eastAsia="Calibri" w:cs="Arial"/>
          <w:sz w:val="24"/>
          <w:szCs w:val="24"/>
          <w:lang w:val="en-US"/>
        </w:rPr>
        <w:t>requires</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estimation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full</w:t>
      </w:r>
      <w:r w:rsidRPr="00D419C1">
        <w:rPr>
          <w:rFonts w:cs="Arial"/>
          <w:sz w:val="24"/>
          <w:szCs w:val="24"/>
          <w:lang w:val="en-US"/>
        </w:rPr>
        <w:t xml:space="preserve"> </w:t>
      </w:r>
      <w:r w:rsidRPr="00D419C1">
        <w:rPr>
          <w:rFonts w:eastAsia="Calibri" w:cs="Arial"/>
          <w:sz w:val="24"/>
          <w:szCs w:val="24"/>
          <w:lang w:val="en-US"/>
        </w:rPr>
        <w:t>array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human</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capacities</w:t>
      </w:r>
      <w:r w:rsidRPr="00D419C1">
        <w:rPr>
          <w:rFonts w:cs="Arial"/>
          <w:sz w:val="24"/>
          <w:szCs w:val="24"/>
          <w:lang w:val="en-US"/>
        </w:rPr>
        <w:t>.</w:t>
      </w:r>
    </w:p>
    <w:p w14:paraId="64DA09CC" w14:textId="77777777" w:rsidR="00AF6837" w:rsidRPr="00D419C1" w:rsidRDefault="00AF6837" w:rsidP="00AF6837">
      <w:pPr>
        <w:pStyle w:val="NoSpacing"/>
        <w:ind w:firstLine="720"/>
        <w:rPr>
          <w:rFonts w:cs="Arial"/>
          <w:sz w:val="24"/>
          <w:szCs w:val="24"/>
          <w:lang w:val="en-US"/>
        </w:rPr>
      </w:pPr>
    </w:p>
    <w:p w14:paraId="1BB6C1E2" w14:textId="77777777" w:rsidR="00AF6837" w:rsidRPr="00D419C1" w:rsidRDefault="00AF6837" w:rsidP="00AF6837">
      <w:pPr>
        <w:pStyle w:val="NoSpacing"/>
        <w:jc w:val="center"/>
        <w:outlineLvl w:val="0"/>
        <w:rPr>
          <w:rFonts w:cs="Arial"/>
          <w:b/>
          <w:sz w:val="24"/>
          <w:szCs w:val="24"/>
          <w:lang w:val="en-US"/>
        </w:rPr>
      </w:pPr>
      <w:r w:rsidRPr="00D419C1">
        <w:rPr>
          <w:rFonts w:eastAsia="Calibri" w:cs="Arial"/>
          <w:b/>
          <w:sz w:val="24"/>
          <w:szCs w:val="24"/>
          <w:lang w:val="en-US"/>
        </w:rPr>
        <w:t>VI. HUMILITY AND ITS VICES</w:t>
      </w:r>
    </w:p>
    <w:p w14:paraId="4D38CEB9" w14:textId="77777777" w:rsidR="00AF6837" w:rsidRPr="00D419C1" w:rsidRDefault="00AF6837" w:rsidP="00AF6837">
      <w:pPr>
        <w:pStyle w:val="NoSpacing"/>
        <w:rPr>
          <w:rFonts w:cs="Arial"/>
          <w:sz w:val="24"/>
          <w:szCs w:val="24"/>
          <w:lang w:val="en-US"/>
        </w:rPr>
      </w:pP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early</w:t>
      </w:r>
      <w:r w:rsidRPr="00D419C1">
        <w:rPr>
          <w:rFonts w:cs="Arial"/>
          <w:sz w:val="24"/>
          <w:szCs w:val="24"/>
          <w:lang w:val="en-US"/>
        </w:rPr>
        <w:t xml:space="preserve"> </w:t>
      </w:r>
      <w:r w:rsidRPr="00D419C1">
        <w:rPr>
          <w:rFonts w:eastAsia="Calibri" w:cs="Arial"/>
          <w:sz w:val="24"/>
          <w:szCs w:val="24"/>
          <w:lang w:val="en-US"/>
        </w:rPr>
        <w:t>modern</w:t>
      </w:r>
      <w:r w:rsidRPr="00D419C1">
        <w:rPr>
          <w:rFonts w:cs="Arial"/>
          <w:sz w:val="24"/>
          <w:szCs w:val="24"/>
          <w:lang w:val="en-US"/>
        </w:rPr>
        <w:t xml:space="preserve"> </w:t>
      </w:r>
      <w:r w:rsidRPr="00D419C1">
        <w:rPr>
          <w:rFonts w:eastAsia="Calibri" w:cs="Arial"/>
          <w:sz w:val="24"/>
          <w:szCs w:val="24"/>
          <w:lang w:val="en-US"/>
        </w:rPr>
        <w:t>English</w:t>
      </w:r>
      <w:r w:rsidRPr="00D419C1">
        <w:rPr>
          <w:rFonts w:cs="Arial"/>
          <w:sz w:val="24"/>
          <w:szCs w:val="24"/>
          <w:lang w:val="en-US"/>
        </w:rPr>
        <w:t xml:space="preserve"> </w:t>
      </w:r>
      <w:r w:rsidRPr="00D419C1">
        <w:rPr>
          <w:rFonts w:eastAsia="Calibri" w:cs="Arial"/>
          <w:sz w:val="24"/>
          <w:szCs w:val="24"/>
          <w:lang w:val="en-US"/>
        </w:rPr>
        <w:t>natural</w:t>
      </w:r>
      <w:r w:rsidRPr="00D419C1">
        <w:rPr>
          <w:rFonts w:cs="Arial"/>
          <w:sz w:val="24"/>
          <w:szCs w:val="24"/>
          <w:lang w:val="en-US"/>
        </w:rPr>
        <w:t xml:space="preserve"> </w:t>
      </w:r>
      <w:r w:rsidRPr="00D419C1">
        <w:rPr>
          <w:rFonts w:eastAsia="Calibri" w:cs="Arial"/>
          <w:sz w:val="24"/>
          <w:szCs w:val="24"/>
          <w:lang w:val="en-US"/>
        </w:rPr>
        <w:t>philosophers</w:t>
      </w:r>
      <w:r w:rsidRPr="00D419C1">
        <w:rPr>
          <w:rFonts w:cs="Arial"/>
          <w:sz w:val="24"/>
          <w:szCs w:val="24"/>
          <w:lang w:val="en-US"/>
        </w:rPr>
        <w:t xml:space="preserve"> </w:t>
      </w:r>
      <w:r w:rsidRPr="00D419C1">
        <w:rPr>
          <w:rFonts w:eastAsia="Calibri" w:cs="Arial"/>
          <w:sz w:val="24"/>
          <w:szCs w:val="24"/>
          <w:lang w:val="en-US"/>
        </w:rPr>
        <w:t>esteemed</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range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virtues</w:t>
      </w:r>
      <w:r w:rsidRPr="00D419C1">
        <w:rPr>
          <w:rFonts w:cs="Arial"/>
          <w:sz w:val="24"/>
          <w:szCs w:val="24"/>
          <w:lang w:val="en-US"/>
        </w:rPr>
        <w:t xml:space="preserve">, </w:t>
      </w:r>
      <w:r w:rsidRPr="00D419C1">
        <w:rPr>
          <w:rFonts w:eastAsia="Calibri" w:cs="Arial"/>
          <w:sz w:val="24"/>
          <w:szCs w:val="24"/>
          <w:lang w:val="en-US"/>
        </w:rPr>
        <w:t>none</w:t>
      </w:r>
      <w:r w:rsidRPr="00D419C1">
        <w:rPr>
          <w:rFonts w:cs="Arial"/>
          <w:sz w:val="24"/>
          <w:szCs w:val="24"/>
          <w:lang w:val="en-US"/>
        </w:rPr>
        <w:t xml:space="preserve"> </w:t>
      </w:r>
      <w:r w:rsidRPr="00D419C1">
        <w:rPr>
          <w:rFonts w:eastAsia="Calibri" w:cs="Arial"/>
          <w:sz w:val="24"/>
          <w:szCs w:val="24"/>
          <w:lang w:val="en-US"/>
        </w:rPr>
        <w:t>more</w:t>
      </w:r>
      <w:r w:rsidRPr="00D419C1">
        <w:rPr>
          <w:rFonts w:cs="Arial"/>
          <w:sz w:val="24"/>
          <w:szCs w:val="24"/>
          <w:lang w:val="en-US"/>
        </w:rPr>
        <w:t xml:space="preserve"> </w:t>
      </w:r>
      <w:r w:rsidRPr="00D419C1">
        <w:rPr>
          <w:rFonts w:eastAsia="Calibri" w:cs="Arial"/>
          <w:sz w:val="24"/>
          <w:szCs w:val="24"/>
          <w:lang w:val="en-US"/>
        </w:rPr>
        <w:t>than</w:t>
      </w:r>
      <w:r w:rsidRPr="00D419C1">
        <w:rPr>
          <w:rFonts w:cs="Arial"/>
          <w:sz w:val="24"/>
          <w:szCs w:val="24"/>
          <w:lang w:val="en-US"/>
        </w:rPr>
        <w:t xml:space="preserve"> </w:t>
      </w:r>
      <w:r w:rsidRPr="00D419C1">
        <w:rPr>
          <w:rFonts w:eastAsia="Calibri" w:cs="Arial"/>
          <w:sz w:val="24"/>
          <w:szCs w:val="24"/>
          <w:lang w:val="en-US"/>
        </w:rPr>
        <w:t>those</w:t>
      </w:r>
      <w:r w:rsidRPr="00D419C1">
        <w:rPr>
          <w:rFonts w:cs="Arial"/>
          <w:sz w:val="24"/>
          <w:szCs w:val="24"/>
          <w:lang w:val="en-US"/>
        </w:rPr>
        <w:t xml:space="preserve"> </w:t>
      </w:r>
      <w:r w:rsidRPr="00D419C1">
        <w:rPr>
          <w:rFonts w:eastAsia="Calibri" w:cs="Arial"/>
          <w:sz w:val="24"/>
          <w:szCs w:val="24"/>
          <w:lang w:val="en-US"/>
        </w:rPr>
        <w:t>reflective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what</w:t>
      </w:r>
      <w:r w:rsidRPr="00D419C1">
        <w:rPr>
          <w:rFonts w:cs="Arial"/>
          <w:sz w:val="24"/>
          <w:szCs w:val="24"/>
          <w:lang w:val="en-US"/>
        </w:rPr>
        <w:t xml:space="preserve"> </w:t>
      </w:r>
      <w:r w:rsidRPr="00D419C1">
        <w:rPr>
          <w:rFonts w:eastAsia="Calibri" w:cs="Arial"/>
          <w:sz w:val="24"/>
          <w:szCs w:val="24"/>
          <w:lang w:val="en-US"/>
        </w:rPr>
        <w:t>Sorana</w:t>
      </w:r>
      <w:r w:rsidRPr="00D419C1">
        <w:rPr>
          <w:rFonts w:cs="Arial"/>
          <w:sz w:val="24"/>
          <w:szCs w:val="24"/>
          <w:lang w:val="en-US"/>
        </w:rPr>
        <w:t xml:space="preserve"> </w:t>
      </w:r>
      <w:r w:rsidRPr="00D419C1">
        <w:rPr>
          <w:rFonts w:eastAsia="Calibri" w:cs="Arial"/>
          <w:sz w:val="24"/>
          <w:szCs w:val="24"/>
          <w:lang w:val="en-US"/>
        </w:rPr>
        <w:t>Corneanu</w:t>
      </w:r>
      <w:r w:rsidRPr="00D419C1">
        <w:rPr>
          <w:rFonts w:cs="Arial"/>
          <w:sz w:val="24"/>
          <w:szCs w:val="24"/>
          <w:lang w:val="en-US"/>
        </w:rPr>
        <w:t xml:space="preserve"> </w:t>
      </w:r>
      <w:r w:rsidRPr="00D419C1">
        <w:rPr>
          <w:rFonts w:eastAsia="Calibri" w:cs="Arial"/>
          <w:sz w:val="24"/>
          <w:szCs w:val="24"/>
          <w:lang w:val="en-US"/>
        </w:rPr>
        <w:t>calls</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modesty</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range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dispositions</w:t>
      </w:r>
      <w:r w:rsidRPr="00D419C1">
        <w:rPr>
          <w:rFonts w:cs="Arial"/>
          <w:sz w:val="24"/>
          <w:szCs w:val="24"/>
          <w:lang w:val="en-US"/>
        </w:rPr>
        <w:t xml:space="preserve">, </w:t>
      </w:r>
      <w:r w:rsidRPr="00D419C1">
        <w:rPr>
          <w:rFonts w:eastAsia="Calibri" w:cs="Arial"/>
          <w:sz w:val="24"/>
          <w:szCs w:val="24"/>
          <w:lang w:val="en-US"/>
        </w:rPr>
        <w:t>habits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attitudes</w:t>
      </w:r>
      <w:r w:rsidRPr="00D419C1">
        <w:rPr>
          <w:rFonts w:cs="Arial"/>
          <w:sz w:val="24"/>
          <w:szCs w:val="24"/>
          <w:lang w:val="en-US"/>
        </w:rPr>
        <w:t xml:space="preserve"> </w:t>
      </w:r>
      <w:r w:rsidRPr="00D419C1">
        <w:rPr>
          <w:rFonts w:eastAsia="Calibri" w:cs="Arial"/>
          <w:sz w:val="24"/>
          <w:szCs w:val="24"/>
          <w:lang w:val="en-US"/>
        </w:rPr>
        <w:t>fall</w:t>
      </w:r>
      <w:r w:rsidRPr="00D419C1">
        <w:rPr>
          <w:rFonts w:cs="Arial"/>
          <w:sz w:val="24"/>
          <w:szCs w:val="24"/>
          <w:lang w:val="en-US"/>
        </w:rPr>
        <w:t xml:space="preserve"> </w:t>
      </w:r>
      <w:r w:rsidRPr="00D419C1">
        <w:rPr>
          <w:rFonts w:eastAsia="Calibri" w:cs="Arial"/>
          <w:sz w:val="24"/>
          <w:szCs w:val="24"/>
          <w:lang w:val="en-US"/>
        </w:rPr>
        <w:t>under</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label</w:t>
      </w:r>
      <w:r w:rsidRPr="00D419C1">
        <w:rPr>
          <w:rFonts w:cs="Arial"/>
          <w:sz w:val="24"/>
          <w:szCs w:val="24"/>
          <w:lang w:val="en-US"/>
        </w:rPr>
        <w:t xml:space="preserve">, </w:t>
      </w: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preferences</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nondogmatic</w:t>
      </w:r>
      <w:r w:rsidRPr="00D419C1">
        <w:rPr>
          <w:rFonts w:cs="Arial"/>
          <w:sz w:val="24"/>
          <w:szCs w:val="24"/>
          <w:lang w:val="en-US"/>
        </w:rPr>
        <w:t xml:space="preserve"> </w:t>
      </w:r>
      <w:r w:rsidRPr="00D419C1">
        <w:rPr>
          <w:rFonts w:eastAsia="Calibri" w:cs="Arial"/>
          <w:sz w:val="24"/>
          <w:szCs w:val="24"/>
          <w:lang w:val="en-US"/>
        </w:rPr>
        <w:t>style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discussion</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presentation</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prudent</w:t>
      </w:r>
      <w:r w:rsidRPr="00D419C1">
        <w:rPr>
          <w:rFonts w:cs="Arial"/>
          <w:sz w:val="24"/>
          <w:szCs w:val="24"/>
          <w:lang w:val="en-US"/>
        </w:rPr>
        <w:t xml:space="preserve"> </w:t>
      </w:r>
      <w:r w:rsidRPr="00D419C1">
        <w:rPr>
          <w:rFonts w:eastAsia="Calibri" w:cs="Arial"/>
          <w:sz w:val="24"/>
          <w:szCs w:val="24"/>
          <w:lang w:val="en-US"/>
        </w:rPr>
        <w:t>inquiry</w:t>
      </w:r>
      <w:r w:rsidRPr="00D419C1">
        <w:rPr>
          <w:rFonts w:cs="Arial"/>
          <w:sz w:val="24"/>
          <w:szCs w:val="24"/>
          <w:lang w:val="en-US"/>
        </w:rPr>
        <w:t xml:space="preserve"> </w:t>
      </w:r>
      <w:r w:rsidRPr="00D419C1">
        <w:rPr>
          <w:rFonts w:eastAsia="Calibri" w:cs="Arial"/>
          <w:sz w:val="24"/>
          <w:szCs w:val="24"/>
          <w:lang w:val="en-US"/>
        </w:rPr>
        <w:t>rather</w:t>
      </w:r>
      <w:r w:rsidRPr="00D419C1">
        <w:rPr>
          <w:rFonts w:cs="Arial"/>
          <w:sz w:val="24"/>
          <w:szCs w:val="24"/>
          <w:lang w:val="en-US"/>
        </w:rPr>
        <w:t xml:space="preserve"> </w:t>
      </w:r>
      <w:r w:rsidRPr="00D419C1">
        <w:rPr>
          <w:rFonts w:eastAsia="Calibri" w:cs="Arial"/>
          <w:sz w:val="24"/>
          <w:szCs w:val="24"/>
          <w:lang w:val="en-US"/>
        </w:rPr>
        <w:t>than</w:t>
      </w:r>
      <w:r w:rsidRPr="00D419C1">
        <w:rPr>
          <w:rFonts w:cs="Arial"/>
          <w:sz w:val="24"/>
          <w:szCs w:val="24"/>
          <w:lang w:val="en-US"/>
        </w:rPr>
        <w:t xml:space="preserve"> </w:t>
      </w:r>
      <w:r w:rsidRPr="00D419C1">
        <w:rPr>
          <w:rFonts w:eastAsia="Calibri" w:cs="Arial"/>
          <w:sz w:val="24"/>
          <w:szCs w:val="24"/>
          <w:lang w:val="en-US"/>
        </w:rPr>
        <w:t>positive</w:t>
      </w:r>
      <w:r w:rsidRPr="00D419C1">
        <w:rPr>
          <w:rFonts w:cs="Arial"/>
          <w:sz w:val="24"/>
          <w:szCs w:val="24"/>
          <w:lang w:val="en-US"/>
        </w:rPr>
        <w:t xml:space="preserve"> </w:t>
      </w:r>
      <w:r w:rsidRPr="00D419C1">
        <w:rPr>
          <w:rFonts w:eastAsia="Calibri" w:cs="Arial"/>
          <w:sz w:val="24"/>
          <w:szCs w:val="24"/>
          <w:lang w:val="en-US"/>
        </w:rPr>
        <w:t>assertion</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probable</w:t>
      </w:r>
      <w:r w:rsidRPr="00D419C1">
        <w:rPr>
          <w:rFonts w:cs="Arial"/>
          <w:sz w:val="24"/>
          <w:szCs w:val="24"/>
          <w:lang w:val="en-US"/>
        </w:rPr>
        <w:t xml:space="preserve"> </w:t>
      </w:r>
      <w:r w:rsidRPr="00D419C1">
        <w:rPr>
          <w:rFonts w:eastAsia="Calibri" w:cs="Arial"/>
          <w:sz w:val="24"/>
          <w:szCs w:val="24"/>
          <w:lang w:val="en-US"/>
        </w:rPr>
        <w:t>rather</w:t>
      </w:r>
      <w:r w:rsidRPr="00D419C1">
        <w:rPr>
          <w:rFonts w:cs="Arial"/>
          <w:sz w:val="24"/>
          <w:szCs w:val="24"/>
          <w:lang w:val="en-US"/>
        </w:rPr>
        <w:t xml:space="preserve"> </w:t>
      </w:r>
      <w:r w:rsidRPr="00D419C1">
        <w:rPr>
          <w:rFonts w:eastAsia="Calibri" w:cs="Arial"/>
          <w:sz w:val="24"/>
          <w:szCs w:val="24"/>
          <w:lang w:val="en-US"/>
        </w:rPr>
        <w:t>than</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infallibly</w:t>
      </w:r>
      <w:r w:rsidRPr="00D419C1">
        <w:rPr>
          <w:rFonts w:cs="Arial"/>
          <w:sz w:val="24"/>
          <w:szCs w:val="24"/>
          <w:lang w:val="en-US"/>
        </w:rPr>
        <w:t xml:space="preserve"> </w:t>
      </w:r>
      <w:r w:rsidRPr="00D419C1">
        <w:rPr>
          <w:rFonts w:eastAsia="Calibri" w:cs="Arial"/>
          <w:sz w:val="24"/>
          <w:szCs w:val="24"/>
          <w:lang w:val="en-US"/>
        </w:rPr>
        <w:t>certain</w:t>
      </w:r>
      <w:r>
        <w:rPr>
          <w:rFonts w:eastAsia="Calibri" w:cs="Arial"/>
          <w:sz w:val="24"/>
          <w:szCs w:val="24"/>
          <w:lang w:val="en-US"/>
        </w:rPr>
        <w:t>” (Corneanu 2011: 99f)</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culture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modesty</w:t>
      </w:r>
      <w:r w:rsidRPr="00D419C1">
        <w:rPr>
          <w:rFonts w:cs="Arial"/>
          <w:sz w:val="24"/>
          <w:szCs w:val="24"/>
          <w:lang w:val="en-US"/>
        </w:rPr>
        <w:t xml:space="preserve"> </w:t>
      </w:r>
      <w:r w:rsidRPr="00D419C1">
        <w:rPr>
          <w:rFonts w:eastAsia="Calibri" w:cs="Arial"/>
          <w:sz w:val="24"/>
          <w:szCs w:val="24"/>
          <w:lang w:val="en-US"/>
        </w:rPr>
        <w:t>had</w:t>
      </w:r>
      <w:r w:rsidRPr="00D419C1">
        <w:rPr>
          <w:rFonts w:cs="Arial"/>
          <w:sz w:val="24"/>
          <w:szCs w:val="24"/>
          <w:lang w:val="en-US"/>
        </w:rPr>
        <w:t xml:space="preserve"> </w:t>
      </w:r>
      <w:r w:rsidRPr="00D419C1">
        <w:rPr>
          <w:rFonts w:eastAsia="Calibri" w:cs="Arial"/>
          <w:sz w:val="24"/>
          <w:szCs w:val="24"/>
          <w:lang w:val="en-US"/>
        </w:rPr>
        <w:t>many</w:t>
      </w:r>
      <w:r w:rsidRPr="00D419C1">
        <w:rPr>
          <w:rFonts w:cs="Arial"/>
          <w:sz w:val="24"/>
          <w:szCs w:val="24"/>
          <w:lang w:val="en-US"/>
        </w:rPr>
        <w:t xml:space="preserve"> </w:t>
      </w:r>
      <w:r w:rsidRPr="00D419C1">
        <w:rPr>
          <w:rFonts w:eastAsia="Calibri" w:cs="Arial"/>
          <w:sz w:val="24"/>
          <w:szCs w:val="24"/>
          <w:lang w:val="en-US"/>
        </w:rPr>
        <w:t>sources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revival</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skepticism</w:t>
      </w:r>
      <w:r w:rsidRPr="00D419C1">
        <w:rPr>
          <w:rFonts w:cs="Arial"/>
          <w:sz w:val="24"/>
          <w:szCs w:val="24"/>
          <w:lang w:val="en-US"/>
        </w:rPr>
        <w:t xml:space="preserve">, </w:t>
      </w:r>
      <w:r w:rsidRPr="00D419C1">
        <w:rPr>
          <w:rFonts w:eastAsia="Calibri" w:cs="Arial"/>
          <w:sz w:val="24"/>
          <w:szCs w:val="24"/>
          <w:lang w:val="en-US"/>
        </w:rPr>
        <w:t>cultural</w:t>
      </w:r>
      <w:r w:rsidRPr="00D419C1">
        <w:rPr>
          <w:rFonts w:cs="Arial"/>
          <w:sz w:val="24"/>
          <w:szCs w:val="24"/>
          <w:lang w:val="en-US"/>
        </w:rPr>
        <w:t xml:space="preserve"> </w:t>
      </w:r>
      <w:r w:rsidRPr="00D419C1">
        <w:rPr>
          <w:rFonts w:eastAsia="Calibri" w:cs="Arial"/>
          <w:sz w:val="24"/>
          <w:szCs w:val="24"/>
          <w:lang w:val="en-US"/>
        </w:rPr>
        <w:t>repertoires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gentlemanly</w:t>
      </w:r>
      <w:r w:rsidRPr="00D419C1">
        <w:rPr>
          <w:rFonts w:cs="Arial"/>
          <w:sz w:val="24"/>
          <w:szCs w:val="24"/>
          <w:lang w:val="en-US"/>
        </w:rPr>
        <w:t xml:space="preserve"> </w:t>
      </w:r>
      <w:r w:rsidRPr="00D419C1">
        <w:rPr>
          <w:rFonts w:eastAsia="Calibri" w:cs="Arial"/>
          <w:sz w:val="24"/>
          <w:szCs w:val="24"/>
          <w:lang w:val="en-US"/>
        </w:rPr>
        <w:t>truth</w:t>
      </w:r>
      <w:r w:rsidRPr="00D419C1">
        <w:rPr>
          <w:rFonts w:cs="Arial"/>
          <w:sz w:val="24"/>
          <w:szCs w:val="24"/>
          <w:lang w:val="en-US"/>
        </w:rPr>
        <w:t>-</w:t>
      </w:r>
      <w:r w:rsidRPr="00D419C1">
        <w:rPr>
          <w:rFonts w:eastAsia="Calibri" w:cs="Arial"/>
          <w:sz w:val="24"/>
          <w:szCs w:val="24"/>
          <w:lang w:val="en-US"/>
        </w:rPr>
        <w:t>telling</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irenic</w:t>
      </w:r>
      <w:r w:rsidRPr="00D419C1">
        <w:rPr>
          <w:rFonts w:cs="Arial"/>
          <w:sz w:val="24"/>
          <w:szCs w:val="24"/>
          <w:lang w:val="en-US"/>
        </w:rPr>
        <w:t xml:space="preserve"> </w:t>
      </w:r>
      <w:r w:rsidRPr="00D419C1">
        <w:rPr>
          <w:rFonts w:eastAsia="Calibri" w:cs="Arial"/>
          <w:sz w:val="24"/>
          <w:szCs w:val="24"/>
          <w:lang w:val="en-US"/>
        </w:rPr>
        <w:t>minimalism</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Anglican</w:t>
      </w:r>
      <w:r w:rsidRPr="00D419C1">
        <w:rPr>
          <w:rFonts w:cs="Arial"/>
          <w:sz w:val="24"/>
          <w:szCs w:val="24"/>
          <w:lang w:val="en-US"/>
        </w:rPr>
        <w:t xml:space="preserve"> </w:t>
      </w:r>
      <w:r w:rsidRPr="00D419C1">
        <w:rPr>
          <w:rFonts w:eastAsia="Calibri" w:cs="Arial"/>
          <w:sz w:val="24"/>
          <w:szCs w:val="24"/>
          <w:lang w:val="en-US"/>
        </w:rPr>
        <w:t>Reformation</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 </w:t>
      </w:r>
      <w:r w:rsidRPr="00D419C1">
        <w:rPr>
          <w:rFonts w:eastAsia="Calibri" w:cs="Arial"/>
          <w:sz w:val="24"/>
          <w:szCs w:val="24"/>
          <w:lang w:val="en-US"/>
        </w:rPr>
        <w:t>my</w:t>
      </w:r>
      <w:r w:rsidRPr="00D419C1">
        <w:rPr>
          <w:rFonts w:cs="Arial"/>
          <w:sz w:val="24"/>
          <w:szCs w:val="24"/>
          <w:lang w:val="en-US"/>
        </w:rPr>
        <w:t xml:space="preserve"> </w:t>
      </w:r>
      <w:r w:rsidRPr="00D419C1">
        <w:rPr>
          <w:rFonts w:eastAsia="Calibri" w:cs="Arial"/>
          <w:sz w:val="24"/>
          <w:szCs w:val="24"/>
          <w:lang w:val="en-US"/>
        </w:rPr>
        <w:t>focus</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section</w:t>
      </w:r>
      <w:r w:rsidRPr="00D419C1">
        <w:rPr>
          <w:rFonts w:cs="Arial"/>
          <w:sz w:val="24"/>
          <w:szCs w:val="24"/>
          <w:lang w:val="en-US"/>
        </w:rPr>
        <w:t xml:space="preserve"> –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postlapsarian</w:t>
      </w:r>
      <w:r w:rsidRPr="00D419C1">
        <w:rPr>
          <w:rFonts w:cs="Arial"/>
          <w:sz w:val="24"/>
          <w:szCs w:val="24"/>
          <w:lang w:val="en-US"/>
        </w:rPr>
        <w:t xml:space="preserve"> </w:t>
      </w:r>
      <w:r w:rsidRPr="00D419C1">
        <w:rPr>
          <w:rFonts w:eastAsia="Calibri" w:cs="Arial"/>
          <w:sz w:val="24"/>
          <w:szCs w:val="24"/>
          <w:lang w:val="en-US"/>
        </w:rPr>
        <w:t>theological</w:t>
      </w:r>
      <w:r w:rsidRPr="00D419C1">
        <w:rPr>
          <w:rFonts w:cs="Arial"/>
          <w:sz w:val="24"/>
          <w:szCs w:val="24"/>
          <w:lang w:val="en-US"/>
        </w:rPr>
        <w:t xml:space="preserve"> </w:t>
      </w:r>
      <w:r w:rsidRPr="00D419C1">
        <w:rPr>
          <w:rFonts w:eastAsia="Calibri" w:cs="Arial"/>
          <w:sz w:val="24"/>
          <w:szCs w:val="24"/>
          <w:lang w:val="en-US"/>
        </w:rPr>
        <w:t>anthro</w:t>
      </w:r>
      <w:r>
        <w:rPr>
          <w:rFonts w:eastAsia="Calibri" w:cs="Arial"/>
          <w:sz w:val="24"/>
          <w:szCs w:val="24"/>
          <w:lang w:val="en-US"/>
        </w:rPr>
        <w:t>pology, one that emphasizes the</w:t>
      </w:r>
      <w:r w:rsidRPr="00D419C1">
        <w:rPr>
          <w:rFonts w:eastAsia="Calibri" w:cs="Arial"/>
          <w:sz w:val="24"/>
          <w:szCs w:val="24"/>
          <w:lang w:val="en-US"/>
        </w:rPr>
        <w:t xml:space="preserve"> </w:t>
      </w:r>
      <w:r>
        <w:rPr>
          <w:rFonts w:eastAsia="Calibri" w:cs="Arial"/>
          <w:sz w:val="24"/>
          <w:szCs w:val="24"/>
          <w:lang w:val="en-US"/>
        </w:rPr>
        <w:t>“</w:t>
      </w:r>
      <w:r w:rsidRPr="00D419C1">
        <w:rPr>
          <w:rFonts w:eastAsia="Calibri" w:cs="Arial"/>
          <w:sz w:val="24"/>
          <w:szCs w:val="24"/>
          <w:lang w:val="en-US"/>
        </w:rPr>
        <w:t>fallen</w:t>
      </w:r>
      <w:r>
        <w:rPr>
          <w:rFonts w:eastAsia="Calibri" w:cs="Arial"/>
          <w:sz w:val="24"/>
          <w:szCs w:val="24"/>
          <w:lang w:val="en-US"/>
        </w:rPr>
        <w:t>”</w:t>
      </w:r>
      <w:r w:rsidRPr="00D419C1">
        <w:rPr>
          <w:rFonts w:eastAsia="Calibri" w:cs="Arial"/>
          <w:sz w:val="24"/>
          <w:szCs w:val="24"/>
          <w:lang w:val="en-US"/>
        </w:rPr>
        <w:t xml:space="preserve"> status of human beings, their intrinsic corruption, as inheritors of original sin</w:t>
      </w:r>
      <w:r>
        <w:rPr>
          <w:rFonts w:eastAsia="Calibri" w:cs="Arial"/>
          <w:sz w:val="24"/>
          <w:szCs w:val="24"/>
          <w:lang w:val="en-US"/>
        </w:rPr>
        <w:t xml:space="preserve"> (Popkin 2003, Shapin 1994, Shapiro 1983)</w:t>
      </w:r>
      <w:r w:rsidRPr="00D419C1">
        <w:rPr>
          <w:rFonts w:cs="Arial"/>
          <w:sz w:val="24"/>
          <w:szCs w:val="24"/>
          <w:lang w:val="en-US"/>
        </w:rPr>
        <w:t>.</w:t>
      </w:r>
    </w:p>
    <w:p w14:paraId="175F5DF6"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Without</w:t>
      </w:r>
      <w:r w:rsidRPr="00D419C1">
        <w:rPr>
          <w:rFonts w:cs="Arial"/>
          <w:sz w:val="24"/>
          <w:szCs w:val="24"/>
          <w:lang w:val="en-US"/>
        </w:rPr>
        <w:t xml:space="preserve"> </w:t>
      </w:r>
      <w:r w:rsidRPr="00D419C1">
        <w:rPr>
          <w:rFonts w:eastAsia="Calibri" w:cs="Arial"/>
          <w:sz w:val="24"/>
          <w:szCs w:val="24"/>
          <w:lang w:val="en-US"/>
        </w:rPr>
        <w:t>denying</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importance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other</w:t>
      </w:r>
      <w:r w:rsidRPr="00D419C1">
        <w:rPr>
          <w:rFonts w:cs="Arial"/>
          <w:sz w:val="24"/>
          <w:szCs w:val="24"/>
          <w:lang w:val="en-US"/>
        </w:rPr>
        <w:t xml:space="preserve"> </w:t>
      </w:r>
      <w:r w:rsidRPr="00D419C1">
        <w:rPr>
          <w:rFonts w:eastAsia="Calibri" w:cs="Arial"/>
          <w:sz w:val="24"/>
          <w:szCs w:val="24"/>
          <w:lang w:val="en-US"/>
        </w:rPr>
        <w:t>contextual</w:t>
      </w:r>
      <w:r w:rsidRPr="00D419C1">
        <w:rPr>
          <w:rFonts w:cs="Arial"/>
          <w:sz w:val="24"/>
          <w:szCs w:val="24"/>
          <w:lang w:val="en-US"/>
        </w:rPr>
        <w:t xml:space="preserve"> </w:t>
      </w:r>
      <w:r w:rsidRPr="00D419C1">
        <w:rPr>
          <w:rFonts w:eastAsia="Calibri" w:cs="Arial"/>
          <w:sz w:val="24"/>
          <w:szCs w:val="24"/>
          <w:lang w:val="en-US"/>
        </w:rPr>
        <w:t>sources</w:t>
      </w:r>
      <w:r w:rsidRPr="00D419C1">
        <w:rPr>
          <w:rFonts w:cs="Arial"/>
          <w:sz w:val="24"/>
          <w:szCs w:val="24"/>
          <w:lang w:val="en-US"/>
        </w:rPr>
        <w:t xml:space="preserve">, </w:t>
      </w:r>
      <w:r w:rsidRPr="00D419C1">
        <w:rPr>
          <w:rFonts w:eastAsia="Calibri" w:cs="Arial"/>
          <w:sz w:val="24"/>
          <w:szCs w:val="24"/>
          <w:lang w:val="en-US"/>
        </w:rPr>
        <w:t>I</w:t>
      </w:r>
      <w:r w:rsidRPr="00D419C1">
        <w:rPr>
          <w:rFonts w:cs="Arial"/>
          <w:sz w:val="24"/>
          <w:szCs w:val="24"/>
          <w:lang w:val="en-US"/>
        </w:rPr>
        <w:t xml:space="preserve"> </w:t>
      </w:r>
      <w:r w:rsidRPr="00D419C1">
        <w:rPr>
          <w:rFonts w:eastAsia="Calibri" w:cs="Arial"/>
          <w:sz w:val="24"/>
          <w:szCs w:val="24"/>
          <w:lang w:val="en-US"/>
        </w:rPr>
        <w:t>propose</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early</w:t>
      </w:r>
      <w:r w:rsidRPr="00D419C1">
        <w:rPr>
          <w:rFonts w:cs="Arial"/>
          <w:sz w:val="24"/>
          <w:szCs w:val="24"/>
          <w:lang w:val="en-US"/>
        </w:rPr>
        <w:t xml:space="preserve"> </w:t>
      </w:r>
      <w:r w:rsidRPr="00D419C1">
        <w:rPr>
          <w:rFonts w:eastAsia="Calibri" w:cs="Arial"/>
          <w:sz w:val="24"/>
          <w:szCs w:val="24"/>
          <w:lang w:val="en-US"/>
        </w:rPr>
        <w:t>modern</w:t>
      </w:r>
      <w:r w:rsidRPr="00D419C1">
        <w:rPr>
          <w:rFonts w:cs="Arial"/>
          <w:sz w:val="24"/>
          <w:szCs w:val="24"/>
          <w:lang w:val="en-US"/>
        </w:rPr>
        <w:t xml:space="preserve"> </w:t>
      </w:r>
      <w:r w:rsidRPr="00D419C1">
        <w:rPr>
          <w:rFonts w:eastAsia="Calibri" w:cs="Arial"/>
          <w:sz w:val="24"/>
          <w:szCs w:val="24"/>
          <w:lang w:val="en-US"/>
        </w:rPr>
        <w:t>English</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epistemology</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deeply</w:t>
      </w:r>
      <w:r w:rsidRPr="00D419C1">
        <w:rPr>
          <w:rFonts w:cs="Arial"/>
          <w:sz w:val="24"/>
          <w:szCs w:val="24"/>
          <w:lang w:val="en-US"/>
        </w:rPr>
        <w:t xml:space="preserve"> </w:t>
      </w:r>
      <w:r w:rsidRPr="00D419C1">
        <w:rPr>
          <w:rFonts w:eastAsia="Calibri" w:cs="Arial"/>
          <w:sz w:val="24"/>
          <w:szCs w:val="24"/>
          <w:lang w:val="en-US"/>
        </w:rPr>
        <w:t>indexed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Pr>
          <w:rFonts w:cs="Arial"/>
          <w:sz w:val="24"/>
          <w:szCs w:val="24"/>
          <w:lang w:val="en-US"/>
        </w:rPr>
        <w:t xml:space="preserve">what Corneanu (2012: 99) calls </w:t>
      </w:r>
      <w:r w:rsidRPr="00D419C1">
        <w:rPr>
          <w:rFonts w:eastAsia="Calibri" w:cs="Arial"/>
          <w:sz w:val="24"/>
          <w:szCs w:val="24"/>
          <w:lang w:val="en-US"/>
        </w:rPr>
        <w:t>an</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anthropological</w:t>
      </w:r>
      <w:r w:rsidRPr="00D419C1">
        <w:rPr>
          <w:rFonts w:cs="Arial"/>
          <w:sz w:val="24"/>
          <w:szCs w:val="24"/>
          <w:lang w:val="en-US"/>
        </w:rPr>
        <w:t xml:space="preserve"> </w:t>
      </w:r>
      <w:r w:rsidRPr="00D419C1">
        <w:rPr>
          <w:rFonts w:eastAsia="Calibri" w:cs="Arial"/>
          <w:sz w:val="24"/>
          <w:szCs w:val="24"/>
          <w:lang w:val="en-US"/>
        </w:rPr>
        <w:t>conception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human</w:t>
      </w:r>
      <w:r w:rsidRPr="00D419C1">
        <w:rPr>
          <w:rFonts w:cs="Arial"/>
          <w:sz w:val="24"/>
          <w:szCs w:val="24"/>
          <w:lang w:val="en-US"/>
        </w:rPr>
        <w:t xml:space="preserve"> </w:t>
      </w:r>
      <w:r w:rsidRPr="00D419C1">
        <w:rPr>
          <w:rFonts w:eastAsia="Calibri" w:cs="Arial"/>
          <w:sz w:val="24"/>
          <w:szCs w:val="24"/>
          <w:lang w:val="en-US"/>
        </w:rPr>
        <w:t>frailties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capacities</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its</w:t>
      </w:r>
      <w:r w:rsidRPr="00D419C1">
        <w:rPr>
          <w:rFonts w:cs="Arial"/>
          <w:sz w:val="24"/>
          <w:szCs w:val="24"/>
          <w:lang w:val="en-US"/>
        </w:rPr>
        <w:t xml:space="preserve"> </w:t>
      </w:r>
      <w:r w:rsidRPr="00D419C1">
        <w:rPr>
          <w:rFonts w:eastAsia="Calibri" w:cs="Arial"/>
          <w:sz w:val="24"/>
          <w:szCs w:val="24"/>
          <w:lang w:val="en-US"/>
        </w:rPr>
        <w:t>general</w:t>
      </w:r>
      <w:r w:rsidRPr="00D419C1">
        <w:rPr>
          <w:rFonts w:cs="Arial"/>
          <w:sz w:val="24"/>
          <w:szCs w:val="24"/>
          <w:lang w:val="en-US"/>
        </w:rPr>
        <w:t xml:space="preserve"> </w:t>
      </w:r>
      <w:r w:rsidRPr="00D419C1">
        <w:rPr>
          <w:rFonts w:eastAsia="Calibri" w:cs="Arial"/>
          <w:sz w:val="24"/>
          <w:szCs w:val="24"/>
          <w:lang w:val="en-US"/>
        </w:rPr>
        <w:t>form</w:t>
      </w:r>
      <w:r w:rsidRPr="00D419C1">
        <w:rPr>
          <w:rFonts w:cs="Arial"/>
          <w:sz w:val="24"/>
          <w:szCs w:val="24"/>
          <w:lang w:val="en-US"/>
        </w:rPr>
        <w:t xml:space="preserve">, </w:t>
      </w:r>
      <w:r w:rsidRPr="00D419C1">
        <w:rPr>
          <w:rFonts w:eastAsia="Calibri" w:cs="Arial"/>
          <w:sz w:val="24"/>
          <w:szCs w:val="24"/>
          <w:lang w:val="en-US"/>
        </w:rPr>
        <w:t>human</w:t>
      </w:r>
      <w:r w:rsidRPr="00D419C1">
        <w:rPr>
          <w:rFonts w:cs="Arial"/>
          <w:sz w:val="24"/>
          <w:szCs w:val="24"/>
          <w:lang w:val="en-US"/>
        </w:rPr>
        <w:t xml:space="preserve"> </w:t>
      </w:r>
      <w:r w:rsidRPr="00D419C1">
        <w:rPr>
          <w:rFonts w:eastAsia="Calibri" w:cs="Arial"/>
          <w:sz w:val="24"/>
          <w:szCs w:val="24"/>
          <w:lang w:val="en-US"/>
        </w:rPr>
        <w:t>beings</w:t>
      </w:r>
      <w:r w:rsidRPr="00D419C1">
        <w:rPr>
          <w:rFonts w:cs="Arial"/>
          <w:sz w:val="24"/>
          <w:szCs w:val="24"/>
          <w:lang w:val="en-US"/>
        </w:rPr>
        <w:t xml:space="preserve"> </w:t>
      </w:r>
      <w:r w:rsidRPr="00D419C1">
        <w:rPr>
          <w:rFonts w:eastAsia="Calibri" w:cs="Arial"/>
          <w:sz w:val="24"/>
          <w:szCs w:val="24"/>
          <w:lang w:val="en-US"/>
        </w:rPr>
        <w:t>were</w:t>
      </w:r>
      <w:r w:rsidRPr="00D419C1">
        <w:rPr>
          <w:rFonts w:cs="Arial"/>
          <w:sz w:val="24"/>
          <w:szCs w:val="24"/>
          <w:lang w:val="en-US"/>
        </w:rPr>
        <w:t xml:space="preserve"> </w:t>
      </w:r>
      <w:r w:rsidRPr="00D419C1">
        <w:rPr>
          <w:rFonts w:eastAsia="Calibri" w:cs="Arial"/>
          <w:sz w:val="24"/>
          <w:szCs w:val="24"/>
          <w:lang w:val="en-US"/>
        </w:rPr>
        <w:t>conceived</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initially</w:t>
      </w:r>
      <w:r w:rsidRPr="00D419C1">
        <w:rPr>
          <w:rFonts w:cs="Arial"/>
          <w:sz w:val="24"/>
          <w:szCs w:val="24"/>
          <w:lang w:val="en-US"/>
        </w:rPr>
        <w:t xml:space="preserve"> </w:t>
      </w:r>
      <w:r w:rsidRPr="00D419C1">
        <w:rPr>
          <w:rFonts w:eastAsia="Calibri" w:cs="Arial"/>
          <w:sz w:val="24"/>
          <w:szCs w:val="24"/>
          <w:lang w:val="en-US"/>
        </w:rPr>
        <w:t>possessing</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exalted</w:t>
      </w:r>
      <w:r w:rsidRPr="00D419C1">
        <w:rPr>
          <w:rFonts w:cs="Arial"/>
          <w:sz w:val="24"/>
          <w:szCs w:val="24"/>
          <w:lang w:val="en-US"/>
        </w:rPr>
        <w:t xml:space="preserve"> </w:t>
      </w:r>
      <w:r w:rsidRPr="00D419C1">
        <w:rPr>
          <w:rFonts w:eastAsia="Calibri" w:cs="Arial"/>
          <w:sz w:val="24"/>
          <w:szCs w:val="24"/>
          <w:lang w:val="en-US"/>
        </w:rPr>
        <w:t>array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capacities</w:t>
      </w:r>
      <w:r w:rsidRPr="00D419C1">
        <w:rPr>
          <w:rFonts w:cs="Arial"/>
          <w:sz w:val="24"/>
          <w:szCs w:val="24"/>
          <w:lang w:val="en-US"/>
        </w:rPr>
        <w:t xml:space="preserve">, </w:t>
      </w:r>
      <w:r w:rsidRPr="00D419C1">
        <w:rPr>
          <w:rFonts w:eastAsia="Calibri" w:cs="Arial"/>
          <w:sz w:val="24"/>
          <w:szCs w:val="24"/>
          <w:lang w:val="en-US"/>
        </w:rPr>
        <w:t>expressed</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Christian</w:t>
      </w:r>
      <w:r w:rsidRPr="00D419C1">
        <w:rPr>
          <w:rFonts w:cs="Arial"/>
          <w:sz w:val="24"/>
          <w:szCs w:val="24"/>
          <w:lang w:val="en-US"/>
        </w:rPr>
        <w:t xml:space="preserve"> </w:t>
      </w:r>
      <w:r w:rsidRPr="00D419C1">
        <w:rPr>
          <w:rFonts w:eastAsia="Calibri" w:cs="Arial"/>
          <w:sz w:val="24"/>
          <w:szCs w:val="24"/>
          <w:lang w:val="en-US"/>
        </w:rPr>
        <w:t>mythology</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Adamic</w:t>
      </w:r>
      <w:r w:rsidRPr="00D419C1">
        <w:rPr>
          <w:rFonts w:cs="Arial"/>
          <w:sz w:val="24"/>
          <w:szCs w:val="24"/>
          <w:lang w:val="en-US"/>
        </w:rPr>
        <w:t xml:space="preserve"> </w:t>
      </w:r>
      <w:r w:rsidRPr="00D419C1">
        <w:rPr>
          <w:rFonts w:eastAsia="Calibri" w:cs="Arial"/>
          <w:sz w:val="24"/>
          <w:szCs w:val="24"/>
          <w:lang w:val="en-US"/>
        </w:rPr>
        <w:t>wisdom</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consisting</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knowledge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understanding</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remarkable</w:t>
      </w:r>
      <w:r w:rsidRPr="00D419C1">
        <w:rPr>
          <w:rFonts w:cs="Arial"/>
          <w:sz w:val="24"/>
          <w:szCs w:val="24"/>
          <w:lang w:val="en-US"/>
        </w:rPr>
        <w:t xml:space="preserve"> </w:t>
      </w:r>
      <w:r w:rsidRPr="00D419C1">
        <w:rPr>
          <w:rFonts w:eastAsia="Calibri" w:cs="Arial"/>
          <w:sz w:val="24"/>
          <w:szCs w:val="24"/>
          <w:lang w:val="en-US"/>
        </w:rPr>
        <w:t>scope</w:t>
      </w:r>
      <w:r w:rsidRPr="00D419C1">
        <w:rPr>
          <w:rFonts w:cs="Arial"/>
          <w:sz w:val="24"/>
          <w:szCs w:val="24"/>
          <w:lang w:val="en-US"/>
        </w:rPr>
        <w:t xml:space="preserve">, </w:t>
      </w:r>
      <w:r w:rsidRPr="00D419C1">
        <w:rPr>
          <w:rFonts w:eastAsia="Calibri" w:cs="Arial"/>
          <w:sz w:val="24"/>
          <w:szCs w:val="24"/>
          <w:lang w:val="en-US"/>
        </w:rPr>
        <w:t>depth</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certitude</w:t>
      </w:r>
      <w:r w:rsidRPr="00D419C1">
        <w:rPr>
          <w:rFonts w:cs="Arial"/>
          <w:sz w:val="24"/>
          <w:szCs w:val="24"/>
          <w:lang w:val="en-US"/>
        </w:rPr>
        <w:t xml:space="preserve">. </w:t>
      </w:r>
      <w:r w:rsidRPr="00D419C1">
        <w:rPr>
          <w:rFonts w:eastAsia="Calibri" w:cs="Arial"/>
          <w:sz w:val="24"/>
          <w:szCs w:val="24"/>
          <w:lang w:val="en-US"/>
        </w:rPr>
        <w:t>Unfortunately</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prior</w:t>
      </w:r>
      <w:r w:rsidRPr="00D419C1">
        <w:rPr>
          <w:rFonts w:cs="Arial"/>
          <w:sz w:val="24"/>
          <w:szCs w:val="24"/>
          <w:lang w:val="en-US"/>
        </w:rPr>
        <w:t xml:space="preserve"> </w:t>
      </w:r>
      <w:r w:rsidRPr="00D419C1">
        <w:rPr>
          <w:rFonts w:eastAsia="Calibri" w:cs="Arial"/>
          <w:sz w:val="24"/>
          <w:szCs w:val="24"/>
          <w:lang w:val="en-US"/>
        </w:rPr>
        <w:t>state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moral</w:t>
      </w:r>
      <w:r w:rsidRPr="00D419C1">
        <w:rPr>
          <w:rFonts w:cs="Arial"/>
          <w:sz w:val="24"/>
          <w:szCs w:val="24"/>
          <w:lang w:val="en-US"/>
        </w:rPr>
        <w:t xml:space="preserve"> </w:t>
      </w:r>
      <w:r w:rsidRPr="00D419C1">
        <w:rPr>
          <w:rFonts w:eastAsia="Calibri" w:cs="Arial"/>
          <w:sz w:val="24"/>
          <w:szCs w:val="24"/>
          <w:lang w:val="en-US"/>
        </w:rPr>
        <w:t>excellence</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spoiled</w:t>
      </w:r>
      <w:r w:rsidRPr="00D419C1">
        <w:rPr>
          <w:rFonts w:cs="Arial"/>
          <w:sz w:val="24"/>
          <w:szCs w:val="24"/>
          <w:lang w:val="en-US"/>
        </w:rPr>
        <w:t xml:space="preserve">, </w:t>
      </w:r>
      <w:r w:rsidRPr="00D419C1">
        <w:rPr>
          <w:rFonts w:eastAsia="Calibri" w:cs="Arial"/>
          <w:sz w:val="24"/>
          <w:szCs w:val="24"/>
          <w:lang w:val="en-US"/>
        </w:rPr>
        <w:t>profoundly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irrevocably</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Fall</w:t>
      </w:r>
      <w:r w:rsidRPr="00D419C1">
        <w:rPr>
          <w:rFonts w:cs="Arial"/>
          <w:sz w:val="24"/>
          <w:szCs w:val="24"/>
          <w:lang w:val="en-US"/>
        </w:rPr>
        <w:t xml:space="preserve">. </w:t>
      </w:r>
      <w:r w:rsidRPr="00D419C1">
        <w:rPr>
          <w:rFonts w:eastAsia="Calibri" w:cs="Arial"/>
          <w:sz w:val="24"/>
          <w:szCs w:val="24"/>
          <w:lang w:val="en-US"/>
        </w:rPr>
        <w:t>During</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medieval</w:t>
      </w:r>
      <w:r w:rsidRPr="00D419C1">
        <w:rPr>
          <w:rFonts w:cs="Arial"/>
          <w:sz w:val="24"/>
          <w:szCs w:val="24"/>
          <w:lang w:val="en-US"/>
        </w:rPr>
        <w:t xml:space="preserve"> </w:t>
      </w:r>
      <w:r w:rsidRPr="00D419C1">
        <w:rPr>
          <w:rFonts w:eastAsia="Calibri" w:cs="Arial"/>
          <w:sz w:val="24"/>
          <w:szCs w:val="24"/>
          <w:lang w:val="en-US"/>
        </w:rPr>
        <w:t>period</w:t>
      </w:r>
      <w:r w:rsidRPr="00D419C1">
        <w:rPr>
          <w:rFonts w:cs="Arial"/>
          <w:sz w:val="24"/>
          <w:szCs w:val="24"/>
          <w:lang w:val="en-US"/>
        </w:rPr>
        <w:t xml:space="preserve">, </w:t>
      </w:r>
      <w:r w:rsidRPr="00D419C1">
        <w:rPr>
          <w:rFonts w:eastAsia="Calibri" w:cs="Arial"/>
          <w:sz w:val="24"/>
          <w:szCs w:val="24"/>
          <w:lang w:val="en-US"/>
        </w:rPr>
        <w:t>theologians</w:t>
      </w:r>
      <w:r w:rsidRPr="00D419C1">
        <w:rPr>
          <w:rFonts w:cs="Arial"/>
          <w:sz w:val="24"/>
          <w:szCs w:val="24"/>
          <w:lang w:val="en-US"/>
        </w:rPr>
        <w:t xml:space="preserve"> </w:t>
      </w:r>
      <w:r w:rsidRPr="00D419C1">
        <w:rPr>
          <w:rFonts w:eastAsia="Calibri" w:cs="Arial"/>
          <w:sz w:val="24"/>
          <w:szCs w:val="24"/>
          <w:lang w:val="en-US"/>
        </w:rPr>
        <w:t>differed</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judgements</w:t>
      </w:r>
      <w:r w:rsidRPr="00D419C1">
        <w:rPr>
          <w:rFonts w:cs="Arial"/>
          <w:sz w:val="24"/>
          <w:szCs w:val="24"/>
          <w:lang w:val="en-US"/>
        </w:rPr>
        <w:t xml:space="preserve"> </w:t>
      </w:r>
      <w:r w:rsidRPr="00D419C1">
        <w:rPr>
          <w:rFonts w:eastAsia="Calibri" w:cs="Arial"/>
          <w:sz w:val="24"/>
          <w:szCs w:val="24"/>
          <w:lang w:val="en-US"/>
        </w:rPr>
        <w:t>about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extent</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severity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spiritual</w:t>
      </w:r>
      <w:r w:rsidRPr="00D419C1">
        <w:rPr>
          <w:rFonts w:cs="Arial"/>
          <w:sz w:val="24"/>
          <w:szCs w:val="24"/>
          <w:lang w:val="en-US"/>
        </w:rPr>
        <w:t xml:space="preserve"> </w:t>
      </w:r>
      <w:r w:rsidRPr="00D419C1">
        <w:rPr>
          <w:rFonts w:eastAsia="Calibri" w:cs="Arial"/>
          <w:sz w:val="24"/>
          <w:szCs w:val="24"/>
          <w:lang w:val="en-US"/>
        </w:rPr>
        <w:t>corruption</w:t>
      </w:r>
      <w:r w:rsidRPr="00D419C1">
        <w:rPr>
          <w:rFonts w:cs="Arial"/>
          <w:sz w:val="24"/>
          <w:szCs w:val="24"/>
          <w:lang w:val="en-US"/>
        </w:rPr>
        <w:t xml:space="preserve"> </w:t>
      </w:r>
      <w:r w:rsidRPr="00D419C1">
        <w:rPr>
          <w:rFonts w:eastAsia="Calibri" w:cs="Arial"/>
          <w:sz w:val="24"/>
          <w:szCs w:val="24"/>
          <w:lang w:val="en-US"/>
        </w:rPr>
        <w:t>suffered</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postlapsarian</w:t>
      </w:r>
      <w:r w:rsidRPr="00D419C1">
        <w:rPr>
          <w:rFonts w:cs="Arial"/>
          <w:sz w:val="24"/>
          <w:szCs w:val="24"/>
          <w:lang w:val="en-US"/>
        </w:rPr>
        <w:t xml:space="preserve"> </w:t>
      </w:r>
      <w:r w:rsidRPr="00D419C1">
        <w:rPr>
          <w:rFonts w:eastAsia="Calibri" w:cs="Arial"/>
          <w:sz w:val="24"/>
          <w:szCs w:val="24"/>
          <w:lang w:val="en-US"/>
        </w:rPr>
        <w:t>human</w:t>
      </w:r>
      <w:r w:rsidRPr="00D419C1">
        <w:rPr>
          <w:rFonts w:cs="Arial"/>
          <w:sz w:val="24"/>
          <w:szCs w:val="24"/>
          <w:lang w:val="en-US"/>
        </w:rPr>
        <w:t xml:space="preserve"> </w:t>
      </w:r>
      <w:r w:rsidRPr="00D419C1">
        <w:rPr>
          <w:rFonts w:eastAsia="Calibri" w:cs="Arial"/>
          <w:sz w:val="24"/>
          <w:szCs w:val="24"/>
          <w:lang w:val="en-US"/>
        </w:rPr>
        <w:t>beings</w:t>
      </w:r>
      <w:r w:rsidRPr="00D419C1">
        <w:rPr>
          <w:rFonts w:cs="Arial"/>
          <w:sz w:val="24"/>
          <w:szCs w:val="24"/>
          <w:lang w:val="en-US"/>
        </w:rPr>
        <w:t xml:space="preserve">. </w:t>
      </w:r>
    </w:p>
    <w:p w14:paraId="40A4562C"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optimists</w:t>
      </w:r>
      <w:r w:rsidRPr="00D419C1">
        <w:rPr>
          <w:rFonts w:cs="Arial"/>
          <w:sz w:val="24"/>
          <w:szCs w:val="24"/>
          <w:lang w:val="en-US"/>
        </w:rPr>
        <w:t xml:space="preserve">, </w:t>
      </w: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Thomas</w:t>
      </w:r>
      <w:r w:rsidRPr="00D419C1">
        <w:rPr>
          <w:rFonts w:cs="Arial"/>
          <w:sz w:val="24"/>
          <w:szCs w:val="24"/>
          <w:lang w:val="en-US"/>
        </w:rPr>
        <w:t xml:space="preserve"> </w:t>
      </w:r>
      <w:r w:rsidRPr="00D419C1">
        <w:rPr>
          <w:rFonts w:eastAsia="Calibri" w:cs="Arial"/>
          <w:sz w:val="24"/>
          <w:szCs w:val="24"/>
          <w:lang w:val="en-US"/>
        </w:rPr>
        <w:t>Aquinas</w:t>
      </w:r>
      <w:r w:rsidRPr="00D419C1">
        <w:rPr>
          <w:rFonts w:cs="Arial"/>
          <w:sz w:val="24"/>
          <w:szCs w:val="24"/>
          <w:lang w:val="en-US"/>
        </w:rPr>
        <w:t xml:space="preserve">, </w:t>
      </w:r>
      <w:r w:rsidRPr="00D419C1">
        <w:rPr>
          <w:rFonts w:eastAsia="Calibri" w:cs="Arial"/>
          <w:sz w:val="24"/>
          <w:szCs w:val="24"/>
          <w:lang w:val="en-US"/>
        </w:rPr>
        <w:t>maintained</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light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natural</w:t>
      </w:r>
      <w:r w:rsidRPr="00D419C1">
        <w:rPr>
          <w:rFonts w:cs="Arial"/>
          <w:sz w:val="24"/>
          <w:szCs w:val="24"/>
          <w:lang w:val="en-US"/>
        </w:rPr>
        <w:t xml:space="preserve"> </w:t>
      </w:r>
      <w:r w:rsidRPr="00D419C1">
        <w:rPr>
          <w:rFonts w:eastAsia="Calibri" w:cs="Arial"/>
          <w:sz w:val="24"/>
          <w:szCs w:val="24"/>
          <w:lang w:val="en-US"/>
        </w:rPr>
        <w:t>reason</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since it</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pertains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species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rational</w:t>
      </w:r>
      <w:r w:rsidRPr="00D419C1">
        <w:rPr>
          <w:rFonts w:cs="Arial"/>
          <w:sz w:val="24"/>
          <w:szCs w:val="24"/>
          <w:lang w:val="en-US"/>
        </w:rPr>
        <w:t xml:space="preserve"> </w:t>
      </w:r>
      <w:r w:rsidRPr="00D419C1">
        <w:rPr>
          <w:rFonts w:eastAsia="Calibri" w:cs="Arial"/>
          <w:sz w:val="24"/>
          <w:szCs w:val="24"/>
          <w:lang w:val="en-US"/>
        </w:rPr>
        <w:t>soul</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can</w:t>
      </w:r>
      <w:r w:rsidRPr="00D419C1">
        <w:rPr>
          <w:rFonts w:cs="Arial"/>
          <w:sz w:val="24"/>
          <w:szCs w:val="24"/>
          <w:lang w:val="en-US"/>
        </w:rPr>
        <w:t xml:space="preserve"> </w:t>
      </w:r>
      <w:r w:rsidRPr="00D419C1">
        <w:rPr>
          <w:rFonts w:eastAsia="Calibri" w:cs="Arial"/>
          <w:sz w:val="24"/>
          <w:szCs w:val="24"/>
          <w:lang w:val="en-US"/>
        </w:rPr>
        <w:t>never</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forfeit</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even</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so</w:t>
      </w:r>
      <w:r w:rsidRPr="00D419C1">
        <w:rPr>
          <w:rFonts w:cs="Arial"/>
          <w:sz w:val="24"/>
          <w:szCs w:val="24"/>
          <w:lang w:val="en-US"/>
        </w:rPr>
        <w:t xml:space="preserve"> </w:t>
      </w:r>
      <w:r w:rsidRPr="00D419C1">
        <w:rPr>
          <w:rFonts w:eastAsia="Calibri" w:cs="Arial"/>
          <w:sz w:val="24"/>
          <w:szCs w:val="24"/>
          <w:lang w:val="en-US"/>
        </w:rPr>
        <w:t>profoundly destructive</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event</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Fall</w:t>
      </w:r>
      <w:r>
        <w:rPr>
          <w:rFonts w:eastAsia="Calibri" w:cs="Arial"/>
          <w:sz w:val="24"/>
          <w:szCs w:val="24"/>
          <w:lang w:val="en-US"/>
        </w:rPr>
        <w:t xml:space="preserve"> (</w:t>
      </w:r>
      <w:r w:rsidRPr="006A1C08">
        <w:rPr>
          <w:rFonts w:cs="Arial"/>
          <w:i/>
          <w:sz w:val="24"/>
          <w:szCs w:val="24"/>
        </w:rPr>
        <w:t xml:space="preserve">Summa Theologiae </w:t>
      </w:r>
      <w:r w:rsidRPr="006A1C08">
        <w:rPr>
          <w:rFonts w:cs="Arial"/>
          <w:sz w:val="24"/>
          <w:szCs w:val="24"/>
        </w:rPr>
        <w:t>1a.95,1</w:t>
      </w:r>
      <w:r>
        <w:rPr>
          <w:rFonts w:cs="Arial"/>
          <w:sz w:val="24"/>
          <w:szCs w:val="24"/>
        </w:rPr>
        <w:t>)</w:t>
      </w:r>
      <w:r w:rsidRPr="00D419C1">
        <w:rPr>
          <w:rFonts w:cs="Arial"/>
          <w:sz w:val="24"/>
          <w:szCs w:val="24"/>
          <w:lang w:val="en-US"/>
        </w:rPr>
        <w:t xml:space="preserve">. </w:t>
      </w:r>
      <w:r w:rsidRPr="00D419C1">
        <w:rPr>
          <w:rFonts w:eastAsia="Calibri" w:cs="Arial"/>
          <w:sz w:val="24"/>
          <w:szCs w:val="24"/>
          <w:lang w:val="en-US"/>
        </w:rPr>
        <w:t>Without</w:t>
      </w:r>
      <w:r w:rsidRPr="00D419C1">
        <w:rPr>
          <w:rFonts w:cs="Arial"/>
          <w:sz w:val="24"/>
          <w:szCs w:val="24"/>
          <w:lang w:val="en-US"/>
        </w:rPr>
        <w:t xml:space="preserve"> </w:t>
      </w: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optimistic</w:t>
      </w:r>
      <w:r w:rsidRPr="00D419C1">
        <w:rPr>
          <w:rFonts w:cs="Arial"/>
          <w:sz w:val="24"/>
          <w:szCs w:val="24"/>
          <w:lang w:val="en-US"/>
        </w:rPr>
        <w:t xml:space="preserve"> </w:t>
      </w:r>
      <w:r w:rsidRPr="00D419C1">
        <w:rPr>
          <w:rFonts w:eastAsia="Calibri" w:cs="Arial"/>
          <w:sz w:val="24"/>
          <w:szCs w:val="24"/>
          <w:lang w:val="en-US"/>
        </w:rPr>
        <w:t>estimations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natural</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untarnished</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capacities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entire</w:t>
      </w:r>
      <w:r w:rsidRPr="00D419C1">
        <w:rPr>
          <w:rFonts w:cs="Arial"/>
          <w:sz w:val="24"/>
          <w:szCs w:val="24"/>
          <w:lang w:val="en-US"/>
        </w:rPr>
        <w:t xml:space="preserve"> </w:t>
      </w:r>
      <w:r w:rsidRPr="00D419C1">
        <w:rPr>
          <w:rFonts w:eastAsia="Calibri" w:cs="Arial"/>
          <w:sz w:val="24"/>
          <w:szCs w:val="24"/>
          <w:lang w:val="en-US"/>
        </w:rPr>
        <w:t>project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rational</w:t>
      </w:r>
      <w:r w:rsidRPr="00D419C1">
        <w:rPr>
          <w:rFonts w:cs="Arial"/>
          <w:sz w:val="24"/>
          <w:szCs w:val="24"/>
          <w:lang w:val="en-US"/>
        </w:rPr>
        <w:t xml:space="preserve"> </w:t>
      </w:r>
      <w:r w:rsidRPr="00D419C1">
        <w:rPr>
          <w:rFonts w:eastAsia="Calibri" w:cs="Arial"/>
          <w:sz w:val="24"/>
          <w:szCs w:val="24"/>
          <w:lang w:val="en-US"/>
        </w:rPr>
        <w:t>theology</w:t>
      </w:r>
      <w:r w:rsidRPr="00D419C1">
        <w:rPr>
          <w:rFonts w:cs="Arial"/>
          <w:sz w:val="24"/>
          <w:szCs w:val="24"/>
          <w:lang w:val="en-US"/>
        </w:rPr>
        <w:t xml:space="preserve"> </w:t>
      </w:r>
      <w:r w:rsidRPr="00D419C1">
        <w:rPr>
          <w:rFonts w:eastAsia="Calibri" w:cs="Arial"/>
          <w:sz w:val="24"/>
          <w:szCs w:val="24"/>
          <w:lang w:val="en-US"/>
        </w:rPr>
        <w:t>would</w:t>
      </w:r>
      <w:r w:rsidRPr="00D419C1">
        <w:rPr>
          <w:rFonts w:cs="Arial"/>
          <w:sz w:val="24"/>
          <w:szCs w:val="24"/>
          <w:lang w:val="en-US"/>
        </w:rPr>
        <w:t xml:space="preserve"> </w:t>
      </w:r>
      <w:r w:rsidRPr="00D419C1">
        <w:rPr>
          <w:rFonts w:eastAsia="Calibri" w:cs="Arial"/>
          <w:sz w:val="24"/>
          <w:szCs w:val="24"/>
          <w:lang w:val="en-US"/>
        </w:rPr>
        <w:t>appear</w:t>
      </w:r>
      <w:r w:rsidRPr="00D419C1">
        <w:rPr>
          <w:rFonts w:cs="Arial"/>
          <w:sz w:val="24"/>
          <w:szCs w:val="24"/>
          <w:lang w:val="en-US"/>
        </w:rPr>
        <w:t xml:space="preserve"> </w:t>
      </w:r>
      <w:r w:rsidRPr="00D419C1">
        <w:rPr>
          <w:rFonts w:eastAsia="Calibri" w:cs="Arial"/>
          <w:sz w:val="24"/>
          <w:szCs w:val="24"/>
          <w:lang w:val="en-US"/>
        </w:rPr>
        <w:t>futile</w:t>
      </w:r>
      <w:r w:rsidRPr="00D419C1">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pessimists</w:t>
      </w:r>
      <w:r w:rsidRPr="00D419C1">
        <w:rPr>
          <w:rFonts w:cs="Arial"/>
          <w:sz w:val="24"/>
          <w:szCs w:val="24"/>
          <w:lang w:val="en-US"/>
        </w:rPr>
        <w:t xml:space="preserve">, </w:t>
      </w:r>
      <w:r w:rsidRPr="00D419C1">
        <w:rPr>
          <w:rFonts w:eastAsia="Calibri" w:cs="Arial"/>
          <w:sz w:val="24"/>
          <w:szCs w:val="24"/>
          <w:lang w:val="en-US"/>
        </w:rPr>
        <w:t>pre</w:t>
      </w:r>
      <w:r w:rsidRPr="00D419C1">
        <w:rPr>
          <w:rFonts w:cs="Arial"/>
          <w:sz w:val="24"/>
          <w:szCs w:val="24"/>
          <w:lang w:val="en-US"/>
        </w:rPr>
        <w:t>-</w:t>
      </w:r>
      <w:r w:rsidRPr="00D419C1">
        <w:rPr>
          <w:rFonts w:eastAsia="Calibri" w:cs="Arial"/>
          <w:sz w:val="24"/>
          <w:szCs w:val="24"/>
          <w:lang w:val="en-US"/>
        </w:rPr>
        <w:t>eminently</w:t>
      </w:r>
      <w:r w:rsidRPr="00D419C1">
        <w:rPr>
          <w:rFonts w:cs="Arial"/>
          <w:sz w:val="24"/>
          <w:szCs w:val="24"/>
          <w:lang w:val="en-US"/>
        </w:rPr>
        <w:t xml:space="preserve"> </w:t>
      </w:r>
      <w:r w:rsidRPr="00D419C1">
        <w:rPr>
          <w:rFonts w:eastAsia="Calibri" w:cs="Arial"/>
          <w:sz w:val="24"/>
          <w:szCs w:val="24"/>
          <w:lang w:val="en-US"/>
        </w:rPr>
        <w:t>Saint</w:t>
      </w:r>
      <w:r w:rsidRPr="00D419C1">
        <w:rPr>
          <w:rFonts w:cs="Arial"/>
          <w:sz w:val="24"/>
          <w:szCs w:val="24"/>
          <w:lang w:val="en-US"/>
        </w:rPr>
        <w:t xml:space="preserve"> </w:t>
      </w:r>
      <w:r w:rsidRPr="00D419C1">
        <w:rPr>
          <w:rFonts w:eastAsia="Calibri" w:cs="Arial"/>
          <w:sz w:val="24"/>
          <w:szCs w:val="24"/>
          <w:lang w:val="en-US"/>
        </w:rPr>
        <w:t>Augustine</w:t>
      </w:r>
      <w:r w:rsidRPr="00D419C1">
        <w:rPr>
          <w:rFonts w:cs="Arial"/>
          <w:sz w:val="24"/>
          <w:szCs w:val="24"/>
          <w:lang w:val="en-US"/>
        </w:rPr>
        <w:t xml:space="preserve">, </w:t>
      </w:r>
      <w:r w:rsidRPr="00D419C1">
        <w:rPr>
          <w:rFonts w:eastAsia="Calibri" w:cs="Arial"/>
          <w:sz w:val="24"/>
          <w:szCs w:val="24"/>
          <w:lang w:val="en-US"/>
        </w:rPr>
        <w:t>demurred</w:t>
      </w:r>
      <w:r w:rsidRPr="00D419C1">
        <w:rPr>
          <w:rFonts w:cs="Arial"/>
          <w:sz w:val="24"/>
          <w:szCs w:val="24"/>
          <w:lang w:val="en-US"/>
        </w:rPr>
        <w:t>: o</w:t>
      </w:r>
      <w:r w:rsidRPr="00D419C1">
        <w:rPr>
          <w:rFonts w:eastAsia="Calibri" w:cs="Arial"/>
          <w:sz w:val="24"/>
          <w:szCs w:val="24"/>
          <w:lang w:val="en-US"/>
        </w:rPr>
        <w:t>ur</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moral</w:t>
      </w:r>
      <w:r w:rsidRPr="00D419C1">
        <w:rPr>
          <w:rFonts w:cs="Arial"/>
          <w:sz w:val="24"/>
          <w:szCs w:val="24"/>
          <w:lang w:val="en-US"/>
        </w:rPr>
        <w:t xml:space="preserve"> </w:t>
      </w:r>
      <w:r w:rsidRPr="00D419C1">
        <w:rPr>
          <w:rFonts w:eastAsia="Calibri" w:cs="Arial"/>
          <w:sz w:val="24"/>
          <w:szCs w:val="24"/>
          <w:lang w:val="en-US"/>
        </w:rPr>
        <w:t>natures</w:t>
      </w:r>
      <w:r w:rsidRPr="00D419C1">
        <w:rPr>
          <w:rFonts w:cs="Arial"/>
          <w:sz w:val="24"/>
          <w:szCs w:val="24"/>
          <w:lang w:val="en-US"/>
        </w:rPr>
        <w:t xml:space="preserve">, </w:t>
      </w:r>
      <w:r w:rsidRPr="00D419C1">
        <w:rPr>
          <w:rFonts w:eastAsia="Calibri" w:cs="Arial"/>
          <w:sz w:val="24"/>
          <w:szCs w:val="24"/>
          <w:lang w:val="en-US"/>
        </w:rPr>
        <w:t>although</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at</w:t>
      </w:r>
      <w:r w:rsidRPr="00D419C1">
        <w:rPr>
          <w:rFonts w:cs="Arial"/>
          <w:sz w:val="24"/>
          <w:szCs w:val="24"/>
          <w:lang w:val="en-US"/>
        </w:rPr>
        <w:t xml:space="preserve"> </w:t>
      </w:r>
      <w:r w:rsidRPr="00D419C1">
        <w:rPr>
          <w:rFonts w:eastAsia="Calibri" w:cs="Arial"/>
          <w:sz w:val="24"/>
          <w:szCs w:val="24"/>
          <w:lang w:val="en-US"/>
        </w:rPr>
        <w:t>first</w:t>
      </w:r>
      <w:r w:rsidRPr="00D419C1">
        <w:rPr>
          <w:rFonts w:cs="Arial"/>
          <w:sz w:val="24"/>
          <w:szCs w:val="24"/>
          <w:lang w:val="en-US"/>
        </w:rPr>
        <w:t xml:space="preserve"> </w:t>
      </w:r>
      <w:r w:rsidRPr="00D419C1">
        <w:rPr>
          <w:rFonts w:eastAsia="Calibri" w:cs="Arial"/>
          <w:sz w:val="24"/>
          <w:szCs w:val="24"/>
          <w:lang w:val="en-US"/>
        </w:rPr>
        <w:t>faultless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without</w:t>
      </w:r>
      <w:r w:rsidRPr="00D419C1">
        <w:rPr>
          <w:rFonts w:cs="Arial"/>
          <w:sz w:val="24"/>
          <w:szCs w:val="24"/>
          <w:lang w:val="en-US"/>
        </w:rPr>
        <w:t xml:space="preserve"> </w:t>
      </w:r>
      <w:r w:rsidRPr="00D419C1">
        <w:rPr>
          <w:rFonts w:eastAsia="Calibri" w:cs="Arial"/>
          <w:sz w:val="24"/>
          <w:szCs w:val="24"/>
          <w:lang w:val="en-US"/>
        </w:rPr>
        <w:t>any</w:t>
      </w:r>
      <w:r w:rsidRPr="00D419C1">
        <w:rPr>
          <w:rFonts w:cs="Arial"/>
          <w:sz w:val="24"/>
          <w:szCs w:val="24"/>
          <w:lang w:val="en-US"/>
        </w:rPr>
        <w:t xml:space="preserve"> </w:t>
      </w:r>
      <w:r w:rsidRPr="00D419C1">
        <w:rPr>
          <w:rFonts w:eastAsia="Calibri" w:cs="Arial"/>
          <w:sz w:val="24"/>
          <w:szCs w:val="24"/>
          <w:lang w:val="en-US"/>
        </w:rPr>
        <w:t>sin</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have been</w:t>
      </w:r>
      <w:r w:rsidRPr="00D419C1">
        <w:rPr>
          <w:rFonts w:cs="Arial"/>
          <w:sz w:val="24"/>
          <w:szCs w:val="24"/>
          <w:lang w:val="en-US"/>
        </w:rPr>
        <w:t xml:space="preserve"> </w:t>
      </w:r>
      <w:r w:rsidRPr="00D419C1">
        <w:rPr>
          <w:rFonts w:eastAsia="Calibri" w:cs="Arial"/>
          <w:sz w:val="24"/>
          <w:szCs w:val="24"/>
          <w:lang w:val="en-US"/>
        </w:rPr>
        <w:t>profoundly</w:t>
      </w:r>
      <w:r w:rsidRPr="00D419C1">
        <w:rPr>
          <w:rFonts w:cs="Arial"/>
          <w:sz w:val="24"/>
          <w:szCs w:val="24"/>
          <w:lang w:val="en-US"/>
        </w:rPr>
        <w:t xml:space="preserve"> </w:t>
      </w:r>
      <w:r w:rsidRPr="00D419C1">
        <w:rPr>
          <w:rFonts w:eastAsia="Calibri" w:cs="Arial"/>
          <w:sz w:val="24"/>
          <w:szCs w:val="24"/>
          <w:lang w:val="en-US"/>
        </w:rPr>
        <w:t>corrupted</w:t>
      </w:r>
      <w:r w:rsidRPr="00D419C1">
        <w:rPr>
          <w:rFonts w:cs="Arial"/>
          <w:sz w:val="24"/>
          <w:szCs w:val="24"/>
          <w:lang w:val="en-US"/>
        </w:rPr>
        <w:t xml:space="preserve">, </w:t>
      </w:r>
      <w:r w:rsidRPr="00D419C1">
        <w:rPr>
          <w:rFonts w:eastAsia="Calibri" w:cs="Arial"/>
          <w:sz w:val="24"/>
          <w:szCs w:val="24"/>
          <w:lang w:val="en-US"/>
        </w:rPr>
        <w:t>since</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Fall</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darkens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weakens</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capacities</w:t>
      </w:r>
      <w:r w:rsidRPr="00D419C1">
        <w:rPr>
          <w:rFonts w:cs="Arial"/>
          <w:sz w:val="24"/>
          <w:szCs w:val="24"/>
          <w:lang w:val="en-US"/>
        </w:rPr>
        <w:t xml:space="preserve">, </w:t>
      </w:r>
      <w:r w:rsidRPr="00D419C1">
        <w:rPr>
          <w:rFonts w:eastAsia="Calibri" w:cs="Arial"/>
          <w:sz w:val="24"/>
          <w:szCs w:val="24"/>
          <w:lang w:val="en-US"/>
        </w:rPr>
        <w:t>which</w:t>
      </w:r>
      <w:r w:rsidRPr="00D419C1">
        <w:rPr>
          <w:rFonts w:cs="Arial"/>
          <w:sz w:val="24"/>
          <w:szCs w:val="24"/>
          <w:lang w:val="en-US"/>
        </w:rPr>
        <w:t xml:space="preserve"> </w:t>
      </w:r>
      <w:r w:rsidRPr="00D419C1">
        <w:rPr>
          <w:rFonts w:eastAsia="Calibri" w:cs="Arial"/>
          <w:sz w:val="24"/>
          <w:szCs w:val="24"/>
          <w:lang w:val="en-US"/>
        </w:rPr>
        <w:t>continue</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operate</w:t>
      </w:r>
      <w:r w:rsidRPr="00D419C1">
        <w:rPr>
          <w:rFonts w:cs="Arial"/>
          <w:sz w:val="24"/>
          <w:szCs w:val="24"/>
          <w:lang w:val="en-US"/>
        </w:rPr>
        <w:t xml:space="preserve"> </w:t>
      </w:r>
      <w:r w:rsidRPr="00D419C1">
        <w:rPr>
          <w:rFonts w:eastAsia="Calibri" w:cs="Arial"/>
          <w:sz w:val="24"/>
          <w:szCs w:val="24"/>
          <w:lang w:val="en-US"/>
        </w:rPr>
        <w:t>only</w:t>
      </w:r>
      <w:r w:rsidRPr="00D419C1">
        <w:rPr>
          <w:rFonts w:cs="Arial"/>
          <w:sz w:val="24"/>
          <w:szCs w:val="24"/>
          <w:lang w:val="en-US"/>
        </w:rPr>
        <w:t xml:space="preserve"> </w:t>
      </w:r>
      <w:r w:rsidRPr="00D419C1">
        <w:rPr>
          <w:rFonts w:eastAsia="Calibri" w:cs="Arial"/>
          <w:sz w:val="24"/>
          <w:szCs w:val="24"/>
          <w:lang w:val="en-US"/>
        </w:rPr>
        <w:t>thanks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divine</w:t>
      </w:r>
      <w:r w:rsidRPr="00D419C1">
        <w:rPr>
          <w:rFonts w:cs="Arial"/>
          <w:sz w:val="24"/>
          <w:szCs w:val="24"/>
          <w:lang w:val="en-US"/>
        </w:rPr>
        <w:t xml:space="preserve"> </w:t>
      </w:r>
      <w:r w:rsidRPr="00D419C1">
        <w:rPr>
          <w:rFonts w:eastAsia="Calibri" w:cs="Arial"/>
          <w:sz w:val="24"/>
          <w:szCs w:val="24"/>
          <w:lang w:val="en-US"/>
        </w:rPr>
        <w:t>illumination</w:t>
      </w:r>
      <w:r>
        <w:rPr>
          <w:rFonts w:eastAsia="Calibri" w:cs="Arial"/>
          <w:sz w:val="24"/>
          <w:szCs w:val="24"/>
          <w:lang w:val="en-US"/>
        </w:rPr>
        <w:t xml:space="preserve"> (</w:t>
      </w:r>
      <w:r w:rsidRPr="006A1C08">
        <w:rPr>
          <w:rFonts w:cs="Arial"/>
          <w:i/>
          <w:iCs/>
          <w:sz w:val="24"/>
          <w:szCs w:val="24"/>
        </w:rPr>
        <w:t xml:space="preserve">On Nature and Grace </w:t>
      </w:r>
      <w:r w:rsidRPr="006A1C08">
        <w:rPr>
          <w:rFonts w:cs="Arial"/>
          <w:sz w:val="24"/>
          <w:szCs w:val="24"/>
        </w:rPr>
        <w:t>3.iii</w:t>
      </w:r>
      <w:r>
        <w:rPr>
          <w:rFonts w:cs="Arial"/>
          <w:sz w:val="24"/>
          <w:szCs w:val="24"/>
        </w:rPr>
        <w:t>)</w:t>
      </w:r>
      <w:r w:rsidRPr="00D419C1">
        <w:rPr>
          <w:rFonts w:cs="Arial"/>
          <w:sz w:val="24"/>
          <w:szCs w:val="24"/>
          <w:lang w:val="en-US"/>
        </w:rPr>
        <w:t>.</w:t>
      </w:r>
      <w:r w:rsidRPr="00D419C1">
        <w:rPr>
          <w:rStyle w:val="EndnoteReference"/>
          <w:rFonts w:cs="Arial"/>
          <w:sz w:val="24"/>
          <w:szCs w:val="24"/>
          <w:lang w:val="en-US"/>
        </w:rPr>
        <w:endnoteReference w:id="4"/>
      </w:r>
    </w:p>
    <w:p w14:paraId="7B8AAB79"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long</w:t>
      </w:r>
      <w:r w:rsidRPr="00D419C1">
        <w:rPr>
          <w:rFonts w:cs="Arial"/>
          <w:sz w:val="24"/>
          <w:szCs w:val="24"/>
          <w:lang w:val="en-US"/>
        </w:rPr>
        <w:t xml:space="preserve"> </w:t>
      </w:r>
      <w:r w:rsidRPr="00D419C1">
        <w:rPr>
          <w:rFonts w:eastAsia="Calibri" w:cs="Arial"/>
          <w:sz w:val="24"/>
          <w:szCs w:val="24"/>
          <w:lang w:val="en-US"/>
        </w:rPr>
        <w:t>story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gradual</w:t>
      </w:r>
      <w:r w:rsidRPr="00D419C1">
        <w:rPr>
          <w:rFonts w:cs="Arial"/>
          <w:sz w:val="24"/>
          <w:szCs w:val="24"/>
          <w:lang w:val="en-US"/>
        </w:rPr>
        <w:t xml:space="preserve"> </w:t>
      </w:r>
      <w:r w:rsidRPr="00D419C1">
        <w:rPr>
          <w:rFonts w:eastAsia="Calibri" w:cs="Arial"/>
          <w:sz w:val="24"/>
          <w:szCs w:val="24"/>
          <w:lang w:val="en-US"/>
        </w:rPr>
        <w:t>entrenchment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more</w:t>
      </w:r>
      <w:r w:rsidRPr="00D419C1">
        <w:rPr>
          <w:rFonts w:cs="Arial"/>
          <w:sz w:val="24"/>
          <w:szCs w:val="24"/>
          <w:lang w:val="en-US"/>
        </w:rPr>
        <w:t xml:space="preserve"> </w:t>
      </w:r>
      <w:r w:rsidRPr="00D419C1">
        <w:rPr>
          <w:rFonts w:eastAsia="Calibri" w:cs="Arial"/>
          <w:sz w:val="24"/>
          <w:szCs w:val="24"/>
          <w:lang w:val="en-US"/>
        </w:rPr>
        <w:t>pessimistic</w:t>
      </w:r>
      <w:r w:rsidRPr="00D419C1">
        <w:rPr>
          <w:rFonts w:cs="Arial"/>
          <w:sz w:val="24"/>
          <w:szCs w:val="24"/>
          <w:lang w:val="en-US"/>
        </w:rPr>
        <w:t xml:space="preserve"> </w:t>
      </w:r>
      <w:r w:rsidRPr="00D419C1">
        <w:rPr>
          <w:rFonts w:eastAsia="Calibri" w:cs="Arial"/>
          <w:sz w:val="24"/>
          <w:szCs w:val="24"/>
          <w:lang w:val="en-US"/>
        </w:rPr>
        <w:t>Augustinian</w:t>
      </w:r>
      <w:r w:rsidRPr="00D419C1">
        <w:rPr>
          <w:rFonts w:cs="Arial"/>
          <w:sz w:val="24"/>
          <w:szCs w:val="24"/>
          <w:lang w:val="en-US"/>
        </w:rPr>
        <w:t xml:space="preserve"> </w:t>
      </w:r>
      <w:r w:rsidRPr="00D419C1">
        <w:rPr>
          <w:rFonts w:eastAsia="Calibri" w:cs="Arial"/>
          <w:sz w:val="24"/>
          <w:szCs w:val="24"/>
          <w:lang w:val="en-US"/>
        </w:rPr>
        <w:t>anthropologies</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not</w:t>
      </w:r>
      <w:r w:rsidRPr="00D419C1">
        <w:rPr>
          <w:rFonts w:cs="Arial"/>
          <w:sz w:val="24"/>
          <w:szCs w:val="24"/>
          <w:lang w:val="en-US"/>
        </w:rPr>
        <w:t xml:space="preserve"> </w:t>
      </w:r>
      <w:r w:rsidRPr="00D419C1">
        <w:rPr>
          <w:rFonts w:eastAsia="Calibri" w:cs="Arial"/>
          <w:sz w:val="24"/>
          <w:szCs w:val="24"/>
          <w:lang w:val="en-US"/>
        </w:rPr>
        <w:t>my</w:t>
      </w:r>
      <w:r w:rsidRPr="00D419C1">
        <w:rPr>
          <w:rFonts w:cs="Arial"/>
          <w:sz w:val="24"/>
          <w:szCs w:val="24"/>
          <w:lang w:val="en-US"/>
        </w:rPr>
        <w:t xml:space="preserve"> </w:t>
      </w:r>
      <w:r w:rsidRPr="00D419C1">
        <w:rPr>
          <w:rFonts w:eastAsia="Calibri" w:cs="Arial"/>
          <w:sz w:val="24"/>
          <w:szCs w:val="24"/>
          <w:lang w:val="en-US"/>
        </w:rPr>
        <w:t>concern</w:t>
      </w:r>
      <w:r w:rsidRPr="00D419C1">
        <w:rPr>
          <w:rFonts w:cs="Arial"/>
          <w:sz w:val="24"/>
          <w:szCs w:val="24"/>
          <w:lang w:val="en-US"/>
        </w:rPr>
        <w:t xml:space="preserve"> </w:t>
      </w:r>
      <w:r w:rsidRPr="00D419C1">
        <w:rPr>
          <w:rFonts w:eastAsia="Calibri" w:cs="Arial"/>
          <w:sz w:val="24"/>
          <w:szCs w:val="24"/>
          <w:lang w:val="en-US"/>
        </w:rPr>
        <w:t>here</w:t>
      </w:r>
      <w:r w:rsidRPr="00D419C1">
        <w:rPr>
          <w:rFonts w:cs="Arial"/>
          <w:sz w:val="24"/>
          <w:szCs w:val="24"/>
          <w:lang w:val="en-US"/>
        </w:rPr>
        <w:t xml:space="preserve">. </w:t>
      </w:r>
      <w:r w:rsidRPr="00D419C1">
        <w:rPr>
          <w:rFonts w:eastAsia="Calibri" w:cs="Arial"/>
          <w:sz w:val="24"/>
          <w:szCs w:val="24"/>
          <w:lang w:val="en-US"/>
        </w:rPr>
        <w:t>What</w:t>
      </w:r>
      <w:r w:rsidRPr="00D419C1">
        <w:rPr>
          <w:rFonts w:cs="Arial"/>
          <w:sz w:val="24"/>
          <w:szCs w:val="24"/>
          <w:lang w:val="en-US"/>
        </w:rPr>
        <w:t xml:space="preserve"> </w:t>
      </w:r>
      <w:r w:rsidRPr="00D419C1">
        <w:rPr>
          <w:rFonts w:eastAsia="Calibri" w:cs="Arial"/>
          <w:sz w:val="24"/>
          <w:szCs w:val="24"/>
          <w:lang w:val="en-US"/>
        </w:rPr>
        <w:t>matters</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my</w:t>
      </w:r>
      <w:r w:rsidRPr="00D419C1">
        <w:rPr>
          <w:rFonts w:cs="Arial"/>
          <w:sz w:val="24"/>
          <w:szCs w:val="24"/>
          <w:lang w:val="en-US"/>
        </w:rPr>
        <w:t xml:space="preserve"> </w:t>
      </w:r>
      <w:r w:rsidRPr="00D419C1">
        <w:rPr>
          <w:rFonts w:eastAsia="Calibri" w:cs="Arial"/>
          <w:sz w:val="24"/>
          <w:szCs w:val="24"/>
          <w:lang w:val="en-US"/>
        </w:rPr>
        <w:t>purposes</w:t>
      </w:r>
      <w:r w:rsidRPr="00D419C1">
        <w:rPr>
          <w:rFonts w:cs="Arial"/>
          <w:sz w:val="24"/>
          <w:szCs w:val="24"/>
          <w:lang w:val="en-US"/>
        </w:rPr>
        <w:t xml:space="preserve">, </w:t>
      </w:r>
      <w:r w:rsidRPr="00D419C1">
        <w:rPr>
          <w:rFonts w:eastAsia="Calibri" w:cs="Arial"/>
          <w:sz w:val="24"/>
          <w:szCs w:val="24"/>
          <w:lang w:val="en-US"/>
        </w:rPr>
        <w:t>is that, by</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late 1500s,</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had come to</w:t>
      </w:r>
      <w:r w:rsidRPr="00D419C1">
        <w:rPr>
          <w:rFonts w:cs="Arial"/>
          <w:sz w:val="24"/>
          <w:szCs w:val="24"/>
          <w:lang w:val="en-US"/>
        </w:rPr>
        <w:t xml:space="preserve"> </w:t>
      </w:r>
      <w:r w:rsidRPr="00D419C1">
        <w:rPr>
          <w:rFonts w:eastAsia="Calibri" w:cs="Arial"/>
          <w:sz w:val="24"/>
          <w:szCs w:val="24"/>
          <w:lang w:val="en-US"/>
        </w:rPr>
        <w:t>permeate</w:t>
      </w:r>
      <w:r w:rsidRPr="00D419C1">
        <w:rPr>
          <w:rFonts w:cs="Arial"/>
          <w:sz w:val="24"/>
          <w:szCs w:val="24"/>
          <w:lang w:val="en-US"/>
        </w:rPr>
        <w:t xml:space="preserve"> </w:t>
      </w:r>
      <w:r w:rsidRPr="00D419C1">
        <w:rPr>
          <w:rFonts w:eastAsia="Calibri" w:cs="Arial"/>
          <w:sz w:val="24"/>
          <w:szCs w:val="24"/>
          <w:lang w:val="en-US"/>
        </w:rPr>
        <w:t>English</w:t>
      </w:r>
      <w:r w:rsidRPr="00D419C1">
        <w:rPr>
          <w:rFonts w:cs="Arial"/>
          <w:sz w:val="24"/>
          <w:szCs w:val="24"/>
          <w:lang w:val="en-US"/>
        </w:rPr>
        <w:t xml:space="preserve"> </w:t>
      </w:r>
      <w:r w:rsidRPr="00D419C1">
        <w:rPr>
          <w:rFonts w:eastAsia="Calibri" w:cs="Arial"/>
          <w:sz w:val="24"/>
          <w:szCs w:val="24"/>
          <w:lang w:val="en-US"/>
        </w:rPr>
        <w:t>natural</w:t>
      </w:r>
      <w:r w:rsidRPr="00D419C1">
        <w:rPr>
          <w:rFonts w:cs="Arial"/>
          <w:sz w:val="24"/>
          <w:szCs w:val="24"/>
          <w:lang w:val="en-US"/>
        </w:rPr>
        <w:t xml:space="preserve"> </w:t>
      </w:r>
      <w:r w:rsidRPr="00D419C1">
        <w:rPr>
          <w:rFonts w:eastAsia="Calibri" w:cs="Arial"/>
          <w:sz w:val="24"/>
          <w:szCs w:val="24"/>
          <w:lang w:val="en-US"/>
        </w:rPr>
        <w:t>philosophy</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accepted</w:t>
      </w:r>
      <w:r w:rsidRPr="00D419C1">
        <w:rPr>
          <w:rFonts w:cs="Arial"/>
          <w:sz w:val="24"/>
          <w:szCs w:val="24"/>
          <w:lang w:val="en-US"/>
        </w:rPr>
        <w:t xml:space="preserve">, </w:t>
      </w:r>
      <w:r w:rsidRPr="00D419C1">
        <w:rPr>
          <w:rFonts w:eastAsia="Calibri" w:cs="Arial"/>
          <w:i/>
          <w:sz w:val="24"/>
          <w:szCs w:val="24"/>
          <w:lang w:val="en-US"/>
        </w:rPr>
        <w:t>inter</w:t>
      </w:r>
      <w:r w:rsidRPr="00D419C1">
        <w:rPr>
          <w:rFonts w:cs="Arial"/>
          <w:i/>
          <w:sz w:val="24"/>
          <w:szCs w:val="24"/>
          <w:lang w:val="en-US"/>
        </w:rPr>
        <w:t xml:space="preserve"> </w:t>
      </w:r>
      <w:r w:rsidRPr="00D419C1">
        <w:rPr>
          <w:rFonts w:eastAsia="Calibri" w:cs="Arial"/>
          <w:i/>
          <w:sz w:val="24"/>
          <w:szCs w:val="24"/>
          <w:lang w:val="en-US"/>
        </w:rPr>
        <w:t>alia</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sensory</w:t>
      </w:r>
      <w:r w:rsidRPr="00D419C1">
        <w:rPr>
          <w:rFonts w:cs="Arial"/>
          <w:sz w:val="24"/>
          <w:szCs w:val="24"/>
          <w:lang w:val="en-US"/>
        </w:rPr>
        <w:t xml:space="preserve"> </w:t>
      </w:r>
      <w:r w:rsidRPr="00D419C1">
        <w:rPr>
          <w:rFonts w:eastAsia="Calibri" w:cs="Arial"/>
          <w:sz w:val="24"/>
          <w:szCs w:val="24"/>
          <w:lang w:val="en-US"/>
        </w:rPr>
        <w:t>faculties</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dulled</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passions</w:t>
      </w:r>
      <w:r w:rsidRPr="00D419C1">
        <w:rPr>
          <w:rFonts w:cs="Arial"/>
          <w:sz w:val="24"/>
          <w:szCs w:val="24"/>
          <w:lang w:val="en-US"/>
        </w:rPr>
        <w:t xml:space="preserve"> </w:t>
      </w:r>
      <w:r w:rsidRPr="00D419C1">
        <w:rPr>
          <w:rFonts w:eastAsia="Calibri" w:cs="Arial"/>
          <w:sz w:val="24"/>
          <w:szCs w:val="24"/>
          <w:lang w:val="en-US"/>
        </w:rPr>
        <w:t>unbalanced</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capacities</w:t>
      </w:r>
      <w:r w:rsidRPr="00D419C1">
        <w:rPr>
          <w:rFonts w:cs="Arial"/>
          <w:sz w:val="24"/>
          <w:szCs w:val="24"/>
          <w:lang w:val="en-US"/>
        </w:rPr>
        <w:t xml:space="preserve"> </w:t>
      </w:r>
      <w:r w:rsidRPr="00D419C1">
        <w:rPr>
          <w:rFonts w:eastAsia="Calibri" w:cs="Arial"/>
          <w:sz w:val="24"/>
          <w:szCs w:val="24"/>
          <w:lang w:val="en-US"/>
        </w:rPr>
        <w:t>unable</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penetrate</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essences</w:t>
      </w:r>
      <w:r>
        <w:rPr>
          <w:rFonts w:eastAsia="Calibri" w:cs="Arial"/>
          <w:sz w:val="24"/>
          <w:szCs w:val="24"/>
          <w:lang w:val="en-US"/>
        </w:rPr>
        <w: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things</w:t>
      </w:r>
      <w:r w:rsidRPr="00D419C1">
        <w:rPr>
          <w:rFonts w:cs="Arial"/>
          <w:sz w:val="24"/>
          <w:szCs w:val="24"/>
          <w:lang w:val="en-US"/>
        </w:rPr>
        <w:t xml:space="preserve">, </w:t>
      </w:r>
      <w:r w:rsidRPr="00D419C1">
        <w:rPr>
          <w:rFonts w:eastAsia="Calibri" w:cs="Arial"/>
          <w:sz w:val="24"/>
          <w:szCs w:val="24"/>
          <w:lang w:val="en-US"/>
        </w:rPr>
        <w:t>offering</w:t>
      </w:r>
      <w:r w:rsidRPr="00D419C1">
        <w:rPr>
          <w:rFonts w:cs="Arial"/>
          <w:sz w:val="24"/>
          <w:szCs w:val="24"/>
          <w:lang w:val="en-US"/>
        </w:rPr>
        <w:t xml:space="preserve"> </w:t>
      </w:r>
      <w:r w:rsidRPr="00D419C1">
        <w:rPr>
          <w:rFonts w:eastAsia="Calibri" w:cs="Arial"/>
          <w:sz w:val="24"/>
          <w:szCs w:val="24"/>
          <w:lang w:val="en-US"/>
        </w:rPr>
        <w:t>only</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modest</w:t>
      </w:r>
      <w:r w:rsidRPr="00D419C1">
        <w:rPr>
          <w:rFonts w:cs="Arial"/>
          <w:sz w:val="24"/>
          <w:szCs w:val="24"/>
          <w:lang w:val="en-US"/>
        </w:rPr>
        <w:t xml:space="preserve"> </w:t>
      </w:r>
      <w:r w:rsidRPr="00D419C1">
        <w:rPr>
          <w:rFonts w:eastAsia="Calibri" w:cs="Arial"/>
          <w:sz w:val="24"/>
          <w:szCs w:val="24"/>
          <w:lang w:val="en-US"/>
        </w:rPr>
        <w:t>prospect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slow</w:t>
      </w:r>
      <w:r w:rsidRPr="00D419C1">
        <w:rPr>
          <w:rFonts w:cs="Arial"/>
          <w:sz w:val="24"/>
          <w:szCs w:val="24"/>
          <w:lang w:val="en-US"/>
        </w:rPr>
        <w:t xml:space="preserve">, </w:t>
      </w:r>
      <w:r w:rsidRPr="00D419C1">
        <w:rPr>
          <w:rFonts w:eastAsia="Calibri" w:cs="Arial"/>
          <w:sz w:val="24"/>
          <w:szCs w:val="24"/>
          <w:lang w:val="en-US"/>
        </w:rPr>
        <w:t>collective</w:t>
      </w:r>
      <w:r w:rsidRPr="00D419C1">
        <w:rPr>
          <w:rFonts w:cs="Arial"/>
          <w:sz w:val="24"/>
          <w:szCs w:val="24"/>
          <w:lang w:val="en-US"/>
        </w:rPr>
        <w:t xml:space="preserve"> </w:t>
      </w:r>
      <w:r w:rsidRPr="00D419C1">
        <w:rPr>
          <w:rFonts w:eastAsia="Calibri" w:cs="Arial"/>
          <w:sz w:val="24"/>
          <w:szCs w:val="24"/>
          <w:lang w:val="en-US"/>
        </w:rPr>
        <w:t>accumulation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at</w:t>
      </w:r>
      <w:r w:rsidRPr="00D419C1">
        <w:rPr>
          <w:rFonts w:cs="Arial"/>
          <w:sz w:val="24"/>
          <w:szCs w:val="24"/>
          <w:lang w:val="en-US"/>
        </w:rPr>
        <w:t xml:space="preserve"> </w:t>
      </w:r>
      <w:r w:rsidRPr="00D419C1">
        <w:rPr>
          <w:rFonts w:eastAsia="Calibri" w:cs="Arial"/>
          <w:sz w:val="24"/>
          <w:szCs w:val="24"/>
          <w:lang w:val="en-US"/>
        </w:rPr>
        <w:t>best</w:t>
      </w:r>
      <w:r w:rsidRPr="00D419C1">
        <w:rPr>
          <w:rFonts w:cs="Arial"/>
          <w:sz w:val="24"/>
          <w:szCs w:val="24"/>
          <w:lang w:val="en-US"/>
        </w:rPr>
        <w:t xml:space="preserve">, </w:t>
      </w:r>
      <w:r w:rsidRPr="00D419C1">
        <w:rPr>
          <w:rFonts w:eastAsia="Calibri" w:cs="Arial"/>
          <w:sz w:val="24"/>
          <w:szCs w:val="24"/>
          <w:lang w:val="en-US"/>
        </w:rPr>
        <w:t>probable</w:t>
      </w:r>
      <w:r w:rsidRPr="00D419C1">
        <w:rPr>
          <w:rFonts w:cs="Arial"/>
          <w:sz w:val="24"/>
          <w:szCs w:val="24"/>
          <w:lang w:val="en-US"/>
        </w:rPr>
        <w:t xml:space="preserve"> </w:t>
      </w:r>
      <w:r w:rsidRPr="00D419C1">
        <w:rPr>
          <w:rFonts w:eastAsia="Calibri" w:cs="Arial"/>
          <w:sz w:val="24"/>
          <w:szCs w:val="24"/>
          <w:lang w:val="en-US"/>
        </w:rPr>
        <w:t>knowledge</w:t>
      </w:r>
      <w:r>
        <w:rPr>
          <w:rFonts w:eastAsia="Calibri" w:cs="Arial"/>
          <w:sz w:val="24"/>
          <w:szCs w:val="24"/>
          <w:lang w:val="en-US"/>
        </w:rPr>
        <w:t xml:space="preserve"> (Harrison 2007: 6f)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general</w:t>
      </w:r>
      <w:r w:rsidRPr="00D419C1">
        <w:rPr>
          <w:rFonts w:cs="Arial"/>
          <w:sz w:val="24"/>
          <w:szCs w:val="24"/>
          <w:lang w:val="en-US"/>
        </w:rPr>
        <w:t xml:space="preserve"> </w:t>
      </w:r>
      <w:r w:rsidRPr="00D419C1">
        <w:rPr>
          <w:rFonts w:eastAsia="Calibri" w:cs="Arial"/>
          <w:sz w:val="24"/>
          <w:szCs w:val="24"/>
          <w:lang w:val="en-US"/>
        </w:rPr>
        <w:t>epistemological</w:t>
      </w:r>
      <w:r w:rsidRPr="00D419C1">
        <w:rPr>
          <w:rFonts w:cs="Arial"/>
          <w:sz w:val="24"/>
          <w:szCs w:val="24"/>
          <w:lang w:val="en-US"/>
        </w:rPr>
        <w:t xml:space="preserve"> </w:t>
      </w:r>
      <w:r w:rsidRPr="00D419C1">
        <w:rPr>
          <w:rFonts w:eastAsia="Calibri" w:cs="Arial"/>
          <w:sz w:val="24"/>
          <w:szCs w:val="24"/>
          <w:lang w:val="en-US"/>
        </w:rPr>
        <w:t>significance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these</w:t>
      </w:r>
      <w:r w:rsidRPr="00D419C1">
        <w:rPr>
          <w:rFonts w:cs="Arial"/>
          <w:sz w:val="24"/>
          <w:szCs w:val="24"/>
          <w:lang w:val="en-US"/>
        </w:rPr>
        <w:t xml:space="preserve"> </w:t>
      </w:r>
      <w:r w:rsidRPr="00D419C1">
        <w:rPr>
          <w:rFonts w:eastAsia="Calibri" w:cs="Arial"/>
          <w:sz w:val="24"/>
          <w:szCs w:val="24"/>
          <w:lang w:val="en-US"/>
        </w:rPr>
        <w:t>anthropological</w:t>
      </w:r>
      <w:r w:rsidRPr="00D419C1">
        <w:rPr>
          <w:rFonts w:cs="Arial"/>
          <w:sz w:val="24"/>
          <w:szCs w:val="24"/>
          <w:lang w:val="en-US"/>
        </w:rPr>
        <w:t xml:space="preserve"> </w:t>
      </w:r>
      <w:r w:rsidRPr="00D419C1">
        <w:rPr>
          <w:rFonts w:eastAsia="Calibri" w:cs="Arial"/>
          <w:sz w:val="24"/>
          <w:szCs w:val="24"/>
          <w:lang w:val="en-US"/>
        </w:rPr>
        <w:t>convictions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early</w:t>
      </w:r>
      <w:r w:rsidRPr="00D419C1">
        <w:rPr>
          <w:rFonts w:cs="Arial"/>
          <w:sz w:val="24"/>
          <w:szCs w:val="24"/>
          <w:lang w:val="en-US"/>
        </w:rPr>
        <w:t xml:space="preserve"> </w:t>
      </w:r>
      <w:r w:rsidRPr="00D419C1">
        <w:rPr>
          <w:rFonts w:eastAsia="Calibri" w:cs="Arial"/>
          <w:sz w:val="24"/>
          <w:szCs w:val="24"/>
          <w:lang w:val="en-US"/>
        </w:rPr>
        <w:t>modern</w:t>
      </w:r>
      <w:r w:rsidRPr="00D419C1">
        <w:rPr>
          <w:rFonts w:cs="Arial"/>
          <w:sz w:val="24"/>
          <w:szCs w:val="24"/>
          <w:lang w:val="en-US"/>
        </w:rPr>
        <w:t xml:space="preserve"> </w:t>
      </w:r>
      <w:r w:rsidRPr="00D419C1">
        <w:rPr>
          <w:rFonts w:eastAsia="Calibri" w:cs="Arial"/>
          <w:sz w:val="24"/>
          <w:szCs w:val="24"/>
          <w:lang w:val="en-US"/>
        </w:rPr>
        <w:t>English</w:t>
      </w:r>
      <w:r w:rsidRPr="00D419C1">
        <w:rPr>
          <w:rFonts w:cs="Arial"/>
          <w:sz w:val="24"/>
          <w:szCs w:val="24"/>
          <w:lang w:val="en-US"/>
        </w:rPr>
        <w:t xml:space="preserve"> </w:t>
      </w:r>
      <w:r w:rsidRPr="00D419C1">
        <w:rPr>
          <w:rFonts w:eastAsia="Calibri" w:cs="Arial"/>
          <w:sz w:val="24"/>
          <w:szCs w:val="24"/>
          <w:lang w:val="en-US"/>
        </w:rPr>
        <w:t>philosophy</w:t>
      </w:r>
      <w:r w:rsidRPr="00D419C1">
        <w:rPr>
          <w:rFonts w:cs="Arial"/>
          <w:sz w:val="24"/>
          <w:szCs w:val="24"/>
          <w:lang w:val="en-US"/>
        </w:rPr>
        <w:t xml:space="preserve"> </w:t>
      </w:r>
      <w:r w:rsidRPr="00D419C1">
        <w:rPr>
          <w:rFonts w:eastAsia="Calibri" w:cs="Arial"/>
          <w:sz w:val="24"/>
          <w:szCs w:val="24"/>
          <w:lang w:val="en-US"/>
        </w:rPr>
        <w:t>should</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clear</w:t>
      </w:r>
      <w:r w:rsidRPr="00D419C1">
        <w:rPr>
          <w:rFonts w:cs="Arial"/>
          <w:sz w:val="24"/>
          <w:szCs w:val="24"/>
          <w:lang w:val="en-US"/>
        </w:rPr>
        <w:t xml:space="preserve"> – its </w:t>
      </w:r>
      <w:r w:rsidRPr="00D419C1">
        <w:rPr>
          <w:rFonts w:eastAsia="Calibri" w:cs="Arial"/>
          <w:sz w:val="24"/>
          <w:szCs w:val="24"/>
          <w:lang w:val="en-US"/>
        </w:rPr>
        <w:t>modest</w:t>
      </w:r>
      <w:r w:rsidRPr="00D419C1">
        <w:rPr>
          <w:rFonts w:cs="Arial"/>
          <w:sz w:val="24"/>
          <w:szCs w:val="24"/>
          <w:lang w:val="en-US"/>
        </w:rPr>
        <w:t xml:space="preserve"> </w:t>
      </w:r>
      <w:r w:rsidRPr="00D419C1">
        <w:rPr>
          <w:rFonts w:eastAsia="Calibri" w:cs="Arial"/>
          <w:sz w:val="24"/>
          <w:szCs w:val="24"/>
          <w:lang w:val="en-US"/>
        </w:rPr>
        <w:t>empiricism</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instance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emphasis on</w:t>
      </w:r>
      <w:r w:rsidRPr="00D419C1">
        <w:rPr>
          <w:rFonts w:cs="Arial"/>
          <w:sz w:val="24"/>
          <w:szCs w:val="24"/>
          <w:lang w:val="en-US"/>
        </w:rPr>
        <w:t xml:space="preserve"> </w:t>
      </w:r>
      <w:r w:rsidRPr="00D419C1">
        <w:rPr>
          <w:rFonts w:eastAsia="Calibri" w:cs="Arial"/>
          <w:sz w:val="24"/>
          <w:szCs w:val="24"/>
          <w:lang w:val="en-US"/>
        </w:rPr>
        <w:t>collectivi</w:t>
      </w:r>
      <w:r>
        <w:rPr>
          <w:rFonts w:eastAsia="Calibri" w:cs="Arial"/>
          <w:sz w:val="24"/>
          <w:szCs w:val="24"/>
          <w:lang w:val="en-US"/>
        </w:rPr>
        <w:t>z</w:t>
      </w:r>
      <w:r w:rsidRPr="00D419C1">
        <w:rPr>
          <w:rFonts w:eastAsia="Calibri" w:cs="Arial"/>
          <w:sz w:val="24"/>
          <w:szCs w:val="24"/>
          <w:lang w:val="en-US"/>
        </w:rPr>
        <w:t>ed</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y</w:t>
      </w:r>
      <w:r w:rsidRPr="00D419C1">
        <w:rPr>
          <w:rFonts w:cs="Arial"/>
          <w:sz w:val="24"/>
          <w:szCs w:val="24"/>
          <w:lang w:val="en-US"/>
        </w:rPr>
        <w:t xml:space="preserve">. </w:t>
      </w:r>
    </w:p>
    <w:p w14:paraId="11E14AD4"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Less</w:t>
      </w:r>
      <w:r w:rsidRPr="00D419C1">
        <w:rPr>
          <w:rFonts w:cs="Arial"/>
          <w:sz w:val="24"/>
          <w:szCs w:val="24"/>
          <w:lang w:val="en-US"/>
        </w:rPr>
        <w:t xml:space="preserve"> </w:t>
      </w:r>
      <w:r w:rsidRPr="00D419C1">
        <w:rPr>
          <w:rFonts w:eastAsia="Calibri" w:cs="Arial"/>
          <w:sz w:val="24"/>
          <w:szCs w:val="24"/>
          <w:lang w:val="en-US"/>
        </w:rPr>
        <w:t>obvious</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stands</w:t>
      </w:r>
      <w:r w:rsidRPr="00D419C1">
        <w:rPr>
          <w:rFonts w:cs="Arial"/>
          <w:sz w:val="24"/>
          <w:szCs w:val="24"/>
          <w:lang w:val="en-US"/>
        </w:rPr>
        <w:t xml:space="preserve">, is </w:t>
      </w:r>
      <w:r w:rsidRPr="00D419C1">
        <w:rPr>
          <w:rFonts w:eastAsia="Calibri" w:cs="Arial"/>
          <w:sz w:val="24"/>
          <w:szCs w:val="24"/>
          <w:lang w:val="en-US"/>
        </w:rPr>
        <w:t>how</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vision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human</w:t>
      </w:r>
      <w:r w:rsidRPr="00D419C1">
        <w:rPr>
          <w:rFonts w:cs="Arial"/>
          <w:sz w:val="24"/>
          <w:szCs w:val="24"/>
          <w:lang w:val="en-US"/>
        </w:rPr>
        <w:t xml:space="preserve"> </w:t>
      </w:r>
      <w:r w:rsidRPr="00D419C1">
        <w:rPr>
          <w:rFonts w:eastAsia="Calibri" w:cs="Arial"/>
          <w:sz w:val="24"/>
          <w:szCs w:val="24"/>
          <w:lang w:val="en-US"/>
        </w:rPr>
        <w:t>nature</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epistemically</w:t>
      </w:r>
      <w:r w:rsidRPr="00D419C1">
        <w:rPr>
          <w:rFonts w:cs="Arial"/>
          <w:sz w:val="24"/>
          <w:szCs w:val="24"/>
          <w:lang w:val="en-US"/>
        </w:rPr>
        <w:t xml:space="preserve"> </w:t>
      </w:r>
      <w:r w:rsidRPr="00D419C1">
        <w:rPr>
          <w:rFonts w:eastAsia="Calibri" w:cs="Arial"/>
          <w:sz w:val="24"/>
          <w:szCs w:val="24"/>
          <w:lang w:val="en-US"/>
        </w:rPr>
        <w:t>damaged</w:t>
      </w:r>
      <w:r w:rsidRPr="00D419C1">
        <w:rPr>
          <w:rFonts w:cs="Arial"/>
          <w:sz w:val="24"/>
          <w:szCs w:val="24"/>
          <w:lang w:val="en-US"/>
        </w:rPr>
        <w:t xml:space="preserve"> </w:t>
      </w:r>
      <w:r w:rsidRPr="00D419C1">
        <w:rPr>
          <w:rFonts w:eastAsia="Calibri" w:cs="Arial"/>
          <w:sz w:val="24"/>
          <w:szCs w:val="24"/>
          <w:lang w:val="en-US"/>
        </w:rPr>
        <w:t>goods</w:t>
      </w:r>
      <w:r w:rsidRPr="00D419C1">
        <w:rPr>
          <w:rFonts w:cs="Arial"/>
          <w:sz w:val="24"/>
          <w:szCs w:val="24"/>
          <w:lang w:val="en-US"/>
        </w:rPr>
        <w:t xml:space="preserve"> </w:t>
      </w:r>
      <w:r w:rsidRPr="00D419C1">
        <w:rPr>
          <w:rFonts w:eastAsia="Calibri" w:cs="Arial"/>
          <w:sz w:val="24"/>
          <w:szCs w:val="24"/>
          <w:lang w:val="en-US"/>
        </w:rPr>
        <w:t>can</w:t>
      </w:r>
      <w:r w:rsidRPr="00D419C1">
        <w:rPr>
          <w:rFonts w:cs="Arial"/>
          <w:sz w:val="24"/>
          <w:szCs w:val="24"/>
          <w:lang w:val="en-US"/>
        </w:rPr>
        <w:t xml:space="preserve"> </w:t>
      </w:r>
      <w:r w:rsidRPr="00D419C1">
        <w:rPr>
          <w:rFonts w:eastAsia="Calibri" w:cs="Arial"/>
          <w:sz w:val="24"/>
          <w:szCs w:val="24"/>
          <w:lang w:val="en-US"/>
        </w:rPr>
        <w:t>ground</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set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Put</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terms</w:t>
      </w:r>
      <w:r w:rsidRPr="00D419C1">
        <w:rPr>
          <w:rFonts w:cs="Arial"/>
          <w:sz w:val="24"/>
          <w:szCs w:val="24"/>
          <w:lang w:val="en-US"/>
        </w:rPr>
        <w:t xml:space="preserve"> </w:t>
      </w:r>
      <w:r w:rsidRPr="00D419C1">
        <w:rPr>
          <w:rFonts w:eastAsia="Calibri" w:cs="Arial"/>
          <w:sz w:val="24"/>
          <w:szCs w:val="24"/>
          <w:lang w:val="en-US"/>
        </w:rPr>
        <w:t>I</w:t>
      </w:r>
      <w:r w:rsidRPr="00D419C1">
        <w:rPr>
          <w:rFonts w:cs="Arial"/>
          <w:sz w:val="24"/>
          <w:szCs w:val="24"/>
          <w:lang w:val="en-US"/>
        </w:rPr>
        <w:t xml:space="preserve"> </w:t>
      </w:r>
      <w:r w:rsidRPr="00D419C1">
        <w:rPr>
          <w:rFonts w:eastAsia="Calibri" w:cs="Arial"/>
          <w:sz w:val="24"/>
          <w:szCs w:val="24"/>
          <w:lang w:val="en-US"/>
        </w:rPr>
        <w:t>introduced</w:t>
      </w:r>
      <w:r w:rsidRPr="00D419C1">
        <w:rPr>
          <w:rFonts w:cs="Arial"/>
          <w:sz w:val="24"/>
          <w:szCs w:val="24"/>
          <w:lang w:val="en-US"/>
        </w:rPr>
        <w:t xml:space="preserve"> </w:t>
      </w:r>
      <w:r w:rsidRPr="00D419C1">
        <w:rPr>
          <w:rFonts w:eastAsia="Calibri" w:cs="Arial"/>
          <w:sz w:val="24"/>
          <w:szCs w:val="24"/>
          <w:lang w:val="en-US"/>
        </w:rPr>
        <w:t>earlier</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question</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how</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set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can be inflected by</w:t>
      </w:r>
      <w:r w:rsidRPr="00D419C1">
        <w:rPr>
          <w:rFonts w:cs="Arial"/>
          <w:sz w:val="24"/>
          <w:szCs w:val="24"/>
          <w:lang w:val="en-US"/>
        </w:rPr>
        <w:t xml:space="preserve"> </w:t>
      </w:r>
      <w:r w:rsidRPr="00D419C1">
        <w:rPr>
          <w:rFonts w:eastAsia="Calibri" w:cs="Arial"/>
          <w:sz w:val="24"/>
          <w:szCs w:val="24"/>
          <w:lang w:val="en-US"/>
        </w:rPr>
        <w:t>being</w:t>
      </w:r>
      <w:r w:rsidRPr="00D419C1">
        <w:rPr>
          <w:rFonts w:cs="Arial"/>
          <w:sz w:val="24"/>
          <w:szCs w:val="24"/>
          <w:lang w:val="en-US"/>
        </w:rPr>
        <w:t xml:space="preserve"> </w:t>
      </w:r>
      <w:r w:rsidRPr="00D419C1">
        <w:rPr>
          <w:rFonts w:eastAsia="Calibri" w:cs="Arial"/>
          <w:sz w:val="24"/>
          <w:szCs w:val="24"/>
          <w:lang w:val="en-US"/>
        </w:rPr>
        <w:t>indexed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postlapsarian</w:t>
      </w:r>
      <w:r w:rsidRPr="00D419C1">
        <w:rPr>
          <w:rFonts w:cs="Arial"/>
          <w:sz w:val="24"/>
          <w:szCs w:val="24"/>
          <w:lang w:val="en-US"/>
        </w:rPr>
        <w:t xml:space="preserve"> </w:t>
      </w:r>
      <w:r w:rsidRPr="00D419C1">
        <w:rPr>
          <w:rFonts w:eastAsia="Calibri" w:cs="Arial"/>
          <w:sz w:val="24"/>
          <w:szCs w:val="24"/>
          <w:lang w:val="en-US"/>
        </w:rPr>
        <w:t>anthropological</w:t>
      </w:r>
      <w:r w:rsidRPr="00D419C1">
        <w:rPr>
          <w:rFonts w:cs="Arial"/>
          <w:sz w:val="24"/>
          <w:szCs w:val="24"/>
          <w:lang w:val="en-US"/>
        </w:rPr>
        <w:t xml:space="preserve"> </w:t>
      </w:r>
      <w:r w:rsidRPr="00D419C1">
        <w:rPr>
          <w:rFonts w:eastAsia="Calibri" w:cs="Arial"/>
          <w:sz w:val="24"/>
          <w:szCs w:val="24"/>
          <w:lang w:val="en-US"/>
        </w:rPr>
        <w:t>conception</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important</w:t>
      </w:r>
      <w:r w:rsidRPr="00D419C1">
        <w:rPr>
          <w:rFonts w:cs="Arial"/>
          <w:sz w:val="24"/>
          <w:szCs w:val="24"/>
          <w:lang w:val="en-US"/>
        </w:rPr>
        <w:t xml:space="preserve"> </w:t>
      </w:r>
      <w:r w:rsidRPr="00D419C1">
        <w:rPr>
          <w:rFonts w:eastAsia="Calibri" w:cs="Arial"/>
          <w:sz w:val="24"/>
          <w:szCs w:val="24"/>
          <w:lang w:val="en-US"/>
        </w:rPr>
        <w:t>clue</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culture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modesty</w:t>
      </w:r>
      <w:r w:rsidRPr="00D419C1">
        <w:rPr>
          <w:rFonts w:cs="Arial"/>
          <w:sz w:val="24"/>
          <w:szCs w:val="24"/>
          <w:lang w:val="en-US"/>
        </w:rPr>
        <w:t xml:space="preserve">, </w:t>
      </w:r>
      <w:r w:rsidRPr="00D419C1">
        <w:rPr>
          <w:rFonts w:eastAsia="Calibri" w:cs="Arial"/>
          <w:sz w:val="24"/>
          <w:szCs w:val="24"/>
          <w:lang w:val="en-US"/>
        </w:rPr>
        <w:t>which</w:t>
      </w:r>
      <w:r w:rsidRPr="00D419C1">
        <w:rPr>
          <w:rFonts w:cs="Arial"/>
          <w:sz w:val="24"/>
          <w:szCs w:val="24"/>
          <w:lang w:val="en-US"/>
        </w:rPr>
        <w:t xml:space="preserve"> </w:t>
      </w:r>
      <w:r w:rsidRPr="00D419C1">
        <w:rPr>
          <w:rFonts w:eastAsia="Calibri" w:cs="Arial"/>
          <w:sz w:val="24"/>
          <w:szCs w:val="24"/>
          <w:lang w:val="en-US"/>
        </w:rPr>
        <w:t>indicates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range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likely</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special</w:t>
      </w:r>
      <w:r w:rsidRPr="00D419C1">
        <w:rPr>
          <w:rFonts w:cs="Arial"/>
          <w:sz w:val="24"/>
          <w:szCs w:val="24"/>
          <w:lang w:val="en-US"/>
        </w:rPr>
        <w:t xml:space="preserve"> </w:t>
      </w:r>
      <w:r w:rsidRPr="00D419C1">
        <w:rPr>
          <w:rFonts w:eastAsia="Calibri" w:cs="Arial"/>
          <w:sz w:val="24"/>
          <w:szCs w:val="24"/>
          <w:lang w:val="en-US"/>
        </w:rPr>
        <w:t>concern</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English</w:t>
      </w:r>
      <w:r w:rsidRPr="00D419C1">
        <w:rPr>
          <w:rFonts w:cs="Arial"/>
          <w:sz w:val="24"/>
          <w:szCs w:val="24"/>
          <w:lang w:val="en-US"/>
        </w:rPr>
        <w:t xml:space="preserve"> </w:t>
      </w:r>
      <w:r w:rsidRPr="00D419C1">
        <w:rPr>
          <w:rFonts w:eastAsia="Calibri" w:cs="Arial"/>
          <w:sz w:val="24"/>
          <w:szCs w:val="24"/>
          <w:lang w:val="en-US"/>
        </w:rPr>
        <w:t>natural</w:t>
      </w:r>
      <w:r w:rsidRPr="00D419C1">
        <w:rPr>
          <w:rFonts w:cs="Arial"/>
          <w:sz w:val="24"/>
          <w:szCs w:val="24"/>
          <w:lang w:val="en-US"/>
        </w:rPr>
        <w:t xml:space="preserve"> </w:t>
      </w:r>
      <w:r w:rsidRPr="00D419C1">
        <w:rPr>
          <w:rFonts w:eastAsia="Calibri" w:cs="Arial"/>
          <w:sz w:val="24"/>
          <w:szCs w:val="24"/>
          <w:lang w:val="en-US"/>
        </w:rPr>
        <w:t>philosophers</w:t>
      </w:r>
      <w:r w:rsidRPr="00D419C1">
        <w:rPr>
          <w:rFonts w:cs="Arial"/>
          <w:sz w:val="24"/>
          <w:szCs w:val="24"/>
          <w:lang w:val="en-US"/>
        </w:rPr>
        <w:t xml:space="preserve">. </w:t>
      </w:r>
      <w:r w:rsidRPr="00D419C1">
        <w:rPr>
          <w:rFonts w:eastAsia="Calibri" w:cs="Arial"/>
          <w:sz w:val="24"/>
          <w:szCs w:val="24"/>
          <w:lang w:val="en-US"/>
        </w:rPr>
        <w:t>Most</w:t>
      </w:r>
      <w:r w:rsidRPr="00D419C1">
        <w:rPr>
          <w:rFonts w:cs="Arial"/>
          <w:sz w:val="24"/>
          <w:szCs w:val="24"/>
          <w:lang w:val="en-US"/>
        </w:rPr>
        <w:t xml:space="preserve"> </w:t>
      </w:r>
      <w:r w:rsidRPr="00D419C1">
        <w:rPr>
          <w:rFonts w:eastAsia="Calibri" w:cs="Arial"/>
          <w:sz w:val="24"/>
          <w:szCs w:val="24"/>
          <w:lang w:val="en-US"/>
        </w:rPr>
        <w:t>obvious</w:t>
      </w:r>
      <w:r w:rsidRPr="00D419C1">
        <w:rPr>
          <w:rFonts w:cs="Arial"/>
          <w:sz w:val="24"/>
          <w:szCs w:val="24"/>
          <w:lang w:val="en-US"/>
        </w:rPr>
        <w:t xml:space="preserve">, </w:t>
      </w:r>
      <w:r w:rsidRPr="00D419C1">
        <w:rPr>
          <w:rFonts w:eastAsia="Calibri" w:cs="Arial"/>
          <w:sz w:val="24"/>
          <w:szCs w:val="24"/>
          <w:lang w:val="en-US"/>
        </w:rPr>
        <w:t>at</w:t>
      </w:r>
      <w:r w:rsidRPr="00D419C1">
        <w:rPr>
          <w:rFonts w:cs="Arial"/>
          <w:sz w:val="24"/>
          <w:szCs w:val="24"/>
          <w:lang w:val="en-US"/>
        </w:rPr>
        <w:t xml:space="preserve"> </w:t>
      </w:r>
      <w:r w:rsidRPr="00D419C1">
        <w:rPr>
          <w:rFonts w:eastAsia="Calibri" w:cs="Arial"/>
          <w:sz w:val="24"/>
          <w:szCs w:val="24"/>
          <w:lang w:val="en-US"/>
        </w:rPr>
        <w:t>least</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modern</w:t>
      </w:r>
      <w:r w:rsidRPr="00D419C1">
        <w:rPr>
          <w:rFonts w:cs="Arial"/>
          <w:sz w:val="24"/>
          <w:szCs w:val="24"/>
          <w:lang w:val="en-US"/>
        </w:rPr>
        <w:t xml:space="preserve"> </w:t>
      </w:r>
      <w:r w:rsidRPr="00D419C1">
        <w:rPr>
          <w:rFonts w:eastAsia="Calibri" w:cs="Arial"/>
          <w:sz w:val="24"/>
          <w:szCs w:val="24"/>
          <w:lang w:val="en-US"/>
        </w:rPr>
        <w:t>imagination</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arrogance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dogmatism</w:t>
      </w:r>
      <w:r w:rsidRPr="00D419C1">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former</w:t>
      </w:r>
      <w:r w:rsidRPr="00D419C1">
        <w:rPr>
          <w:rFonts w:cs="Arial"/>
          <w:sz w:val="24"/>
          <w:szCs w:val="24"/>
          <w:lang w:val="en-US"/>
        </w:rPr>
        <w:t xml:space="preserve"> </w:t>
      </w:r>
      <w:r w:rsidRPr="00D419C1">
        <w:rPr>
          <w:rFonts w:eastAsia="Calibri" w:cs="Arial"/>
          <w:sz w:val="24"/>
          <w:szCs w:val="24"/>
          <w:lang w:val="en-US"/>
        </w:rPr>
        <w:t>has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rather</w:t>
      </w:r>
      <w:r w:rsidRPr="00D419C1">
        <w:rPr>
          <w:rFonts w:cs="Arial"/>
          <w:sz w:val="24"/>
          <w:szCs w:val="24"/>
          <w:lang w:val="en-US"/>
        </w:rPr>
        <w:t xml:space="preserve"> </w:t>
      </w:r>
      <w:r w:rsidRPr="00D419C1">
        <w:rPr>
          <w:rFonts w:eastAsia="Calibri" w:cs="Arial"/>
          <w:sz w:val="24"/>
          <w:szCs w:val="24"/>
          <w:lang w:val="en-US"/>
        </w:rPr>
        <w:t>minimal</w:t>
      </w:r>
      <w:r w:rsidRPr="00D419C1">
        <w:rPr>
          <w:rFonts w:cs="Arial"/>
          <w:sz w:val="24"/>
          <w:szCs w:val="24"/>
          <w:lang w:val="en-US"/>
        </w:rPr>
        <w:t xml:space="preserve"> </w:t>
      </w:r>
      <w:r w:rsidRPr="00D419C1">
        <w:rPr>
          <w:rFonts w:eastAsia="Calibri" w:cs="Arial"/>
          <w:sz w:val="24"/>
          <w:szCs w:val="24"/>
          <w:lang w:val="en-US"/>
        </w:rPr>
        <w:t>presence</w:t>
      </w:r>
      <w:r w:rsidRPr="00D419C1">
        <w:rPr>
          <w:rFonts w:cs="Arial"/>
          <w:sz w:val="24"/>
          <w:szCs w:val="24"/>
          <w:lang w:val="en-US"/>
        </w:rPr>
        <w:t xml:space="preserve"> </w:t>
      </w:r>
      <w:r w:rsidRPr="00D419C1">
        <w:rPr>
          <w:rFonts w:eastAsia="Calibri" w:cs="Arial"/>
          <w:sz w:val="24"/>
          <w:szCs w:val="24"/>
          <w:lang w:val="en-US"/>
        </w:rPr>
        <w:t>during</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period</w:t>
      </w:r>
      <w:r w:rsidRPr="00D419C1">
        <w:rPr>
          <w:rFonts w:cs="Arial"/>
          <w:sz w:val="24"/>
          <w:szCs w:val="24"/>
          <w:lang w:val="en-US"/>
        </w:rPr>
        <w:t xml:space="preserve">. </w:t>
      </w:r>
      <w:r w:rsidRPr="00D419C1">
        <w:rPr>
          <w:rFonts w:eastAsia="Calibri" w:cs="Arial"/>
          <w:sz w:val="24"/>
          <w:szCs w:val="24"/>
          <w:lang w:val="en-US"/>
        </w:rPr>
        <w:t>Bacon</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one</w:t>
      </w:r>
      <w:r w:rsidRPr="00D419C1">
        <w:rPr>
          <w:rFonts w:cs="Arial"/>
          <w:sz w:val="24"/>
          <w:szCs w:val="24"/>
          <w:lang w:val="en-US"/>
        </w:rPr>
        <w:t xml:space="preserve">, </w:t>
      </w:r>
      <w:r w:rsidRPr="00D419C1">
        <w:rPr>
          <w:rFonts w:eastAsia="Calibri" w:cs="Arial"/>
          <w:sz w:val="24"/>
          <w:szCs w:val="24"/>
          <w:lang w:val="en-US"/>
        </w:rPr>
        <w:t>argues</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arrogance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pride</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marks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Idols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Tribe</w:t>
      </w:r>
      <w:r w:rsidRPr="00D419C1">
        <w:rPr>
          <w:rFonts w:cs="Arial"/>
          <w:sz w:val="24"/>
          <w:szCs w:val="24"/>
          <w:lang w:val="en-US"/>
        </w:rPr>
        <w:t xml:space="preserve">, </w:t>
      </w:r>
      <w:r w:rsidRPr="00D419C1">
        <w:rPr>
          <w:rFonts w:eastAsia="Calibri" w:cs="Arial"/>
          <w:sz w:val="24"/>
          <w:szCs w:val="24"/>
          <w:lang w:val="en-US"/>
        </w:rPr>
        <w:t>which</w:t>
      </w:r>
      <w:r w:rsidRPr="00D419C1">
        <w:rPr>
          <w:rFonts w:cs="Arial"/>
          <w:sz w:val="24"/>
          <w:szCs w:val="24"/>
          <w:lang w:val="en-US"/>
        </w:rPr>
        <w:t xml:space="preserve"> </w:t>
      </w:r>
      <w:r w:rsidRPr="00D419C1">
        <w:rPr>
          <w:rFonts w:eastAsia="Calibri" w:cs="Arial"/>
          <w:sz w:val="24"/>
          <w:szCs w:val="24"/>
          <w:lang w:val="en-US"/>
        </w:rPr>
        <w:t>manifests</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instance</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preferences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believe</w:t>
      </w:r>
      <w:r w:rsidRPr="00D419C1">
        <w:rPr>
          <w:rFonts w:cs="Arial"/>
          <w:sz w:val="24"/>
          <w:szCs w:val="24"/>
          <w:lang w:val="en-US"/>
        </w:rPr>
        <w:t xml:space="preserve"> </w:t>
      </w:r>
      <w:r w:rsidRPr="00D419C1">
        <w:rPr>
          <w:rFonts w:eastAsia="Calibri" w:cs="Arial"/>
          <w:sz w:val="24"/>
          <w:szCs w:val="24"/>
          <w:lang w:val="en-US"/>
        </w:rPr>
        <w:t>what</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convenient</w:t>
      </w:r>
      <w:r w:rsidRPr="00D419C1">
        <w:rPr>
          <w:rFonts w:cs="Arial"/>
          <w:sz w:val="24"/>
          <w:szCs w:val="24"/>
          <w:lang w:val="en-US"/>
        </w:rPr>
        <w:t xml:space="preserve"> </w:t>
      </w:r>
      <w:r w:rsidRPr="00D419C1">
        <w:rPr>
          <w:rFonts w:eastAsia="Calibri" w:cs="Arial"/>
          <w:sz w:val="24"/>
          <w:szCs w:val="24"/>
          <w:lang w:val="en-US"/>
        </w:rPr>
        <w:t>rather</w:t>
      </w:r>
      <w:r w:rsidRPr="00D419C1">
        <w:rPr>
          <w:rFonts w:cs="Arial"/>
          <w:sz w:val="24"/>
          <w:szCs w:val="24"/>
          <w:lang w:val="en-US"/>
        </w:rPr>
        <w:t xml:space="preserve"> </w:t>
      </w:r>
      <w:r w:rsidRPr="00D419C1">
        <w:rPr>
          <w:rFonts w:eastAsia="Calibri" w:cs="Arial"/>
          <w:sz w:val="24"/>
          <w:szCs w:val="24"/>
          <w:lang w:val="en-US"/>
        </w:rPr>
        <w:t>than</w:t>
      </w:r>
      <w:r w:rsidRPr="00D419C1">
        <w:rPr>
          <w:rFonts w:cs="Arial"/>
          <w:sz w:val="24"/>
          <w:szCs w:val="24"/>
          <w:lang w:val="en-US"/>
        </w:rPr>
        <w:t xml:space="preserve"> </w:t>
      </w:r>
      <w:r w:rsidRPr="00D419C1">
        <w:rPr>
          <w:rFonts w:eastAsia="Calibri" w:cs="Arial"/>
          <w:sz w:val="24"/>
          <w:szCs w:val="24"/>
          <w:lang w:val="en-US"/>
        </w:rPr>
        <w:t>what</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true</w:t>
      </w:r>
      <w:r>
        <w:rPr>
          <w:rFonts w:eastAsia="Calibri" w:cs="Arial"/>
          <w:sz w:val="24"/>
          <w:szCs w:val="24"/>
          <w:lang w:val="en-US"/>
        </w:rPr>
        <w:t xml:space="preserve"> (quoted in Corneanu 2011: 22)</w:t>
      </w:r>
      <w:r w:rsidRPr="00D419C1">
        <w:rPr>
          <w:rFonts w:cs="Arial"/>
          <w:sz w:val="24"/>
          <w:szCs w:val="24"/>
          <w:lang w:val="en-US"/>
        </w:rPr>
        <w:t xml:space="preserve">. </w:t>
      </w:r>
      <w:r w:rsidRPr="00D419C1">
        <w:rPr>
          <w:rFonts w:eastAsia="Calibri" w:cs="Arial"/>
          <w:sz w:val="24"/>
          <w:szCs w:val="24"/>
          <w:lang w:val="en-US"/>
        </w:rPr>
        <w:t>Others</w:t>
      </w:r>
      <w:r w:rsidRPr="00D419C1">
        <w:rPr>
          <w:rFonts w:cs="Arial"/>
          <w:sz w:val="24"/>
          <w:szCs w:val="24"/>
          <w:lang w:val="en-US"/>
        </w:rPr>
        <w:t xml:space="preserve"> </w:t>
      </w:r>
      <w:r w:rsidRPr="00D419C1">
        <w:rPr>
          <w:rFonts w:eastAsia="Calibri" w:cs="Arial"/>
          <w:sz w:val="24"/>
          <w:szCs w:val="24"/>
          <w:lang w:val="en-US"/>
        </w:rPr>
        <w:t>offer</w:t>
      </w:r>
      <w:r w:rsidRPr="00D419C1">
        <w:rPr>
          <w:rFonts w:cs="Arial"/>
          <w:sz w:val="24"/>
          <w:szCs w:val="24"/>
          <w:lang w:val="en-US"/>
        </w:rPr>
        <w:t xml:space="preserve"> more </w:t>
      </w:r>
      <w:r w:rsidRPr="00D419C1">
        <w:rPr>
          <w:rFonts w:eastAsia="Calibri" w:cs="Arial"/>
          <w:sz w:val="24"/>
          <w:szCs w:val="24"/>
          <w:lang w:val="en-US"/>
        </w:rPr>
        <w:t>indirect</w:t>
      </w:r>
      <w:r w:rsidRPr="00D419C1">
        <w:rPr>
          <w:rFonts w:cs="Arial"/>
          <w:sz w:val="24"/>
          <w:szCs w:val="24"/>
          <w:lang w:val="en-US"/>
        </w:rPr>
        <w:t xml:space="preserve"> </w:t>
      </w:r>
      <w:r w:rsidRPr="00D419C1">
        <w:rPr>
          <w:rFonts w:eastAsia="Calibri" w:cs="Arial"/>
          <w:sz w:val="24"/>
          <w:szCs w:val="24"/>
          <w:lang w:val="en-US"/>
        </w:rPr>
        <w:t>criticisms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arrogance</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Sprat</w:t>
      </w:r>
      <w:r>
        <w:rPr>
          <w:rFonts w:cs="Arial"/>
          <w:sz w:val="24"/>
          <w:szCs w:val="24"/>
          <w:lang w:val="en-US"/>
        </w:rPr>
        <w:t>’s</w:t>
      </w:r>
      <w:r w:rsidRPr="00D419C1">
        <w:rPr>
          <w:rFonts w:cs="Arial"/>
          <w:sz w:val="24"/>
          <w:szCs w:val="24"/>
          <w:lang w:val="en-US"/>
        </w:rPr>
        <w:t xml:space="preserve"> </w:t>
      </w:r>
      <w:r>
        <w:rPr>
          <w:rFonts w:cs="Arial"/>
          <w:sz w:val="24"/>
          <w:szCs w:val="24"/>
          <w:lang w:val="en-US"/>
        </w:rPr>
        <w:t xml:space="preserve">(1667: 33-34) </w:t>
      </w:r>
      <w:r w:rsidRPr="00D419C1">
        <w:rPr>
          <w:rFonts w:eastAsia="Calibri" w:cs="Arial"/>
          <w:sz w:val="24"/>
          <w:szCs w:val="24"/>
          <w:lang w:val="en-US"/>
        </w:rPr>
        <w:t>condemnation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those</w:t>
      </w:r>
      <w:r w:rsidRPr="00D419C1">
        <w:rPr>
          <w:rFonts w:cs="Arial"/>
          <w:sz w:val="24"/>
          <w:szCs w:val="24"/>
          <w:lang w:val="en-US"/>
        </w:rPr>
        <w:t xml:space="preserve"> </w:t>
      </w:r>
      <w:r w:rsidRPr="00D419C1">
        <w:rPr>
          <w:rFonts w:eastAsia="Calibri" w:cs="Arial"/>
          <w:sz w:val="24"/>
          <w:szCs w:val="24"/>
          <w:lang w:val="en-US"/>
        </w:rPr>
        <w:t>who</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not</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willing</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taught</w:t>
      </w:r>
      <w:r w:rsidRPr="00D419C1">
        <w:rPr>
          <w:rFonts w:cs="Arial"/>
          <w:sz w:val="24"/>
          <w:szCs w:val="24"/>
          <w:lang w:val="en-US"/>
        </w:rPr>
        <w:t>.</w:t>
      </w:r>
      <w:r>
        <w:rPr>
          <w:rFonts w:cs="Arial"/>
          <w:sz w:val="24"/>
          <w:szCs w:val="24"/>
          <w:lang w:val="en-US"/>
        </w:rPr>
        <w:t>”</w:t>
      </w:r>
      <w:r w:rsidRPr="00D419C1">
        <w:rPr>
          <w:rStyle w:val="EndnoteReference"/>
          <w:rFonts w:cs="Arial"/>
          <w:sz w:val="24"/>
          <w:szCs w:val="24"/>
          <w:lang w:val="en-US"/>
        </w:rPr>
        <w:t xml:space="preserve"> </w:t>
      </w:r>
    </w:p>
    <w:p w14:paraId="0B0062E3"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more</w:t>
      </w:r>
      <w:r w:rsidRPr="00D419C1">
        <w:rPr>
          <w:rFonts w:cs="Arial"/>
          <w:sz w:val="24"/>
          <w:szCs w:val="24"/>
          <w:lang w:val="en-US"/>
        </w:rPr>
        <w:t xml:space="preserve"> </w:t>
      </w:r>
      <w:r w:rsidRPr="00D419C1">
        <w:rPr>
          <w:rFonts w:eastAsia="Calibri" w:cs="Arial"/>
          <w:sz w:val="24"/>
          <w:szCs w:val="24"/>
          <w:lang w:val="en-US"/>
        </w:rPr>
        <w:t>obvious</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humility</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most</w:t>
      </w:r>
      <w:r w:rsidRPr="00D419C1">
        <w:rPr>
          <w:rFonts w:cs="Arial"/>
          <w:sz w:val="24"/>
          <w:szCs w:val="24"/>
          <w:lang w:val="en-US"/>
        </w:rPr>
        <w:t xml:space="preserve"> </w:t>
      </w:r>
      <w:r w:rsidRPr="00D419C1">
        <w:rPr>
          <w:rFonts w:eastAsia="Calibri" w:cs="Arial"/>
          <w:sz w:val="24"/>
          <w:szCs w:val="24"/>
          <w:lang w:val="en-US"/>
        </w:rPr>
        <w:t>animated</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early</w:t>
      </w:r>
      <w:r w:rsidRPr="00D419C1">
        <w:rPr>
          <w:rFonts w:cs="Arial"/>
          <w:sz w:val="24"/>
          <w:szCs w:val="24"/>
          <w:lang w:val="en-US"/>
        </w:rPr>
        <w:t xml:space="preserve"> </w:t>
      </w:r>
      <w:r w:rsidRPr="00D419C1">
        <w:rPr>
          <w:rFonts w:eastAsia="Calibri" w:cs="Arial"/>
          <w:sz w:val="24"/>
          <w:szCs w:val="24"/>
          <w:lang w:val="en-US"/>
        </w:rPr>
        <w:t>moderns</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course</w:t>
      </w:r>
      <w:r w:rsidRPr="00D419C1">
        <w:rPr>
          <w:rFonts w:cs="Arial"/>
          <w:sz w:val="24"/>
          <w:szCs w:val="24"/>
          <w:lang w:val="en-US"/>
        </w:rPr>
        <w:t xml:space="preserve">, </w:t>
      </w:r>
      <w:r w:rsidRPr="00D419C1">
        <w:rPr>
          <w:rFonts w:eastAsia="Calibri" w:cs="Arial"/>
          <w:sz w:val="24"/>
          <w:szCs w:val="24"/>
          <w:lang w:val="en-US"/>
        </w:rPr>
        <w:t>dogmatism</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great</w:t>
      </w:r>
      <w:r w:rsidRPr="00D419C1">
        <w:rPr>
          <w:rFonts w:cs="Arial"/>
          <w:sz w:val="24"/>
          <w:szCs w:val="24"/>
          <w:lang w:val="en-US"/>
        </w:rPr>
        <w:t xml:space="preserve"> </w:t>
      </w:r>
      <w:r w:rsidRPr="00D419C1">
        <w:rPr>
          <w:rFonts w:eastAsia="Calibri" w:cs="Arial"/>
          <w:sz w:val="24"/>
          <w:szCs w:val="24"/>
          <w:lang w:val="en-US"/>
        </w:rPr>
        <w:t>disturber</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ourselves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world</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says</w:t>
      </w:r>
      <w:r w:rsidRPr="00D419C1">
        <w:rPr>
          <w:rFonts w:cs="Arial"/>
          <w:sz w:val="24"/>
          <w:szCs w:val="24"/>
          <w:lang w:val="en-US"/>
        </w:rPr>
        <w:t xml:space="preserve"> </w:t>
      </w:r>
      <w:r w:rsidRPr="00D419C1">
        <w:rPr>
          <w:rFonts w:eastAsia="Calibri" w:cs="Arial"/>
          <w:sz w:val="24"/>
          <w:szCs w:val="24"/>
          <w:lang w:val="en-US"/>
        </w:rPr>
        <w:t>Glanvill</w:t>
      </w:r>
      <w:r>
        <w:rPr>
          <w:rFonts w:eastAsia="Calibri" w:cs="Arial"/>
          <w:sz w:val="24"/>
          <w:szCs w:val="24"/>
          <w:lang w:val="en-US"/>
        </w:rPr>
        <w:t xml:space="preserve"> (1661: 225)</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maintain</w:t>
      </w:r>
      <w:r>
        <w:rPr>
          <w:rFonts w:cs="Arial"/>
          <w:sz w:val="24"/>
          <w:szCs w:val="24"/>
          <w:lang w:val="en-US"/>
        </w:rPr>
        <w:t>”</w:t>
      </w:r>
      <w:r w:rsidRPr="00D419C1">
        <w:rPr>
          <w:rFonts w:eastAsia="Calibri" w:cs="Arial"/>
          <w:sz w:val="24"/>
          <w:szCs w:val="24"/>
          <w:lang w:val="en-US"/>
        </w:rPr>
        <w:t>d</w:t>
      </w:r>
      <w:r w:rsidRPr="00D419C1">
        <w:rPr>
          <w:rFonts w:cs="Arial"/>
          <w:sz w:val="24"/>
          <w:szCs w:val="24"/>
          <w:lang w:val="en-US"/>
        </w:rPr>
        <w:t xml:space="preserve"> </w:t>
      </w:r>
      <w:r w:rsidRPr="00D419C1">
        <w:rPr>
          <w:rFonts w:eastAsia="Calibri" w:cs="Arial"/>
          <w:sz w:val="24"/>
          <w:szCs w:val="24"/>
          <w:lang w:val="en-US"/>
        </w:rPr>
        <w:t>upon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depraved</w:t>
      </w:r>
      <w:r w:rsidRPr="00D419C1">
        <w:rPr>
          <w:rFonts w:cs="Arial"/>
          <w:sz w:val="24"/>
          <w:szCs w:val="24"/>
          <w:lang w:val="en-US"/>
        </w:rPr>
        <w:t xml:space="preserve"> </w:t>
      </w:r>
      <w:r w:rsidRPr="00D419C1">
        <w:rPr>
          <w:rFonts w:eastAsia="Calibri" w:cs="Arial"/>
          <w:sz w:val="24"/>
          <w:szCs w:val="24"/>
          <w:lang w:val="en-US"/>
        </w:rPr>
        <w:t>obstinacy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ungovern</w:t>
      </w:r>
      <w:r>
        <w:rPr>
          <w:rFonts w:cs="Arial"/>
          <w:sz w:val="24"/>
          <w:szCs w:val="24"/>
          <w:lang w:val="en-US"/>
        </w:rPr>
        <w:t>”</w:t>
      </w:r>
      <w:r w:rsidRPr="00D419C1">
        <w:rPr>
          <w:rFonts w:eastAsia="Calibri" w:cs="Arial"/>
          <w:sz w:val="24"/>
          <w:szCs w:val="24"/>
          <w:lang w:val="en-US"/>
        </w:rPr>
        <w:t>d</w:t>
      </w:r>
      <w:r w:rsidRPr="00D419C1">
        <w:rPr>
          <w:rFonts w:cs="Arial"/>
          <w:sz w:val="24"/>
          <w:szCs w:val="24"/>
          <w:lang w:val="en-US"/>
        </w:rPr>
        <w:t xml:space="preserve"> </w:t>
      </w:r>
      <w:r w:rsidRPr="00D419C1">
        <w:rPr>
          <w:rFonts w:eastAsia="Calibri" w:cs="Arial"/>
          <w:sz w:val="24"/>
          <w:szCs w:val="24"/>
          <w:lang w:val="en-US"/>
        </w:rPr>
        <w:t>spirit</w:t>
      </w:r>
      <w:r w:rsidRPr="00D419C1">
        <w:rPr>
          <w:rFonts w:cs="Arial"/>
          <w:sz w:val="24"/>
          <w:szCs w:val="24"/>
          <w:lang w:val="en-US"/>
        </w:rPr>
        <w:t>.</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Similar</w:t>
      </w:r>
      <w:r w:rsidRPr="00D419C1">
        <w:rPr>
          <w:rFonts w:cs="Arial"/>
          <w:sz w:val="24"/>
          <w:szCs w:val="24"/>
          <w:lang w:val="en-US"/>
        </w:rPr>
        <w:t xml:space="preserve">, </w:t>
      </w:r>
      <w:r w:rsidRPr="00D419C1">
        <w:rPr>
          <w:rFonts w:eastAsia="Calibri" w:cs="Arial"/>
          <w:sz w:val="24"/>
          <w:szCs w:val="24"/>
          <w:lang w:val="en-US"/>
        </w:rPr>
        <w:t>if</w:t>
      </w:r>
      <w:r w:rsidRPr="00D419C1">
        <w:rPr>
          <w:rFonts w:cs="Arial"/>
          <w:sz w:val="24"/>
          <w:szCs w:val="24"/>
          <w:lang w:val="en-US"/>
        </w:rPr>
        <w:t xml:space="preserve"> </w:t>
      </w:r>
      <w:r w:rsidRPr="00D419C1">
        <w:rPr>
          <w:rFonts w:eastAsia="Calibri" w:cs="Arial"/>
          <w:sz w:val="24"/>
          <w:szCs w:val="24"/>
          <w:lang w:val="en-US"/>
        </w:rPr>
        <w:t>less</w:t>
      </w:r>
      <w:r w:rsidRPr="00D419C1">
        <w:rPr>
          <w:rFonts w:cs="Arial"/>
          <w:sz w:val="24"/>
          <w:szCs w:val="24"/>
          <w:lang w:val="en-US"/>
        </w:rPr>
        <w:t xml:space="preserve"> </w:t>
      </w:r>
      <w:r w:rsidRPr="00D419C1">
        <w:rPr>
          <w:rFonts w:eastAsia="Calibri" w:cs="Arial"/>
          <w:sz w:val="24"/>
          <w:szCs w:val="24"/>
          <w:lang w:val="en-US"/>
        </w:rPr>
        <w:t>vivid</w:t>
      </w:r>
      <w:r w:rsidRPr="00D419C1">
        <w:rPr>
          <w:rFonts w:cs="Arial"/>
          <w:sz w:val="24"/>
          <w:szCs w:val="24"/>
          <w:lang w:val="en-US"/>
        </w:rPr>
        <w:t xml:space="preserve"> </w:t>
      </w:r>
      <w:r w:rsidRPr="00D419C1">
        <w:rPr>
          <w:rFonts w:eastAsia="Calibri" w:cs="Arial"/>
          <w:sz w:val="24"/>
          <w:szCs w:val="24"/>
          <w:lang w:val="en-US"/>
        </w:rPr>
        <w:t>protests</w:t>
      </w:r>
      <w:r w:rsidRPr="00D419C1">
        <w:rPr>
          <w:rFonts w:cs="Arial"/>
          <w:sz w:val="24"/>
          <w:szCs w:val="24"/>
          <w:lang w:val="en-US"/>
        </w:rPr>
        <w:t xml:space="preserve"> </w:t>
      </w:r>
      <w:r w:rsidRPr="00D419C1">
        <w:rPr>
          <w:rFonts w:eastAsia="Calibri" w:cs="Arial"/>
          <w:sz w:val="24"/>
          <w:szCs w:val="24"/>
          <w:lang w:val="en-US"/>
        </w:rPr>
        <w:t>echo</w:t>
      </w:r>
      <w:r w:rsidRPr="00D419C1">
        <w:rPr>
          <w:rFonts w:cs="Arial"/>
          <w:sz w:val="24"/>
          <w:szCs w:val="24"/>
          <w:lang w:val="en-US"/>
        </w:rPr>
        <w:t xml:space="preserve"> </w:t>
      </w:r>
      <w:r w:rsidRPr="00D419C1">
        <w:rPr>
          <w:rFonts w:eastAsia="Calibri" w:cs="Arial"/>
          <w:sz w:val="24"/>
          <w:szCs w:val="24"/>
          <w:lang w:val="en-US"/>
        </w:rPr>
        <w:t>through</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early</w:t>
      </w:r>
      <w:r w:rsidRPr="00D419C1">
        <w:rPr>
          <w:rFonts w:cs="Arial"/>
          <w:sz w:val="24"/>
          <w:szCs w:val="24"/>
          <w:lang w:val="en-US"/>
        </w:rPr>
        <w:t xml:space="preserve"> </w:t>
      </w:r>
      <w:r w:rsidRPr="00D419C1">
        <w:rPr>
          <w:rFonts w:eastAsia="Calibri" w:cs="Arial"/>
          <w:sz w:val="24"/>
          <w:szCs w:val="24"/>
          <w:lang w:val="en-US"/>
        </w:rPr>
        <w:t>modern</w:t>
      </w:r>
      <w:r w:rsidRPr="00D419C1">
        <w:rPr>
          <w:rFonts w:cs="Arial"/>
          <w:sz w:val="24"/>
          <w:szCs w:val="24"/>
          <w:lang w:val="en-US"/>
        </w:rPr>
        <w:t xml:space="preserve"> </w:t>
      </w:r>
      <w:r w:rsidRPr="00D419C1">
        <w:rPr>
          <w:rFonts w:eastAsia="Calibri" w:cs="Arial"/>
          <w:sz w:val="24"/>
          <w:szCs w:val="24"/>
          <w:lang w:val="en-US"/>
        </w:rPr>
        <w:t>writings</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disease</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mind</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contrasts</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docile</w:t>
      </w:r>
      <w:r>
        <w:rPr>
          <w:rFonts w:cs="Arial"/>
          <w:sz w:val="24"/>
          <w:szCs w:val="24"/>
          <w:lang w:val="en-US"/>
        </w:rPr>
        <w:t>”</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er</w:t>
      </w:r>
      <w:r w:rsidRPr="00D419C1">
        <w:rPr>
          <w:rFonts w:cs="Arial"/>
          <w:sz w:val="24"/>
          <w:szCs w:val="24"/>
          <w:lang w:val="en-US"/>
        </w:rPr>
        <w:t xml:space="preserve"> </w:t>
      </w:r>
      <w:r w:rsidRPr="00D419C1">
        <w:rPr>
          <w:rFonts w:eastAsia="Calibri" w:cs="Arial"/>
          <w:sz w:val="24"/>
          <w:szCs w:val="24"/>
          <w:lang w:val="en-US"/>
        </w:rPr>
        <w:t>celebrated</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Boyle</w:t>
      </w:r>
      <w:r>
        <w:rPr>
          <w:rFonts w:eastAsia="Calibri" w:cs="Arial"/>
          <w:sz w:val="24"/>
          <w:szCs w:val="24"/>
          <w:lang w:val="en-US"/>
        </w:rPr>
        <w:t xml:space="preserve"> (1999-2000: xii.304-5)</w:t>
      </w:r>
      <w:r w:rsidRPr="00D419C1">
        <w:rPr>
          <w:rFonts w:cs="Arial"/>
          <w:sz w:val="24"/>
          <w:szCs w:val="24"/>
          <w:lang w:val="en-US"/>
        </w:rPr>
        <w:t xml:space="preserve">, </w:t>
      </w:r>
      <w:r w:rsidRPr="00D419C1">
        <w:rPr>
          <w:rFonts w:eastAsia="Calibri" w:cs="Arial"/>
          <w:sz w:val="24"/>
          <w:szCs w:val="24"/>
          <w:lang w:val="en-US"/>
        </w:rPr>
        <w:t>fully</w:t>
      </w:r>
      <w:r w:rsidRPr="00D419C1">
        <w:rPr>
          <w:rFonts w:cs="Arial"/>
          <w:sz w:val="24"/>
          <w:szCs w:val="24"/>
          <w:lang w:val="en-US"/>
        </w:rPr>
        <w:t xml:space="preserve"> </w:t>
      </w:r>
      <w:r w:rsidRPr="00D419C1">
        <w:rPr>
          <w:rFonts w:eastAsia="Calibri" w:cs="Arial"/>
          <w:sz w:val="24"/>
          <w:szCs w:val="24"/>
          <w:lang w:val="en-US"/>
        </w:rPr>
        <w:t>possessed</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modest</w:t>
      </w:r>
      <w:r w:rsidRPr="00D419C1">
        <w:rPr>
          <w:rFonts w:cs="Arial"/>
          <w:sz w:val="24"/>
          <w:szCs w:val="24"/>
          <w:lang w:val="en-US"/>
        </w:rPr>
        <w:t xml:space="preserve">, </w:t>
      </w:r>
      <w:r w:rsidRPr="00D419C1">
        <w:rPr>
          <w:rFonts w:eastAsia="Calibri" w:cs="Arial"/>
          <w:sz w:val="24"/>
          <w:szCs w:val="24"/>
          <w:lang w:val="en-US"/>
        </w:rPr>
        <w:t>humble</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dispositions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what</w:t>
      </w:r>
      <w:r w:rsidRPr="00D419C1">
        <w:rPr>
          <w:rFonts w:cs="Arial"/>
          <w:sz w:val="24"/>
          <w:szCs w:val="24"/>
          <w:lang w:val="en-US"/>
        </w:rPr>
        <w:t xml:space="preserve"> </w:t>
      </w:r>
      <w:r w:rsidRPr="00D419C1">
        <w:rPr>
          <w:rFonts w:eastAsia="Calibri" w:cs="Arial"/>
          <w:sz w:val="24"/>
          <w:szCs w:val="24"/>
          <w:lang w:val="en-US"/>
        </w:rPr>
        <w:t>Sprat</w:t>
      </w:r>
      <w:r>
        <w:rPr>
          <w:rFonts w:eastAsia="Calibri" w:cs="Arial"/>
          <w:sz w:val="24"/>
          <w:szCs w:val="24"/>
          <w:lang w:val="en-US"/>
        </w:rPr>
        <w:t xml:space="preserve"> (1667: 46)</w:t>
      </w:r>
      <w:r w:rsidRPr="00D419C1">
        <w:rPr>
          <w:rFonts w:cs="Arial"/>
          <w:sz w:val="24"/>
          <w:szCs w:val="24"/>
          <w:lang w:val="en-US"/>
        </w:rPr>
        <w:t xml:space="preserve"> </w:t>
      </w:r>
      <w:r w:rsidRPr="00D419C1">
        <w:rPr>
          <w:rFonts w:eastAsia="Calibri" w:cs="Arial"/>
          <w:sz w:val="24"/>
          <w:szCs w:val="24"/>
          <w:lang w:val="en-US"/>
        </w:rPr>
        <w:t>dubs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Character</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True</w:t>
      </w:r>
      <w:r w:rsidRPr="00D419C1">
        <w:rPr>
          <w:rFonts w:cs="Arial"/>
          <w:sz w:val="24"/>
          <w:szCs w:val="24"/>
          <w:lang w:val="en-US"/>
        </w:rPr>
        <w:t xml:space="preserve"> </w:t>
      </w:r>
      <w:r w:rsidRPr="00D419C1">
        <w:rPr>
          <w:rFonts w:eastAsia="Calibri" w:cs="Arial"/>
          <w:sz w:val="24"/>
          <w:szCs w:val="24"/>
          <w:lang w:val="en-US"/>
        </w:rPr>
        <w:t>Philosopher</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Within</w:t>
      </w:r>
      <w:r w:rsidRPr="00D419C1">
        <w:rPr>
          <w:rFonts w:cs="Arial"/>
          <w:sz w:val="24"/>
          <w:szCs w:val="24"/>
          <w:lang w:val="en-US"/>
        </w:rPr>
        <w:t xml:space="preserve"> </w:t>
      </w:r>
      <w:r w:rsidRPr="00D419C1">
        <w:rPr>
          <w:rFonts w:eastAsia="Calibri" w:cs="Arial"/>
          <w:sz w:val="24"/>
          <w:szCs w:val="24"/>
          <w:lang w:val="en-US"/>
        </w:rPr>
        <w:t>these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countless</w:t>
      </w:r>
      <w:r w:rsidRPr="00D419C1">
        <w:rPr>
          <w:rFonts w:cs="Arial"/>
          <w:sz w:val="24"/>
          <w:szCs w:val="24"/>
          <w:lang w:val="en-US"/>
        </w:rPr>
        <w:t xml:space="preserve"> </w:t>
      </w:r>
      <w:r w:rsidRPr="00D419C1">
        <w:rPr>
          <w:rFonts w:eastAsia="Calibri" w:cs="Arial"/>
          <w:sz w:val="24"/>
          <w:szCs w:val="24"/>
          <w:lang w:val="en-US"/>
        </w:rPr>
        <w:t>similar</w:t>
      </w:r>
      <w:r w:rsidRPr="00D419C1">
        <w:rPr>
          <w:rFonts w:cs="Arial"/>
          <w:sz w:val="24"/>
          <w:szCs w:val="24"/>
          <w:lang w:val="en-US"/>
        </w:rPr>
        <w:t xml:space="preserve"> </w:t>
      </w:r>
      <w:r w:rsidRPr="00D419C1">
        <w:rPr>
          <w:rFonts w:eastAsia="Calibri" w:cs="Arial"/>
          <w:sz w:val="24"/>
          <w:szCs w:val="24"/>
          <w:lang w:val="en-US"/>
        </w:rPr>
        <w:t>remarks</w:t>
      </w:r>
      <w:r w:rsidRPr="00D419C1">
        <w:rPr>
          <w:rFonts w:cs="Arial"/>
          <w:sz w:val="24"/>
          <w:szCs w:val="24"/>
          <w:lang w:val="en-US"/>
        </w:rPr>
        <w:t xml:space="preserve">, </w:t>
      </w:r>
      <w:r w:rsidRPr="00D419C1">
        <w:rPr>
          <w:rFonts w:eastAsia="Calibri" w:cs="Arial"/>
          <w:sz w:val="24"/>
          <w:szCs w:val="24"/>
          <w:lang w:val="en-US"/>
        </w:rPr>
        <w:t>dogmatism</w:t>
      </w:r>
      <w:r w:rsidRPr="00D419C1">
        <w:rPr>
          <w:rFonts w:cs="Arial"/>
          <w:sz w:val="24"/>
          <w:szCs w:val="24"/>
          <w:lang w:val="en-US"/>
        </w:rPr>
        <w:t xml:space="preserve"> </w:t>
      </w:r>
      <w:r w:rsidRPr="00D419C1">
        <w:rPr>
          <w:rFonts w:eastAsia="Calibri" w:cs="Arial"/>
          <w:sz w:val="24"/>
          <w:szCs w:val="24"/>
          <w:lang w:val="en-US"/>
        </w:rPr>
        <w:t>emerges</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primary</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status</w:t>
      </w:r>
      <w:r w:rsidRPr="00D419C1">
        <w:rPr>
          <w:rFonts w:cs="Arial"/>
          <w:sz w:val="24"/>
          <w:szCs w:val="24"/>
          <w:lang w:val="en-US"/>
        </w:rPr>
        <w:t xml:space="preserve"> </w:t>
      </w:r>
      <w:r w:rsidRPr="00D419C1">
        <w:rPr>
          <w:rFonts w:eastAsia="Calibri" w:cs="Arial"/>
          <w:sz w:val="24"/>
          <w:szCs w:val="24"/>
          <w:lang w:val="en-US"/>
        </w:rPr>
        <w:t>justified</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relation</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underlying</w:t>
      </w:r>
      <w:r w:rsidRPr="00D419C1">
        <w:rPr>
          <w:rFonts w:cs="Arial"/>
          <w:sz w:val="24"/>
          <w:szCs w:val="24"/>
          <w:lang w:val="en-US"/>
        </w:rPr>
        <w:t xml:space="preserve"> </w:t>
      </w:r>
      <w:r w:rsidRPr="00D419C1">
        <w:rPr>
          <w:rFonts w:eastAsia="Calibri" w:cs="Arial"/>
          <w:sz w:val="24"/>
          <w:szCs w:val="24"/>
          <w:lang w:val="en-US"/>
        </w:rPr>
        <w:t>anthropology</w:t>
      </w:r>
      <w:r w:rsidRPr="00D419C1">
        <w:rPr>
          <w:rFonts w:cs="Arial"/>
          <w:sz w:val="24"/>
          <w:szCs w:val="24"/>
          <w:lang w:val="en-US"/>
        </w:rPr>
        <w:t>.</w:t>
      </w:r>
    </w:p>
    <w:p w14:paraId="28DE56F6"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Although</w:t>
      </w:r>
      <w:r w:rsidRPr="00D419C1">
        <w:rPr>
          <w:rFonts w:cs="Arial"/>
          <w:sz w:val="24"/>
          <w:szCs w:val="24"/>
          <w:lang w:val="en-US"/>
        </w:rPr>
        <w:t xml:space="preserve"> </w:t>
      </w:r>
      <w:r w:rsidRPr="00D419C1">
        <w:rPr>
          <w:rFonts w:eastAsia="Calibri" w:cs="Arial"/>
          <w:sz w:val="24"/>
          <w:szCs w:val="24"/>
          <w:lang w:val="en-US"/>
        </w:rPr>
        <w:t>no</w:t>
      </w:r>
      <w:r w:rsidRPr="00D419C1">
        <w:rPr>
          <w:rFonts w:cs="Arial"/>
          <w:sz w:val="24"/>
          <w:szCs w:val="24"/>
          <w:lang w:val="en-US"/>
        </w:rPr>
        <w:t xml:space="preserve"> </w:t>
      </w:r>
      <w:r w:rsidRPr="00D419C1">
        <w:rPr>
          <w:rFonts w:eastAsia="Calibri" w:cs="Arial"/>
          <w:sz w:val="24"/>
          <w:szCs w:val="24"/>
          <w:lang w:val="en-US"/>
        </w:rPr>
        <w:t>definitive</w:t>
      </w:r>
      <w:r w:rsidRPr="00D419C1">
        <w:rPr>
          <w:rFonts w:cs="Arial"/>
          <w:sz w:val="24"/>
          <w:szCs w:val="24"/>
          <w:lang w:val="en-US"/>
        </w:rPr>
        <w:t xml:space="preserve"> </w:t>
      </w:r>
      <w:r w:rsidRPr="00D419C1">
        <w:rPr>
          <w:rFonts w:eastAsia="Calibri" w:cs="Arial"/>
          <w:sz w:val="24"/>
          <w:szCs w:val="24"/>
          <w:lang w:val="en-US"/>
        </w:rPr>
        <w:t>conception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dogmatism</w:t>
      </w:r>
      <w:r w:rsidRPr="00D419C1">
        <w:rPr>
          <w:rFonts w:cs="Arial"/>
          <w:sz w:val="24"/>
          <w:szCs w:val="24"/>
          <w:lang w:val="en-US"/>
        </w:rPr>
        <w:t xml:space="preserve"> </w:t>
      </w:r>
      <w:r w:rsidRPr="00D419C1">
        <w:rPr>
          <w:rFonts w:eastAsia="Calibri" w:cs="Arial"/>
          <w:sz w:val="24"/>
          <w:szCs w:val="24"/>
          <w:lang w:val="en-US"/>
        </w:rPr>
        <w:t>prevailed</w:t>
      </w:r>
      <w:r w:rsidRPr="00D419C1">
        <w:rPr>
          <w:rFonts w:cs="Arial"/>
          <w:sz w:val="24"/>
          <w:szCs w:val="24"/>
          <w:lang w:val="en-US"/>
        </w:rPr>
        <w:t xml:space="preserve"> </w:t>
      </w:r>
      <w:r w:rsidRPr="00D419C1">
        <w:rPr>
          <w:rFonts w:eastAsia="Calibri" w:cs="Arial"/>
          <w:sz w:val="24"/>
          <w:szCs w:val="24"/>
          <w:lang w:val="en-US"/>
        </w:rPr>
        <w:t>during</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period</w:t>
      </w:r>
      <w:r w:rsidRPr="00D419C1">
        <w:rPr>
          <w:rFonts w:cs="Arial"/>
          <w:sz w:val="24"/>
          <w:szCs w:val="24"/>
          <w:lang w:val="en-US"/>
        </w:rPr>
        <w:t xml:space="preserve">, </w:t>
      </w:r>
      <w:r w:rsidRPr="00D419C1">
        <w:rPr>
          <w:rFonts w:eastAsia="Calibri" w:cs="Arial"/>
          <w:sz w:val="24"/>
          <w:szCs w:val="24"/>
          <w:lang w:val="en-US"/>
        </w:rPr>
        <w:t>its</w:t>
      </w:r>
      <w:r w:rsidRPr="00D419C1">
        <w:rPr>
          <w:rFonts w:cs="Arial"/>
          <w:sz w:val="24"/>
          <w:szCs w:val="24"/>
          <w:lang w:val="en-US"/>
        </w:rPr>
        <w:t xml:space="preserve"> </w:t>
      </w:r>
      <w:r w:rsidRPr="00D419C1">
        <w:rPr>
          <w:rFonts w:eastAsia="Calibri" w:cs="Arial"/>
          <w:sz w:val="24"/>
          <w:szCs w:val="24"/>
          <w:lang w:val="en-US"/>
        </w:rPr>
        <w:t>general</w:t>
      </w:r>
      <w:r w:rsidRPr="00D419C1">
        <w:rPr>
          <w:rFonts w:cs="Arial"/>
          <w:sz w:val="24"/>
          <w:szCs w:val="24"/>
          <w:lang w:val="en-US"/>
        </w:rPr>
        <w:t xml:space="preserve"> </w:t>
      </w:r>
      <w:r w:rsidRPr="00D419C1">
        <w:rPr>
          <w:rFonts w:eastAsia="Calibri" w:cs="Arial"/>
          <w:sz w:val="24"/>
          <w:szCs w:val="24"/>
          <w:lang w:val="en-US"/>
        </w:rPr>
        <w:t>features</w:t>
      </w:r>
      <w:r w:rsidRPr="00D419C1">
        <w:rPr>
          <w:rFonts w:cs="Arial"/>
          <w:sz w:val="24"/>
          <w:szCs w:val="24"/>
          <w:lang w:val="en-US"/>
        </w:rPr>
        <w:t xml:space="preserve"> </w:t>
      </w:r>
      <w:r w:rsidRPr="00D419C1">
        <w:rPr>
          <w:rFonts w:eastAsia="Calibri" w:cs="Arial"/>
          <w:sz w:val="24"/>
          <w:szCs w:val="24"/>
          <w:lang w:val="en-US"/>
        </w:rPr>
        <w:t>were</w:t>
      </w:r>
      <w:r w:rsidRPr="00D419C1">
        <w:rPr>
          <w:rFonts w:cs="Arial"/>
          <w:sz w:val="24"/>
          <w:szCs w:val="24"/>
          <w:lang w:val="en-US"/>
        </w:rPr>
        <w:t xml:space="preserve"> </w:t>
      </w:r>
      <w:r w:rsidRPr="00D419C1">
        <w:rPr>
          <w:rFonts w:eastAsia="Calibri" w:cs="Arial"/>
          <w:sz w:val="24"/>
          <w:szCs w:val="24"/>
          <w:lang w:val="en-US"/>
        </w:rPr>
        <w:t>well</w:t>
      </w:r>
      <w:r w:rsidRPr="00D419C1">
        <w:rPr>
          <w:rFonts w:cs="Arial"/>
          <w:sz w:val="24"/>
          <w:szCs w:val="24"/>
          <w:lang w:val="en-US"/>
        </w:rPr>
        <w:t>-</w:t>
      </w:r>
      <w:r w:rsidRPr="00D419C1">
        <w:rPr>
          <w:rFonts w:eastAsia="Calibri" w:cs="Arial"/>
          <w:sz w:val="24"/>
          <w:szCs w:val="24"/>
          <w:lang w:val="en-US"/>
        </w:rPr>
        <w:t>established</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dogmatic</w:t>
      </w:r>
      <w:r w:rsidRPr="00D419C1">
        <w:rPr>
          <w:rFonts w:cs="Arial"/>
          <w:sz w:val="24"/>
          <w:szCs w:val="24"/>
          <w:lang w:val="en-US"/>
        </w:rPr>
        <w:t xml:space="preserve"> </w:t>
      </w:r>
      <w:r w:rsidRPr="00D419C1">
        <w:rPr>
          <w:rFonts w:eastAsia="Calibri" w:cs="Arial"/>
          <w:sz w:val="24"/>
          <w:szCs w:val="24"/>
          <w:lang w:val="en-US"/>
        </w:rPr>
        <w:t>person</w:t>
      </w:r>
      <w:r w:rsidRPr="00D419C1">
        <w:rPr>
          <w:rFonts w:cs="Arial"/>
          <w:sz w:val="24"/>
          <w:szCs w:val="24"/>
          <w:lang w:val="en-US"/>
        </w:rPr>
        <w:t xml:space="preserve"> </w:t>
      </w:r>
      <w:r w:rsidRPr="00D419C1">
        <w:rPr>
          <w:rFonts w:eastAsia="Calibri" w:cs="Arial"/>
          <w:sz w:val="24"/>
          <w:szCs w:val="24"/>
          <w:lang w:val="en-US"/>
        </w:rPr>
        <w:t>refuses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engage</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views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criticisms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others</w:t>
      </w:r>
      <w:r w:rsidRPr="00D419C1">
        <w:rPr>
          <w:rFonts w:cs="Arial"/>
          <w:sz w:val="24"/>
          <w:szCs w:val="24"/>
          <w:lang w:val="en-US"/>
        </w:rPr>
        <w:t xml:space="preserve">, </w:t>
      </w:r>
      <w:r w:rsidRPr="00D419C1">
        <w:rPr>
          <w:rFonts w:eastAsia="Calibri" w:cs="Arial"/>
          <w:sz w:val="24"/>
          <w:szCs w:val="24"/>
          <w:lang w:val="en-US"/>
        </w:rPr>
        <w:t>they</w:t>
      </w:r>
      <w:r w:rsidRPr="00D419C1">
        <w:rPr>
          <w:rFonts w:cs="Arial"/>
          <w:sz w:val="24"/>
          <w:szCs w:val="24"/>
          <w:lang w:val="en-US"/>
        </w:rPr>
        <w:t xml:space="preserve"> </w:t>
      </w:r>
      <w:r w:rsidRPr="00D419C1">
        <w:rPr>
          <w:rFonts w:eastAsia="Calibri" w:cs="Arial"/>
          <w:sz w:val="24"/>
          <w:szCs w:val="24"/>
          <w:lang w:val="en-US"/>
        </w:rPr>
        <w:t>assert</w:t>
      </w:r>
      <w:r w:rsidRPr="00D419C1">
        <w:rPr>
          <w:rFonts w:cs="Arial"/>
          <w:sz w:val="24"/>
          <w:szCs w:val="24"/>
          <w:lang w:val="en-US"/>
        </w:rPr>
        <w:t xml:space="preserve"> </w:t>
      </w:r>
      <w:r w:rsidRPr="00D419C1">
        <w:rPr>
          <w:rFonts w:eastAsia="Calibri" w:cs="Arial"/>
          <w:sz w:val="24"/>
          <w:szCs w:val="24"/>
          <w:lang w:val="en-US"/>
        </w:rPr>
        <w:t>beyond</w:t>
      </w:r>
      <w:r w:rsidRPr="00D419C1">
        <w:rPr>
          <w:rFonts w:cs="Arial"/>
          <w:sz w:val="24"/>
          <w:szCs w:val="24"/>
          <w:lang w:val="en-US"/>
        </w:rPr>
        <w:t xml:space="preserve"> </w:t>
      </w:r>
      <w:r w:rsidRPr="00D419C1">
        <w:rPr>
          <w:rFonts w:eastAsia="Calibri" w:cs="Arial"/>
          <w:sz w:val="24"/>
          <w:szCs w:val="24"/>
          <w:lang w:val="en-US"/>
        </w:rPr>
        <w:t>what</w:t>
      </w:r>
      <w:r w:rsidRPr="00D419C1">
        <w:rPr>
          <w:rFonts w:cs="Arial"/>
          <w:sz w:val="24"/>
          <w:szCs w:val="24"/>
          <w:lang w:val="en-US"/>
        </w:rPr>
        <w:t xml:space="preserve"> </w:t>
      </w:r>
      <w:r w:rsidRPr="00D419C1">
        <w:rPr>
          <w:rFonts w:eastAsia="Calibri" w:cs="Arial"/>
          <w:sz w:val="24"/>
          <w:szCs w:val="24"/>
          <w:lang w:val="en-US"/>
        </w:rPr>
        <w:t>they</w:t>
      </w:r>
      <w:r w:rsidRPr="00D419C1">
        <w:rPr>
          <w:rFonts w:cs="Arial"/>
          <w:sz w:val="24"/>
          <w:szCs w:val="24"/>
          <w:lang w:val="en-US"/>
        </w:rPr>
        <w:t xml:space="preserve"> </w:t>
      </w:r>
      <w:r w:rsidRPr="00D419C1">
        <w:rPr>
          <w:rFonts w:eastAsia="Calibri" w:cs="Arial"/>
          <w:sz w:val="24"/>
          <w:szCs w:val="24"/>
          <w:lang w:val="en-US"/>
        </w:rPr>
        <w:t>can</w:t>
      </w:r>
      <w:r w:rsidRPr="00D419C1">
        <w:rPr>
          <w:rFonts w:cs="Arial"/>
          <w:sz w:val="24"/>
          <w:szCs w:val="24"/>
          <w:lang w:val="en-US"/>
        </w:rPr>
        <w:t xml:space="preserve"> </w:t>
      </w:r>
      <w:r w:rsidRPr="00D419C1">
        <w:rPr>
          <w:rFonts w:eastAsia="Calibri" w:cs="Arial"/>
          <w:sz w:val="24"/>
          <w:szCs w:val="24"/>
          <w:lang w:val="en-US"/>
        </w:rPr>
        <w:t>establish</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they</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not</w:t>
      </w:r>
      <w:r w:rsidRPr="00D419C1">
        <w:rPr>
          <w:rFonts w:cs="Arial"/>
          <w:sz w:val="24"/>
          <w:szCs w:val="24"/>
          <w:lang w:val="en-US"/>
        </w:rPr>
        <w:t xml:space="preserve"> </w:t>
      </w:r>
      <w:r w:rsidRPr="00D419C1">
        <w:rPr>
          <w:rFonts w:eastAsia="Calibri" w:cs="Arial"/>
          <w:sz w:val="24"/>
          <w:szCs w:val="24"/>
          <w:lang w:val="en-US"/>
        </w:rPr>
        <w:t>able</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properly</w:t>
      </w:r>
      <w:r w:rsidRPr="00D419C1">
        <w:rPr>
          <w:rFonts w:cs="Arial"/>
          <w:sz w:val="24"/>
          <w:szCs w:val="24"/>
          <w:lang w:val="en-US"/>
        </w:rPr>
        <w:t xml:space="preserve"> </w:t>
      </w:r>
      <w:r w:rsidRPr="00D419C1">
        <w:rPr>
          <w:rFonts w:eastAsia="Calibri" w:cs="Arial"/>
          <w:sz w:val="24"/>
          <w:szCs w:val="24"/>
          <w:lang w:val="en-US"/>
        </w:rPr>
        <w:t>detect</w:t>
      </w:r>
      <w:r w:rsidRPr="00D419C1">
        <w:rPr>
          <w:rFonts w:cs="Arial"/>
          <w:sz w:val="24"/>
          <w:szCs w:val="24"/>
          <w:lang w:val="en-US"/>
        </w:rPr>
        <w:t xml:space="preserve"> </w:t>
      </w:r>
      <w:r w:rsidRPr="00D419C1">
        <w:rPr>
          <w:rFonts w:eastAsia="Calibri" w:cs="Arial"/>
          <w:sz w:val="24"/>
          <w:szCs w:val="24"/>
          <w:lang w:val="en-US"/>
        </w:rPr>
        <w:t>deficiencies</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knowledge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understanding</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has</w:t>
      </w:r>
      <w:r w:rsidRPr="00D419C1">
        <w:rPr>
          <w:rFonts w:cs="Arial"/>
          <w:sz w:val="24"/>
          <w:szCs w:val="24"/>
          <w:lang w:val="en-US"/>
        </w:rPr>
        <w:t xml:space="preserve"> </w:t>
      </w:r>
      <w:r w:rsidRPr="00D419C1">
        <w:rPr>
          <w:rFonts w:eastAsia="Calibri" w:cs="Arial"/>
          <w:sz w:val="24"/>
          <w:szCs w:val="24"/>
          <w:lang w:val="en-US"/>
        </w:rPr>
        <w:t>various</w:t>
      </w:r>
      <w:r w:rsidRPr="00D419C1">
        <w:rPr>
          <w:rFonts w:cs="Arial"/>
          <w:sz w:val="24"/>
          <w:szCs w:val="24"/>
          <w:lang w:val="en-US"/>
        </w:rPr>
        <w:t xml:space="preserve"> </w:t>
      </w:r>
      <w:r w:rsidRPr="00D419C1">
        <w:rPr>
          <w:rFonts w:eastAsia="Calibri" w:cs="Arial"/>
          <w:sz w:val="24"/>
          <w:szCs w:val="24"/>
          <w:lang w:val="en-US"/>
        </w:rPr>
        <w:t>bad</w:t>
      </w:r>
      <w:r w:rsidRPr="00D419C1">
        <w:rPr>
          <w:rFonts w:cs="Arial"/>
          <w:sz w:val="24"/>
          <w:szCs w:val="24"/>
          <w:lang w:val="en-US"/>
        </w:rPr>
        <w:t xml:space="preserve"> </w:t>
      </w:r>
      <w:r w:rsidRPr="00D419C1">
        <w:rPr>
          <w:rFonts w:eastAsia="Calibri" w:cs="Arial"/>
          <w:sz w:val="24"/>
          <w:szCs w:val="24"/>
          <w:lang w:val="en-US"/>
        </w:rPr>
        <w:t>effects</w:t>
      </w:r>
      <w:r w:rsidRPr="00D419C1">
        <w:rPr>
          <w:rFonts w:cs="Arial"/>
          <w:sz w:val="24"/>
          <w:szCs w:val="24"/>
          <w:lang w:val="en-US"/>
        </w:rPr>
        <w:t xml:space="preserve"> </w:t>
      </w:r>
      <w:r w:rsidRPr="00D419C1">
        <w:rPr>
          <w:rFonts w:eastAsia="Calibri" w:cs="Arial"/>
          <w:sz w:val="24"/>
          <w:szCs w:val="24"/>
          <w:lang w:val="en-US"/>
        </w:rPr>
        <w:t>on</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y</w:t>
      </w:r>
      <w:r w:rsidRPr="00D419C1">
        <w:rPr>
          <w:rFonts w:cs="Arial"/>
          <w:sz w:val="24"/>
          <w:szCs w:val="24"/>
          <w:lang w:val="en-US"/>
        </w:rPr>
        <w:t>—</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instance</w:t>
      </w:r>
      <w:r w:rsidRPr="00D419C1">
        <w:rPr>
          <w:rFonts w:cs="Arial"/>
          <w:sz w:val="24"/>
          <w:szCs w:val="24"/>
          <w:lang w:val="en-US"/>
        </w:rPr>
        <w:t xml:space="preserve">, </w:t>
      </w:r>
      <w:r w:rsidRPr="00D419C1">
        <w:rPr>
          <w:rFonts w:eastAsia="Calibri" w:cs="Arial"/>
          <w:sz w:val="24"/>
          <w:szCs w:val="24"/>
          <w:lang w:val="en-US"/>
        </w:rPr>
        <w:t>dogmatic</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ers</w:t>
      </w:r>
      <w:r w:rsidRPr="00D419C1">
        <w:rPr>
          <w:rFonts w:cs="Arial"/>
          <w:sz w:val="24"/>
          <w:szCs w:val="24"/>
          <w:lang w:val="en-US"/>
        </w:rPr>
        <w:t xml:space="preserve"> </w:t>
      </w:r>
      <w:r w:rsidRPr="00D419C1">
        <w:rPr>
          <w:rFonts w:eastAsia="Calibri" w:cs="Arial"/>
          <w:sz w:val="24"/>
          <w:szCs w:val="24"/>
          <w:lang w:val="en-US"/>
        </w:rPr>
        <w:t>fail</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reconsider</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views</w:t>
      </w:r>
      <w:r w:rsidRPr="00D419C1">
        <w:rPr>
          <w:rFonts w:cs="Arial"/>
          <w:sz w:val="24"/>
          <w:szCs w:val="24"/>
          <w:lang w:val="en-US"/>
        </w:rPr>
        <w:t xml:space="preserve"> </w:t>
      </w:r>
      <w:r w:rsidRPr="00D419C1">
        <w:rPr>
          <w:rFonts w:eastAsia="Calibri" w:cs="Arial"/>
          <w:sz w:val="24"/>
          <w:szCs w:val="24"/>
          <w:lang w:val="en-US"/>
        </w:rPr>
        <w:t>when</w:t>
      </w:r>
      <w:r w:rsidRPr="00D419C1">
        <w:rPr>
          <w:rFonts w:cs="Arial"/>
          <w:sz w:val="24"/>
          <w:szCs w:val="24"/>
          <w:lang w:val="en-US"/>
        </w:rPr>
        <w:t xml:space="preserve"> </w:t>
      </w:r>
      <w:r w:rsidRPr="00D419C1">
        <w:rPr>
          <w:rFonts w:eastAsia="Calibri" w:cs="Arial"/>
          <w:sz w:val="24"/>
          <w:szCs w:val="24"/>
          <w:lang w:val="en-US"/>
        </w:rPr>
        <w:t>good</w:t>
      </w:r>
      <w:r w:rsidRPr="00D419C1">
        <w:rPr>
          <w:rFonts w:cs="Arial"/>
          <w:sz w:val="24"/>
          <w:szCs w:val="24"/>
          <w:lang w:val="en-US"/>
        </w:rPr>
        <w:t xml:space="preserve"> </w:t>
      </w:r>
      <w:r w:rsidRPr="00D419C1">
        <w:rPr>
          <w:rFonts w:eastAsia="Calibri" w:cs="Arial"/>
          <w:sz w:val="24"/>
          <w:szCs w:val="24"/>
          <w:lang w:val="en-US"/>
        </w:rPr>
        <w:t>reasons</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given</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doing</w:t>
      </w:r>
      <w:r w:rsidRPr="00D419C1">
        <w:rPr>
          <w:rFonts w:cs="Arial"/>
          <w:sz w:val="24"/>
          <w:szCs w:val="24"/>
          <w:lang w:val="en-US"/>
        </w:rPr>
        <w:t xml:space="preserve"> </w:t>
      </w:r>
      <w:r w:rsidRPr="00D419C1">
        <w:rPr>
          <w:rFonts w:eastAsia="Calibri" w:cs="Arial"/>
          <w:sz w:val="24"/>
          <w:szCs w:val="24"/>
          <w:lang w:val="en-US"/>
        </w:rPr>
        <w:t>so</w:t>
      </w:r>
      <w:r w:rsidRPr="00D419C1">
        <w:rPr>
          <w:rFonts w:cs="Arial"/>
          <w:sz w:val="24"/>
          <w:szCs w:val="24"/>
          <w:lang w:val="en-US"/>
        </w:rPr>
        <w:t xml:space="preserve">, </w:t>
      </w:r>
      <w:r w:rsidRPr="00D419C1">
        <w:rPr>
          <w:rFonts w:eastAsia="Calibri" w:cs="Arial"/>
          <w:sz w:val="24"/>
          <w:szCs w:val="24"/>
          <w:lang w:val="en-US"/>
        </w:rPr>
        <w:t>hence</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importance</w:t>
      </w:r>
      <w:r w:rsidRPr="00D419C1">
        <w:rPr>
          <w:rFonts w:cs="Arial"/>
          <w:sz w:val="24"/>
          <w:szCs w:val="24"/>
          <w:lang w:val="en-US"/>
        </w:rPr>
        <w:t xml:space="preserve"> </w:t>
      </w:r>
      <w:r w:rsidRPr="00D419C1">
        <w:rPr>
          <w:rFonts w:eastAsia="Calibri" w:cs="Arial"/>
          <w:sz w:val="24"/>
          <w:szCs w:val="24"/>
          <w:lang w:val="en-US"/>
        </w:rPr>
        <w:t>placed</w:t>
      </w:r>
      <w:r w:rsidRPr="00D419C1">
        <w:rPr>
          <w:rFonts w:cs="Arial"/>
          <w:sz w:val="24"/>
          <w:szCs w:val="24"/>
          <w:lang w:val="en-US"/>
        </w:rPr>
        <w:t xml:space="preserve"> </w:t>
      </w:r>
      <w:r w:rsidRPr="00D419C1">
        <w:rPr>
          <w:rFonts w:eastAsia="Calibri" w:cs="Arial"/>
          <w:sz w:val="24"/>
          <w:szCs w:val="24"/>
          <w:lang w:val="en-US"/>
        </w:rPr>
        <w:t>on</w:t>
      </w:r>
      <w:r w:rsidRPr="00D419C1">
        <w:rPr>
          <w:rFonts w:cs="Arial"/>
          <w:sz w:val="24"/>
          <w:szCs w:val="24"/>
          <w:lang w:val="en-US"/>
        </w:rPr>
        <w:t xml:space="preserve"> </w:t>
      </w:r>
      <w:r w:rsidRPr="00D419C1">
        <w:rPr>
          <w:rFonts w:eastAsia="Calibri" w:cs="Arial"/>
          <w:sz w:val="24"/>
          <w:szCs w:val="24"/>
          <w:lang w:val="en-US"/>
        </w:rPr>
        <w:t>both</w:t>
      </w:r>
      <w:r w:rsidRPr="00D419C1">
        <w:rPr>
          <w:rFonts w:cs="Arial"/>
          <w:sz w:val="24"/>
          <w:szCs w:val="24"/>
          <w:lang w:val="en-US"/>
        </w:rPr>
        <w:t xml:space="preserve"> </w:t>
      </w:r>
      <w:r w:rsidRPr="00D419C1">
        <w:rPr>
          <w:rFonts w:eastAsia="Calibri" w:cs="Arial"/>
          <w:sz w:val="24"/>
          <w:szCs w:val="24"/>
          <w:lang w:val="en-US"/>
        </w:rPr>
        <w:t>empiricism</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collective</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y</w:t>
      </w:r>
      <w:r w:rsidRPr="00D419C1">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dogmatism</w:t>
      </w:r>
      <w:r w:rsidRPr="00D419C1">
        <w:rPr>
          <w:rFonts w:cs="Arial"/>
          <w:sz w:val="24"/>
          <w:szCs w:val="24"/>
          <w:lang w:val="en-US"/>
        </w:rPr>
        <w:t xml:space="preserve"> </w:t>
      </w:r>
      <w:r w:rsidRPr="00D419C1">
        <w:rPr>
          <w:rFonts w:eastAsia="Calibri" w:cs="Arial"/>
          <w:sz w:val="24"/>
          <w:szCs w:val="24"/>
          <w:lang w:val="en-US"/>
        </w:rPr>
        <w:t>also</w:t>
      </w:r>
      <w:r w:rsidRPr="00D419C1">
        <w:rPr>
          <w:rFonts w:cs="Arial"/>
          <w:sz w:val="24"/>
          <w:szCs w:val="24"/>
          <w:lang w:val="en-US"/>
        </w:rPr>
        <w:t xml:space="preserve"> </w:t>
      </w:r>
      <w:r w:rsidRPr="00D419C1">
        <w:rPr>
          <w:rFonts w:eastAsia="Calibri" w:cs="Arial"/>
          <w:sz w:val="24"/>
          <w:szCs w:val="24"/>
          <w:lang w:val="en-US"/>
        </w:rPr>
        <w:t>reflects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bad</w:t>
      </w:r>
      <w:r w:rsidRPr="00D419C1">
        <w:rPr>
          <w:rFonts w:cs="Arial"/>
          <w:sz w:val="24"/>
          <w:szCs w:val="24"/>
          <w:lang w:val="en-US"/>
        </w:rPr>
        <w:t xml:space="preserve"> </w:t>
      </w:r>
      <w:r w:rsidRPr="00D419C1">
        <w:rPr>
          <w:rFonts w:eastAsia="Calibri" w:cs="Arial"/>
          <w:sz w:val="24"/>
          <w:szCs w:val="24"/>
          <w:lang w:val="en-US"/>
        </w:rPr>
        <w:t>psychology</w:t>
      </w:r>
      <w:r w:rsidRPr="00D419C1">
        <w:rPr>
          <w:rFonts w:cs="Arial"/>
          <w:sz w:val="24"/>
          <w:szCs w:val="24"/>
          <w:lang w:val="en-US"/>
        </w:rPr>
        <w:t xml:space="preserve">, </w:t>
      </w:r>
      <w:r w:rsidRPr="00D419C1">
        <w:rPr>
          <w:rFonts w:eastAsia="Calibri" w:cs="Arial"/>
          <w:sz w:val="24"/>
          <w:szCs w:val="24"/>
          <w:lang w:val="en-US"/>
        </w:rPr>
        <w:t>since</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entails</w:t>
      </w:r>
      <w:r w:rsidRPr="00D419C1">
        <w:rPr>
          <w:rFonts w:cs="Arial"/>
          <w:sz w:val="24"/>
          <w:szCs w:val="24"/>
          <w:lang w:val="en-US"/>
        </w:rPr>
        <w:t xml:space="preserve"> </w:t>
      </w:r>
      <w:r w:rsidRPr="00D419C1">
        <w:rPr>
          <w:rFonts w:eastAsia="Calibri" w:cs="Arial"/>
          <w:sz w:val="24"/>
          <w:szCs w:val="24"/>
          <w:lang w:val="en-US"/>
        </w:rPr>
        <w:t>ignorance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one</w:t>
      </w:r>
      <w:r>
        <w:rPr>
          <w:rFonts w:cs="Arial"/>
          <w:sz w:val="24"/>
          <w:szCs w:val="24"/>
          <w:lang w:val="en-US"/>
        </w:rPr>
        <w:t>’s</w:t>
      </w:r>
      <w:r w:rsidRPr="00D419C1">
        <w:rPr>
          <w:rFonts w:cs="Arial"/>
          <w:sz w:val="24"/>
          <w:szCs w:val="24"/>
          <w:lang w:val="en-US"/>
        </w:rPr>
        <w:t xml:space="preserve"> </w:t>
      </w:r>
      <w:r w:rsidRPr="00D419C1">
        <w:rPr>
          <w:rFonts w:eastAsia="Calibri" w:cs="Arial"/>
          <w:sz w:val="24"/>
          <w:szCs w:val="24"/>
          <w:lang w:val="en-US"/>
        </w:rPr>
        <w:t>capacities</w:t>
      </w:r>
      <w:r w:rsidRPr="00D419C1">
        <w:rPr>
          <w:rFonts w:cs="Arial"/>
          <w:sz w:val="24"/>
          <w:szCs w:val="24"/>
          <w:lang w:val="en-US"/>
        </w:rPr>
        <w:t xml:space="preserve">, </w:t>
      </w:r>
      <w:r>
        <w:rPr>
          <w:rFonts w:cs="Arial"/>
          <w:sz w:val="24"/>
          <w:szCs w:val="24"/>
          <w:lang w:val="en-US"/>
        </w:rPr>
        <w:t xml:space="preserve">what </w:t>
      </w:r>
      <w:r w:rsidRPr="00D419C1">
        <w:rPr>
          <w:rFonts w:eastAsia="Calibri" w:cs="Arial"/>
          <w:sz w:val="24"/>
          <w:szCs w:val="24"/>
          <w:lang w:val="en-US"/>
        </w:rPr>
        <w:t>Corneanu</w:t>
      </w:r>
      <w:r w:rsidRPr="00D419C1">
        <w:rPr>
          <w:rFonts w:cs="Arial"/>
          <w:sz w:val="24"/>
          <w:szCs w:val="24"/>
          <w:lang w:val="en-US"/>
        </w:rPr>
        <w:t xml:space="preserve"> </w:t>
      </w:r>
      <w:r>
        <w:rPr>
          <w:rFonts w:cs="Arial"/>
          <w:sz w:val="24"/>
          <w:szCs w:val="24"/>
          <w:lang w:val="en-US"/>
        </w:rPr>
        <w:t xml:space="preserve">(2011: 98) calls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stubborn</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misevaluation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ourselves</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Many</w:t>
      </w:r>
      <w:r w:rsidRPr="00D419C1">
        <w:rPr>
          <w:rFonts w:cs="Arial"/>
          <w:sz w:val="24"/>
          <w:szCs w:val="24"/>
          <w:lang w:val="en-US"/>
        </w:rPr>
        <w:t xml:space="preserve"> </w:t>
      </w:r>
      <w:r w:rsidRPr="00D419C1">
        <w:rPr>
          <w:rFonts w:eastAsia="Calibri" w:cs="Arial"/>
          <w:sz w:val="24"/>
          <w:szCs w:val="24"/>
          <w:lang w:val="en-US"/>
        </w:rPr>
        <w:t>early</w:t>
      </w:r>
      <w:r w:rsidRPr="00D419C1">
        <w:rPr>
          <w:rFonts w:cs="Arial"/>
          <w:sz w:val="24"/>
          <w:szCs w:val="24"/>
          <w:lang w:val="en-US"/>
        </w:rPr>
        <w:t xml:space="preserve"> </w:t>
      </w:r>
      <w:r w:rsidRPr="00D419C1">
        <w:rPr>
          <w:rFonts w:eastAsia="Calibri" w:cs="Arial"/>
          <w:sz w:val="24"/>
          <w:szCs w:val="24"/>
          <w:lang w:val="en-US"/>
        </w:rPr>
        <w:t>modern</w:t>
      </w:r>
      <w:r w:rsidRPr="00D419C1">
        <w:rPr>
          <w:rFonts w:cs="Arial"/>
          <w:sz w:val="24"/>
          <w:szCs w:val="24"/>
          <w:lang w:val="en-US"/>
        </w:rPr>
        <w:t xml:space="preserve"> </w:t>
      </w:r>
      <w:r w:rsidRPr="00D419C1">
        <w:rPr>
          <w:rFonts w:eastAsia="Calibri" w:cs="Arial"/>
          <w:sz w:val="24"/>
          <w:szCs w:val="24"/>
          <w:lang w:val="en-US"/>
        </w:rPr>
        <w:t>natural</w:t>
      </w:r>
      <w:r w:rsidRPr="00D419C1">
        <w:rPr>
          <w:rFonts w:cs="Arial"/>
          <w:sz w:val="24"/>
          <w:szCs w:val="24"/>
          <w:lang w:val="en-US"/>
        </w:rPr>
        <w:t xml:space="preserve"> </w:t>
      </w:r>
      <w:r w:rsidRPr="00D419C1">
        <w:rPr>
          <w:rFonts w:eastAsia="Calibri" w:cs="Arial"/>
          <w:sz w:val="24"/>
          <w:szCs w:val="24"/>
          <w:lang w:val="en-US"/>
        </w:rPr>
        <w:t>philosophical</w:t>
      </w:r>
      <w:r w:rsidRPr="00D419C1">
        <w:rPr>
          <w:rFonts w:cs="Arial"/>
          <w:sz w:val="24"/>
          <w:szCs w:val="24"/>
          <w:lang w:val="en-US"/>
        </w:rPr>
        <w:t xml:space="preserve"> </w:t>
      </w:r>
      <w:r w:rsidRPr="00D419C1">
        <w:rPr>
          <w:rFonts w:eastAsia="Calibri" w:cs="Arial"/>
          <w:sz w:val="24"/>
          <w:szCs w:val="24"/>
          <w:lang w:val="en-US"/>
        </w:rPr>
        <w:t>practices</w:t>
      </w:r>
      <w:r w:rsidRPr="00D419C1">
        <w:rPr>
          <w:rFonts w:cs="Arial"/>
          <w:sz w:val="24"/>
          <w:szCs w:val="24"/>
          <w:lang w:val="en-US"/>
        </w:rPr>
        <w:t xml:space="preserve"> </w:t>
      </w:r>
      <w:r w:rsidRPr="00D419C1">
        <w:rPr>
          <w:rFonts w:eastAsia="Calibri" w:cs="Arial"/>
          <w:sz w:val="24"/>
          <w:szCs w:val="24"/>
          <w:lang w:val="en-US"/>
        </w:rPr>
        <w:t>were</w:t>
      </w:r>
      <w:r w:rsidRPr="00D419C1">
        <w:rPr>
          <w:rFonts w:cs="Arial"/>
          <w:sz w:val="24"/>
          <w:szCs w:val="24"/>
          <w:lang w:val="en-US"/>
        </w:rPr>
        <w:t xml:space="preserve"> </w:t>
      </w:r>
      <w:r w:rsidRPr="00D419C1">
        <w:rPr>
          <w:rFonts w:eastAsia="Calibri" w:cs="Arial"/>
          <w:sz w:val="24"/>
          <w:szCs w:val="24"/>
          <w:lang w:val="en-US"/>
        </w:rPr>
        <w:t>intended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nullify</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correct</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innate</w:t>
      </w:r>
      <w:r w:rsidRPr="00D419C1">
        <w:rPr>
          <w:rFonts w:cs="Arial"/>
          <w:sz w:val="24"/>
          <w:szCs w:val="24"/>
          <w:lang w:val="en-US"/>
        </w:rPr>
        <w:t xml:space="preserve"> </w:t>
      </w:r>
      <w:r w:rsidRPr="00D419C1">
        <w:rPr>
          <w:rFonts w:eastAsia="Calibri" w:cs="Arial"/>
          <w:sz w:val="24"/>
          <w:szCs w:val="24"/>
          <w:lang w:val="en-US"/>
        </w:rPr>
        <w:t>susceptibility</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dogmatism</w:t>
      </w:r>
      <w:r w:rsidRPr="00D419C1">
        <w:rPr>
          <w:rFonts w:cs="Arial"/>
          <w:sz w:val="24"/>
          <w:szCs w:val="24"/>
          <w:lang w:val="en-US"/>
        </w:rPr>
        <w:t xml:space="preserve">, </w:t>
      </w: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complex</w:t>
      </w:r>
      <w:r w:rsidRPr="00D419C1">
        <w:rPr>
          <w:rFonts w:cs="Arial"/>
          <w:sz w:val="24"/>
          <w:szCs w:val="24"/>
          <w:lang w:val="en-US"/>
        </w:rPr>
        <w:t xml:space="preserve"> </w:t>
      </w:r>
      <w:r w:rsidRPr="00D419C1">
        <w:rPr>
          <w:rFonts w:eastAsia="Calibri" w:cs="Arial"/>
          <w:sz w:val="24"/>
          <w:szCs w:val="24"/>
          <w:lang w:val="en-US"/>
        </w:rPr>
        <w:t>array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rules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assent</w:t>
      </w:r>
      <w:r>
        <w:rPr>
          <w:rFonts w:cs="Arial"/>
          <w:sz w:val="24"/>
          <w:szCs w:val="24"/>
          <w:lang w:val="en-US"/>
        </w:rPr>
        <w:t>”</w:t>
      </w:r>
      <w:r w:rsidRPr="00D419C1">
        <w:rPr>
          <w:rFonts w:cs="Arial"/>
          <w:sz w:val="24"/>
          <w:szCs w:val="24"/>
          <w:lang w:val="en-US"/>
        </w:rPr>
        <w:t xml:space="preserve"> to </w:t>
      </w:r>
      <w:r w:rsidRPr="00D419C1">
        <w:rPr>
          <w:rFonts w:eastAsia="Calibri" w:cs="Arial"/>
          <w:sz w:val="24"/>
          <w:szCs w:val="24"/>
          <w:lang w:val="en-US"/>
        </w:rPr>
        <w:t>govern</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relations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claims</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susceptibility</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dogmatism</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course</w:t>
      </w:r>
      <w:r w:rsidRPr="00D419C1">
        <w:rPr>
          <w:rFonts w:cs="Arial"/>
          <w:sz w:val="24"/>
          <w:szCs w:val="24"/>
          <w:lang w:val="en-US"/>
        </w:rPr>
        <w:t xml:space="preserve">, </w:t>
      </w:r>
      <w:r w:rsidRPr="00D419C1">
        <w:rPr>
          <w:rFonts w:eastAsia="Calibri" w:cs="Arial"/>
          <w:sz w:val="24"/>
          <w:szCs w:val="24"/>
          <w:lang w:val="en-US"/>
        </w:rPr>
        <w:t>explained</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rendered</w:t>
      </w:r>
      <w:r w:rsidRPr="00D419C1">
        <w:rPr>
          <w:rFonts w:cs="Arial"/>
          <w:sz w:val="24"/>
          <w:szCs w:val="24"/>
          <w:lang w:val="en-US"/>
        </w:rPr>
        <w:t xml:space="preserve"> </w:t>
      </w:r>
      <w:r w:rsidRPr="00D419C1">
        <w:rPr>
          <w:rFonts w:eastAsia="Calibri" w:cs="Arial"/>
          <w:sz w:val="24"/>
          <w:szCs w:val="24"/>
          <w:lang w:val="en-US"/>
        </w:rPr>
        <w:t>intelligible</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reference</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underlying</w:t>
      </w:r>
      <w:r w:rsidRPr="00D419C1">
        <w:rPr>
          <w:rFonts w:cs="Arial"/>
          <w:sz w:val="24"/>
          <w:szCs w:val="24"/>
          <w:lang w:val="en-US"/>
        </w:rPr>
        <w:t xml:space="preserve"> </w:t>
      </w:r>
      <w:r w:rsidRPr="00D419C1">
        <w:rPr>
          <w:rFonts w:eastAsia="Calibri" w:cs="Arial"/>
          <w:sz w:val="24"/>
          <w:szCs w:val="24"/>
          <w:lang w:val="en-US"/>
        </w:rPr>
        <w:t>conception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human</w:t>
      </w:r>
      <w:r w:rsidRPr="00D419C1">
        <w:rPr>
          <w:rFonts w:cs="Arial"/>
          <w:sz w:val="24"/>
          <w:szCs w:val="24"/>
          <w:lang w:val="en-US"/>
        </w:rPr>
        <w:t xml:space="preserve"> </w:t>
      </w:r>
      <w:r w:rsidRPr="00D419C1">
        <w:rPr>
          <w:rFonts w:eastAsia="Calibri" w:cs="Arial"/>
          <w:sz w:val="24"/>
          <w:szCs w:val="24"/>
          <w:lang w:val="en-US"/>
        </w:rPr>
        <w:t>nature</w:t>
      </w:r>
      <w:r w:rsidRPr="00D419C1">
        <w:rPr>
          <w:rFonts w:cs="Arial"/>
          <w:sz w:val="24"/>
          <w:szCs w:val="24"/>
          <w:lang w:val="en-US"/>
        </w:rPr>
        <w:t xml:space="preserve">. </w:t>
      </w:r>
      <w:r w:rsidRPr="00D419C1">
        <w:rPr>
          <w:rFonts w:eastAsia="Calibri" w:cs="Arial"/>
          <w:sz w:val="24"/>
          <w:szCs w:val="24"/>
          <w:lang w:val="en-US"/>
        </w:rPr>
        <w:t>Since</w:t>
      </w:r>
      <w:r w:rsidRPr="00D419C1">
        <w:rPr>
          <w:rFonts w:cs="Arial"/>
          <w:sz w:val="24"/>
          <w:szCs w:val="24"/>
          <w:lang w:val="en-US"/>
        </w:rPr>
        <w:t xml:space="preserve"> </w:t>
      </w:r>
      <w:r w:rsidRPr="00D419C1">
        <w:rPr>
          <w:rFonts w:eastAsia="Calibri" w:cs="Arial"/>
          <w:sz w:val="24"/>
          <w:szCs w:val="24"/>
          <w:lang w:val="en-US"/>
        </w:rPr>
        <w:t>dogmatism</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understood</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rooted</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imbalanced</w:t>
      </w:r>
      <w:r w:rsidRPr="00D419C1">
        <w:rPr>
          <w:rFonts w:cs="Arial"/>
          <w:sz w:val="24"/>
          <w:szCs w:val="24"/>
          <w:lang w:val="en-US"/>
        </w:rPr>
        <w:t xml:space="preserve"> </w:t>
      </w:r>
      <w:r w:rsidRPr="00D419C1">
        <w:rPr>
          <w:rFonts w:eastAsia="Calibri" w:cs="Arial"/>
          <w:sz w:val="24"/>
          <w:szCs w:val="24"/>
          <w:lang w:val="en-US"/>
        </w:rPr>
        <w:t>passions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other</w:t>
      </w:r>
      <w:r w:rsidRPr="00D419C1">
        <w:rPr>
          <w:rFonts w:cs="Arial"/>
          <w:sz w:val="24"/>
          <w:szCs w:val="24"/>
          <w:lang w:val="en-US"/>
        </w:rPr>
        <w:t xml:space="preserve"> </w:t>
      </w:r>
      <w:r w:rsidRPr="00D419C1">
        <w:rPr>
          <w:rFonts w:eastAsia="Calibri" w:cs="Arial"/>
          <w:sz w:val="24"/>
          <w:szCs w:val="24"/>
          <w:lang w:val="en-US"/>
        </w:rPr>
        <w:t>distempers</w:t>
      </w:r>
      <w:r w:rsidRPr="00D419C1">
        <w:rPr>
          <w:rFonts w:cs="Arial"/>
          <w:sz w:val="24"/>
          <w:szCs w:val="24"/>
          <w:lang w:val="en-US"/>
        </w:rPr>
        <w:t xml:space="preserve">, </w:t>
      </w:r>
      <w:r w:rsidRPr="00D419C1">
        <w:rPr>
          <w:rFonts w:eastAsia="Calibri" w:cs="Arial"/>
          <w:sz w:val="24"/>
          <w:szCs w:val="24"/>
          <w:lang w:val="en-US"/>
        </w:rPr>
        <w:t>its</w:t>
      </w:r>
      <w:r w:rsidRPr="00D419C1">
        <w:rPr>
          <w:rFonts w:cs="Arial"/>
          <w:sz w:val="24"/>
          <w:szCs w:val="24"/>
          <w:lang w:val="en-US"/>
        </w:rPr>
        <w:t xml:space="preserve"> </w:t>
      </w:r>
      <w:r w:rsidRPr="00D419C1">
        <w:rPr>
          <w:rFonts w:eastAsia="Calibri" w:cs="Arial"/>
          <w:sz w:val="24"/>
          <w:szCs w:val="24"/>
          <w:lang w:val="en-US"/>
        </w:rPr>
        <w:t>ultimate</w:t>
      </w:r>
      <w:r w:rsidRPr="00D419C1">
        <w:rPr>
          <w:rFonts w:cs="Arial"/>
          <w:sz w:val="24"/>
          <w:szCs w:val="24"/>
          <w:lang w:val="en-US"/>
        </w:rPr>
        <w:t xml:space="preserve"> </w:t>
      </w:r>
      <w:r w:rsidRPr="00D419C1">
        <w:rPr>
          <w:rFonts w:eastAsia="Calibri" w:cs="Arial"/>
          <w:sz w:val="24"/>
          <w:szCs w:val="24"/>
          <w:lang w:val="en-US"/>
        </w:rPr>
        <w:t>roots</w:t>
      </w:r>
      <w:r w:rsidRPr="00D419C1">
        <w:rPr>
          <w:rFonts w:cs="Arial"/>
          <w:sz w:val="24"/>
          <w:szCs w:val="24"/>
          <w:lang w:val="en-US"/>
        </w:rPr>
        <w:t xml:space="preserve"> </w:t>
      </w:r>
      <w:r w:rsidRPr="00D419C1">
        <w:rPr>
          <w:rFonts w:eastAsia="Calibri" w:cs="Arial"/>
          <w:sz w:val="24"/>
          <w:szCs w:val="24"/>
          <w:lang w:val="en-US"/>
        </w:rPr>
        <w:t>were</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fallen</w:t>
      </w:r>
      <w:r w:rsidRPr="00D419C1">
        <w:rPr>
          <w:rFonts w:cs="Arial"/>
          <w:sz w:val="24"/>
          <w:szCs w:val="24"/>
          <w:lang w:val="en-US"/>
        </w:rPr>
        <w:t xml:space="preserve"> </w:t>
      </w:r>
      <w:r w:rsidRPr="00D419C1">
        <w:rPr>
          <w:rFonts w:eastAsia="Calibri" w:cs="Arial"/>
          <w:sz w:val="24"/>
          <w:szCs w:val="24"/>
          <w:lang w:val="en-US"/>
        </w:rPr>
        <w:t>natures</w:t>
      </w:r>
      <w:r>
        <w:rPr>
          <w:rFonts w:cs="Arial"/>
          <w:sz w:val="24"/>
          <w:szCs w:val="24"/>
          <w:lang w:val="en-US"/>
        </w:rPr>
        <w:t>.”</w:t>
      </w:r>
      <w:r w:rsidRPr="00D419C1">
        <w:rPr>
          <w:rFonts w:cs="Arial"/>
          <w:sz w:val="24"/>
          <w:szCs w:val="24"/>
          <w:lang w:val="en-US"/>
        </w:rPr>
        <w:t xml:space="preserve"> </w:t>
      </w:r>
    </w:p>
    <w:p w14:paraId="74BAF38E" w14:textId="77777777" w:rsidR="00AF6837" w:rsidRPr="009E4CF2" w:rsidRDefault="00AF6837" w:rsidP="00AF6837">
      <w:pPr>
        <w:pStyle w:val="NoSpacing"/>
        <w:ind w:firstLine="720"/>
        <w:rPr>
          <w:color w:val="000000"/>
        </w:rPr>
      </w:pPr>
      <w:r w:rsidRPr="00D419C1">
        <w:rPr>
          <w:rFonts w:eastAsia="Calibri" w:cs="Arial"/>
          <w:sz w:val="24"/>
          <w:szCs w:val="24"/>
          <w:lang w:val="en-US"/>
        </w:rPr>
        <w:t>I</w:t>
      </w:r>
      <w:r w:rsidRPr="00D419C1">
        <w:rPr>
          <w:rFonts w:cs="Arial"/>
          <w:sz w:val="24"/>
          <w:szCs w:val="24"/>
          <w:lang w:val="en-US"/>
        </w:rPr>
        <w:t xml:space="preserve"> </w:t>
      </w:r>
      <w:r w:rsidRPr="00D419C1">
        <w:rPr>
          <w:rFonts w:eastAsia="Calibri" w:cs="Arial"/>
          <w:sz w:val="24"/>
          <w:szCs w:val="24"/>
          <w:lang w:val="en-US"/>
        </w:rPr>
        <w:t>think</w:t>
      </w:r>
      <w:r w:rsidRPr="00D419C1">
        <w:rPr>
          <w:rFonts w:cs="Arial"/>
          <w:sz w:val="24"/>
          <w:szCs w:val="24"/>
          <w:lang w:val="en-US"/>
        </w:rPr>
        <w:t xml:space="preserve"> </w:t>
      </w:r>
      <w:r w:rsidRPr="00D419C1">
        <w:rPr>
          <w:rFonts w:eastAsia="Calibri" w:cs="Arial"/>
          <w:sz w:val="24"/>
          <w:szCs w:val="24"/>
          <w:lang w:val="en-US"/>
        </w:rPr>
        <w:t>early</w:t>
      </w:r>
      <w:r w:rsidRPr="00D419C1">
        <w:rPr>
          <w:rFonts w:cs="Arial"/>
          <w:sz w:val="24"/>
          <w:szCs w:val="24"/>
          <w:lang w:val="en-US"/>
        </w:rPr>
        <w:t xml:space="preserve"> </w:t>
      </w:r>
      <w:r w:rsidRPr="00D419C1">
        <w:rPr>
          <w:rFonts w:eastAsia="Calibri" w:cs="Arial"/>
          <w:sz w:val="24"/>
          <w:szCs w:val="24"/>
          <w:lang w:val="en-US"/>
        </w:rPr>
        <w:t>modern</w:t>
      </w:r>
      <w:r w:rsidRPr="00D419C1">
        <w:rPr>
          <w:rFonts w:cs="Arial"/>
          <w:sz w:val="24"/>
          <w:szCs w:val="24"/>
          <w:lang w:val="en-US"/>
        </w:rPr>
        <w:t xml:space="preserve"> </w:t>
      </w:r>
      <w:r w:rsidRPr="00D419C1">
        <w:rPr>
          <w:rFonts w:eastAsia="Calibri" w:cs="Arial"/>
          <w:sz w:val="24"/>
          <w:szCs w:val="24"/>
          <w:lang w:val="en-US"/>
        </w:rPr>
        <w:t>conceptions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dogmatism</w:t>
      </w:r>
      <w:r w:rsidRPr="00D419C1">
        <w:rPr>
          <w:rFonts w:cs="Arial"/>
          <w:sz w:val="24"/>
          <w:szCs w:val="24"/>
          <w:lang w:val="en-US"/>
        </w:rPr>
        <w:t xml:space="preserve"> </w:t>
      </w:r>
      <w:r w:rsidRPr="00D419C1">
        <w:rPr>
          <w:rFonts w:eastAsia="Calibri" w:cs="Arial"/>
          <w:sz w:val="24"/>
          <w:szCs w:val="24"/>
          <w:lang w:val="en-US"/>
        </w:rPr>
        <w:t>were</w:t>
      </w:r>
      <w:r w:rsidRPr="00D419C1">
        <w:rPr>
          <w:rFonts w:cs="Arial"/>
          <w:sz w:val="24"/>
          <w:szCs w:val="24"/>
          <w:lang w:val="en-US"/>
        </w:rPr>
        <w:t xml:space="preserve"> </w:t>
      </w:r>
      <w:r w:rsidRPr="00D419C1">
        <w:rPr>
          <w:rFonts w:eastAsia="Calibri" w:cs="Arial"/>
          <w:sz w:val="24"/>
          <w:szCs w:val="24"/>
          <w:lang w:val="en-US"/>
        </w:rPr>
        <w:t>indexed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postlapsarian</w:t>
      </w:r>
      <w:r w:rsidRPr="00D419C1">
        <w:rPr>
          <w:rFonts w:cs="Arial"/>
          <w:sz w:val="24"/>
          <w:szCs w:val="24"/>
          <w:lang w:val="en-US"/>
        </w:rPr>
        <w:t xml:space="preserve"> </w:t>
      </w:r>
      <w:r w:rsidRPr="00D419C1">
        <w:rPr>
          <w:rFonts w:eastAsia="Calibri" w:cs="Arial"/>
          <w:sz w:val="24"/>
          <w:szCs w:val="24"/>
          <w:lang w:val="en-US"/>
        </w:rPr>
        <w:t>anthropology</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were</w:t>
      </w:r>
      <w:r w:rsidRPr="00D419C1">
        <w:rPr>
          <w:rFonts w:cs="Arial"/>
          <w:sz w:val="24"/>
          <w:szCs w:val="24"/>
          <w:lang w:val="en-US"/>
        </w:rPr>
        <w:t xml:space="preserve"> </w:t>
      </w:r>
      <w:r w:rsidRPr="00D419C1">
        <w:rPr>
          <w:rFonts w:eastAsia="Calibri" w:cs="Arial"/>
          <w:sz w:val="24"/>
          <w:szCs w:val="24"/>
          <w:lang w:val="en-US"/>
        </w:rPr>
        <w:t>other vices</w:t>
      </w:r>
      <w:r w:rsidRPr="00D419C1">
        <w:rPr>
          <w:rFonts w:cs="Arial"/>
          <w:sz w:val="24"/>
          <w:szCs w:val="24"/>
          <w:lang w:val="en-US"/>
        </w:rPr>
        <w:t xml:space="preserve">, </w:t>
      </w: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credulity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obstinacy</w:t>
      </w:r>
      <w:r w:rsidRPr="00D419C1">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there</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other</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which</w:t>
      </w:r>
      <w:r w:rsidRPr="00D419C1">
        <w:rPr>
          <w:rFonts w:cs="Arial"/>
          <w:sz w:val="24"/>
          <w:szCs w:val="24"/>
          <w:lang w:val="en-US"/>
        </w:rPr>
        <w:t xml:space="preserve"> </w:t>
      </w:r>
      <w:r w:rsidRPr="00D419C1">
        <w:rPr>
          <w:rFonts w:eastAsia="Calibri" w:cs="Arial"/>
          <w:sz w:val="24"/>
          <w:szCs w:val="24"/>
          <w:lang w:val="en-US"/>
        </w:rPr>
        <w:t>we</w:t>
      </w:r>
      <w:r w:rsidRPr="00D419C1">
        <w:rPr>
          <w:rFonts w:cs="Arial"/>
          <w:sz w:val="24"/>
          <w:szCs w:val="24"/>
          <w:lang w:val="en-US"/>
        </w:rPr>
        <w:t xml:space="preserve"> </w:t>
      </w:r>
      <w:r w:rsidRPr="00D419C1">
        <w:rPr>
          <w:rFonts w:eastAsia="Calibri" w:cs="Arial"/>
          <w:sz w:val="24"/>
          <w:szCs w:val="24"/>
          <w:lang w:val="en-US"/>
        </w:rPr>
        <w:t>might</w:t>
      </w:r>
      <w:r w:rsidRPr="00D419C1">
        <w:rPr>
          <w:rFonts w:cs="Arial"/>
          <w:sz w:val="24"/>
          <w:szCs w:val="24"/>
          <w:lang w:val="en-US"/>
        </w:rPr>
        <w:t xml:space="preserve"> </w:t>
      </w:r>
      <w:r w:rsidRPr="00D419C1">
        <w:rPr>
          <w:rFonts w:eastAsia="Calibri" w:cs="Arial"/>
          <w:sz w:val="24"/>
          <w:szCs w:val="24"/>
          <w:lang w:val="en-US"/>
        </w:rPr>
        <w:t>expect</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find</w:t>
      </w:r>
      <w:r w:rsidRPr="00D419C1">
        <w:rPr>
          <w:rFonts w:cs="Arial"/>
          <w:sz w:val="24"/>
          <w:szCs w:val="24"/>
          <w:lang w:val="en-US"/>
        </w:rPr>
        <w:t xml:space="preserve"> </w:t>
      </w:r>
      <w:r w:rsidRPr="00D419C1">
        <w:rPr>
          <w:rFonts w:eastAsia="Calibri" w:cs="Arial"/>
          <w:sz w:val="24"/>
          <w:szCs w:val="24"/>
          <w:lang w:val="en-US"/>
        </w:rPr>
        <w:t>included</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early</w:t>
      </w:r>
      <w:r w:rsidRPr="00D419C1">
        <w:rPr>
          <w:rFonts w:cs="Arial"/>
          <w:sz w:val="24"/>
          <w:szCs w:val="24"/>
          <w:lang w:val="en-US"/>
        </w:rPr>
        <w:t xml:space="preserve"> </w:t>
      </w:r>
      <w:r w:rsidRPr="00D419C1">
        <w:rPr>
          <w:rFonts w:eastAsia="Calibri" w:cs="Arial"/>
          <w:sz w:val="24"/>
          <w:szCs w:val="24"/>
          <w:lang w:val="en-US"/>
        </w:rPr>
        <w:t>modern</w:t>
      </w:r>
      <w:r w:rsidRPr="00D419C1">
        <w:rPr>
          <w:rFonts w:cs="Arial"/>
          <w:sz w:val="24"/>
          <w:szCs w:val="24"/>
          <w:lang w:val="en-US"/>
        </w:rPr>
        <w:t xml:space="preserve"> </w:t>
      </w:r>
      <w:r w:rsidRPr="00D419C1">
        <w:rPr>
          <w:rFonts w:eastAsia="Calibri" w:cs="Arial"/>
          <w:sz w:val="24"/>
          <w:szCs w:val="24"/>
          <w:lang w:val="en-US"/>
        </w:rPr>
        <w:t>lists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mind</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notable</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absence</w:t>
      </w:r>
      <w:r w:rsidRPr="00D419C1">
        <w:rPr>
          <w:rFonts w:cs="Arial"/>
          <w:sz w:val="24"/>
          <w:szCs w:val="24"/>
          <w:lang w:val="en-US"/>
        </w:rPr>
        <w:t xml:space="preserve">. </w:t>
      </w:r>
      <w:r w:rsidRPr="00D419C1">
        <w:rPr>
          <w:rFonts w:eastAsia="Calibri" w:cs="Arial"/>
          <w:sz w:val="24"/>
          <w:szCs w:val="24"/>
          <w:lang w:val="en-US"/>
        </w:rPr>
        <w:t>These</w:t>
      </w:r>
      <w:r w:rsidRPr="00D419C1">
        <w:rPr>
          <w:rFonts w:cs="Arial"/>
          <w:sz w:val="24"/>
          <w:szCs w:val="24"/>
          <w:lang w:val="en-US"/>
        </w:rPr>
        <w:t xml:space="preserve"> </w:t>
      </w:r>
      <w:r w:rsidRPr="00D419C1">
        <w:rPr>
          <w:rFonts w:eastAsia="Calibri" w:cs="Arial"/>
          <w:sz w:val="24"/>
          <w:szCs w:val="24"/>
          <w:lang w:val="en-US"/>
        </w:rPr>
        <w:t>include</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marks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radical</w:t>
      </w:r>
      <w:r w:rsidRPr="00D419C1">
        <w:rPr>
          <w:rFonts w:cs="Arial"/>
          <w:sz w:val="24"/>
          <w:szCs w:val="24"/>
          <w:lang w:val="en-US"/>
        </w:rPr>
        <w:t xml:space="preserve"> </w:t>
      </w:r>
      <w:r w:rsidRPr="00D419C1">
        <w:rPr>
          <w:rFonts w:eastAsia="Calibri" w:cs="Arial"/>
          <w:sz w:val="24"/>
          <w:szCs w:val="24"/>
          <w:lang w:val="en-US"/>
        </w:rPr>
        <w:t>deficiency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humility</w:t>
      </w:r>
      <w:r w:rsidRPr="00D419C1">
        <w:rPr>
          <w:rFonts w:cs="Arial"/>
          <w:sz w:val="24"/>
          <w:szCs w:val="24"/>
          <w:lang w:val="en-US"/>
        </w:rPr>
        <w:t xml:space="preserve"> – </w:t>
      </w:r>
      <w:r w:rsidRPr="00D419C1">
        <w:rPr>
          <w:rFonts w:eastAsia="Calibri" w:cs="Arial"/>
          <w:sz w:val="24"/>
          <w:szCs w:val="24"/>
          <w:lang w:val="en-US"/>
        </w:rPr>
        <w:t>namely</w:t>
      </w:r>
      <w:r w:rsidRPr="00D419C1">
        <w:rPr>
          <w:rFonts w:cs="Arial"/>
          <w:sz w:val="24"/>
          <w:szCs w:val="24"/>
          <w:lang w:val="en-US"/>
        </w:rPr>
        <w:t xml:space="preserve"> </w:t>
      </w:r>
      <w:r w:rsidRPr="00D419C1">
        <w:rPr>
          <w:rFonts w:eastAsia="Calibri" w:cs="Arial"/>
          <w:i/>
          <w:sz w:val="24"/>
          <w:szCs w:val="24"/>
          <w:lang w:val="en-US"/>
        </w:rPr>
        <w:t>hubris</w:t>
      </w:r>
      <w:r w:rsidRPr="00D419C1">
        <w:rPr>
          <w:rFonts w:cs="Arial"/>
          <w:sz w:val="24"/>
          <w:szCs w:val="24"/>
          <w:lang w:val="en-US"/>
        </w:rPr>
        <w:t xml:space="preserve">, </w:t>
      </w:r>
      <w:r w:rsidRPr="00D419C1">
        <w:rPr>
          <w:rFonts w:eastAsia="Calibri" w:cs="Arial"/>
          <w:sz w:val="24"/>
          <w:szCs w:val="24"/>
          <w:lang w:val="en-US"/>
        </w:rPr>
        <w:t>which</w:t>
      </w:r>
      <w:r w:rsidRPr="00D419C1">
        <w:rPr>
          <w:rFonts w:cs="Arial"/>
          <w:sz w:val="24"/>
          <w:szCs w:val="24"/>
          <w:lang w:val="en-US"/>
        </w:rPr>
        <w:t xml:space="preserve"> </w:t>
      </w:r>
      <w:r w:rsidRPr="00D419C1">
        <w:rPr>
          <w:rFonts w:eastAsia="Calibri" w:cs="Arial"/>
          <w:sz w:val="24"/>
          <w:szCs w:val="24"/>
          <w:lang w:val="en-US"/>
        </w:rPr>
        <w:t>rarely</w:t>
      </w:r>
      <w:r w:rsidRPr="00D419C1">
        <w:rPr>
          <w:rFonts w:cs="Arial"/>
          <w:sz w:val="24"/>
          <w:szCs w:val="24"/>
          <w:lang w:val="en-US"/>
        </w:rPr>
        <w:t xml:space="preserve"> </w:t>
      </w:r>
      <w:r w:rsidRPr="00D419C1">
        <w:rPr>
          <w:rFonts w:eastAsia="Calibri" w:cs="Arial"/>
          <w:sz w:val="24"/>
          <w:szCs w:val="24"/>
          <w:lang w:val="en-US"/>
        </w:rPr>
        <w:t>features</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historical</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contemporary</w:t>
      </w:r>
      <w:r w:rsidRPr="00D419C1">
        <w:rPr>
          <w:rFonts w:cs="Arial"/>
          <w:sz w:val="24"/>
          <w:szCs w:val="24"/>
          <w:lang w:val="en-US"/>
        </w:rPr>
        <w:t xml:space="preserve"> </w:t>
      </w:r>
      <w:r w:rsidRPr="00D419C1">
        <w:rPr>
          <w:rFonts w:eastAsia="Calibri" w:cs="Arial"/>
          <w:sz w:val="24"/>
          <w:szCs w:val="24"/>
          <w:lang w:val="en-US"/>
        </w:rPr>
        <w:t>tables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mind</w:t>
      </w:r>
      <w:r w:rsidRPr="00D419C1">
        <w:rPr>
          <w:rFonts w:cs="Arial"/>
          <w:sz w:val="24"/>
          <w:szCs w:val="24"/>
          <w:lang w:val="en-US"/>
        </w:rPr>
        <w:t xml:space="preserve">. </w:t>
      </w:r>
      <w:r>
        <w:rPr>
          <w:rFonts w:cs="Arial"/>
          <w:sz w:val="24"/>
          <w:szCs w:val="24"/>
          <w:lang w:val="en-US"/>
        </w:rPr>
        <w:t>A hubristic agent assumes or asserts their possession of epistemic capacities of a type, scope, or strength unavailable to them. But early modern English natural philosophy lacked a conception of our epistemic capacities, meaning that they could not sustain a concept of epistemic hubris.</w:t>
      </w:r>
    </w:p>
    <w:p w14:paraId="431E86C5"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only</w:t>
      </w:r>
      <w:r w:rsidRPr="00D419C1">
        <w:rPr>
          <w:rFonts w:cs="Arial"/>
          <w:sz w:val="24"/>
          <w:szCs w:val="24"/>
          <w:lang w:val="en-US"/>
        </w:rPr>
        <w:t xml:space="preserve"> </w:t>
      </w:r>
      <w:r w:rsidRPr="00D419C1">
        <w:rPr>
          <w:rFonts w:eastAsia="Calibri" w:cs="Arial"/>
          <w:sz w:val="24"/>
          <w:szCs w:val="24"/>
          <w:lang w:val="en-US"/>
        </w:rPr>
        <w:t>sustained</w:t>
      </w:r>
      <w:r w:rsidRPr="00D419C1">
        <w:rPr>
          <w:rFonts w:cs="Arial"/>
          <w:sz w:val="24"/>
          <w:szCs w:val="24"/>
          <w:lang w:val="en-US"/>
        </w:rPr>
        <w:t xml:space="preserve"> </w:t>
      </w:r>
      <w:r w:rsidRPr="00D419C1">
        <w:rPr>
          <w:rFonts w:eastAsia="Calibri" w:cs="Arial"/>
          <w:sz w:val="24"/>
          <w:szCs w:val="24"/>
          <w:lang w:val="en-US"/>
        </w:rPr>
        <w:t>study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hubris</w:t>
      </w:r>
      <w:r w:rsidRPr="00D419C1">
        <w:rPr>
          <w:rFonts w:cs="Arial"/>
          <w:sz w:val="24"/>
          <w:szCs w:val="24"/>
          <w:lang w:val="en-US"/>
        </w:rPr>
        <w:t xml:space="preserve">, </w:t>
      </w:r>
      <w:r w:rsidRPr="00D419C1">
        <w:rPr>
          <w:rFonts w:eastAsia="Calibri" w:cs="Arial"/>
          <w:sz w:val="24"/>
          <w:szCs w:val="24"/>
          <w:lang w:val="en-US"/>
        </w:rPr>
        <w:t>conceived</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both</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existential</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offered</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David</w:t>
      </w:r>
      <w:r w:rsidRPr="00D419C1">
        <w:rPr>
          <w:rFonts w:cs="Arial"/>
          <w:sz w:val="24"/>
          <w:szCs w:val="24"/>
          <w:lang w:val="en-US"/>
        </w:rPr>
        <w:t xml:space="preserve"> </w:t>
      </w:r>
      <w:r w:rsidRPr="00D419C1">
        <w:rPr>
          <w:rFonts w:eastAsia="Calibri" w:cs="Arial"/>
          <w:sz w:val="24"/>
          <w:szCs w:val="24"/>
          <w:lang w:val="en-US"/>
        </w:rPr>
        <w:t>E</w:t>
      </w:r>
      <w:r w:rsidRPr="00D419C1">
        <w:rPr>
          <w:rFonts w:cs="Arial"/>
          <w:sz w:val="24"/>
          <w:szCs w:val="24"/>
          <w:lang w:val="en-US"/>
        </w:rPr>
        <w:t xml:space="preserve">. </w:t>
      </w:r>
      <w:r w:rsidRPr="00D419C1">
        <w:rPr>
          <w:rFonts w:eastAsia="Calibri" w:cs="Arial"/>
          <w:sz w:val="24"/>
          <w:szCs w:val="24"/>
          <w:lang w:val="en-US"/>
        </w:rPr>
        <w:t>Cooper</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his</w:t>
      </w:r>
      <w:r w:rsidRPr="00D419C1">
        <w:rPr>
          <w:rFonts w:cs="Arial"/>
          <w:sz w:val="24"/>
          <w:szCs w:val="24"/>
          <w:lang w:val="en-US"/>
        </w:rPr>
        <w:t xml:space="preserve"> </w:t>
      </w:r>
      <w:r>
        <w:rPr>
          <w:rFonts w:cs="Arial"/>
          <w:sz w:val="24"/>
          <w:szCs w:val="24"/>
          <w:lang w:val="en-US"/>
        </w:rPr>
        <w:t xml:space="preserve">2002 </w:t>
      </w:r>
      <w:r w:rsidRPr="00D419C1">
        <w:rPr>
          <w:rFonts w:eastAsia="Calibri" w:cs="Arial"/>
          <w:sz w:val="24"/>
          <w:szCs w:val="24"/>
          <w:lang w:val="en-US"/>
        </w:rPr>
        <w:t>book</w:t>
      </w:r>
      <w:r w:rsidRPr="00D419C1">
        <w:rPr>
          <w:rFonts w:cs="Arial"/>
          <w:sz w:val="24"/>
          <w:szCs w:val="24"/>
          <w:lang w:val="en-US"/>
        </w:rPr>
        <w:t xml:space="preserve">, </w:t>
      </w:r>
      <w:r w:rsidRPr="00D419C1">
        <w:rPr>
          <w:rFonts w:eastAsia="Calibri" w:cs="Arial"/>
          <w:i/>
          <w:sz w:val="24"/>
          <w:szCs w:val="24"/>
          <w:lang w:val="en-US"/>
        </w:rPr>
        <w:t>The</w:t>
      </w:r>
      <w:r w:rsidRPr="00D419C1">
        <w:rPr>
          <w:rFonts w:cs="Arial"/>
          <w:i/>
          <w:sz w:val="24"/>
          <w:szCs w:val="24"/>
          <w:lang w:val="en-US"/>
        </w:rPr>
        <w:t xml:space="preserve"> </w:t>
      </w:r>
      <w:r w:rsidRPr="00D419C1">
        <w:rPr>
          <w:rFonts w:eastAsia="Calibri" w:cs="Arial"/>
          <w:i/>
          <w:sz w:val="24"/>
          <w:szCs w:val="24"/>
          <w:lang w:val="en-US"/>
        </w:rPr>
        <w:t>Measure</w:t>
      </w:r>
      <w:r w:rsidRPr="00D419C1">
        <w:rPr>
          <w:rFonts w:cs="Arial"/>
          <w:i/>
          <w:sz w:val="24"/>
          <w:szCs w:val="24"/>
          <w:lang w:val="en-US"/>
        </w:rPr>
        <w:t xml:space="preserve"> </w:t>
      </w:r>
      <w:r w:rsidRPr="00D419C1">
        <w:rPr>
          <w:rFonts w:eastAsia="Calibri" w:cs="Arial"/>
          <w:i/>
          <w:sz w:val="24"/>
          <w:szCs w:val="24"/>
          <w:lang w:val="en-US"/>
        </w:rPr>
        <w:t>of</w:t>
      </w:r>
      <w:r w:rsidRPr="00D419C1">
        <w:rPr>
          <w:rFonts w:cs="Arial"/>
          <w:i/>
          <w:sz w:val="24"/>
          <w:szCs w:val="24"/>
          <w:lang w:val="en-US"/>
        </w:rPr>
        <w:t xml:space="preserve"> </w:t>
      </w:r>
      <w:r w:rsidRPr="00D419C1">
        <w:rPr>
          <w:rFonts w:eastAsia="Calibri" w:cs="Arial"/>
          <w:i/>
          <w:sz w:val="24"/>
          <w:szCs w:val="24"/>
          <w:lang w:val="en-US"/>
        </w:rPr>
        <w:t>Things</w:t>
      </w:r>
      <w:r w:rsidRPr="00D419C1">
        <w:rPr>
          <w:rFonts w:cs="Arial"/>
          <w:sz w:val="24"/>
          <w:szCs w:val="24"/>
          <w:lang w:val="en-US"/>
        </w:rPr>
        <w:t xml:space="preserve">. </w:t>
      </w:r>
      <w:r w:rsidRPr="00D419C1">
        <w:rPr>
          <w:rFonts w:eastAsia="Calibri" w:cs="Arial"/>
          <w:sz w:val="24"/>
          <w:szCs w:val="24"/>
          <w:lang w:val="en-US"/>
        </w:rPr>
        <w:t>I</w:t>
      </w:r>
      <w:r w:rsidRPr="00D419C1">
        <w:rPr>
          <w:rFonts w:cs="Arial"/>
          <w:sz w:val="24"/>
          <w:szCs w:val="24"/>
          <w:lang w:val="en-US"/>
        </w:rPr>
        <w:t xml:space="preserve"> </w:t>
      </w:r>
      <w:r w:rsidRPr="00D419C1">
        <w:rPr>
          <w:rFonts w:eastAsia="Calibri" w:cs="Arial"/>
          <w:sz w:val="24"/>
          <w:szCs w:val="24"/>
          <w:lang w:val="en-US"/>
        </w:rPr>
        <w:t>follow</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main</w:t>
      </w:r>
      <w:r w:rsidRPr="00D419C1">
        <w:rPr>
          <w:rFonts w:cs="Arial"/>
          <w:sz w:val="24"/>
          <w:szCs w:val="24"/>
          <w:lang w:val="en-US"/>
        </w:rPr>
        <w:t xml:space="preserve"> </w:t>
      </w:r>
      <w:r w:rsidRPr="00D419C1">
        <w:rPr>
          <w:rFonts w:eastAsia="Calibri" w:cs="Arial"/>
          <w:sz w:val="24"/>
          <w:szCs w:val="24"/>
          <w:lang w:val="en-US"/>
        </w:rPr>
        <w:t>details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his</w:t>
      </w:r>
      <w:r w:rsidRPr="00D419C1">
        <w:rPr>
          <w:rFonts w:cs="Arial"/>
          <w:sz w:val="24"/>
          <w:szCs w:val="24"/>
          <w:lang w:val="en-US"/>
        </w:rPr>
        <w:t xml:space="preserve"> </w:t>
      </w:r>
      <w:r w:rsidRPr="00D419C1">
        <w:rPr>
          <w:rFonts w:eastAsia="Calibri" w:cs="Arial"/>
          <w:sz w:val="24"/>
          <w:szCs w:val="24"/>
          <w:lang w:val="en-US"/>
        </w:rPr>
        <w:t>account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hubris</w:t>
      </w:r>
      <w:r w:rsidRPr="00D419C1">
        <w:rPr>
          <w:rFonts w:cs="Arial"/>
          <w:sz w:val="24"/>
          <w:szCs w:val="24"/>
          <w:lang w:val="en-US"/>
        </w:rPr>
        <w:t xml:space="preserve"> </w:t>
      </w:r>
      <w:r w:rsidRPr="00D419C1">
        <w:rPr>
          <w:rFonts w:eastAsia="Calibri" w:cs="Arial"/>
          <w:sz w:val="24"/>
          <w:szCs w:val="24"/>
          <w:lang w:val="en-US"/>
        </w:rPr>
        <w:t>reflects</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agent</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exaggerated</w:t>
      </w:r>
      <w:r w:rsidRPr="00D419C1">
        <w:rPr>
          <w:rFonts w:cs="Arial"/>
          <w:sz w:val="24"/>
          <w:szCs w:val="24"/>
          <w:lang w:val="en-US"/>
        </w:rPr>
        <w:t xml:space="preserve"> </w:t>
      </w:r>
      <w:r w:rsidRPr="00D419C1">
        <w:rPr>
          <w:rFonts w:eastAsia="Calibri" w:cs="Arial"/>
          <w:sz w:val="24"/>
          <w:szCs w:val="24"/>
          <w:lang w:val="en-US"/>
        </w:rPr>
        <w:t>estimation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type</w:t>
      </w:r>
      <w:r w:rsidRPr="00D419C1">
        <w:rPr>
          <w:rFonts w:cs="Arial"/>
          <w:sz w:val="24"/>
          <w:szCs w:val="24"/>
          <w:lang w:val="en-US"/>
        </w:rPr>
        <w:t xml:space="preserve">, </w:t>
      </w:r>
      <w:r w:rsidRPr="00D419C1">
        <w:rPr>
          <w:rFonts w:eastAsia="Calibri" w:cs="Arial"/>
          <w:sz w:val="24"/>
          <w:szCs w:val="24"/>
          <w:lang w:val="en-US"/>
        </w:rPr>
        <w:t>scope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strength</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human</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capacities</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earlier</w:t>
      </w:r>
      <w:r w:rsidRPr="00D419C1">
        <w:rPr>
          <w:rFonts w:cs="Arial"/>
          <w:sz w:val="24"/>
          <w:szCs w:val="24"/>
          <w:lang w:val="en-US"/>
        </w:rPr>
        <w:t xml:space="preserve"> </w:t>
      </w:r>
      <w:r w:rsidRPr="00D419C1">
        <w:rPr>
          <w:rFonts w:eastAsia="Calibri" w:cs="Arial"/>
          <w:sz w:val="24"/>
          <w:szCs w:val="24"/>
          <w:lang w:val="en-US"/>
        </w:rPr>
        <w:t>historical</w:t>
      </w:r>
      <w:r w:rsidRPr="00D419C1">
        <w:rPr>
          <w:rFonts w:cs="Arial"/>
          <w:sz w:val="24"/>
          <w:szCs w:val="24"/>
          <w:lang w:val="en-US"/>
        </w:rPr>
        <w:t xml:space="preserve"> </w:t>
      </w:r>
      <w:r w:rsidRPr="00D419C1">
        <w:rPr>
          <w:rFonts w:eastAsia="Calibri" w:cs="Arial"/>
          <w:sz w:val="24"/>
          <w:szCs w:val="24"/>
          <w:lang w:val="en-US"/>
        </w:rPr>
        <w:t>periods</w:t>
      </w:r>
      <w:r w:rsidRPr="00D419C1">
        <w:rPr>
          <w:rFonts w:cs="Arial"/>
          <w:sz w:val="24"/>
          <w:szCs w:val="24"/>
          <w:lang w:val="en-US"/>
        </w:rPr>
        <w:t xml:space="preserve">, </w:t>
      </w:r>
      <w:r w:rsidRPr="00D419C1">
        <w:rPr>
          <w:rFonts w:eastAsia="Calibri" w:cs="Arial"/>
          <w:sz w:val="24"/>
          <w:szCs w:val="24"/>
          <w:lang w:val="en-US"/>
        </w:rPr>
        <w:t>hubris</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often</w:t>
      </w:r>
      <w:r w:rsidRPr="00D419C1">
        <w:rPr>
          <w:rFonts w:cs="Arial"/>
          <w:sz w:val="24"/>
          <w:szCs w:val="24"/>
          <w:lang w:val="en-US"/>
        </w:rPr>
        <w:t xml:space="preserve"> </w:t>
      </w:r>
      <w:r w:rsidRPr="00D419C1">
        <w:rPr>
          <w:rFonts w:eastAsia="Calibri" w:cs="Arial"/>
          <w:sz w:val="24"/>
          <w:szCs w:val="24"/>
          <w:lang w:val="en-US"/>
        </w:rPr>
        <w:t>articulated</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terms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pretensions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status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powers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God</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tendency</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only</w:t>
      </w:r>
      <w:r w:rsidRPr="00D419C1">
        <w:rPr>
          <w:rFonts w:cs="Arial"/>
          <w:sz w:val="24"/>
          <w:szCs w:val="24"/>
          <w:lang w:val="en-US"/>
        </w:rPr>
        <w:t xml:space="preserve"> </w:t>
      </w:r>
      <w:r w:rsidRPr="00D419C1">
        <w:rPr>
          <w:rFonts w:eastAsia="Calibri" w:cs="Arial"/>
          <w:sz w:val="24"/>
          <w:szCs w:val="24"/>
          <w:lang w:val="en-US"/>
        </w:rPr>
        <w:t>began</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recede</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seventeenth</w:t>
      </w:r>
      <w:r w:rsidRPr="00D419C1">
        <w:rPr>
          <w:rFonts w:cs="Arial"/>
          <w:sz w:val="24"/>
          <w:szCs w:val="24"/>
          <w:lang w:val="en-US"/>
        </w:rPr>
        <w:t xml:space="preserve"> </w:t>
      </w:r>
      <w:r w:rsidRPr="00D419C1">
        <w:rPr>
          <w:rFonts w:eastAsia="Calibri" w:cs="Arial"/>
          <w:sz w:val="24"/>
          <w:szCs w:val="24"/>
          <w:lang w:val="en-US"/>
        </w:rPr>
        <w:t>century</w:t>
      </w:r>
      <w:r w:rsidRPr="00D419C1">
        <w:rPr>
          <w:rFonts w:cs="Arial"/>
          <w:sz w:val="24"/>
          <w:szCs w:val="24"/>
          <w:lang w:val="en-US"/>
        </w:rPr>
        <w:t xml:space="preserve"> –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development</w:t>
      </w:r>
      <w:r w:rsidRPr="00D419C1">
        <w:rPr>
          <w:rFonts w:cs="Arial"/>
          <w:sz w:val="24"/>
          <w:szCs w:val="24"/>
          <w:lang w:val="en-US"/>
        </w:rPr>
        <w:t xml:space="preserve"> </w:t>
      </w:r>
      <w:r w:rsidRPr="00D419C1">
        <w:rPr>
          <w:rFonts w:eastAsia="Calibri" w:cs="Arial"/>
          <w:sz w:val="24"/>
          <w:szCs w:val="24"/>
          <w:lang w:val="en-US"/>
        </w:rPr>
        <w:t>charted</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Edward</w:t>
      </w:r>
      <w:r w:rsidRPr="00D419C1">
        <w:rPr>
          <w:rFonts w:cs="Arial"/>
          <w:sz w:val="24"/>
          <w:szCs w:val="24"/>
          <w:lang w:val="en-US"/>
        </w:rPr>
        <w:t xml:space="preserve"> </w:t>
      </w:r>
      <w:r w:rsidRPr="00D419C1">
        <w:rPr>
          <w:rFonts w:eastAsia="Calibri" w:cs="Arial"/>
          <w:sz w:val="24"/>
          <w:szCs w:val="24"/>
          <w:lang w:val="en-US"/>
        </w:rPr>
        <w:t>Craig</w:t>
      </w:r>
      <w:r w:rsidRPr="00D419C1">
        <w:rPr>
          <w:rFonts w:cs="Arial"/>
          <w:sz w:val="24"/>
          <w:szCs w:val="24"/>
          <w:lang w:val="en-US"/>
        </w:rPr>
        <w:t xml:space="preserve"> </w:t>
      </w:r>
      <w:r>
        <w:rPr>
          <w:rFonts w:cs="Arial"/>
          <w:sz w:val="24"/>
          <w:szCs w:val="24"/>
          <w:lang w:val="en-US"/>
        </w:rPr>
        <w:t xml:space="preserve">(1987)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his</w:t>
      </w:r>
      <w:r w:rsidRPr="00D419C1">
        <w:rPr>
          <w:rFonts w:cs="Arial"/>
          <w:sz w:val="24"/>
          <w:szCs w:val="24"/>
          <w:lang w:val="en-US"/>
        </w:rPr>
        <w:t xml:space="preserve"> </w:t>
      </w:r>
      <w:r w:rsidRPr="00D419C1">
        <w:rPr>
          <w:rFonts w:eastAsia="Calibri" w:cs="Arial"/>
          <w:sz w:val="24"/>
          <w:szCs w:val="24"/>
          <w:lang w:val="en-US"/>
        </w:rPr>
        <w:t>book</w:t>
      </w:r>
      <w:r w:rsidRPr="00D419C1">
        <w:rPr>
          <w:rFonts w:cs="Arial"/>
          <w:sz w:val="24"/>
          <w:szCs w:val="24"/>
          <w:lang w:val="en-US"/>
        </w:rPr>
        <w:t xml:space="preserve"> </w:t>
      </w:r>
      <w:r w:rsidRPr="00D419C1">
        <w:rPr>
          <w:rFonts w:eastAsia="Calibri" w:cs="Arial"/>
          <w:i/>
          <w:sz w:val="24"/>
          <w:szCs w:val="24"/>
          <w:lang w:val="en-US"/>
        </w:rPr>
        <w:t>The</w:t>
      </w:r>
      <w:r w:rsidRPr="00D419C1">
        <w:rPr>
          <w:rFonts w:cs="Arial"/>
          <w:i/>
          <w:sz w:val="24"/>
          <w:szCs w:val="24"/>
          <w:lang w:val="en-US"/>
        </w:rPr>
        <w:t xml:space="preserve"> </w:t>
      </w:r>
      <w:r w:rsidRPr="00D419C1">
        <w:rPr>
          <w:rFonts w:eastAsia="Calibri" w:cs="Arial"/>
          <w:i/>
          <w:sz w:val="24"/>
          <w:szCs w:val="24"/>
          <w:lang w:val="en-US"/>
        </w:rPr>
        <w:t>Mind</w:t>
      </w:r>
      <w:r w:rsidRPr="00D419C1">
        <w:rPr>
          <w:rFonts w:cs="Arial"/>
          <w:i/>
          <w:sz w:val="24"/>
          <w:szCs w:val="24"/>
          <w:lang w:val="en-US"/>
        </w:rPr>
        <w:t xml:space="preserve"> </w:t>
      </w:r>
      <w:r w:rsidRPr="00D419C1">
        <w:rPr>
          <w:rFonts w:eastAsia="Calibri" w:cs="Arial"/>
          <w:i/>
          <w:sz w:val="24"/>
          <w:szCs w:val="24"/>
          <w:lang w:val="en-US"/>
        </w:rPr>
        <w:t>of</w:t>
      </w:r>
      <w:r w:rsidRPr="00D419C1">
        <w:rPr>
          <w:rFonts w:cs="Arial"/>
          <w:i/>
          <w:sz w:val="24"/>
          <w:szCs w:val="24"/>
          <w:lang w:val="en-US"/>
        </w:rPr>
        <w:t xml:space="preserve"> </w:t>
      </w:r>
      <w:r w:rsidRPr="00D419C1">
        <w:rPr>
          <w:rFonts w:eastAsia="Calibri" w:cs="Arial"/>
          <w:i/>
          <w:sz w:val="24"/>
          <w:szCs w:val="24"/>
          <w:lang w:val="en-US"/>
        </w:rPr>
        <w:t>God</w:t>
      </w:r>
      <w:r w:rsidRPr="00D419C1">
        <w:rPr>
          <w:rFonts w:cs="Arial"/>
          <w:i/>
          <w:sz w:val="24"/>
          <w:szCs w:val="24"/>
          <w:lang w:val="en-US"/>
        </w:rPr>
        <w:t xml:space="preserve"> </w:t>
      </w:r>
      <w:r w:rsidRPr="00D419C1">
        <w:rPr>
          <w:rFonts w:eastAsia="Calibri" w:cs="Arial"/>
          <w:i/>
          <w:sz w:val="24"/>
          <w:szCs w:val="24"/>
          <w:lang w:val="en-US"/>
        </w:rPr>
        <w:t>and</w:t>
      </w:r>
      <w:r w:rsidRPr="00D419C1">
        <w:rPr>
          <w:rFonts w:cs="Arial"/>
          <w:i/>
          <w:sz w:val="24"/>
          <w:szCs w:val="24"/>
          <w:lang w:val="en-US"/>
        </w:rPr>
        <w:t xml:space="preserve"> </w:t>
      </w:r>
      <w:r w:rsidRPr="00D419C1">
        <w:rPr>
          <w:rFonts w:eastAsia="Calibri" w:cs="Arial"/>
          <w:i/>
          <w:sz w:val="24"/>
          <w:szCs w:val="24"/>
          <w:lang w:val="en-US"/>
        </w:rPr>
        <w:t>the</w:t>
      </w:r>
      <w:r w:rsidRPr="00D419C1">
        <w:rPr>
          <w:rFonts w:cs="Arial"/>
          <w:i/>
          <w:sz w:val="24"/>
          <w:szCs w:val="24"/>
          <w:lang w:val="en-US"/>
        </w:rPr>
        <w:t xml:space="preserve"> </w:t>
      </w:r>
      <w:r w:rsidRPr="00D419C1">
        <w:rPr>
          <w:rFonts w:eastAsia="Calibri" w:cs="Arial"/>
          <w:i/>
          <w:sz w:val="24"/>
          <w:szCs w:val="24"/>
          <w:lang w:val="en-US"/>
        </w:rPr>
        <w:t>Works</w:t>
      </w:r>
      <w:r w:rsidRPr="00D419C1">
        <w:rPr>
          <w:rFonts w:cs="Arial"/>
          <w:i/>
          <w:sz w:val="24"/>
          <w:szCs w:val="24"/>
          <w:lang w:val="en-US"/>
        </w:rPr>
        <w:t xml:space="preserve"> </w:t>
      </w:r>
      <w:r w:rsidRPr="00D419C1">
        <w:rPr>
          <w:rFonts w:eastAsia="Calibri" w:cs="Arial"/>
          <w:i/>
          <w:sz w:val="24"/>
          <w:szCs w:val="24"/>
          <w:lang w:val="en-US"/>
        </w:rPr>
        <w:t>of</w:t>
      </w:r>
      <w:r w:rsidRPr="00D419C1">
        <w:rPr>
          <w:rFonts w:cs="Arial"/>
          <w:i/>
          <w:sz w:val="24"/>
          <w:szCs w:val="24"/>
          <w:lang w:val="en-US"/>
        </w:rPr>
        <w:t xml:space="preserve"> </w:t>
      </w:r>
      <w:r w:rsidRPr="00D419C1">
        <w:rPr>
          <w:rFonts w:eastAsia="Calibri" w:cs="Arial"/>
          <w:i/>
          <w:sz w:val="24"/>
          <w:szCs w:val="24"/>
          <w:lang w:val="en-US"/>
        </w:rPr>
        <w:t>Man</w:t>
      </w:r>
      <w:r w:rsidRPr="00D419C1">
        <w:rPr>
          <w:rFonts w:cs="Arial"/>
          <w:sz w:val="24"/>
          <w:szCs w:val="24"/>
          <w:lang w:val="en-US"/>
        </w:rPr>
        <w:t xml:space="preserve">. </w:t>
      </w:r>
      <w:r w:rsidRPr="00D419C1">
        <w:rPr>
          <w:rFonts w:eastAsia="Calibri" w:cs="Arial"/>
          <w:sz w:val="24"/>
          <w:szCs w:val="24"/>
          <w:lang w:val="en-US"/>
        </w:rPr>
        <w:t>What</w:t>
      </w:r>
      <w:r w:rsidRPr="00D419C1">
        <w:rPr>
          <w:rFonts w:cs="Arial"/>
          <w:sz w:val="24"/>
          <w:szCs w:val="24"/>
          <w:lang w:val="en-US"/>
        </w:rPr>
        <w:t xml:space="preserve"> </w:t>
      </w:r>
      <w:r w:rsidRPr="00D419C1">
        <w:rPr>
          <w:rFonts w:eastAsia="Calibri" w:cs="Arial"/>
          <w:sz w:val="24"/>
          <w:szCs w:val="24"/>
          <w:lang w:val="en-US"/>
        </w:rPr>
        <w:t>marks</w:t>
      </w:r>
      <w:r w:rsidRPr="00D419C1">
        <w:rPr>
          <w:rFonts w:cs="Arial"/>
          <w:sz w:val="24"/>
          <w:szCs w:val="24"/>
          <w:lang w:val="en-US"/>
        </w:rPr>
        <w:t xml:space="preserve"> </w:t>
      </w:r>
      <w:r w:rsidRPr="00D419C1">
        <w:rPr>
          <w:rFonts w:eastAsia="Calibri" w:cs="Arial"/>
          <w:sz w:val="24"/>
          <w:szCs w:val="24"/>
          <w:lang w:val="en-US"/>
        </w:rPr>
        <w:t>out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epistemically</w:t>
      </w:r>
      <w:r w:rsidRPr="00D419C1">
        <w:rPr>
          <w:rFonts w:cs="Arial"/>
          <w:sz w:val="24"/>
          <w:szCs w:val="24"/>
          <w:lang w:val="en-US"/>
        </w:rPr>
        <w:t xml:space="preserve"> </w:t>
      </w:r>
      <w:r w:rsidRPr="00D419C1">
        <w:rPr>
          <w:rFonts w:eastAsia="Calibri" w:cs="Arial"/>
          <w:sz w:val="24"/>
          <w:szCs w:val="24"/>
          <w:lang w:val="en-US"/>
        </w:rPr>
        <w:t>hubristic</w:t>
      </w:r>
      <w:r w:rsidRPr="00D419C1">
        <w:rPr>
          <w:rFonts w:cs="Arial"/>
          <w:sz w:val="24"/>
          <w:szCs w:val="24"/>
          <w:lang w:val="en-US"/>
        </w:rPr>
        <w:t xml:space="preserve"> </w:t>
      </w:r>
      <w:r w:rsidRPr="00D419C1">
        <w:rPr>
          <w:rFonts w:eastAsia="Calibri" w:cs="Arial"/>
          <w:sz w:val="24"/>
          <w:szCs w:val="24"/>
          <w:lang w:val="en-US"/>
        </w:rPr>
        <w:t>agent</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set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vicious</w:t>
      </w:r>
      <w:r w:rsidRPr="00D419C1">
        <w:rPr>
          <w:rFonts w:cs="Arial"/>
          <w:sz w:val="24"/>
          <w:szCs w:val="24"/>
          <w:lang w:val="en-US"/>
        </w:rPr>
        <w:t xml:space="preserve"> </w:t>
      </w:r>
      <w:r w:rsidRPr="00D419C1">
        <w:rPr>
          <w:rFonts w:eastAsia="Calibri" w:cs="Arial"/>
          <w:sz w:val="24"/>
          <w:szCs w:val="24"/>
          <w:lang w:val="en-US"/>
        </w:rPr>
        <w:t>tendencies</w:t>
      </w:r>
      <w:r w:rsidRPr="00D419C1">
        <w:rPr>
          <w:rFonts w:cs="Arial"/>
          <w:sz w:val="24"/>
          <w:szCs w:val="24"/>
          <w:lang w:val="en-US"/>
        </w:rPr>
        <w:t xml:space="preserve">, </w:t>
      </w:r>
      <w:r w:rsidRPr="00D419C1">
        <w:rPr>
          <w:rFonts w:eastAsia="Calibri" w:cs="Arial"/>
          <w:sz w:val="24"/>
          <w:szCs w:val="24"/>
          <w:lang w:val="en-US"/>
        </w:rPr>
        <w:t>ones</w:t>
      </w:r>
      <w:r w:rsidRPr="00D419C1">
        <w:rPr>
          <w:rFonts w:cs="Arial"/>
          <w:sz w:val="24"/>
          <w:szCs w:val="24"/>
          <w:lang w:val="en-US"/>
        </w:rPr>
        <w:t xml:space="preserve"> </w:t>
      </w:r>
      <w:r w:rsidRPr="00D419C1">
        <w:rPr>
          <w:rFonts w:eastAsia="Calibri" w:cs="Arial"/>
          <w:sz w:val="24"/>
          <w:szCs w:val="24"/>
          <w:lang w:val="en-US"/>
        </w:rPr>
        <w:t>most</w:t>
      </w:r>
      <w:r w:rsidRPr="00D419C1">
        <w:rPr>
          <w:rFonts w:cs="Arial"/>
          <w:sz w:val="24"/>
          <w:szCs w:val="24"/>
          <w:lang w:val="en-US"/>
        </w:rPr>
        <w:t xml:space="preserve"> </w:t>
      </w:r>
      <w:r w:rsidRPr="00D419C1">
        <w:rPr>
          <w:rFonts w:eastAsia="Calibri" w:cs="Arial"/>
          <w:sz w:val="24"/>
          <w:szCs w:val="24"/>
          <w:lang w:val="en-US"/>
        </w:rPr>
        <w:t>obviously</w:t>
      </w:r>
      <w:r w:rsidRPr="00D419C1">
        <w:rPr>
          <w:rFonts w:cs="Arial"/>
          <w:sz w:val="24"/>
          <w:szCs w:val="24"/>
          <w:lang w:val="en-US"/>
        </w:rPr>
        <w:t xml:space="preserve"> </w:t>
      </w:r>
      <w:r w:rsidRPr="00D419C1">
        <w:rPr>
          <w:rFonts w:eastAsia="Calibri" w:cs="Arial"/>
          <w:sz w:val="24"/>
          <w:szCs w:val="24"/>
          <w:lang w:val="en-US"/>
        </w:rPr>
        <w:t>manifest</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sorts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ambitions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which</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agent</w:t>
      </w:r>
      <w:r w:rsidRPr="00D419C1">
        <w:rPr>
          <w:rFonts w:cs="Arial"/>
          <w:sz w:val="24"/>
          <w:szCs w:val="24"/>
          <w:lang w:val="en-US"/>
        </w:rPr>
        <w:t xml:space="preserve"> </w:t>
      </w:r>
      <w:r w:rsidRPr="00D419C1">
        <w:rPr>
          <w:rFonts w:eastAsia="Calibri" w:cs="Arial"/>
          <w:sz w:val="24"/>
          <w:szCs w:val="24"/>
          <w:lang w:val="en-US"/>
        </w:rPr>
        <w:t>aspires</w:t>
      </w:r>
      <w:r w:rsidRPr="00D419C1">
        <w:rPr>
          <w:rFonts w:cs="Arial"/>
          <w:sz w:val="24"/>
          <w:szCs w:val="24"/>
          <w:lang w:val="en-US"/>
        </w:rPr>
        <w:t>—</w:t>
      </w:r>
      <w:r w:rsidRPr="00D419C1">
        <w:rPr>
          <w:rFonts w:eastAsia="Calibri" w:cs="Arial"/>
          <w:sz w:val="24"/>
          <w:szCs w:val="24"/>
          <w:lang w:val="en-US"/>
        </w:rPr>
        <w:t>perhaps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acquire</w:t>
      </w:r>
      <w:r w:rsidRPr="00D419C1">
        <w:rPr>
          <w:rFonts w:cs="Arial"/>
          <w:sz w:val="24"/>
          <w:szCs w:val="24"/>
          <w:lang w:val="en-US"/>
        </w:rPr>
        <w:t xml:space="preserve"> </w:t>
      </w:r>
      <w:r w:rsidRPr="00D419C1">
        <w:rPr>
          <w:rFonts w:eastAsia="Calibri" w:cs="Arial"/>
          <w:sz w:val="24"/>
          <w:szCs w:val="24"/>
          <w:lang w:val="en-US"/>
        </w:rPr>
        <w:t>insight</w:t>
      </w:r>
      <w:r w:rsidRPr="00D419C1">
        <w:rPr>
          <w:rFonts w:cs="Arial"/>
          <w:sz w:val="24"/>
          <w:szCs w:val="24"/>
          <w:lang w:val="en-US"/>
        </w:rPr>
        <w:t xml:space="preserve"> </w:t>
      </w:r>
      <w:r w:rsidRPr="00D419C1">
        <w:rPr>
          <w:rFonts w:eastAsia="Calibri" w:cs="Arial"/>
          <w:sz w:val="24"/>
          <w:szCs w:val="24"/>
          <w:lang w:val="en-US"/>
        </w:rPr>
        <w:t>into</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order</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reality</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God</w:t>
      </w:r>
      <w:r w:rsidRPr="00D419C1">
        <w:rPr>
          <w:rFonts w:cs="Arial"/>
          <w:sz w:val="24"/>
          <w:szCs w:val="24"/>
          <w:lang w:val="en-US"/>
        </w:rPr>
        <w:t xml:space="preserve"> </w:t>
      </w:r>
      <w:r w:rsidRPr="00D419C1">
        <w:rPr>
          <w:rFonts w:eastAsia="Calibri" w:cs="Arial"/>
          <w:sz w:val="24"/>
          <w:szCs w:val="24"/>
          <w:lang w:val="en-US"/>
        </w:rPr>
        <w:t>has</w:t>
      </w:r>
      <w:r w:rsidRPr="00D419C1">
        <w:rPr>
          <w:rFonts w:cs="Arial"/>
          <w:sz w:val="24"/>
          <w:szCs w:val="24"/>
          <w:lang w:val="en-US"/>
        </w:rPr>
        <w:t xml:space="preserve"> </w:t>
      </w:r>
      <w:r w:rsidRPr="00D419C1">
        <w:rPr>
          <w:rFonts w:eastAsia="Calibri" w:cs="Arial"/>
          <w:sz w:val="24"/>
          <w:szCs w:val="24"/>
          <w:lang w:val="en-US"/>
        </w:rPr>
        <w:t>disposed</w:t>
      </w:r>
      <w:r w:rsidRPr="00D419C1">
        <w:rPr>
          <w:rFonts w:cs="Arial"/>
          <w:sz w:val="24"/>
          <w:szCs w:val="24"/>
          <w:lang w:val="en-US"/>
        </w:rPr>
        <w:t xml:space="preserve"> </w:t>
      </w:r>
      <w:r w:rsidRPr="00D419C1">
        <w:rPr>
          <w:rFonts w:eastAsia="Calibri" w:cs="Arial"/>
          <w:sz w:val="24"/>
          <w:szCs w:val="24"/>
          <w:lang w:val="en-US"/>
        </w:rPr>
        <w:t>it</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cite</w:t>
      </w:r>
      <w:r w:rsidRPr="00D419C1">
        <w:rPr>
          <w:rFonts w:cs="Arial"/>
          <w:sz w:val="24"/>
          <w:szCs w:val="24"/>
          <w:lang w:val="en-US"/>
        </w:rPr>
        <w:t xml:space="preserve"> </w:t>
      </w:r>
      <w:r w:rsidRPr="00D419C1">
        <w:rPr>
          <w:rFonts w:eastAsia="Calibri" w:cs="Arial"/>
          <w:sz w:val="24"/>
          <w:szCs w:val="24"/>
          <w:lang w:val="en-US"/>
        </w:rPr>
        <w:t>one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Craig</w:t>
      </w:r>
      <w:r>
        <w:rPr>
          <w:rFonts w:cs="Arial"/>
          <w:sz w:val="24"/>
          <w:szCs w:val="24"/>
          <w:lang w:val="en-US"/>
        </w:rPr>
        <w:t>’s</w:t>
      </w:r>
      <w:r w:rsidRPr="00D419C1">
        <w:rPr>
          <w:rFonts w:cs="Arial"/>
          <w:sz w:val="24"/>
          <w:szCs w:val="24"/>
          <w:lang w:val="en-US"/>
        </w:rPr>
        <w:t xml:space="preserve"> </w:t>
      </w:r>
      <w:r w:rsidRPr="00D419C1">
        <w:rPr>
          <w:rFonts w:eastAsia="Calibri" w:cs="Arial"/>
          <w:sz w:val="24"/>
          <w:szCs w:val="24"/>
          <w:lang w:val="en-US"/>
        </w:rPr>
        <w:t>examples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guiding</w:t>
      </w:r>
      <w:r w:rsidRPr="00D419C1">
        <w:rPr>
          <w:rFonts w:cs="Arial"/>
          <w:sz w:val="24"/>
          <w:szCs w:val="24"/>
          <w:lang w:val="en-US"/>
        </w:rPr>
        <w:t xml:space="preserve"> </w:t>
      </w:r>
      <w:r w:rsidRPr="00D419C1">
        <w:rPr>
          <w:rFonts w:eastAsia="Calibri" w:cs="Arial"/>
          <w:sz w:val="24"/>
          <w:szCs w:val="24"/>
          <w:lang w:val="en-US"/>
        </w:rPr>
        <w:t>medieval</w:t>
      </w:r>
      <w:r>
        <w:rPr>
          <w:rFonts w:eastAsia="Calibri" w:cs="Arial"/>
          <w:sz w:val="24"/>
          <w:szCs w:val="24"/>
          <w:lang w:val="en-US"/>
        </w:rPr>
        <w:t xml:space="preserve"> Christian</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ambition</w:t>
      </w:r>
      <w:r>
        <w:rPr>
          <w:rFonts w:eastAsia="Calibri" w:cs="Arial"/>
          <w:sz w:val="24"/>
          <w:szCs w:val="24"/>
          <w:lang w:val="en-US"/>
        </w:rPr>
        <w:t xml:space="preserve"> (Craig 1987: 224)</w:t>
      </w:r>
      <w:r w:rsidRPr="00D419C1">
        <w:rPr>
          <w:rFonts w:cs="Arial"/>
          <w:sz w:val="24"/>
          <w:szCs w:val="24"/>
          <w:lang w:val="en-US"/>
        </w:rPr>
        <w:t xml:space="preserve">. </w:t>
      </w:r>
      <w:r w:rsidRPr="00D419C1">
        <w:rPr>
          <w:rFonts w:eastAsia="Calibri" w:cs="Arial"/>
          <w:sz w:val="24"/>
          <w:szCs w:val="24"/>
          <w:lang w:val="en-US"/>
        </w:rPr>
        <w:t>Although</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possibility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insight</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affirmed</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most</w:t>
      </w:r>
      <w:r w:rsidRPr="00D419C1">
        <w:rPr>
          <w:rFonts w:cs="Arial"/>
          <w:sz w:val="24"/>
          <w:szCs w:val="24"/>
          <w:lang w:val="en-US"/>
        </w:rPr>
        <w:t xml:space="preserve"> </w:t>
      </w:r>
      <w:r w:rsidRPr="00D419C1">
        <w:rPr>
          <w:rFonts w:eastAsia="Calibri" w:cs="Arial"/>
          <w:sz w:val="24"/>
          <w:szCs w:val="24"/>
          <w:lang w:val="en-US"/>
        </w:rPr>
        <w:t>medieval</w:t>
      </w:r>
      <w:r w:rsidRPr="00D419C1">
        <w:rPr>
          <w:rFonts w:cs="Arial"/>
          <w:sz w:val="24"/>
          <w:szCs w:val="24"/>
          <w:lang w:val="en-US"/>
        </w:rPr>
        <w:t xml:space="preserve"> </w:t>
      </w:r>
      <w:r w:rsidRPr="00D419C1">
        <w:rPr>
          <w:rFonts w:eastAsia="Calibri" w:cs="Arial"/>
          <w:sz w:val="24"/>
          <w:szCs w:val="24"/>
          <w:lang w:val="en-US"/>
        </w:rPr>
        <w:t>Christian</w:t>
      </w:r>
      <w:r w:rsidRPr="00D419C1">
        <w:rPr>
          <w:rFonts w:cs="Arial"/>
          <w:sz w:val="24"/>
          <w:szCs w:val="24"/>
          <w:lang w:val="en-US"/>
        </w:rPr>
        <w:t xml:space="preserve"> </w:t>
      </w:r>
      <w:r w:rsidRPr="00D419C1">
        <w:rPr>
          <w:rFonts w:eastAsia="Calibri" w:cs="Arial"/>
          <w:sz w:val="24"/>
          <w:szCs w:val="24"/>
          <w:lang w:val="en-US"/>
        </w:rPr>
        <w:t>theologians</w:t>
      </w:r>
      <w:r w:rsidRPr="00D419C1">
        <w:rPr>
          <w:rFonts w:cs="Arial"/>
          <w:sz w:val="24"/>
          <w:szCs w:val="24"/>
          <w:lang w:val="en-US"/>
        </w:rPr>
        <w:t xml:space="preserve">, </w:t>
      </w:r>
      <w:r w:rsidRPr="00D419C1">
        <w:rPr>
          <w:rFonts w:eastAsia="Calibri" w:cs="Arial"/>
          <w:sz w:val="24"/>
          <w:szCs w:val="24"/>
          <w:lang w:val="en-US"/>
        </w:rPr>
        <w:t>its</w:t>
      </w:r>
      <w:r w:rsidRPr="00D419C1">
        <w:rPr>
          <w:rFonts w:cs="Arial"/>
          <w:sz w:val="24"/>
          <w:szCs w:val="24"/>
          <w:lang w:val="en-US"/>
        </w:rPr>
        <w:t xml:space="preserve"> </w:t>
      </w:r>
      <w:r w:rsidRPr="00D419C1">
        <w:rPr>
          <w:rFonts w:eastAsia="Calibri" w:cs="Arial"/>
          <w:sz w:val="24"/>
          <w:szCs w:val="24"/>
          <w:lang w:val="en-US"/>
        </w:rPr>
        <w:t>reali</w:t>
      </w:r>
      <w:r>
        <w:rPr>
          <w:rFonts w:eastAsia="Calibri" w:cs="Arial"/>
          <w:sz w:val="24"/>
          <w:szCs w:val="24"/>
          <w:lang w:val="en-US"/>
        </w:rPr>
        <w:t>z</w:t>
      </w:r>
      <w:r w:rsidRPr="00D419C1">
        <w:rPr>
          <w:rFonts w:eastAsia="Calibri" w:cs="Arial"/>
          <w:sz w:val="24"/>
          <w:szCs w:val="24"/>
          <w:lang w:val="en-US"/>
        </w:rPr>
        <w:t>ation</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only</w:t>
      </w:r>
      <w:r w:rsidRPr="00D419C1">
        <w:rPr>
          <w:rFonts w:cs="Arial"/>
          <w:sz w:val="24"/>
          <w:szCs w:val="24"/>
          <w:lang w:val="en-US"/>
        </w:rPr>
        <w:t xml:space="preserve"> </w:t>
      </w:r>
      <w:r w:rsidRPr="00D419C1">
        <w:rPr>
          <w:rFonts w:eastAsia="Calibri" w:cs="Arial"/>
          <w:sz w:val="24"/>
          <w:szCs w:val="24"/>
          <w:lang w:val="en-US"/>
        </w:rPr>
        <w:t>possible</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active</w:t>
      </w:r>
      <w:r w:rsidRPr="00D419C1">
        <w:rPr>
          <w:rFonts w:cs="Arial"/>
          <w:sz w:val="24"/>
          <w:szCs w:val="24"/>
          <w:lang w:val="en-US"/>
        </w:rPr>
        <w:t xml:space="preserve"> </w:t>
      </w:r>
      <w:r w:rsidRPr="00D419C1">
        <w:rPr>
          <w:rFonts w:eastAsia="Calibri" w:cs="Arial"/>
          <w:sz w:val="24"/>
          <w:szCs w:val="24"/>
          <w:lang w:val="en-US"/>
        </w:rPr>
        <w:t>divine</w:t>
      </w:r>
      <w:r w:rsidRPr="00D419C1">
        <w:rPr>
          <w:rFonts w:cs="Arial"/>
          <w:sz w:val="24"/>
          <w:szCs w:val="24"/>
          <w:lang w:val="en-US"/>
        </w:rPr>
        <w:t xml:space="preserve"> </w:t>
      </w:r>
      <w:r w:rsidRPr="00D419C1">
        <w:rPr>
          <w:rFonts w:eastAsia="Calibri" w:cs="Arial"/>
          <w:sz w:val="24"/>
          <w:szCs w:val="24"/>
          <w:lang w:val="en-US"/>
        </w:rPr>
        <w:t>assistance</w:t>
      </w:r>
      <w:r w:rsidRPr="00D419C1">
        <w:rPr>
          <w:rFonts w:cs="Arial"/>
          <w:sz w:val="24"/>
          <w:szCs w:val="24"/>
          <w:lang w:val="en-US"/>
        </w:rPr>
        <w:t xml:space="preserve"> –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form</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humility</w:t>
      </w:r>
      <w:r w:rsidRPr="00D419C1">
        <w:rPr>
          <w:rFonts w:cs="Arial"/>
          <w:sz w:val="24"/>
          <w:szCs w:val="24"/>
          <w:lang w:val="en-US"/>
        </w:rPr>
        <w:t xml:space="preserve"> </w:t>
      </w:r>
      <w:r w:rsidRPr="00D419C1">
        <w:rPr>
          <w:rFonts w:eastAsia="Calibri" w:cs="Arial"/>
          <w:sz w:val="24"/>
          <w:szCs w:val="24"/>
          <w:lang w:val="en-US"/>
        </w:rPr>
        <w:t>embedded</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doctrine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divine</w:t>
      </w:r>
      <w:r w:rsidRPr="00D419C1">
        <w:rPr>
          <w:rFonts w:cs="Arial"/>
          <w:sz w:val="24"/>
          <w:szCs w:val="24"/>
          <w:lang w:val="en-US"/>
        </w:rPr>
        <w:t xml:space="preserve"> </w:t>
      </w:r>
      <w:r w:rsidRPr="00D419C1">
        <w:rPr>
          <w:rFonts w:eastAsia="Calibri" w:cs="Arial"/>
          <w:sz w:val="24"/>
          <w:szCs w:val="24"/>
          <w:lang w:val="en-US"/>
        </w:rPr>
        <w:t>illumination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pretension</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dispense</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assistance</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asserting</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assuming</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possession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capacities</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hubristic</w:t>
      </w:r>
      <w:r w:rsidRPr="00D419C1">
        <w:rPr>
          <w:rFonts w:cs="Arial"/>
          <w:sz w:val="24"/>
          <w:szCs w:val="24"/>
          <w:lang w:val="en-US"/>
        </w:rPr>
        <w:t>.</w:t>
      </w:r>
    </w:p>
    <w:p w14:paraId="05251AE5" w14:textId="77777777" w:rsidR="00AF6837" w:rsidRPr="00021FDE" w:rsidRDefault="00AF6837" w:rsidP="00AF6837">
      <w:pPr>
        <w:pStyle w:val="NoSpacing"/>
        <w:ind w:firstLine="720"/>
        <w:rPr>
          <w:sz w:val="24"/>
          <w:szCs w:val="24"/>
        </w:rPr>
      </w:pPr>
      <w:r w:rsidRPr="00D419C1">
        <w:rPr>
          <w:rFonts w:eastAsia="Calibri" w:cs="Arial"/>
          <w:sz w:val="24"/>
          <w:szCs w:val="24"/>
          <w:lang w:val="en-US"/>
        </w:rPr>
        <w:t>Since</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hubris</w:t>
      </w:r>
      <w:r w:rsidRPr="00D419C1">
        <w:rPr>
          <w:rFonts w:cs="Arial"/>
          <w:sz w:val="24"/>
          <w:szCs w:val="24"/>
          <w:lang w:val="en-US"/>
        </w:rPr>
        <w:t xml:space="preserve"> </w:t>
      </w:r>
      <w:r w:rsidRPr="00D419C1">
        <w:rPr>
          <w:rFonts w:eastAsia="Calibri" w:cs="Arial"/>
          <w:sz w:val="24"/>
          <w:szCs w:val="24"/>
          <w:lang w:val="en-US"/>
        </w:rPr>
        <w:t>concerns</w:t>
      </w:r>
      <w:r w:rsidRPr="00D419C1">
        <w:rPr>
          <w:rFonts w:cs="Arial"/>
          <w:sz w:val="24"/>
          <w:szCs w:val="24"/>
          <w:lang w:val="en-US"/>
        </w:rPr>
        <w:t xml:space="preserve"> </w:t>
      </w:r>
      <w:r w:rsidRPr="00D419C1">
        <w:rPr>
          <w:rFonts w:eastAsia="Calibri" w:cs="Arial"/>
          <w:sz w:val="24"/>
          <w:szCs w:val="24"/>
          <w:lang w:val="en-US"/>
        </w:rPr>
        <w:t>assumption</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assertion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inflated</w:t>
      </w:r>
      <w:r w:rsidRPr="00D419C1">
        <w:rPr>
          <w:rFonts w:cs="Arial"/>
          <w:sz w:val="24"/>
          <w:szCs w:val="24"/>
          <w:lang w:val="en-US"/>
        </w:rPr>
        <w:t xml:space="preserve"> </w:t>
      </w:r>
      <w:r w:rsidRPr="00D419C1">
        <w:rPr>
          <w:rFonts w:eastAsia="Calibri" w:cs="Arial"/>
          <w:sz w:val="24"/>
          <w:szCs w:val="24"/>
          <w:lang w:val="en-US"/>
        </w:rPr>
        <w:t>set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capacities</w:t>
      </w:r>
      <w:r w:rsidRPr="00D419C1">
        <w:rPr>
          <w:rFonts w:cs="Arial"/>
          <w:sz w:val="24"/>
          <w:szCs w:val="24"/>
          <w:lang w:val="en-US"/>
        </w:rPr>
        <w:t xml:space="preserve">, </w:t>
      </w:r>
      <w:r w:rsidRPr="00D419C1">
        <w:rPr>
          <w:rFonts w:eastAsia="Calibri" w:cs="Arial"/>
          <w:sz w:val="24"/>
          <w:szCs w:val="24"/>
          <w:lang w:val="en-US"/>
        </w:rPr>
        <w:t>there</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important</w:t>
      </w:r>
      <w:r w:rsidRPr="00D419C1">
        <w:rPr>
          <w:rFonts w:cs="Arial"/>
          <w:sz w:val="24"/>
          <w:szCs w:val="24"/>
          <w:lang w:val="en-US"/>
        </w:rPr>
        <w:t xml:space="preserve"> </w:t>
      </w:r>
      <w:r w:rsidRPr="00D419C1">
        <w:rPr>
          <w:rFonts w:eastAsia="Calibri" w:cs="Arial"/>
          <w:sz w:val="24"/>
          <w:szCs w:val="24"/>
          <w:lang w:val="en-US"/>
        </w:rPr>
        <w:t>differences</w:t>
      </w:r>
      <w:r w:rsidRPr="00D419C1">
        <w:rPr>
          <w:rFonts w:cs="Arial"/>
          <w:sz w:val="24"/>
          <w:szCs w:val="24"/>
          <w:lang w:val="en-US"/>
        </w:rPr>
        <w:t xml:space="preserve"> </w:t>
      </w:r>
      <w:r w:rsidRPr="00D419C1">
        <w:rPr>
          <w:rFonts w:eastAsia="Calibri" w:cs="Arial"/>
          <w:sz w:val="24"/>
          <w:szCs w:val="24"/>
          <w:lang w:val="en-US"/>
        </w:rPr>
        <w:t>between</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closely</w:t>
      </w:r>
      <w:r w:rsidRPr="00D419C1">
        <w:rPr>
          <w:rFonts w:cs="Arial"/>
          <w:sz w:val="24"/>
          <w:szCs w:val="24"/>
          <w:lang w:val="en-US"/>
        </w:rPr>
        <w:t xml:space="preserve"> </w:t>
      </w:r>
      <w:r w:rsidRPr="00D419C1">
        <w:rPr>
          <w:rFonts w:eastAsia="Calibri" w:cs="Arial"/>
          <w:sz w:val="24"/>
          <w:szCs w:val="24"/>
          <w:lang w:val="en-US"/>
        </w:rPr>
        <w:t>related</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arrogance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dogmatism</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person</w:t>
      </w:r>
      <w:r w:rsidRPr="00D419C1">
        <w:rPr>
          <w:rFonts w:cs="Arial"/>
          <w:sz w:val="24"/>
          <w:szCs w:val="24"/>
          <w:lang w:val="en-US"/>
        </w:rPr>
        <w:t xml:space="preserve"> </w:t>
      </w:r>
      <w:r w:rsidRPr="00D419C1">
        <w:rPr>
          <w:rFonts w:eastAsia="Calibri" w:cs="Arial"/>
          <w:sz w:val="24"/>
          <w:szCs w:val="24"/>
          <w:lang w:val="en-US"/>
        </w:rPr>
        <w:t>can</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arrogant</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dogmatic</w:t>
      </w:r>
      <w:r w:rsidRPr="00D419C1">
        <w:rPr>
          <w:rFonts w:cs="Arial"/>
          <w:sz w:val="24"/>
          <w:szCs w:val="24"/>
          <w:lang w:val="en-US"/>
        </w:rPr>
        <w:t xml:space="preserve"> </w:t>
      </w:r>
      <w:r w:rsidRPr="00D419C1">
        <w:rPr>
          <w:rFonts w:eastAsia="Calibri" w:cs="Arial"/>
          <w:sz w:val="24"/>
          <w:szCs w:val="24"/>
          <w:lang w:val="en-US"/>
        </w:rPr>
        <w:t>without</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necessarily</w:t>
      </w:r>
      <w:r w:rsidRPr="00D419C1">
        <w:rPr>
          <w:rFonts w:cs="Arial"/>
          <w:sz w:val="24"/>
          <w:szCs w:val="24"/>
          <w:lang w:val="en-US"/>
        </w:rPr>
        <w:t xml:space="preserve"> </w:t>
      </w:r>
      <w:r w:rsidRPr="00D419C1">
        <w:rPr>
          <w:rFonts w:eastAsia="Calibri" w:cs="Arial"/>
          <w:sz w:val="24"/>
          <w:szCs w:val="24"/>
          <w:lang w:val="en-US"/>
        </w:rPr>
        <w:t>supposing</w:t>
      </w:r>
      <w:r w:rsidRPr="00D419C1">
        <w:rPr>
          <w:rFonts w:cs="Arial"/>
          <w:sz w:val="24"/>
          <w:szCs w:val="24"/>
          <w:lang w:val="en-US"/>
        </w:rPr>
        <w:t xml:space="preserve"> </w:t>
      </w:r>
      <w:r w:rsidRPr="00D419C1">
        <w:rPr>
          <w:rFonts w:eastAsia="Calibri" w:cs="Arial"/>
          <w:sz w:val="24"/>
          <w:szCs w:val="24"/>
          <w:lang w:val="en-US"/>
        </w:rPr>
        <w:t>they</w:t>
      </w:r>
      <w:r w:rsidRPr="00D419C1">
        <w:rPr>
          <w:rFonts w:cs="Arial"/>
          <w:sz w:val="24"/>
          <w:szCs w:val="24"/>
          <w:lang w:val="en-US"/>
        </w:rPr>
        <w:t xml:space="preserve"> </w:t>
      </w:r>
      <w:r w:rsidRPr="00D419C1">
        <w:rPr>
          <w:rFonts w:eastAsia="Calibri" w:cs="Arial"/>
          <w:sz w:val="24"/>
          <w:szCs w:val="24"/>
          <w:lang w:val="en-US"/>
        </w:rPr>
        <w:t>do</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could</w:t>
      </w:r>
      <w:r w:rsidRPr="00D419C1">
        <w:rPr>
          <w:rFonts w:cs="Arial"/>
          <w:sz w:val="24"/>
          <w:szCs w:val="24"/>
          <w:lang w:val="en-US"/>
        </w:rPr>
        <w:t xml:space="preserve"> </w:t>
      </w:r>
      <w:r w:rsidRPr="00D419C1">
        <w:rPr>
          <w:rFonts w:eastAsia="Calibri" w:cs="Arial"/>
          <w:sz w:val="24"/>
          <w:szCs w:val="24"/>
          <w:lang w:val="en-US"/>
        </w:rPr>
        <w:t>possess</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exaggerated</w:t>
      </w:r>
      <w:r w:rsidRPr="00D419C1">
        <w:rPr>
          <w:rFonts w:cs="Arial"/>
          <w:sz w:val="24"/>
          <w:szCs w:val="24"/>
          <w:lang w:val="en-US"/>
        </w:rPr>
        <w:t xml:space="preserve"> </w:t>
      </w:r>
      <w:r w:rsidRPr="00D419C1">
        <w:rPr>
          <w:rFonts w:eastAsia="Calibri" w:cs="Arial"/>
          <w:sz w:val="24"/>
          <w:szCs w:val="24"/>
          <w:lang w:val="en-US"/>
        </w:rPr>
        <w:t>set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powers</w:t>
      </w:r>
      <w:r w:rsidRPr="00D419C1">
        <w:rPr>
          <w:rFonts w:cs="Arial"/>
          <w:sz w:val="24"/>
          <w:szCs w:val="24"/>
          <w:lang w:val="en-US"/>
        </w:rPr>
        <w:t xml:space="preserve">. </w:t>
      </w:r>
      <w:r w:rsidRPr="00D419C1">
        <w:rPr>
          <w:rFonts w:eastAsia="Calibri" w:cs="Arial"/>
          <w:sz w:val="24"/>
          <w:szCs w:val="24"/>
          <w:lang w:val="en-US"/>
        </w:rPr>
        <w:t>On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characterization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arrogance</w:t>
      </w:r>
      <w:r w:rsidRPr="00D419C1">
        <w:rPr>
          <w:rFonts w:cs="Arial"/>
          <w:sz w:val="24"/>
          <w:szCs w:val="24"/>
          <w:lang w:val="en-US"/>
        </w:rPr>
        <w:t xml:space="preserve"> </w:t>
      </w:r>
      <w:r w:rsidRPr="00D419C1">
        <w:rPr>
          <w:rFonts w:eastAsia="Calibri" w:cs="Arial"/>
          <w:sz w:val="24"/>
          <w:szCs w:val="24"/>
          <w:lang w:val="en-US"/>
        </w:rPr>
        <w:t>developed</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Roberts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Wood</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consists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disposition</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draw</w:t>
      </w:r>
      <w:r w:rsidRPr="00D419C1">
        <w:rPr>
          <w:rFonts w:cs="Arial"/>
          <w:sz w:val="24"/>
          <w:szCs w:val="24"/>
          <w:lang w:val="en-US"/>
        </w:rPr>
        <w:t xml:space="preserve"> </w:t>
      </w:r>
      <w:r w:rsidRPr="00D419C1">
        <w:rPr>
          <w:rFonts w:eastAsia="Calibri" w:cs="Arial"/>
          <w:sz w:val="24"/>
          <w:szCs w:val="24"/>
          <w:lang w:val="en-US"/>
        </w:rPr>
        <w:t>illicit</w:t>
      </w:r>
      <w:r w:rsidRPr="00D419C1">
        <w:rPr>
          <w:rFonts w:cs="Arial"/>
          <w:sz w:val="24"/>
          <w:szCs w:val="24"/>
          <w:lang w:val="en-US"/>
        </w:rPr>
        <w:t xml:space="preserve"> </w:t>
      </w:r>
      <w:r w:rsidRPr="00D419C1">
        <w:rPr>
          <w:rFonts w:eastAsia="Calibri" w:cs="Arial"/>
          <w:sz w:val="24"/>
          <w:szCs w:val="24"/>
          <w:lang w:val="en-US"/>
        </w:rPr>
        <w:t>inferences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some</w:t>
      </w:r>
      <w:r w:rsidRPr="00D419C1">
        <w:rPr>
          <w:rFonts w:cs="Arial"/>
          <w:sz w:val="24"/>
          <w:szCs w:val="24"/>
          <w:lang w:val="en-US"/>
        </w:rPr>
        <w:t xml:space="preserve"> </w:t>
      </w:r>
      <w:r w:rsidRPr="00D419C1">
        <w:rPr>
          <w:rFonts w:eastAsia="Calibri" w:cs="Arial"/>
          <w:sz w:val="24"/>
          <w:szCs w:val="24"/>
          <w:lang w:val="en-US"/>
        </w:rPr>
        <w:t>entitlement</w:t>
      </w:r>
      <w:r w:rsidRPr="00D419C1">
        <w:rPr>
          <w:rFonts w:cs="Arial"/>
          <w:sz w:val="24"/>
          <w:szCs w:val="24"/>
          <w:lang w:val="en-US"/>
        </w:rPr>
        <w:t xml:space="preserve">, </w:t>
      </w: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entitlement</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pronounce</w:t>
      </w:r>
      <w:r w:rsidRPr="00D419C1">
        <w:rPr>
          <w:rFonts w:cs="Arial"/>
          <w:sz w:val="24"/>
          <w:szCs w:val="24"/>
          <w:lang w:val="en-US"/>
        </w:rPr>
        <w:t xml:space="preserve"> </w:t>
      </w:r>
      <w:r w:rsidRPr="00D419C1">
        <w:rPr>
          <w:rFonts w:eastAsia="Calibri" w:cs="Arial"/>
          <w:sz w:val="24"/>
          <w:szCs w:val="24"/>
          <w:lang w:val="en-US"/>
        </w:rPr>
        <w:t>authoritatively</w:t>
      </w:r>
      <w:r w:rsidRPr="00D419C1">
        <w:rPr>
          <w:rFonts w:cs="Arial"/>
          <w:sz w:val="24"/>
          <w:szCs w:val="24"/>
          <w:lang w:val="en-US"/>
        </w:rPr>
        <w:t xml:space="preserve"> </w:t>
      </w:r>
      <w:r w:rsidRPr="00D419C1">
        <w:rPr>
          <w:rFonts w:eastAsia="Calibri" w:cs="Arial"/>
          <w:sz w:val="24"/>
          <w:szCs w:val="24"/>
          <w:lang w:val="en-US"/>
        </w:rPr>
        <w:t>on</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topic</w:t>
      </w:r>
      <w:r w:rsidRPr="00D419C1">
        <w:rPr>
          <w:rFonts w:cs="Arial"/>
          <w:sz w:val="24"/>
          <w:szCs w:val="24"/>
          <w:lang w:val="en-US"/>
        </w:rPr>
        <w:t xml:space="preserve"> </w:t>
      </w:r>
      <w:r w:rsidRPr="00D419C1">
        <w:rPr>
          <w:rFonts w:eastAsia="Calibri" w:cs="Arial"/>
          <w:sz w:val="24"/>
          <w:szCs w:val="24"/>
          <w:lang w:val="en-US"/>
        </w:rPr>
        <w:t>without</w:t>
      </w:r>
      <w:r w:rsidRPr="00D419C1">
        <w:rPr>
          <w:rFonts w:cs="Arial"/>
          <w:sz w:val="24"/>
          <w:szCs w:val="24"/>
          <w:lang w:val="en-US"/>
        </w:rPr>
        <w:t xml:space="preserve"> </w:t>
      </w:r>
      <w:r w:rsidRPr="00D419C1">
        <w:rPr>
          <w:rFonts w:eastAsia="Calibri" w:cs="Arial"/>
          <w:sz w:val="24"/>
          <w:szCs w:val="24"/>
          <w:lang w:val="en-US"/>
        </w:rPr>
        <w:t>due</w:t>
      </w:r>
      <w:r w:rsidRPr="00D419C1">
        <w:rPr>
          <w:rFonts w:cs="Arial"/>
          <w:sz w:val="24"/>
          <w:szCs w:val="24"/>
          <w:lang w:val="en-US"/>
        </w:rPr>
        <w:t xml:space="preserve"> </w:t>
      </w:r>
      <w:r w:rsidRPr="00D419C1">
        <w:rPr>
          <w:rFonts w:eastAsia="Calibri" w:cs="Arial"/>
          <w:sz w:val="24"/>
          <w:szCs w:val="24"/>
          <w:lang w:val="en-US"/>
        </w:rPr>
        <w:t>expertise</w:t>
      </w:r>
      <w:r w:rsidRPr="00D419C1">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arrogant</w:t>
      </w:r>
      <w:r w:rsidRPr="00D419C1">
        <w:rPr>
          <w:rFonts w:cs="Arial"/>
          <w:sz w:val="24"/>
          <w:szCs w:val="24"/>
          <w:lang w:val="en-US"/>
        </w:rPr>
        <w:t xml:space="preserve"> </w:t>
      </w:r>
      <w:r w:rsidRPr="00D419C1">
        <w:rPr>
          <w:rFonts w:eastAsia="Calibri" w:cs="Arial"/>
          <w:sz w:val="24"/>
          <w:szCs w:val="24"/>
          <w:lang w:val="en-US"/>
        </w:rPr>
        <w:t>person</w:t>
      </w:r>
      <w:r w:rsidRPr="00D419C1">
        <w:rPr>
          <w:rFonts w:cs="Arial"/>
          <w:sz w:val="24"/>
          <w:szCs w:val="24"/>
          <w:lang w:val="en-US"/>
        </w:rPr>
        <w:t xml:space="preserve"> </w:t>
      </w:r>
      <w:r w:rsidRPr="00D419C1">
        <w:rPr>
          <w:rFonts w:eastAsia="Calibri" w:cs="Arial"/>
          <w:sz w:val="24"/>
          <w:szCs w:val="24"/>
          <w:lang w:val="en-US"/>
        </w:rPr>
        <w:t>draws</w:t>
      </w:r>
      <w:r w:rsidRPr="00D419C1">
        <w:rPr>
          <w:rFonts w:cs="Arial"/>
          <w:sz w:val="24"/>
          <w:szCs w:val="24"/>
          <w:lang w:val="en-US"/>
        </w:rPr>
        <w:t xml:space="preserve"> </w:t>
      </w:r>
      <w:r w:rsidRPr="00D419C1">
        <w:rPr>
          <w:rFonts w:eastAsia="Calibri" w:cs="Arial"/>
          <w:sz w:val="24"/>
          <w:szCs w:val="24"/>
          <w:lang w:val="en-US"/>
        </w:rPr>
        <w:t>inferences</w:t>
      </w:r>
      <w:r w:rsidRPr="00D419C1">
        <w:rPr>
          <w:rFonts w:cs="Arial"/>
          <w:sz w:val="24"/>
          <w:szCs w:val="24"/>
          <w:lang w:val="en-US"/>
        </w:rPr>
        <w:t xml:space="preserve"> </w:t>
      </w:r>
      <w:r w:rsidRPr="00D419C1">
        <w:rPr>
          <w:rFonts w:eastAsia="Calibri" w:cs="Arial"/>
          <w:sz w:val="24"/>
          <w:szCs w:val="24"/>
          <w:lang w:val="en-US"/>
        </w:rPr>
        <w:t>from</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social</w:t>
      </w:r>
      <w:r w:rsidRPr="00D419C1">
        <w:rPr>
          <w:rFonts w:cs="Arial"/>
          <w:sz w:val="24"/>
          <w:szCs w:val="24"/>
          <w:lang w:val="en-US"/>
        </w:rPr>
        <w:t xml:space="preserve"> </w:t>
      </w:r>
      <w:r w:rsidRPr="00D419C1">
        <w:rPr>
          <w:rFonts w:eastAsia="Calibri" w:cs="Arial"/>
          <w:sz w:val="24"/>
          <w:szCs w:val="24"/>
          <w:lang w:val="en-US"/>
        </w:rPr>
        <w:t>status</w:t>
      </w:r>
      <w:r w:rsidRPr="00D419C1">
        <w:rPr>
          <w:rFonts w:cs="Arial"/>
          <w:sz w:val="24"/>
          <w:szCs w:val="24"/>
          <w:lang w:val="en-US"/>
        </w:rPr>
        <w:t xml:space="preserve">, </w:t>
      </w:r>
      <w:r w:rsidRPr="00D419C1">
        <w:rPr>
          <w:rFonts w:eastAsia="Calibri" w:cs="Arial"/>
          <w:sz w:val="24"/>
          <w:szCs w:val="24"/>
          <w:lang w:val="en-US"/>
        </w:rPr>
        <w:t>whereas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hubristic</w:t>
      </w:r>
      <w:r w:rsidRPr="00D419C1">
        <w:rPr>
          <w:rFonts w:cs="Arial"/>
          <w:sz w:val="24"/>
          <w:szCs w:val="24"/>
          <w:lang w:val="en-US"/>
        </w:rPr>
        <w:t xml:space="preserve"> </w:t>
      </w:r>
      <w:r w:rsidRPr="00D419C1">
        <w:rPr>
          <w:rFonts w:eastAsia="Calibri" w:cs="Arial"/>
          <w:sz w:val="24"/>
          <w:szCs w:val="24"/>
          <w:lang w:val="en-US"/>
        </w:rPr>
        <w:t>person</w:t>
      </w:r>
      <w:r w:rsidRPr="00D419C1">
        <w:rPr>
          <w:rFonts w:cs="Arial"/>
          <w:sz w:val="24"/>
          <w:szCs w:val="24"/>
          <w:lang w:val="en-US"/>
        </w:rPr>
        <w:t xml:space="preserve"> </w:t>
      </w:r>
      <w:r w:rsidRPr="00D419C1">
        <w:rPr>
          <w:rFonts w:eastAsia="Calibri" w:cs="Arial"/>
          <w:sz w:val="24"/>
          <w:szCs w:val="24"/>
          <w:lang w:val="en-US"/>
        </w:rPr>
        <w:t>infers</w:t>
      </w:r>
      <w:r w:rsidRPr="00D419C1">
        <w:rPr>
          <w:rFonts w:cs="Arial"/>
          <w:sz w:val="24"/>
          <w:szCs w:val="24"/>
          <w:lang w:val="en-US"/>
        </w:rPr>
        <w:t xml:space="preserve"> </w:t>
      </w:r>
      <w:r w:rsidRPr="00D419C1">
        <w:rPr>
          <w:rFonts w:eastAsia="Calibri" w:cs="Arial"/>
          <w:sz w:val="24"/>
          <w:szCs w:val="24"/>
          <w:lang w:val="en-US"/>
        </w:rPr>
        <w:t>special</w:t>
      </w:r>
      <w:r w:rsidRPr="00D419C1">
        <w:rPr>
          <w:rFonts w:cs="Arial"/>
          <w:sz w:val="24"/>
          <w:szCs w:val="24"/>
          <w:lang w:val="en-US"/>
        </w:rPr>
        <w:t xml:space="preserve"> </w:t>
      </w:r>
      <w:r w:rsidRPr="00D419C1">
        <w:rPr>
          <w:rFonts w:eastAsia="Calibri" w:cs="Arial"/>
          <w:sz w:val="24"/>
          <w:szCs w:val="24"/>
          <w:lang w:val="en-US"/>
        </w:rPr>
        <w:t>entitlements</w:t>
      </w:r>
      <w:r w:rsidRPr="00D419C1">
        <w:rPr>
          <w:rFonts w:cs="Arial"/>
          <w:sz w:val="24"/>
          <w:szCs w:val="24"/>
          <w:lang w:val="en-US"/>
        </w:rPr>
        <w:t xml:space="preserve"> </w:t>
      </w:r>
      <w:r w:rsidRPr="00D419C1">
        <w:rPr>
          <w:rFonts w:eastAsia="Calibri" w:cs="Arial"/>
          <w:sz w:val="24"/>
          <w:szCs w:val="24"/>
          <w:lang w:val="en-US"/>
        </w:rPr>
        <w:t>from</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exalted</w:t>
      </w:r>
      <w:r w:rsidRPr="00D419C1">
        <w:rPr>
          <w:rFonts w:cs="Arial"/>
          <w:sz w:val="24"/>
          <w:szCs w:val="24"/>
          <w:lang w:val="en-US"/>
        </w:rPr>
        <w:t xml:space="preserve"> </w:t>
      </w:r>
      <w:r w:rsidRPr="00D419C1">
        <w:rPr>
          <w:rFonts w:eastAsia="Calibri" w:cs="Arial"/>
          <w:sz w:val="24"/>
          <w:szCs w:val="24"/>
          <w:lang w:val="en-US"/>
        </w:rPr>
        <w:t>capacities</w:t>
      </w:r>
      <w:r w:rsidRPr="00D419C1">
        <w:rPr>
          <w:rFonts w:cs="Arial"/>
          <w:sz w:val="24"/>
          <w:szCs w:val="24"/>
          <w:lang w:val="en-US"/>
        </w:rPr>
        <w:t xml:space="preserve"> </w:t>
      </w:r>
      <w:r w:rsidRPr="00D419C1">
        <w:rPr>
          <w:rFonts w:eastAsia="Calibri" w:cs="Arial"/>
          <w:sz w:val="24"/>
          <w:szCs w:val="24"/>
          <w:lang w:val="en-US"/>
        </w:rPr>
        <w:t>whose</w:t>
      </w:r>
      <w:r w:rsidRPr="00D419C1">
        <w:rPr>
          <w:rFonts w:cs="Arial"/>
          <w:sz w:val="24"/>
          <w:szCs w:val="24"/>
          <w:lang w:val="en-US"/>
        </w:rPr>
        <w:t xml:space="preserve"> </w:t>
      </w:r>
      <w:r w:rsidRPr="00D419C1">
        <w:rPr>
          <w:rFonts w:eastAsia="Calibri" w:cs="Arial"/>
          <w:sz w:val="24"/>
          <w:szCs w:val="24"/>
          <w:lang w:val="en-US"/>
        </w:rPr>
        <w:t>possession</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mastery</w:t>
      </w:r>
      <w:r w:rsidRPr="00D419C1">
        <w:rPr>
          <w:rFonts w:cs="Arial"/>
          <w:sz w:val="24"/>
          <w:szCs w:val="24"/>
          <w:lang w:val="en-US"/>
        </w:rPr>
        <w:t xml:space="preserve"> </w:t>
      </w:r>
      <w:r w:rsidRPr="00D419C1">
        <w:rPr>
          <w:rFonts w:eastAsia="Calibri" w:cs="Arial"/>
          <w:sz w:val="24"/>
          <w:szCs w:val="24"/>
          <w:lang w:val="en-US"/>
        </w:rPr>
        <w:t>they</w:t>
      </w:r>
      <w:r w:rsidRPr="00D419C1">
        <w:rPr>
          <w:rFonts w:cs="Arial"/>
          <w:sz w:val="24"/>
          <w:szCs w:val="24"/>
          <w:lang w:val="en-US"/>
        </w:rPr>
        <w:t xml:space="preserve"> </w:t>
      </w:r>
      <w:r w:rsidRPr="00D419C1">
        <w:rPr>
          <w:rFonts w:eastAsia="Calibri" w:cs="Arial"/>
          <w:sz w:val="24"/>
          <w:szCs w:val="24"/>
          <w:lang w:val="en-US"/>
        </w:rPr>
        <w:t>presuppose</w:t>
      </w:r>
      <w:r w:rsidRPr="00D419C1">
        <w:rPr>
          <w:rFonts w:cs="Arial"/>
          <w:sz w:val="24"/>
          <w:szCs w:val="24"/>
          <w:lang w:val="en-US"/>
        </w:rPr>
        <w:t>. (</w:t>
      </w:r>
      <w:r w:rsidRPr="00D419C1">
        <w:rPr>
          <w:rFonts w:eastAsia="Calibri" w:cs="Arial"/>
          <w:sz w:val="24"/>
          <w:szCs w:val="24"/>
          <w:lang w:val="en-US"/>
        </w:rPr>
        <w:t>Obviously</w:t>
      </w:r>
      <w:r w:rsidRPr="00D419C1">
        <w:rPr>
          <w:rFonts w:cs="Arial"/>
          <w:sz w:val="24"/>
          <w:szCs w:val="24"/>
          <w:lang w:val="en-US"/>
        </w:rPr>
        <w:t xml:space="preserve">, </w:t>
      </w:r>
      <w:r w:rsidRPr="00D419C1">
        <w:rPr>
          <w:rFonts w:eastAsia="Calibri" w:cs="Arial"/>
          <w:sz w:val="24"/>
          <w:szCs w:val="24"/>
          <w:lang w:val="en-US"/>
        </w:rPr>
        <w:t>arrogance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hubris</w:t>
      </w:r>
      <w:r w:rsidRPr="00D419C1">
        <w:rPr>
          <w:rFonts w:cs="Arial"/>
          <w:sz w:val="24"/>
          <w:szCs w:val="24"/>
          <w:lang w:val="en-US"/>
        </w:rPr>
        <w:t xml:space="preserve"> </w:t>
      </w:r>
      <w:r w:rsidRPr="00D419C1">
        <w:rPr>
          <w:rFonts w:eastAsia="Calibri" w:cs="Arial"/>
          <w:sz w:val="24"/>
          <w:szCs w:val="24"/>
          <w:lang w:val="en-US"/>
        </w:rPr>
        <w:t>can</w:t>
      </w:r>
      <w:r w:rsidRPr="00D419C1">
        <w:rPr>
          <w:rFonts w:cs="Arial"/>
          <w:sz w:val="24"/>
          <w:szCs w:val="24"/>
          <w:lang w:val="en-US"/>
        </w:rPr>
        <w:t xml:space="preserve"> </w:t>
      </w:r>
      <w:r w:rsidRPr="00D419C1">
        <w:rPr>
          <w:rFonts w:eastAsia="Calibri" w:cs="Arial"/>
          <w:sz w:val="24"/>
          <w:szCs w:val="24"/>
          <w:lang w:val="en-US"/>
        </w:rPr>
        <w:t>feed</w:t>
      </w:r>
      <w:r w:rsidRPr="00D419C1">
        <w:rPr>
          <w:rFonts w:cs="Arial"/>
          <w:sz w:val="24"/>
          <w:szCs w:val="24"/>
          <w:lang w:val="en-US"/>
        </w:rPr>
        <w:t xml:space="preserve"> </w:t>
      </w:r>
      <w:r w:rsidRPr="00D419C1">
        <w:rPr>
          <w:rFonts w:eastAsia="Calibri" w:cs="Arial"/>
          <w:sz w:val="24"/>
          <w:szCs w:val="24"/>
          <w:lang w:val="en-US"/>
        </w:rPr>
        <w:t>one</w:t>
      </w:r>
      <w:r w:rsidRPr="00D419C1">
        <w:rPr>
          <w:rFonts w:cs="Arial"/>
          <w:sz w:val="24"/>
          <w:szCs w:val="24"/>
          <w:lang w:val="en-US"/>
        </w:rPr>
        <w:t xml:space="preserve"> </w:t>
      </w:r>
      <w:r w:rsidRPr="00D419C1">
        <w:rPr>
          <w:rFonts w:eastAsia="Calibri" w:cs="Arial"/>
          <w:sz w:val="24"/>
          <w:szCs w:val="24"/>
          <w:lang w:val="en-US"/>
        </w:rPr>
        <w:t>another</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person</w:t>
      </w:r>
      <w:r w:rsidRPr="00D419C1">
        <w:rPr>
          <w:rFonts w:cs="Arial"/>
          <w:sz w:val="24"/>
          <w:szCs w:val="24"/>
          <w:lang w:val="en-US"/>
        </w:rPr>
        <w:t xml:space="preserve"> </w:t>
      </w:r>
      <w:r w:rsidRPr="00D419C1">
        <w:rPr>
          <w:rFonts w:eastAsia="Calibri" w:cs="Arial"/>
          <w:sz w:val="24"/>
          <w:szCs w:val="24"/>
          <w:lang w:val="en-US"/>
        </w:rPr>
        <w:t>might</w:t>
      </w:r>
      <w:r w:rsidRPr="00D419C1">
        <w:rPr>
          <w:rFonts w:cs="Arial"/>
          <w:sz w:val="24"/>
          <w:szCs w:val="24"/>
          <w:lang w:val="en-US"/>
        </w:rPr>
        <w:t xml:space="preserve"> </w:t>
      </w:r>
      <w:r w:rsidRPr="00D419C1">
        <w:rPr>
          <w:rFonts w:eastAsia="Calibri" w:cs="Arial"/>
          <w:sz w:val="24"/>
          <w:szCs w:val="24"/>
          <w:lang w:val="en-US"/>
        </w:rPr>
        <w:t>suppose</w:t>
      </w:r>
      <w:r w:rsidRPr="00D419C1">
        <w:rPr>
          <w:rFonts w:cs="Arial"/>
          <w:sz w:val="24"/>
          <w:szCs w:val="24"/>
          <w:lang w:val="en-US"/>
        </w:rPr>
        <w:t xml:space="preserve"> </w:t>
      </w:r>
      <w:r w:rsidRPr="00D419C1">
        <w:rPr>
          <w:rFonts w:eastAsia="Calibri" w:cs="Arial"/>
          <w:sz w:val="24"/>
          <w:szCs w:val="24"/>
          <w:lang w:val="en-US"/>
        </w:rPr>
        <w:t>they</w:t>
      </w:r>
      <w:r w:rsidRPr="00D419C1">
        <w:rPr>
          <w:rFonts w:cs="Arial"/>
          <w:sz w:val="24"/>
          <w:szCs w:val="24"/>
          <w:lang w:val="en-US"/>
        </w:rPr>
        <w:t xml:space="preserve"> </w:t>
      </w:r>
      <w:r w:rsidRPr="00D419C1">
        <w:rPr>
          <w:rFonts w:eastAsia="Calibri" w:cs="Arial"/>
          <w:sz w:val="24"/>
          <w:szCs w:val="24"/>
          <w:lang w:val="en-US"/>
        </w:rPr>
        <w:t>enjoy</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elevated</w:t>
      </w:r>
      <w:r w:rsidRPr="00D419C1">
        <w:rPr>
          <w:rFonts w:cs="Arial"/>
          <w:sz w:val="24"/>
          <w:szCs w:val="24"/>
          <w:lang w:val="en-US"/>
        </w:rPr>
        <w:t xml:space="preserve"> </w:t>
      </w:r>
      <w:r w:rsidRPr="00D419C1">
        <w:rPr>
          <w:rFonts w:eastAsia="Calibri" w:cs="Arial"/>
          <w:sz w:val="24"/>
          <w:szCs w:val="24"/>
          <w:lang w:val="en-US"/>
        </w:rPr>
        <w:t>status</w:t>
      </w:r>
      <w:r w:rsidRPr="00D419C1">
        <w:rPr>
          <w:rFonts w:cs="Arial"/>
          <w:sz w:val="24"/>
          <w:szCs w:val="24"/>
          <w:lang w:val="en-US"/>
        </w:rPr>
        <w:t xml:space="preserve"> </w:t>
      </w:r>
      <w:r w:rsidRPr="00D419C1">
        <w:rPr>
          <w:rFonts w:eastAsia="Calibri" w:cs="Arial"/>
          <w:sz w:val="24"/>
          <w:szCs w:val="24"/>
          <w:lang w:val="en-US"/>
        </w:rPr>
        <w:t>due</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presumed </w:t>
      </w:r>
      <w:r w:rsidRPr="00D419C1">
        <w:rPr>
          <w:rFonts w:eastAsia="Calibri" w:cs="Arial"/>
          <w:sz w:val="24"/>
          <w:szCs w:val="24"/>
          <w:lang w:val="en-US"/>
        </w:rPr>
        <w:t>exalted</w:t>
      </w:r>
      <w:r w:rsidRPr="00D419C1">
        <w:rPr>
          <w:rFonts w:cs="Arial"/>
          <w:sz w:val="24"/>
          <w:szCs w:val="24"/>
          <w:lang w:val="en-US"/>
        </w:rPr>
        <w:t xml:space="preserve"> </w:t>
      </w:r>
      <w:r w:rsidRPr="00D419C1">
        <w:rPr>
          <w:rFonts w:eastAsia="Calibri" w:cs="Arial"/>
          <w:sz w:val="24"/>
          <w:szCs w:val="24"/>
          <w:lang w:val="en-US"/>
        </w:rPr>
        <w:t>capacities</w:t>
      </w:r>
      <w:r w:rsidRPr="00D419C1">
        <w:rPr>
          <w:rFonts w:cs="Arial"/>
          <w:sz w:val="24"/>
          <w:szCs w:val="24"/>
          <w:lang w:val="en-US"/>
        </w:rPr>
        <w:t xml:space="preserve">). </w:t>
      </w:r>
      <w:r>
        <w:rPr>
          <w:rFonts w:cs="Arial"/>
          <w:sz w:val="24"/>
          <w:szCs w:val="24"/>
          <w:lang w:val="en-US"/>
        </w:rPr>
        <w:t xml:space="preserve">Indeed, on one recent influential account, what I’m calling hubris emerges as a sub-vice of arrogance. </w:t>
      </w:r>
      <w:r w:rsidRPr="00A74FF3">
        <w:rPr>
          <w:sz w:val="24"/>
          <w:szCs w:val="24"/>
        </w:rPr>
        <w:t>Dennis Whitcomb</w:t>
      </w:r>
      <w:r>
        <w:rPr>
          <w:sz w:val="24"/>
          <w:szCs w:val="24"/>
        </w:rPr>
        <w:t xml:space="preserve">, </w:t>
      </w:r>
      <w:r w:rsidRPr="00A74FF3">
        <w:rPr>
          <w:sz w:val="24"/>
          <w:szCs w:val="24"/>
        </w:rPr>
        <w:t>Heather B</w:t>
      </w:r>
      <w:r>
        <w:rPr>
          <w:sz w:val="24"/>
          <w:szCs w:val="24"/>
        </w:rPr>
        <w:t xml:space="preserve">attaly, Jason Baehr, and </w:t>
      </w:r>
      <w:r w:rsidRPr="00A74FF3">
        <w:rPr>
          <w:sz w:val="24"/>
          <w:szCs w:val="24"/>
        </w:rPr>
        <w:t>Daniel Howard-Snyder</w:t>
      </w:r>
      <w:r>
        <w:rPr>
          <w:sz w:val="24"/>
          <w:szCs w:val="24"/>
        </w:rPr>
        <w:t xml:space="preserve"> (2017) characterise arrogance in terms of “over-owning one’s strengths,” which includes “the dispositions to over-esti</w:t>
      </w:r>
      <w:r w:rsidRPr="00A74FF3">
        <w:rPr>
          <w:sz w:val="24"/>
          <w:szCs w:val="24"/>
        </w:rPr>
        <w:t>mate one</w:t>
      </w:r>
      <w:r>
        <w:rPr>
          <w:sz w:val="24"/>
          <w:szCs w:val="24"/>
        </w:rPr>
        <w:t>’s</w:t>
      </w:r>
      <w:r w:rsidRPr="00A74FF3">
        <w:rPr>
          <w:sz w:val="24"/>
          <w:szCs w:val="24"/>
        </w:rPr>
        <w:t xml:space="preserve"> strengths</w:t>
      </w:r>
      <w:r>
        <w:rPr>
          <w:sz w:val="24"/>
          <w:szCs w:val="24"/>
        </w:rPr>
        <w:t>,” which would make epistemic hubris – a radical overestimation of one’s epistemic strengths – a sub-vice of arrogance.</w:t>
      </w:r>
    </w:p>
    <w:p w14:paraId="7B85892C"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case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dogmatism</w:t>
      </w:r>
      <w:r w:rsidRPr="00D419C1">
        <w:rPr>
          <w:rFonts w:cs="Arial"/>
          <w:sz w:val="24"/>
          <w:szCs w:val="24"/>
          <w:lang w:val="en-US"/>
        </w:rPr>
        <w:t xml:space="preserve">, </w:t>
      </w:r>
      <w:r w:rsidRPr="00D419C1">
        <w:rPr>
          <w:rFonts w:eastAsia="Calibri" w:cs="Arial"/>
          <w:sz w:val="24"/>
          <w:szCs w:val="24"/>
          <w:lang w:val="en-US"/>
        </w:rPr>
        <w:t>Roberts</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Wood</w:t>
      </w:r>
      <w:r w:rsidRPr="00D419C1">
        <w:rPr>
          <w:rFonts w:cs="Arial"/>
          <w:sz w:val="24"/>
          <w:szCs w:val="24"/>
          <w:lang w:val="en-US"/>
        </w:rPr>
        <w:t xml:space="preserve"> </w:t>
      </w:r>
      <w:r w:rsidRPr="00D419C1">
        <w:rPr>
          <w:rFonts w:eastAsia="Calibri" w:cs="Arial"/>
          <w:sz w:val="24"/>
          <w:szCs w:val="24"/>
          <w:lang w:val="en-US"/>
        </w:rPr>
        <w:t>identify</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disposition</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respond</w:t>
      </w:r>
      <w:r w:rsidRPr="00D419C1">
        <w:rPr>
          <w:rFonts w:cs="Arial"/>
          <w:sz w:val="24"/>
          <w:szCs w:val="24"/>
          <w:lang w:val="en-US"/>
        </w:rPr>
        <w:t xml:space="preserve"> </w:t>
      </w:r>
      <w:r w:rsidRPr="00D419C1">
        <w:rPr>
          <w:rFonts w:eastAsia="Calibri" w:cs="Arial"/>
          <w:sz w:val="24"/>
          <w:szCs w:val="24"/>
          <w:lang w:val="en-US"/>
        </w:rPr>
        <w:t>irrationally</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attempts</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others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engage</w:t>
      </w:r>
      <w:r w:rsidRPr="00D419C1">
        <w:rPr>
          <w:rFonts w:cs="Arial"/>
          <w:sz w:val="24"/>
          <w:szCs w:val="24"/>
          <w:lang w:val="en-US"/>
        </w:rPr>
        <w:t xml:space="preserve"> </w:t>
      </w:r>
      <w:r w:rsidRPr="00D419C1">
        <w:rPr>
          <w:rFonts w:eastAsia="Calibri" w:cs="Arial"/>
          <w:sz w:val="24"/>
          <w:szCs w:val="24"/>
          <w:lang w:val="en-US"/>
        </w:rPr>
        <w:t>them</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activity</w:t>
      </w:r>
      <w:r w:rsidRPr="00D419C1">
        <w:rPr>
          <w:rFonts w:cs="Arial"/>
          <w:sz w:val="24"/>
          <w:szCs w:val="24"/>
          <w:lang w:val="en-US"/>
        </w:rPr>
        <w:t xml:space="preserve"> – </w:t>
      </w:r>
      <w:r w:rsidRPr="00D419C1">
        <w:rPr>
          <w:rFonts w:eastAsia="Calibri" w:cs="Arial"/>
          <w:sz w:val="24"/>
          <w:szCs w:val="24"/>
          <w:lang w:val="en-US"/>
        </w:rPr>
        <w:t>derogating</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otherwise</w:t>
      </w:r>
      <w:r w:rsidRPr="00D419C1">
        <w:rPr>
          <w:rFonts w:cs="Arial"/>
          <w:sz w:val="24"/>
          <w:szCs w:val="24"/>
          <w:lang w:val="en-US"/>
        </w:rPr>
        <w:t xml:space="preserve"> </w:t>
      </w:r>
      <w:r w:rsidRPr="00D419C1">
        <w:rPr>
          <w:rFonts w:eastAsia="Calibri" w:cs="Arial"/>
          <w:sz w:val="24"/>
          <w:szCs w:val="24"/>
          <w:lang w:val="en-US"/>
        </w:rPr>
        <w:t>resisting</w:t>
      </w:r>
      <w:r w:rsidRPr="00D419C1">
        <w:rPr>
          <w:rFonts w:cs="Arial"/>
          <w:sz w:val="24"/>
          <w:szCs w:val="24"/>
          <w:lang w:val="en-US"/>
        </w:rPr>
        <w:t xml:space="preserve"> </w:t>
      </w:r>
      <w:r w:rsidRPr="00D419C1">
        <w:rPr>
          <w:rFonts w:eastAsia="Calibri" w:cs="Arial"/>
          <w:sz w:val="24"/>
          <w:szCs w:val="24"/>
          <w:lang w:val="en-US"/>
        </w:rPr>
        <w:t>others</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efforts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inform</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critici</w:t>
      </w:r>
      <w:r>
        <w:rPr>
          <w:rFonts w:eastAsia="Calibri" w:cs="Arial"/>
          <w:sz w:val="24"/>
          <w:szCs w:val="24"/>
          <w:lang w:val="en-US"/>
        </w:rPr>
        <w:t>z</w:t>
      </w:r>
      <w:r w:rsidRPr="00D419C1">
        <w:rPr>
          <w:rFonts w:eastAsia="Calibri" w:cs="Arial"/>
          <w:sz w:val="24"/>
          <w:szCs w:val="24"/>
          <w:lang w:val="en-US"/>
        </w:rPr>
        <w:t>e</w:t>
      </w:r>
      <w:r w:rsidRPr="00D419C1">
        <w:rPr>
          <w:rFonts w:cs="Arial"/>
          <w:sz w:val="24"/>
          <w:szCs w:val="24"/>
          <w:lang w:val="en-US"/>
        </w:rPr>
        <w:t xml:space="preserve"> </w:t>
      </w:r>
      <w:r w:rsidRPr="00D419C1">
        <w:rPr>
          <w:rFonts w:eastAsia="Calibri" w:cs="Arial"/>
          <w:sz w:val="24"/>
          <w:szCs w:val="24"/>
          <w:lang w:val="en-US"/>
        </w:rPr>
        <w:t>them</w:t>
      </w:r>
      <w:r w:rsidRPr="00D419C1">
        <w:rPr>
          <w:rFonts w:cs="Arial"/>
          <w:sz w:val="24"/>
          <w:szCs w:val="24"/>
          <w:lang w:val="en-US"/>
        </w:rPr>
        <w:t xml:space="preserve">, </w:t>
      </w:r>
      <w:r w:rsidRPr="00D419C1">
        <w:rPr>
          <w:rFonts w:eastAsia="Calibri" w:cs="Arial"/>
          <w:sz w:val="24"/>
          <w:szCs w:val="24"/>
          <w:lang w:val="en-US"/>
        </w:rPr>
        <w:t>say</w:t>
      </w:r>
      <w:r w:rsidRPr="00D419C1">
        <w:rPr>
          <w:rFonts w:cs="Arial"/>
          <w:sz w:val="24"/>
          <w:szCs w:val="24"/>
          <w:lang w:val="en-US"/>
        </w:rPr>
        <w:t xml:space="preserve">. </w:t>
      </w:r>
      <w:r w:rsidRPr="00D419C1">
        <w:rPr>
          <w:rFonts w:eastAsia="Calibri" w:cs="Arial"/>
          <w:sz w:val="24"/>
          <w:szCs w:val="24"/>
          <w:lang w:val="en-US"/>
        </w:rPr>
        <w:t>But</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form</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dogmatism</w:t>
      </w:r>
      <w:r w:rsidRPr="00D419C1">
        <w:rPr>
          <w:rFonts w:cs="Arial"/>
          <w:sz w:val="24"/>
          <w:szCs w:val="24"/>
          <w:lang w:val="en-US"/>
        </w:rPr>
        <w:t xml:space="preserve"> </w:t>
      </w:r>
      <w:r w:rsidRPr="00D419C1">
        <w:rPr>
          <w:rFonts w:eastAsia="Calibri" w:cs="Arial"/>
          <w:sz w:val="24"/>
          <w:szCs w:val="24"/>
          <w:lang w:val="en-US"/>
        </w:rPr>
        <w:t>entails</w:t>
      </w:r>
      <w:r w:rsidRPr="00D419C1">
        <w:rPr>
          <w:rFonts w:cs="Arial"/>
          <w:sz w:val="24"/>
          <w:szCs w:val="24"/>
          <w:lang w:val="en-US"/>
        </w:rPr>
        <w:t xml:space="preserve"> </w:t>
      </w:r>
      <w:r w:rsidRPr="00D419C1">
        <w:rPr>
          <w:rFonts w:eastAsia="Calibri" w:cs="Arial"/>
          <w:i/>
          <w:sz w:val="24"/>
          <w:szCs w:val="24"/>
          <w:lang w:val="en-US"/>
        </w:rPr>
        <w:t>misuse</w:t>
      </w:r>
      <w:r w:rsidRPr="00D419C1">
        <w:rPr>
          <w:rFonts w:cs="Arial"/>
          <w:sz w:val="24"/>
          <w:szCs w:val="24"/>
          <w:lang w:val="en-US"/>
        </w:rPr>
        <w:t xml:space="preserve"> </w:t>
      </w:r>
      <w:r w:rsidRPr="00D419C1">
        <w:rPr>
          <w:rFonts w:eastAsia="Calibri" w:cs="Arial"/>
          <w:sz w:val="24"/>
          <w:szCs w:val="24"/>
          <w:lang w:val="en-US"/>
        </w:rPr>
        <w:t>rather</w:t>
      </w:r>
      <w:r w:rsidRPr="00D419C1">
        <w:rPr>
          <w:rFonts w:cs="Arial"/>
          <w:sz w:val="24"/>
          <w:szCs w:val="24"/>
          <w:lang w:val="en-US"/>
        </w:rPr>
        <w:t xml:space="preserve"> </w:t>
      </w:r>
      <w:r w:rsidRPr="00D419C1">
        <w:rPr>
          <w:rFonts w:eastAsia="Calibri" w:cs="Arial"/>
          <w:sz w:val="24"/>
          <w:szCs w:val="24"/>
          <w:lang w:val="en-US"/>
        </w:rPr>
        <w:t>than</w:t>
      </w:r>
      <w:r w:rsidRPr="00D419C1">
        <w:rPr>
          <w:rFonts w:cs="Arial"/>
          <w:sz w:val="24"/>
          <w:szCs w:val="24"/>
          <w:lang w:val="en-US"/>
        </w:rPr>
        <w:t xml:space="preserve"> </w:t>
      </w:r>
      <w:r w:rsidRPr="00D419C1">
        <w:rPr>
          <w:rFonts w:eastAsia="Calibri" w:cs="Arial"/>
          <w:i/>
          <w:sz w:val="24"/>
          <w:szCs w:val="24"/>
          <w:lang w:val="en-US"/>
        </w:rPr>
        <w:t>misestimation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one</w:t>
      </w:r>
      <w:r>
        <w:rPr>
          <w:rFonts w:cs="Arial"/>
          <w:sz w:val="24"/>
          <w:szCs w:val="24"/>
          <w:lang w:val="en-US"/>
        </w:rPr>
        <w:t>’s</w:t>
      </w:r>
      <w:r w:rsidRPr="00D419C1">
        <w:rPr>
          <w:rFonts w:cs="Arial"/>
          <w:sz w:val="24"/>
          <w:szCs w:val="24"/>
          <w:lang w:val="en-US"/>
        </w:rPr>
        <w:t xml:space="preserve"> </w:t>
      </w:r>
      <w:r w:rsidRPr="00D419C1">
        <w:rPr>
          <w:rFonts w:eastAsia="Calibri" w:cs="Arial"/>
          <w:sz w:val="24"/>
          <w:szCs w:val="24"/>
          <w:lang w:val="en-US"/>
        </w:rPr>
        <w:t>capacities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dogmatist</w:t>
      </w:r>
      <w:r w:rsidRPr="00D419C1">
        <w:rPr>
          <w:rFonts w:cs="Arial"/>
          <w:sz w:val="24"/>
          <w:szCs w:val="24"/>
          <w:lang w:val="en-US"/>
        </w:rPr>
        <w:t xml:space="preserve"> </w:t>
      </w:r>
      <w:r w:rsidRPr="00D419C1">
        <w:rPr>
          <w:rFonts w:eastAsia="Calibri" w:cs="Arial"/>
          <w:sz w:val="24"/>
          <w:szCs w:val="24"/>
          <w:lang w:val="en-US"/>
        </w:rPr>
        <w:t>might</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perfectly</w:t>
      </w:r>
      <w:r w:rsidRPr="00D419C1">
        <w:rPr>
          <w:rFonts w:cs="Arial"/>
          <w:sz w:val="24"/>
          <w:szCs w:val="24"/>
          <w:lang w:val="en-US"/>
        </w:rPr>
        <w:t xml:space="preserve"> </w:t>
      </w:r>
      <w:r w:rsidRPr="00D419C1">
        <w:rPr>
          <w:rFonts w:eastAsia="Calibri" w:cs="Arial"/>
          <w:sz w:val="24"/>
          <w:szCs w:val="24"/>
          <w:lang w:val="en-US"/>
        </w:rPr>
        <w:t>cogni</w:t>
      </w:r>
      <w:r>
        <w:rPr>
          <w:rFonts w:eastAsia="Calibri" w:cs="Arial"/>
          <w:sz w:val="24"/>
          <w:szCs w:val="24"/>
          <w:lang w:val="en-US"/>
        </w:rPr>
        <w:t>z</w:t>
      </w:r>
      <w:r w:rsidRPr="00D419C1">
        <w:rPr>
          <w:rFonts w:eastAsia="Calibri" w:cs="Arial"/>
          <w:sz w:val="24"/>
          <w:szCs w:val="24"/>
          <w:lang w:val="en-US"/>
        </w:rPr>
        <w:t>ant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scope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strength</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abilities</w:t>
      </w:r>
      <w:r w:rsidRPr="00D419C1">
        <w:rPr>
          <w:rFonts w:cs="Arial"/>
          <w:sz w:val="24"/>
          <w:szCs w:val="24"/>
          <w:lang w:val="en-US"/>
        </w:rPr>
        <w:t>—</w:t>
      </w:r>
      <w:r w:rsidRPr="00D419C1">
        <w:rPr>
          <w:rFonts w:eastAsia="Calibri" w:cs="Arial"/>
          <w:sz w:val="24"/>
          <w:szCs w:val="24"/>
          <w:lang w:val="en-US"/>
        </w:rPr>
        <w:t>they</w:t>
      </w:r>
      <w:r w:rsidRPr="00D419C1">
        <w:rPr>
          <w:rFonts w:cs="Arial"/>
          <w:sz w:val="24"/>
          <w:szCs w:val="24"/>
          <w:lang w:val="en-US"/>
        </w:rPr>
        <w:t xml:space="preserve"> </w:t>
      </w:r>
      <w:r w:rsidRPr="00D419C1">
        <w:rPr>
          <w:rFonts w:eastAsia="Calibri" w:cs="Arial"/>
          <w:sz w:val="24"/>
          <w:szCs w:val="24"/>
          <w:lang w:val="en-US"/>
        </w:rPr>
        <w:t>just</w:t>
      </w:r>
      <w:r w:rsidRPr="00D419C1">
        <w:rPr>
          <w:rFonts w:cs="Arial"/>
          <w:sz w:val="24"/>
          <w:szCs w:val="24"/>
          <w:lang w:val="en-US"/>
        </w:rPr>
        <w:t xml:space="preserve"> </w:t>
      </w:r>
      <w:r w:rsidRPr="00D419C1">
        <w:rPr>
          <w:rFonts w:eastAsia="Calibri" w:cs="Arial"/>
          <w:sz w:val="24"/>
          <w:szCs w:val="24"/>
          <w:lang w:val="en-US"/>
        </w:rPr>
        <w:t>fail</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exercise</w:t>
      </w:r>
      <w:r w:rsidRPr="00D419C1">
        <w:rPr>
          <w:rFonts w:cs="Arial"/>
          <w:sz w:val="24"/>
          <w:szCs w:val="24"/>
          <w:lang w:val="en-US"/>
        </w:rPr>
        <w:t xml:space="preserve"> </w:t>
      </w:r>
      <w:r w:rsidRPr="00D419C1">
        <w:rPr>
          <w:rFonts w:eastAsia="Calibri" w:cs="Arial"/>
          <w:sz w:val="24"/>
          <w:szCs w:val="24"/>
          <w:lang w:val="en-US"/>
        </w:rPr>
        <w:t>them</w:t>
      </w:r>
      <w:r w:rsidRPr="00D419C1">
        <w:rPr>
          <w:rFonts w:cs="Arial"/>
          <w:sz w:val="24"/>
          <w:szCs w:val="24"/>
          <w:lang w:val="en-US"/>
        </w:rPr>
        <w:t xml:space="preserve">, </w:t>
      </w:r>
      <w:r w:rsidRPr="00D419C1">
        <w:rPr>
          <w:rFonts w:eastAsia="Calibri" w:cs="Arial"/>
          <w:sz w:val="24"/>
          <w:szCs w:val="24"/>
          <w:lang w:val="en-US"/>
        </w:rPr>
        <w:t>whereas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hubristic</w:t>
      </w:r>
      <w:r w:rsidRPr="00D419C1">
        <w:rPr>
          <w:rFonts w:cs="Arial"/>
          <w:sz w:val="24"/>
          <w:szCs w:val="24"/>
          <w:lang w:val="en-US"/>
        </w:rPr>
        <w:t xml:space="preserve"> </w:t>
      </w:r>
      <w:r w:rsidRPr="00D419C1">
        <w:rPr>
          <w:rFonts w:eastAsia="Calibri" w:cs="Arial"/>
          <w:sz w:val="24"/>
          <w:szCs w:val="24"/>
          <w:lang w:val="en-US"/>
        </w:rPr>
        <w:t>person</w:t>
      </w:r>
      <w:r w:rsidRPr="00D419C1">
        <w:rPr>
          <w:rFonts w:cs="Arial"/>
          <w:sz w:val="24"/>
          <w:szCs w:val="24"/>
          <w:lang w:val="en-US"/>
        </w:rPr>
        <w:t xml:space="preserve"> </w:t>
      </w:r>
      <w:r w:rsidRPr="00D419C1">
        <w:rPr>
          <w:rFonts w:eastAsia="Calibri" w:cs="Arial"/>
          <w:sz w:val="24"/>
          <w:szCs w:val="24"/>
          <w:lang w:val="en-US"/>
        </w:rPr>
        <w:t>acts</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they</w:t>
      </w:r>
      <w:r w:rsidRPr="00D419C1">
        <w:rPr>
          <w:rFonts w:cs="Arial"/>
          <w:sz w:val="24"/>
          <w:szCs w:val="24"/>
          <w:lang w:val="en-US"/>
        </w:rPr>
        <w:t xml:space="preserve"> </w:t>
      </w:r>
      <w:r w:rsidRPr="00D419C1">
        <w:rPr>
          <w:rFonts w:eastAsia="Calibri" w:cs="Arial"/>
          <w:sz w:val="24"/>
          <w:szCs w:val="24"/>
          <w:lang w:val="en-US"/>
        </w:rPr>
        <w:t>do</w:t>
      </w:r>
      <w:r w:rsidRPr="00D419C1">
        <w:rPr>
          <w:rFonts w:cs="Arial"/>
          <w:sz w:val="24"/>
          <w:szCs w:val="24"/>
          <w:lang w:val="en-US"/>
        </w:rPr>
        <w:t xml:space="preserve"> </w:t>
      </w:r>
      <w:r w:rsidRPr="00D419C1">
        <w:rPr>
          <w:rFonts w:eastAsia="Calibri" w:cs="Arial"/>
          <w:sz w:val="24"/>
          <w:szCs w:val="24"/>
          <w:lang w:val="en-US"/>
        </w:rPr>
        <w:t>because</w:t>
      </w:r>
      <w:r w:rsidRPr="00D419C1">
        <w:rPr>
          <w:rFonts w:cs="Arial"/>
          <w:sz w:val="24"/>
          <w:szCs w:val="24"/>
          <w:lang w:val="en-US"/>
        </w:rPr>
        <w:t xml:space="preserve"> </w:t>
      </w:r>
      <w:r w:rsidRPr="00D419C1">
        <w:rPr>
          <w:rFonts w:eastAsia="Calibri" w:cs="Arial"/>
          <w:sz w:val="24"/>
          <w:szCs w:val="24"/>
          <w:lang w:val="en-US"/>
        </w:rPr>
        <w:t>they</w:t>
      </w:r>
      <w:r w:rsidRPr="00D419C1">
        <w:rPr>
          <w:rFonts w:cs="Arial"/>
          <w:sz w:val="24"/>
          <w:szCs w:val="24"/>
          <w:lang w:val="en-US"/>
        </w:rPr>
        <w:t xml:space="preserve"> </w:t>
      </w:r>
      <w:r w:rsidRPr="00D419C1">
        <w:rPr>
          <w:rFonts w:eastAsia="Calibri" w:cs="Arial"/>
          <w:sz w:val="24"/>
          <w:szCs w:val="24"/>
          <w:lang w:val="en-US"/>
        </w:rPr>
        <w:t>take</w:t>
      </w:r>
      <w:r w:rsidRPr="00D419C1">
        <w:rPr>
          <w:rFonts w:cs="Arial"/>
          <w:sz w:val="24"/>
          <w:szCs w:val="24"/>
          <w:lang w:val="en-US"/>
        </w:rPr>
        <w:t xml:space="preserve"> </w:t>
      </w:r>
      <w:r w:rsidRPr="00D419C1">
        <w:rPr>
          <w:rFonts w:eastAsia="Calibri" w:cs="Arial"/>
          <w:sz w:val="24"/>
          <w:szCs w:val="24"/>
          <w:lang w:val="en-US"/>
        </w:rPr>
        <w:t>themselves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so</w:t>
      </w:r>
      <w:r w:rsidRPr="00D419C1">
        <w:rPr>
          <w:rFonts w:cs="Arial"/>
          <w:sz w:val="24"/>
          <w:szCs w:val="24"/>
          <w:lang w:val="en-US"/>
        </w:rPr>
        <w:t xml:space="preserve"> </w:t>
      </w:r>
      <w:r w:rsidRPr="00D419C1">
        <w:rPr>
          <w:rFonts w:eastAsia="Calibri" w:cs="Arial"/>
          <w:sz w:val="24"/>
          <w:szCs w:val="24"/>
          <w:lang w:val="en-US"/>
        </w:rPr>
        <w:t>fantastically</w:t>
      </w:r>
      <w:r w:rsidRPr="00D419C1">
        <w:rPr>
          <w:rFonts w:cs="Arial"/>
          <w:sz w:val="24"/>
          <w:szCs w:val="24"/>
          <w:lang w:val="en-US"/>
        </w:rPr>
        <w:t xml:space="preserve"> </w:t>
      </w:r>
      <w:r w:rsidRPr="00D419C1">
        <w:rPr>
          <w:rFonts w:eastAsia="Calibri" w:cs="Arial"/>
          <w:sz w:val="24"/>
          <w:szCs w:val="24"/>
          <w:lang w:val="en-US"/>
        </w:rPr>
        <w:t>epistemically</w:t>
      </w:r>
      <w:r w:rsidRPr="00D419C1">
        <w:rPr>
          <w:rFonts w:cs="Arial"/>
          <w:sz w:val="24"/>
          <w:szCs w:val="24"/>
          <w:lang w:val="en-US"/>
        </w:rPr>
        <w:t xml:space="preserve"> </w:t>
      </w:r>
      <w:r w:rsidRPr="00D419C1">
        <w:rPr>
          <w:rFonts w:eastAsia="Calibri" w:cs="Arial"/>
          <w:sz w:val="24"/>
          <w:szCs w:val="24"/>
          <w:lang w:val="en-US"/>
        </w:rPr>
        <w:t>equipped</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they</w:t>
      </w:r>
      <w:r w:rsidRPr="00D419C1">
        <w:rPr>
          <w:rFonts w:cs="Arial"/>
          <w:sz w:val="24"/>
          <w:szCs w:val="24"/>
          <w:lang w:val="en-US"/>
        </w:rPr>
        <w:t xml:space="preserve"> </w:t>
      </w:r>
      <w:r w:rsidRPr="00D419C1">
        <w:rPr>
          <w:rFonts w:eastAsia="Calibri" w:cs="Arial"/>
          <w:sz w:val="24"/>
          <w:szCs w:val="24"/>
          <w:lang w:val="en-US"/>
        </w:rPr>
        <w:t>have</w:t>
      </w:r>
      <w:r w:rsidRPr="00D419C1">
        <w:rPr>
          <w:rFonts w:cs="Arial"/>
          <w:sz w:val="24"/>
          <w:szCs w:val="24"/>
          <w:lang w:val="en-US"/>
        </w:rPr>
        <w:t xml:space="preserve"> </w:t>
      </w:r>
      <w:r w:rsidRPr="00D419C1">
        <w:rPr>
          <w:rFonts w:eastAsia="Calibri" w:cs="Arial"/>
          <w:sz w:val="24"/>
          <w:szCs w:val="24"/>
          <w:lang w:val="en-US"/>
        </w:rPr>
        <w:t>no</w:t>
      </w:r>
      <w:r w:rsidRPr="00D419C1">
        <w:rPr>
          <w:rFonts w:cs="Arial"/>
          <w:sz w:val="24"/>
          <w:szCs w:val="24"/>
          <w:lang w:val="en-US"/>
        </w:rPr>
        <w:t xml:space="preserve"> </w:t>
      </w:r>
      <w:r w:rsidRPr="00D419C1">
        <w:rPr>
          <w:rFonts w:eastAsia="Calibri" w:cs="Arial"/>
          <w:sz w:val="24"/>
          <w:szCs w:val="24"/>
          <w:lang w:val="en-US"/>
        </w:rPr>
        <w:t>need</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instruction</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critical</w:t>
      </w:r>
      <w:r w:rsidRPr="00D419C1">
        <w:rPr>
          <w:rFonts w:cs="Arial"/>
          <w:sz w:val="24"/>
          <w:szCs w:val="24"/>
          <w:lang w:val="en-US"/>
        </w:rPr>
        <w:t xml:space="preserve"> </w:t>
      </w:r>
      <w:r w:rsidRPr="00D419C1">
        <w:rPr>
          <w:rFonts w:eastAsia="Calibri" w:cs="Arial"/>
          <w:sz w:val="24"/>
          <w:szCs w:val="24"/>
          <w:lang w:val="en-US"/>
        </w:rPr>
        <w:t>engagement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others</w:t>
      </w:r>
      <w:r w:rsidRPr="00D419C1">
        <w:rPr>
          <w:rFonts w:cs="Arial"/>
          <w:sz w:val="24"/>
          <w:szCs w:val="24"/>
          <w:lang w:val="en-US"/>
        </w:rPr>
        <w:t xml:space="preserve">. </w:t>
      </w:r>
      <w:r w:rsidRPr="00D419C1">
        <w:rPr>
          <w:rFonts w:eastAsia="Calibri" w:cs="Arial"/>
          <w:sz w:val="24"/>
          <w:szCs w:val="24"/>
          <w:lang w:val="en-US"/>
        </w:rPr>
        <w:t>Although</w:t>
      </w:r>
      <w:r w:rsidRPr="00D419C1">
        <w:rPr>
          <w:rFonts w:cs="Arial"/>
          <w:sz w:val="24"/>
          <w:szCs w:val="24"/>
          <w:lang w:val="en-US"/>
        </w:rPr>
        <w:t xml:space="preserve"> </w:t>
      </w:r>
      <w:r w:rsidRPr="00D419C1">
        <w:rPr>
          <w:rFonts w:eastAsia="Calibri" w:cs="Arial"/>
          <w:sz w:val="24"/>
          <w:szCs w:val="24"/>
          <w:lang w:val="en-US"/>
        </w:rPr>
        <w:t>one</w:t>
      </w:r>
      <w:r w:rsidRPr="00D419C1">
        <w:rPr>
          <w:rFonts w:cs="Arial"/>
          <w:sz w:val="24"/>
          <w:szCs w:val="24"/>
          <w:lang w:val="en-US"/>
        </w:rPr>
        <w:t xml:space="preserve"> </w:t>
      </w:r>
      <w:r w:rsidRPr="00D419C1">
        <w:rPr>
          <w:rFonts w:eastAsia="Calibri" w:cs="Arial"/>
          <w:sz w:val="24"/>
          <w:szCs w:val="24"/>
          <w:lang w:val="en-US"/>
        </w:rPr>
        <w:t>need</w:t>
      </w:r>
      <w:r w:rsidRPr="00D419C1">
        <w:rPr>
          <w:rFonts w:cs="Arial"/>
          <w:sz w:val="24"/>
          <w:szCs w:val="24"/>
          <w:lang w:val="en-US"/>
        </w:rPr>
        <w:t xml:space="preserve"> </w:t>
      </w:r>
      <w:r w:rsidRPr="00D419C1">
        <w:rPr>
          <w:rFonts w:eastAsia="Calibri" w:cs="Arial"/>
          <w:sz w:val="24"/>
          <w:szCs w:val="24"/>
          <w:lang w:val="en-US"/>
        </w:rPr>
        <w:t>not</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hubristic</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dogmatic</w:t>
      </w:r>
      <w:r w:rsidRPr="00D419C1">
        <w:rPr>
          <w:rFonts w:cs="Arial"/>
          <w:sz w:val="24"/>
          <w:szCs w:val="24"/>
          <w:lang w:val="en-US"/>
        </w:rPr>
        <w:t xml:space="preserve">, </w:t>
      </w:r>
      <w:r w:rsidRPr="00D419C1">
        <w:rPr>
          <w:rFonts w:eastAsia="Calibri" w:cs="Arial"/>
          <w:sz w:val="24"/>
          <w:szCs w:val="24"/>
          <w:lang w:val="en-US"/>
        </w:rPr>
        <w:t>these</w:t>
      </w:r>
      <w:r w:rsidRPr="00D419C1">
        <w:rPr>
          <w:rFonts w:cs="Arial"/>
          <w:sz w:val="24"/>
          <w:szCs w:val="24"/>
          <w:lang w:val="en-US"/>
        </w:rPr>
        <w:t xml:space="preserve"> </w:t>
      </w:r>
      <w:r w:rsidRPr="00D419C1">
        <w:rPr>
          <w:rFonts w:eastAsia="Calibri" w:cs="Arial"/>
          <w:sz w:val="24"/>
          <w:szCs w:val="24"/>
          <w:lang w:val="en-US"/>
        </w:rPr>
        <w:t>two</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can</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mutually</w:t>
      </w:r>
      <w:r w:rsidRPr="00D419C1">
        <w:rPr>
          <w:rFonts w:cs="Arial"/>
          <w:sz w:val="24"/>
          <w:szCs w:val="24"/>
          <w:lang w:val="en-US"/>
        </w:rPr>
        <w:t xml:space="preserve"> </w:t>
      </w:r>
      <w:r w:rsidRPr="00D419C1">
        <w:rPr>
          <w:rFonts w:eastAsia="Calibri" w:cs="Arial"/>
          <w:sz w:val="24"/>
          <w:szCs w:val="24"/>
          <w:lang w:val="en-US"/>
        </w:rPr>
        <w:t>amplifying</w:t>
      </w:r>
      <w:r w:rsidRPr="00D419C1">
        <w:rPr>
          <w:rFonts w:cs="Arial"/>
          <w:sz w:val="24"/>
          <w:szCs w:val="24"/>
          <w:lang w:val="en-US"/>
        </w:rPr>
        <w:t>.</w:t>
      </w:r>
    </w:p>
    <w:p w14:paraId="4CEC4FD9" w14:textId="77777777" w:rsidR="00AF6837" w:rsidRPr="005D44C1" w:rsidRDefault="00AF6837" w:rsidP="00AF6837">
      <w:pPr>
        <w:pStyle w:val="NoSpacing"/>
        <w:ind w:firstLine="720"/>
        <w:rPr>
          <w:rFonts w:cs="Arial"/>
          <w:sz w:val="24"/>
          <w:szCs w:val="24"/>
          <w:lang w:val="en-US"/>
        </w:rPr>
      </w:pPr>
      <w:r w:rsidRPr="00D419C1">
        <w:rPr>
          <w:rFonts w:eastAsia="Calibri" w:cs="Arial"/>
          <w:sz w:val="24"/>
          <w:szCs w:val="24"/>
          <w:lang w:val="en-US"/>
        </w:rPr>
        <w:t>I</w:t>
      </w:r>
      <w:r w:rsidRPr="00D419C1">
        <w:rPr>
          <w:rFonts w:cs="Arial"/>
          <w:sz w:val="24"/>
          <w:szCs w:val="24"/>
          <w:lang w:val="en-US"/>
        </w:rPr>
        <w:t xml:space="preserve"> </w:t>
      </w:r>
      <w:r w:rsidRPr="00D419C1">
        <w:rPr>
          <w:rFonts w:eastAsia="Calibri" w:cs="Arial"/>
          <w:sz w:val="24"/>
          <w:szCs w:val="24"/>
          <w:lang w:val="en-US"/>
        </w:rPr>
        <w:t>propose</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there</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conceptual</w:t>
      </w:r>
      <w:r w:rsidRPr="00D419C1">
        <w:rPr>
          <w:rFonts w:cs="Arial"/>
          <w:sz w:val="24"/>
          <w:szCs w:val="24"/>
          <w:lang w:val="en-US"/>
        </w:rPr>
        <w:t xml:space="preserve"> </w:t>
      </w:r>
      <w:r w:rsidRPr="00D419C1">
        <w:rPr>
          <w:rFonts w:eastAsia="Calibri" w:cs="Arial"/>
          <w:sz w:val="24"/>
          <w:szCs w:val="24"/>
          <w:lang w:val="en-US"/>
        </w:rPr>
        <w:t>space</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distinct</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hubris</w:t>
      </w:r>
      <w:r w:rsidRPr="00D419C1">
        <w:rPr>
          <w:rFonts w:cs="Arial"/>
          <w:sz w:val="24"/>
          <w:szCs w:val="24"/>
          <w:lang w:val="en-US"/>
        </w:rPr>
        <w:t xml:space="preserve">, </w:t>
      </w:r>
      <w:r w:rsidRPr="00D419C1">
        <w:rPr>
          <w:rFonts w:eastAsia="Calibri" w:cs="Arial"/>
          <w:sz w:val="24"/>
          <w:szCs w:val="24"/>
          <w:lang w:val="en-US"/>
        </w:rPr>
        <w:t>understood</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radical</w:t>
      </w:r>
      <w:r w:rsidRPr="00D419C1">
        <w:rPr>
          <w:rFonts w:cs="Arial"/>
          <w:sz w:val="24"/>
          <w:szCs w:val="24"/>
          <w:lang w:val="en-US"/>
        </w:rPr>
        <w:t xml:space="preserve"> </w:t>
      </w:r>
      <w:r w:rsidRPr="00D419C1">
        <w:rPr>
          <w:rFonts w:eastAsia="Calibri" w:cs="Arial"/>
          <w:sz w:val="24"/>
          <w:szCs w:val="24"/>
          <w:lang w:val="en-US"/>
        </w:rPr>
        <w:t>deficiency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humility</w:t>
      </w:r>
      <w:r>
        <w:rPr>
          <w:rFonts w:eastAsia="Calibri" w:cs="Arial"/>
          <w:sz w:val="24"/>
          <w:szCs w:val="24"/>
          <w:lang w:val="en-US"/>
        </w:rPr>
        <w:t xml:space="preserve"> (Kidd 2015, 2016b)</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often</w:t>
      </w:r>
      <w:r w:rsidRPr="00D419C1">
        <w:rPr>
          <w:rFonts w:cs="Arial"/>
          <w:sz w:val="24"/>
          <w:szCs w:val="24"/>
          <w:lang w:val="en-US"/>
        </w:rPr>
        <w:t xml:space="preserve"> </w:t>
      </w:r>
      <w:r w:rsidRPr="00D419C1">
        <w:rPr>
          <w:rFonts w:eastAsia="Calibri" w:cs="Arial"/>
          <w:sz w:val="24"/>
          <w:szCs w:val="24"/>
          <w:lang w:val="en-US"/>
        </w:rPr>
        <w:t>most</w:t>
      </w:r>
      <w:r w:rsidRPr="00D419C1">
        <w:rPr>
          <w:rFonts w:cs="Arial"/>
          <w:sz w:val="24"/>
          <w:szCs w:val="24"/>
          <w:lang w:val="en-US"/>
        </w:rPr>
        <w:t xml:space="preserve"> </w:t>
      </w:r>
      <w:r w:rsidRPr="00D419C1">
        <w:rPr>
          <w:rFonts w:eastAsia="Calibri" w:cs="Arial"/>
          <w:sz w:val="24"/>
          <w:szCs w:val="24"/>
          <w:lang w:val="en-US"/>
        </w:rPr>
        <w:t>clearly</w:t>
      </w:r>
      <w:r w:rsidRPr="00D419C1">
        <w:rPr>
          <w:rFonts w:cs="Arial"/>
          <w:sz w:val="24"/>
          <w:szCs w:val="24"/>
          <w:lang w:val="en-US"/>
        </w:rPr>
        <w:t xml:space="preserve"> </w:t>
      </w:r>
      <w:r w:rsidRPr="00D419C1">
        <w:rPr>
          <w:rFonts w:eastAsia="Calibri" w:cs="Arial"/>
          <w:sz w:val="24"/>
          <w:szCs w:val="24"/>
          <w:lang w:val="en-US"/>
        </w:rPr>
        <w:t>visible</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sorts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ambitions</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Pr>
          <w:rFonts w:eastAsia="Calibri" w:cs="Arial"/>
          <w:sz w:val="24"/>
          <w:szCs w:val="24"/>
          <w:lang w:val="en-US"/>
        </w:rPr>
        <w:t>inquir</w:t>
      </w:r>
      <w:r w:rsidRPr="00D419C1">
        <w:rPr>
          <w:rFonts w:eastAsia="Calibri" w:cs="Arial"/>
          <w:sz w:val="24"/>
          <w:szCs w:val="24"/>
          <w:lang w:val="en-US"/>
        </w:rPr>
        <w:t>er</w:t>
      </w:r>
      <w:r w:rsidRPr="00D419C1">
        <w:rPr>
          <w:rFonts w:cs="Arial"/>
          <w:sz w:val="24"/>
          <w:szCs w:val="24"/>
          <w:lang w:val="en-US"/>
        </w:rPr>
        <w:t xml:space="preserve"> </w:t>
      </w:r>
      <w:r w:rsidRPr="00D419C1">
        <w:rPr>
          <w:rFonts w:eastAsia="Calibri" w:cs="Arial"/>
          <w:sz w:val="24"/>
          <w:szCs w:val="24"/>
          <w:lang w:val="en-US"/>
        </w:rPr>
        <w:t>adopts</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regards</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available</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them</w:t>
      </w:r>
      <w:r w:rsidRPr="00D419C1">
        <w:rPr>
          <w:rFonts w:cs="Arial"/>
          <w:sz w:val="24"/>
          <w:szCs w:val="24"/>
          <w:lang w:val="en-US"/>
        </w:rPr>
        <w:t xml:space="preserve">. </w:t>
      </w:r>
      <w:r w:rsidRPr="00D419C1">
        <w:rPr>
          <w:rFonts w:eastAsia="Calibri" w:cs="Arial"/>
          <w:sz w:val="24"/>
          <w:szCs w:val="24"/>
          <w:lang w:val="en-US"/>
        </w:rPr>
        <w:t>I</w:t>
      </w:r>
      <w:r w:rsidRPr="00D419C1">
        <w:rPr>
          <w:rFonts w:cs="Arial"/>
          <w:sz w:val="24"/>
          <w:szCs w:val="24"/>
          <w:lang w:val="en-US"/>
        </w:rPr>
        <w:t xml:space="preserve"> </w:t>
      </w:r>
      <w:r w:rsidRPr="00D419C1">
        <w:rPr>
          <w:rFonts w:eastAsia="Calibri" w:cs="Arial"/>
          <w:sz w:val="24"/>
          <w:szCs w:val="24"/>
          <w:lang w:val="en-US"/>
        </w:rPr>
        <w:t>may</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hubristic</w:t>
      </w:r>
      <w:r w:rsidRPr="00D419C1">
        <w:rPr>
          <w:rFonts w:cs="Arial"/>
          <w:sz w:val="24"/>
          <w:szCs w:val="24"/>
          <w:lang w:val="en-US"/>
        </w:rPr>
        <w:t xml:space="preserve"> </w:t>
      </w:r>
      <w:r w:rsidRPr="00D419C1">
        <w:rPr>
          <w:rFonts w:eastAsia="Calibri" w:cs="Arial"/>
          <w:sz w:val="24"/>
          <w:szCs w:val="24"/>
          <w:lang w:val="en-US"/>
        </w:rPr>
        <w:t>if</w:t>
      </w:r>
      <w:r w:rsidRPr="00D419C1">
        <w:rPr>
          <w:rFonts w:cs="Arial"/>
          <w:sz w:val="24"/>
          <w:szCs w:val="24"/>
          <w:lang w:val="en-US"/>
        </w:rPr>
        <w:t xml:space="preserve"> </w:t>
      </w:r>
      <w:r w:rsidRPr="00D419C1">
        <w:rPr>
          <w:rFonts w:eastAsia="Calibri" w:cs="Arial"/>
          <w:sz w:val="24"/>
          <w:szCs w:val="24"/>
          <w:lang w:val="en-US"/>
        </w:rPr>
        <w:t>my</w:t>
      </w:r>
      <w:r w:rsidRPr="00D419C1">
        <w:rPr>
          <w:rFonts w:cs="Arial"/>
          <w:sz w:val="24"/>
          <w:szCs w:val="24"/>
          <w:lang w:val="en-US"/>
        </w:rPr>
        <w:t xml:space="preserve"> </w:t>
      </w:r>
      <w:r w:rsidRPr="00D419C1">
        <w:rPr>
          <w:rFonts w:eastAsia="Calibri" w:cs="Arial"/>
          <w:sz w:val="24"/>
          <w:szCs w:val="24"/>
          <w:lang w:val="en-US"/>
        </w:rPr>
        <w:t>guiding</w:t>
      </w:r>
      <w:r w:rsidRPr="00D419C1">
        <w:rPr>
          <w:rFonts w:cs="Arial"/>
          <w:sz w:val="24"/>
          <w:szCs w:val="24"/>
          <w:lang w:val="en-US"/>
        </w:rPr>
        <w:t xml:space="preserve"> </w:t>
      </w:r>
      <w:r w:rsidRPr="00D419C1">
        <w:rPr>
          <w:rFonts w:eastAsia="Calibri" w:cs="Arial"/>
          <w:sz w:val="24"/>
          <w:szCs w:val="24"/>
          <w:lang w:val="en-US"/>
        </w:rPr>
        <w:t>ambitions</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ones</w:t>
      </w:r>
      <w:r w:rsidRPr="00D419C1">
        <w:rPr>
          <w:rFonts w:cs="Arial"/>
          <w:sz w:val="24"/>
          <w:szCs w:val="24"/>
          <w:lang w:val="en-US"/>
        </w:rPr>
        <w:t xml:space="preserve"> </w:t>
      </w:r>
      <w:r w:rsidRPr="00D419C1">
        <w:rPr>
          <w:rFonts w:eastAsia="Calibri" w:cs="Arial"/>
          <w:sz w:val="24"/>
          <w:szCs w:val="24"/>
          <w:lang w:val="en-US"/>
        </w:rPr>
        <w:t>beyond</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capacities</w:t>
      </w:r>
      <w:r w:rsidRPr="00D419C1">
        <w:rPr>
          <w:rFonts w:cs="Arial"/>
          <w:sz w:val="24"/>
          <w:szCs w:val="24"/>
          <w:lang w:val="en-US"/>
        </w:rPr>
        <w:t xml:space="preserve"> </w:t>
      </w:r>
      <w:r w:rsidRPr="00D419C1">
        <w:rPr>
          <w:rFonts w:eastAsia="Calibri" w:cs="Arial"/>
          <w:sz w:val="24"/>
          <w:szCs w:val="24"/>
          <w:lang w:val="en-US"/>
        </w:rPr>
        <w:t>currently</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prospectively</w:t>
      </w:r>
      <w:r w:rsidRPr="00D419C1">
        <w:rPr>
          <w:rFonts w:cs="Arial"/>
          <w:sz w:val="24"/>
          <w:szCs w:val="24"/>
          <w:lang w:val="en-US"/>
        </w:rPr>
        <w:t xml:space="preserve"> </w:t>
      </w:r>
      <w:r w:rsidRPr="00D419C1">
        <w:rPr>
          <w:rFonts w:eastAsia="Calibri" w:cs="Arial"/>
          <w:sz w:val="24"/>
          <w:szCs w:val="24"/>
          <w:lang w:val="en-US"/>
        </w:rPr>
        <w:t>available</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me</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stronger</w:t>
      </w:r>
      <w:r w:rsidRPr="00D419C1">
        <w:rPr>
          <w:rFonts w:cs="Arial"/>
          <w:sz w:val="24"/>
          <w:szCs w:val="24"/>
          <w:lang w:val="en-US"/>
        </w:rPr>
        <w:t xml:space="preserve"> </w:t>
      </w:r>
      <w:r w:rsidRPr="00D419C1">
        <w:rPr>
          <w:rFonts w:eastAsia="Calibri" w:cs="Arial"/>
          <w:sz w:val="24"/>
          <w:szCs w:val="24"/>
          <w:lang w:val="en-US"/>
        </w:rPr>
        <w:t>form</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hubris</w:t>
      </w:r>
      <w:r w:rsidRPr="00D419C1">
        <w:rPr>
          <w:rFonts w:cs="Arial"/>
          <w:sz w:val="24"/>
          <w:szCs w:val="24"/>
          <w:lang w:val="en-US"/>
        </w:rPr>
        <w:t xml:space="preserve"> </w:t>
      </w:r>
      <w:r w:rsidRPr="00D419C1">
        <w:rPr>
          <w:rFonts w:eastAsia="Calibri" w:cs="Arial"/>
          <w:sz w:val="24"/>
          <w:szCs w:val="24"/>
          <w:lang w:val="en-US"/>
        </w:rPr>
        <w:t>would</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individual</w:t>
      </w:r>
      <w:r w:rsidRPr="00D419C1">
        <w:rPr>
          <w:rFonts w:cs="Arial"/>
          <w:sz w:val="24"/>
          <w:szCs w:val="24"/>
          <w:lang w:val="en-US"/>
        </w:rPr>
        <w:t xml:space="preserve"> </w:t>
      </w:r>
      <w:r>
        <w:rPr>
          <w:rFonts w:cs="Arial"/>
          <w:sz w:val="24"/>
          <w:szCs w:val="24"/>
          <w:lang w:val="en-US"/>
        </w:rPr>
        <w:t>making claims that could only be made with confidence if one could perform epistemic tasks beyond the abilities of even a large community, such as</w:t>
      </w:r>
      <w:r>
        <w:rPr>
          <w:rFonts w:eastAsia="Calibri" w:cs="Arial"/>
          <w:sz w:val="24"/>
          <w:szCs w:val="24"/>
          <w:lang w:val="en-US"/>
        </w:rPr>
        <w:t>, reconstructing and assessing alternative ways that history and culture could have gone (Kidd 2016c)</w:t>
      </w:r>
      <w:r>
        <w:rPr>
          <w:rFonts w:cs="Arial"/>
          <w:sz w:val="24"/>
          <w:szCs w:val="24"/>
          <w:lang w:val="en-US"/>
        </w:rPr>
        <w:t>.</w:t>
      </w:r>
      <w:r w:rsidRPr="00D419C1">
        <w:rPr>
          <w:rFonts w:cs="Arial"/>
          <w:sz w:val="24"/>
          <w:szCs w:val="24"/>
          <w:lang w:val="en-US"/>
        </w:rPr>
        <w:t xml:space="preserve"> </w:t>
      </w:r>
    </w:p>
    <w:p w14:paraId="20C02335" w14:textId="77777777" w:rsidR="00AF6837" w:rsidRPr="00D419C1" w:rsidRDefault="00AF6837" w:rsidP="00AF6837">
      <w:pPr>
        <w:pStyle w:val="NoSpacing"/>
        <w:ind w:firstLine="720"/>
        <w:rPr>
          <w:rFonts w:cs="Arial"/>
          <w:sz w:val="24"/>
          <w:szCs w:val="24"/>
          <w:lang w:val="en-US"/>
        </w:rPr>
      </w:pPr>
      <w:r w:rsidRPr="00D419C1">
        <w:rPr>
          <w:rFonts w:eastAsia="Calibri" w:cs="Arial"/>
          <w:sz w:val="24"/>
          <w:szCs w:val="24"/>
          <w:lang w:val="en-US"/>
        </w:rPr>
        <w:t>I</w:t>
      </w:r>
      <w:r w:rsidRPr="00D419C1">
        <w:rPr>
          <w:rFonts w:cs="Arial"/>
          <w:sz w:val="24"/>
          <w:szCs w:val="24"/>
          <w:lang w:val="en-US"/>
        </w:rPr>
        <w:t xml:space="preserve"> </w:t>
      </w:r>
      <w:r w:rsidRPr="00D419C1">
        <w:rPr>
          <w:rFonts w:eastAsia="Calibri" w:cs="Arial"/>
          <w:sz w:val="24"/>
          <w:szCs w:val="24"/>
          <w:lang w:val="en-US"/>
        </w:rPr>
        <w:t>suspect</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hubris</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often</w:t>
      </w:r>
      <w:r w:rsidRPr="00D419C1">
        <w:rPr>
          <w:rFonts w:cs="Arial"/>
          <w:sz w:val="24"/>
          <w:szCs w:val="24"/>
          <w:lang w:val="en-US"/>
        </w:rPr>
        <w:t xml:space="preserve"> </w:t>
      </w:r>
      <w:r w:rsidRPr="00D419C1">
        <w:rPr>
          <w:rFonts w:eastAsia="Calibri" w:cs="Arial"/>
          <w:sz w:val="24"/>
          <w:szCs w:val="24"/>
          <w:lang w:val="en-US"/>
        </w:rPr>
        <w:t>mislabeled</w:t>
      </w:r>
      <w:r w:rsidRPr="00D419C1">
        <w:rPr>
          <w:rFonts w:cs="Arial"/>
          <w:sz w:val="24"/>
          <w:szCs w:val="24"/>
          <w:lang w:val="en-US"/>
        </w:rPr>
        <w:t xml:space="preserve">, </w:t>
      </w:r>
      <w:r w:rsidRPr="00D419C1">
        <w:rPr>
          <w:rFonts w:eastAsia="Calibri" w:cs="Arial"/>
          <w:sz w:val="24"/>
          <w:szCs w:val="24"/>
          <w:lang w:val="en-US"/>
        </w:rPr>
        <w:t>contributing</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its</w:t>
      </w:r>
      <w:r w:rsidRPr="00D419C1">
        <w:rPr>
          <w:rFonts w:cs="Arial"/>
          <w:sz w:val="24"/>
          <w:szCs w:val="24"/>
          <w:lang w:val="en-US"/>
        </w:rPr>
        <w:t xml:space="preserve"> </w:t>
      </w:r>
      <w:r w:rsidRPr="00D419C1">
        <w:rPr>
          <w:rFonts w:eastAsia="Calibri" w:cs="Arial"/>
          <w:sz w:val="24"/>
          <w:szCs w:val="24"/>
          <w:lang w:val="en-US"/>
        </w:rPr>
        <w:t>absence</w:t>
      </w:r>
      <w:r w:rsidRPr="00D419C1">
        <w:rPr>
          <w:rFonts w:cs="Arial"/>
          <w:sz w:val="24"/>
          <w:szCs w:val="24"/>
          <w:lang w:val="en-US"/>
        </w:rPr>
        <w:t xml:space="preserve"> </w:t>
      </w:r>
      <w:r w:rsidRPr="00D419C1">
        <w:rPr>
          <w:rFonts w:eastAsia="Calibri" w:cs="Arial"/>
          <w:sz w:val="24"/>
          <w:szCs w:val="24"/>
          <w:lang w:val="en-US"/>
        </w:rPr>
        <w:t>from</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lists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vices</w:t>
      </w:r>
      <w:r w:rsidRPr="00D419C1">
        <w:rPr>
          <w:rFonts w:cs="Arial"/>
          <w:sz w:val="24"/>
          <w:szCs w:val="24"/>
          <w:lang w:val="en-US"/>
        </w:rPr>
        <w:t xml:space="preserve">. </w:t>
      </w:r>
      <w:r w:rsidRPr="00D419C1">
        <w:rPr>
          <w:rFonts w:eastAsia="Calibri" w:cs="Arial"/>
          <w:sz w:val="24"/>
          <w:szCs w:val="24"/>
          <w:lang w:val="en-US"/>
        </w:rPr>
        <w:t>When</w:t>
      </w:r>
      <w:r w:rsidRPr="00D419C1">
        <w:rPr>
          <w:rFonts w:cs="Arial"/>
          <w:sz w:val="24"/>
          <w:szCs w:val="24"/>
          <w:lang w:val="en-US"/>
        </w:rPr>
        <w:t xml:space="preserve"> </w:t>
      </w:r>
      <w:r w:rsidRPr="00D419C1">
        <w:rPr>
          <w:rFonts w:eastAsia="Calibri" w:cs="Arial"/>
          <w:sz w:val="24"/>
          <w:szCs w:val="24"/>
          <w:lang w:val="en-US"/>
        </w:rPr>
        <w:t>Kant</w:t>
      </w:r>
      <w:r w:rsidRPr="00D419C1">
        <w:rPr>
          <w:rFonts w:cs="Arial"/>
          <w:sz w:val="24"/>
          <w:szCs w:val="24"/>
          <w:lang w:val="en-US"/>
        </w:rPr>
        <w:t xml:space="preserve"> </w:t>
      </w:r>
      <w:r w:rsidRPr="00D419C1">
        <w:rPr>
          <w:rFonts w:eastAsia="Calibri" w:cs="Arial"/>
          <w:sz w:val="24"/>
          <w:szCs w:val="24"/>
          <w:lang w:val="en-US"/>
        </w:rPr>
        <w:t>criticizes</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dogmatists</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Leibniz</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objection</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not</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they</w:t>
      </w:r>
      <w:r w:rsidRPr="00D419C1">
        <w:rPr>
          <w:rFonts w:cs="Arial"/>
          <w:sz w:val="24"/>
          <w:szCs w:val="24"/>
          <w:lang w:val="en-US"/>
        </w:rPr>
        <w:t xml:space="preserve"> </w:t>
      </w:r>
      <w:r w:rsidRPr="00D419C1">
        <w:rPr>
          <w:rFonts w:eastAsia="Calibri" w:cs="Arial"/>
          <w:sz w:val="24"/>
          <w:szCs w:val="24"/>
          <w:lang w:val="en-US"/>
        </w:rPr>
        <w:t>refused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engage</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important</w:t>
      </w:r>
      <w:r w:rsidRPr="00D419C1">
        <w:rPr>
          <w:rFonts w:cs="Arial"/>
          <w:sz w:val="24"/>
          <w:szCs w:val="24"/>
          <w:lang w:val="en-US"/>
        </w:rPr>
        <w:t xml:space="preserve"> </w:t>
      </w:r>
      <w:r w:rsidRPr="00D419C1">
        <w:rPr>
          <w:rFonts w:eastAsia="Calibri" w:cs="Arial"/>
          <w:sz w:val="24"/>
          <w:szCs w:val="24"/>
          <w:lang w:val="en-US"/>
        </w:rPr>
        <w:t>set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objections</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was</w:t>
      </w:r>
      <w:r w:rsidRPr="00D419C1">
        <w:rPr>
          <w:rFonts w:cs="Arial"/>
          <w:sz w:val="24"/>
          <w:szCs w:val="24"/>
          <w:lang w:val="en-US"/>
        </w:rPr>
        <w:t xml:space="preserve">, </w:t>
      </w:r>
      <w:r w:rsidRPr="00D419C1">
        <w:rPr>
          <w:rFonts w:eastAsia="Calibri" w:cs="Arial"/>
          <w:sz w:val="24"/>
          <w:szCs w:val="24"/>
          <w:lang w:val="en-US"/>
        </w:rPr>
        <w:t>rather</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metaphysical</w:t>
      </w:r>
      <w:r w:rsidRPr="00D419C1">
        <w:rPr>
          <w:rFonts w:cs="Arial"/>
          <w:sz w:val="24"/>
          <w:szCs w:val="24"/>
          <w:lang w:val="en-US"/>
        </w:rPr>
        <w:t xml:space="preserve"> </w:t>
      </w:r>
      <w:r w:rsidRPr="00D419C1">
        <w:rPr>
          <w:rFonts w:eastAsia="Calibri" w:cs="Arial"/>
          <w:sz w:val="24"/>
          <w:szCs w:val="24"/>
          <w:lang w:val="en-US"/>
        </w:rPr>
        <w:t>ambitions</w:t>
      </w:r>
      <w:r w:rsidRPr="00D419C1">
        <w:rPr>
          <w:rFonts w:cs="Arial"/>
          <w:sz w:val="24"/>
          <w:szCs w:val="24"/>
          <w:lang w:val="en-US"/>
        </w:rPr>
        <w:t xml:space="preserve"> </w:t>
      </w:r>
      <w:r w:rsidRPr="00D419C1">
        <w:rPr>
          <w:rFonts w:eastAsia="Calibri" w:cs="Arial"/>
          <w:sz w:val="24"/>
          <w:szCs w:val="24"/>
          <w:lang w:val="en-US"/>
        </w:rPr>
        <w:t>presupposed</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capacity</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describe</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way</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world</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itself</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independent</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human</w:t>
      </w:r>
      <w:r w:rsidRPr="00D419C1">
        <w:rPr>
          <w:rFonts w:cs="Arial"/>
          <w:sz w:val="24"/>
          <w:szCs w:val="24"/>
          <w:lang w:val="en-US"/>
        </w:rPr>
        <w:t xml:space="preserve"> </w:t>
      </w:r>
      <w:r w:rsidRPr="00D419C1">
        <w:rPr>
          <w:rFonts w:eastAsia="Calibri" w:cs="Arial"/>
          <w:sz w:val="24"/>
          <w:szCs w:val="24"/>
          <w:lang w:val="en-US"/>
        </w:rPr>
        <w:t>sensibility</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conception</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so</w:t>
      </w:r>
      <w:r w:rsidRPr="00D419C1">
        <w:rPr>
          <w:rFonts w:cs="Arial"/>
          <w:sz w:val="24"/>
          <w:szCs w:val="24"/>
          <w:lang w:val="en-US"/>
        </w:rPr>
        <w:t xml:space="preserve"> </w:t>
      </w:r>
      <w:r w:rsidRPr="00D419C1">
        <w:rPr>
          <w:rFonts w:eastAsia="Calibri" w:cs="Arial"/>
          <w:sz w:val="24"/>
          <w:szCs w:val="24"/>
          <w:lang w:val="en-US"/>
        </w:rPr>
        <w:t>doing</w:t>
      </w:r>
      <w:r w:rsidRPr="00D419C1">
        <w:rPr>
          <w:rFonts w:cs="Arial"/>
          <w:sz w:val="24"/>
          <w:szCs w:val="24"/>
          <w:lang w:val="en-US"/>
        </w:rPr>
        <w:t xml:space="preserve">, </w:t>
      </w:r>
      <w:r w:rsidRPr="00D419C1">
        <w:rPr>
          <w:rFonts w:eastAsia="Calibri" w:cs="Arial"/>
          <w:sz w:val="24"/>
          <w:szCs w:val="24"/>
          <w:lang w:val="en-US"/>
        </w:rPr>
        <w:t>explains</w:t>
      </w:r>
      <w:r w:rsidRPr="00D419C1">
        <w:rPr>
          <w:rFonts w:cs="Arial"/>
          <w:sz w:val="24"/>
          <w:szCs w:val="24"/>
          <w:lang w:val="en-US"/>
        </w:rPr>
        <w:t xml:space="preserve"> </w:t>
      </w:r>
      <w:r w:rsidRPr="00D419C1">
        <w:rPr>
          <w:rFonts w:eastAsia="Calibri" w:cs="Arial"/>
          <w:sz w:val="24"/>
          <w:szCs w:val="24"/>
          <w:lang w:val="en-US"/>
        </w:rPr>
        <w:t>Cooper</w:t>
      </w:r>
      <w:r>
        <w:rPr>
          <w:rFonts w:eastAsia="Calibri" w:cs="Arial"/>
          <w:sz w:val="24"/>
          <w:szCs w:val="24"/>
          <w:lang w:val="en-US"/>
        </w:rPr>
        <w:t xml:space="preserve"> (2002: 159)</w:t>
      </w:r>
      <w:r w:rsidRPr="00D419C1">
        <w:rPr>
          <w:rFonts w:cs="Arial"/>
          <w:sz w:val="24"/>
          <w:szCs w:val="24"/>
          <w:lang w:val="en-US"/>
        </w:rPr>
        <w:t xml:space="preserve">, </w:t>
      </w:r>
      <w:r w:rsidRPr="00D419C1">
        <w:rPr>
          <w:rFonts w:eastAsia="Calibri" w:cs="Arial"/>
          <w:sz w:val="24"/>
          <w:szCs w:val="24"/>
          <w:lang w:val="en-US"/>
        </w:rPr>
        <w:t>philosophers</w:t>
      </w:r>
      <w:r w:rsidRPr="00D419C1">
        <w:rPr>
          <w:rFonts w:cs="Arial"/>
          <w:sz w:val="24"/>
          <w:szCs w:val="24"/>
          <w:lang w:val="en-US"/>
        </w:rPr>
        <w:t xml:space="preserve">, </w:t>
      </w:r>
      <w:r w:rsidRPr="00D419C1">
        <w:rPr>
          <w:rFonts w:eastAsia="Calibri" w:cs="Arial"/>
          <w:sz w:val="24"/>
          <w:szCs w:val="24"/>
          <w:lang w:val="en-US"/>
        </w:rPr>
        <w:t>such</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Leibniz</w:t>
      </w:r>
      <w:r w:rsidRPr="00D419C1">
        <w:rPr>
          <w:rFonts w:cs="Arial"/>
          <w:sz w:val="24"/>
          <w:szCs w:val="24"/>
          <w:lang w:val="en-US"/>
        </w:rPr>
        <w:t xml:space="preserve">, </w:t>
      </w:r>
      <w:r>
        <w:rPr>
          <w:rFonts w:cs="Arial"/>
          <w:sz w:val="24"/>
          <w:szCs w:val="24"/>
          <w:lang w:val="en-US"/>
        </w:rPr>
        <w:t>“</w:t>
      </w:r>
      <w:r w:rsidRPr="00D419C1">
        <w:rPr>
          <w:rFonts w:eastAsia="Calibri" w:cs="Arial"/>
          <w:sz w:val="24"/>
          <w:szCs w:val="24"/>
          <w:lang w:val="en-US"/>
        </w:rPr>
        <w:t>credited</w:t>
      </w:r>
      <w:r w:rsidRPr="00D419C1">
        <w:rPr>
          <w:rFonts w:cs="Arial"/>
          <w:sz w:val="24"/>
          <w:szCs w:val="24"/>
          <w:lang w:val="en-US"/>
        </w:rPr>
        <w:t xml:space="preserve"> </w:t>
      </w:r>
      <w:r w:rsidRPr="00D419C1">
        <w:rPr>
          <w:rFonts w:eastAsia="Calibri" w:cs="Arial"/>
          <w:sz w:val="24"/>
          <w:szCs w:val="24"/>
          <w:lang w:val="en-US"/>
        </w:rPr>
        <w:t>human</w:t>
      </w:r>
      <w:r w:rsidRPr="00D419C1">
        <w:rPr>
          <w:rFonts w:cs="Arial"/>
          <w:sz w:val="24"/>
          <w:szCs w:val="24"/>
          <w:lang w:val="en-US"/>
        </w:rPr>
        <w:t xml:space="preserve"> </w:t>
      </w:r>
      <w:r w:rsidRPr="00D419C1">
        <w:rPr>
          <w:rFonts w:eastAsia="Calibri" w:cs="Arial"/>
          <w:sz w:val="24"/>
          <w:szCs w:val="24"/>
          <w:lang w:val="en-US"/>
        </w:rPr>
        <w:t>beings</w:t>
      </w:r>
      <w:r w:rsidRPr="00D419C1">
        <w:rPr>
          <w:rFonts w:cs="Arial"/>
          <w:sz w:val="24"/>
          <w:szCs w:val="24"/>
          <w:lang w:val="en-US"/>
        </w:rPr>
        <w:t xml:space="preserve">, </w:t>
      </w:r>
      <w:r w:rsidRPr="00D419C1">
        <w:rPr>
          <w:rFonts w:eastAsia="Calibri" w:cs="Arial"/>
          <w:sz w:val="24"/>
          <w:szCs w:val="24"/>
          <w:lang w:val="en-US"/>
        </w:rPr>
        <w:t>impossibly</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capacity</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transcend</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limits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understanding</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gain</w:t>
      </w:r>
      <w:r w:rsidRPr="00D419C1">
        <w:rPr>
          <w:rFonts w:cs="Arial"/>
          <w:sz w:val="24"/>
          <w:szCs w:val="24"/>
          <w:lang w:val="en-US"/>
        </w:rPr>
        <w:t xml:space="preserve"> </w:t>
      </w:r>
      <w:r w:rsidRPr="00D419C1">
        <w:rPr>
          <w:rFonts w:eastAsia="Calibri" w:cs="Arial"/>
          <w:sz w:val="24"/>
          <w:szCs w:val="24"/>
          <w:lang w:val="en-US"/>
        </w:rPr>
        <w:t>access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things</w:t>
      </w:r>
      <w:r w:rsidRPr="00D419C1">
        <w:rPr>
          <w:rFonts w:cs="Arial"/>
          <w:sz w:val="24"/>
          <w:szCs w:val="24"/>
          <w:lang w:val="en-US"/>
        </w:rPr>
        <w:t>-</w:t>
      </w:r>
      <w:r w:rsidRPr="00D419C1">
        <w:rPr>
          <w:rFonts w:eastAsia="Calibri" w:cs="Arial"/>
          <w:sz w:val="24"/>
          <w:szCs w:val="24"/>
          <w:lang w:val="en-US"/>
        </w:rPr>
        <w:t>in</w:t>
      </w:r>
      <w:r w:rsidRPr="00D419C1">
        <w:rPr>
          <w:rFonts w:cs="Arial"/>
          <w:sz w:val="24"/>
          <w:szCs w:val="24"/>
          <w:lang w:val="en-US"/>
        </w:rPr>
        <w:t>-</w:t>
      </w:r>
      <w:r w:rsidRPr="00D419C1">
        <w:rPr>
          <w:rFonts w:eastAsia="Calibri" w:cs="Arial"/>
          <w:sz w:val="24"/>
          <w:szCs w:val="24"/>
          <w:lang w:val="en-US"/>
        </w:rPr>
        <w:t>themselves</w:t>
      </w:r>
      <w:r w:rsidRPr="00D419C1">
        <w:rPr>
          <w:rFonts w:cs="Arial"/>
          <w:sz w:val="24"/>
          <w:szCs w:val="24"/>
          <w:lang w:val="en-US"/>
        </w:rPr>
        <w:t>.</w:t>
      </w:r>
      <w:r>
        <w:rPr>
          <w:rFonts w:cs="Arial"/>
          <w:sz w:val="24"/>
          <w:szCs w:val="24"/>
          <w:lang w:val="en-US"/>
        </w:rPr>
        <w:t>”</w:t>
      </w:r>
      <w:r w:rsidRPr="00D419C1">
        <w:rPr>
          <w:rFonts w:cs="Arial"/>
          <w:sz w:val="24"/>
          <w:szCs w:val="24"/>
          <w:lang w:val="en-US"/>
        </w:rPr>
        <w:t xml:space="preserve"> </w:t>
      </w:r>
      <w:r w:rsidRPr="00D419C1">
        <w:rPr>
          <w:rFonts w:eastAsia="Calibri" w:cs="Arial"/>
          <w:sz w:val="24"/>
          <w:szCs w:val="24"/>
          <w:lang w:val="en-US"/>
        </w:rPr>
        <w:t>Since</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at</w:t>
      </w:r>
      <w:r w:rsidRPr="00D419C1">
        <w:rPr>
          <w:rFonts w:cs="Arial"/>
          <w:sz w:val="24"/>
          <w:szCs w:val="24"/>
          <w:lang w:val="en-US"/>
        </w:rPr>
        <w:t xml:space="preserve"> </w:t>
      </w:r>
      <w:r w:rsidRPr="00D419C1">
        <w:rPr>
          <w:rFonts w:eastAsia="Calibri" w:cs="Arial"/>
          <w:sz w:val="24"/>
          <w:szCs w:val="24"/>
          <w:lang w:val="en-US"/>
        </w:rPr>
        <w:t>least</w:t>
      </w:r>
      <w:r w:rsidRPr="00D419C1">
        <w:rPr>
          <w:rFonts w:cs="Arial"/>
          <w:sz w:val="24"/>
          <w:szCs w:val="24"/>
          <w:lang w:val="en-US"/>
        </w:rPr>
        <w:t xml:space="preserve"> </w:t>
      </w:r>
      <w:r w:rsidRPr="00D419C1">
        <w:rPr>
          <w:rFonts w:eastAsia="Calibri" w:cs="Arial"/>
          <w:sz w:val="24"/>
          <w:szCs w:val="24"/>
          <w:lang w:val="en-US"/>
        </w:rPr>
        <w:t>within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terms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Kant</w:t>
      </w:r>
      <w:r>
        <w:rPr>
          <w:rFonts w:cs="Arial"/>
          <w:sz w:val="24"/>
          <w:szCs w:val="24"/>
          <w:lang w:val="en-US"/>
        </w:rPr>
        <w:t>’s</w:t>
      </w:r>
      <w:r w:rsidRPr="00D419C1">
        <w:rPr>
          <w:rFonts w:cs="Arial"/>
          <w:sz w:val="24"/>
          <w:szCs w:val="24"/>
          <w:lang w:val="en-US"/>
        </w:rPr>
        <w:t xml:space="preserve"> </w:t>
      </w:r>
      <w:r w:rsidRPr="00D419C1">
        <w:rPr>
          <w:rFonts w:eastAsia="Calibri" w:cs="Arial"/>
          <w:sz w:val="24"/>
          <w:szCs w:val="24"/>
          <w:lang w:val="en-US"/>
        </w:rPr>
        <w:t>transcendental</w:t>
      </w:r>
      <w:r w:rsidRPr="00D419C1">
        <w:rPr>
          <w:rFonts w:cs="Arial"/>
          <w:sz w:val="24"/>
          <w:szCs w:val="24"/>
          <w:lang w:val="en-US"/>
        </w:rPr>
        <w:t xml:space="preserve"> </w:t>
      </w:r>
      <w:r w:rsidRPr="00D419C1">
        <w:rPr>
          <w:rFonts w:eastAsia="Calibri" w:cs="Arial"/>
          <w:sz w:val="24"/>
          <w:szCs w:val="24"/>
          <w:lang w:val="en-US"/>
        </w:rPr>
        <w:t>idealism</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capacity</w:t>
      </w:r>
      <w:r w:rsidRPr="00D419C1">
        <w:rPr>
          <w:rFonts w:cs="Arial"/>
          <w:sz w:val="24"/>
          <w:szCs w:val="24"/>
          <w:lang w:val="en-US"/>
        </w:rPr>
        <w:t xml:space="preserve"> </w:t>
      </w:r>
      <w:r w:rsidRPr="00D419C1">
        <w:rPr>
          <w:rFonts w:eastAsia="Calibri" w:cs="Arial"/>
          <w:sz w:val="24"/>
          <w:szCs w:val="24"/>
          <w:lang w:val="en-US"/>
        </w:rPr>
        <w:t>we</w:t>
      </w:r>
      <w:r w:rsidRPr="00D419C1">
        <w:rPr>
          <w:rFonts w:cs="Arial"/>
          <w:sz w:val="24"/>
          <w:szCs w:val="24"/>
          <w:lang w:val="en-US"/>
        </w:rPr>
        <w:t xml:space="preserve"> </w:t>
      </w:r>
      <w:r w:rsidRPr="00D419C1">
        <w:rPr>
          <w:rFonts w:eastAsia="Calibri" w:cs="Arial"/>
          <w:sz w:val="24"/>
          <w:szCs w:val="24"/>
          <w:lang w:val="en-US"/>
        </w:rPr>
        <w:t>lack</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fault</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actually</w:t>
      </w:r>
      <w:r w:rsidRPr="00D419C1">
        <w:rPr>
          <w:rFonts w:cs="Arial"/>
          <w:sz w:val="24"/>
          <w:szCs w:val="24"/>
          <w:lang w:val="en-US"/>
        </w:rPr>
        <w:t xml:space="preserve"> </w:t>
      </w:r>
      <w:r w:rsidRPr="00D419C1">
        <w:rPr>
          <w:rFonts w:eastAsia="Calibri" w:cs="Arial"/>
          <w:i/>
          <w:sz w:val="24"/>
          <w:szCs w:val="24"/>
          <w:lang w:val="en-US"/>
        </w:rPr>
        <w:t>hubris</w:t>
      </w:r>
      <w:r w:rsidRPr="00D419C1">
        <w:rPr>
          <w:rFonts w:cs="Arial"/>
          <w:sz w:val="24"/>
          <w:szCs w:val="24"/>
          <w:lang w:val="en-US"/>
        </w:rPr>
        <w:t>.</w:t>
      </w:r>
    </w:p>
    <w:p w14:paraId="061366E6" w14:textId="77777777" w:rsidR="00AF6837" w:rsidRPr="00D419C1" w:rsidRDefault="00AF6837" w:rsidP="00AF6837">
      <w:pPr>
        <w:pStyle w:val="NoSpacing"/>
        <w:ind w:firstLine="720"/>
        <w:rPr>
          <w:rFonts w:cs="Arial"/>
          <w:sz w:val="24"/>
          <w:szCs w:val="24"/>
          <w:lang w:val="en-US"/>
        </w:rPr>
      </w:pPr>
      <w:r w:rsidRPr="00D419C1">
        <w:rPr>
          <w:rFonts w:cs="Arial"/>
          <w:sz w:val="24"/>
          <w:szCs w:val="24"/>
          <w:lang w:val="en-US"/>
        </w:rPr>
        <w:t xml:space="preserve"> </w:t>
      </w:r>
      <w:r w:rsidRPr="00D419C1">
        <w:rPr>
          <w:rFonts w:eastAsia="Calibri" w:cs="Arial"/>
          <w:sz w:val="24"/>
          <w:szCs w:val="24"/>
          <w:lang w:val="en-US"/>
        </w:rPr>
        <w:t>Interestingly</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hubris</w:t>
      </w:r>
      <w:r w:rsidRPr="00D419C1">
        <w:rPr>
          <w:rFonts w:cs="Arial"/>
          <w:sz w:val="24"/>
          <w:szCs w:val="24"/>
          <w:lang w:val="en-US"/>
        </w:rPr>
        <w:t xml:space="preserve"> </w:t>
      </w:r>
      <w:r w:rsidRPr="00D419C1">
        <w:rPr>
          <w:rFonts w:eastAsia="Calibri" w:cs="Arial"/>
          <w:sz w:val="24"/>
          <w:szCs w:val="24"/>
          <w:lang w:val="en-US"/>
        </w:rPr>
        <w:t>does</w:t>
      </w:r>
      <w:r w:rsidRPr="00D419C1">
        <w:rPr>
          <w:rFonts w:cs="Arial"/>
          <w:sz w:val="24"/>
          <w:szCs w:val="24"/>
          <w:lang w:val="en-US"/>
        </w:rPr>
        <w:t xml:space="preserve"> </w:t>
      </w:r>
      <w:r w:rsidRPr="00D419C1">
        <w:rPr>
          <w:rFonts w:eastAsia="Calibri" w:cs="Arial"/>
          <w:sz w:val="24"/>
          <w:szCs w:val="24"/>
          <w:lang w:val="en-US"/>
        </w:rPr>
        <w:t>not</w:t>
      </w:r>
      <w:r w:rsidRPr="00D419C1">
        <w:rPr>
          <w:rFonts w:cs="Arial"/>
          <w:sz w:val="24"/>
          <w:szCs w:val="24"/>
          <w:lang w:val="en-US"/>
        </w:rPr>
        <w:t xml:space="preserve"> </w:t>
      </w:r>
      <w:r w:rsidRPr="00D419C1">
        <w:rPr>
          <w:rFonts w:eastAsia="Calibri" w:cs="Arial"/>
          <w:sz w:val="24"/>
          <w:szCs w:val="24"/>
          <w:lang w:val="en-US"/>
        </w:rPr>
        <w:t>appear</w:t>
      </w:r>
      <w:r w:rsidRPr="00D419C1">
        <w:rPr>
          <w:rFonts w:cs="Arial"/>
          <w:sz w:val="24"/>
          <w:szCs w:val="24"/>
          <w:lang w:val="en-US"/>
        </w:rPr>
        <w:t xml:space="preserve"> </w:t>
      </w:r>
      <w:r w:rsidRPr="00D419C1">
        <w:rPr>
          <w:rFonts w:eastAsia="Calibri" w:cs="Arial"/>
          <w:sz w:val="24"/>
          <w:szCs w:val="24"/>
          <w:lang w:val="en-US"/>
        </w:rPr>
        <w:t>within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writings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early</w:t>
      </w:r>
      <w:r w:rsidRPr="00D419C1">
        <w:rPr>
          <w:rFonts w:cs="Arial"/>
          <w:sz w:val="24"/>
          <w:szCs w:val="24"/>
          <w:lang w:val="en-US"/>
        </w:rPr>
        <w:t xml:space="preserve"> </w:t>
      </w:r>
      <w:r w:rsidRPr="00D419C1">
        <w:rPr>
          <w:rFonts w:eastAsia="Calibri" w:cs="Arial"/>
          <w:sz w:val="24"/>
          <w:szCs w:val="24"/>
          <w:lang w:val="en-US"/>
        </w:rPr>
        <w:t>modern</w:t>
      </w:r>
      <w:r w:rsidRPr="00D419C1">
        <w:rPr>
          <w:rFonts w:cs="Arial"/>
          <w:sz w:val="24"/>
          <w:szCs w:val="24"/>
          <w:lang w:val="en-US"/>
        </w:rPr>
        <w:t xml:space="preserve"> </w:t>
      </w:r>
      <w:r w:rsidRPr="00D419C1">
        <w:rPr>
          <w:rFonts w:eastAsia="Calibri" w:cs="Arial"/>
          <w:sz w:val="24"/>
          <w:szCs w:val="24"/>
          <w:lang w:val="en-US"/>
        </w:rPr>
        <w:t>English</w:t>
      </w:r>
      <w:r w:rsidRPr="00D419C1">
        <w:rPr>
          <w:rFonts w:cs="Arial"/>
          <w:sz w:val="24"/>
          <w:szCs w:val="24"/>
          <w:lang w:val="en-US"/>
        </w:rPr>
        <w:t xml:space="preserve"> </w:t>
      </w:r>
      <w:r w:rsidRPr="00D419C1">
        <w:rPr>
          <w:rFonts w:eastAsia="Calibri" w:cs="Arial"/>
          <w:sz w:val="24"/>
          <w:szCs w:val="24"/>
          <w:lang w:val="en-US"/>
        </w:rPr>
        <w:t>natural</w:t>
      </w:r>
      <w:r w:rsidRPr="00D419C1">
        <w:rPr>
          <w:rFonts w:cs="Arial"/>
          <w:sz w:val="24"/>
          <w:szCs w:val="24"/>
          <w:lang w:val="en-US"/>
        </w:rPr>
        <w:t xml:space="preserve"> </w:t>
      </w:r>
      <w:r w:rsidRPr="00D419C1">
        <w:rPr>
          <w:rFonts w:eastAsia="Calibri" w:cs="Arial"/>
          <w:sz w:val="24"/>
          <w:szCs w:val="24"/>
          <w:lang w:val="en-US"/>
        </w:rPr>
        <w:t>philosophers</w:t>
      </w:r>
      <w:r w:rsidRPr="00D419C1">
        <w:rPr>
          <w:rFonts w:cs="Arial"/>
          <w:sz w:val="24"/>
          <w:szCs w:val="24"/>
          <w:lang w:val="en-US"/>
        </w:rPr>
        <w:t xml:space="preserve">. </w:t>
      </w:r>
      <w:r w:rsidRPr="00D419C1">
        <w:rPr>
          <w:rFonts w:eastAsia="Calibri" w:cs="Arial"/>
          <w:sz w:val="24"/>
          <w:szCs w:val="24"/>
          <w:lang w:val="en-US"/>
        </w:rPr>
        <w:t>This</w:t>
      </w:r>
      <w:r w:rsidRPr="00D419C1">
        <w:rPr>
          <w:rFonts w:cs="Arial"/>
          <w:sz w:val="24"/>
          <w:szCs w:val="24"/>
          <w:lang w:val="en-US"/>
        </w:rPr>
        <w:t xml:space="preserve"> </w:t>
      </w:r>
      <w:r w:rsidRPr="00D419C1">
        <w:rPr>
          <w:rFonts w:eastAsia="Calibri" w:cs="Arial"/>
          <w:sz w:val="24"/>
          <w:szCs w:val="24"/>
          <w:lang w:val="en-US"/>
        </w:rPr>
        <w:t>is</w:t>
      </w:r>
      <w:r w:rsidRPr="00D419C1">
        <w:rPr>
          <w:rFonts w:cs="Arial"/>
          <w:sz w:val="24"/>
          <w:szCs w:val="24"/>
          <w:lang w:val="en-US"/>
        </w:rPr>
        <w:t xml:space="preserve"> </w:t>
      </w:r>
      <w:r w:rsidRPr="00D419C1">
        <w:rPr>
          <w:rFonts w:eastAsia="Calibri" w:cs="Arial"/>
          <w:sz w:val="24"/>
          <w:szCs w:val="24"/>
          <w:lang w:val="en-US"/>
        </w:rPr>
        <w:t>puzzling</w:t>
      </w:r>
      <w:r w:rsidRPr="00D419C1">
        <w:rPr>
          <w:rFonts w:cs="Arial"/>
          <w:sz w:val="24"/>
          <w:szCs w:val="24"/>
          <w:lang w:val="en-US"/>
        </w:rPr>
        <w:t xml:space="preserve"> </w:t>
      </w:r>
      <w:r w:rsidRPr="00D419C1">
        <w:rPr>
          <w:rFonts w:eastAsia="Calibri" w:cs="Arial"/>
          <w:sz w:val="24"/>
          <w:szCs w:val="24"/>
          <w:lang w:val="en-US"/>
        </w:rPr>
        <w:t>for</w:t>
      </w:r>
      <w:r w:rsidRPr="00D419C1">
        <w:rPr>
          <w:rFonts w:cs="Arial"/>
          <w:sz w:val="24"/>
          <w:szCs w:val="24"/>
          <w:lang w:val="en-US"/>
        </w:rPr>
        <w:t xml:space="preserve"> </w:t>
      </w:r>
      <w:r w:rsidRPr="00D419C1">
        <w:rPr>
          <w:rFonts w:eastAsia="Calibri" w:cs="Arial"/>
          <w:sz w:val="24"/>
          <w:szCs w:val="24"/>
          <w:lang w:val="en-US"/>
        </w:rPr>
        <w:t>three</w:t>
      </w:r>
      <w:r w:rsidRPr="00D419C1">
        <w:rPr>
          <w:rFonts w:cs="Arial"/>
          <w:sz w:val="24"/>
          <w:szCs w:val="24"/>
          <w:lang w:val="en-US"/>
        </w:rPr>
        <w:t xml:space="preserve"> </w:t>
      </w:r>
      <w:r w:rsidRPr="00D419C1">
        <w:rPr>
          <w:rFonts w:eastAsia="Calibri" w:cs="Arial"/>
          <w:sz w:val="24"/>
          <w:szCs w:val="24"/>
          <w:lang w:val="en-US"/>
        </w:rPr>
        <w:t>reasons</w:t>
      </w:r>
      <w:r w:rsidRPr="00D419C1">
        <w:rPr>
          <w:rFonts w:cs="Arial"/>
          <w:sz w:val="24"/>
          <w:szCs w:val="24"/>
          <w:lang w:val="en-US"/>
        </w:rPr>
        <w:t xml:space="preserve">. </w:t>
      </w:r>
      <w:r w:rsidRPr="00D419C1">
        <w:rPr>
          <w:rFonts w:eastAsia="Calibri" w:cs="Arial"/>
          <w:sz w:val="24"/>
          <w:szCs w:val="24"/>
          <w:lang w:val="en-US"/>
        </w:rPr>
        <w:t>First</w:t>
      </w:r>
      <w:r w:rsidRPr="00D419C1">
        <w:rPr>
          <w:rFonts w:cs="Arial"/>
          <w:sz w:val="24"/>
          <w:szCs w:val="24"/>
          <w:lang w:val="en-US"/>
        </w:rPr>
        <w:t xml:space="preserve">, </w:t>
      </w:r>
      <w:r w:rsidRPr="00D419C1">
        <w:rPr>
          <w:rFonts w:eastAsia="Calibri" w:cs="Arial"/>
          <w:sz w:val="24"/>
          <w:szCs w:val="24"/>
          <w:lang w:val="en-US"/>
        </w:rPr>
        <w:t>concerns</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hubris</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obviously</w:t>
      </w:r>
      <w:r w:rsidRPr="00D419C1">
        <w:rPr>
          <w:rFonts w:cs="Arial"/>
          <w:sz w:val="24"/>
          <w:szCs w:val="24"/>
          <w:lang w:val="en-US"/>
        </w:rPr>
        <w:t xml:space="preserve"> </w:t>
      </w:r>
      <w:r w:rsidRPr="00D419C1">
        <w:rPr>
          <w:rFonts w:eastAsia="Calibri" w:cs="Arial"/>
          <w:sz w:val="24"/>
          <w:szCs w:val="24"/>
          <w:lang w:val="en-US"/>
        </w:rPr>
        <w:t>pertinent</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guiding</w:t>
      </w:r>
      <w:r w:rsidRPr="00D419C1">
        <w:rPr>
          <w:rFonts w:cs="Arial"/>
          <w:sz w:val="24"/>
          <w:szCs w:val="24"/>
          <w:lang w:val="en-US"/>
        </w:rPr>
        <w:t xml:space="preserve"> </w:t>
      </w:r>
      <w:r w:rsidRPr="00D419C1">
        <w:rPr>
          <w:rFonts w:eastAsia="Calibri" w:cs="Arial"/>
          <w:sz w:val="24"/>
          <w:szCs w:val="24"/>
          <w:lang w:val="en-US"/>
        </w:rPr>
        <w:t>concern</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determine</w:t>
      </w:r>
      <w:r w:rsidRPr="00D419C1">
        <w:rPr>
          <w:rFonts w:cs="Arial"/>
          <w:sz w:val="24"/>
          <w:szCs w:val="24"/>
          <w:lang w:val="en-US"/>
        </w:rPr>
        <w:t xml:space="preserve"> </w:t>
      </w:r>
      <w:r w:rsidRPr="00D419C1">
        <w:rPr>
          <w:rFonts w:eastAsia="Calibri" w:cs="Arial"/>
          <w:sz w:val="24"/>
          <w:szCs w:val="24"/>
          <w:lang w:val="en-US"/>
        </w:rPr>
        <w:t>what</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powers</w:t>
      </w:r>
      <w:r w:rsidRPr="00D419C1">
        <w:rPr>
          <w:rFonts w:cs="Arial"/>
          <w:sz w:val="24"/>
          <w:szCs w:val="24"/>
          <w:lang w:val="en-US"/>
        </w:rPr>
        <w:t xml:space="preserve"> </w:t>
      </w:r>
      <w:r w:rsidRPr="00D419C1">
        <w:rPr>
          <w:rFonts w:eastAsia="Calibri" w:cs="Arial"/>
          <w:sz w:val="24"/>
          <w:szCs w:val="24"/>
          <w:lang w:val="en-US"/>
        </w:rPr>
        <w:t>human</w:t>
      </w:r>
      <w:r w:rsidRPr="00D419C1">
        <w:rPr>
          <w:rFonts w:cs="Arial"/>
          <w:sz w:val="24"/>
          <w:szCs w:val="24"/>
          <w:lang w:val="en-US"/>
        </w:rPr>
        <w:t xml:space="preserve"> </w:t>
      </w:r>
      <w:r w:rsidRPr="00D419C1">
        <w:rPr>
          <w:rFonts w:eastAsia="Calibri" w:cs="Arial"/>
          <w:sz w:val="24"/>
          <w:szCs w:val="24"/>
          <w:lang w:val="en-US"/>
        </w:rPr>
        <w:t>beings</w:t>
      </w:r>
      <w:r w:rsidRPr="00D419C1">
        <w:rPr>
          <w:rFonts w:cs="Arial"/>
          <w:sz w:val="24"/>
          <w:szCs w:val="24"/>
          <w:lang w:val="en-US"/>
        </w:rPr>
        <w:t xml:space="preserve"> </w:t>
      </w:r>
      <w:r w:rsidRPr="00D419C1">
        <w:rPr>
          <w:rFonts w:eastAsia="Calibri" w:cs="Arial"/>
          <w:sz w:val="24"/>
          <w:szCs w:val="24"/>
          <w:lang w:val="en-US"/>
        </w:rPr>
        <w:t>do</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could</w:t>
      </w:r>
      <w:r w:rsidRPr="00D419C1">
        <w:rPr>
          <w:rFonts w:cs="Arial"/>
          <w:sz w:val="24"/>
          <w:szCs w:val="24"/>
          <w:lang w:val="en-US"/>
        </w:rPr>
        <w:t xml:space="preserve">, </w:t>
      </w:r>
      <w:r w:rsidRPr="00D419C1">
        <w:rPr>
          <w:rFonts w:eastAsia="Calibri" w:cs="Arial"/>
          <w:sz w:val="24"/>
          <w:szCs w:val="24"/>
          <w:lang w:val="en-US"/>
        </w:rPr>
        <w:t>into</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future</w:t>
      </w:r>
      <w:r w:rsidRPr="00D419C1">
        <w:rPr>
          <w:rFonts w:cs="Arial"/>
          <w:sz w:val="24"/>
          <w:szCs w:val="24"/>
          <w:lang w:val="en-US"/>
        </w:rPr>
        <w:t xml:space="preserve">, </w:t>
      </w:r>
      <w:r w:rsidRPr="00D419C1">
        <w:rPr>
          <w:rFonts w:eastAsia="Calibri" w:cs="Arial"/>
          <w:sz w:val="24"/>
          <w:szCs w:val="24"/>
          <w:lang w:val="en-US"/>
        </w:rPr>
        <w:t>possess</w:t>
      </w:r>
      <w:r w:rsidRPr="00D419C1">
        <w:rPr>
          <w:rFonts w:cs="Arial"/>
          <w:sz w:val="24"/>
          <w:szCs w:val="24"/>
          <w:lang w:val="en-US"/>
        </w:rPr>
        <w:t xml:space="preserve">. </w:t>
      </w:r>
      <w:r w:rsidRPr="00D419C1">
        <w:rPr>
          <w:rFonts w:eastAsia="Calibri" w:cs="Arial"/>
          <w:sz w:val="24"/>
          <w:szCs w:val="24"/>
          <w:lang w:val="en-US"/>
        </w:rPr>
        <w:t>Second</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culture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modesty</w:t>
      </w:r>
      <w:r w:rsidRPr="00D419C1">
        <w:rPr>
          <w:rFonts w:cs="Arial"/>
          <w:sz w:val="24"/>
          <w:szCs w:val="24"/>
          <w:lang w:val="en-US"/>
        </w:rPr>
        <w:t xml:space="preserve"> </w:t>
      </w:r>
      <w:r w:rsidRPr="00D419C1">
        <w:rPr>
          <w:rFonts w:eastAsia="Calibri" w:cs="Arial"/>
          <w:sz w:val="24"/>
          <w:szCs w:val="24"/>
          <w:lang w:val="en-US"/>
        </w:rPr>
        <w:t>inevitably</w:t>
      </w:r>
      <w:r w:rsidRPr="00D419C1">
        <w:rPr>
          <w:rFonts w:cs="Arial"/>
          <w:sz w:val="24"/>
          <w:szCs w:val="24"/>
          <w:lang w:val="en-US"/>
        </w:rPr>
        <w:t xml:space="preserve"> </w:t>
      </w:r>
      <w:r w:rsidRPr="00D419C1">
        <w:rPr>
          <w:rFonts w:eastAsia="Calibri" w:cs="Arial"/>
          <w:sz w:val="24"/>
          <w:szCs w:val="24"/>
          <w:lang w:val="en-US"/>
        </w:rPr>
        <w:t>builds</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an</w:t>
      </w:r>
      <w:r w:rsidRPr="00D419C1">
        <w:rPr>
          <w:rFonts w:cs="Arial"/>
          <w:sz w:val="24"/>
          <w:szCs w:val="24"/>
          <w:lang w:val="en-US"/>
        </w:rPr>
        <w:t xml:space="preserve"> </w:t>
      </w:r>
      <w:r w:rsidRPr="00D419C1">
        <w:rPr>
          <w:rFonts w:eastAsia="Calibri" w:cs="Arial"/>
          <w:sz w:val="24"/>
          <w:szCs w:val="24"/>
          <w:lang w:val="en-US"/>
        </w:rPr>
        <w:t>especial</w:t>
      </w:r>
      <w:r w:rsidRPr="00D419C1">
        <w:rPr>
          <w:rFonts w:cs="Arial"/>
          <w:sz w:val="24"/>
          <w:szCs w:val="24"/>
          <w:lang w:val="en-US"/>
        </w:rPr>
        <w:t xml:space="preserve"> </w:t>
      </w:r>
      <w:r w:rsidRPr="00D419C1">
        <w:rPr>
          <w:rFonts w:eastAsia="Calibri" w:cs="Arial"/>
          <w:sz w:val="24"/>
          <w:szCs w:val="24"/>
          <w:lang w:val="en-US"/>
        </w:rPr>
        <w:t>concern</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failures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achieve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exercise</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virtue</w:t>
      </w:r>
      <w:r w:rsidRPr="00D419C1">
        <w:rPr>
          <w:rFonts w:cs="Arial"/>
          <w:sz w:val="24"/>
          <w:szCs w:val="24"/>
          <w:lang w:val="en-US"/>
        </w:rPr>
        <w:t xml:space="preserve">. </w:t>
      </w:r>
      <w:r w:rsidRPr="00D419C1">
        <w:rPr>
          <w:rFonts w:eastAsia="Calibri" w:cs="Arial"/>
          <w:sz w:val="24"/>
          <w:szCs w:val="24"/>
          <w:lang w:val="en-US"/>
        </w:rPr>
        <w:t>If</w:t>
      </w:r>
      <w:r w:rsidRPr="00D419C1">
        <w:rPr>
          <w:rFonts w:cs="Arial"/>
          <w:sz w:val="24"/>
          <w:szCs w:val="24"/>
          <w:lang w:val="en-US"/>
        </w:rPr>
        <w:t xml:space="preserve"> </w:t>
      </w:r>
      <w:r w:rsidRPr="00D419C1">
        <w:rPr>
          <w:rFonts w:eastAsia="Calibri" w:cs="Arial"/>
          <w:sz w:val="24"/>
          <w:szCs w:val="24"/>
          <w:lang w:val="en-US"/>
        </w:rPr>
        <w:t>hubris</w:t>
      </w:r>
      <w:r w:rsidRPr="00D419C1">
        <w:rPr>
          <w:rFonts w:cs="Arial"/>
          <w:sz w:val="24"/>
          <w:szCs w:val="24"/>
          <w:lang w:val="en-US"/>
        </w:rPr>
        <w:t xml:space="preserve"> </w:t>
      </w:r>
      <w:r w:rsidRPr="00D419C1">
        <w:rPr>
          <w:rFonts w:eastAsia="Calibri" w:cs="Arial"/>
          <w:sz w:val="24"/>
          <w:szCs w:val="24"/>
          <w:lang w:val="en-US"/>
        </w:rPr>
        <w:t>marks</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most</w:t>
      </w:r>
      <w:r w:rsidRPr="00D419C1">
        <w:rPr>
          <w:rFonts w:cs="Arial"/>
          <w:sz w:val="24"/>
          <w:szCs w:val="24"/>
          <w:lang w:val="en-US"/>
        </w:rPr>
        <w:t xml:space="preserve"> </w:t>
      </w:r>
      <w:r w:rsidRPr="00D419C1">
        <w:rPr>
          <w:rFonts w:eastAsia="Calibri" w:cs="Arial"/>
          <w:sz w:val="24"/>
          <w:szCs w:val="24"/>
          <w:lang w:val="en-US"/>
        </w:rPr>
        <w:t>radical</w:t>
      </w:r>
      <w:r w:rsidRPr="00D419C1">
        <w:rPr>
          <w:rFonts w:cs="Arial"/>
          <w:sz w:val="24"/>
          <w:szCs w:val="24"/>
          <w:lang w:val="en-US"/>
        </w:rPr>
        <w:t xml:space="preserve"> </w:t>
      </w:r>
      <w:r w:rsidRPr="00D419C1">
        <w:rPr>
          <w:rFonts w:eastAsia="Calibri" w:cs="Arial"/>
          <w:sz w:val="24"/>
          <w:szCs w:val="24"/>
          <w:lang w:val="en-US"/>
        </w:rPr>
        <w:t>deficiency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humility</w:t>
      </w:r>
      <w:r w:rsidRPr="00D419C1">
        <w:rPr>
          <w:rFonts w:cs="Arial"/>
          <w:sz w:val="24"/>
          <w:szCs w:val="24"/>
          <w:lang w:val="en-US"/>
        </w:rPr>
        <w:t xml:space="preserve">, </w:t>
      </w:r>
      <w:r w:rsidRPr="00D419C1">
        <w:rPr>
          <w:rFonts w:eastAsia="Calibri" w:cs="Arial"/>
          <w:sz w:val="24"/>
          <w:szCs w:val="24"/>
          <w:lang w:val="en-US"/>
        </w:rPr>
        <w:t>then</w:t>
      </w:r>
      <w:r w:rsidRPr="00D419C1">
        <w:rPr>
          <w:rFonts w:cs="Arial"/>
          <w:sz w:val="24"/>
          <w:szCs w:val="24"/>
          <w:lang w:val="en-US"/>
        </w:rPr>
        <w:t xml:space="preserve"> </w:t>
      </w:r>
      <w:r w:rsidRPr="00D419C1">
        <w:rPr>
          <w:rFonts w:eastAsia="Calibri" w:cs="Arial"/>
          <w:sz w:val="24"/>
          <w:szCs w:val="24"/>
          <w:lang w:val="en-US"/>
        </w:rPr>
        <w:t>it</w:t>
      </w:r>
      <w:r w:rsidRPr="00D419C1">
        <w:rPr>
          <w:rFonts w:cs="Arial"/>
          <w:sz w:val="24"/>
          <w:szCs w:val="24"/>
          <w:lang w:val="en-US"/>
        </w:rPr>
        <w:t xml:space="preserve"> </w:t>
      </w:r>
      <w:r w:rsidRPr="00D419C1">
        <w:rPr>
          <w:rFonts w:eastAsia="Calibri" w:cs="Arial"/>
          <w:sz w:val="24"/>
          <w:szCs w:val="24"/>
          <w:lang w:val="en-US"/>
        </w:rPr>
        <w:t>ought</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central</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concerns</w:t>
      </w:r>
      <w:r w:rsidRPr="00D419C1">
        <w:rPr>
          <w:rFonts w:cs="Arial"/>
          <w:sz w:val="24"/>
          <w:szCs w:val="24"/>
          <w:lang w:val="en-US"/>
        </w:rPr>
        <w:t xml:space="preserve">. </w:t>
      </w:r>
      <w:r w:rsidRPr="00D419C1">
        <w:rPr>
          <w:rFonts w:eastAsia="Calibri" w:cs="Arial"/>
          <w:sz w:val="24"/>
          <w:szCs w:val="24"/>
          <w:lang w:val="en-US"/>
        </w:rPr>
        <w:t>Third</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practical</w:t>
      </w:r>
      <w:r w:rsidRPr="00D419C1">
        <w:rPr>
          <w:rFonts w:cs="Arial"/>
          <w:sz w:val="24"/>
          <w:szCs w:val="24"/>
          <w:lang w:val="en-US"/>
        </w:rPr>
        <w:t xml:space="preserve"> </w:t>
      </w:r>
      <w:r w:rsidRPr="00D419C1">
        <w:rPr>
          <w:rFonts w:eastAsia="Calibri" w:cs="Arial"/>
          <w:sz w:val="24"/>
          <w:szCs w:val="24"/>
          <w:lang w:val="en-US"/>
        </w:rPr>
        <w:t>ability</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properly</w:t>
      </w:r>
      <w:r w:rsidRPr="00D419C1">
        <w:rPr>
          <w:rFonts w:cs="Arial"/>
          <w:sz w:val="24"/>
          <w:szCs w:val="24"/>
          <w:lang w:val="en-US"/>
        </w:rPr>
        <w:t xml:space="preserve"> </w:t>
      </w:r>
      <w:r w:rsidRPr="00D419C1">
        <w:rPr>
          <w:rFonts w:eastAsia="Calibri" w:cs="Arial"/>
          <w:sz w:val="24"/>
          <w:szCs w:val="24"/>
          <w:lang w:val="en-US"/>
        </w:rPr>
        <w:t>prosecute</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emerging</w:t>
      </w:r>
      <w:r w:rsidRPr="00D419C1">
        <w:rPr>
          <w:rFonts w:cs="Arial"/>
          <w:sz w:val="24"/>
          <w:szCs w:val="24"/>
          <w:lang w:val="en-US"/>
        </w:rPr>
        <w:t xml:space="preserve"> </w:t>
      </w:r>
      <w:r w:rsidRPr="00D419C1">
        <w:rPr>
          <w:rFonts w:eastAsia="Calibri" w:cs="Arial"/>
          <w:sz w:val="24"/>
          <w:szCs w:val="24"/>
          <w:lang w:val="en-US"/>
        </w:rPr>
        <w:t>projects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natural</w:t>
      </w:r>
      <w:r w:rsidRPr="00D419C1">
        <w:rPr>
          <w:rFonts w:cs="Arial"/>
          <w:sz w:val="24"/>
          <w:szCs w:val="24"/>
          <w:lang w:val="en-US"/>
        </w:rPr>
        <w:t xml:space="preserve"> </w:t>
      </w:r>
      <w:r w:rsidRPr="00D419C1">
        <w:rPr>
          <w:rFonts w:eastAsia="Calibri" w:cs="Arial"/>
          <w:sz w:val="24"/>
          <w:szCs w:val="24"/>
          <w:lang w:val="en-US"/>
        </w:rPr>
        <w:t>science</w:t>
      </w:r>
      <w:r w:rsidRPr="00D419C1">
        <w:rPr>
          <w:rFonts w:cs="Arial"/>
          <w:sz w:val="24"/>
          <w:szCs w:val="24"/>
          <w:lang w:val="en-US"/>
        </w:rPr>
        <w:t xml:space="preserve"> </w:t>
      </w:r>
      <w:r w:rsidRPr="00D419C1">
        <w:rPr>
          <w:rFonts w:eastAsia="Calibri" w:cs="Arial"/>
          <w:sz w:val="24"/>
          <w:szCs w:val="24"/>
          <w:lang w:val="en-US"/>
        </w:rPr>
        <w:t>presupposed</w:t>
      </w:r>
      <w:r w:rsidRPr="00D419C1">
        <w:rPr>
          <w:rFonts w:cs="Arial"/>
          <w:sz w:val="24"/>
          <w:szCs w:val="24"/>
          <w:lang w:val="en-US"/>
        </w:rPr>
        <w:t xml:space="preserve"> </w:t>
      </w:r>
      <w:r w:rsidRPr="00D419C1">
        <w:rPr>
          <w:rFonts w:eastAsia="Calibri" w:cs="Arial"/>
          <w:sz w:val="24"/>
          <w:szCs w:val="24"/>
          <w:lang w:val="en-US"/>
        </w:rPr>
        <w:t>having</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sense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what</w:t>
      </w:r>
      <w:r w:rsidRPr="00D419C1">
        <w:rPr>
          <w:rFonts w:cs="Arial"/>
          <w:sz w:val="24"/>
          <w:szCs w:val="24"/>
          <w:lang w:val="en-US"/>
        </w:rPr>
        <w:t xml:space="preserve"> </w:t>
      </w:r>
      <w:r w:rsidRPr="00D419C1">
        <w:rPr>
          <w:rFonts w:eastAsia="Calibri" w:cs="Arial"/>
          <w:sz w:val="24"/>
          <w:szCs w:val="24"/>
          <w:lang w:val="en-US"/>
        </w:rPr>
        <w:t>would</w:t>
      </w:r>
      <w:r w:rsidRPr="00D419C1">
        <w:rPr>
          <w:rFonts w:cs="Arial"/>
          <w:sz w:val="24"/>
          <w:szCs w:val="24"/>
          <w:lang w:val="en-US"/>
        </w:rPr>
        <w:t xml:space="preserve"> </w:t>
      </w:r>
      <w:r w:rsidRPr="00D419C1">
        <w:rPr>
          <w:rFonts w:eastAsia="Calibri" w:cs="Arial"/>
          <w:sz w:val="24"/>
          <w:szCs w:val="24"/>
          <w:lang w:val="en-US"/>
        </w:rPr>
        <w:t>count</w:t>
      </w:r>
      <w:r w:rsidRPr="00D419C1">
        <w:rPr>
          <w:rFonts w:cs="Arial"/>
          <w:sz w:val="24"/>
          <w:szCs w:val="24"/>
          <w:lang w:val="en-US"/>
        </w:rPr>
        <w:t xml:space="preserve"> </w:t>
      </w:r>
      <w:r w:rsidRPr="00D419C1">
        <w:rPr>
          <w:rFonts w:eastAsia="Calibri" w:cs="Arial"/>
          <w:sz w:val="24"/>
          <w:szCs w:val="24"/>
          <w:lang w:val="en-US"/>
        </w:rPr>
        <w:t>as</w:t>
      </w:r>
      <w:r w:rsidRPr="00D419C1">
        <w:rPr>
          <w:rFonts w:cs="Arial"/>
          <w:sz w:val="24"/>
          <w:szCs w:val="24"/>
          <w:lang w:val="en-US"/>
        </w:rPr>
        <w:t xml:space="preserve"> </w:t>
      </w:r>
      <w:r w:rsidRPr="00D419C1">
        <w:rPr>
          <w:rFonts w:eastAsia="Calibri" w:cs="Arial"/>
          <w:sz w:val="24"/>
          <w:szCs w:val="24"/>
          <w:lang w:val="en-US"/>
        </w:rPr>
        <w:t>attainable</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ambitions</w:t>
      </w:r>
      <w:r w:rsidRPr="00D419C1">
        <w:rPr>
          <w:rFonts w:cs="Arial"/>
          <w:sz w:val="24"/>
          <w:szCs w:val="24"/>
          <w:lang w:val="en-US"/>
        </w:rPr>
        <w:t xml:space="preserve">. </w:t>
      </w:r>
      <w:r w:rsidRPr="00D419C1">
        <w:rPr>
          <w:rFonts w:eastAsia="Calibri" w:cs="Arial"/>
          <w:sz w:val="24"/>
          <w:szCs w:val="24"/>
          <w:lang w:val="en-US"/>
        </w:rPr>
        <w:t>Given</w:t>
      </w:r>
      <w:r w:rsidRPr="00D419C1">
        <w:rPr>
          <w:rFonts w:cs="Arial"/>
          <w:sz w:val="24"/>
          <w:szCs w:val="24"/>
          <w:lang w:val="en-US"/>
        </w:rPr>
        <w:t xml:space="preserve"> </w:t>
      </w:r>
      <w:r w:rsidRPr="00D419C1">
        <w:rPr>
          <w:rFonts w:eastAsia="Calibri" w:cs="Arial"/>
          <w:sz w:val="24"/>
          <w:szCs w:val="24"/>
          <w:lang w:val="en-US"/>
        </w:rPr>
        <w:t>these</w:t>
      </w:r>
      <w:r w:rsidRPr="00D419C1">
        <w:rPr>
          <w:rFonts w:cs="Arial"/>
          <w:sz w:val="24"/>
          <w:szCs w:val="24"/>
          <w:lang w:val="en-US"/>
        </w:rPr>
        <w:t xml:space="preserve"> </w:t>
      </w:r>
      <w:r w:rsidRPr="00D419C1">
        <w:rPr>
          <w:rFonts w:eastAsia="Calibri" w:cs="Arial"/>
          <w:sz w:val="24"/>
          <w:szCs w:val="24"/>
          <w:lang w:val="en-US"/>
        </w:rPr>
        <w:t>reasons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expect</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concern</w:t>
      </w:r>
      <w:r w:rsidRPr="00D419C1">
        <w:rPr>
          <w:rFonts w:cs="Arial"/>
          <w:sz w:val="24"/>
          <w:szCs w:val="24"/>
          <w:lang w:val="en-US"/>
        </w:rPr>
        <w:t xml:space="preserve"> </w:t>
      </w:r>
      <w:r w:rsidRPr="00D419C1">
        <w:rPr>
          <w:rFonts w:eastAsia="Calibri" w:cs="Arial"/>
          <w:sz w:val="24"/>
          <w:szCs w:val="24"/>
          <w:lang w:val="en-US"/>
        </w:rPr>
        <w:t>with</w:t>
      </w:r>
      <w:r w:rsidRPr="00D419C1">
        <w:rPr>
          <w:rFonts w:cs="Arial"/>
          <w:sz w:val="24"/>
          <w:szCs w:val="24"/>
          <w:lang w:val="en-US"/>
        </w:rPr>
        <w:t xml:space="preserve"> </w:t>
      </w:r>
      <w:r w:rsidRPr="00D419C1">
        <w:rPr>
          <w:rFonts w:eastAsia="Calibri" w:cs="Arial"/>
          <w:sz w:val="24"/>
          <w:szCs w:val="24"/>
          <w:lang w:val="en-US"/>
        </w:rPr>
        <w:t>hubris</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emerge</w:t>
      </w:r>
      <w:r w:rsidRPr="00D419C1">
        <w:rPr>
          <w:rFonts w:cs="Arial"/>
          <w:sz w:val="24"/>
          <w:szCs w:val="24"/>
          <w:lang w:val="en-US"/>
        </w:rPr>
        <w:t xml:space="preserve"> </w:t>
      </w:r>
      <w:r w:rsidRPr="00D419C1">
        <w:rPr>
          <w:rFonts w:eastAsia="Calibri" w:cs="Arial"/>
          <w:sz w:val="24"/>
          <w:szCs w:val="24"/>
          <w:lang w:val="en-US"/>
        </w:rPr>
        <w:t>within</w:t>
      </w:r>
      <w:r w:rsidRPr="00D419C1">
        <w:rPr>
          <w:rFonts w:cs="Arial"/>
          <w:sz w:val="24"/>
          <w:szCs w:val="24"/>
          <w:lang w:val="en-US"/>
        </w:rPr>
        <w:t xml:space="preserve"> </w:t>
      </w:r>
      <w:r w:rsidRPr="00D419C1">
        <w:rPr>
          <w:rFonts w:eastAsia="Calibri" w:cs="Arial"/>
          <w:sz w:val="24"/>
          <w:szCs w:val="24"/>
          <w:lang w:val="en-US"/>
        </w:rPr>
        <w:t>early</w:t>
      </w:r>
      <w:r w:rsidRPr="00D419C1">
        <w:rPr>
          <w:rFonts w:cs="Arial"/>
          <w:sz w:val="24"/>
          <w:szCs w:val="24"/>
          <w:lang w:val="en-US"/>
        </w:rPr>
        <w:t xml:space="preserve"> </w:t>
      </w:r>
      <w:r w:rsidRPr="00D419C1">
        <w:rPr>
          <w:rFonts w:eastAsia="Calibri" w:cs="Arial"/>
          <w:sz w:val="24"/>
          <w:szCs w:val="24"/>
          <w:lang w:val="en-US"/>
        </w:rPr>
        <w:t>modern</w:t>
      </w:r>
      <w:r w:rsidRPr="00D419C1">
        <w:rPr>
          <w:rFonts w:cs="Arial"/>
          <w:sz w:val="24"/>
          <w:szCs w:val="24"/>
          <w:lang w:val="en-US"/>
        </w:rPr>
        <w:t xml:space="preserve"> </w:t>
      </w:r>
      <w:r w:rsidRPr="00D419C1">
        <w:rPr>
          <w:rFonts w:eastAsia="Calibri" w:cs="Arial"/>
          <w:sz w:val="24"/>
          <w:szCs w:val="24"/>
          <w:lang w:val="en-US"/>
        </w:rPr>
        <w:t>English</w:t>
      </w:r>
      <w:r w:rsidRPr="00D419C1">
        <w:rPr>
          <w:rFonts w:cs="Arial"/>
          <w:sz w:val="24"/>
          <w:szCs w:val="24"/>
          <w:lang w:val="en-US"/>
        </w:rPr>
        <w:t xml:space="preserve"> </w:t>
      </w:r>
      <w:r w:rsidRPr="00D419C1">
        <w:rPr>
          <w:rFonts w:eastAsia="Calibri" w:cs="Arial"/>
          <w:sz w:val="24"/>
          <w:szCs w:val="24"/>
          <w:lang w:val="en-US"/>
        </w:rPr>
        <w:t>natural</w:t>
      </w:r>
      <w:r w:rsidRPr="00D419C1">
        <w:rPr>
          <w:rFonts w:cs="Arial"/>
          <w:sz w:val="24"/>
          <w:szCs w:val="24"/>
          <w:lang w:val="en-US"/>
        </w:rPr>
        <w:t xml:space="preserve"> </w:t>
      </w:r>
      <w:r w:rsidRPr="00D419C1">
        <w:rPr>
          <w:rFonts w:eastAsia="Calibri" w:cs="Arial"/>
          <w:sz w:val="24"/>
          <w:szCs w:val="24"/>
          <w:lang w:val="en-US"/>
        </w:rPr>
        <w:t>philosophical</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epistemology</w:t>
      </w:r>
      <w:r w:rsidRPr="00D419C1">
        <w:rPr>
          <w:rFonts w:cs="Arial"/>
          <w:sz w:val="24"/>
          <w:szCs w:val="24"/>
          <w:lang w:val="en-US"/>
        </w:rPr>
        <w:t xml:space="preserve">, </w:t>
      </w:r>
      <w:r w:rsidRPr="00D419C1">
        <w:rPr>
          <w:rFonts w:eastAsia="Calibri" w:cs="Arial"/>
          <w:sz w:val="24"/>
          <w:szCs w:val="24"/>
          <w:lang w:val="en-US"/>
        </w:rPr>
        <w:t>its</w:t>
      </w:r>
      <w:r w:rsidRPr="00D419C1">
        <w:rPr>
          <w:rFonts w:cs="Arial"/>
          <w:sz w:val="24"/>
          <w:szCs w:val="24"/>
          <w:lang w:val="en-US"/>
        </w:rPr>
        <w:t xml:space="preserve"> </w:t>
      </w:r>
      <w:r w:rsidRPr="00D419C1">
        <w:rPr>
          <w:rFonts w:eastAsia="Calibri" w:cs="Arial"/>
          <w:sz w:val="24"/>
          <w:szCs w:val="24"/>
          <w:lang w:val="en-US"/>
        </w:rPr>
        <w:t>absence</w:t>
      </w:r>
      <w:r w:rsidRPr="00D419C1">
        <w:rPr>
          <w:rFonts w:cs="Arial"/>
          <w:sz w:val="24"/>
          <w:szCs w:val="24"/>
          <w:lang w:val="en-US"/>
        </w:rPr>
        <w:t xml:space="preserve"> </w:t>
      </w:r>
      <w:r w:rsidRPr="00D419C1">
        <w:rPr>
          <w:rFonts w:eastAsia="Calibri" w:cs="Arial"/>
          <w:sz w:val="24"/>
          <w:szCs w:val="24"/>
          <w:lang w:val="en-US"/>
        </w:rPr>
        <w:t>stands</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need</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explanation</w:t>
      </w:r>
      <w:r w:rsidRPr="00D419C1">
        <w:rPr>
          <w:rFonts w:cs="Arial"/>
          <w:sz w:val="24"/>
          <w:szCs w:val="24"/>
          <w:lang w:val="en-US"/>
        </w:rPr>
        <w:t>.</w:t>
      </w:r>
    </w:p>
    <w:p w14:paraId="315F3356" w14:textId="77777777" w:rsidR="00AF6837" w:rsidRPr="00D419C1" w:rsidRDefault="00AF6837" w:rsidP="00AF6837">
      <w:pPr>
        <w:pStyle w:val="NoSpacing"/>
        <w:ind w:firstLine="720"/>
        <w:rPr>
          <w:rFonts w:cs="Arial"/>
          <w:sz w:val="24"/>
          <w:szCs w:val="24"/>
          <w:lang w:val="en-US"/>
        </w:rPr>
      </w:pPr>
    </w:p>
    <w:p w14:paraId="2C414369" w14:textId="77777777" w:rsidR="00AF6837" w:rsidRPr="00D419C1" w:rsidRDefault="00AF6837" w:rsidP="00AF6837">
      <w:pPr>
        <w:pStyle w:val="NoSpacing"/>
        <w:jc w:val="center"/>
        <w:outlineLvl w:val="0"/>
        <w:rPr>
          <w:rFonts w:eastAsia="Calibri" w:cs="Arial"/>
          <w:b/>
          <w:sz w:val="24"/>
          <w:szCs w:val="24"/>
          <w:lang w:val="en-US"/>
        </w:rPr>
      </w:pPr>
      <w:r w:rsidRPr="00D419C1">
        <w:rPr>
          <w:rFonts w:eastAsia="Calibri" w:cs="Arial"/>
          <w:b/>
          <w:sz w:val="24"/>
          <w:szCs w:val="24"/>
          <w:lang w:val="en-US"/>
        </w:rPr>
        <w:t>VII. HUMAN NATURE AND EPISTEMIC HUBRIS</w:t>
      </w:r>
    </w:p>
    <w:p w14:paraId="5EC3CC77" w14:textId="77777777" w:rsidR="00AF6837" w:rsidRPr="00AA59E2" w:rsidRDefault="00AF6837" w:rsidP="00AF6837">
      <w:pPr>
        <w:pStyle w:val="NoSpacing"/>
        <w:rPr>
          <w:rFonts w:eastAsia="Calibri" w:cs="Arial"/>
          <w:sz w:val="24"/>
          <w:szCs w:val="24"/>
          <w:lang w:val="en-US"/>
        </w:rPr>
      </w:pPr>
      <w:r w:rsidRPr="00D419C1">
        <w:rPr>
          <w:rFonts w:eastAsia="Calibri" w:cs="Arial"/>
          <w:sz w:val="24"/>
          <w:szCs w:val="24"/>
          <w:lang w:val="en-US"/>
        </w:rPr>
        <w:t>I</w:t>
      </w:r>
      <w:r w:rsidRPr="00D419C1">
        <w:rPr>
          <w:rFonts w:cs="Arial"/>
          <w:sz w:val="24"/>
          <w:szCs w:val="24"/>
          <w:lang w:val="en-US"/>
        </w:rPr>
        <w:t xml:space="preserve"> </w:t>
      </w:r>
      <w:r w:rsidRPr="00D419C1">
        <w:rPr>
          <w:rFonts w:eastAsia="Calibri" w:cs="Arial"/>
          <w:sz w:val="24"/>
          <w:szCs w:val="24"/>
          <w:lang w:val="en-US"/>
        </w:rPr>
        <w:t>propose</w:t>
      </w:r>
      <w:r w:rsidRPr="00D419C1">
        <w:rPr>
          <w:rFonts w:cs="Arial"/>
          <w:sz w:val="24"/>
          <w:szCs w:val="24"/>
          <w:lang w:val="en-US"/>
        </w:rPr>
        <w:t xml:space="preserve"> </w:t>
      </w:r>
      <w:r w:rsidRPr="00D419C1">
        <w:rPr>
          <w:rFonts w:eastAsia="Calibri" w:cs="Arial"/>
          <w:sz w:val="24"/>
          <w:szCs w:val="24"/>
          <w:lang w:val="en-US"/>
        </w:rPr>
        <w:t>that</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absence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hubris</w:t>
      </w:r>
      <w:r w:rsidRPr="00D419C1">
        <w:rPr>
          <w:rFonts w:cs="Arial"/>
          <w:sz w:val="24"/>
          <w:szCs w:val="24"/>
          <w:lang w:val="en-US"/>
        </w:rPr>
        <w:t xml:space="preserve"> </w:t>
      </w:r>
      <w:r w:rsidRPr="00D419C1">
        <w:rPr>
          <w:rFonts w:eastAsia="Calibri" w:cs="Arial"/>
          <w:sz w:val="24"/>
          <w:szCs w:val="24"/>
          <w:lang w:val="en-US"/>
        </w:rPr>
        <w:t>can</w:t>
      </w:r>
      <w:r w:rsidRPr="00D419C1">
        <w:rPr>
          <w:rFonts w:cs="Arial"/>
          <w:sz w:val="24"/>
          <w:szCs w:val="24"/>
          <w:lang w:val="en-US"/>
        </w:rPr>
        <w:t xml:space="preserve"> </w:t>
      </w:r>
      <w:r w:rsidRPr="00D419C1">
        <w:rPr>
          <w:rFonts w:eastAsia="Calibri" w:cs="Arial"/>
          <w:sz w:val="24"/>
          <w:szCs w:val="24"/>
          <w:lang w:val="en-US"/>
        </w:rPr>
        <w:t>be</w:t>
      </w:r>
      <w:r w:rsidRPr="00D419C1">
        <w:rPr>
          <w:rFonts w:cs="Arial"/>
          <w:sz w:val="24"/>
          <w:szCs w:val="24"/>
          <w:lang w:val="en-US"/>
        </w:rPr>
        <w:t xml:space="preserve"> </w:t>
      </w:r>
      <w:r w:rsidRPr="00D419C1">
        <w:rPr>
          <w:rFonts w:eastAsia="Calibri" w:cs="Arial"/>
          <w:sz w:val="24"/>
          <w:szCs w:val="24"/>
          <w:lang w:val="en-US"/>
        </w:rPr>
        <w:t>explained</w:t>
      </w:r>
      <w:r w:rsidRPr="00D419C1">
        <w:rPr>
          <w:rFonts w:cs="Arial"/>
          <w:sz w:val="24"/>
          <w:szCs w:val="24"/>
          <w:lang w:val="en-US"/>
        </w:rPr>
        <w:t xml:space="preserve"> </w:t>
      </w:r>
      <w:r>
        <w:rPr>
          <w:rFonts w:eastAsia="Calibri" w:cs="Arial"/>
          <w:sz w:val="24"/>
          <w:szCs w:val="24"/>
          <w:lang w:val="en-US"/>
        </w:rPr>
        <w:t>in the deep sense</w:t>
      </w:r>
      <w:r w:rsidRPr="00D419C1">
        <w:rPr>
          <w:rFonts w:cs="Arial"/>
          <w:sz w:val="24"/>
          <w:szCs w:val="24"/>
          <w:lang w:val="en-US"/>
        </w:rPr>
        <w:t xml:space="preserve"> </w:t>
      </w:r>
      <w:r w:rsidRPr="00D419C1">
        <w:rPr>
          <w:rFonts w:eastAsia="Calibri" w:cs="Arial"/>
          <w:sz w:val="24"/>
          <w:szCs w:val="24"/>
          <w:lang w:val="en-US"/>
        </w:rPr>
        <w:t>by</w:t>
      </w:r>
      <w:r w:rsidRPr="00D419C1">
        <w:rPr>
          <w:rFonts w:cs="Arial"/>
          <w:sz w:val="24"/>
          <w:szCs w:val="24"/>
          <w:lang w:val="en-US"/>
        </w:rPr>
        <w:t xml:space="preserve"> </w:t>
      </w:r>
      <w:r w:rsidRPr="00D419C1">
        <w:rPr>
          <w:rFonts w:eastAsia="Calibri" w:cs="Arial"/>
          <w:sz w:val="24"/>
          <w:szCs w:val="24"/>
          <w:lang w:val="en-US"/>
        </w:rPr>
        <w:t>considering</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closer</w:t>
      </w:r>
      <w:r w:rsidRPr="00D419C1">
        <w:rPr>
          <w:rFonts w:cs="Arial"/>
          <w:sz w:val="24"/>
          <w:szCs w:val="24"/>
          <w:lang w:val="en-US"/>
        </w:rPr>
        <w:t xml:space="preserve"> </w:t>
      </w:r>
      <w:r w:rsidRPr="00D419C1">
        <w:rPr>
          <w:rFonts w:eastAsia="Calibri" w:cs="Arial"/>
          <w:sz w:val="24"/>
          <w:szCs w:val="24"/>
          <w:lang w:val="en-US"/>
        </w:rPr>
        <w:t>detail</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crucial</w:t>
      </w:r>
      <w:r w:rsidRPr="00D419C1">
        <w:rPr>
          <w:rFonts w:cs="Arial"/>
          <w:sz w:val="24"/>
          <w:szCs w:val="24"/>
          <w:lang w:val="en-US"/>
        </w:rPr>
        <w:t xml:space="preserve"> </w:t>
      </w:r>
      <w:r w:rsidRPr="00D419C1">
        <w:rPr>
          <w:rFonts w:eastAsia="Calibri" w:cs="Arial"/>
          <w:sz w:val="24"/>
          <w:szCs w:val="24"/>
          <w:lang w:val="en-US"/>
        </w:rPr>
        <w:t>feature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prevailing</w:t>
      </w:r>
      <w:r w:rsidRPr="00D419C1">
        <w:rPr>
          <w:rFonts w:cs="Arial"/>
          <w:sz w:val="24"/>
          <w:szCs w:val="24"/>
          <w:lang w:val="en-US"/>
        </w:rPr>
        <w:t xml:space="preserve"> </w:t>
      </w:r>
      <w:r w:rsidRPr="00D419C1">
        <w:rPr>
          <w:rFonts w:eastAsia="Calibri" w:cs="Arial"/>
          <w:sz w:val="24"/>
          <w:szCs w:val="24"/>
          <w:lang w:val="en-US"/>
        </w:rPr>
        <w:t>postlapsarian</w:t>
      </w:r>
      <w:r w:rsidRPr="00D419C1">
        <w:rPr>
          <w:rFonts w:cs="Arial"/>
          <w:sz w:val="24"/>
          <w:szCs w:val="24"/>
          <w:lang w:val="en-US"/>
        </w:rPr>
        <w:t xml:space="preserve"> </w:t>
      </w:r>
      <w:r w:rsidRPr="00D419C1">
        <w:rPr>
          <w:rFonts w:eastAsia="Calibri" w:cs="Arial"/>
          <w:sz w:val="24"/>
          <w:szCs w:val="24"/>
          <w:lang w:val="en-US"/>
        </w:rPr>
        <w:t>anthropology</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hubris</w:t>
      </w:r>
      <w:r w:rsidRPr="00D419C1">
        <w:rPr>
          <w:rFonts w:cs="Arial"/>
          <w:sz w:val="24"/>
          <w:szCs w:val="24"/>
          <w:lang w:val="en-US"/>
        </w:rPr>
        <w:t xml:space="preserve"> </w:t>
      </w:r>
      <w:r w:rsidRPr="00D419C1">
        <w:rPr>
          <w:rFonts w:eastAsia="Calibri" w:cs="Arial"/>
          <w:sz w:val="24"/>
          <w:szCs w:val="24"/>
          <w:lang w:val="en-US"/>
        </w:rPr>
        <w:t>always</w:t>
      </w:r>
      <w:r w:rsidRPr="00D419C1">
        <w:rPr>
          <w:rFonts w:cs="Arial"/>
          <w:sz w:val="24"/>
          <w:szCs w:val="24"/>
          <w:lang w:val="en-US"/>
        </w:rPr>
        <w:t xml:space="preserve"> </w:t>
      </w:r>
      <w:r w:rsidRPr="00D419C1">
        <w:rPr>
          <w:rFonts w:eastAsia="Calibri" w:cs="Arial"/>
          <w:sz w:val="24"/>
          <w:szCs w:val="24"/>
          <w:lang w:val="en-US"/>
        </w:rPr>
        <w:t>presupposes</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certain</w:t>
      </w:r>
      <w:r w:rsidRPr="00D419C1">
        <w:rPr>
          <w:rFonts w:cs="Arial"/>
          <w:sz w:val="24"/>
          <w:szCs w:val="24"/>
          <w:lang w:val="en-US"/>
        </w:rPr>
        <w:t xml:space="preserve"> </w:t>
      </w:r>
      <w:r w:rsidRPr="00D419C1">
        <w:rPr>
          <w:rFonts w:eastAsia="Calibri" w:cs="Arial"/>
          <w:sz w:val="24"/>
          <w:szCs w:val="24"/>
          <w:lang w:val="en-US"/>
        </w:rPr>
        <w:t>conception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what</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capacities</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range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capacities</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strength</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scope</w:t>
      </w:r>
      <w:r w:rsidRPr="00D419C1">
        <w:rPr>
          <w:rFonts w:cs="Arial"/>
          <w:sz w:val="24"/>
          <w:szCs w:val="24"/>
          <w:lang w:val="en-US"/>
        </w:rPr>
        <w:t xml:space="preserve">, </w:t>
      </w:r>
      <w:r w:rsidRPr="00D419C1">
        <w:rPr>
          <w:rFonts w:eastAsia="Calibri" w:cs="Arial"/>
          <w:sz w:val="24"/>
          <w:szCs w:val="24"/>
          <w:lang w:val="en-US"/>
        </w:rPr>
        <w:t>and</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possibilities</w:t>
      </w:r>
      <w:r w:rsidRPr="00D419C1">
        <w:rPr>
          <w:rFonts w:cs="Arial"/>
          <w:sz w:val="24"/>
          <w:szCs w:val="24"/>
          <w:lang w:val="en-US"/>
        </w:rPr>
        <w:t xml:space="preserve"> (</w:t>
      </w:r>
      <w:r w:rsidRPr="00D419C1">
        <w:rPr>
          <w:rFonts w:eastAsia="Calibri" w:cs="Arial"/>
          <w:sz w:val="24"/>
          <w:szCs w:val="24"/>
          <w:lang w:val="en-US"/>
        </w:rPr>
        <w:t>if</w:t>
      </w:r>
      <w:r w:rsidRPr="00D419C1">
        <w:rPr>
          <w:rFonts w:cs="Arial"/>
          <w:sz w:val="24"/>
          <w:szCs w:val="24"/>
          <w:lang w:val="en-US"/>
        </w:rPr>
        <w:t xml:space="preserve"> </w:t>
      </w:r>
      <w:r w:rsidRPr="00D419C1">
        <w:rPr>
          <w:rFonts w:eastAsia="Calibri" w:cs="Arial"/>
          <w:sz w:val="24"/>
          <w:szCs w:val="24"/>
          <w:lang w:val="en-US"/>
        </w:rPr>
        <w:t>any</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sidRPr="00D419C1">
        <w:rPr>
          <w:rFonts w:eastAsia="Calibri" w:cs="Arial"/>
          <w:sz w:val="24"/>
          <w:szCs w:val="24"/>
          <w:lang w:val="en-US"/>
        </w:rPr>
        <w:t>being</w:t>
      </w:r>
      <w:r w:rsidRPr="00D419C1">
        <w:rPr>
          <w:rFonts w:cs="Arial"/>
          <w:sz w:val="24"/>
          <w:szCs w:val="24"/>
          <w:lang w:val="en-US"/>
        </w:rPr>
        <w:t xml:space="preserve"> </w:t>
      </w:r>
      <w:r w:rsidRPr="00D419C1">
        <w:rPr>
          <w:rFonts w:eastAsia="Calibri" w:cs="Arial"/>
          <w:sz w:val="24"/>
          <w:szCs w:val="24"/>
          <w:lang w:val="en-US"/>
        </w:rPr>
        <w:t>altered</w:t>
      </w:r>
      <w:r w:rsidRPr="00D419C1">
        <w:rPr>
          <w:rFonts w:cs="Arial"/>
          <w:sz w:val="24"/>
          <w:szCs w:val="24"/>
          <w:lang w:val="en-US"/>
        </w:rPr>
        <w:t xml:space="preserve">, </w:t>
      </w:r>
      <w:r w:rsidRPr="00D419C1">
        <w:rPr>
          <w:rFonts w:eastAsia="Calibri" w:cs="Arial"/>
          <w:sz w:val="24"/>
          <w:szCs w:val="24"/>
          <w:lang w:val="en-US"/>
        </w:rPr>
        <w:t>whether</w:t>
      </w:r>
      <w:r w:rsidRPr="00D419C1">
        <w:rPr>
          <w:rFonts w:cs="Arial"/>
          <w:sz w:val="24"/>
          <w:szCs w:val="24"/>
          <w:lang w:val="en-US"/>
        </w:rPr>
        <w:t xml:space="preserve"> </w:t>
      </w:r>
      <w:r>
        <w:rPr>
          <w:rFonts w:eastAsia="Calibri" w:cs="Arial"/>
          <w:sz w:val="24"/>
          <w:szCs w:val="24"/>
          <w:lang w:val="en-US"/>
        </w:rPr>
        <w:t>through</w:t>
      </w:r>
      <w:r w:rsidRPr="00D419C1">
        <w:rPr>
          <w:rFonts w:cs="Arial"/>
          <w:sz w:val="24"/>
          <w:szCs w:val="24"/>
          <w:lang w:val="en-US"/>
        </w:rPr>
        <w:t xml:space="preserve"> </w:t>
      </w:r>
      <w:r w:rsidRPr="00D419C1">
        <w:rPr>
          <w:rFonts w:eastAsia="Calibri" w:cs="Arial"/>
          <w:sz w:val="24"/>
          <w:szCs w:val="24"/>
          <w:lang w:val="en-US"/>
        </w:rPr>
        <w:t>degradation</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enhancement</w:t>
      </w:r>
      <w:r w:rsidRPr="00D419C1">
        <w:rPr>
          <w:rFonts w:cs="Arial"/>
          <w:sz w:val="24"/>
          <w:szCs w:val="24"/>
          <w:lang w:val="en-US"/>
        </w:rPr>
        <w:t xml:space="preserve">. </w:t>
      </w:r>
      <w:r w:rsidRPr="00D419C1">
        <w:rPr>
          <w:rFonts w:eastAsia="Calibri" w:cs="Arial"/>
          <w:sz w:val="24"/>
          <w:szCs w:val="24"/>
          <w:lang w:val="en-US"/>
        </w:rPr>
        <w:t>Conceptions</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vice</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hubris</w:t>
      </w:r>
      <w:r w:rsidRPr="00D419C1">
        <w:rPr>
          <w:rFonts w:cs="Arial"/>
          <w:sz w:val="24"/>
          <w:szCs w:val="24"/>
          <w:lang w:val="en-US"/>
        </w:rPr>
        <w:t xml:space="preserve"> </w:t>
      </w:r>
      <w:r w:rsidRPr="00D419C1">
        <w:rPr>
          <w:rFonts w:eastAsia="Calibri" w:cs="Arial"/>
          <w:sz w:val="24"/>
          <w:szCs w:val="24"/>
          <w:lang w:val="en-US"/>
        </w:rPr>
        <w:t>are</w:t>
      </w:r>
      <w:r w:rsidRPr="00D419C1">
        <w:rPr>
          <w:rFonts w:cs="Arial"/>
          <w:sz w:val="24"/>
          <w:szCs w:val="24"/>
          <w:lang w:val="en-US"/>
        </w:rPr>
        <w:t xml:space="preserve"> </w:t>
      </w:r>
      <w:r w:rsidRPr="00D419C1">
        <w:rPr>
          <w:rFonts w:eastAsia="Calibri" w:cs="Arial"/>
          <w:sz w:val="24"/>
          <w:szCs w:val="24"/>
          <w:lang w:val="en-US"/>
        </w:rPr>
        <w:t>always</w:t>
      </w:r>
      <w:r w:rsidRPr="00D419C1">
        <w:rPr>
          <w:rFonts w:cs="Arial"/>
          <w:sz w:val="24"/>
          <w:szCs w:val="24"/>
          <w:lang w:val="en-US"/>
        </w:rPr>
        <w:t xml:space="preserve"> </w:t>
      </w:r>
      <w:r w:rsidRPr="00D419C1">
        <w:rPr>
          <w:rFonts w:eastAsia="Calibri" w:cs="Arial"/>
          <w:sz w:val="24"/>
          <w:szCs w:val="24"/>
          <w:lang w:val="en-US"/>
        </w:rPr>
        <w:t>coupled</w:t>
      </w:r>
      <w:r w:rsidRPr="00D419C1">
        <w:rPr>
          <w:rFonts w:cs="Arial"/>
          <w:sz w:val="24"/>
          <w:szCs w:val="24"/>
          <w:lang w:val="en-US"/>
        </w:rPr>
        <w:t xml:space="preserve"> </w:t>
      </w:r>
      <w:r w:rsidRPr="00D419C1">
        <w:rPr>
          <w:rFonts w:eastAsia="Calibri" w:cs="Arial"/>
          <w:sz w:val="24"/>
          <w:szCs w:val="24"/>
          <w:lang w:val="en-US"/>
        </w:rPr>
        <w:t>or</w:t>
      </w:r>
      <w:r w:rsidRPr="00D419C1">
        <w:rPr>
          <w:rFonts w:cs="Arial"/>
          <w:sz w:val="24"/>
          <w:szCs w:val="24"/>
          <w:lang w:val="en-US"/>
        </w:rPr>
        <w:t xml:space="preserve"> </w:t>
      </w:r>
      <w:r w:rsidRPr="00D419C1">
        <w:rPr>
          <w:rFonts w:eastAsia="Calibri" w:cs="Arial"/>
          <w:sz w:val="24"/>
          <w:szCs w:val="24"/>
          <w:lang w:val="en-US"/>
        </w:rPr>
        <w:t>indexed</w:t>
      </w:r>
      <w:r w:rsidRPr="00D419C1">
        <w:rPr>
          <w:rFonts w:cs="Arial"/>
          <w:sz w:val="24"/>
          <w:szCs w:val="24"/>
          <w:lang w:val="en-US"/>
        </w:rPr>
        <w:t xml:space="preserve"> </w:t>
      </w:r>
      <w:r w:rsidRPr="00D419C1">
        <w:rPr>
          <w:rFonts w:eastAsia="Calibri" w:cs="Arial"/>
          <w:sz w:val="24"/>
          <w:szCs w:val="24"/>
          <w:lang w:val="en-US"/>
        </w:rPr>
        <w:t>to</w:t>
      </w:r>
      <w:r w:rsidRPr="00D419C1">
        <w:rPr>
          <w:rFonts w:cs="Arial"/>
          <w:sz w:val="24"/>
          <w:szCs w:val="24"/>
          <w:lang w:val="en-US"/>
        </w:rPr>
        <w:t xml:space="preserve"> </w:t>
      </w:r>
      <w:r w:rsidRPr="00D419C1">
        <w:rPr>
          <w:rFonts w:eastAsia="Calibri" w:cs="Arial"/>
          <w:sz w:val="24"/>
          <w:szCs w:val="24"/>
          <w:lang w:val="en-US"/>
        </w:rPr>
        <w:t>a</w:t>
      </w:r>
      <w:r w:rsidRPr="00D419C1">
        <w:rPr>
          <w:rFonts w:cs="Arial"/>
          <w:sz w:val="24"/>
          <w:szCs w:val="24"/>
          <w:lang w:val="en-US"/>
        </w:rPr>
        <w:t xml:space="preserve"> </w:t>
      </w:r>
      <w:r w:rsidRPr="00D419C1">
        <w:rPr>
          <w:rFonts w:eastAsia="Calibri" w:cs="Arial"/>
          <w:sz w:val="24"/>
          <w:szCs w:val="24"/>
          <w:lang w:val="en-US"/>
        </w:rPr>
        <w:t>conception</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our</w:t>
      </w:r>
      <w:r w:rsidRPr="00D419C1">
        <w:rPr>
          <w:rFonts w:cs="Arial"/>
          <w:sz w:val="24"/>
          <w:szCs w:val="24"/>
          <w:lang w:val="en-US"/>
        </w:rPr>
        <w:t xml:space="preserve"> </w:t>
      </w:r>
      <w:r w:rsidRPr="00D419C1">
        <w:rPr>
          <w:rFonts w:eastAsia="Calibri" w:cs="Arial"/>
          <w:sz w:val="24"/>
          <w:szCs w:val="24"/>
          <w:lang w:val="en-US"/>
        </w:rPr>
        <w:t>epistemic</w:t>
      </w:r>
      <w:r w:rsidRPr="00D419C1">
        <w:rPr>
          <w:rFonts w:cs="Arial"/>
          <w:sz w:val="24"/>
          <w:szCs w:val="24"/>
          <w:lang w:val="en-US"/>
        </w:rPr>
        <w:t xml:space="preserve"> </w:t>
      </w:r>
      <w:r w:rsidRPr="00D419C1">
        <w:rPr>
          <w:rFonts w:eastAsia="Calibri" w:cs="Arial"/>
          <w:sz w:val="24"/>
          <w:szCs w:val="24"/>
          <w:lang w:val="en-US"/>
        </w:rPr>
        <w:t>situation</w:t>
      </w:r>
      <w:r w:rsidRPr="00D419C1">
        <w:rPr>
          <w:rFonts w:cs="Arial"/>
          <w:sz w:val="24"/>
          <w:szCs w:val="24"/>
          <w:lang w:val="en-US"/>
        </w:rPr>
        <w:t xml:space="preserve"> </w:t>
      </w:r>
      <w:r w:rsidRPr="00D419C1">
        <w:rPr>
          <w:rFonts w:eastAsia="Calibri" w:cs="Arial"/>
          <w:sz w:val="24"/>
          <w:szCs w:val="24"/>
          <w:lang w:val="en-US"/>
        </w:rPr>
        <w:t>in</w:t>
      </w:r>
      <w:r w:rsidRPr="00D419C1">
        <w:rPr>
          <w:rFonts w:cs="Arial"/>
          <w:sz w:val="24"/>
          <w:szCs w:val="24"/>
          <w:lang w:val="en-US"/>
        </w:rPr>
        <w:t xml:space="preserve"> </w:t>
      </w:r>
      <w:r w:rsidRPr="00D419C1">
        <w:rPr>
          <w:rFonts w:eastAsia="Calibri" w:cs="Arial"/>
          <w:sz w:val="24"/>
          <w:szCs w:val="24"/>
          <w:lang w:val="en-US"/>
        </w:rPr>
        <w:t>the</w:t>
      </w:r>
      <w:r w:rsidRPr="00D419C1">
        <w:rPr>
          <w:rFonts w:cs="Arial"/>
          <w:sz w:val="24"/>
          <w:szCs w:val="24"/>
          <w:lang w:val="en-US"/>
        </w:rPr>
        <w:t xml:space="preserve"> </w:t>
      </w:r>
      <w:r w:rsidRPr="00D419C1">
        <w:rPr>
          <w:rFonts w:eastAsia="Calibri" w:cs="Arial"/>
          <w:sz w:val="24"/>
          <w:szCs w:val="24"/>
          <w:lang w:val="en-US"/>
        </w:rPr>
        <w:t>wider</w:t>
      </w:r>
      <w:r w:rsidRPr="00D419C1">
        <w:rPr>
          <w:rFonts w:cs="Arial"/>
          <w:sz w:val="24"/>
          <w:szCs w:val="24"/>
          <w:lang w:val="en-US"/>
        </w:rPr>
        <w:t xml:space="preserve"> </w:t>
      </w:r>
      <w:r w:rsidRPr="00D419C1">
        <w:rPr>
          <w:rFonts w:eastAsia="Calibri" w:cs="Arial"/>
          <w:sz w:val="24"/>
          <w:szCs w:val="24"/>
          <w:lang w:val="en-US"/>
        </w:rPr>
        <w:t>order</w:t>
      </w:r>
      <w:r w:rsidRPr="00D419C1">
        <w:rPr>
          <w:rFonts w:cs="Arial"/>
          <w:sz w:val="24"/>
          <w:szCs w:val="24"/>
          <w:lang w:val="en-US"/>
        </w:rPr>
        <w:t xml:space="preserve"> </w:t>
      </w:r>
      <w:r w:rsidRPr="00D419C1">
        <w:rPr>
          <w:rFonts w:eastAsia="Calibri" w:cs="Arial"/>
          <w:sz w:val="24"/>
          <w:szCs w:val="24"/>
          <w:lang w:val="en-US"/>
        </w:rPr>
        <w:t>of</w:t>
      </w:r>
      <w:r w:rsidRPr="00D419C1">
        <w:rPr>
          <w:rFonts w:cs="Arial"/>
          <w:sz w:val="24"/>
          <w:szCs w:val="24"/>
          <w:lang w:val="en-US"/>
        </w:rPr>
        <w:t xml:space="preserve"> </w:t>
      </w:r>
      <w:r w:rsidRPr="00D419C1">
        <w:rPr>
          <w:rFonts w:eastAsia="Calibri" w:cs="Arial"/>
          <w:sz w:val="24"/>
          <w:szCs w:val="24"/>
          <w:lang w:val="en-US"/>
        </w:rPr>
        <w:t>things</w:t>
      </w:r>
      <w:r w:rsidRPr="00D419C1">
        <w:rPr>
          <w:rFonts w:cs="Arial"/>
          <w:sz w:val="24"/>
          <w:szCs w:val="24"/>
          <w:lang w:val="en-US"/>
        </w:rPr>
        <w:t xml:space="preserve">. </w:t>
      </w:r>
      <w:r>
        <w:rPr>
          <w:rFonts w:eastAsia="Calibri" w:cs="Arial"/>
          <w:sz w:val="24"/>
          <w:szCs w:val="24"/>
          <w:lang w:val="en-US"/>
        </w:rPr>
        <w:t>T</w:t>
      </w:r>
      <w:r w:rsidRPr="00D419C1">
        <w:rPr>
          <w:rFonts w:eastAsia="Calibri" w:cs="Arial"/>
          <w:sz w:val="24"/>
          <w:szCs w:val="24"/>
          <w:lang w:val="en-US"/>
        </w:rPr>
        <w:t>he</w:t>
      </w:r>
      <w:r w:rsidRPr="00D419C1">
        <w:rPr>
          <w:rFonts w:cs="Arial"/>
          <w:sz w:val="24"/>
          <w:szCs w:val="24"/>
          <w:lang w:val="en-US"/>
        </w:rPr>
        <w:t xml:space="preserve"> </w:t>
      </w:r>
      <w:r w:rsidRPr="00D419C1">
        <w:rPr>
          <w:rFonts w:eastAsia="Calibri" w:cs="Arial"/>
          <w:sz w:val="24"/>
          <w:szCs w:val="24"/>
          <w:lang w:val="en-US"/>
        </w:rPr>
        <w:t>hubristic</w:t>
      </w:r>
      <w:r w:rsidRPr="00D419C1">
        <w:rPr>
          <w:rFonts w:cs="Arial"/>
          <w:sz w:val="24"/>
          <w:szCs w:val="24"/>
          <w:lang w:val="en-US"/>
        </w:rPr>
        <w:t xml:space="preserve"> </w:t>
      </w:r>
      <w:r w:rsidRPr="00D419C1">
        <w:rPr>
          <w:rFonts w:eastAsia="Calibri" w:cs="Arial"/>
          <w:sz w:val="24"/>
          <w:szCs w:val="24"/>
          <w:lang w:val="en-US"/>
        </w:rPr>
        <w:t>agent</w:t>
      </w:r>
      <w:r w:rsidRPr="00D419C1">
        <w:rPr>
          <w:rFonts w:cs="Arial"/>
          <w:sz w:val="24"/>
          <w:szCs w:val="24"/>
          <w:lang w:val="en-US"/>
        </w:rPr>
        <w:t xml:space="preserve"> </w:t>
      </w:r>
      <w:r>
        <w:rPr>
          <w:rFonts w:cs="Arial"/>
          <w:sz w:val="24"/>
          <w:szCs w:val="24"/>
          <w:lang w:val="en-US"/>
        </w:rPr>
        <w:t>i</w:t>
      </w:r>
      <w:r w:rsidRPr="00D419C1">
        <w:rPr>
          <w:rFonts w:eastAsia="Calibri" w:cs="Arial"/>
          <w:sz w:val="24"/>
          <w:szCs w:val="24"/>
          <w:lang w:val="en-US"/>
        </w:rPr>
        <w:t>s</w:t>
      </w:r>
      <w:r w:rsidRPr="00D419C1">
        <w:rPr>
          <w:rFonts w:cs="Arial"/>
          <w:sz w:val="24"/>
          <w:szCs w:val="24"/>
          <w:lang w:val="en-US"/>
        </w:rPr>
        <w:t xml:space="preserve"> </w:t>
      </w:r>
      <w:r w:rsidRPr="00D419C1">
        <w:rPr>
          <w:rFonts w:eastAsia="Calibri" w:cs="Arial"/>
          <w:sz w:val="24"/>
          <w:szCs w:val="24"/>
          <w:lang w:val="en-US"/>
        </w:rPr>
        <w:t>one</w:t>
      </w:r>
      <w:r w:rsidRPr="00D419C1">
        <w:rPr>
          <w:rFonts w:cs="Arial"/>
          <w:sz w:val="24"/>
          <w:szCs w:val="24"/>
          <w:lang w:val="en-US"/>
        </w:rPr>
        <w:t xml:space="preserve"> </w:t>
      </w:r>
      <w:r w:rsidRPr="00D419C1">
        <w:rPr>
          <w:rFonts w:eastAsia="Calibri" w:cs="Arial"/>
          <w:sz w:val="24"/>
          <w:szCs w:val="24"/>
          <w:lang w:val="en-US"/>
        </w:rPr>
        <w:t>who</w:t>
      </w:r>
      <w:r w:rsidRPr="00D419C1">
        <w:rPr>
          <w:rFonts w:cs="Arial"/>
          <w:sz w:val="24"/>
          <w:szCs w:val="24"/>
          <w:lang w:val="en-US"/>
        </w:rPr>
        <w:t xml:space="preserve"> – </w:t>
      </w:r>
      <w:r w:rsidRPr="00D419C1">
        <w:rPr>
          <w:rFonts w:eastAsia="Calibri" w:cs="Arial"/>
          <w:sz w:val="24"/>
          <w:szCs w:val="24"/>
          <w:lang w:val="en-US"/>
        </w:rPr>
        <w:t>absurdly</w:t>
      </w:r>
      <w:r w:rsidRPr="00D419C1">
        <w:rPr>
          <w:rFonts w:cs="Arial"/>
          <w:sz w:val="24"/>
          <w:szCs w:val="24"/>
          <w:lang w:val="en-US"/>
        </w:rPr>
        <w:t xml:space="preserve">, </w:t>
      </w:r>
      <w:r w:rsidRPr="00D419C1">
        <w:rPr>
          <w:rFonts w:eastAsia="Calibri" w:cs="Arial"/>
          <w:sz w:val="24"/>
          <w:szCs w:val="24"/>
          <w:lang w:val="en-US"/>
        </w:rPr>
        <w:t>futilely</w:t>
      </w:r>
      <w:r w:rsidRPr="00D419C1">
        <w:rPr>
          <w:rFonts w:cs="Arial"/>
          <w:sz w:val="24"/>
          <w:szCs w:val="24"/>
          <w:lang w:val="en-US"/>
        </w:rPr>
        <w:t xml:space="preserve"> – </w:t>
      </w:r>
      <w:r w:rsidRPr="00D419C1">
        <w:rPr>
          <w:rFonts w:eastAsia="Calibri" w:cs="Arial"/>
          <w:sz w:val="24"/>
          <w:szCs w:val="24"/>
          <w:lang w:val="en-US"/>
        </w:rPr>
        <w:t>presupposes</w:t>
      </w:r>
      <w:r>
        <w:rPr>
          <w:rFonts w:eastAsia="Calibri" w:cs="Arial"/>
          <w:sz w:val="24"/>
          <w:szCs w:val="24"/>
          <w:lang w:val="en-US"/>
        </w:rPr>
        <w:t xml:space="preserve"> </w:t>
      </w:r>
      <w:r w:rsidRPr="00D419C1">
        <w:rPr>
          <w:rFonts w:eastAsia="Calibri" w:cs="Arial"/>
          <w:sz w:val="24"/>
          <w:szCs w:val="24"/>
          <w:lang w:val="en-US"/>
        </w:rPr>
        <w:t>their</w:t>
      </w:r>
      <w:r w:rsidRPr="00D419C1">
        <w:rPr>
          <w:rFonts w:cs="Arial"/>
          <w:sz w:val="24"/>
          <w:szCs w:val="24"/>
          <w:lang w:val="en-US"/>
        </w:rPr>
        <w:t xml:space="preserve"> </w:t>
      </w:r>
      <w:r>
        <w:rPr>
          <w:rFonts w:cs="Arial"/>
          <w:sz w:val="24"/>
          <w:szCs w:val="24"/>
          <w:lang w:val="en-US"/>
        </w:rPr>
        <w:t>“</w:t>
      </w:r>
      <w:r w:rsidRPr="00D419C1">
        <w:rPr>
          <w:rFonts w:eastAsia="Calibri" w:cs="Arial"/>
          <w:color w:val="000000"/>
          <w:sz w:val="24"/>
          <w:szCs w:val="24"/>
          <w:lang w:val="en-US"/>
        </w:rPr>
        <w:t>being</w:t>
      </w:r>
      <w:r w:rsidRPr="00D419C1">
        <w:rPr>
          <w:rFonts w:cs="Arial"/>
          <w:color w:val="000000"/>
          <w:sz w:val="24"/>
          <w:szCs w:val="24"/>
          <w:lang w:val="en-US"/>
        </w:rPr>
        <w:t xml:space="preserve"> </w:t>
      </w:r>
      <w:r w:rsidRPr="00D419C1">
        <w:rPr>
          <w:rFonts w:eastAsia="Calibri" w:cs="Arial"/>
          <w:color w:val="000000"/>
          <w:sz w:val="24"/>
          <w:szCs w:val="24"/>
          <w:lang w:val="en-US"/>
        </w:rPr>
        <w:t>able</w:t>
      </w:r>
      <w:r w:rsidRPr="00D419C1">
        <w:rPr>
          <w:rFonts w:cs="Arial"/>
          <w:color w:val="000000"/>
          <w:sz w:val="24"/>
          <w:szCs w:val="24"/>
          <w:lang w:val="en-US"/>
        </w:rPr>
        <w:t xml:space="preserve"> </w:t>
      </w:r>
      <w:r w:rsidRPr="00D419C1">
        <w:rPr>
          <w:rFonts w:eastAsia="Calibri" w:cs="Arial"/>
          <w:color w:val="000000"/>
          <w:sz w:val="24"/>
          <w:szCs w:val="24"/>
          <w:lang w:val="en-US"/>
        </w:rPr>
        <w:t>to</w:t>
      </w:r>
      <w:r w:rsidRPr="00D419C1">
        <w:rPr>
          <w:rFonts w:cs="Arial"/>
          <w:color w:val="000000"/>
          <w:sz w:val="24"/>
          <w:szCs w:val="24"/>
          <w:lang w:val="en-US"/>
        </w:rPr>
        <w:t xml:space="preserve"> </w:t>
      </w:r>
      <w:r w:rsidRPr="00D419C1">
        <w:rPr>
          <w:rFonts w:eastAsia="Calibri" w:cs="Arial"/>
          <w:color w:val="000000"/>
          <w:sz w:val="24"/>
          <w:szCs w:val="24"/>
          <w:lang w:val="en-US"/>
        </w:rPr>
        <w:t>escape</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constraints</w:t>
      </w:r>
      <w:r w:rsidRPr="00D419C1">
        <w:rPr>
          <w:rFonts w:cs="Arial"/>
          <w:color w:val="000000"/>
          <w:sz w:val="24"/>
          <w:szCs w:val="24"/>
          <w:lang w:val="en-US"/>
        </w:rPr>
        <w:t xml:space="preserve"> </w:t>
      </w:r>
      <w:r w:rsidRPr="00D419C1">
        <w:rPr>
          <w:rFonts w:eastAsia="Calibri" w:cs="Arial"/>
          <w:color w:val="000000"/>
          <w:sz w:val="24"/>
          <w:szCs w:val="24"/>
          <w:lang w:val="en-US"/>
        </w:rPr>
        <w:t>which</w:t>
      </w:r>
      <w:r w:rsidRPr="00D419C1">
        <w:rPr>
          <w:rFonts w:cs="Arial"/>
          <w:color w:val="000000"/>
          <w:sz w:val="24"/>
          <w:szCs w:val="24"/>
          <w:lang w:val="en-US"/>
        </w:rPr>
        <w:t xml:space="preserve"> </w:t>
      </w:r>
      <w:r w:rsidRPr="00D419C1">
        <w:rPr>
          <w:rFonts w:eastAsia="Calibri" w:cs="Arial"/>
          <w:color w:val="000000"/>
          <w:sz w:val="24"/>
          <w:szCs w:val="24"/>
          <w:lang w:val="en-US"/>
        </w:rPr>
        <w:t>their</w:t>
      </w:r>
      <w:r w:rsidRPr="00D419C1">
        <w:rPr>
          <w:rFonts w:cs="Arial"/>
          <w:color w:val="000000"/>
          <w:sz w:val="24"/>
          <w:szCs w:val="24"/>
          <w:lang w:val="en-US"/>
        </w:rPr>
        <w:t xml:space="preserve"> </w:t>
      </w:r>
      <w:r w:rsidRPr="00D419C1">
        <w:rPr>
          <w:rFonts w:eastAsia="Calibri" w:cs="Arial"/>
          <w:color w:val="000000"/>
          <w:sz w:val="24"/>
          <w:szCs w:val="24"/>
          <w:lang w:val="en-US"/>
        </w:rPr>
        <w:t>creaturely</w:t>
      </w:r>
      <w:r w:rsidRPr="00D419C1">
        <w:rPr>
          <w:rFonts w:cs="Arial"/>
          <w:color w:val="000000"/>
          <w:sz w:val="24"/>
          <w:szCs w:val="24"/>
          <w:lang w:val="en-US"/>
        </w:rPr>
        <w:t xml:space="preserve"> </w:t>
      </w:r>
      <w:r w:rsidRPr="00D419C1">
        <w:rPr>
          <w:rFonts w:eastAsia="Calibri" w:cs="Arial"/>
          <w:color w:val="000000"/>
          <w:sz w:val="24"/>
          <w:szCs w:val="24"/>
          <w:lang w:val="en-US"/>
        </w:rPr>
        <w:t>condition</w:t>
      </w:r>
      <w:r w:rsidRPr="00D419C1">
        <w:rPr>
          <w:rFonts w:cs="Arial"/>
          <w:color w:val="000000"/>
          <w:sz w:val="24"/>
          <w:szCs w:val="24"/>
          <w:lang w:val="en-US"/>
        </w:rPr>
        <w:t xml:space="preserve"> </w:t>
      </w:r>
      <w:r w:rsidRPr="00D419C1">
        <w:rPr>
          <w:rFonts w:eastAsia="Calibri" w:cs="Arial"/>
          <w:color w:val="000000"/>
          <w:sz w:val="24"/>
          <w:szCs w:val="24"/>
          <w:lang w:val="en-US"/>
        </w:rPr>
        <w:t>might</w:t>
      </w:r>
      <w:r w:rsidRPr="00D419C1">
        <w:rPr>
          <w:rFonts w:cs="Arial"/>
          <w:color w:val="000000"/>
          <w:sz w:val="24"/>
          <w:szCs w:val="24"/>
          <w:lang w:val="en-US"/>
        </w:rPr>
        <w:t xml:space="preserve"> </w:t>
      </w:r>
      <w:r w:rsidRPr="00D419C1">
        <w:rPr>
          <w:rFonts w:eastAsia="Calibri" w:cs="Arial"/>
          <w:color w:val="000000"/>
          <w:sz w:val="24"/>
          <w:szCs w:val="24"/>
          <w:lang w:val="en-US"/>
        </w:rPr>
        <w:t>be</w:t>
      </w:r>
      <w:r w:rsidRPr="00D419C1">
        <w:rPr>
          <w:rFonts w:cs="Arial"/>
          <w:color w:val="000000"/>
          <w:sz w:val="24"/>
          <w:szCs w:val="24"/>
          <w:lang w:val="en-US"/>
        </w:rPr>
        <w:t xml:space="preserve"> </w:t>
      </w:r>
      <w:r w:rsidRPr="00D419C1">
        <w:rPr>
          <w:rFonts w:eastAsia="Calibri" w:cs="Arial"/>
          <w:color w:val="000000"/>
          <w:sz w:val="24"/>
          <w:szCs w:val="24"/>
          <w:lang w:val="en-US"/>
        </w:rPr>
        <w:t>thought</w:t>
      </w:r>
      <w:r w:rsidRPr="00D419C1">
        <w:rPr>
          <w:rFonts w:cs="Arial"/>
          <w:color w:val="000000"/>
          <w:sz w:val="24"/>
          <w:szCs w:val="24"/>
          <w:lang w:val="en-US"/>
        </w:rPr>
        <w:t xml:space="preserve"> </w:t>
      </w:r>
      <w:r w:rsidRPr="00D419C1">
        <w:rPr>
          <w:rFonts w:eastAsia="Calibri" w:cs="Arial"/>
          <w:color w:val="000000"/>
          <w:sz w:val="24"/>
          <w:szCs w:val="24"/>
          <w:lang w:val="en-US"/>
        </w:rPr>
        <w:t>to</w:t>
      </w:r>
      <w:r w:rsidRPr="00D419C1">
        <w:rPr>
          <w:rFonts w:cs="Arial"/>
          <w:color w:val="000000"/>
          <w:sz w:val="24"/>
          <w:szCs w:val="24"/>
          <w:lang w:val="en-US"/>
        </w:rPr>
        <w:t xml:space="preserve"> </w:t>
      </w:r>
      <w:r w:rsidRPr="00D419C1">
        <w:rPr>
          <w:rFonts w:eastAsia="Calibri" w:cs="Arial"/>
          <w:color w:val="000000"/>
          <w:sz w:val="24"/>
          <w:szCs w:val="24"/>
          <w:lang w:val="en-US"/>
        </w:rPr>
        <w:t>impose</w:t>
      </w:r>
      <w:r>
        <w:rPr>
          <w:rFonts w:eastAsia="Calibri" w:cs="Arial"/>
          <w:color w:val="000000"/>
          <w:sz w:val="24"/>
          <w:szCs w:val="24"/>
          <w:lang w:val="en-US"/>
        </w:rPr>
        <w:t>” (</w:t>
      </w:r>
      <w:r w:rsidRPr="00D419C1">
        <w:rPr>
          <w:rFonts w:eastAsia="Calibri" w:cs="Arial"/>
          <w:sz w:val="24"/>
          <w:szCs w:val="24"/>
          <w:lang w:val="en-US"/>
        </w:rPr>
        <w:t>Cooper</w:t>
      </w:r>
      <w:r>
        <w:rPr>
          <w:rFonts w:eastAsia="Calibri" w:cs="Arial"/>
          <w:sz w:val="24"/>
          <w:szCs w:val="24"/>
          <w:lang w:val="en-US"/>
        </w:rPr>
        <w:t xml:space="preserve"> 2002: 169)</w:t>
      </w:r>
      <w:r>
        <w:rPr>
          <w:rFonts w:cs="Arial"/>
          <w:color w:val="000000"/>
          <w:sz w:val="24"/>
          <w:szCs w:val="24"/>
          <w:lang w:val="en-US"/>
        </w:rPr>
        <w:t>.</w:t>
      </w:r>
      <w:r w:rsidRPr="00D419C1">
        <w:rPr>
          <w:rFonts w:cs="Arial"/>
          <w:color w:val="000000"/>
          <w:sz w:val="24"/>
          <w:szCs w:val="24"/>
          <w:lang w:val="en-US"/>
        </w:rPr>
        <w:t xml:space="preserve"> </w:t>
      </w:r>
      <w:r w:rsidRPr="00D419C1">
        <w:rPr>
          <w:rFonts w:eastAsia="Calibri" w:cs="Arial"/>
          <w:color w:val="000000"/>
          <w:sz w:val="24"/>
          <w:szCs w:val="24"/>
          <w:lang w:val="en-US"/>
        </w:rPr>
        <w:t>But</w:t>
      </w:r>
      <w:r w:rsidRPr="00D419C1">
        <w:rPr>
          <w:rFonts w:cs="Arial"/>
          <w:color w:val="000000"/>
          <w:sz w:val="24"/>
          <w:szCs w:val="24"/>
          <w:lang w:val="en-US"/>
        </w:rPr>
        <w:t xml:space="preserve"> </w:t>
      </w:r>
      <w:r w:rsidRPr="00D419C1">
        <w:rPr>
          <w:rFonts w:eastAsia="Calibri" w:cs="Arial"/>
          <w:color w:val="000000"/>
          <w:sz w:val="24"/>
          <w:szCs w:val="24"/>
          <w:lang w:val="en-US"/>
        </w:rPr>
        <w:t>it</w:t>
      </w:r>
      <w:r w:rsidRPr="00D419C1">
        <w:rPr>
          <w:rFonts w:cs="Arial"/>
          <w:color w:val="000000"/>
          <w:sz w:val="24"/>
          <w:szCs w:val="24"/>
          <w:lang w:val="en-US"/>
        </w:rPr>
        <w:t xml:space="preserve"> </w:t>
      </w:r>
      <w:r w:rsidRPr="00D419C1">
        <w:rPr>
          <w:rFonts w:eastAsia="Calibri" w:cs="Arial"/>
          <w:color w:val="000000"/>
          <w:sz w:val="24"/>
          <w:szCs w:val="24"/>
          <w:lang w:val="en-US"/>
        </w:rPr>
        <w:t>should</w:t>
      </w:r>
      <w:r w:rsidRPr="00D419C1">
        <w:rPr>
          <w:rFonts w:cs="Arial"/>
          <w:color w:val="000000"/>
          <w:sz w:val="24"/>
          <w:szCs w:val="24"/>
          <w:lang w:val="en-US"/>
        </w:rPr>
        <w:t xml:space="preserve"> </w:t>
      </w:r>
      <w:r w:rsidRPr="00D419C1">
        <w:rPr>
          <w:rFonts w:eastAsia="Calibri" w:cs="Arial"/>
          <w:color w:val="000000"/>
          <w:sz w:val="24"/>
          <w:szCs w:val="24"/>
          <w:lang w:val="en-US"/>
        </w:rPr>
        <w:t>be</w:t>
      </w:r>
      <w:r w:rsidRPr="00D419C1">
        <w:rPr>
          <w:rFonts w:cs="Arial"/>
          <w:color w:val="000000"/>
          <w:sz w:val="24"/>
          <w:szCs w:val="24"/>
          <w:lang w:val="en-US"/>
        </w:rPr>
        <w:t xml:space="preserve"> </w:t>
      </w:r>
      <w:r w:rsidRPr="00D419C1">
        <w:rPr>
          <w:rFonts w:eastAsia="Calibri" w:cs="Arial"/>
          <w:color w:val="000000"/>
          <w:sz w:val="24"/>
          <w:szCs w:val="24"/>
          <w:lang w:val="en-US"/>
        </w:rPr>
        <w:t>clear</w:t>
      </w:r>
      <w:r w:rsidRPr="00D419C1">
        <w:rPr>
          <w:rFonts w:cs="Arial"/>
          <w:color w:val="000000"/>
          <w:sz w:val="24"/>
          <w:szCs w:val="24"/>
          <w:lang w:val="en-US"/>
        </w:rPr>
        <w:t xml:space="preserve"> </w:t>
      </w:r>
      <w:r w:rsidRPr="00D419C1">
        <w:rPr>
          <w:rFonts w:eastAsia="Calibri" w:cs="Arial"/>
          <w:color w:val="000000"/>
          <w:sz w:val="24"/>
          <w:szCs w:val="24"/>
          <w:lang w:val="en-US"/>
        </w:rPr>
        <w:t>that</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form</w:t>
      </w:r>
      <w:r w:rsidRPr="00D419C1">
        <w:rPr>
          <w:rFonts w:cs="Arial"/>
          <w:color w:val="000000"/>
          <w:sz w:val="24"/>
          <w:szCs w:val="24"/>
          <w:lang w:val="en-US"/>
        </w:rPr>
        <w:t xml:space="preserve"> </w:t>
      </w:r>
      <w:r w:rsidRPr="00D419C1">
        <w:rPr>
          <w:rFonts w:eastAsia="Calibri" w:cs="Arial"/>
          <w:color w:val="000000"/>
          <w:sz w:val="24"/>
          <w:szCs w:val="24"/>
          <w:lang w:val="en-US"/>
        </w:rPr>
        <w:t>and</w:t>
      </w:r>
      <w:r w:rsidRPr="00D419C1">
        <w:rPr>
          <w:rFonts w:cs="Arial"/>
          <w:color w:val="000000"/>
          <w:sz w:val="24"/>
          <w:szCs w:val="24"/>
          <w:lang w:val="en-US"/>
        </w:rPr>
        <w:t xml:space="preserve"> </w:t>
      </w:r>
      <w:r w:rsidRPr="00D419C1">
        <w:rPr>
          <w:rFonts w:eastAsia="Calibri" w:cs="Arial"/>
          <w:color w:val="000000"/>
          <w:sz w:val="24"/>
          <w:szCs w:val="24"/>
          <w:lang w:val="en-US"/>
        </w:rPr>
        <w:t>fixity</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these</w:t>
      </w:r>
      <w:r w:rsidRPr="00D419C1">
        <w:rPr>
          <w:rFonts w:cs="Arial"/>
          <w:color w:val="000000"/>
          <w:sz w:val="24"/>
          <w:szCs w:val="24"/>
          <w:lang w:val="en-US"/>
        </w:rPr>
        <w:t xml:space="preserve"> </w:t>
      </w:r>
      <w:r w:rsidRPr="00D419C1">
        <w:rPr>
          <w:rFonts w:eastAsia="Calibri" w:cs="Arial"/>
          <w:color w:val="000000"/>
          <w:sz w:val="24"/>
          <w:szCs w:val="24"/>
          <w:lang w:val="en-US"/>
        </w:rPr>
        <w:t>constraints</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sorts</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epistemic</w:t>
      </w:r>
      <w:r w:rsidRPr="00D419C1">
        <w:rPr>
          <w:rFonts w:cs="Arial"/>
          <w:color w:val="000000"/>
          <w:sz w:val="24"/>
          <w:szCs w:val="24"/>
          <w:lang w:val="en-US"/>
        </w:rPr>
        <w:t xml:space="preserve"> </w:t>
      </w:r>
      <w:r w:rsidRPr="00D419C1">
        <w:rPr>
          <w:rFonts w:eastAsia="Calibri" w:cs="Arial"/>
          <w:color w:val="000000"/>
          <w:sz w:val="24"/>
          <w:szCs w:val="24"/>
          <w:lang w:val="en-US"/>
        </w:rPr>
        <w:t>limits</w:t>
      </w:r>
      <w:r w:rsidRPr="00D419C1">
        <w:rPr>
          <w:rFonts w:cs="Arial"/>
          <w:color w:val="000000"/>
          <w:sz w:val="24"/>
          <w:szCs w:val="24"/>
          <w:lang w:val="en-US"/>
        </w:rPr>
        <w:t xml:space="preserve"> </w:t>
      </w:r>
      <w:r w:rsidRPr="00D419C1">
        <w:rPr>
          <w:rFonts w:eastAsia="Calibri" w:cs="Arial"/>
          <w:color w:val="000000"/>
          <w:sz w:val="24"/>
          <w:szCs w:val="24"/>
          <w:lang w:val="en-US"/>
        </w:rPr>
        <w:t>they</w:t>
      </w:r>
      <w:r w:rsidRPr="00D419C1">
        <w:rPr>
          <w:rFonts w:cs="Arial"/>
          <w:color w:val="000000"/>
          <w:sz w:val="24"/>
          <w:szCs w:val="24"/>
          <w:lang w:val="en-US"/>
        </w:rPr>
        <w:t xml:space="preserve"> </w:t>
      </w:r>
      <w:r>
        <w:rPr>
          <w:rFonts w:cs="Arial"/>
          <w:color w:val="000000"/>
          <w:sz w:val="24"/>
          <w:szCs w:val="24"/>
          <w:lang w:val="en-US"/>
        </w:rPr>
        <w:t>“</w:t>
      </w:r>
      <w:r w:rsidRPr="00D419C1">
        <w:rPr>
          <w:rFonts w:eastAsia="Calibri" w:cs="Arial"/>
          <w:color w:val="000000"/>
          <w:sz w:val="24"/>
          <w:szCs w:val="24"/>
          <w:lang w:val="en-US"/>
        </w:rPr>
        <w:t>impose</w:t>
      </w:r>
      <w:r>
        <w:rPr>
          <w:rFonts w:cs="Arial"/>
          <w:color w:val="000000"/>
          <w:sz w:val="24"/>
          <w:szCs w:val="24"/>
          <w:lang w:val="en-US"/>
        </w:rPr>
        <w:t>,”</w:t>
      </w:r>
      <w:r w:rsidRPr="00D419C1">
        <w:rPr>
          <w:rFonts w:cs="Arial"/>
          <w:color w:val="000000"/>
          <w:sz w:val="24"/>
          <w:szCs w:val="24"/>
          <w:lang w:val="en-US"/>
        </w:rPr>
        <w:t xml:space="preserve"> </w:t>
      </w:r>
      <w:r w:rsidRPr="00D419C1">
        <w:rPr>
          <w:rFonts w:eastAsia="Calibri" w:cs="Arial"/>
          <w:color w:val="000000"/>
          <w:sz w:val="24"/>
          <w:szCs w:val="24"/>
          <w:lang w:val="en-US"/>
        </w:rPr>
        <w:t>and</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extent</w:t>
      </w:r>
      <w:r w:rsidRPr="00D419C1">
        <w:rPr>
          <w:rFonts w:cs="Arial"/>
          <w:color w:val="000000"/>
          <w:sz w:val="24"/>
          <w:szCs w:val="24"/>
          <w:lang w:val="en-US"/>
        </w:rPr>
        <w:t xml:space="preserve"> (</w:t>
      </w:r>
      <w:r w:rsidRPr="00D419C1">
        <w:rPr>
          <w:rFonts w:eastAsia="Calibri" w:cs="Arial"/>
          <w:color w:val="000000"/>
          <w:sz w:val="24"/>
          <w:szCs w:val="24"/>
          <w:lang w:val="en-US"/>
        </w:rPr>
        <w:t>if</w:t>
      </w:r>
      <w:r w:rsidRPr="00D419C1">
        <w:rPr>
          <w:rFonts w:cs="Arial"/>
          <w:color w:val="000000"/>
          <w:sz w:val="24"/>
          <w:szCs w:val="24"/>
          <w:lang w:val="en-US"/>
        </w:rPr>
        <w:t xml:space="preserve"> </w:t>
      </w:r>
      <w:r w:rsidRPr="00D419C1">
        <w:rPr>
          <w:rFonts w:eastAsia="Calibri" w:cs="Arial"/>
          <w:color w:val="000000"/>
          <w:sz w:val="24"/>
          <w:szCs w:val="24"/>
          <w:lang w:val="en-US"/>
        </w:rPr>
        <w:t>any</w:t>
      </w:r>
      <w:r w:rsidRPr="00D419C1">
        <w:rPr>
          <w:rFonts w:cs="Arial"/>
          <w:color w:val="000000"/>
          <w:sz w:val="24"/>
          <w:szCs w:val="24"/>
          <w:lang w:val="en-US"/>
        </w:rPr>
        <w:t xml:space="preserve">) </w:t>
      </w:r>
      <w:r w:rsidRPr="00D419C1">
        <w:rPr>
          <w:rFonts w:eastAsia="Calibri" w:cs="Arial"/>
          <w:color w:val="000000"/>
          <w:sz w:val="24"/>
          <w:szCs w:val="24"/>
          <w:lang w:val="en-US"/>
        </w:rPr>
        <w:t>to</w:t>
      </w:r>
      <w:r w:rsidRPr="00D419C1">
        <w:rPr>
          <w:rFonts w:cs="Arial"/>
          <w:color w:val="000000"/>
          <w:sz w:val="24"/>
          <w:szCs w:val="24"/>
          <w:lang w:val="en-US"/>
        </w:rPr>
        <w:t xml:space="preserve"> </w:t>
      </w:r>
      <w:r w:rsidRPr="00D419C1">
        <w:rPr>
          <w:rFonts w:eastAsia="Calibri" w:cs="Arial"/>
          <w:color w:val="000000"/>
          <w:sz w:val="24"/>
          <w:szCs w:val="24"/>
          <w:lang w:val="en-US"/>
        </w:rPr>
        <w:t>which</w:t>
      </w:r>
      <w:r w:rsidRPr="00D419C1">
        <w:rPr>
          <w:rFonts w:cs="Arial"/>
          <w:color w:val="000000"/>
          <w:sz w:val="24"/>
          <w:szCs w:val="24"/>
          <w:lang w:val="en-US"/>
        </w:rPr>
        <w:t xml:space="preserve"> </w:t>
      </w:r>
      <w:r w:rsidRPr="00D419C1">
        <w:rPr>
          <w:rFonts w:eastAsia="Calibri" w:cs="Arial"/>
          <w:color w:val="000000"/>
          <w:sz w:val="24"/>
          <w:szCs w:val="24"/>
          <w:lang w:val="en-US"/>
        </w:rPr>
        <w:t>they</w:t>
      </w:r>
      <w:r w:rsidRPr="00D419C1">
        <w:rPr>
          <w:rFonts w:cs="Arial"/>
          <w:color w:val="000000"/>
          <w:sz w:val="24"/>
          <w:szCs w:val="24"/>
          <w:lang w:val="en-US"/>
        </w:rPr>
        <w:t xml:space="preserve"> </w:t>
      </w:r>
      <w:r w:rsidRPr="00D419C1">
        <w:rPr>
          <w:rFonts w:eastAsia="Calibri" w:cs="Arial"/>
          <w:color w:val="000000"/>
          <w:sz w:val="24"/>
          <w:szCs w:val="24"/>
          <w:lang w:val="en-US"/>
        </w:rPr>
        <w:t>might</w:t>
      </w:r>
      <w:r w:rsidRPr="00D419C1">
        <w:rPr>
          <w:rFonts w:cs="Arial"/>
          <w:color w:val="000000"/>
          <w:sz w:val="24"/>
          <w:szCs w:val="24"/>
          <w:lang w:val="en-US"/>
        </w:rPr>
        <w:t xml:space="preserve"> </w:t>
      </w:r>
      <w:r w:rsidRPr="00D419C1">
        <w:rPr>
          <w:rFonts w:eastAsia="Calibri" w:cs="Arial"/>
          <w:color w:val="000000"/>
          <w:sz w:val="24"/>
          <w:szCs w:val="24"/>
          <w:lang w:val="en-US"/>
        </w:rPr>
        <w:t>be</w:t>
      </w:r>
      <w:r w:rsidRPr="00D419C1">
        <w:rPr>
          <w:rFonts w:cs="Arial"/>
          <w:color w:val="000000"/>
          <w:sz w:val="24"/>
          <w:szCs w:val="24"/>
          <w:lang w:val="en-US"/>
        </w:rPr>
        <w:t xml:space="preserve"> </w:t>
      </w:r>
      <w:r w:rsidRPr="00D419C1">
        <w:rPr>
          <w:rFonts w:eastAsia="Calibri" w:cs="Arial"/>
          <w:color w:val="000000"/>
          <w:sz w:val="24"/>
          <w:szCs w:val="24"/>
          <w:lang w:val="en-US"/>
        </w:rPr>
        <w:t>transcended</w:t>
      </w:r>
      <w:r w:rsidRPr="00D419C1">
        <w:rPr>
          <w:rFonts w:cs="Arial"/>
          <w:color w:val="000000"/>
          <w:sz w:val="24"/>
          <w:szCs w:val="24"/>
          <w:lang w:val="en-US"/>
        </w:rPr>
        <w:t xml:space="preserve">, </w:t>
      </w:r>
      <w:r w:rsidRPr="00D419C1">
        <w:rPr>
          <w:rFonts w:eastAsia="Calibri" w:cs="Arial"/>
          <w:color w:val="000000"/>
          <w:sz w:val="24"/>
          <w:szCs w:val="24"/>
          <w:lang w:val="en-US"/>
        </w:rPr>
        <w:t>can</w:t>
      </w:r>
      <w:r w:rsidRPr="00D419C1">
        <w:rPr>
          <w:rFonts w:cs="Arial"/>
          <w:color w:val="000000"/>
          <w:sz w:val="24"/>
          <w:szCs w:val="24"/>
          <w:lang w:val="en-US"/>
        </w:rPr>
        <w:t xml:space="preserve"> </w:t>
      </w:r>
      <w:r w:rsidRPr="00D419C1">
        <w:rPr>
          <w:rFonts w:eastAsia="Calibri" w:cs="Arial"/>
          <w:color w:val="000000"/>
          <w:sz w:val="24"/>
          <w:szCs w:val="24"/>
          <w:lang w:val="en-US"/>
        </w:rPr>
        <w:t>only</w:t>
      </w:r>
      <w:r w:rsidRPr="00D419C1">
        <w:rPr>
          <w:rFonts w:cs="Arial"/>
          <w:color w:val="000000"/>
          <w:sz w:val="24"/>
          <w:szCs w:val="24"/>
          <w:lang w:val="en-US"/>
        </w:rPr>
        <w:t xml:space="preserve"> </w:t>
      </w:r>
      <w:r w:rsidRPr="00D419C1">
        <w:rPr>
          <w:rFonts w:eastAsia="Calibri" w:cs="Arial"/>
          <w:color w:val="000000"/>
          <w:sz w:val="24"/>
          <w:szCs w:val="24"/>
          <w:lang w:val="en-US"/>
        </w:rPr>
        <w:t>be</w:t>
      </w:r>
      <w:r w:rsidRPr="00D419C1">
        <w:rPr>
          <w:rFonts w:cs="Arial"/>
          <w:color w:val="000000"/>
          <w:sz w:val="24"/>
          <w:szCs w:val="24"/>
          <w:lang w:val="en-US"/>
        </w:rPr>
        <w:t xml:space="preserve"> </w:t>
      </w:r>
      <w:r w:rsidRPr="00D419C1">
        <w:rPr>
          <w:rFonts w:eastAsia="Calibri" w:cs="Arial"/>
          <w:color w:val="000000"/>
          <w:sz w:val="24"/>
          <w:szCs w:val="24"/>
          <w:lang w:val="en-US"/>
        </w:rPr>
        <w:t>articulated</w:t>
      </w:r>
      <w:r w:rsidRPr="00D419C1">
        <w:rPr>
          <w:rFonts w:cs="Arial"/>
          <w:color w:val="000000"/>
          <w:sz w:val="24"/>
          <w:szCs w:val="24"/>
          <w:lang w:val="en-US"/>
        </w:rPr>
        <w:t xml:space="preserve"> </w:t>
      </w:r>
      <w:r w:rsidRPr="00D419C1">
        <w:rPr>
          <w:rFonts w:eastAsia="Calibri" w:cs="Arial"/>
          <w:color w:val="000000"/>
          <w:sz w:val="24"/>
          <w:szCs w:val="24"/>
          <w:lang w:val="en-US"/>
        </w:rPr>
        <w:t>via</w:t>
      </w:r>
      <w:r w:rsidRPr="00D419C1">
        <w:rPr>
          <w:rFonts w:cs="Arial"/>
          <w:color w:val="000000"/>
          <w:sz w:val="24"/>
          <w:szCs w:val="24"/>
          <w:lang w:val="en-US"/>
        </w:rPr>
        <w:t xml:space="preserve"> </w:t>
      </w:r>
      <w:r w:rsidRPr="00D419C1">
        <w:rPr>
          <w:rFonts w:eastAsia="Calibri" w:cs="Arial"/>
          <w:color w:val="000000"/>
          <w:sz w:val="24"/>
          <w:szCs w:val="24"/>
          <w:lang w:val="en-US"/>
        </w:rPr>
        <w:t>a</w:t>
      </w:r>
      <w:r w:rsidRPr="00D419C1">
        <w:rPr>
          <w:rFonts w:cs="Arial"/>
          <w:color w:val="000000"/>
          <w:sz w:val="24"/>
          <w:szCs w:val="24"/>
          <w:lang w:val="en-US"/>
        </w:rPr>
        <w:t xml:space="preserve"> </w:t>
      </w:r>
      <w:r w:rsidRPr="00D419C1">
        <w:rPr>
          <w:rFonts w:eastAsia="Calibri" w:cs="Arial"/>
          <w:color w:val="000000"/>
          <w:sz w:val="24"/>
          <w:szCs w:val="24"/>
          <w:lang w:val="en-US"/>
        </w:rPr>
        <w:t>sophisticated</w:t>
      </w:r>
      <w:r w:rsidRPr="00D419C1">
        <w:rPr>
          <w:rFonts w:cs="Arial"/>
          <w:color w:val="000000"/>
          <w:sz w:val="24"/>
          <w:szCs w:val="24"/>
          <w:lang w:val="en-US"/>
        </w:rPr>
        <w:t xml:space="preserve"> </w:t>
      </w:r>
      <w:r w:rsidRPr="00D419C1">
        <w:rPr>
          <w:rFonts w:eastAsia="Calibri" w:cs="Arial"/>
          <w:color w:val="000000"/>
          <w:sz w:val="24"/>
          <w:szCs w:val="24"/>
          <w:lang w:val="en-US"/>
        </w:rPr>
        <w:t>account</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our</w:t>
      </w:r>
      <w:r w:rsidRPr="00D419C1">
        <w:rPr>
          <w:rFonts w:cs="Arial"/>
          <w:color w:val="000000"/>
          <w:sz w:val="24"/>
          <w:szCs w:val="24"/>
          <w:lang w:val="en-US"/>
        </w:rPr>
        <w:t xml:space="preserve"> </w:t>
      </w:r>
      <w:r>
        <w:rPr>
          <w:rFonts w:cs="Arial"/>
          <w:color w:val="000000"/>
          <w:sz w:val="24"/>
          <w:szCs w:val="24"/>
          <w:lang w:val="en-US"/>
        </w:rPr>
        <w:t>“</w:t>
      </w:r>
      <w:r w:rsidRPr="00D419C1">
        <w:rPr>
          <w:rFonts w:eastAsia="Calibri" w:cs="Arial"/>
          <w:color w:val="000000"/>
          <w:sz w:val="24"/>
          <w:szCs w:val="24"/>
          <w:lang w:val="en-US"/>
        </w:rPr>
        <w:t>creaturely</w:t>
      </w:r>
      <w:r w:rsidRPr="00D419C1">
        <w:rPr>
          <w:rFonts w:cs="Arial"/>
          <w:color w:val="000000"/>
          <w:sz w:val="24"/>
          <w:szCs w:val="24"/>
          <w:lang w:val="en-US"/>
        </w:rPr>
        <w:t xml:space="preserve"> </w:t>
      </w:r>
      <w:r w:rsidRPr="00D419C1">
        <w:rPr>
          <w:rFonts w:eastAsia="Calibri" w:cs="Arial"/>
          <w:color w:val="000000"/>
          <w:sz w:val="24"/>
          <w:szCs w:val="24"/>
          <w:lang w:val="en-US"/>
        </w:rPr>
        <w:t>condition</w:t>
      </w:r>
      <w:r>
        <w:rPr>
          <w:rFonts w:cs="Arial"/>
          <w:color w:val="000000"/>
          <w:sz w:val="24"/>
          <w:szCs w:val="24"/>
          <w:lang w:val="en-US"/>
        </w:rPr>
        <w:t>”</w:t>
      </w:r>
      <w:r w:rsidRPr="00D419C1">
        <w:rPr>
          <w:rFonts w:cs="Arial"/>
          <w:color w:val="000000"/>
          <w:sz w:val="24"/>
          <w:szCs w:val="24"/>
          <w:lang w:val="en-US"/>
        </w:rPr>
        <w:t xml:space="preserve"> – </w:t>
      </w:r>
      <w:r w:rsidRPr="00D419C1">
        <w:rPr>
          <w:rFonts w:eastAsia="Calibri" w:cs="Arial"/>
          <w:color w:val="000000"/>
          <w:sz w:val="24"/>
          <w:szCs w:val="24"/>
          <w:lang w:val="en-US"/>
        </w:rPr>
        <w:t>Kant</w:t>
      </w:r>
      <w:r>
        <w:rPr>
          <w:rFonts w:cs="Arial"/>
          <w:color w:val="000000"/>
          <w:sz w:val="24"/>
          <w:szCs w:val="24"/>
          <w:lang w:val="en-US"/>
        </w:rPr>
        <w:t>’s</w:t>
      </w:r>
      <w:r w:rsidRPr="00D419C1">
        <w:rPr>
          <w:rFonts w:cs="Arial"/>
          <w:color w:val="000000"/>
          <w:sz w:val="24"/>
          <w:szCs w:val="24"/>
          <w:lang w:val="en-US"/>
        </w:rPr>
        <w:t xml:space="preserve"> </w:t>
      </w:r>
      <w:r w:rsidRPr="00D419C1">
        <w:rPr>
          <w:rFonts w:eastAsia="Calibri" w:cs="Arial"/>
          <w:color w:val="000000"/>
          <w:sz w:val="24"/>
          <w:szCs w:val="24"/>
          <w:lang w:val="en-US"/>
        </w:rPr>
        <w:t>transcendental</w:t>
      </w:r>
      <w:r w:rsidRPr="00D419C1">
        <w:rPr>
          <w:rFonts w:cs="Arial"/>
          <w:color w:val="000000"/>
          <w:sz w:val="24"/>
          <w:szCs w:val="24"/>
          <w:lang w:val="en-US"/>
        </w:rPr>
        <w:t xml:space="preserve"> </w:t>
      </w:r>
      <w:r w:rsidRPr="00D419C1">
        <w:rPr>
          <w:rFonts w:eastAsia="Calibri" w:cs="Arial"/>
          <w:color w:val="000000"/>
          <w:sz w:val="24"/>
          <w:szCs w:val="24"/>
          <w:lang w:val="en-US"/>
        </w:rPr>
        <w:t>idealism</w:t>
      </w:r>
      <w:r w:rsidRPr="00D419C1">
        <w:rPr>
          <w:rFonts w:cs="Arial"/>
          <w:color w:val="000000"/>
          <w:sz w:val="24"/>
          <w:szCs w:val="24"/>
          <w:lang w:val="en-US"/>
        </w:rPr>
        <w:t xml:space="preserve">, </w:t>
      </w:r>
      <w:r w:rsidRPr="00D419C1">
        <w:rPr>
          <w:rFonts w:eastAsia="Calibri" w:cs="Arial"/>
          <w:color w:val="000000"/>
          <w:sz w:val="24"/>
          <w:szCs w:val="24"/>
          <w:lang w:val="en-US"/>
        </w:rPr>
        <w:t>say</w:t>
      </w:r>
      <w:r w:rsidRPr="00D419C1">
        <w:rPr>
          <w:rFonts w:cs="Arial"/>
          <w:color w:val="000000"/>
          <w:sz w:val="24"/>
          <w:szCs w:val="24"/>
          <w:lang w:val="en-US"/>
        </w:rPr>
        <w:t xml:space="preserve">. </w:t>
      </w:r>
      <w:r w:rsidRPr="00D419C1">
        <w:rPr>
          <w:rFonts w:eastAsia="Calibri" w:cs="Arial"/>
          <w:color w:val="000000"/>
          <w:sz w:val="24"/>
          <w:szCs w:val="24"/>
          <w:lang w:val="en-US"/>
        </w:rPr>
        <w:t>If</w:t>
      </w:r>
      <w:r w:rsidRPr="00D419C1">
        <w:rPr>
          <w:rFonts w:cs="Arial"/>
          <w:color w:val="000000"/>
          <w:sz w:val="24"/>
          <w:szCs w:val="24"/>
          <w:lang w:val="en-US"/>
        </w:rPr>
        <w:t xml:space="preserve"> </w:t>
      </w:r>
      <w:r w:rsidRPr="00D419C1">
        <w:rPr>
          <w:rFonts w:eastAsia="Calibri" w:cs="Arial"/>
          <w:color w:val="000000"/>
          <w:sz w:val="24"/>
          <w:szCs w:val="24"/>
          <w:lang w:val="en-US"/>
        </w:rPr>
        <w:t>so</w:t>
      </w:r>
      <w:r w:rsidRPr="00D419C1">
        <w:rPr>
          <w:rFonts w:cs="Arial"/>
          <w:color w:val="000000"/>
          <w:sz w:val="24"/>
          <w:szCs w:val="24"/>
          <w:lang w:val="en-US"/>
        </w:rPr>
        <w:t xml:space="preserve">, </w:t>
      </w:r>
      <w:r w:rsidRPr="00D419C1">
        <w:rPr>
          <w:rFonts w:eastAsia="Calibri" w:cs="Arial"/>
          <w:color w:val="000000"/>
          <w:sz w:val="24"/>
          <w:szCs w:val="24"/>
          <w:lang w:val="en-US"/>
        </w:rPr>
        <w:t>then</w:t>
      </w:r>
      <w:r w:rsidRPr="00D419C1">
        <w:rPr>
          <w:rFonts w:cs="Arial"/>
          <w:color w:val="000000"/>
          <w:sz w:val="24"/>
          <w:szCs w:val="24"/>
          <w:lang w:val="en-US"/>
        </w:rPr>
        <w:t xml:space="preserve"> </w:t>
      </w:r>
      <w:r w:rsidRPr="00D419C1">
        <w:rPr>
          <w:rFonts w:eastAsia="Calibri" w:cs="Arial"/>
          <w:color w:val="000000"/>
          <w:sz w:val="24"/>
          <w:szCs w:val="24"/>
          <w:lang w:val="en-US"/>
        </w:rPr>
        <w:t>it</w:t>
      </w:r>
      <w:r w:rsidRPr="00D419C1">
        <w:rPr>
          <w:rFonts w:cs="Arial"/>
          <w:color w:val="000000"/>
          <w:sz w:val="24"/>
          <w:szCs w:val="24"/>
          <w:lang w:val="en-US"/>
        </w:rPr>
        <w:t xml:space="preserve"> </w:t>
      </w:r>
      <w:r w:rsidRPr="00D419C1">
        <w:rPr>
          <w:rFonts w:eastAsia="Calibri" w:cs="Arial"/>
          <w:color w:val="000000"/>
          <w:sz w:val="24"/>
          <w:szCs w:val="24"/>
          <w:lang w:val="en-US"/>
        </w:rPr>
        <w:t>seems</w:t>
      </w:r>
      <w:r w:rsidRPr="00D419C1">
        <w:rPr>
          <w:rFonts w:cs="Arial"/>
          <w:color w:val="000000"/>
          <w:sz w:val="24"/>
          <w:szCs w:val="24"/>
          <w:lang w:val="en-US"/>
        </w:rPr>
        <w:t xml:space="preserve"> </w:t>
      </w:r>
      <w:r w:rsidRPr="00D419C1">
        <w:rPr>
          <w:rFonts w:eastAsia="Calibri" w:cs="Arial"/>
          <w:color w:val="000000"/>
          <w:sz w:val="24"/>
          <w:szCs w:val="24"/>
          <w:lang w:val="en-US"/>
        </w:rPr>
        <w:t>possible</w:t>
      </w:r>
      <w:r w:rsidRPr="00D419C1">
        <w:rPr>
          <w:rFonts w:cs="Arial"/>
          <w:color w:val="000000"/>
          <w:sz w:val="24"/>
          <w:szCs w:val="24"/>
          <w:lang w:val="en-US"/>
        </w:rPr>
        <w:t xml:space="preserve"> </w:t>
      </w:r>
      <w:r w:rsidRPr="00D419C1">
        <w:rPr>
          <w:rFonts w:eastAsia="Calibri" w:cs="Arial"/>
          <w:color w:val="000000"/>
          <w:sz w:val="24"/>
          <w:szCs w:val="24"/>
          <w:lang w:val="en-US"/>
        </w:rPr>
        <w:t>that</w:t>
      </w:r>
      <w:r w:rsidRPr="00D419C1">
        <w:rPr>
          <w:rFonts w:cs="Arial"/>
          <w:color w:val="000000"/>
          <w:sz w:val="24"/>
          <w:szCs w:val="24"/>
          <w:lang w:val="en-US"/>
        </w:rPr>
        <w:t xml:space="preserve"> </w:t>
      </w:r>
      <w:r w:rsidRPr="00D419C1">
        <w:rPr>
          <w:rFonts w:eastAsia="Calibri" w:cs="Arial"/>
          <w:color w:val="000000"/>
          <w:sz w:val="24"/>
          <w:szCs w:val="24"/>
          <w:lang w:val="en-US"/>
        </w:rPr>
        <w:t>some</w:t>
      </w:r>
      <w:r w:rsidRPr="00D419C1">
        <w:rPr>
          <w:rFonts w:cs="Arial"/>
          <w:color w:val="000000"/>
          <w:sz w:val="24"/>
          <w:szCs w:val="24"/>
          <w:lang w:val="en-US"/>
        </w:rPr>
        <w:t xml:space="preserve"> </w:t>
      </w:r>
      <w:r w:rsidRPr="00D419C1">
        <w:rPr>
          <w:rFonts w:eastAsia="Calibri" w:cs="Arial"/>
          <w:color w:val="000000"/>
          <w:sz w:val="24"/>
          <w:szCs w:val="24"/>
          <w:lang w:val="en-US"/>
        </w:rPr>
        <w:t>conceptions</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our</w:t>
      </w:r>
      <w:r w:rsidRPr="00D419C1">
        <w:rPr>
          <w:rFonts w:cs="Arial"/>
          <w:color w:val="000000"/>
          <w:sz w:val="24"/>
          <w:szCs w:val="24"/>
          <w:lang w:val="en-US"/>
        </w:rPr>
        <w:t xml:space="preserve"> </w:t>
      </w:r>
      <w:r w:rsidRPr="00D419C1">
        <w:rPr>
          <w:rFonts w:eastAsia="Calibri" w:cs="Arial"/>
          <w:color w:val="000000"/>
          <w:sz w:val="24"/>
          <w:szCs w:val="24"/>
          <w:lang w:val="en-US"/>
        </w:rPr>
        <w:t>epistemic</w:t>
      </w:r>
      <w:r w:rsidRPr="00D419C1">
        <w:rPr>
          <w:rFonts w:cs="Arial"/>
          <w:color w:val="000000"/>
          <w:sz w:val="24"/>
          <w:szCs w:val="24"/>
          <w:lang w:val="en-US"/>
        </w:rPr>
        <w:t xml:space="preserve"> </w:t>
      </w:r>
      <w:r w:rsidRPr="00D419C1">
        <w:rPr>
          <w:rFonts w:eastAsia="Calibri" w:cs="Arial"/>
          <w:color w:val="000000"/>
          <w:sz w:val="24"/>
          <w:szCs w:val="24"/>
          <w:lang w:val="en-US"/>
        </w:rPr>
        <w:t>situation</w:t>
      </w:r>
      <w:r w:rsidRPr="00D419C1">
        <w:rPr>
          <w:rFonts w:cs="Arial"/>
          <w:color w:val="000000"/>
          <w:sz w:val="24"/>
          <w:szCs w:val="24"/>
          <w:lang w:val="en-US"/>
        </w:rPr>
        <w:t xml:space="preserve"> </w:t>
      </w:r>
      <w:r w:rsidRPr="00D419C1">
        <w:rPr>
          <w:rFonts w:eastAsia="Calibri" w:cs="Arial"/>
          <w:color w:val="000000"/>
          <w:sz w:val="24"/>
          <w:szCs w:val="24"/>
          <w:lang w:val="en-US"/>
        </w:rPr>
        <w:t>may</w:t>
      </w:r>
      <w:r w:rsidRPr="00D419C1">
        <w:rPr>
          <w:rFonts w:cs="Arial"/>
          <w:color w:val="000000"/>
          <w:sz w:val="24"/>
          <w:szCs w:val="24"/>
          <w:lang w:val="en-US"/>
        </w:rPr>
        <w:t xml:space="preserve"> </w:t>
      </w:r>
      <w:r w:rsidRPr="00D419C1">
        <w:rPr>
          <w:rFonts w:eastAsia="Calibri" w:cs="Arial"/>
          <w:color w:val="000000"/>
          <w:sz w:val="24"/>
          <w:szCs w:val="24"/>
          <w:lang w:val="en-US"/>
        </w:rPr>
        <w:t>be</w:t>
      </w:r>
      <w:r w:rsidRPr="00D419C1">
        <w:rPr>
          <w:rFonts w:cs="Arial"/>
          <w:color w:val="000000"/>
          <w:sz w:val="24"/>
          <w:szCs w:val="24"/>
          <w:lang w:val="en-US"/>
        </w:rPr>
        <w:t xml:space="preserve"> </w:t>
      </w:r>
      <w:r w:rsidRPr="00D419C1">
        <w:rPr>
          <w:rFonts w:eastAsia="Calibri" w:cs="Arial"/>
          <w:color w:val="000000"/>
          <w:sz w:val="24"/>
          <w:szCs w:val="24"/>
          <w:lang w:val="en-US"/>
        </w:rPr>
        <w:t>able</w:t>
      </w:r>
      <w:r w:rsidRPr="00D419C1">
        <w:rPr>
          <w:rFonts w:cs="Arial"/>
          <w:color w:val="000000"/>
          <w:sz w:val="24"/>
          <w:szCs w:val="24"/>
          <w:lang w:val="en-US"/>
        </w:rPr>
        <w:t xml:space="preserve"> </w:t>
      </w:r>
      <w:r w:rsidRPr="00D419C1">
        <w:rPr>
          <w:rFonts w:eastAsia="Calibri" w:cs="Arial"/>
          <w:color w:val="000000"/>
          <w:sz w:val="24"/>
          <w:szCs w:val="24"/>
          <w:lang w:val="en-US"/>
        </w:rPr>
        <w:t>to</w:t>
      </w:r>
      <w:r w:rsidRPr="00D419C1">
        <w:rPr>
          <w:rFonts w:cs="Arial"/>
          <w:color w:val="000000"/>
          <w:sz w:val="24"/>
          <w:szCs w:val="24"/>
          <w:lang w:val="en-US"/>
        </w:rPr>
        <w:t xml:space="preserve"> </w:t>
      </w:r>
      <w:r w:rsidRPr="00D419C1">
        <w:rPr>
          <w:rFonts w:eastAsia="Calibri" w:cs="Arial"/>
          <w:color w:val="000000"/>
          <w:sz w:val="24"/>
          <w:szCs w:val="24"/>
          <w:lang w:val="en-US"/>
        </w:rPr>
        <w:t>sustain</w:t>
      </w:r>
      <w:r w:rsidRPr="00D419C1">
        <w:rPr>
          <w:rFonts w:cs="Arial"/>
          <w:color w:val="000000"/>
          <w:sz w:val="24"/>
          <w:szCs w:val="24"/>
          <w:lang w:val="en-US"/>
        </w:rPr>
        <w:t xml:space="preserve"> </w:t>
      </w:r>
      <w:r w:rsidRPr="00D419C1">
        <w:rPr>
          <w:rFonts w:eastAsia="Calibri" w:cs="Arial"/>
          <w:color w:val="000000"/>
          <w:sz w:val="24"/>
          <w:szCs w:val="24"/>
          <w:lang w:val="en-US"/>
        </w:rPr>
        <w:t>a</w:t>
      </w:r>
      <w:r w:rsidRPr="00D419C1">
        <w:rPr>
          <w:rFonts w:cs="Arial"/>
          <w:color w:val="000000"/>
          <w:sz w:val="24"/>
          <w:szCs w:val="24"/>
          <w:lang w:val="en-US"/>
        </w:rPr>
        <w:t xml:space="preserve"> </w:t>
      </w:r>
      <w:r w:rsidRPr="00D419C1">
        <w:rPr>
          <w:rFonts w:eastAsia="Calibri" w:cs="Arial"/>
          <w:color w:val="000000"/>
          <w:sz w:val="24"/>
          <w:szCs w:val="24"/>
          <w:lang w:val="en-US"/>
        </w:rPr>
        <w:t>stable</w:t>
      </w:r>
      <w:r w:rsidRPr="00D419C1">
        <w:rPr>
          <w:rFonts w:cs="Arial"/>
          <w:color w:val="000000"/>
          <w:sz w:val="24"/>
          <w:szCs w:val="24"/>
          <w:lang w:val="en-US"/>
        </w:rPr>
        <w:t xml:space="preserve"> </w:t>
      </w:r>
      <w:r w:rsidRPr="00D419C1">
        <w:rPr>
          <w:rFonts w:eastAsia="Calibri" w:cs="Arial"/>
          <w:color w:val="000000"/>
          <w:sz w:val="24"/>
          <w:szCs w:val="24"/>
          <w:lang w:val="en-US"/>
        </w:rPr>
        <w:t>conception</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vice</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hubris</w:t>
      </w:r>
      <w:r w:rsidRPr="00D419C1">
        <w:rPr>
          <w:rFonts w:cs="Arial"/>
          <w:color w:val="000000"/>
          <w:sz w:val="24"/>
          <w:szCs w:val="24"/>
          <w:lang w:val="en-US"/>
        </w:rPr>
        <w:t xml:space="preserve"> – </w:t>
      </w:r>
      <w:r w:rsidRPr="00D419C1">
        <w:rPr>
          <w:rFonts w:eastAsia="Calibri" w:cs="Arial"/>
          <w:color w:val="000000"/>
          <w:sz w:val="24"/>
          <w:szCs w:val="24"/>
          <w:lang w:val="en-US"/>
        </w:rPr>
        <w:t>they</w:t>
      </w:r>
      <w:r w:rsidRPr="00D419C1">
        <w:rPr>
          <w:rFonts w:cs="Arial"/>
          <w:color w:val="000000"/>
          <w:sz w:val="24"/>
          <w:szCs w:val="24"/>
          <w:lang w:val="en-US"/>
        </w:rPr>
        <w:t xml:space="preserve"> </w:t>
      </w:r>
      <w:r w:rsidRPr="00D419C1">
        <w:rPr>
          <w:rFonts w:eastAsia="Calibri" w:cs="Arial"/>
          <w:color w:val="000000"/>
          <w:sz w:val="24"/>
          <w:szCs w:val="24"/>
          <w:lang w:val="en-US"/>
        </w:rPr>
        <w:t>may</w:t>
      </w:r>
      <w:r w:rsidRPr="00D419C1">
        <w:rPr>
          <w:rFonts w:cs="Arial"/>
          <w:color w:val="000000"/>
          <w:sz w:val="24"/>
          <w:szCs w:val="24"/>
          <w:lang w:val="en-US"/>
        </w:rPr>
        <w:t xml:space="preserve"> </w:t>
      </w:r>
      <w:r w:rsidRPr="00D419C1">
        <w:rPr>
          <w:rFonts w:eastAsia="Calibri" w:cs="Arial"/>
          <w:color w:val="000000"/>
          <w:sz w:val="24"/>
          <w:szCs w:val="24"/>
          <w:lang w:val="en-US"/>
        </w:rPr>
        <w:t>be</w:t>
      </w:r>
      <w:r w:rsidRPr="00D419C1">
        <w:rPr>
          <w:rFonts w:cs="Arial"/>
          <w:color w:val="000000"/>
          <w:sz w:val="24"/>
          <w:szCs w:val="24"/>
          <w:lang w:val="en-US"/>
        </w:rPr>
        <w:t xml:space="preserve"> </w:t>
      </w:r>
      <w:r w:rsidRPr="00D419C1">
        <w:rPr>
          <w:rFonts w:eastAsia="Calibri" w:cs="Arial"/>
          <w:color w:val="000000"/>
          <w:sz w:val="24"/>
          <w:szCs w:val="24"/>
          <w:lang w:val="en-US"/>
        </w:rPr>
        <w:t>incomplete</w:t>
      </w:r>
      <w:r w:rsidRPr="00D419C1">
        <w:rPr>
          <w:rFonts w:cs="Arial"/>
          <w:color w:val="000000"/>
          <w:sz w:val="24"/>
          <w:szCs w:val="24"/>
          <w:lang w:val="en-US"/>
        </w:rPr>
        <w:t xml:space="preserve">, </w:t>
      </w:r>
      <w:r w:rsidRPr="00D419C1">
        <w:rPr>
          <w:rFonts w:eastAsia="Calibri" w:cs="Arial"/>
          <w:color w:val="000000"/>
          <w:sz w:val="24"/>
          <w:szCs w:val="24"/>
          <w:lang w:val="en-US"/>
        </w:rPr>
        <w:t>for</w:t>
      </w:r>
      <w:r w:rsidRPr="00D419C1">
        <w:rPr>
          <w:rFonts w:cs="Arial"/>
          <w:color w:val="000000"/>
          <w:sz w:val="24"/>
          <w:szCs w:val="24"/>
          <w:lang w:val="en-US"/>
        </w:rPr>
        <w:t xml:space="preserve"> </w:t>
      </w:r>
      <w:r w:rsidRPr="00D419C1">
        <w:rPr>
          <w:rFonts w:eastAsia="Calibri" w:cs="Arial"/>
          <w:color w:val="000000"/>
          <w:sz w:val="24"/>
          <w:szCs w:val="24"/>
          <w:lang w:val="en-US"/>
        </w:rPr>
        <w:t>instance</w:t>
      </w:r>
      <w:r w:rsidRPr="00D419C1">
        <w:rPr>
          <w:rFonts w:cs="Arial"/>
          <w:color w:val="000000"/>
          <w:sz w:val="24"/>
          <w:szCs w:val="24"/>
          <w:lang w:val="en-US"/>
        </w:rPr>
        <w:t>.</w:t>
      </w:r>
    </w:p>
    <w:p w14:paraId="1887C959" w14:textId="77777777" w:rsidR="00AF6837" w:rsidRPr="00D419C1" w:rsidRDefault="00AF6837" w:rsidP="00AF6837">
      <w:pPr>
        <w:pStyle w:val="NoSpacing"/>
        <w:ind w:firstLine="720"/>
        <w:rPr>
          <w:rFonts w:cs="Arial"/>
          <w:color w:val="000000"/>
          <w:sz w:val="24"/>
          <w:szCs w:val="24"/>
          <w:lang w:val="en-US"/>
        </w:rPr>
      </w:pPr>
      <w:r w:rsidRPr="00D419C1">
        <w:rPr>
          <w:rFonts w:eastAsia="Calibri" w:cs="Arial"/>
          <w:color w:val="000000"/>
          <w:sz w:val="24"/>
          <w:szCs w:val="24"/>
          <w:lang w:val="en-US"/>
        </w:rPr>
        <w:t>But</w:t>
      </w:r>
      <w:r w:rsidRPr="00D419C1">
        <w:rPr>
          <w:rFonts w:cs="Arial"/>
          <w:color w:val="000000"/>
          <w:sz w:val="24"/>
          <w:szCs w:val="24"/>
          <w:lang w:val="en-US"/>
        </w:rPr>
        <w:t xml:space="preserve"> </w:t>
      </w:r>
      <w:r w:rsidRPr="00D419C1">
        <w:rPr>
          <w:rFonts w:eastAsia="Calibri" w:cs="Arial"/>
          <w:color w:val="000000"/>
          <w:sz w:val="24"/>
          <w:szCs w:val="24"/>
          <w:lang w:val="en-US"/>
        </w:rPr>
        <w:t>what</w:t>
      </w:r>
      <w:r w:rsidRPr="00D419C1">
        <w:rPr>
          <w:rFonts w:cs="Arial"/>
          <w:color w:val="000000"/>
          <w:sz w:val="24"/>
          <w:szCs w:val="24"/>
          <w:lang w:val="en-US"/>
        </w:rPr>
        <w:t xml:space="preserve"> </w:t>
      </w:r>
      <w:r w:rsidRPr="00D419C1">
        <w:rPr>
          <w:rFonts w:eastAsia="Calibri" w:cs="Arial"/>
          <w:color w:val="000000"/>
          <w:sz w:val="24"/>
          <w:szCs w:val="24"/>
          <w:lang w:val="en-US"/>
        </w:rPr>
        <w:t>was</w:t>
      </w:r>
      <w:r w:rsidRPr="00D419C1">
        <w:rPr>
          <w:rFonts w:cs="Arial"/>
          <w:color w:val="000000"/>
          <w:sz w:val="24"/>
          <w:szCs w:val="24"/>
          <w:lang w:val="en-US"/>
        </w:rPr>
        <w:t xml:space="preserve"> </w:t>
      </w:r>
      <w:r w:rsidRPr="00D419C1">
        <w:rPr>
          <w:rFonts w:eastAsia="Calibri" w:cs="Arial"/>
          <w:color w:val="000000"/>
          <w:sz w:val="24"/>
          <w:szCs w:val="24"/>
          <w:lang w:val="en-US"/>
        </w:rPr>
        <w:t>not</w:t>
      </w:r>
      <w:r w:rsidRPr="00D419C1">
        <w:rPr>
          <w:rFonts w:cs="Arial"/>
          <w:color w:val="000000"/>
          <w:sz w:val="24"/>
          <w:szCs w:val="24"/>
          <w:lang w:val="en-US"/>
        </w:rPr>
        <w:t xml:space="preserve"> </w:t>
      </w:r>
      <w:r w:rsidRPr="00D419C1">
        <w:rPr>
          <w:rFonts w:eastAsia="Calibri" w:cs="Arial"/>
          <w:color w:val="000000"/>
          <w:sz w:val="24"/>
          <w:szCs w:val="24"/>
          <w:lang w:val="en-US"/>
        </w:rPr>
        <w:t>known</w:t>
      </w:r>
      <w:r w:rsidRPr="00D419C1">
        <w:rPr>
          <w:rFonts w:cs="Arial"/>
          <w:color w:val="000000"/>
          <w:sz w:val="24"/>
          <w:szCs w:val="24"/>
          <w:lang w:val="en-US"/>
        </w:rPr>
        <w:t xml:space="preserve">, </w:t>
      </w:r>
      <w:r w:rsidRPr="00D419C1">
        <w:rPr>
          <w:rFonts w:eastAsia="Calibri" w:cs="Arial"/>
          <w:color w:val="000000"/>
          <w:sz w:val="24"/>
          <w:szCs w:val="24"/>
          <w:lang w:val="en-US"/>
        </w:rPr>
        <w:t>during</w:t>
      </w:r>
      <w:r w:rsidRPr="00D419C1">
        <w:rPr>
          <w:rFonts w:cs="Arial"/>
          <w:color w:val="000000"/>
          <w:sz w:val="24"/>
          <w:szCs w:val="24"/>
          <w:lang w:val="en-US"/>
        </w:rPr>
        <w:t xml:space="preserve"> </w:t>
      </w:r>
      <w:r w:rsidRPr="00D419C1">
        <w:rPr>
          <w:rFonts w:eastAsia="Calibri" w:cs="Arial"/>
          <w:color w:val="000000"/>
          <w:sz w:val="24"/>
          <w:szCs w:val="24"/>
          <w:lang w:val="en-US"/>
        </w:rPr>
        <w:t>this</w:t>
      </w:r>
      <w:r w:rsidRPr="00D419C1">
        <w:rPr>
          <w:rFonts w:cs="Arial"/>
          <w:color w:val="000000"/>
          <w:sz w:val="24"/>
          <w:szCs w:val="24"/>
          <w:lang w:val="en-US"/>
        </w:rPr>
        <w:t xml:space="preserve"> </w:t>
      </w:r>
      <w:r w:rsidRPr="00D419C1">
        <w:rPr>
          <w:rFonts w:eastAsia="Calibri" w:cs="Arial"/>
          <w:color w:val="000000"/>
          <w:sz w:val="24"/>
          <w:szCs w:val="24"/>
          <w:lang w:val="en-US"/>
        </w:rPr>
        <w:t>period</w:t>
      </w:r>
      <w:r w:rsidRPr="00D419C1">
        <w:rPr>
          <w:rFonts w:cs="Arial"/>
          <w:color w:val="000000"/>
          <w:sz w:val="24"/>
          <w:szCs w:val="24"/>
          <w:lang w:val="en-US"/>
        </w:rPr>
        <w:t xml:space="preserve">, </w:t>
      </w:r>
      <w:r w:rsidRPr="00D419C1">
        <w:rPr>
          <w:rFonts w:eastAsia="Calibri" w:cs="Arial"/>
          <w:color w:val="000000"/>
          <w:sz w:val="24"/>
          <w:szCs w:val="24"/>
          <w:lang w:val="en-US"/>
        </w:rPr>
        <w:t>was</w:t>
      </w:r>
      <w:r w:rsidRPr="00D419C1">
        <w:rPr>
          <w:rFonts w:cs="Arial"/>
          <w:color w:val="000000"/>
          <w:sz w:val="24"/>
          <w:szCs w:val="24"/>
          <w:lang w:val="en-US"/>
        </w:rPr>
        <w:t xml:space="preserve"> </w:t>
      </w:r>
      <w:r w:rsidRPr="00D419C1">
        <w:rPr>
          <w:rFonts w:eastAsia="Calibri" w:cs="Arial"/>
          <w:color w:val="000000"/>
          <w:sz w:val="24"/>
          <w:szCs w:val="24"/>
          <w:lang w:val="en-US"/>
        </w:rPr>
        <w:t>what</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scope</w:t>
      </w:r>
      <w:r w:rsidRPr="00D419C1">
        <w:rPr>
          <w:rFonts w:cs="Arial"/>
          <w:color w:val="000000"/>
          <w:sz w:val="24"/>
          <w:szCs w:val="24"/>
          <w:lang w:val="en-US"/>
        </w:rPr>
        <w:t xml:space="preserve"> </w:t>
      </w:r>
      <w:r w:rsidRPr="00D419C1">
        <w:rPr>
          <w:rFonts w:eastAsia="Calibri" w:cs="Arial"/>
          <w:color w:val="000000"/>
          <w:sz w:val="24"/>
          <w:szCs w:val="24"/>
          <w:lang w:val="en-US"/>
        </w:rPr>
        <w:t>and</w:t>
      </w:r>
      <w:r w:rsidRPr="00D419C1">
        <w:rPr>
          <w:rFonts w:cs="Arial"/>
          <w:color w:val="000000"/>
          <w:sz w:val="24"/>
          <w:szCs w:val="24"/>
          <w:lang w:val="en-US"/>
        </w:rPr>
        <w:t xml:space="preserve"> </w:t>
      </w:r>
      <w:r w:rsidRPr="00D419C1">
        <w:rPr>
          <w:rFonts w:eastAsia="Calibri" w:cs="Arial"/>
          <w:color w:val="000000"/>
          <w:sz w:val="24"/>
          <w:szCs w:val="24"/>
          <w:lang w:val="en-US"/>
        </w:rPr>
        <w:t>strength</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our</w:t>
      </w:r>
      <w:r w:rsidRPr="00D419C1">
        <w:rPr>
          <w:rFonts w:cs="Arial"/>
          <w:color w:val="000000"/>
          <w:sz w:val="24"/>
          <w:szCs w:val="24"/>
          <w:lang w:val="en-US"/>
        </w:rPr>
        <w:t xml:space="preserve"> </w:t>
      </w:r>
      <w:r w:rsidRPr="00D419C1">
        <w:rPr>
          <w:rFonts w:eastAsia="Calibri" w:cs="Arial"/>
          <w:color w:val="000000"/>
          <w:sz w:val="24"/>
          <w:szCs w:val="24"/>
          <w:lang w:val="en-US"/>
        </w:rPr>
        <w:t>epistemic</w:t>
      </w:r>
      <w:r w:rsidRPr="00D419C1">
        <w:rPr>
          <w:rFonts w:cs="Arial"/>
          <w:color w:val="000000"/>
          <w:sz w:val="24"/>
          <w:szCs w:val="24"/>
          <w:lang w:val="en-US"/>
        </w:rPr>
        <w:t xml:space="preserve"> </w:t>
      </w:r>
      <w:r w:rsidRPr="00D419C1">
        <w:rPr>
          <w:rFonts w:eastAsia="Calibri" w:cs="Arial"/>
          <w:color w:val="000000"/>
          <w:sz w:val="24"/>
          <w:szCs w:val="24"/>
          <w:lang w:val="en-US"/>
        </w:rPr>
        <w:t>capacities</w:t>
      </w:r>
      <w:r w:rsidRPr="00D419C1">
        <w:rPr>
          <w:rFonts w:cs="Arial"/>
          <w:color w:val="000000"/>
          <w:sz w:val="24"/>
          <w:szCs w:val="24"/>
          <w:lang w:val="en-US"/>
        </w:rPr>
        <w:t xml:space="preserve"> </w:t>
      </w:r>
      <w:r w:rsidRPr="00D419C1">
        <w:rPr>
          <w:rFonts w:eastAsia="Calibri" w:cs="Arial"/>
          <w:color w:val="000000"/>
          <w:sz w:val="24"/>
          <w:szCs w:val="24"/>
          <w:lang w:val="en-US"/>
        </w:rPr>
        <w:t>would</w:t>
      </w:r>
      <w:r w:rsidRPr="00D419C1">
        <w:rPr>
          <w:rFonts w:cs="Arial"/>
          <w:color w:val="000000"/>
          <w:sz w:val="24"/>
          <w:szCs w:val="24"/>
          <w:lang w:val="en-US"/>
        </w:rPr>
        <w:t xml:space="preserve"> </w:t>
      </w:r>
      <w:r w:rsidRPr="00D419C1">
        <w:rPr>
          <w:rFonts w:eastAsia="Calibri" w:cs="Arial"/>
          <w:color w:val="000000"/>
          <w:sz w:val="24"/>
          <w:szCs w:val="24"/>
          <w:lang w:val="en-US"/>
        </w:rPr>
        <w:t>be</w:t>
      </w:r>
      <w:r w:rsidRPr="00D419C1">
        <w:rPr>
          <w:rFonts w:cs="Arial"/>
          <w:color w:val="000000"/>
          <w:sz w:val="24"/>
          <w:szCs w:val="24"/>
          <w:lang w:val="en-US"/>
        </w:rPr>
        <w:t xml:space="preserve"> </w:t>
      </w:r>
      <w:r w:rsidRPr="00D419C1">
        <w:rPr>
          <w:rFonts w:eastAsia="Calibri" w:cs="Arial"/>
          <w:color w:val="000000"/>
          <w:sz w:val="24"/>
          <w:szCs w:val="24"/>
          <w:lang w:val="en-US"/>
        </w:rPr>
        <w:t>once</w:t>
      </w:r>
      <w:r w:rsidRPr="00D419C1">
        <w:rPr>
          <w:rFonts w:cs="Arial"/>
          <w:color w:val="000000"/>
          <w:sz w:val="24"/>
          <w:szCs w:val="24"/>
          <w:lang w:val="en-US"/>
        </w:rPr>
        <w:t xml:space="preserve"> </w:t>
      </w:r>
      <w:r w:rsidRPr="00D419C1">
        <w:rPr>
          <w:rFonts w:eastAsia="Calibri" w:cs="Arial"/>
          <w:color w:val="000000"/>
          <w:sz w:val="24"/>
          <w:szCs w:val="24"/>
          <w:lang w:val="en-US"/>
        </w:rPr>
        <w:t>they</w:t>
      </w:r>
      <w:r w:rsidRPr="00D419C1">
        <w:rPr>
          <w:rFonts w:cs="Arial"/>
          <w:color w:val="000000"/>
          <w:sz w:val="24"/>
          <w:szCs w:val="24"/>
          <w:lang w:val="en-US"/>
        </w:rPr>
        <w:t xml:space="preserve"> </w:t>
      </w:r>
      <w:r w:rsidRPr="00D419C1">
        <w:rPr>
          <w:rFonts w:eastAsia="Calibri" w:cs="Arial"/>
          <w:color w:val="000000"/>
          <w:sz w:val="24"/>
          <w:szCs w:val="24"/>
          <w:lang w:val="en-US"/>
        </w:rPr>
        <w:t>had</w:t>
      </w:r>
      <w:r w:rsidRPr="00D419C1">
        <w:rPr>
          <w:rFonts w:cs="Arial"/>
          <w:color w:val="000000"/>
          <w:sz w:val="24"/>
          <w:szCs w:val="24"/>
          <w:lang w:val="en-US"/>
        </w:rPr>
        <w:t xml:space="preserve"> </w:t>
      </w:r>
      <w:r w:rsidRPr="00D419C1">
        <w:rPr>
          <w:rFonts w:eastAsia="Calibri" w:cs="Arial"/>
          <w:color w:val="000000"/>
          <w:sz w:val="24"/>
          <w:szCs w:val="24"/>
          <w:lang w:val="en-US"/>
        </w:rPr>
        <w:t>been</w:t>
      </w:r>
      <w:r w:rsidRPr="00D419C1">
        <w:rPr>
          <w:rFonts w:cs="Arial"/>
          <w:color w:val="000000"/>
          <w:sz w:val="24"/>
          <w:szCs w:val="24"/>
          <w:lang w:val="en-US"/>
        </w:rPr>
        <w:t xml:space="preserve"> </w:t>
      </w:r>
      <w:r w:rsidRPr="00D419C1">
        <w:rPr>
          <w:rFonts w:eastAsia="Calibri" w:cs="Arial"/>
          <w:color w:val="000000"/>
          <w:sz w:val="24"/>
          <w:szCs w:val="24"/>
          <w:lang w:val="en-US"/>
        </w:rPr>
        <w:t>disciplined</w:t>
      </w:r>
      <w:r w:rsidRPr="00D419C1">
        <w:rPr>
          <w:rFonts w:cs="Arial"/>
          <w:color w:val="000000"/>
          <w:sz w:val="24"/>
          <w:szCs w:val="24"/>
          <w:lang w:val="en-US"/>
        </w:rPr>
        <w:t xml:space="preserve">, </w:t>
      </w:r>
      <w:r w:rsidRPr="00D419C1">
        <w:rPr>
          <w:rFonts w:eastAsia="Calibri" w:cs="Arial"/>
          <w:color w:val="000000"/>
          <w:sz w:val="24"/>
          <w:szCs w:val="24"/>
          <w:lang w:val="en-US"/>
        </w:rPr>
        <w:t>cured</w:t>
      </w:r>
      <w:r w:rsidRPr="00D419C1">
        <w:rPr>
          <w:rFonts w:cs="Arial"/>
          <w:color w:val="000000"/>
          <w:sz w:val="24"/>
          <w:szCs w:val="24"/>
          <w:lang w:val="en-US"/>
        </w:rPr>
        <w:t xml:space="preserve">, </w:t>
      </w:r>
      <w:r w:rsidRPr="00D419C1">
        <w:rPr>
          <w:rFonts w:eastAsia="Calibri" w:cs="Arial"/>
          <w:color w:val="000000"/>
          <w:sz w:val="24"/>
          <w:szCs w:val="24"/>
          <w:lang w:val="en-US"/>
        </w:rPr>
        <w:t>or</w:t>
      </w:r>
      <w:r w:rsidRPr="00D419C1">
        <w:rPr>
          <w:rFonts w:cs="Arial"/>
          <w:color w:val="000000"/>
          <w:sz w:val="24"/>
          <w:szCs w:val="24"/>
          <w:lang w:val="en-US"/>
        </w:rPr>
        <w:t xml:space="preserve"> </w:t>
      </w:r>
      <w:r w:rsidRPr="00D419C1">
        <w:rPr>
          <w:rFonts w:eastAsia="Calibri" w:cs="Arial"/>
          <w:color w:val="000000"/>
          <w:sz w:val="24"/>
          <w:szCs w:val="24"/>
          <w:lang w:val="en-US"/>
        </w:rPr>
        <w:t>cultivated</w:t>
      </w:r>
      <w:r w:rsidRPr="00D419C1">
        <w:rPr>
          <w:rFonts w:cs="Arial"/>
          <w:color w:val="000000"/>
          <w:sz w:val="24"/>
          <w:szCs w:val="24"/>
          <w:lang w:val="en-US"/>
        </w:rPr>
        <w:t xml:space="preserve">. </w:t>
      </w:r>
      <w:r w:rsidRPr="00D419C1">
        <w:rPr>
          <w:rFonts w:eastAsia="Calibri" w:cs="Arial"/>
          <w:color w:val="000000"/>
          <w:sz w:val="24"/>
          <w:szCs w:val="24"/>
          <w:lang w:val="en-US"/>
        </w:rPr>
        <w:t>It</w:t>
      </w:r>
      <w:r w:rsidRPr="00D419C1">
        <w:rPr>
          <w:rFonts w:cs="Arial"/>
          <w:color w:val="000000"/>
          <w:sz w:val="24"/>
          <w:szCs w:val="24"/>
          <w:lang w:val="en-US"/>
        </w:rPr>
        <w:t xml:space="preserve"> </w:t>
      </w:r>
      <w:r w:rsidRPr="00D419C1">
        <w:rPr>
          <w:rFonts w:eastAsia="Calibri" w:cs="Arial"/>
          <w:color w:val="000000"/>
          <w:sz w:val="24"/>
          <w:szCs w:val="24"/>
          <w:lang w:val="en-US"/>
        </w:rPr>
        <w:t>was</w:t>
      </w:r>
      <w:r w:rsidRPr="00D419C1">
        <w:rPr>
          <w:rFonts w:cs="Arial"/>
          <w:color w:val="000000"/>
          <w:sz w:val="24"/>
          <w:szCs w:val="24"/>
          <w:lang w:val="en-US"/>
        </w:rPr>
        <w:t xml:space="preserve"> </w:t>
      </w:r>
      <w:r w:rsidRPr="00D419C1">
        <w:rPr>
          <w:rFonts w:eastAsia="Calibri" w:cs="Arial"/>
          <w:color w:val="000000"/>
          <w:sz w:val="24"/>
          <w:szCs w:val="24"/>
          <w:lang w:val="en-US"/>
        </w:rPr>
        <w:t>clear</w:t>
      </w:r>
      <w:r w:rsidRPr="00D419C1">
        <w:rPr>
          <w:rFonts w:cs="Arial"/>
          <w:color w:val="000000"/>
          <w:sz w:val="24"/>
          <w:szCs w:val="24"/>
          <w:lang w:val="en-US"/>
        </w:rPr>
        <w:t xml:space="preserve"> </w:t>
      </w:r>
      <w:r w:rsidRPr="00D419C1">
        <w:rPr>
          <w:rFonts w:eastAsia="Calibri" w:cs="Arial"/>
          <w:color w:val="000000"/>
          <w:sz w:val="24"/>
          <w:szCs w:val="24"/>
          <w:lang w:val="en-US"/>
        </w:rPr>
        <w:t>to</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early</w:t>
      </w:r>
      <w:r w:rsidRPr="00D419C1">
        <w:rPr>
          <w:rFonts w:cs="Arial"/>
          <w:color w:val="000000"/>
          <w:sz w:val="24"/>
          <w:szCs w:val="24"/>
          <w:lang w:val="en-US"/>
        </w:rPr>
        <w:t xml:space="preserve"> </w:t>
      </w:r>
      <w:r w:rsidRPr="00D419C1">
        <w:rPr>
          <w:rFonts w:eastAsia="Calibri" w:cs="Arial"/>
          <w:color w:val="000000"/>
          <w:sz w:val="24"/>
          <w:szCs w:val="24"/>
          <w:lang w:val="en-US"/>
        </w:rPr>
        <w:t>modern</w:t>
      </w:r>
      <w:r w:rsidRPr="00D419C1">
        <w:rPr>
          <w:rFonts w:cs="Arial"/>
          <w:color w:val="000000"/>
          <w:sz w:val="24"/>
          <w:szCs w:val="24"/>
          <w:lang w:val="en-US"/>
        </w:rPr>
        <w:t xml:space="preserve"> </w:t>
      </w:r>
      <w:r w:rsidRPr="00D419C1">
        <w:rPr>
          <w:rFonts w:eastAsia="Calibri" w:cs="Arial"/>
          <w:color w:val="000000"/>
          <w:sz w:val="24"/>
          <w:szCs w:val="24"/>
          <w:lang w:val="en-US"/>
        </w:rPr>
        <w:t>natural</w:t>
      </w:r>
      <w:r w:rsidRPr="00D419C1">
        <w:rPr>
          <w:rFonts w:cs="Arial"/>
          <w:color w:val="000000"/>
          <w:sz w:val="24"/>
          <w:szCs w:val="24"/>
          <w:lang w:val="en-US"/>
        </w:rPr>
        <w:t xml:space="preserve"> </w:t>
      </w:r>
      <w:r w:rsidRPr="00D419C1">
        <w:rPr>
          <w:rFonts w:eastAsia="Calibri" w:cs="Arial"/>
          <w:color w:val="000000"/>
          <w:sz w:val="24"/>
          <w:szCs w:val="24"/>
          <w:lang w:val="en-US"/>
        </w:rPr>
        <w:t>philosophers</w:t>
      </w:r>
      <w:r w:rsidRPr="00D419C1">
        <w:rPr>
          <w:rFonts w:cs="Arial"/>
          <w:color w:val="000000"/>
          <w:sz w:val="24"/>
          <w:szCs w:val="24"/>
          <w:lang w:val="en-US"/>
        </w:rPr>
        <w:t xml:space="preserve"> </w:t>
      </w:r>
      <w:r w:rsidRPr="00D419C1">
        <w:rPr>
          <w:rFonts w:eastAsia="Calibri" w:cs="Arial"/>
          <w:color w:val="000000"/>
          <w:sz w:val="24"/>
          <w:szCs w:val="24"/>
          <w:lang w:val="en-US"/>
        </w:rPr>
        <w:t>that</w:t>
      </w:r>
      <w:r w:rsidRPr="00D419C1">
        <w:rPr>
          <w:rFonts w:cs="Arial"/>
          <w:color w:val="000000"/>
          <w:sz w:val="24"/>
          <w:szCs w:val="24"/>
          <w:lang w:val="en-US"/>
        </w:rPr>
        <w:t xml:space="preserve"> </w:t>
      </w:r>
      <w:r w:rsidRPr="00D419C1">
        <w:rPr>
          <w:rFonts w:eastAsia="Calibri" w:cs="Arial"/>
          <w:color w:val="000000"/>
          <w:sz w:val="24"/>
          <w:szCs w:val="24"/>
          <w:lang w:val="en-US"/>
        </w:rPr>
        <w:t>our</w:t>
      </w:r>
      <w:r w:rsidRPr="00D419C1">
        <w:rPr>
          <w:rFonts w:cs="Arial"/>
          <w:color w:val="000000"/>
          <w:sz w:val="24"/>
          <w:szCs w:val="24"/>
          <w:lang w:val="en-US"/>
        </w:rPr>
        <w:t xml:space="preserve"> </w:t>
      </w:r>
      <w:r w:rsidRPr="00D419C1">
        <w:rPr>
          <w:rFonts w:eastAsia="Calibri" w:cs="Arial"/>
          <w:color w:val="000000"/>
          <w:sz w:val="24"/>
          <w:szCs w:val="24"/>
          <w:lang w:val="en-US"/>
        </w:rPr>
        <w:t>capacities</w:t>
      </w:r>
      <w:r w:rsidRPr="00D419C1">
        <w:rPr>
          <w:rFonts w:cs="Arial"/>
          <w:color w:val="000000"/>
          <w:sz w:val="24"/>
          <w:szCs w:val="24"/>
          <w:lang w:val="en-US"/>
        </w:rPr>
        <w:t xml:space="preserve"> </w:t>
      </w:r>
      <w:r w:rsidRPr="00D419C1">
        <w:rPr>
          <w:rFonts w:eastAsia="Calibri" w:cs="Arial"/>
          <w:color w:val="000000"/>
          <w:sz w:val="24"/>
          <w:szCs w:val="24"/>
          <w:lang w:val="en-US"/>
        </w:rPr>
        <w:t>as</w:t>
      </w:r>
      <w:r w:rsidRPr="00D419C1">
        <w:rPr>
          <w:rFonts w:cs="Arial"/>
          <w:color w:val="000000"/>
          <w:sz w:val="24"/>
          <w:szCs w:val="24"/>
          <w:lang w:val="en-US"/>
        </w:rPr>
        <w:t xml:space="preserve"> </w:t>
      </w:r>
      <w:r w:rsidRPr="00D419C1">
        <w:rPr>
          <w:rFonts w:eastAsia="Calibri" w:cs="Arial"/>
          <w:color w:val="000000"/>
          <w:sz w:val="24"/>
          <w:szCs w:val="24"/>
          <w:lang w:val="en-US"/>
        </w:rPr>
        <w:t>they</w:t>
      </w:r>
      <w:r w:rsidRPr="00D419C1">
        <w:rPr>
          <w:rFonts w:cs="Arial"/>
          <w:color w:val="000000"/>
          <w:sz w:val="24"/>
          <w:szCs w:val="24"/>
          <w:lang w:val="en-US"/>
        </w:rPr>
        <w:t xml:space="preserve"> </w:t>
      </w:r>
      <w:r w:rsidRPr="00D419C1">
        <w:rPr>
          <w:rFonts w:eastAsia="Calibri" w:cs="Arial"/>
          <w:color w:val="000000"/>
          <w:sz w:val="24"/>
          <w:szCs w:val="24"/>
          <w:lang w:val="en-US"/>
        </w:rPr>
        <w:t>stand</w:t>
      </w:r>
      <w:r w:rsidRPr="00D419C1">
        <w:rPr>
          <w:rFonts w:cs="Arial"/>
          <w:color w:val="000000"/>
          <w:sz w:val="24"/>
          <w:szCs w:val="24"/>
          <w:lang w:val="en-US"/>
        </w:rPr>
        <w:t xml:space="preserve"> </w:t>
      </w:r>
      <w:r w:rsidRPr="00D419C1">
        <w:rPr>
          <w:rFonts w:eastAsia="Calibri" w:cs="Arial"/>
          <w:color w:val="000000"/>
          <w:sz w:val="24"/>
          <w:szCs w:val="24"/>
          <w:lang w:val="en-US"/>
        </w:rPr>
        <w:t>were</w:t>
      </w:r>
      <w:r w:rsidRPr="00D419C1">
        <w:rPr>
          <w:rFonts w:cs="Arial"/>
          <w:color w:val="000000"/>
          <w:sz w:val="24"/>
          <w:szCs w:val="24"/>
          <w:lang w:val="en-US"/>
        </w:rPr>
        <w:t xml:space="preserve"> </w:t>
      </w:r>
      <w:r w:rsidRPr="00D419C1">
        <w:rPr>
          <w:rFonts w:eastAsia="Calibri" w:cs="Arial"/>
          <w:color w:val="000000"/>
          <w:sz w:val="24"/>
          <w:szCs w:val="24"/>
          <w:lang w:val="en-US"/>
        </w:rPr>
        <w:t>in</w:t>
      </w:r>
      <w:r w:rsidRPr="00D419C1">
        <w:rPr>
          <w:rFonts w:cs="Arial"/>
          <w:color w:val="000000"/>
          <w:sz w:val="24"/>
          <w:szCs w:val="24"/>
          <w:lang w:val="en-US"/>
        </w:rPr>
        <w:t xml:space="preserve"> </w:t>
      </w:r>
      <w:r w:rsidRPr="00D419C1">
        <w:rPr>
          <w:rFonts w:eastAsia="Calibri" w:cs="Arial"/>
          <w:color w:val="000000"/>
          <w:sz w:val="24"/>
          <w:szCs w:val="24"/>
          <w:lang w:val="en-US"/>
        </w:rPr>
        <w:t>an</w:t>
      </w:r>
      <w:r w:rsidRPr="00D419C1">
        <w:rPr>
          <w:rFonts w:cs="Arial"/>
          <w:color w:val="000000"/>
          <w:sz w:val="24"/>
          <w:szCs w:val="24"/>
          <w:lang w:val="en-US"/>
        </w:rPr>
        <w:t xml:space="preserve"> </w:t>
      </w:r>
      <w:r w:rsidRPr="00D419C1">
        <w:rPr>
          <w:rFonts w:eastAsia="Calibri" w:cs="Arial"/>
          <w:color w:val="000000"/>
          <w:sz w:val="24"/>
          <w:szCs w:val="24"/>
          <w:lang w:val="en-US"/>
        </w:rPr>
        <w:t>inauspicious</w:t>
      </w:r>
      <w:r w:rsidRPr="00D419C1">
        <w:rPr>
          <w:rFonts w:cs="Arial"/>
          <w:color w:val="000000"/>
          <w:sz w:val="24"/>
          <w:szCs w:val="24"/>
          <w:lang w:val="en-US"/>
        </w:rPr>
        <w:t xml:space="preserve"> </w:t>
      </w:r>
      <w:r w:rsidRPr="00D419C1">
        <w:rPr>
          <w:rFonts w:eastAsia="Calibri" w:cs="Arial"/>
          <w:color w:val="000000"/>
          <w:sz w:val="24"/>
          <w:szCs w:val="24"/>
          <w:lang w:val="en-US"/>
        </w:rPr>
        <w:t>condition</w:t>
      </w:r>
      <w:r w:rsidRPr="00D419C1">
        <w:rPr>
          <w:rFonts w:cs="Arial"/>
          <w:color w:val="000000"/>
          <w:sz w:val="24"/>
          <w:szCs w:val="24"/>
          <w:lang w:val="en-US"/>
        </w:rPr>
        <w:t xml:space="preserve"> – </w:t>
      </w:r>
      <w:r>
        <w:rPr>
          <w:rFonts w:cs="Arial"/>
          <w:color w:val="000000"/>
          <w:sz w:val="24"/>
          <w:szCs w:val="24"/>
          <w:lang w:val="en-US"/>
        </w:rPr>
        <w:t>“</w:t>
      </w:r>
      <w:r w:rsidRPr="00D419C1">
        <w:rPr>
          <w:rFonts w:eastAsia="Calibri" w:cs="Arial"/>
          <w:color w:val="000000"/>
          <w:sz w:val="24"/>
          <w:szCs w:val="24"/>
          <w:lang w:val="en-US"/>
        </w:rPr>
        <w:t>defective</w:t>
      </w:r>
      <w:r>
        <w:rPr>
          <w:rFonts w:cs="Arial"/>
          <w:color w:val="000000"/>
          <w:sz w:val="24"/>
          <w:szCs w:val="24"/>
          <w:lang w:val="en-US"/>
        </w:rPr>
        <w:t>,”</w:t>
      </w:r>
      <w:r w:rsidRPr="00D419C1">
        <w:rPr>
          <w:rFonts w:cs="Arial"/>
          <w:color w:val="000000"/>
          <w:sz w:val="24"/>
          <w:szCs w:val="24"/>
          <w:lang w:val="en-US"/>
        </w:rPr>
        <w:t xml:space="preserve"> </w:t>
      </w:r>
      <w:r>
        <w:rPr>
          <w:rFonts w:cs="Arial"/>
          <w:color w:val="000000"/>
          <w:sz w:val="24"/>
          <w:szCs w:val="24"/>
          <w:lang w:val="en-US"/>
        </w:rPr>
        <w:t>“</w:t>
      </w:r>
      <w:r w:rsidRPr="00D419C1">
        <w:rPr>
          <w:rFonts w:eastAsia="Calibri" w:cs="Arial"/>
          <w:color w:val="000000"/>
          <w:sz w:val="24"/>
          <w:szCs w:val="24"/>
          <w:lang w:val="en-US"/>
        </w:rPr>
        <w:t>weak</w:t>
      </w:r>
      <w:r>
        <w:rPr>
          <w:rFonts w:cs="Arial"/>
          <w:color w:val="000000"/>
          <w:sz w:val="24"/>
          <w:szCs w:val="24"/>
          <w:lang w:val="en-US"/>
        </w:rPr>
        <w:t>,”</w:t>
      </w:r>
      <w:r w:rsidRPr="00D419C1">
        <w:rPr>
          <w:rFonts w:cs="Arial"/>
          <w:color w:val="000000"/>
          <w:sz w:val="24"/>
          <w:szCs w:val="24"/>
          <w:lang w:val="en-US"/>
        </w:rPr>
        <w:t xml:space="preserve"> </w:t>
      </w:r>
      <w:r w:rsidRPr="00D419C1">
        <w:rPr>
          <w:rFonts w:eastAsia="Calibri" w:cs="Arial"/>
          <w:color w:val="000000"/>
          <w:sz w:val="24"/>
          <w:szCs w:val="24"/>
          <w:lang w:val="en-US"/>
        </w:rPr>
        <w:t>vicious</w:t>
      </w:r>
      <w:r w:rsidRPr="00D419C1">
        <w:rPr>
          <w:rFonts w:cs="Arial"/>
          <w:color w:val="000000"/>
          <w:sz w:val="24"/>
          <w:szCs w:val="24"/>
          <w:lang w:val="en-US"/>
        </w:rPr>
        <w:t xml:space="preserve">, </w:t>
      </w:r>
      <w:r w:rsidRPr="00D419C1">
        <w:rPr>
          <w:rFonts w:eastAsia="Calibri" w:cs="Arial"/>
          <w:color w:val="000000"/>
          <w:sz w:val="24"/>
          <w:szCs w:val="24"/>
          <w:lang w:val="en-US"/>
        </w:rPr>
        <w:t>corrupted</w:t>
      </w:r>
      <w:r w:rsidRPr="00D419C1">
        <w:rPr>
          <w:rFonts w:cs="Arial"/>
          <w:color w:val="000000"/>
          <w:sz w:val="24"/>
          <w:szCs w:val="24"/>
          <w:lang w:val="en-US"/>
        </w:rPr>
        <w:t xml:space="preserve">. </w:t>
      </w:r>
      <w:r w:rsidRPr="00D419C1">
        <w:rPr>
          <w:rFonts w:eastAsia="Calibri" w:cs="Arial"/>
          <w:color w:val="000000"/>
          <w:sz w:val="24"/>
          <w:szCs w:val="24"/>
          <w:lang w:val="en-US"/>
        </w:rPr>
        <w:t>But</w:t>
      </w:r>
      <w:r w:rsidRPr="00D419C1">
        <w:rPr>
          <w:rFonts w:cs="Arial"/>
          <w:color w:val="000000"/>
          <w:sz w:val="24"/>
          <w:szCs w:val="24"/>
          <w:lang w:val="en-US"/>
        </w:rPr>
        <w:t xml:space="preserve"> </w:t>
      </w:r>
      <w:r w:rsidRPr="00D419C1">
        <w:rPr>
          <w:rFonts w:eastAsia="Calibri" w:cs="Arial"/>
          <w:color w:val="000000"/>
          <w:sz w:val="24"/>
          <w:szCs w:val="24"/>
          <w:lang w:val="en-US"/>
        </w:rPr>
        <w:t>there</w:t>
      </w:r>
      <w:r w:rsidRPr="00D419C1">
        <w:rPr>
          <w:rFonts w:cs="Arial"/>
          <w:color w:val="000000"/>
          <w:sz w:val="24"/>
          <w:szCs w:val="24"/>
          <w:lang w:val="en-US"/>
        </w:rPr>
        <w:t xml:space="preserve"> </w:t>
      </w:r>
      <w:r w:rsidRPr="00D419C1">
        <w:rPr>
          <w:rFonts w:eastAsia="Calibri" w:cs="Arial"/>
          <w:color w:val="000000"/>
          <w:sz w:val="24"/>
          <w:szCs w:val="24"/>
          <w:lang w:val="en-US"/>
        </w:rPr>
        <w:t>was</w:t>
      </w:r>
      <w:r w:rsidRPr="00D419C1">
        <w:rPr>
          <w:rFonts w:cs="Arial"/>
          <w:color w:val="000000"/>
          <w:sz w:val="24"/>
          <w:szCs w:val="24"/>
          <w:lang w:val="en-US"/>
        </w:rPr>
        <w:t xml:space="preserve"> </w:t>
      </w:r>
      <w:r w:rsidRPr="00D419C1">
        <w:rPr>
          <w:rFonts w:eastAsia="Calibri" w:cs="Arial"/>
          <w:color w:val="000000"/>
          <w:sz w:val="24"/>
          <w:szCs w:val="24"/>
          <w:lang w:val="en-US"/>
        </w:rPr>
        <w:t>no</w:t>
      </w:r>
      <w:r w:rsidRPr="00D419C1">
        <w:rPr>
          <w:rFonts w:cs="Arial"/>
          <w:color w:val="000000"/>
          <w:sz w:val="24"/>
          <w:szCs w:val="24"/>
          <w:lang w:val="en-US"/>
        </w:rPr>
        <w:t xml:space="preserve"> </w:t>
      </w:r>
      <w:r w:rsidRPr="00D419C1">
        <w:rPr>
          <w:rFonts w:eastAsia="Calibri" w:cs="Arial"/>
          <w:color w:val="000000"/>
          <w:sz w:val="24"/>
          <w:szCs w:val="24"/>
          <w:lang w:val="en-US"/>
        </w:rPr>
        <w:t>such</w:t>
      </w:r>
      <w:r w:rsidRPr="00D419C1">
        <w:rPr>
          <w:rFonts w:cs="Arial"/>
          <w:color w:val="000000"/>
          <w:sz w:val="24"/>
          <w:szCs w:val="24"/>
          <w:lang w:val="en-US"/>
        </w:rPr>
        <w:t xml:space="preserve"> </w:t>
      </w:r>
      <w:r w:rsidRPr="00D419C1">
        <w:rPr>
          <w:rFonts w:eastAsia="Calibri" w:cs="Arial"/>
          <w:color w:val="000000"/>
          <w:sz w:val="24"/>
          <w:szCs w:val="24"/>
          <w:lang w:val="en-US"/>
        </w:rPr>
        <w:t>confidence</w:t>
      </w:r>
      <w:r w:rsidRPr="00D419C1">
        <w:rPr>
          <w:rFonts w:cs="Arial"/>
          <w:color w:val="000000"/>
          <w:sz w:val="24"/>
          <w:szCs w:val="24"/>
          <w:lang w:val="en-US"/>
        </w:rPr>
        <w:t xml:space="preserve"> </w:t>
      </w:r>
      <w:r w:rsidRPr="00D419C1">
        <w:rPr>
          <w:rFonts w:eastAsia="Calibri" w:cs="Arial"/>
          <w:color w:val="000000"/>
          <w:sz w:val="24"/>
          <w:szCs w:val="24"/>
          <w:lang w:val="en-US"/>
        </w:rPr>
        <w:t>about</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Pr>
          <w:rFonts w:cs="Arial"/>
          <w:color w:val="000000"/>
          <w:sz w:val="24"/>
          <w:szCs w:val="24"/>
          <w:lang w:val="en-US"/>
        </w:rPr>
        <w:t>‘</w:t>
      </w:r>
      <w:r w:rsidRPr="00D419C1">
        <w:rPr>
          <w:rFonts w:eastAsia="Calibri" w:cs="Arial"/>
          <w:color w:val="000000"/>
          <w:sz w:val="24"/>
          <w:szCs w:val="24"/>
          <w:lang w:val="en-US"/>
        </w:rPr>
        <w:t>upper</w:t>
      </w:r>
      <w:r w:rsidRPr="00D419C1">
        <w:rPr>
          <w:rFonts w:cs="Arial"/>
          <w:color w:val="000000"/>
          <w:sz w:val="24"/>
          <w:szCs w:val="24"/>
          <w:lang w:val="en-US"/>
        </w:rPr>
        <w:t xml:space="preserve"> </w:t>
      </w:r>
      <w:r w:rsidRPr="00D419C1">
        <w:rPr>
          <w:rFonts w:eastAsia="Calibri" w:cs="Arial"/>
          <w:color w:val="000000"/>
          <w:sz w:val="24"/>
          <w:szCs w:val="24"/>
          <w:lang w:val="en-US"/>
        </w:rPr>
        <w:t>limits</w:t>
      </w:r>
      <w:r>
        <w:rPr>
          <w:rFonts w:cs="Arial"/>
          <w:color w:val="000000"/>
          <w:sz w:val="24"/>
          <w:szCs w:val="24"/>
          <w:lang w:val="en-US"/>
        </w:rPr>
        <w:t>’</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our</w:t>
      </w:r>
      <w:r w:rsidRPr="00D419C1">
        <w:rPr>
          <w:rFonts w:cs="Arial"/>
          <w:color w:val="000000"/>
          <w:sz w:val="24"/>
          <w:szCs w:val="24"/>
          <w:lang w:val="en-US"/>
        </w:rPr>
        <w:t xml:space="preserve"> </w:t>
      </w:r>
      <w:r w:rsidRPr="00D419C1">
        <w:rPr>
          <w:rFonts w:eastAsia="Calibri" w:cs="Arial"/>
          <w:color w:val="000000"/>
          <w:sz w:val="24"/>
          <w:szCs w:val="24"/>
          <w:lang w:val="en-US"/>
        </w:rPr>
        <w:t>epistemic</w:t>
      </w:r>
      <w:r w:rsidRPr="00D419C1">
        <w:rPr>
          <w:rFonts w:cs="Arial"/>
          <w:color w:val="000000"/>
          <w:sz w:val="24"/>
          <w:szCs w:val="24"/>
          <w:lang w:val="en-US"/>
        </w:rPr>
        <w:t xml:space="preserve"> </w:t>
      </w:r>
      <w:r w:rsidRPr="00D419C1">
        <w:rPr>
          <w:rFonts w:eastAsia="Calibri" w:cs="Arial"/>
          <w:color w:val="000000"/>
          <w:sz w:val="24"/>
          <w:szCs w:val="24"/>
          <w:lang w:val="en-US"/>
        </w:rPr>
        <w:t>capacities</w:t>
      </w:r>
      <w:r w:rsidRPr="00D419C1">
        <w:rPr>
          <w:rFonts w:cs="Arial"/>
          <w:color w:val="000000"/>
          <w:sz w:val="24"/>
          <w:szCs w:val="24"/>
          <w:lang w:val="en-US"/>
        </w:rPr>
        <w:t xml:space="preserve"> </w:t>
      </w:r>
      <w:r w:rsidRPr="00D419C1">
        <w:rPr>
          <w:rFonts w:eastAsia="Calibri" w:cs="Arial"/>
          <w:color w:val="000000"/>
          <w:sz w:val="24"/>
          <w:szCs w:val="24"/>
          <w:lang w:val="en-US"/>
        </w:rPr>
        <w:t>in</w:t>
      </w:r>
      <w:r w:rsidRPr="00D419C1">
        <w:rPr>
          <w:rFonts w:cs="Arial"/>
          <w:color w:val="000000"/>
          <w:sz w:val="24"/>
          <w:szCs w:val="24"/>
          <w:lang w:val="en-US"/>
        </w:rPr>
        <w:t xml:space="preserve"> </w:t>
      </w:r>
      <w:r w:rsidRPr="00D419C1">
        <w:rPr>
          <w:rFonts w:eastAsia="Calibri" w:cs="Arial"/>
          <w:color w:val="000000"/>
          <w:sz w:val="24"/>
          <w:szCs w:val="24"/>
          <w:lang w:val="en-US"/>
        </w:rPr>
        <w:t>their</w:t>
      </w:r>
      <w:r w:rsidRPr="00D419C1">
        <w:rPr>
          <w:rFonts w:cs="Arial"/>
          <w:color w:val="000000"/>
          <w:sz w:val="24"/>
          <w:szCs w:val="24"/>
          <w:lang w:val="en-US"/>
        </w:rPr>
        <w:t xml:space="preserve"> </w:t>
      </w:r>
      <w:r w:rsidRPr="00D419C1">
        <w:rPr>
          <w:rFonts w:eastAsia="Calibri" w:cs="Arial"/>
          <w:color w:val="000000"/>
          <w:sz w:val="24"/>
          <w:szCs w:val="24"/>
          <w:lang w:val="en-US"/>
        </w:rPr>
        <w:t>fully</w:t>
      </w:r>
      <w:r w:rsidRPr="00D419C1">
        <w:rPr>
          <w:rFonts w:cs="Arial"/>
          <w:color w:val="000000"/>
          <w:sz w:val="24"/>
          <w:szCs w:val="24"/>
          <w:lang w:val="en-US"/>
        </w:rPr>
        <w:t xml:space="preserve"> </w:t>
      </w:r>
      <w:r w:rsidRPr="00D419C1">
        <w:rPr>
          <w:rFonts w:eastAsia="Calibri" w:cs="Arial"/>
          <w:color w:val="000000"/>
          <w:sz w:val="24"/>
          <w:szCs w:val="24"/>
          <w:lang w:val="en-US"/>
        </w:rPr>
        <w:t>developed</w:t>
      </w:r>
      <w:r w:rsidRPr="00D419C1">
        <w:rPr>
          <w:rFonts w:cs="Arial"/>
          <w:color w:val="000000"/>
          <w:sz w:val="24"/>
          <w:szCs w:val="24"/>
          <w:lang w:val="en-US"/>
        </w:rPr>
        <w:t xml:space="preserve"> </w:t>
      </w:r>
      <w:r w:rsidRPr="00D419C1">
        <w:rPr>
          <w:rFonts w:eastAsia="Calibri" w:cs="Arial"/>
          <w:color w:val="000000"/>
          <w:sz w:val="24"/>
          <w:szCs w:val="24"/>
          <w:lang w:val="en-US"/>
        </w:rPr>
        <w:t>state</w:t>
      </w:r>
      <w:r w:rsidRPr="00D419C1">
        <w:rPr>
          <w:rFonts w:cs="Arial"/>
          <w:color w:val="000000"/>
          <w:sz w:val="24"/>
          <w:szCs w:val="24"/>
          <w:lang w:val="en-US"/>
        </w:rPr>
        <w:t xml:space="preserve">, </w:t>
      </w:r>
      <w:r w:rsidRPr="00D419C1">
        <w:rPr>
          <w:rFonts w:eastAsia="Calibri" w:cs="Arial"/>
          <w:color w:val="000000"/>
          <w:sz w:val="24"/>
          <w:szCs w:val="24"/>
          <w:lang w:val="en-US"/>
        </w:rPr>
        <w:t>for</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simple</w:t>
      </w:r>
      <w:r w:rsidRPr="00D419C1">
        <w:rPr>
          <w:rFonts w:cs="Arial"/>
          <w:color w:val="000000"/>
          <w:sz w:val="24"/>
          <w:szCs w:val="24"/>
          <w:lang w:val="en-US"/>
        </w:rPr>
        <w:t xml:space="preserve"> </w:t>
      </w:r>
      <w:r w:rsidRPr="00D419C1">
        <w:rPr>
          <w:rFonts w:eastAsia="Calibri" w:cs="Arial"/>
          <w:color w:val="000000"/>
          <w:sz w:val="24"/>
          <w:szCs w:val="24"/>
          <w:lang w:val="en-US"/>
        </w:rPr>
        <w:t>reason</w:t>
      </w:r>
      <w:r w:rsidRPr="00D419C1">
        <w:rPr>
          <w:rFonts w:cs="Arial"/>
          <w:color w:val="000000"/>
          <w:sz w:val="24"/>
          <w:szCs w:val="24"/>
          <w:lang w:val="en-US"/>
        </w:rPr>
        <w:t xml:space="preserve"> </w:t>
      </w:r>
      <w:r w:rsidRPr="00D419C1">
        <w:rPr>
          <w:rFonts w:eastAsia="Calibri" w:cs="Arial"/>
          <w:color w:val="000000"/>
          <w:sz w:val="24"/>
          <w:szCs w:val="24"/>
          <w:lang w:val="en-US"/>
        </w:rPr>
        <w:t>that</w:t>
      </w:r>
      <w:r w:rsidRPr="00D419C1">
        <w:rPr>
          <w:rFonts w:cs="Arial"/>
          <w:color w:val="000000"/>
          <w:sz w:val="24"/>
          <w:szCs w:val="24"/>
          <w:lang w:val="en-US"/>
        </w:rPr>
        <w:t xml:space="preserve">, </w:t>
      </w:r>
      <w:r w:rsidRPr="00D419C1">
        <w:rPr>
          <w:rFonts w:eastAsia="Calibri" w:cs="Arial"/>
          <w:color w:val="000000"/>
          <w:sz w:val="24"/>
          <w:szCs w:val="24"/>
          <w:lang w:val="en-US"/>
        </w:rPr>
        <w:t>for</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entirely</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our</w:t>
      </w:r>
      <w:r w:rsidRPr="00D419C1">
        <w:rPr>
          <w:rFonts w:cs="Arial"/>
          <w:color w:val="000000"/>
          <w:sz w:val="24"/>
          <w:szCs w:val="24"/>
          <w:lang w:val="en-US"/>
        </w:rPr>
        <w:t xml:space="preserve"> </w:t>
      </w:r>
      <w:r w:rsidRPr="00D419C1">
        <w:rPr>
          <w:rFonts w:eastAsia="Calibri" w:cs="Arial"/>
          <w:color w:val="000000"/>
          <w:sz w:val="24"/>
          <w:szCs w:val="24"/>
          <w:lang w:val="en-US"/>
        </w:rPr>
        <w:t>postlapsarian</w:t>
      </w:r>
      <w:r w:rsidRPr="00D419C1">
        <w:rPr>
          <w:rFonts w:cs="Arial"/>
          <w:color w:val="000000"/>
          <w:sz w:val="24"/>
          <w:szCs w:val="24"/>
          <w:lang w:val="en-US"/>
        </w:rPr>
        <w:t xml:space="preserve"> </w:t>
      </w:r>
      <w:r w:rsidRPr="00D419C1">
        <w:rPr>
          <w:rFonts w:eastAsia="Calibri" w:cs="Arial"/>
          <w:color w:val="000000"/>
          <w:sz w:val="24"/>
          <w:szCs w:val="24"/>
          <w:lang w:val="en-US"/>
        </w:rPr>
        <w:t>existence</w:t>
      </w:r>
      <w:r w:rsidRPr="00D419C1">
        <w:rPr>
          <w:rFonts w:cs="Arial"/>
          <w:color w:val="000000"/>
          <w:sz w:val="24"/>
          <w:szCs w:val="24"/>
          <w:lang w:val="en-US"/>
        </w:rPr>
        <w:t xml:space="preserve">, </w:t>
      </w:r>
      <w:r w:rsidRPr="00D419C1">
        <w:rPr>
          <w:rFonts w:eastAsia="Calibri" w:cs="Arial"/>
          <w:color w:val="000000"/>
          <w:sz w:val="24"/>
          <w:szCs w:val="24"/>
          <w:lang w:val="en-US"/>
        </w:rPr>
        <w:t>they</w:t>
      </w:r>
      <w:r w:rsidRPr="00D419C1">
        <w:rPr>
          <w:rFonts w:cs="Arial"/>
          <w:color w:val="000000"/>
          <w:sz w:val="24"/>
          <w:szCs w:val="24"/>
          <w:lang w:val="en-US"/>
        </w:rPr>
        <w:t xml:space="preserve"> </w:t>
      </w:r>
      <w:r w:rsidRPr="00D419C1">
        <w:rPr>
          <w:rFonts w:eastAsia="Calibri" w:cs="Arial"/>
          <w:color w:val="000000"/>
          <w:sz w:val="24"/>
          <w:szCs w:val="24"/>
          <w:lang w:val="en-US"/>
        </w:rPr>
        <w:t>were</w:t>
      </w:r>
      <w:r w:rsidRPr="00D419C1">
        <w:rPr>
          <w:rFonts w:cs="Arial"/>
          <w:color w:val="000000"/>
          <w:sz w:val="24"/>
          <w:szCs w:val="24"/>
          <w:lang w:val="en-US"/>
        </w:rPr>
        <w:t xml:space="preserve"> </w:t>
      </w:r>
      <w:r w:rsidRPr="00D419C1">
        <w:rPr>
          <w:rFonts w:eastAsia="Calibri" w:cs="Arial"/>
          <w:color w:val="000000"/>
          <w:sz w:val="24"/>
          <w:szCs w:val="24"/>
          <w:lang w:val="en-US"/>
        </w:rPr>
        <w:t>corrupted</w:t>
      </w:r>
      <w:r w:rsidRPr="00D419C1">
        <w:rPr>
          <w:rFonts w:cs="Arial"/>
          <w:color w:val="000000"/>
          <w:sz w:val="24"/>
          <w:szCs w:val="24"/>
          <w:lang w:val="en-US"/>
        </w:rPr>
        <w:t xml:space="preserve"> </w:t>
      </w:r>
      <w:r w:rsidRPr="00D419C1">
        <w:rPr>
          <w:rFonts w:eastAsia="Calibri" w:cs="Arial"/>
          <w:color w:val="000000"/>
          <w:sz w:val="24"/>
          <w:szCs w:val="24"/>
          <w:lang w:val="en-US"/>
        </w:rPr>
        <w:t>by</w:t>
      </w:r>
      <w:r w:rsidRPr="00D419C1">
        <w:rPr>
          <w:rFonts w:cs="Arial"/>
          <w:color w:val="000000"/>
          <w:sz w:val="24"/>
          <w:szCs w:val="24"/>
          <w:lang w:val="en-US"/>
        </w:rPr>
        <w:t xml:space="preserve"> </w:t>
      </w:r>
      <w:r w:rsidRPr="00D419C1">
        <w:rPr>
          <w:rFonts w:eastAsia="Calibri" w:cs="Arial"/>
          <w:color w:val="000000"/>
          <w:sz w:val="24"/>
          <w:szCs w:val="24"/>
          <w:lang w:val="en-US"/>
        </w:rPr>
        <w:t>our</w:t>
      </w:r>
      <w:r w:rsidRPr="00D419C1">
        <w:rPr>
          <w:rFonts w:cs="Arial"/>
          <w:color w:val="000000"/>
          <w:sz w:val="24"/>
          <w:szCs w:val="24"/>
          <w:lang w:val="en-US"/>
        </w:rPr>
        <w:t xml:space="preserve"> </w:t>
      </w:r>
      <w:r w:rsidRPr="00D419C1">
        <w:rPr>
          <w:rFonts w:eastAsia="Calibri" w:cs="Arial"/>
          <w:color w:val="000000"/>
          <w:sz w:val="24"/>
          <w:szCs w:val="24"/>
          <w:lang w:val="en-US"/>
        </w:rPr>
        <w:t>inherited</w:t>
      </w:r>
      <w:r w:rsidRPr="00D419C1">
        <w:rPr>
          <w:rFonts w:cs="Arial"/>
          <w:color w:val="000000"/>
          <w:sz w:val="24"/>
          <w:szCs w:val="24"/>
          <w:lang w:val="en-US"/>
        </w:rPr>
        <w:t xml:space="preserve"> </w:t>
      </w:r>
      <w:r w:rsidRPr="00D419C1">
        <w:rPr>
          <w:rFonts w:eastAsia="Calibri" w:cs="Arial"/>
          <w:color w:val="000000"/>
          <w:sz w:val="24"/>
          <w:szCs w:val="24"/>
          <w:lang w:val="en-US"/>
        </w:rPr>
        <w:t>original</w:t>
      </w:r>
      <w:r w:rsidRPr="00D419C1">
        <w:rPr>
          <w:rFonts w:cs="Arial"/>
          <w:color w:val="000000"/>
          <w:sz w:val="24"/>
          <w:szCs w:val="24"/>
          <w:lang w:val="en-US"/>
        </w:rPr>
        <w:t xml:space="preserve"> </w:t>
      </w:r>
      <w:r w:rsidRPr="00D419C1">
        <w:rPr>
          <w:rFonts w:eastAsia="Calibri" w:cs="Arial"/>
          <w:color w:val="000000"/>
          <w:sz w:val="24"/>
          <w:szCs w:val="24"/>
          <w:lang w:val="en-US"/>
        </w:rPr>
        <w:t>sin</w:t>
      </w:r>
      <w:r w:rsidRPr="00D419C1">
        <w:rPr>
          <w:rFonts w:cs="Arial"/>
          <w:color w:val="000000"/>
          <w:sz w:val="24"/>
          <w:szCs w:val="24"/>
          <w:lang w:val="en-US"/>
        </w:rPr>
        <w:t xml:space="preserve"> </w:t>
      </w:r>
      <w:r w:rsidRPr="00D419C1">
        <w:rPr>
          <w:rFonts w:eastAsia="Calibri" w:cs="Arial"/>
          <w:color w:val="000000"/>
          <w:sz w:val="24"/>
          <w:szCs w:val="24"/>
          <w:lang w:val="en-US"/>
        </w:rPr>
        <w:t>and</w:t>
      </w:r>
      <w:r w:rsidRPr="00D419C1">
        <w:rPr>
          <w:rFonts w:cs="Arial"/>
          <w:color w:val="000000"/>
          <w:sz w:val="24"/>
          <w:szCs w:val="24"/>
          <w:lang w:val="en-US"/>
        </w:rPr>
        <w:t xml:space="preserve"> </w:t>
      </w:r>
      <w:r w:rsidRPr="00D419C1">
        <w:rPr>
          <w:rFonts w:eastAsia="Calibri" w:cs="Arial"/>
          <w:color w:val="000000"/>
          <w:sz w:val="24"/>
          <w:szCs w:val="24"/>
          <w:lang w:val="en-US"/>
        </w:rPr>
        <w:t>then</w:t>
      </w:r>
      <w:r w:rsidRPr="00D419C1">
        <w:rPr>
          <w:rFonts w:cs="Arial"/>
          <w:color w:val="000000"/>
          <w:sz w:val="24"/>
          <w:szCs w:val="24"/>
          <w:lang w:val="en-US"/>
        </w:rPr>
        <w:t xml:space="preserve"> </w:t>
      </w:r>
      <w:r w:rsidRPr="00D419C1">
        <w:rPr>
          <w:rFonts w:eastAsia="Calibri" w:cs="Arial"/>
          <w:color w:val="000000"/>
          <w:sz w:val="24"/>
          <w:szCs w:val="24"/>
          <w:lang w:val="en-US"/>
        </w:rPr>
        <w:t>by</w:t>
      </w:r>
      <w:r w:rsidRPr="00D419C1">
        <w:rPr>
          <w:rFonts w:cs="Arial"/>
          <w:color w:val="000000"/>
          <w:sz w:val="24"/>
          <w:szCs w:val="24"/>
          <w:lang w:val="en-US"/>
        </w:rPr>
        <w:t xml:space="preserve"> </w:t>
      </w:r>
      <w:r w:rsidRPr="00D419C1">
        <w:rPr>
          <w:rFonts w:eastAsia="Calibri" w:cs="Arial"/>
          <w:color w:val="000000"/>
          <w:sz w:val="24"/>
          <w:szCs w:val="24"/>
          <w:lang w:val="en-US"/>
        </w:rPr>
        <w:t>failures</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self</w:t>
      </w:r>
      <w:r w:rsidRPr="00D419C1">
        <w:rPr>
          <w:rFonts w:cs="Arial"/>
          <w:color w:val="000000"/>
          <w:sz w:val="24"/>
          <w:szCs w:val="24"/>
          <w:lang w:val="en-US"/>
        </w:rPr>
        <w:t>-</w:t>
      </w:r>
      <w:r w:rsidRPr="00D419C1">
        <w:rPr>
          <w:rFonts w:eastAsia="Calibri" w:cs="Arial"/>
          <w:color w:val="000000"/>
          <w:sz w:val="24"/>
          <w:szCs w:val="24"/>
          <w:lang w:val="en-US"/>
        </w:rPr>
        <w:t>discipline</w:t>
      </w:r>
      <w:r w:rsidRPr="00D419C1">
        <w:rPr>
          <w:rFonts w:cs="Arial"/>
          <w:color w:val="000000"/>
          <w:sz w:val="24"/>
          <w:szCs w:val="24"/>
          <w:lang w:val="en-US"/>
        </w:rPr>
        <w:t xml:space="preserve"> </w:t>
      </w:r>
      <w:r w:rsidRPr="00D419C1">
        <w:rPr>
          <w:rFonts w:eastAsia="Calibri" w:cs="Arial"/>
          <w:color w:val="000000"/>
          <w:sz w:val="24"/>
          <w:szCs w:val="24"/>
          <w:lang w:val="en-US"/>
        </w:rPr>
        <w:t>and</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failings</w:t>
      </w:r>
      <w:r w:rsidRPr="00D419C1">
        <w:rPr>
          <w:rFonts w:cs="Arial"/>
          <w:color w:val="000000"/>
          <w:sz w:val="24"/>
          <w:szCs w:val="24"/>
          <w:lang w:val="en-US"/>
        </w:rPr>
        <w:t xml:space="preserve"> </w:t>
      </w:r>
      <w:r w:rsidRPr="00D419C1">
        <w:rPr>
          <w:rFonts w:eastAsia="Calibri" w:cs="Arial"/>
          <w:color w:val="000000"/>
          <w:sz w:val="24"/>
          <w:szCs w:val="24"/>
          <w:lang w:val="en-US"/>
        </w:rPr>
        <w:t>inherited</w:t>
      </w:r>
      <w:r w:rsidRPr="00D419C1">
        <w:rPr>
          <w:rFonts w:cs="Arial"/>
          <w:color w:val="000000"/>
          <w:sz w:val="24"/>
          <w:szCs w:val="24"/>
          <w:lang w:val="en-US"/>
        </w:rPr>
        <w:t xml:space="preserve"> </w:t>
      </w:r>
      <w:r w:rsidRPr="00D419C1">
        <w:rPr>
          <w:rFonts w:eastAsia="Calibri" w:cs="Arial"/>
          <w:color w:val="000000"/>
          <w:sz w:val="24"/>
          <w:szCs w:val="24"/>
          <w:lang w:val="en-US"/>
        </w:rPr>
        <w:t>from</w:t>
      </w:r>
      <w:r w:rsidRPr="00D419C1">
        <w:rPr>
          <w:rFonts w:cs="Arial"/>
          <w:color w:val="000000"/>
          <w:sz w:val="24"/>
          <w:szCs w:val="24"/>
          <w:lang w:val="en-US"/>
        </w:rPr>
        <w:t xml:space="preserve"> </w:t>
      </w:r>
      <w:r w:rsidRPr="00D419C1">
        <w:rPr>
          <w:rFonts w:eastAsia="Calibri" w:cs="Arial"/>
          <w:color w:val="000000"/>
          <w:sz w:val="24"/>
          <w:szCs w:val="24"/>
          <w:lang w:val="en-US"/>
        </w:rPr>
        <w:t>our</w:t>
      </w:r>
      <w:r w:rsidRPr="00D419C1">
        <w:rPr>
          <w:rFonts w:cs="Arial"/>
          <w:color w:val="000000"/>
          <w:sz w:val="24"/>
          <w:szCs w:val="24"/>
          <w:lang w:val="en-US"/>
        </w:rPr>
        <w:t xml:space="preserve"> </w:t>
      </w:r>
      <w:r w:rsidRPr="00D419C1">
        <w:rPr>
          <w:rFonts w:eastAsia="Calibri" w:cs="Arial"/>
          <w:color w:val="000000"/>
          <w:sz w:val="24"/>
          <w:szCs w:val="24"/>
          <w:lang w:val="en-US"/>
        </w:rPr>
        <w:t>social</w:t>
      </w:r>
      <w:r w:rsidRPr="00D419C1">
        <w:rPr>
          <w:rFonts w:cs="Arial"/>
          <w:color w:val="000000"/>
          <w:sz w:val="24"/>
          <w:szCs w:val="24"/>
          <w:lang w:val="en-US"/>
        </w:rPr>
        <w:t xml:space="preserve"> </w:t>
      </w:r>
      <w:r w:rsidRPr="00D419C1">
        <w:rPr>
          <w:rFonts w:eastAsia="Calibri" w:cs="Arial"/>
          <w:color w:val="000000"/>
          <w:sz w:val="24"/>
          <w:szCs w:val="24"/>
          <w:lang w:val="en-US"/>
        </w:rPr>
        <w:t>systems</w:t>
      </w:r>
      <w:r w:rsidRPr="00D419C1">
        <w:rPr>
          <w:rFonts w:cs="Arial"/>
          <w:color w:val="000000"/>
          <w:sz w:val="24"/>
          <w:szCs w:val="24"/>
          <w:lang w:val="en-US"/>
        </w:rPr>
        <w:t xml:space="preserve">. </w:t>
      </w:r>
    </w:p>
    <w:p w14:paraId="2C442630" w14:textId="77777777" w:rsidR="00AF6837" w:rsidRPr="00D419C1" w:rsidRDefault="00AF6837" w:rsidP="00AF6837">
      <w:pPr>
        <w:pStyle w:val="NoSpacing"/>
        <w:ind w:firstLine="720"/>
        <w:rPr>
          <w:rFonts w:cs="Arial"/>
          <w:color w:val="000000"/>
          <w:sz w:val="24"/>
          <w:szCs w:val="24"/>
          <w:lang w:val="en-US"/>
        </w:rPr>
      </w:pPr>
      <w:r w:rsidRPr="00D419C1">
        <w:rPr>
          <w:rFonts w:eastAsia="Calibri" w:cs="Arial"/>
          <w:color w:val="000000"/>
          <w:sz w:val="24"/>
          <w:szCs w:val="24"/>
          <w:lang w:val="en-US"/>
        </w:rPr>
        <w:t>This</w:t>
      </w:r>
      <w:r w:rsidRPr="00D419C1">
        <w:rPr>
          <w:rFonts w:cs="Arial"/>
          <w:color w:val="000000"/>
          <w:sz w:val="24"/>
          <w:szCs w:val="24"/>
          <w:lang w:val="en-US"/>
        </w:rPr>
        <w:t xml:space="preserve"> </w:t>
      </w:r>
      <w:r w:rsidRPr="00D419C1">
        <w:rPr>
          <w:rFonts w:eastAsia="Calibri" w:cs="Arial"/>
          <w:color w:val="000000"/>
          <w:sz w:val="24"/>
          <w:szCs w:val="24"/>
          <w:lang w:val="en-US"/>
        </w:rPr>
        <w:t>uncertainty</w:t>
      </w:r>
      <w:r w:rsidRPr="00D419C1">
        <w:rPr>
          <w:rFonts w:cs="Arial"/>
          <w:color w:val="000000"/>
          <w:sz w:val="24"/>
          <w:szCs w:val="24"/>
          <w:lang w:val="en-US"/>
        </w:rPr>
        <w:t xml:space="preserve"> </w:t>
      </w:r>
      <w:r w:rsidRPr="00D419C1">
        <w:rPr>
          <w:rFonts w:eastAsia="Calibri" w:cs="Arial"/>
          <w:color w:val="000000"/>
          <w:sz w:val="24"/>
          <w:szCs w:val="24"/>
          <w:lang w:val="en-US"/>
        </w:rPr>
        <w:t>about</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scope</w:t>
      </w:r>
      <w:r w:rsidRPr="00D419C1">
        <w:rPr>
          <w:rFonts w:cs="Arial"/>
          <w:color w:val="000000"/>
          <w:sz w:val="24"/>
          <w:szCs w:val="24"/>
          <w:lang w:val="en-US"/>
        </w:rPr>
        <w:t xml:space="preserve"> </w:t>
      </w:r>
      <w:r w:rsidRPr="00D419C1">
        <w:rPr>
          <w:rFonts w:eastAsia="Calibri" w:cs="Arial"/>
          <w:color w:val="000000"/>
          <w:sz w:val="24"/>
          <w:szCs w:val="24"/>
          <w:lang w:val="en-US"/>
        </w:rPr>
        <w:t>and</w:t>
      </w:r>
      <w:r w:rsidRPr="00D419C1">
        <w:rPr>
          <w:rFonts w:cs="Arial"/>
          <w:color w:val="000000"/>
          <w:sz w:val="24"/>
          <w:szCs w:val="24"/>
          <w:lang w:val="en-US"/>
        </w:rPr>
        <w:t xml:space="preserve"> </w:t>
      </w:r>
      <w:r w:rsidRPr="00D419C1">
        <w:rPr>
          <w:rFonts w:eastAsia="Calibri" w:cs="Arial"/>
          <w:color w:val="000000"/>
          <w:sz w:val="24"/>
          <w:szCs w:val="24"/>
          <w:lang w:val="en-US"/>
        </w:rPr>
        <w:t>strength</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our</w:t>
      </w:r>
      <w:r w:rsidRPr="00D419C1">
        <w:rPr>
          <w:rFonts w:cs="Arial"/>
          <w:color w:val="000000"/>
          <w:sz w:val="24"/>
          <w:szCs w:val="24"/>
          <w:lang w:val="en-US"/>
        </w:rPr>
        <w:t xml:space="preserve"> </w:t>
      </w:r>
      <w:r w:rsidRPr="00D419C1">
        <w:rPr>
          <w:rFonts w:eastAsia="Calibri" w:cs="Arial"/>
          <w:color w:val="000000"/>
          <w:sz w:val="24"/>
          <w:szCs w:val="24"/>
          <w:lang w:val="en-US"/>
        </w:rPr>
        <w:t>epistemic</w:t>
      </w:r>
      <w:r w:rsidRPr="00D419C1">
        <w:rPr>
          <w:rFonts w:cs="Arial"/>
          <w:color w:val="000000"/>
          <w:sz w:val="24"/>
          <w:szCs w:val="24"/>
          <w:lang w:val="en-US"/>
        </w:rPr>
        <w:t xml:space="preserve"> </w:t>
      </w:r>
      <w:r w:rsidRPr="00D419C1">
        <w:rPr>
          <w:rFonts w:eastAsia="Calibri" w:cs="Arial"/>
          <w:color w:val="000000"/>
          <w:sz w:val="24"/>
          <w:szCs w:val="24"/>
          <w:lang w:val="en-US"/>
        </w:rPr>
        <w:t>capacities</w:t>
      </w:r>
      <w:r w:rsidRPr="00D419C1">
        <w:rPr>
          <w:rFonts w:cs="Arial"/>
          <w:color w:val="000000"/>
          <w:sz w:val="24"/>
          <w:szCs w:val="24"/>
          <w:lang w:val="en-US"/>
        </w:rPr>
        <w:t xml:space="preserve"> </w:t>
      </w:r>
      <w:r w:rsidRPr="00D419C1">
        <w:rPr>
          <w:rFonts w:eastAsia="Calibri" w:cs="Arial"/>
          <w:color w:val="000000"/>
          <w:sz w:val="24"/>
          <w:szCs w:val="24"/>
          <w:lang w:val="en-US"/>
        </w:rPr>
        <w:t>had</w:t>
      </w:r>
      <w:r w:rsidRPr="00D419C1">
        <w:rPr>
          <w:rFonts w:cs="Arial"/>
          <w:color w:val="000000"/>
          <w:sz w:val="24"/>
          <w:szCs w:val="24"/>
          <w:lang w:val="en-US"/>
        </w:rPr>
        <w:t xml:space="preserve"> </w:t>
      </w:r>
      <w:r w:rsidRPr="00D419C1">
        <w:rPr>
          <w:rFonts w:eastAsia="Calibri" w:cs="Arial"/>
          <w:color w:val="000000"/>
          <w:sz w:val="24"/>
          <w:szCs w:val="24"/>
          <w:lang w:val="en-US"/>
        </w:rPr>
        <w:t>an</w:t>
      </w:r>
      <w:r w:rsidRPr="00D419C1">
        <w:rPr>
          <w:rFonts w:cs="Arial"/>
          <w:color w:val="000000"/>
          <w:sz w:val="24"/>
          <w:szCs w:val="24"/>
          <w:lang w:val="en-US"/>
        </w:rPr>
        <w:t xml:space="preserve"> </w:t>
      </w:r>
      <w:r w:rsidRPr="00D419C1">
        <w:rPr>
          <w:rFonts w:eastAsia="Calibri" w:cs="Arial"/>
          <w:color w:val="000000"/>
          <w:sz w:val="24"/>
          <w:szCs w:val="24"/>
          <w:lang w:val="en-US"/>
        </w:rPr>
        <w:t>important</w:t>
      </w:r>
      <w:r w:rsidRPr="00D419C1">
        <w:rPr>
          <w:rFonts w:cs="Arial"/>
          <w:color w:val="000000"/>
          <w:sz w:val="24"/>
          <w:szCs w:val="24"/>
          <w:lang w:val="en-US"/>
        </w:rPr>
        <w:t xml:space="preserve"> </w:t>
      </w:r>
      <w:r w:rsidRPr="00D419C1">
        <w:rPr>
          <w:rFonts w:eastAsia="Calibri" w:cs="Arial"/>
          <w:color w:val="000000"/>
          <w:sz w:val="24"/>
          <w:szCs w:val="24"/>
          <w:lang w:val="en-US"/>
        </w:rPr>
        <w:t>consequence</w:t>
      </w:r>
      <w:r w:rsidRPr="00D419C1">
        <w:rPr>
          <w:rFonts w:cs="Arial"/>
          <w:color w:val="000000"/>
          <w:sz w:val="24"/>
          <w:szCs w:val="24"/>
          <w:lang w:val="en-US"/>
        </w:rPr>
        <w:t xml:space="preserve"> </w:t>
      </w:r>
      <w:r w:rsidRPr="00D419C1">
        <w:rPr>
          <w:rFonts w:eastAsia="Calibri" w:cs="Arial"/>
          <w:color w:val="000000"/>
          <w:sz w:val="24"/>
          <w:szCs w:val="24"/>
          <w:lang w:val="en-US"/>
        </w:rPr>
        <w:t>for</w:t>
      </w:r>
      <w:r w:rsidRPr="00D419C1">
        <w:rPr>
          <w:rFonts w:cs="Arial"/>
          <w:color w:val="000000"/>
          <w:sz w:val="24"/>
          <w:szCs w:val="24"/>
          <w:lang w:val="en-US"/>
        </w:rPr>
        <w:t xml:space="preserve"> </w:t>
      </w:r>
      <w:r w:rsidRPr="00D419C1">
        <w:rPr>
          <w:rFonts w:eastAsia="Calibri" w:cs="Arial"/>
          <w:color w:val="000000"/>
          <w:sz w:val="24"/>
          <w:szCs w:val="24"/>
          <w:lang w:val="en-US"/>
        </w:rPr>
        <w:t>early</w:t>
      </w:r>
      <w:r w:rsidRPr="00D419C1">
        <w:rPr>
          <w:rFonts w:cs="Arial"/>
          <w:color w:val="000000"/>
          <w:sz w:val="24"/>
          <w:szCs w:val="24"/>
          <w:lang w:val="en-US"/>
        </w:rPr>
        <w:t xml:space="preserve"> </w:t>
      </w:r>
      <w:r w:rsidRPr="00D419C1">
        <w:rPr>
          <w:rFonts w:eastAsia="Calibri" w:cs="Arial"/>
          <w:color w:val="000000"/>
          <w:sz w:val="24"/>
          <w:szCs w:val="24"/>
          <w:lang w:val="en-US"/>
        </w:rPr>
        <w:t>modern</w:t>
      </w:r>
      <w:r w:rsidRPr="00D419C1">
        <w:rPr>
          <w:rFonts w:cs="Arial"/>
          <w:color w:val="000000"/>
          <w:sz w:val="24"/>
          <w:szCs w:val="24"/>
          <w:lang w:val="en-US"/>
        </w:rPr>
        <w:t xml:space="preserve"> </w:t>
      </w:r>
      <w:r w:rsidRPr="00D419C1">
        <w:rPr>
          <w:rFonts w:eastAsia="Calibri" w:cs="Arial"/>
          <w:color w:val="000000"/>
          <w:sz w:val="24"/>
          <w:szCs w:val="24"/>
          <w:lang w:val="en-US"/>
        </w:rPr>
        <w:t>English</w:t>
      </w:r>
      <w:r w:rsidRPr="00D419C1">
        <w:rPr>
          <w:rFonts w:cs="Arial"/>
          <w:color w:val="000000"/>
          <w:sz w:val="24"/>
          <w:szCs w:val="24"/>
          <w:lang w:val="en-US"/>
        </w:rPr>
        <w:t xml:space="preserve"> </w:t>
      </w:r>
      <w:r w:rsidRPr="00D419C1">
        <w:rPr>
          <w:rFonts w:eastAsia="Calibri" w:cs="Arial"/>
          <w:color w:val="000000"/>
          <w:sz w:val="24"/>
          <w:szCs w:val="24"/>
          <w:lang w:val="en-US"/>
        </w:rPr>
        <w:t>vice</w:t>
      </w:r>
      <w:r w:rsidRPr="00D419C1">
        <w:rPr>
          <w:rFonts w:cs="Arial"/>
          <w:color w:val="000000"/>
          <w:sz w:val="24"/>
          <w:szCs w:val="24"/>
          <w:lang w:val="en-US"/>
        </w:rPr>
        <w:t xml:space="preserve"> </w:t>
      </w:r>
      <w:r w:rsidRPr="00D419C1">
        <w:rPr>
          <w:rFonts w:eastAsia="Calibri" w:cs="Arial"/>
          <w:color w:val="000000"/>
          <w:sz w:val="24"/>
          <w:szCs w:val="24"/>
          <w:lang w:val="en-US"/>
        </w:rPr>
        <w:t>epistemology</w:t>
      </w:r>
      <w:r w:rsidRPr="00D419C1">
        <w:rPr>
          <w:rFonts w:cs="Arial"/>
          <w:color w:val="000000"/>
          <w:sz w:val="24"/>
          <w:szCs w:val="24"/>
          <w:lang w:val="en-US"/>
        </w:rPr>
        <w:t xml:space="preserve">. </w:t>
      </w:r>
      <w:r w:rsidRPr="00D419C1">
        <w:rPr>
          <w:rFonts w:eastAsia="Calibri" w:cs="Arial"/>
          <w:color w:val="000000"/>
          <w:sz w:val="24"/>
          <w:szCs w:val="24"/>
          <w:lang w:val="en-US"/>
        </w:rPr>
        <w:t>This</w:t>
      </w:r>
      <w:r w:rsidRPr="00D419C1">
        <w:rPr>
          <w:rFonts w:cs="Arial"/>
          <w:color w:val="000000"/>
          <w:sz w:val="24"/>
          <w:szCs w:val="24"/>
          <w:lang w:val="en-US"/>
        </w:rPr>
        <w:t xml:space="preserve"> </w:t>
      </w:r>
      <w:r w:rsidRPr="00D419C1">
        <w:rPr>
          <w:rFonts w:eastAsia="Calibri" w:cs="Arial"/>
          <w:color w:val="000000"/>
          <w:sz w:val="24"/>
          <w:szCs w:val="24"/>
          <w:lang w:val="en-US"/>
        </w:rPr>
        <w:t>vision</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human</w:t>
      </w:r>
      <w:r w:rsidRPr="00D419C1">
        <w:rPr>
          <w:rFonts w:cs="Arial"/>
          <w:color w:val="000000"/>
          <w:sz w:val="24"/>
          <w:szCs w:val="24"/>
          <w:lang w:val="en-US"/>
        </w:rPr>
        <w:t xml:space="preserve"> </w:t>
      </w:r>
      <w:r w:rsidRPr="00D419C1">
        <w:rPr>
          <w:rFonts w:eastAsia="Calibri" w:cs="Arial"/>
          <w:color w:val="000000"/>
          <w:sz w:val="24"/>
          <w:szCs w:val="24"/>
          <w:lang w:val="en-US"/>
        </w:rPr>
        <w:t>nature</w:t>
      </w:r>
      <w:r w:rsidRPr="00D419C1">
        <w:rPr>
          <w:rFonts w:cs="Arial"/>
          <w:color w:val="000000"/>
          <w:sz w:val="24"/>
          <w:szCs w:val="24"/>
          <w:lang w:val="en-US"/>
        </w:rPr>
        <w:t xml:space="preserve"> </w:t>
      </w:r>
      <w:r w:rsidRPr="00D419C1">
        <w:rPr>
          <w:rFonts w:eastAsia="Calibri" w:cs="Arial"/>
          <w:color w:val="000000"/>
          <w:sz w:val="24"/>
          <w:szCs w:val="24"/>
          <w:lang w:val="en-US"/>
        </w:rPr>
        <w:t>could</w:t>
      </w:r>
      <w:r w:rsidRPr="00D419C1">
        <w:rPr>
          <w:rFonts w:cs="Arial"/>
          <w:color w:val="000000"/>
          <w:sz w:val="24"/>
          <w:szCs w:val="24"/>
          <w:lang w:val="en-US"/>
        </w:rPr>
        <w:t xml:space="preserve"> </w:t>
      </w:r>
      <w:r w:rsidRPr="00D419C1">
        <w:rPr>
          <w:rFonts w:eastAsia="Calibri" w:cs="Arial"/>
          <w:color w:val="000000"/>
          <w:sz w:val="24"/>
          <w:szCs w:val="24"/>
          <w:lang w:val="en-US"/>
        </w:rPr>
        <w:t>lend</w:t>
      </w:r>
      <w:r w:rsidRPr="00D419C1">
        <w:rPr>
          <w:rFonts w:cs="Arial"/>
          <w:color w:val="000000"/>
          <w:sz w:val="24"/>
          <w:szCs w:val="24"/>
          <w:lang w:val="en-US"/>
        </w:rPr>
        <w:t xml:space="preserve"> </w:t>
      </w:r>
      <w:r w:rsidRPr="00D419C1">
        <w:rPr>
          <w:rFonts w:eastAsia="Calibri" w:cs="Arial"/>
          <w:color w:val="000000"/>
          <w:sz w:val="24"/>
          <w:szCs w:val="24"/>
          <w:lang w:val="en-US"/>
        </w:rPr>
        <w:t>identity</w:t>
      </w:r>
      <w:r w:rsidRPr="00D419C1">
        <w:rPr>
          <w:rFonts w:cs="Arial"/>
          <w:color w:val="000000"/>
          <w:sz w:val="24"/>
          <w:szCs w:val="24"/>
          <w:lang w:val="en-US"/>
        </w:rPr>
        <w:t xml:space="preserve"> </w:t>
      </w:r>
      <w:r w:rsidRPr="00D419C1">
        <w:rPr>
          <w:rFonts w:eastAsia="Calibri" w:cs="Arial"/>
          <w:color w:val="000000"/>
          <w:sz w:val="24"/>
          <w:szCs w:val="24"/>
          <w:lang w:val="en-US"/>
        </w:rPr>
        <w:t>and</w:t>
      </w:r>
      <w:r w:rsidRPr="00D419C1">
        <w:rPr>
          <w:rFonts w:cs="Arial"/>
          <w:color w:val="000000"/>
          <w:sz w:val="24"/>
          <w:szCs w:val="24"/>
          <w:lang w:val="en-US"/>
        </w:rPr>
        <w:t xml:space="preserve"> </w:t>
      </w:r>
      <w:r w:rsidRPr="00D419C1">
        <w:rPr>
          <w:rFonts w:eastAsia="Calibri" w:cs="Arial"/>
          <w:color w:val="000000"/>
          <w:sz w:val="24"/>
          <w:szCs w:val="24"/>
          <w:lang w:val="en-US"/>
        </w:rPr>
        <w:t>intelligibility</w:t>
      </w:r>
      <w:r w:rsidRPr="00D419C1">
        <w:rPr>
          <w:rFonts w:cs="Arial"/>
          <w:color w:val="000000"/>
          <w:sz w:val="24"/>
          <w:szCs w:val="24"/>
          <w:lang w:val="en-US"/>
        </w:rPr>
        <w:t xml:space="preserve"> </w:t>
      </w:r>
      <w:r w:rsidRPr="00D419C1">
        <w:rPr>
          <w:rFonts w:eastAsia="Calibri" w:cs="Arial"/>
          <w:color w:val="000000"/>
          <w:sz w:val="24"/>
          <w:szCs w:val="24"/>
          <w:lang w:val="en-US"/>
        </w:rPr>
        <w:t>to</w:t>
      </w:r>
      <w:r w:rsidRPr="00D419C1">
        <w:rPr>
          <w:rFonts w:cs="Arial"/>
          <w:color w:val="000000"/>
          <w:sz w:val="24"/>
          <w:szCs w:val="24"/>
          <w:lang w:val="en-US"/>
        </w:rPr>
        <w:t xml:space="preserve"> </w:t>
      </w:r>
      <w:r w:rsidRPr="00D419C1">
        <w:rPr>
          <w:rFonts w:eastAsia="Calibri" w:cs="Arial"/>
          <w:color w:val="000000"/>
          <w:sz w:val="24"/>
          <w:szCs w:val="24"/>
          <w:lang w:val="en-US"/>
        </w:rPr>
        <w:t>a</w:t>
      </w:r>
      <w:r w:rsidRPr="00D419C1">
        <w:rPr>
          <w:rFonts w:cs="Arial"/>
          <w:color w:val="000000"/>
          <w:sz w:val="24"/>
          <w:szCs w:val="24"/>
          <w:lang w:val="en-US"/>
        </w:rPr>
        <w:t xml:space="preserve"> </w:t>
      </w:r>
      <w:r w:rsidRPr="00D419C1">
        <w:rPr>
          <w:rFonts w:eastAsia="Calibri" w:cs="Arial"/>
          <w:color w:val="000000"/>
          <w:sz w:val="24"/>
          <w:szCs w:val="24"/>
          <w:lang w:val="en-US"/>
        </w:rPr>
        <w:t>certain</w:t>
      </w:r>
      <w:r w:rsidRPr="00D419C1">
        <w:rPr>
          <w:rFonts w:cs="Arial"/>
          <w:color w:val="000000"/>
          <w:sz w:val="24"/>
          <w:szCs w:val="24"/>
          <w:lang w:val="en-US"/>
        </w:rPr>
        <w:t xml:space="preserve"> </w:t>
      </w:r>
      <w:r w:rsidRPr="00D419C1">
        <w:rPr>
          <w:rFonts w:eastAsia="Calibri" w:cs="Arial"/>
          <w:color w:val="000000"/>
          <w:sz w:val="24"/>
          <w:szCs w:val="24"/>
          <w:lang w:val="en-US"/>
        </w:rPr>
        <w:t>range</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vices</w:t>
      </w:r>
      <w:r w:rsidRPr="00D419C1">
        <w:rPr>
          <w:rFonts w:cs="Arial"/>
          <w:color w:val="000000"/>
          <w:sz w:val="24"/>
          <w:szCs w:val="24"/>
          <w:lang w:val="en-US"/>
        </w:rPr>
        <w:t xml:space="preserve">, </w:t>
      </w:r>
      <w:r w:rsidRPr="00D419C1">
        <w:rPr>
          <w:rFonts w:eastAsia="Calibri" w:cs="Arial"/>
          <w:color w:val="000000"/>
          <w:sz w:val="24"/>
          <w:szCs w:val="24"/>
          <w:lang w:val="en-US"/>
        </w:rPr>
        <w:t>namely</w:t>
      </w:r>
      <w:r w:rsidRPr="00D419C1">
        <w:rPr>
          <w:rFonts w:cs="Arial"/>
          <w:color w:val="000000"/>
          <w:sz w:val="24"/>
          <w:szCs w:val="24"/>
          <w:lang w:val="en-US"/>
        </w:rPr>
        <w:t xml:space="preserve"> </w:t>
      </w:r>
      <w:r w:rsidRPr="00D419C1">
        <w:rPr>
          <w:rFonts w:eastAsia="Calibri" w:cs="Arial"/>
          <w:color w:val="000000"/>
          <w:sz w:val="24"/>
          <w:szCs w:val="24"/>
          <w:lang w:val="en-US"/>
        </w:rPr>
        <w:t>those</w:t>
      </w:r>
      <w:r w:rsidRPr="00D419C1">
        <w:rPr>
          <w:rFonts w:cs="Arial"/>
          <w:color w:val="000000"/>
          <w:sz w:val="24"/>
          <w:szCs w:val="24"/>
          <w:lang w:val="en-US"/>
        </w:rPr>
        <w:t xml:space="preserve"> </w:t>
      </w:r>
      <w:r w:rsidRPr="00D419C1">
        <w:rPr>
          <w:rFonts w:eastAsia="Calibri" w:cs="Arial"/>
          <w:color w:val="000000"/>
          <w:sz w:val="24"/>
          <w:szCs w:val="24"/>
          <w:lang w:val="en-US"/>
        </w:rPr>
        <w:t>which</w:t>
      </w:r>
      <w:r w:rsidRPr="00D419C1">
        <w:rPr>
          <w:rFonts w:cs="Arial"/>
          <w:color w:val="000000"/>
          <w:sz w:val="24"/>
          <w:szCs w:val="24"/>
          <w:lang w:val="en-US"/>
        </w:rPr>
        <w:t xml:space="preserve"> </w:t>
      </w:r>
      <w:r w:rsidRPr="00D419C1">
        <w:rPr>
          <w:rFonts w:eastAsia="Calibri" w:cs="Arial"/>
          <w:color w:val="000000"/>
          <w:sz w:val="24"/>
          <w:szCs w:val="24"/>
          <w:lang w:val="en-US"/>
        </w:rPr>
        <w:t>presuppose</w:t>
      </w:r>
      <w:r w:rsidRPr="00D419C1">
        <w:rPr>
          <w:rFonts w:cs="Arial"/>
          <w:color w:val="000000"/>
          <w:sz w:val="24"/>
          <w:szCs w:val="24"/>
          <w:lang w:val="en-US"/>
        </w:rPr>
        <w:t xml:space="preserve"> </w:t>
      </w:r>
      <w:r w:rsidRPr="00D419C1">
        <w:rPr>
          <w:rFonts w:eastAsia="Calibri" w:cs="Arial"/>
          <w:color w:val="000000"/>
          <w:sz w:val="24"/>
          <w:szCs w:val="24"/>
          <w:lang w:val="en-US"/>
        </w:rPr>
        <w:t>our</w:t>
      </w:r>
      <w:r w:rsidRPr="00D419C1">
        <w:rPr>
          <w:rFonts w:cs="Arial"/>
          <w:color w:val="000000"/>
          <w:sz w:val="24"/>
          <w:szCs w:val="24"/>
          <w:lang w:val="en-US"/>
        </w:rPr>
        <w:t xml:space="preserve"> </w:t>
      </w:r>
      <w:r w:rsidRPr="00D419C1">
        <w:rPr>
          <w:rFonts w:eastAsia="Calibri" w:cs="Arial"/>
          <w:color w:val="000000"/>
          <w:sz w:val="24"/>
          <w:szCs w:val="24"/>
          <w:lang w:val="en-US"/>
        </w:rPr>
        <w:t>pervasive</w:t>
      </w:r>
      <w:r w:rsidRPr="00D419C1">
        <w:rPr>
          <w:rFonts w:cs="Arial"/>
          <w:color w:val="000000"/>
          <w:sz w:val="24"/>
          <w:szCs w:val="24"/>
          <w:lang w:val="en-US"/>
        </w:rPr>
        <w:t xml:space="preserve"> </w:t>
      </w:r>
      <w:r w:rsidRPr="00D419C1">
        <w:rPr>
          <w:rFonts w:eastAsia="Calibri" w:cs="Arial"/>
          <w:color w:val="000000"/>
          <w:sz w:val="24"/>
          <w:szCs w:val="24"/>
          <w:lang w:val="en-US"/>
        </w:rPr>
        <w:t>epistemic</w:t>
      </w:r>
      <w:r w:rsidRPr="00D419C1">
        <w:rPr>
          <w:rFonts w:cs="Arial"/>
          <w:color w:val="000000"/>
          <w:sz w:val="24"/>
          <w:szCs w:val="24"/>
          <w:lang w:val="en-US"/>
        </w:rPr>
        <w:t xml:space="preserve"> </w:t>
      </w:r>
      <w:r w:rsidRPr="00D419C1">
        <w:rPr>
          <w:rFonts w:eastAsia="Calibri" w:cs="Arial"/>
          <w:color w:val="000000"/>
          <w:sz w:val="24"/>
          <w:szCs w:val="24"/>
          <w:lang w:val="en-US"/>
        </w:rPr>
        <w:t>infirmities</w:t>
      </w:r>
      <w:r w:rsidRPr="00D419C1">
        <w:rPr>
          <w:rFonts w:cs="Arial"/>
          <w:color w:val="000000"/>
          <w:sz w:val="24"/>
          <w:szCs w:val="24"/>
          <w:lang w:val="en-US"/>
        </w:rPr>
        <w:t xml:space="preserve">. </w:t>
      </w:r>
      <w:r w:rsidRPr="00D419C1">
        <w:rPr>
          <w:rFonts w:eastAsia="Calibri" w:cs="Arial"/>
          <w:color w:val="000000"/>
          <w:sz w:val="24"/>
          <w:szCs w:val="24"/>
          <w:lang w:val="en-US"/>
        </w:rPr>
        <w:t>Certainly,</w:t>
      </w:r>
      <w:r w:rsidRPr="00D419C1">
        <w:rPr>
          <w:rFonts w:cs="Arial"/>
          <w:color w:val="000000"/>
          <w:sz w:val="24"/>
          <w:szCs w:val="24"/>
          <w:lang w:val="en-US"/>
        </w:rPr>
        <w:t xml:space="preserve"> </w:t>
      </w:r>
      <w:r w:rsidRPr="00D419C1">
        <w:rPr>
          <w:rFonts w:eastAsia="Calibri" w:cs="Arial"/>
          <w:color w:val="000000"/>
          <w:sz w:val="24"/>
          <w:szCs w:val="24"/>
          <w:lang w:val="en-US"/>
        </w:rPr>
        <w:t>this</w:t>
      </w:r>
      <w:r w:rsidRPr="00D419C1">
        <w:rPr>
          <w:rFonts w:cs="Arial"/>
          <w:color w:val="000000"/>
          <w:sz w:val="24"/>
          <w:szCs w:val="24"/>
          <w:lang w:val="en-US"/>
        </w:rPr>
        <w:t xml:space="preserve"> </w:t>
      </w:r>
      <w:r w:rsidRPr="00D419C1">
        <w:rPr>
          <w:rFonts w:eastAsia="Calibri" w:cs="Arial"/>
          <w:color w:val="000000"/>
          <w:sz w:val="24"/>
          <w:szCs w:val="24"/>
          <w:lang w:val="en-US"/>
        </w:rPr>
        <w:t>is</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main</w:t>
      </w:r>
      <w:r w:rsidRPr="00D419C1">
        <w:rPr>
          <w:rFonts w:cs="Arial"/>
          <w:color w:val="000000"/>
          <w:sz w:val="24"/>
          <w:szCs w:val="24"/>
          <w:lang w:val="en-US"/>
        </w:rPr>
        <w:t xml:space="preserve"> </w:t>
      </w:r>
      <w:r w:rsidRPr="00D419C1">
        <w:rPr>
          <w:rFonts w:eastAsia="Calibri" w:cs="Arial"/>
          <w:color w:val="000000"/>
          <w:sz w:val="24"/>
          <w:szCs w:val="24"/>
          <w:lang w:val="en-US"/>
        </w:rPr>
        <w:t>feature</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early</w:t>
      </w:r>
      <w:r w:rsidRPr="00D419C1">
        <w:rPr>
          <w:rFonts w:cs="Arial"/>
          <w:color w:val="000000"/>
          <w:sz w:val="24"/>
          <w:szCs w:val="24"/>
          <w:lang w:val="en-US"/>
        </w:rPr>
        <w:t xml:space="preserve"> </w:t>
      </w:r>
      <w:r w:rsidRPr="00D419C1">
        <w:rPr>
          <w:rFonts w:eastAsia="Calibri" w:cs="Arial"/>
          <w:color w:val="000000"/>
          <w:sz w:val="24"/>
          <w:szCs w:val="24"/>
          <w:lang w:val="en-US"/>
        </w:rPr>
        <w:t>modern</w:t>
      </w:r>
      <w:r w:rsidRPr="00D419C1">
        <w:rPr>
          <w:rFonts w:cs="Arial"/>
          <w:color w:val="000000"/>
          <w:sz w:val="24"/>
          <w:szCs w:val="24"/>
          <w:lang w:val="en-US"/>
        </w:rPr>
        <w:t xml:space="preserve"> </w:t>
      </w:r>
      <w:r w:rsidRPr="00D419C1">
        <w:rPr>
          <w:rFonts w:eastAsia="Calibri" w:cs="Arial"/>
          <w:color w:val="000000"/>
          <w:sz w:val="24"/>
          <w:szCs w:val="24"/>
          <w:lang w:val="en-US"/>
        </w:rPr>
        <w:t>English</w:t>
      </w:r>
      <w:r w:rsidRPr="00D419C1">
        <w:rPr>
          <w:rFonts w:cs="Arial"/>
          <w:color w:val="000000"/>
          <w:sz w:val="24"/>
          <w:szCs w:val="24"/>
          <w:lang w:val="en-US"/>
        </w:rPr>
        <w:t xml:space="preserve"> </w:t>
      </w:r>
      <w:r w:rsidRPr="00D419C1">
        <w:rPr>
          <w:rFonts w:eastAsia="Calibri" w:cs="Arial"/>
          <w:color w:val="000000"/>
          <w:sz w:val="24"/>
          <w:szCs w:val="24"/>
          <w:lang w:val="en-US"/>
        </w:rPr>
        <w:t>vices</w:t>
      </w:r>
      <w:r w:rsidRPr="00D419C1">
        <w:rPr>
          <w:rFonts w:cs="Arial"/>
          <w:color w:val="000000"/>
          <w:sz w:val="24"/>
          <w:szCs w:val="24"/>
          <w:lang w:val="en-US"/>
        </w:rPr>
        <w:t xml:space="preserve"> </w:t>
      </w:r>
      <w:r w:rsidRPr="00D419C1">
        <w:rPr>
          <w:rFonts w:eastAsia="Calibri" w:cs="Arial"/>
          <w:color w:val="000000"/>
          <w:sz w:val="24"/>
          <w:szCs w:val="24"/>
          <w:lang w:val="en-US"/>
        </w:rPr>
        <w:t>such</w:t>
      </w:r>
      <w:r w:rsidRPr="00D419C1">
        <w:rPr>
          <w:rFonts w:cs="Arial"/>
          <w:color w:val="000000"/>
          <w:sz w:val="24"/>
          <w:szCs w:val="24"/>
          <w:lang w:val="en-US"/>
        </w:rPr>
        <w:t xml:space="preserve"> </w:t>
      </w:r>
      <w:r w:rsidRPr="00D419C1">
        <w:rPr>
          <w:rFonts w:eastAsia="Calibri" w:cs="Arial"/>
          <w:color w:val="000000"/>
          <w:sz w:val="24"/>
          <w:szCs w:val="24"/>
          <w:lang w:val="en-US"/>
        </w:rPr>
        <w:t>as</w:t>
      </w:r>
      <w:r w:rsidRPr="00D419C1">
        <w:rPr>
          <w:rFonts w:cs="Arial"/>
          <w:color w:val="000000"/>
          <w:sz w:val="24"/>
          <w:szCs w:val="24"/>
          <w:lang w:val="en-US"/>
        </w:rPr>
        <w:t xml:space="preserve"> </w:t>
      </w:r>
      <w:r w:rsidRPr="00D419C1">
        <w:rPr>
          <w:rFonts w:eastAsia="Calibri" w:cs="Arial"/>
          <w:color w:val="000000"/>
          <w:sz w:val="24"/>
          <w:szCs w:val="24"/>
          <w:lang w:val="en-US"/>
        </w:rPr>
        <w:t>credulity</w:t>
      </w:r>
      <w:r w:rsidRPr="00D419C1">
        <w:rPr>
          <w:rFonts w:cs="Arial"/>
          <w:color w:val="000000"/>
          <w:sz w:val="24"/>
          <w:szCs w:val="24"/>
          <w:lang w:val="en-US"/>
        </w:rPr>
        <w:t xml:space="preserve">, </w:t>
      </w:r>
      <w:r w:rsidRPr="00D419C1">
        <w:rPr>
          <w:rFonts w:eastAsia="Calibri" w:cs="Arial"/>
          <w:color w:val="000000"/>
          <w:sz w:val="24"/>
          <w:szCs w:val="24"/>
          <w:lang w:val="en-US"/>
        </w:rPr>
        <w:t>dogmatism</w:t>
      </w:r>
      <w:r w:rsidRPr="00D419C1">
        <w:rPr>
          <w:rFonts w:cs="Arial"/>
          <w:color w:val="000000"/>
          <w:sz w:val="24"/>
          <w:szCs w:val="24"/>
          <w:lang w:val="en-US"/>
        </w:rPr>
        <w:t xml:space="preserve">, </w:t>
      </w:r>
      <w:r w:rsidRPr="00D419C1">
        <w:rPr>
          <w:rFonts w:eastAsia="Calibri" w:cs="Arial"/>
          <w:color w:val="000000"/>
          <w:sz w:val="24"/>
          <w:szCs w:val="24"/>
          <w:lang w:val="en-US"/>
        </w:rPr>
        <w:t>and</w:t>
      </w:r>
      <w:r w:rsidRPr="00D419C1">
        <w:rPr>
          <w:rFonts w:cs="Arial"/>
          <w:color w:val="000000"/>
          <w:sz w:val="24"/>
          <w:szCs w:val="24"/>
          <w:lang w:val="en-US"/>
        </w:rPr>
        <w:t xml:space="preserve"> </w:t>
      </w:r>
      <w:r w:rsidRPr="00D419C1">
        <w:rPr>
          <w:rFonts w:eastAsia="Calibri" w:cs="Arial"/>
          <w:color w:val="000000"/>
          <w:sz w:val="24"/>
          <w:szCs w:val="24"/>
          <w:lang w:val="en-US"/>
        </w:rPr>
        <w:t>obstinacy</w:t>
      </w:r>
      <w:r w:rsidRPr="00D419C1">
        <w:rPr>
          <w:rFonts w:cs="Arial"/>
          <w:color w:val="000000"/>
          <w:sz w:val="24"/>
          <w:szCs w:val="24"/>
          <w:lang w:val="en-US"/>
        </w:rPr>
        <w:t xml:space="preserve"> – </w:t>
      </w:r>
      <w:r w:rsidRPr="00D419C1">
        <w:rPr>
          <w:rFonts w:eastAsia="Calibri" w:cs="Arial"/>
          <w:color w:val="000000"/>
          <w:sz w:val="24"/>
          <w:szCs w:val="24"/>
          <w:lang w:val="en-US"/>
        </w:rPr>
        <w:t>all</w:t>
      </w:r>
      <w:r w:rsidRPr="00D419C1">
        <w:rPr>
          <w:rFonts w:cs="Arial"/>
          <w:color w:val="000000"/>
          <w:sz w:val="24"/>
          <w:szCs w:val="24"/>
          <w:lang w:val="en-US"/>
        </w:rPr>
        <w:t xml:space="preserve"> </w:t>
      </w:r>
      <w:r w:rsidRPr="00D419C1">
        <w:rPr>
          <w:rFonts w:eastAsia="Calibri" w:cs="Arial"/>
          <w:color w:val="000000"/>
          <w:sz w:val="24"/>
          <w:szCs w:val="24"/>
          <w:lang w:val="en-US"/>
        </w:rPr>
        <w:t>failures</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epistemic</w:t>
      </w:r>
      <w:r w:rsidRPr="00D419C1">
        <w:rPr>
          <w:rFonts w:cs="Arial"/>
          <w:color w:val="000000"/>
          <w:sz w:val="24"/>
          <w:szCs w:val="24"/>
          <w:lang w:val="en-US"/>
        </w:rPr>
        <w:t xml:space="preserve"> </w:t>
      </w:r>
      <w:r w:rsidRPr="00D419C1">
        <w:rPr>
          <w:rFonts w:eastAsia="Calibri" w:cs="Arial"/>
          <w:color w:val="000000"/>
          <w:sz w:val="24"/>
          <w:szCs w:val="24"/>
          <w:lang w:val="en-US"/>
        </w:rPr>
        <w:t>conduct</w:t>
      </w:r>
      <w:r w:rsidRPr="00D419C1">
        <w:rPr>
          <w:rFonts w:cs="Arial"/>
          <w:color w:val="000000"/>
          <w:sz w:val="24"/>
          <w:szCs w:val="24"/>
          <w:lang w:val="en-US"/>
        </w:rPr>
        <w:t xml:space="preserve"> </w:t>
      </w:r>
      <w:r w:rsidRPr="00D419C1">
        <w:rPr>
          <w:rFonts w:eastAsia="Calibri" w:cs="Arial"/>
          <w:color w:val="000000"/>
          <w:sz w:val="24"/>
          <w:szCs w:val="24"/>
          <w:lang w:val="en-US"/>
        </w:rPr>
        <w:t>arising</w:t>
      </w:r>
      <w:r w:rsidRPr="00D419C1">
        <w:rPr>
          <w:rFonts w:cs="Arial"/>
          <w:color w:val="000000"/>
          <w:sz w:val="24"/>
          <w:szCs w:val="24"/>
          <w:lang w:val="en-US"/>
        </w:rPr>
        <w:t xml:space="preserve"> </w:t>
      </w:r>
      <w:r w:rsidRPr="00D419C1">
        <w:rPr>
          <w:rFonts w:eastAsia="Calibri" w:cs="Arial"/>
          <w:color w:val="000000"/>
          <w:sz w:val="24"/>
          <w:szCs w:val="24"/>
          <w:lang w:val="en-US"/>
        </w:rPr>
        <w:t>from</w:t>
      </w:r>
      <w:r w:rsidRPr="00D419C1">
        <w:rPr>
          <w:rFonts w:cs="Arial"/>
          <w:color w:val="000000"/>
          <w:sz w:val="24"/>
          <w:szCs w:val="24"/>
          <w:lang w:val="en-US"/>
        </w:rPr>
        <w:t xml:space="preserve"> </w:t>
      </w:r>
      <w:r w:rsidRPr="00D419C1">
        <w:rPr>
          <w:rFonts w:eastAsia="Calibri" w:cs="Arial"/>
          <w:color w:val="000000"/>
          <w:sz w:val="24"/>
          <w:szCs w:val="24"/>
          <w:lang w:val="en-US"/>
        </w:rPr>
        <w:t>insufficient</w:t>
      </w:r>
      <w:r w:rsidRPr="00D419C1">
        <w:rPr>
          <w:rFonts w:cs="Arial"/>
          <w:color w:val="000000"/>
          <w:sz w:val="24"/>
          <w:szCs w:val="24"/>
          <w:lang w:val="en-US"/>
        </w:rPr>
        <w:t xml:space="preserve"> </w:t>
      </w:r>
      <w:r w:rsidRPr="00D419C1">
        <w:rPr>
          <w:rFonts w:eastAsia="Calibri" w:cs="Arial"/>
          <w:color w:val="000000"/>
          <w:sz w:val="24"/>
          <w:szCs w:val="24"/>
          <w:lang w:val="en-US"/>
        </w:rPr>
        <w:t>responsiveness</w:t>
      </w:r>
      <w:r w:rsidRPr="00D419C1">
        <w:rPr>
          <w:rFonts w:cs="Arial"/>
          <w:color w:val="000000"/>
          <w:sz w:val="24"/>
          <w:szCs w:val="24"/>
          <w:lang w:val="en-US"/>
        </w:rPr>
        <w:t xml:space="preserve"> </w:t>
      </w:r>
      <w:r w:rsidRPr="00D419C1">
        <w:rPr>
          <w:rFonts w:eastAsia="Calibri" w:cs="Arial"/>
          <w:color w:val="000000"/>
          <w:sz w:val="24"/>
          <w:szCs w:val="24"/>
          <w:lang w:val="en-US"/>
        </w:rPr>
        <w:t>to</w:t>
      </w:r>
      <w:r w:rsidRPr="00D419C1">
        <w:rPr>
          <w:rFonts w:cs="Arial"/>
          <w:color w:val="000000"/>
          <w:sz w:val="24"/>
          <w:szCs w:val="24"/>
          <w:lang w:val="en-US"/>
        </w:rPr>
        <w:t xml:space="preserve"> </w:t>
      </w:r>
      <w:r w:rsidRPr="00D419C1">
        <w:rPr>
          <w:rFonts w:eastAsia="Calibri" w:cs="Arial"/>
          <w:color w:val="000000"/>
          <w:sz w:val="24"/>
          <w:szCs w:val="24"/>
          <w:lang w:val="en-US"/>
        </w:rPr>
        <w:t>our</w:t>
      </w:r>
      <w:r w:rsidRPr="00D419C1">
        <w:rPr>
          <w:rFonts w:cs="Arial"/>
          <w:color w:val="000000"/>
          <w:sz w:val="24"/>
          <w:szCs w:val="24"/>
          <w:lang w:val="en-US"/>
        </w:rPr>
        <w:t xml:space="preserve"> </w:t>
      </w:r>
      <w:r>
        <w:rPr>
          <w:rFonts w:cs="Arial"/>
          <w:color w:val="000000"/>
          <w:sz w:val="24"/>
          <w:szCs w:val="24"/>
          <w:lang w:val="en-US"/>
        </w:rPr>
        <w:t>“</w:t>
      </w:r>
      <w:r w:rsidRPr="00D419C1">
        <w:rPr>
          <w:rFonts w:eastAsia="Calibri" w:cs="Arial"/>
          <w:color w:val="000000"/>
          <w:sz w:val="24"/>
          <w:szCs w:val="24"/>
          <w:lang w:val="en-US"/>
        </w:rPr>
        <w:t>weak</w:t>
      </w:r>
      <w:r>
        <w:rPr>
          <w:rFonts w:cs="Arial"/>
          <w:color w:val="000000"/>
          <w:sz w:val="24"/>
          <w:szCs w:val="24"/>
          <w:lang w:val="en-US"/>
        </w:rPr>
        <w:t>”</w:t>
      </w:r>
      <w:r w:rsidRPr="00D419C1">
        <w:rPr>
          <w:rFonts w:cs="Arial"/>
          <w:color w:val="000000"/>
          <w:sz w:val="24"/>
          <w:szCs w:val="24"/>
          <w:lang w:val="en-US"/>
        </w:rPr>
        <w:t xml:space="preserve"> </w:t>
      </w:r>
      <w:r w:rsidRPr="00D419C1">
        <w:rPr>
          <w:rFonts w:eastAsia="Calibri" w:cs="Arial"/>
          <w:color w:val="000000"/>
          <w:sz w:val="24"/>
          <w:szCs w:val="24"/>
          <w:lang w:val="en-US"/>
        </w:rPr>
        <w:t>and</w:t>
      </w:r>
      <w:r w:rsidRPr="00D419C1">
        <w:rPr>
          <w:rFonts w:cs="Arial"/>
          <w:color w:val="000000"/>
          <w:sz w:val="24"/>
          <w:szCs w:val="24"/>
          <w:lang w:val="en-US"/>
        </w:rPr>
        <w:t xml:space="preserve"> </w:t>
      </w:r>
      <w:r>
        <w:rPr>
          <w:rFonts w:cs="Arial"/>
          <w:color w:val="000000"/>
          <w:sz w:val="24"/>
          <w:szCs w:val="24"/>
          <w:lang w:val="en-US"/>
        </w:rPr>
        <w:t>“</w:t>
      </w:r>
      <w:r w:rsidRPr="00D419C1">
        <w:rPr>
          <w:rFonts w:eastAsia="Calibri" w:cs="Arial"/>
          <w:color w:val="000000"/>
          <w:sz w:val="24"/>
          <w:szCs w:val="24"/>
          <w:lang w:val="en-US"/>
        </w:rPr>
        <w:t>defective</w:t>
      </w:r>
      <w:r>
        <w:rPr>
          <w:rFonts w:cs="Arial"/>
          <w:color w:val="000000"/>
          <w:sz w:val="24"/>
          <w:szCs w:val="24"/>
          <w:lang w:val="en-US"/>
        </w:rPr>
        <w:t>”</w:t>
      </w:r>
      <w:r w:rsidRPr="00D419C1">
        <w:rPr>
          <w:rFonts w:cs="Arial"/>
          <w:color w:val="000000"/>
          <w:sz w:val="24"/>
          <w:szCs w:val="24"/>
          <w:lang w:val="en-US"/>
        </w:rPr>
        <w:t xml:space="preserve"> </w:t>
      </w:r>
      <w:r w:rsidRPr="00D419C1">
        <w:rPr>
          <w:rFonts w:eastAsia="Calibri" w:cs="Arial"/>
          <w:color w:val="000000"/>
          <w:sz w:val="24"/>
          <w:szCs w:val="24"/>
          <w:lang w:val="en-US"/>
        </w:rPr>
        <w:t>capacities</w:t>
      </w:r>
      <w:r w:rsidRPr="00D419C1">
        <w:rPr>
          <w:rFonts w:cs="Arial"/>
          <w:color w:val="000000"/>
          <w:sz w:val="24"/>
          <w:szCs w:val="24"/>
          <w:lang w:val="en-US"/>
        </w:rPr>
        <w:t xml:space="preserve">. </w:t>
      </w:r>
      <w:r w:rsidRPr="00D419C1">
        <w:rPr>
          <w:rFonts w:eastAsia="Calibri" w:cs="Arial"/>
          <w:color w:val="000000"/>
          <w:sz w:val="24"/>
          <w:szCs w:val="24"/>
          <w:lang w:val="en-US"/>
        </w:rPr>
        <w:t>But</w:t>
      </w:r>
      <w:r w:rsidRPr="00D419C1">
        <w:rPr>
          <w:rFonts w:cs="Arial"/>
          <w:color w:val="000000"/>
          <w:sz w:val="24"/>
          <w:szCs w:val="24"/>
          <w:lang w:val="en-US"/>
        </w:rPr>
        <w:t xml:space="preserve"> </w:t>
      </w:r>
      <w:r w:rsidRPr="00D419C1">
        <w:rPr>
          <w:rFonts w:eastAsia="Calibri" w:cs="Arial"/>
          <w:color w:val="000000"/>
          <w:sz w:val="24"/>
          <w:szCs w:val="24"/>
          <w:lang w:val="en-US"/>
        </w:rPr>
        <w:t>that</w:t>
      </w:r>
      <w:r w:rsidRPr="00D419C1">
        <w:rPr>
          <w:rFonts w:cs="Arial"/>
          <w:color w:val="000000"/>
          <w:sz w:val="24"/>
          <w:szCs w:val="24"/>
          <w:lang w:val="en-US"/>
        </w:rPr>
        <w:t xml:space="preserve"> </w:t>
      </w:r>
      <w:r w:rsidRPr="00D419C1">
        <w:rPr>
          <w:rFonts w:eastAsia="Calibri" w:cs="Arial"/>
          <w:color w:val="000000"/>
          <w:sz w:val="24"/>
          <w:szCs w:val="24"/>
          <w:lang w:val="en-US"/>
        </w:rPr>
        <w:t>same</w:t>
      </w:r>
      <w:r w:rsidRPr="00D419C1">
        <w:rPr>
          <w:rFonts w:cs="Arial"/>
          <w:color w:val="000000"/>
          <w:sz w:val="24"/>
          <w:szCs w:val="24"/>
          <w:lang w:val="en-US"/>
        </w:rPr>
        <w:t xml:space="preserve"> </w:t>
      </w:r>
      <w:r w:rsidRPr="00D419C1">
        <w:rPr>
          <w:rFonts w:eastAsia="Calibri" w:cs="Arial"/>
          <w:color w:val="000000"/>
          <w:sz w:val="24"/>
          <w:szCs w:val="24"/>
          <w:lang w:val="en-US"/>
        </w:rPr>
        <w:t>conception</w:t>
      </w:r>
      <w:r w:rsidRPr="00D419C1">
        <w:rPr>
          <w:rFonts w:cs="Arial"/>
          <w:color w:val="000000"/>
          <w:sz w:val="24"/>
          <w:szCs w:val="24"/>
          <w:lang w:val="en-US"/>
        </w:rPr>
        <w:t xml:space="preserve"> </w:t>
      </w:r>
      <w:r w:rsidRPr="00D419C1">
        <w:rPr>
          <w:rFonts w:eastAsia="Calibri" w:cs="Arial"/>
          <w:color w:val="000000"/>
          <w:sz w:val="24"/>
          <w:szCs w:val="24"/>
          <w:lang w:val="en-US"/>
        </w:rPr>
        <w:t>could</w:t>
      </w:r>
      <w:r w:rsidRPr="00D419C1">
        <w:rPr>
          <w:rFonts w:cs="Arial"/>
          <w:color w:val="000000"/>
          <w:sz w:val="24"/>
          <w:szCs w:val="24"/>
          <w:lang w:val="en-US"/>
        </w:rPr>
        <w:t xml:space="preserve"> </w:t>
      </w:r>
      <w:r w:rsidRPr="00D419C1">
        <w:rPr>
          <w:rFonts w:eastAsia="Calibri" w:cs="Arial"/>
          <w:color w:val="000000"/>
          <w:sz w:val="24"/>
          <w:szCs w:val="24"/>
          <w:lang w:val="en-US"/>
        </w:rPr>
        <w:t>not</w:t>
      </w:r>
      <w:r w:rsidRPr="00D419C1">
        <w:rPr>
          <w:rFonts w:cs="Arial"/>
          <w:color w:val="000000"/>
          <w:sz w:val="24"/>
          <w:szCs w:val="24"/>
          <w:lang w:val="en-US"/>
        </w:rPr>
        <w:t xml:space="preserve"> </w:t>
      </w:r>
      <w:r w:rsidRPr="00D419C1">
        <w:rPr>
          <w:rFonts w:eastAsia="Calibri" w:cs="Arial"/>
          <w:color w:val="000000"/>
          <w:sz w:val="24"/>
          <w:szCs w:val="24"/>
          <w:lang w:val="en-US"/>
        </w:rPr>
        <w:t>sustain</w:t>
      </w:r>
      <w:r w:rsidRPr="00D419C1">
        <w:rPr>
          <w:rFonts w:cs="Arial"/>
          <w:color w:val="000000"/>
          <w:sz w:val="24"/>
          <w:szCs w:val="24"/>
          <w:lang w:val="en-US"/>
        </w:rPr>
        <w:t xml:space="preserve"> </w:t>
      </w:r>
      <w:r w:rsidRPr="00D419C1">
        <w:rPr>
          <w:rFonts w:eastAsia="Calibri" w:cs="Arial"/>
          <w:color w:val="000000"/>
          <w:sz w:val="24"/>
          <w:szCs w:val="24"/>
          <w:lang w:val="en-US"/>
        </w:rPr>
        <w:t>a</w:t>
      </w:r>
      <w:r w:rsidRPr="00D419C1">
        <w:rPr>
          <w:rFonts w:cs="Arial"/>
          <w:color w:val="000000"/>
          <w:sz w:val="24"/>
          <w:szCs w:val="24"/>
          <w:lang w:val="en-US"/>
        </w:rPr>
        <w:t xml:space="preserve"> </w:t>
      </w:r>
      <w:r w:rsidRPr="00D419C1">
        <w:rPr>
          <w:rFonts w:eastAsia="Calibri" w:cs="Arial"/>
          <w:color w:val="000000"/>
          <w:sz w:val="24"/>
          <w:szCs w:val="24"/>
          <w:lang w:val="en-US"/>
        </w:rPr>
        <w:t>vice</w:t>
      </w:r>
      <w:r w:rsidRPr="00D419C1">
        <w:rPr>
          <w:rFonts w:cs="Arial"/>
          <w:color w:val="000000"/>
          <w:sz w:val="24"/>
          <w:szCs w:val="24"/>
          <w:lang w:val="en-US"/>
        </w:rPr>
        <w:t xml:space="preserve"> </w:t>
      </w:r>
      <w:r w:rsidRPr="00D419C1">
        <w:rPr>
          <w:rFonts w:eastAsia="Calibri" w:cs="Arial"/>
          <w:color w:val="000000"/>
          <w:sz w:val="24"/>
          <w:szCs w:val="24"/>
          <w:lang w:val="en-US"/>
        </w:rPr>
        <w:t>such</w:t>
      </w:r>
      <w:r w:rsidRPr="00D419C1">
        <w:rPr>
          <w:rFonts w:cs="Arial"/>
          <w:color w:val="000000"/>
          <w:sz w:val="24"/>
          <w:szCs w:val="24"/>
          <w:lang w:val="en-US"/>
        </w:rPr>
        <w:t xml:space="preserve"> </w:t>
      </w:r>
      <w:r w:rsidRPr="00D419C1">
        <w:rPr>
          <w:rFonts w:eastAsia="Calibri" w:cs="Arial"/>
          <w:color w:val="000000"/>
          <w:sz w:val="24"/>
          <w:szCs w:val="24"/>
          <w:lang w:val="en-US"/>
        </w:rPr>
        <w:t>as</w:t>
      </w:r>
      <w:r w:rsidRPr="00D419C1">
        <w:rPr>
          <w:rFonts w:cs="Arial"/>
          <w:color w:val="000000"/>
          <w:sz w:val="24"/>
          <w:szCs w:val="24"/>
          <w:lang w:val="en-US"/>
        </w:rPr>
        <w:t xml:space="preserve"> </w:t>
      </w:r>
      <w:r w:rsidRPr="00D419C1">
        <w:rPr>
          <w:rFonts w:eastAsia="Calibri" w:cs="Arial"/>
          <w:color w:val="000000"/>
          <w:sz w:val="24"/>
          <w:szCs w:val="24"/>
          <w:lang w:val="en-US"/>
        </w:rPr>
        <w:t>hubris</w:t>
      </w:r>
      <w:r w:rsidRPr="00D419C1">
        <w:rPr>
          <w:rFonts w:cs="Arial"/>
          <w:color w:val="000000"/>
          <w:sz w:val="24"/>
          <w:szCs w:val="24"/>
          <w:lang w:val="en-US"/>
        </w:rPr>
        <w:t xml:space="preserve">, </w:t>
      </w:r>
      <w:r w:rsidRPr="00D419C1">
        <w:rPr>
          <w:rFonts w:eastAsia="Calibri" w:cs="Arial"/>
          <w:color w:val="000000"/>
          <w:sz w:val="24"/>
          <w:szCs w:val="24"/>
          <w:lang w:val="en-US"/>
        </w:rPr>
        <w:t>for</w:t>
      </w:r>
      <w:r w:rsidRPr="00D419C1">
        <w:rPr>
          <w:rFonts w:cs="Arial"/>
          <w:color w:val="000000"/>
          <w:sz w:val="24"/>
          <w:szCs w:val="24"/>
          <w:lang w:val="en-US"/>
        </w:rPr>
        <w:t xml:space="preserve"> </w:t>
      </w:r>
      <w:r w:rsidRPr="00D419C1">
        <w:rPr>
          <w:rFonts w:eastAsia="Calibri" w:cs="Arial"/>
          <w:color w:val="000000"/>
          <w:sz w:val="24"/>
          <w:szCs w:val="24"/>
          <w:lang w:val="en-US"/>
        </w:rPr>
        <w:t>in</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absence</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a</w:t>
      </w:r>
      <w:r w:rsidRPr="00D419C1">
        <w:rPr>
          <w:rFonts w:cs="Arial"/>
          <w:color w:val="000000"/>
          <w:sz w:val="24"/>
          <w:szCs w:val="24"/>
          <w:lang w:val="en-US"/>
        </w:rPr>
        <w:t xml:space="preserve"> </w:t>
      </w:r>
      <w:r w:rsidRPr="00D419C1">
        <w:rPr>
          <w:rFonts w:eastAsia="Calibri" w:cs="Arial"/>
          <w:color w:val="000000"/>
          <w:sz w:val="24"/>
          <w:szCs w:val="24"/>
          <w:lang w:val="en-US"/>
        </w:rPr>
        <w:t>shared</w:t>
      </w:r>
      <w:r w:rsidRPr="00D419C1">
        <w:rPr>
          <w:rFonts w:cs="Arial"/>
          <w:color w:val="000000"/>
          <w:sz w:val="24"/>
          <w:szCs w:val="24"/>
          <w:lang w:val="en-US"/>
        </w:rPr>
        <w:t xml:space="preserve"> </w:t>
      </w:r>
      <w:r w:rsidRPr="00D419C1">
        <w:rPr>
          <w:rFonts w:eastAsia="Calibri" w:cs="Arial"/>
          <w:color w:val="000000"/>
          <w:sz w:val="24"/>
          <w:szCs w:val="24"/>
          <w:lang w:val="en-US"/>
        </w:rPr>
        <w:t>understanding</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actual</w:t>
      </w:r>
      <w:r w:rsidRPr="00D419C1">
        <w:rPr>
          <w:rFonts w:cs="Arial"/>
          <w:color w:val="000000"/>
          <w:sz w:val="24"/>
          <w:szCs w:val="24"/>
          <w:lang w:val="en-US"/>
        </w:rPr>
        <w:t xml:space="preserve"> </w:t>
      </w:r>
      <w:r w:rsidRPr="00D419C1">
        <w:rPr>
          <w:rFonts w:eastAsia="Calibri" w:cs="Arial"/>
          <w:color w:val="000000"/>
          <w:sz w:val="24"/>
          <w:szCs w:val="24"/>
          <w:lang w:val="en-US"/>
        </w:rPr>
        <w:t>scope</w:t>
      </w:r>
      <w:r w:rsidRPr="00D419C1">
        <w:rPr>
          <w:rFonts w:cs="Arial"/>
          <w:color w:val="000000"/>
          <w:sz w:val="24"/>
          <w:szCs w:val="24"/>
          <w:lang w:val="en-US"/>
        </w:rPr>
        <w:t xml:space="preserve"> </w:t>
      </w:r>
      <w:r w:rsidRPr="00D419C1">
        <w:rPr>
          <w:rFonts w:eastAsia="Calibri" w:cs="Arial"/>
          <w:color w:val="000000"/>
          <w:sz w:val="24"/>
          <w:szCs w:val="24"/>
          <w:lang w:val="en-US"/>
        </w:rPr>
        <w:t>and</w:t>
      </w:r>
      <w:r w:rsidRPr="00D419C1">
        <w:rPr>
          <w:rFonts w:cs="Arial"/>
          <w:color w:val="000000"/>
          <w:sz w:val="24"/>
          <w:szCs w:val="24"/>
          <w:lang w:val="en-US"/>
        </w:rPr>
        <w:t xml:space="preserve"> </w:t>
      </w:r>
      <w:r w:rsidRPr="00D419C1">
        <w:rPr>
          <w:rFonts w:eastAsia="Calibri" w:cs="Arial"/>
          <w:color w:val="000000"/>
          <w:sz w:val="24"/>
          <w:szCs w:val="24"/>
          <w:lang w:val="en-US"/>
        </w:rPr>
        <w:t>limits</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our</w:t>
      </w:r>
      <w:r w:rsidRPr="00D419C1">
        <w:rPr>
          <w:rFonts w:cs="Arial"/>
          <w:color w:val="000000"/>
          <w:sz w:val="24"/>
          <w:szCs w:val="24"/>
          <w:lang w:val="en-US"/>
        </w:rPr>
        <w:t xml:space="preserve"> </w:t>
      </w:r>
      <w:r w:rsidRPr="00D419C1">
        <w:rPr>
          <w:rFonts w:eastAsia="Calibri" w:cs="Arial"/>
          <w:color w:val="000000"/>
          <w:sz w:val="24"/>
          <w:szCs w:val="24"/>
          <w:lang w:val="en-US"/>
        </w:rPr>
        <w:t>epistemic</w:t>
      </w:r>
      <w:r w:rsidRPr="00D419C1">
        <w:rPr>
          <w:rFonts w:cs="Arial"/>
          <w:color w:val="000000"/>
          <w:sz w:val="24"/>
          <w:szCs w:val="24"/>
          <w:lang w:val="en-US"/>
        </w:rPr>
        <w:t xml:space="preserve"> </w:t>
      </w:r>
      <w:r w:rsidRPr="00D419C1">
        <w:rPr>
          <w:rFonts w:eastAsia="Calibri" w:cs="Arial"/>
          <w:color w:val="000000"/>
          <w:sz w:val="24"/>
          <w:szCs w:val="24"/>
          <w:lang w:val="en-US"/>
        </w:rPr>
        <w:t>capacities</w:t>
      </w:r>
      <w:r w:rsidRPr="00D419C1">
        <w:rPr>
          <w:rFonts w:cs="Arial"/>
          <w:color w:val="000000"/>
          <w:sz w:val="24"/>
          <w:szCs w:val="24"/>
          <w:lang w:val="en-US"/>
        </w:rPr>
        <w:t xml:space="preserve">, </w:t>
      </w:r>
      <w:r w:rsidRPr="00D419C1">
        <w:rPr>
          <w:rFonts w:eastAsia="Calibri" w:cs="Arial"/>
          <w:color w:val="000000"/>
          <w:sz w:val="24"/>
          <w:szCs w:val="24"/>
          <w:lang w:val="en-US"/>
        </w:rPr>
        <w:t>it</w:t>
      </w:r>
      <w:r w:rsidRPr="00D419C1">
        <w:rPr>
          <w:rFonts w:cs="Arial"/>
          <w:color w:val="000000"/>
          <w:sz w:val="24"/>
          <w:szCs w:val="24"/>
          <w:lang w:val="en-US"/>
        </w:rPr>
        <w:t xml:space="preserve"> </w:t>
      </w:r>
      <w:r w:rsidRPr="00D419C1">
        <w:rPr>
          <w:rFonts w:eastAsia="Calibri" w:cs="Arial"/>
          <w:color w:val="000000"/>
          <w:sz w:val="24"/>
          <w:szCs w:val="24"/>
          <w:lang w:val="en-US"/>
        </w:rPr>
        <w:t>was</w:t>
      </w:r>
      <w:r w:rsidRPr="00D419C1">
        <w:rPr>
          <w:rFonts w:cs="Arial"/>
          <w:color w:val="000000"/>
          <w:sz w:val="24"/>
          <w:szCs w:val="24"/>
          <w:lang w:val="en-US"/>
        </w:rPr>
        <w:t xml:space="preserve"> </w:t>
      </w:r>
      <w:r w:rsidRPr="00D419C1">
        <w:rPr>
          <w:rFonts w:eastAsia="Calibri" w:cs="Arial"/>
          <w:color w:val="000000"/>
          <w:sz w:val="24"/>
          <w:szCs w:val="24"/>
          <w:lang w:val="en-US"/>
        </w:rPr>
        <w:t>impossible</w:t>
      </w:r>
      <w:r w:rsidRPr="00D419C1">
        <w:rPr>
          <w:rFonts w:cs="Arial"/>
          <w:color w:val="000000"/>
          <w:sz w:val="24"/>
          <w:szCs w:val="24"/>
          <w:lang w:val="en-US"/>
        </w:rPr>
        <w:t xml:space="preserve"> </w:t>
      </w:r>
      <w:r w:rsidRPr="00D419C1">
        <w:rPr>
          <w:rFonts w:eastAsia="Calibri" w:cs="Arial"/>
          <w:color w:val="000000"/>
          <w:sz w:val="24"/>
          <w:szCs w:val="24"/>
          <w:lang w:val="en-US"/>
        </w:rPr>
        <w:t>to</w:t>
      </w:r>
      <w:r w:rsidRPr="00D419C1">
        <w:rPr>
          <w:rFonts w:cs="Arial"/>
          <w:color w:val="000000"/>
          <w:sz w:val="24"/>
          <w:szCs w:val="24"/>
          <w:lang w:val="en-US"/>
        </w:rPr>
        <w:t xml:space="preserve"> </w:t>
      </w:r>
      <w:r w:rsidRPr="00D419C1">
        <w:rPr>
          <w:rFonts w:eastAsia="Calibri" w:cs="Arial"/>
          <w:color w:val="000000"/>
          <w:sz w:val="24"/>
          <w:szCs w:val="24"/>
          <w:lang w:val="en-US"/>
        </w:rPr>
        <w:t>make</w:t>
      </w:r>
      <w:r w:rsidRPr="00D419C1">
        <w:rPr>
          <w:rFonts w:cs="Arial"/>
          <w:color w:val="000000"/>
          <w:sz w:val="24"/>
          <w:szCs w:val="24"/>
          <w:lang w:val="en-US"/>
        </w:rPr>
        <w:t xml:space="preserve"> </w:t>
      </w:r>
      <w:r w:rsidRPr="00D419C1">
        <w:rPr>
          <w:rFonts w:eastAsia="Calibri" w:cs="Arial"/>
          <w:color w:val="000000"/>
          <w:sz w:val="24"/>
          <w:szCs w:val="24"/>
          <w:lang w:val="en-US"/>
        </w:rPr>
        <w:t>meaningful</w:t>
      </w:r>
      <w:r w:rsidRPr="00D419C1">
        <w:rPr>
          <w:rFonts w:cs="Arial"/>
          <w:color w:val="000000"/>
          <w:sz w:val="24"/>
          <w:szCs w:val="24"/>
          <w:lang w:val="en-US"/>
        </w:rPr>
        <w:t xml:space="preserve"> </w:t>
      </w:r>
      <w:r w:rsidRPr="00D419C1">
        <w:rPr>
          <w:rFonts w:eastAsia="Calibri" w:cs="Arial"/>
          <w:color w:val="000000"/>
          <w:sz w:val="24"/>
          <w:szCs w:val="24"/>
          <w:lang w:val="en-US"/>
        </w:rPr>
        <w:t>charges</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hubris</w:t>
      </w:r>
      <w:r w:rsidRPr="00D419C1">
        <w:rPr>
          <w:rFonts w:cs="Arial"/>
          <w:color w:val="000000"/>
          <w:sz w:val="24"/>
          <w:szCs w:val="24"/>
          <w:lang w:val="en-US"/>
        </w:rPr>
        <w:t xml:space="preserve">. </w:t>
      </w:r>
      <w:r w:rsidRPr="00D419C1">
        <w:rPr>
          <w:rFonts w:eastAsia="Calibri" w:cs="Arial"/>
          <w:color w:val="000000"/>
          <w:sz w:val="24"/>
          <w:szCs w:val="24"/>
          <w:lang w:val="en-US"/>
        </w:rPr>
        <w:t>Conceptions</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vice</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hubris</w:t>
      </w:r>
      <w:r w:rsidRPr="00D419C1">
        <w:rPr>
          <w:rFonts w:cs="Arial"/>
          <w:color w:val="000000"/>
          <w:sz w:val="24"/>
          <w:szCs w:val="24"/>
          <w:lang w:val="en-US"/>
        </w:rPr>
        <w:t xml:space="preserve"> </w:t>
      </w:r>
      <w:r w:rsidRPr="00D419C1">
        <w:rPr>
          <w:rFonts w:eastAsia="Calibri" w:cs="Arial"/>
          <w:color w:val="000000"/>
          <w:sz w:val="24"/>
          <w:szCs w:val="24"/>
          <w:lang w:val="en-US"/>
        </w:rPr>
        <w:t>are</w:t>
      </w:r>
      <w:r w:rsidRPr="00D419C1">
        <w:rPr>
          <w:rFonts w:cs="Arial"/>
          <w:color w:val="000000"/>
          <w:sz w:val="24"/>
          <w:szCs w:val="24"/>
          <w:lang w:val="en-US"/>
        </w:rPr>
        <w:t xml:space="preserve"> </w:t>
      </w:r>
      <w:r w:rsidRPr="00D419C1">
        <w:rPr>
          <w:rFonts w:eastAsia="Calibri" w:cs="Arial"/>
          <w:color w:val="000000"/>
          <w:sz w:val="24"/>
          <w:szCs w:val="24"/>
          <w:lang w:val="en-US"/>
        </w:rPr>
        <w:t>always</w:t>
      </w:r>
      <w:r w:rsidRPr="00D419C1">
        <w:rPr>
          <w:rFonts w:cs="Arial"/>
          <w:color w:val="000000"/>
          <w:sz w:val="24"/>
          <w:szCs w:val="24"/>
          <w:lang w:val="en-US"/>
        </w:rPr>
        <w:t xml:space="preserve"> </w:t>
      </w:r>
      <w:r w:rsidRPr="00D419C1">
        <w:rPr>
          <w:rFonts w:eastAsia="Calibri" w:cs="Arial"/>
          <w:color w:val="000000"/>
          <w:sz w:val="24"/>
          <w:szCs w:val="24"/>
          <w:lang w:val="en-US"/>
        </w:rPr>
        <w:t>indexed</w:t>
      </w:r>
      <w:r w:rsidRPr="00D419C1">
        <w:rPr>
          <w:rFonts w:cs="Arial"/>
          <w:color w:val="000000"/>
          <w:sz w:val="24"/>
          <w:szCs w:val="24"/>
          <w:lang w:val="en-US"/>
        </w:rPr>
        <w:t xml:space="preserve"> </w:t>
      </w:r>
      <w:r w:rsidRPr="00D419C1">
        <w:rPr>
          <w:rFonts w:eastAsia="Calibri" w:cs="Arial"/>
          <w:color w:val="000000"/>
          <w:sz w:val="24"/>
          <w:szCs w:val="24"/>
          <w:lang w:val="en-US"/>
        </w:rPr>
        <w:t>to</w:t>
      </w:r>
      <w:r w:rsidRPr="00D419C1">
        <w:rPr>
          <w:rFonts w:cs="Arial"/>
          <w:color w:val="000000"/>
          <w:sz w:val="24"/>
          <w:szCs w:val="24"/>
          <w:lang w:val="en-US"/>
        </w:rPr>
        <w:t xml:space="preserve"> </w:t>
      </w:r>
      <w:r w:rsidRPr="00D419C1">
        <w:rPr>
          <w:rFonts w:eastAsia="Calibri" w:cs="Arial"/>
          <w:color w:val="000000"/>
          <w:sz w:val="24"/>
          <w:szCs w:val="24"/>
          <w:lang w:val="en-US"/>
        </w:rPr>
        <w:t>a</w:t>
      </w:r>
      <w:r w:rsidRPr="00D419C1">
        <w:rPr>
          <w:rFonts w:cs="Arial"/>
          <w:color w:val="000000"/>
          <w:sz w:val="24"/>
          <w:szCs w:val="24"/>
          <w:lang w:val="en-US"/>
        </w:rPr>
        <w:t xml:space="preserve"> </w:t>
      </w:r>
      <w:r w:rsidRPr="00D419C1">
        <w:rPr>
          <w:rFonts w:eastAsia="Calibri" w:cs="Arial"/>
          <w:color w:val="000000"/>
          <w:sz w:val="24"/>
          <w:szCs w:val="24"/>
          <w:lang w:val="en-US"/>
        </w:rPr>
        <w:t>certain</w:t>
      </w:r>
      <w:r w:rsidRPr="00D419C1">
        <w:rPr>
          <w:rFonts w:cs="Arial"/>
          <w:color w:val="000000"/>
          <w:sz w:val="24"/>
          <w:szCs w:val="24"/>
          <w:lang w:val="en-US"/>
        </w:rPr>
        <w:t xml:space="preserve"> </w:t>
      </w:r>
      <w:r w:rsidRPr="00D419C1">
        <w:rPr>
          <w:rFonts w:eastAsia="Calibri" w:cs="Arial"/>
          <w:color w:val="000000"/>
          <w:sz w:val="24"/>
          <w:szCs w:val="24"/>
          <w:lang w:val="en-US"/>
        </w:rPr>
        <w:t>anthropological</w:t>
      </w:r>
      <w:r w:rsidRPr="00D419C1">
        <w:rPr>
          <w:rFonts w:cs="Arial"/>
          <w:color w:val="000000"/>
          <w:sz w:val="24"/>
          <w:szCs w:val="24"/>
          <w:lang w:val="en-US"/>
        </w:rPr>
        <w:t xml:space="preserve"> </w:t>
      </w:r>
      <w:r w:rsidRPr="00D419C1">
        <w:rPr>
          <w:rFonts w:eastAsia="Calibri" w:cs="Arial"/>
          <w:color w:val="000000"/>
          <w:sz w:val="24"/>
          <w:szCs w:val="24"/>
          <w:lang w:val="en-US"/>
        </w:rPr>
        <w:t>or</w:t>
      </w:r>
      <w:r w:rsidRPr="00D419C1">
        <w:rPr>
          <w:rFonts w:cs="Arial"/>
          <w:color w:val="000000"/>
          <w:sz w:val="24"/>
          <w:szCs w:val="24"/>
          <w:lang w:val="en-US"/>
        </w:rPr>
        <w:t xml:space="preserve"> </w:t>
      </w:r>
      <w:r w:rsidRPr="00D419C1">
        <w:rPr>
          <w:rFonts w:eastAsia="Calibri" w:cs="Arial"/>
          <w:color w:val="000000"/>
          <w:sz w:val="24"/>
          <w:szCs w:val="24"/>
          <w:lang w:val="en-US"/>
        </w:rPr>
        <w:t>metaphysical</w:t>
      </w:r>
      <w:r w:rsidRPr="00D419C1">
        <w:rPr>
          <w:rFonts w:cs="Arial"/>
          <w:color w:val="000000"/>
          <w:sz w:val="24"/>
          <w:szCs w:val="24"/>
          <w:lang w:val="en-US"/>
        </w:rPr>
        <w:t xml:space="preserve"> </w:t>
      </w:r>
      <w:r w:rsidRPr="00D419C1">
        <w:rPr>
          <w:rFonts w:eastAsia="Calibri" w:cs="Arial"/>
          <w:color w:val="000000"/>
          <w:sz w:val="24"/>
          <w:szCs w:val="24"/>
          <w:lang w:val="en-US"/>
        </w:rPr>
        <w:t>conception</w:t>
      </w:r>
      <w:r w:rsidRPr="00D419C1">
        <w:rPr>
          <w:rFonts w:cs="Arial"/>
          <w:color w:val="000000"/>
          <w:sz w:val="24"/>
          <w:szCs w:val="24"/>
          <w:lang w:val="en-US"/>
        </w:rPr>
        <w:t xml:space="preserve"> – </w:t>
      </w:r>
      <w:r w:rsidRPr="00D419C1">
        <w:rPr>
          <w:rFonts w:eastAsia="Calibri" w:cs="Arial"/>
          <w:color w:val="000000"/>
          <w:sz w:val="24"/>
          <w:szCs w:val="24"/>
          <w:lang w:val="en-US"/>
        </w:rPr>
        <w:t>an</w:t>
      </w:r>
      <w:r w:rsidRPr="00D419C1">
        <w:rPr>
          <w:rFonts w:cs="Arial"/>
          <w:color w:val="000000"/>
          <w:sz w:val="24"/>
          <w:szCs w:val="24"/>
          <w:lang w:val="en-US"/>
        </w:rPr>
        <w:t xml:space="preserve"> </w:t>
      </w:r>
      <w:r w:rsidRPr="00D419C1">
        <w:rPr>
          <w:rFonts w:eastAsia="Calibri" w:cs="Arial"/>
          <w:color w:val="000000"/>
          <w:sz w:val="24"/>
          <w:szCs w:val="24"/>
          <w:lang w:val="en-US"/>
        </w:rPr>
        <w:t>account</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our</w:t>
      </w:r>
      <w:r w:rsidRPr="00D419C1">
        <w:rPr>
          <w:rFonts w:cs="Arial"/>
          <w:color w:val="000000"/>
          <w:sz w:val="24"/>
          <w:szCs w:val="24"/>
          <w:lang w:val="en-US"/>
        </w:rPr>
        <w:t xml:space="preserve"> </w:t>
      </w:r>
      <w:r w:rsidRPr="00D419C1">
        <w:rPr>
          <w:rFonts w:eastAsia="Calibri" w:cs="Arial"/>
          <w:color w:val="000000"/>
          <w:sz w:val="24"/>
          <w:szCs w:val="24"/>
          <w:lang w:val="en-US"/>
        </w:rPr>
        <w:t>epistemic</w:t>
      </w:r>
      <w:r w:rsidRPr="00D419C1">
        <w:rPr>
          <w:rFonts w:cs="Arial"/>
          <w:color w:val="000000"/>
          <w:sz w:val="24"/>
          <w:szCs w:val="24"/>
          <w:lang w:val="en-US"/>
        </w:rPr>
        <w:t xml:space="preserve"> </w:t>
      </w:r>
      <w:r w:rsidRPr="00D419C1">
        <w:rPr>
          <w:rFonts w:eastAsia="Calibri" w:cs="Arial"/>
          <w:color w:val="000000"/>
          <w:sz w:val="24"/>
          <w:szCs w:val="24"/>
          <w:lang w:val="en-US"/>
        </w:rPr>
        <w:t>capacities</w:t>
      </w:r>
      <w:r w:rsidRPr="00D419C1">
        <w:rPr>
          <w:rFonts w:cs="Arial"/>
          <w:color w:val="000000"/>
          <w:sz w:val="24"/>
          <w:szCs w:val="24"/>
          <w:lang w:val="en-US"/>
        </w:rPr>
        <w:t xml:space="preserve"> </w:t>
      </w:r>
      <w:r w:rsidRPr="00D419C1">
        <w:rPr>
          <w:rFonts w:eastAsia="Calibri" w:cs="Arial"/>
          <w:color w:val="000000"/>
          <w:sz w:val="24"/>
          <w:szCs w:val="24"/>
          <w:lang w:val="en-US"/>
        </w:rPr>
        <w:t>and</w:t>
      </w:r>
      <w:r w:rsidRPr="00D419C1">
        <w:rPr>
          <w:rFonts w:cs="Arial"/>
          <w:color w:val="000000"/>
          <w:sz w:val="24"/>
          <w:szCs w:val="24"/>
          <w:lang w:val="en-US"/>
        </w:rPr>
        <w:t xml:space="preserve"> </w:t>
      </w:r>
      <w:r w:rsidRPr="00D419C1">
        <w:rPr>
          <w:rFonts w:eastAsia="Calibri" w:cs="Arial"/>
          <w:color w:val="000000"/>
          <w:sz w:val="24"/>
          <w:szCs w:val="24"/>
          <w:lang w:val="en-US"/>
        </w:rPr>
        <w:t>situation</w:t>
      </w:r>
      <w:r w:rsidRPr="00D419C1">
        <w:rPr>
          <w:rFonts w:cs="Arial"/>
          <w:color w:val="000000"/>
          <w:sz w:val="24"/>
          <w:szCs w:val="24"/>
          <w:lang w:val="en-US"/>
        </w:rPr>
        <w:t xml:space="preserve"> </w:t>
      </w:r>
      <w:r w:rsidRPr="00D419C1">
        <w:rPr>
          <w:rFonts w:eastAsia="Calibri" w:cs="Arial"/>
          <w:color w:val="000000"/>
          <w:sz w:val="24"/>
          <w:szCs w:val="24"/>
          <w:lang w:val="en-US"/>
        </w:rPr>
        <w:t>that</w:t>
      </w:r>
      <w:r w:rsidRPr="00D419C1">
        <w:rPr>
          <w:rFonts w:cs="Arial"/>
          <w:color w:val="000000"/>
          <w:sz w:val="24"/>
          <w:szCs w:val="24"/>
          <w:lang w:val="en-US"/>
        </w:rPr>
        <w:t xml:space="preserve"> </w:t>
      </w:r>
      <w:r w:rsidRPr="00D419C1">
        <w:rPr>
          <w:rFonts w:eastAsia="Calibri" w:cs="Arial"/>
          <w:color w:val="000000"/>
          <w:sz w:val="24"/>
          <w:szCs w:val="24"/>
          <w:lang w:val="en-US"/>
        </w:rPr>
        <w:t>enables</w:t>
      </w:r>
      <w:r w:rsidRPr="00D419C1">
        <w:rPr>
          <w:rFonts w:cs="Arial"/>
          <w:color w:val="000000"/>
          <w:sz w:val="24"/>
          <w:szCs w:val="24"/>
          <w:lang w:val="en-US"/>
        </w:rPr>
        <w:t xml:space="preserve"> </w:t>
      </w:r>
      <w:r w:rsidRPr="00D419C1">
        <w:rPr>
          <w:rFonts w:eastAsia="Calibri" w:cs="Arial"/>
          <w:color w:val="000000"/>
          <w:sz w:val="24"/>
          <w:szCs w:val="24"/>
          <w:lang w:val="en-US"/>
        </w:rPr>
        <w:t>judgments</w:t>
      </w:r>
      <w:r w:rsidRPr="00D419C1">
        <w:rPr>
          <w:rFonts w:cs="Arial"/>
          <w:color w:val="000000"/>
          <w:sz w:val="24"/>
          <w:szCs w:val="24"/>
          <w:lang w:val="en-US"/>
        </w:rPr>
        <w:t xml:space="preserve"> </w:t>
      </w:r>
      <w:r w:rsidRPr="00D419C1">
        <w:rPr>
          <w:rFonts w:eastAsia="Calibri" w:cs="Arial"/>
          <w:color w:val="000000"/>
          <w:sz w:val="24"/>
          <w:szCs w:val="24"/>
          <w:lang w:val="en-US"/>
        </w:rPr>
        <w:t>about</w:t>
      </w:r>
      <w:r w:rsidRPr="00D419C1">
        <w:rPr>
          <w:rFonts w:cs="Arial"/>
          <w:color w:val="000000"/>
          <w:sz w:val="24"/>
          <w:szCs w:val="24"/>
          <w:lang w:val="en-US"/>
        </w:rPr>
        <w:t xml:space="preserve"> </w:t>
      </w:r>
      <w:r w:rsidRPr="00D419C1">
        <w:rPr>
          <w:rFonts w:eastAsia="Calibri" w:cs="Arial"/>
          <w:color w:val="000000"/>
          <w:sz w:val="24"/>
          <w:szCs w:val="24"/>
          <w:lang w:val="en-US"/>
        </w:rPr>
        <w:t>what</w:t>
      </w:r>
      <w:r w:rsidRPr="00D419C1">
        <w:rPr>
          <w:rFonts w:cs="Arial"/>
          <w:color w:val="000000"/>
          <w:sz w:val="24"/>
          <w:szCs w:val="24"/>
          <w:lang w:val="en-US"/>
        </w:rPr>
        <w:t xml:space="preserve"> </w:t>
      </w:r>
      <w:r w:rsidRPr="00D419C1">
        <w:rPr>
          <w:rFonts w:eastAsia="Calibri" w:cs="Arial"/>
          <w:color w:val="000000"/>
          <w:sz w:val="24"/>
          <w:szCs w:val="24"/>
          <w:lang w:val="en-US"/>
        </w:rPr>
        <w:t>would</w:t>
      </w:r>
      <w:r w:rsidRPr="00D419C1">
        <w:rPr>
          <w:rFonts w:cs="Arial"/>
          <w:color w:val="000000"/>
          <w:sz w:val="24"/>
          <w:szCs w:val="24"/>
          <w:lang w:val="en-US"/>
        </w:rPr>
        <w:t xml:space="preserve"> </w:t>
      </w:r>
      <w:r w:rsidRPr="00D419C1">
        <w:rPr>
          <w:rFonts w:eastAsia="Calibri" w:cs="Arial"/>
          <w:color w:val="000000"/>
          <w:sz w:val="24"/>
          <w:szCs w:val="24"/>
          <w:lang w:val="en-US"/>
        </w:rPr>
        <w:t>count</w:t>
      </w:r>
      <w:r w:rsidRPr="00D419C1">
        <w:rPr>
          <w:rFonts w:cs="Arial"/>
          <w:color w:val="000000"/>
          <w:sz w:val="24"/>
          <w:szCs w:val="24"/>
          <w:lang w:val="en-US"/>
        </w:rPr>
        <w:t xml:space="preserve"> </w:t>
      </w:r>
      <w:r w:rsidRPr="00D419C1">
        <w:rPr>
          <w:rFonts w:eastAsia="Calibri" w:cs="Arial"/>
          <w:color w:val="000000"/>
          <w:sz w:val="24"/>
          <w:szCs w:val="24"/>
          <w:lang w:val="en-US"/>
        </w:rPr>
        <w:t>as</w:t>
      </w:r>
      <w:r w:rsidRPr="00D419C1">
        <w:rPr>
          <w:rFonts w:cs="Arial"/>
          <w:color w:val="000000"/>
          <w:sz w:val="24"/>
          <w:szCs w:val="24"/>
          <w:lang w:val="en-US"/>
        </w:rPr>
        <w:t xml:space="preserve"> </w:t>
      </w:r>
      <w:r w:rsidRPr="00D419C1">
        <w:rPr>
          <w:rFonts w:eastAsia="Calibri" w:cs="Arial"/>
          <w:color w:val="000000"/>
          <w:sz w:val="24"/>
          <w:szCs w:val="24"/>
          <w:lang w:val="en-US"/>
        </w:rPr>
        <w:t>hubristic</w:t>
      </w:r>
      <w:r w:rsidRPr="00D419C1">
        <w:rPr>
          <w:rFonts w:cs="Arial"/>
          <w:color w:val="000000"/>
          <w:sz w:val="24"/>
          <w:szCs w:val="24"/>
          <w:lang w:val="en-US"/>
        </w:rPr>
        <w:t xml:space="preserve"> </w:t>
      </w:r>
      <w:r w:rsidRPr="00D419C1">
        <w:rPr>
          <w:rFonts w:eastAsia="Calibri" w:cs="Arial"/>
          <w:color w:val="000000"/>
          <w:sz w:val="24"/>
          <w:szCs w:val="24"/>
          <w:lang w:val="en-US"/>
        </w:rPr>
        <w:t>conduct</w:t>
      </w:r>
      <w:r w:rsidRPr="00D419C1">
        <w:rPr>
          <w:rFonts w:cs="Arial"/>
          <w:color w:val="000000"/>
          <w:sz w:val="24"/>
          <w:szCs w:val="24"/>
          <w:lang w:val="en-US"/>
        </w:rPr>
        <w:t xml:space="preserve">. </w:t>
      </w:r>
      <w:r w:rsidRPr="00D419C1">
        <w:rPr>
          <w:rFonts w:eastAsia="Calibri" w:cs="Arial"/>
          <w:color w:val="000000"/>
          <w:sz w:val="24"/>
          <w:szCs w:val="24"/>
          <w:lang w:val="en-US"/>
        </w:rPr>
        <w:t>In</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absence</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a</w:t>
      </w:r>
      <w:r w:rsidRPr="00D419C1">
        <w:rPr>
          <w:rFonts w:cs="Arial"/>
          <w:color w:val="000000"/>
          <w:sz w:val="24"/>
          <w:szCs w:val="24"/>
          <w:lang w:val="en-US"/>
        </w:rPr>
        <w:t xml:space="preserve"> </w:t>
      </w:r>
      <w:r w:rsidRPr="00D419C1">
        <w:rPr>
          <w:rFonts w:eastAsia="Calibri" w:cs="Arial"/>
          <w:color w:val="000000"/>
          <w:sz w:val="24"/>
          <w:szCs w:val="24"/>
          <w:lang w:val="en-US"/>
        </w:rPr>
        <w:t>complete</w:t>
      </w:r>
      <w:r w:rsidRPr="00D419C1">
        <w:rPr>
          <w:rFonts w:cs="Arial"/>
          <w:color w:val="000000"/>
          <w:sz w:val="24"/>
          <w:szCs w:val="24"/>
          <w:lang w:val="en-US"/>
        </w:rPr>
        <w:t xml:space="preserve"> </w:t>
      </w:r>
      <w:r w:rsidRPr="00D419C1">
        <w:rPr>
          <w:rFonts w:eastAsia="Calibri" w:cs="Arial"/>
          <w:color w:val="000000"/>
          <w:sz w:val="24"/>
          <w:szCs w:val="24"/>
          <w:lang w:val="en-US"/>
        </w:rPr>
        <w:t>anthropological</w:t>
      </w:r>
      <w:r w:rsidRPr="00D419C1">
        <w:rPr>
          <w:rFonts w:cs="Arial"/>
          <w:color w:val="000000"/>
          <w:sz w:val="24"/>
          <w:szCs w:val="24"/>
          <w:lang w:val="en-US"/>
        </w:rPr>
        <w:t xml:space="preserve"> </w:t>
      </w:r>
      <w:r w:rsidRPr="00D419C1">
        <w:rPr>
          <w:rFonts w:eastAsia="Calibri" w:cs="Arial"/>
          <w:color w:val="000000"/>
          <w:sz w:val="24"/>
          <w:szCs w:val="24"/>
          <w:lang w:val="en-US"/>
        </w:rPr>
        <w:t>conception</w:t>
      </w:r>
      <w:r w:rsidRPr="00D419C1">
        <w:rPr>
          <w:rFonts w:cs="Arial"/>
          <w:color w:val="000000"/>
          <w:sz w:val="24"/>
          <w:szCs w:val="24"/>
          <w:lang w:val="en-US"/>
        </w:rPr>
        <w:t xml:space="preserve"> </w:t>
      </w:r>
      <w:r w:rsidRPr="00D419C1">
        <w:rPr>
          <w:rFonts w:eastAsia="Calibri" w:cs="Arial"/>
          <w:color w:val="000000"/>
          <w:sz w:val="24"/>
          <w:szCs w:val="24"/>
          <w:lang w:val="en-US"/>
        </w:rPr>
        <w:t>that</w:t>
      </w:r>
      <w:r w:rsidRPr="00D419C1">
        <w:rPr>
          <w:rFonts w:cs="Arial"/>
          <w:color w:val="000000"/>
          <w:sz w:val="24"/>
          <w:szCs w:val="24"/>
          <w:lang w:val="en-US"/>
        </w:rPr>
        <w:t xml:space="preserve"> </w:t>
      </w:r>
      <w:r w:rsidRPr="00D419C1">
        <w:rPr>
          <w:rFonts w:eastAsia="Calibri" w:cs="Arial"/>
          <w:color w:val="000000"/>
          <w:sz w:val="24"/>
          <w:szCs w:val="24"/>
          <w:lang w:val="en-US"/>
        </w:rPr>
        <w:t>specified</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Pr>
          <w:rFonts w:cs="Arial"/>
          <w:color w:val="000000"/>
          <w:sz w:val="24"/>
          <w:szCs w:val="24"/>
          <w:lang w:val="en-US"/>
        </w:rPr>
        <w:t>‘</w:t>
      </w:r>
      <w:r w:rsidRPr="00D419C1">
        <w:rPr>
          <w:rFonts w:eastAsia="Calibri" w:cs="Arial"/>
          <w:color w:val="000000"/>
          <w:sz w:val="24"/>
          <w:szCs w:val="24"/>
          <w:lang w:val="en-US"/>
        </w:rPr>
        <w:t>upper</w:t>
      </w:r>
      <w:r w:rsidRPr="00D419C1">
        <w:rPr>
          <w:rFonts w:cs="Arial"/>
          <w:color w:val="000000"/>
          <w:sz w:val="24"/>
          <w:szCs w:val="24"/>
          <w:lang w:val="en-US"/>
        </w:rPr>
        <w:t xml:space="preserve"> </w:t>
      </w:r>
      <w:r w:rsidRPr="00D419C1">
        <w:rPr>
          <w:rFonts w:eastAsia="Calibri" w:cs="Arial"/>
          <w:color w:val="000000"/>
          <w:sz w:val="24"/>
          <w:szCs w:val="24"/>
          <w:lang w:val="en-US"/>
        </w:rPr>
        <w:t>limits</w:t>
      </w:r>
      <w:r>
        <w:rPr>
          <w:rFonts w:cs="Arial"/>
          <w:color w:val="000000"/>
          <w:sz w:val="24"/>
          <w:szCs w:val="24"/>
          <w:lang w:val="en-US"/>
        </w:rPr>
        <w:t>’</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our</w:t>
      </w:r>
      <w:r w:rsidRPr="00D419C1">
        <w:rPr>
          <w:rFonts w:cs="Arial"/>
          <w:color w:val="000000"/>
          <w:sz w:val="24"/>
          <w:szCs w:val="24"/>
          <w:lang w:val="en-US"/>
        </w:rPr>
        <w:t xml:space="preserve"> </w:t>
      </w:r>
      <w:r w:rsidRPr="00D419C1">
        <w:rPr>
          <w:rFonts w:eastAsia="Calibri" w:cs="Arial"/>
          <w:color w:val="000000"/>
          <w:sz w:val="24"/>
          <w:szCs w:val="24"/>
          <w:lang w:val="en-US"/>
        </w:rPr>
        <w:t>powers</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conceptual</w:t>
      </w:r>
      <w:r w:rsidRPr="00D419C1">
        <w:rPr>
          <w:rFonts w:cs="Arial"/>
          <w:color w:val="000000"/>
          <w:sz w:val="24"/>
          <w:szCs w:val="24"/>
          <w:lang w:val="en-US"/>
        </w:rPr>
        <w:t xml:space="preserve"> </w:t>
      </w:r>
      <w:r w:rsidRPr="00D419C1">
        <w:rPr>
          <w:rFonts w:eastAsia="Calibri" w:cs="Arial"/>
          <w:color w:val="000000"/>
          <w:sz w:val="24"/>
          <w:szCs w:val="24"/>
          <w:lang w:val="en-US"/>
        </w:rPr>
        <w:t>space</w:t>
      </w:r>
      <w:r w:rsidRPr="00D419C1">
        <w:rPr>
          <w:rFonts w:cs="Arial"/>
          <w:color w:val="000000"/>
          <w:sz w:val="24"/>
          <w:szCs w:val="24"/>
          <w:lang w:val="en-US"/>
        </w:rPr>
        <w:t xml:space="preserve"> </w:t>
      </w:r>
      <w:r w:rsidRPr="00D419C1">
        <w:rPr>
          <w:rFonts w:eastAsia="Calibri" w:cs="Arial"/>
          <w:color w:val="000000"/>
          <w:sz w:val="24"/>
          <w:szCs w:val="24"/>
          <w:lang w:val="en-US"/>
        </w:rPr>
        <w:t>for</w:t>
      </w:r>
      <w:r w:rsidRPr="00D419C1">
        <w:rPr>
          <w:rFonts w:cs="Arial"/>
          <w:color w:val="000000"/>
          <w:sz w:val="24"/>
          <w:szCs w:val="24"/>
          <w:lang w:val="en-US"/>
        </w:rPr>
        <w:t xml:space="preserve"> </w:t>
      </w:r>
      <w:r w:rsidRPr="00D419C1">
        <w:rPr>
          <w:rFonts w:eastAsia="Calibri" w:cs="Arial"/>
          <w:color w:val="000000"/>
          <w:sz w:val="24"/>
          <w:szCs w:val="24"/>
          <w:lang w:val="en-US"/>
        </w:rPr>
        <w:t>a</w:t>
      </w:r>
      <w:r w:rsidRPr="00D419C1">
        <w:rPr>
          <w:rFonts w:cs="Arial"/>
          <w:color w:val="000000"/>
          <w:sz w:val="24"/>
          <w:szCs w:val="24"/>
          <w:lang w:val="en-US"/>
        </w:rPr>
        <w:t xml:space="preserve"> </w:t>
      </w:r>
      <w:r w:rsidRPr="00D419C1">
        <w:rPr>
          <w:rFonts w:eastAsia="Calibri" w:cs="Arial"/>
          <w:color w:val="000000"/>
          <w:sz w:val="24"/>
          <w:szCs w:val="24"/>
          <w:lang w:val="en-US"/>
        </w:rPr>
        <w:t>vice</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hubris</w:t>
      </w:r>
      <w:r w:rsidRPr="00D419C1">
        <w:rPr>
          <w:rFonts w:cs="Arial"/>
          <w:color w:val="000000"/>
          <w:sz w:val="24"/>
          <w:szCs w:val="24"/>
          <w:lang w:val="en-US"/>
        </w:rPr>
        <w:t xml:space="preserve"> </w:t>
      </w:r>
      <w:r w:rsidRPr="00D419C1">
        <w:rPr>
          <w:rFonts w:eastAsia="Calibri" w:cs="Arial"/>
          <w:color w:val="000000"/>
          <w:sz w:val="24"/>
          <w:szCs w:val="24"/>
          <w:lang w:val="en-US"/>
        </w:rPr>
        <w:t>could</w:t>
      </w:r>
      <w:r w:rsidRPr="00D419C1">
        <w:rPr>
          <w:rFonts w:cs="Arial"/>
          <w:color w:val="000000"/>
          <w:sz w:val="24"/>
          <w:szCs w:val="24"/>
          <w:lang w:val="en-US"/>
        </w:rPr>
        <w:t xml:space="preserve"> </w:t>
      </w:r>
      <w:r w:rsidRPr="00D419C1">
        <w:rPr>
          <w:rFonts w:eastAsia="Calibri" w:cs="Arial"/>
          <w:color w:val="000000"/>
          <w:sz w:val="24"/>
          <w:szCs w:val="24"/>
          <w:lang w:val="en-US"/>
        </w:rPr>
        <w:t>not</w:t>
      </w:r>
      <w:r w:rsidRPr="00D419C1">
        <w:rPr>
          <w:rFonts w:cs="Arial"/>
          <w:color w:val="000000"/>
          <w:sz w:val="24"/>
          <w:szCs w:val="24"/>
          <w:lang w:val="en-US"/>
        </w:rPr>
        <w:t xml:space="preserve"> </w:t>
      </w:r>
      <w:r w:rsidRPr="00D419C1">
        <w:rPr>
          <w:rFonts w:eastAsia="Calibri" w:cs="Arial"/>
          <w:color w:val="000000"/>
          <w:sz w:val="24"/>
          <w:szCs w:val="24"/>
          <w:lang w:val="en-US"/>
        </w:rPr>
        <w:t>be</w:t>
      </w:r>
      <w:r w:rsidRPr="00D419C1">
        <w:rPr>
          <w:rFonts w:cs="Arial"/>
          <w:color w:val="000000"/>
          <w:sz w:val="24"/>
          <w:szCs w:val="24"/>
          <w:lang w:val="en-US"/>
        </w:rPr>
        <w:t xml:space="preserve"> </w:t>
      </w:r>
      <w:r w:rsidRPr="00D419C1">
        <w:rPr>
          <w:rFonts w:eastAsia="Calibri" w:cs="Arial"/>
          <w:color w:val="000000"/>
          <w:sz w:val="24"/>
          <w:szCs w:val="24"/>
          <w:lang w:val="en-US"/>
        </w:rPr>
        <w:t>filled</w:t>
      </w:r>
      <w:r w:rsidRPr="00D419C1">
        <w:rPr>
          <w:rFonts w:cs="Arial"/>
          <w:color w:val="000000"/>
          <w:sz w:val="24"/>
          <w:szCs w:val="24"/>
          <w:lang w:val="en-US"/>
        </w:rPr>
        <w:t>.</w:t>
      </w:r>
    </w:p>
    <w:p w14:paraId="4D79C485" w14:textId="77777777" w:rsidR="00AF6837" w:rsidRPr="00D419C1" w:rsidRDefault="00AF6837" w:rsidP="00AF6837">
      <w:pPr>
        <w:pStyle w:val="NoSpacing"/>
        <w:ind w:firstLine="720"/>
        <w:rPr>
          <w:rFonts w:cs="Arial"/>
          <w:color w:val="000000"/>
          <w:sz w:val="24"/>
          <w:szCs w:val="24"/>
          <w:lang w:val="en-US"/>
        </w:rPr>
      </w:pPr>
      <w:r w:rsidRPr="00D419C1">
        <w:rPr>
          <w:rFonts w:eastAsia="Calibri" w:cs="Arial"/>
          <w:color w:val="000000"/>
          <w:sz w:val="24"/>
          <w:szCs w:val="24"/>
          <w:lang w:val="en-US"/>
        </w:rPr>
        <w:t>We</w:t>
      </w:r>
      <w:r w:rsidRPr="00D419C1">
        <w:rPr>
          <w:rFonts w:cs="Arial"/>
          <w:color w:val="000000"/>
          <w:sz w:val="24"/>
          <w:szCs w:val="24"/>
          <w:lang w:val="en-US"/>
        </w:rPr>
        <w:t xml:space="preserve"> </w:t>
      </w:r>
      <w:r w:rsidRPr="00D419C1">
        <w:rPr>
          <w:rFonts w:eastAsia="Calibri" w:cs="Arial"/>
          <w:color w:val="000000"/>
          <w:sz w:val="24"/>
          <w:szCs w:val="24"/>
          <w:lang w:val="en-US"/>
        </w:rPr>
        <w:t>clearly</w:t>
      </w:r>
      <w:r w:rsidRPr="00D419C1">
        <w:rPr>
          <w:rFonts w:cs="Arial"/>
          <w:color w:val="000000"/>
          <w:sz w:val="24"/>
          <w:szCs w:val="24"/>
          <w:lang w:val="en-US"/>
        </w:rPr>
        <w:t xml:space="preserve"> </w:t>
      </w:r>
      <w:r w:rsidRPr="00D419C1">
        <w:rPr>
          <w:rFonts w:eastAsia="Calibri" w:cs="Arial"/>
          <w:color w:val="000000"/>
          <w:sz w:val="24"/>
          <w:szCs w:val="24"/>
          <w:lang w:val="en-US"/>
        </w:rPr>
        <w:t>see</w:t>
      </w:r>
      <w:r w:rsidRPr="00D419C1">
        <w:rPr>
          <w:rFonts w:cs="Arial"/>
          <w:color w:val="000000"/>
          <w:sz w:val="24"/>
          <w:szCs w:val="24"/>
          <w:lang w:val="en-US"/>
        </w:rPr>
        <w:t xml:space="preserve"> </w:t>
      </w:r>
      <w:r w:rsidRPr="00D419C1">
        <w:rPr>
          <w:rFonts w:eastAsia="Calibri" w:cs="Arial"/>
          <w:color w:val="000000"/>
          <w:sz w:val="24"/>
          <w:szCs w:val="24"/>
          <w:lang w:val="en-US"/>
        </w:rPr>
        <w:t>this</w:t>
      </w:r>
      <w:r w:rsidRPr="00D419C1">
        <w:rPr>
          <w:rFonts w:cs="Arial"/>
          <w:color w:val="000000"/>
          <w:sz w:val="24"/>
          <w:szCs w:val="24"/>
          <w:lang w:val="en-US"/>
        </w:rPr>
        <w:t xml:space="preserve"> </w:t>
      </w:r>
      <w:r w:rsidRPr="00D419C1">
        <w:rPr>
          <w:rFonts w:eastAsia="Calibri" w:cs="Arial"/>
          <w:color w:val="000000"/>
          <w:sz w:val="24"/>
          <w:szCs w:val="24"/>
          <w:lang w:val="en-US"/>
        </w:rPr>
        <w:t>pervasive</w:t>
      </w:r>
      <w:r w:rsidRPr="00D419C1">
        <w:rPr>
          <w:rFonts w:cs="Arial"/>
          <w:color w:val="000000"/>
          <w:sz w:val="24"/>
          <w:szCs w:val="24"/>
          <w:lang w:val="en-US"/>
        </w:rPr>
        <w:t xml:space="preserve"> </w:t>
      </w:r>
      <w:r w:rsidRPr="00D419C1">
        <w:rPr>
          <w:rFonts w:eastAsia="Calibri" w:cs="Arial"/>
          <w:color w:val="000000"/>
          <w:sz w:val="24"/>
          <w:szCs w:val="24"/>
          <w:lang w:val="en-US"/>
        </w:rPr>
        <w:t>uncertainty</w:t>
      </w:r>
      <w:r w:rsidRPr="00D419C1">
        <w:rPr>
          <w:rFonts w:cs="Arial"/>
          <w:color w:val="000000"/>
          <w:sz w:val="24"/>
          <w:szCs w:val="24"/>
          <w:lang w:val="en-US"/>
        </w:rPr>
        <w:t xml:space="preserve"> </w:t>
      </w:r>
      <w:r w:rsidRPr="00D419C1">
        <w:rPr>
          <w:rFonts w:eastAsia="Calibri" w:cs="Arial"/>
          <w:color w:val="000000"/>
          <w:sz w:val="24"/>
          <w:szCs w:val="24"/>
          <w:lang w:val="en-US"/>
        </w:rPr>
        <w:t>about</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status</w:t>
      </w:r>
      <w:r w:rsidRPr="00D419C1">
        <w:rPr>
          <w:rFonts w:cs="Arial"/>
          <w:color w:val="000000"/>
          <w:sz w:val="24"/>
          <w:szCs w:val="24"/>
          <w:lang w:val="en-US"/>
        </w:rPr>
        <w:t xml:space="preserve"> </w:t>
      </w:r>
      <w:r w:rsidRPr="00D419C1">
        <w:rPr>
          <w:rFonts w:eastAsia="Calibri" w:cs="Arial"/>
          <w:color w:val="000000"/>
          <w:sz w:val="24"/>
          <w:szCs w:val="24"/>
          <w:lang w:val="en-US"/>
        </w:rPr>
        <w:t>and</w:t>
      </w:r>
      <w:r w:rsidRPr="00D419C1">
        <w:rPr>
          <w:rFonts w:cs="Arial"/>
          <w:color w:val="000000"/>
          <w:sz w:val="24"/>
          <w:szCs w:val="24"/>
          <w:lang w:val="en-US"/>
        </w:rPr>
        <w:t xml:space="preserve"> </w:t>
      </w:r>
      <w:r w:rsidRPr="00D419C1">
        <w:rPr>
          <w:rFonts w:eastAsia="Calibri" w:cs="Arial"/>
          <w:color w:val="000000"/>
          <w:sz w:val="24"/>
          <w:szCs w:val="24"/>
          <w:lang w:val="en-US"/>
        </w:rPr>
        <w:t>upper</w:t>
      </w:r>
      <w:r w:rsidRPr="00D419C1">
        <w:rPr>
          <w:rFonts w:cs="Arial"/>
          <w:color w:val="000000"/>
          <w:sz w:val="24"/>
          <w:szCs w:val="24"/>
          <w:lang w:val="en-US"/>
        </w:rPr>
        <w:t xml:space="preserve"> </w:t>
      </w:r>
      <w:r w:rsidRPr="00D419C1">
        <w:rPr>
          <w:rFonts w:eastAsia="Calibri" w:cs="Arial"/>
          <w:color w:val="000000"/>
          <w:sz w:val="24"/>
          <w:szCs w:val="24"/>
          <w:lang w:val="en-US"/>
        </w:rPr>
        <w:t>limits</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our</w:t>
      </w:r>
      <w:r w:rsidRPr="00D419C1">
        <w:rPr>
          <w:rFonts w:cs="Arial"/>
          <w:color w:val="000000"/>
          <w:sz w:val="24"/>
          <w:szCs w:val="24"/>
          <w:lang w:val="en-US"/>
        </w:rPr>
        <w:t xml:space="preserve"> </w:t>
      </w:r>
      <w:r w:rsidRPr="00D419C1">
        <w:rPr>
          <w:rFonts w:eastAsia="Calibri" w:cs="Arial"/>
          <w:color w:val="000000"/>
          <w:sz w:val="24"/>
          <w:szCs w:val="24"/>
          <w:lang w:val="en-US"/>
        </w:rPr>
        <w:t>epistemic</w:t>
      </w:r>
      <w:r w:rsidRPr="00D419C1">
        <w:rPr>
          <w:rFonts w:cs="Arial"/>
          <w:color w:val="000000"/>
          <w:sz w:val="24"/>
          <w:szCs w:val="24"/>
          <w:lang w:val="en-US"/>
        </w:rPr>
        <w:t xml:space="preserve"> </w:t>
      </w:r>
      <w:r w:rsidRPr="00D419C1">
        <w:rPr>
          <w:rFonts w:eastAsia="Calibri" w:cs="Arial"/>
          <w:color w:val="000000"/>
          <w:sz w:val="24"/>
          <w:szCs w:val="24"/>
          <w:lang w:val="en-US"/>
        </w:rPr>
        <w:t>capacities</w:t>
      </w:r>
      <w:r w:rsidRPr="00D419C1">
        <w:rPr>
          <w:rFonts w:cs="Arial"/>
          <w:color w:val="000000"/>
          <w:sz w:val="24"/>
          <w:szCs w:val="24"/>
          <w:lang w:val="en-US"/>
        </w:rPr>
        <w:t xml:space="preserve"> </w:t>
      </w:r>
      <w:r w:rsidRPr="00D419C1">
        <w:rPr>
          <w:rFonts w:eastAsia="Calibri" w:cs="Arial"/>
          <w:color w:val="000000"/>
          <w:sz w:val="24"/>
          <w:szCs w:val="24"/>
          <w:lang w:val="en-US"/>
        </w:rPr>
        <w:t>in</w:t>
      </w:r>
      <w:r w:rsidRPr="00D419C1">
        <w:rPr>
          <w:rFonts w:cs="Arial"/>
          <w:color w:val="000000"/>
          <w:sz w:val="24"/>
          <w:szCs w:val="24"/>
          <w:lang w:val="en-US"/>
        </w:rPr>
        <w:t xml:space="preserve"> </w:t>
      </w:r>
      <w:r w:rsidRPr="00D419C1">
        <w:rPr>
          <w:rFonts w:eastAsia="Calibri" w:cs="Arial"/>
          <w:color w:val="000000"/>
          <w:sz w:val="24"/>
          <w:szCs w:val="24"/>
          <w:lang w:val="en-US"/>
        </w:rPr>
        <w:t>Locke</w:t>
      </w:r>
      <w:r>
        <w:rPr>
          <w:rFonts w:cs="Arial"/>
          <w:color w:val="000000"/>
          <w:sz w:val="24"/>
          <w:szCs w:val="24"/>
          <w:lang w:val="en-US"/>
        </w:rPr>
        <w:t>’s</w:t>
      </w:r>
      <w:r w:rsidRPr="00D419C1">
        <w:rPr>
          <w:rFonts w:cs="Arial"/>
          <w:color w:val="000000"/>
          <w:sz w:val="24"/>
          <w:szCs w:val="24"/>
          <w:lang w:val="en-US"/>
        </w:rPr>
        <w:t xml:space="preserve"> </w:t>
      </w:r>
      <w:r w:rsidRPr="00D419C1">
        <w:rPr>
          <w:rFonts w:eastAsia="Calibri" w:cs="Arial"/>
          <w:color w:val="000000"/>
          <w:sz w:val="24"/>
          <w:szCs w:val="24"/>
          <w:lang w:val="en-US"/>
        </w:rPr>
        <w:t>writings</w:t>
      </w:r>
      <w:r w:rsidRPr="00D419C1">
        <w:rPr>
          <w:rFonts w:cs="Arial"/>
          <w:color w:val="000000"/>
          <w:sz w:val="24"/>
          <w:szCs w:val="24"/>
          <w:lang w:val="en-US"/>
        </w:rPr>
        <w:t xml:space="preserve">, </w:t>
      </w:r>
      <w:r w:rsidRPr="00D419C1">
        <w:rPr>
          <w:rFonts w:eastAsia="Calibri" w:cs="Arial"/>
          <w:color w:val="000000"/>
          <w:sz w:val="24"/>
          <w:szCs w:val="24"/>
          <w:lang w:val="en-US"/>
        </w:rPr>
        <w:t>most</w:t>
      </w:r>
      <w:r w:rsidRPr="00D419C1">
        <w:rPr>
          <w:rFonts w:cs="Arial"/>
          <w:color w:val="000000"/>
          <w:sz w:val="24"/>
          <w:szCs w:val="24"/>
          <w:lang w:val="en-US"/>
        </w:rPr>
        <w:t xml:space="preserve"> </w:t>
      </w:r>
      <w:r w:rsidRPr="00D419C1">
        <w:rPr>
          <w:rFonts w:eastAsia="Calibri" w:cs="Arial"/>
          <w:color w:val="000000"/>
          <w:sz w:val="24"/>
          <w:szCs w:val="24"/>
          <w:lang w:val="en-US"/>
        </w:rPr>
        <w:t>visibly</w:t>
      </w:r>
      <w:r w:rsidRPr="00D419C1">
        <w:rPr>
          <w:rFonts w:cs="Arial"/>
          <w:color w:val="000000"/>
          <w:sz w:val="24"/>
          <w:szCs w:val="24"/>
          <w:lang w:val="en-US"/>
        </w:rPr>
        <w:t xml:space="preserve"> </w:t>
      </w:r>
      <w:r w:rsidRPr="00D419C1">
        <w:rPr>
          <w:rFonts w:eastAsia="Calibri" w:cs="Arial"/>
          <w:color w:val="000000"/>
          <w:sz w:val="24"/>
          <w:szCs w:val="24"/>
          <w:lang w:val="en-US"/>
        </w:rPr>
        <w:t>and</w:t>
      </w:r>
      <w:r w:rsidRPr="00D419C1">
        <w:rPr>
          <w:rFonts w:cs="Arial"/>
          <w:color w:val="000000"/>
          <w:sz w:val="24"/>
          <w:szCs w:val="24"/>
          <w:lang w:val="en-US"/>
        </w:rPr>
        <w:t xml:space="preserve"> </w:t>
      </w:r>
      <w:r w:rsidRPr="00D419C1">
        <w:rPr>
          <w:rFonts w:eastAsia="Calibri" w:cs="Arial"/>
          <w:color w:val="000000"/>
          <w:sz w:val="24"/>
          <w:szCs w:val="24"/>
          <w:lang w:val="en-US"/>
        </w:rPr>
        <w:t>explicitly</w:t>
      </w:r>
      <w:r w:rsidRPr="00D419C1">
        <w:rPr>
          <w:rFonts w:cs="Arial"/>
          <w:color w:val="000000"/>
          <w:sz w:val="24"/>
          <w:szCs w:val="24"/>
          <w:lang w:val="en-US"/>
        </w:rPr>
        <w:t xml:space="preserve"> </w:t>
      </w:r>
      <w:r w:rsidRPr="00D419C1">
        <w:rPr>
          <w:rFonts w:eastAsia="Calibri" w:cs="Arial"/>
          <w:color w:val="000000"/>
          <w:sz w:val="24"/>
          <w:szCs w:val="24"/>
          <w:lang w:val="en-US"/>
        </w:rPr>
        <w:t>in</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i/>
          <w:color w:val="000000"/>
          <w:sz w:val="24"/>
          <w:szCs w:val="24"/>
          <w:lang w:val="en-US"/>
        </w:rPr>
        <w:t>Essay</w:t>
      </w:r>
      <w:r w:rsidRPr="00D419C1">
        <w:rPr>
          <w:rFonts w:cs="Arial"/>
          <w:i/>
          <w:color w:val="000000"/>
          <w:sz w:val="24"/>
          <w:szCs w:val="24"/>
          <w:lang w:val="en-US"/>
        </w:rPr>
        <w:t xml:space="preserve"> </w:t>
      </w:r>
      <w:r w:rsidRPr="00D419C1">
        <w:rPr>
          <w:rFonts w:eastAsia="Calibri" w:cs="Arial"/>
          <w:i/>
          <w:color w:val="000000"/>
          <w:sz w:val="24"/>
          <w:szCs w:val="24"/>
          <w:lang w:val="en-US"/>
        </w:rPr>
        <w:t>Concerning</w:t>
      </w:r>
      <w:r w:rsidRPr="00D419C1">
        <w:rPr>
          <w:rFonts w:cs="Arial"/>
          <w:i/>
          <w:color w:val="000000"/>
          <w:sz w:val="24"/>
          <w:szCs w:val="24"/>
          <w:lang w:val="en-US"/>
        </w:rPr>
        <w:t xml:space="preserve"> </w:t>
      </w:r>
      <w:r w:rsidRPr="00D419C1">
        <w:rPr>
          <w:rFonts w:eastAsia="Calibri" w:cs="Arial"/>
          <w:i/>
          <w:color w:val="000000"/>
          <w:sz w:val="24"/>
          <w:szCs w:val="24"/>
          <w:lang w:val="en-US"/>
        </w:rPr>
        <w:t>Human</w:t>
      </w:r>
      <w:r w:rsidRPr="00D419C1">
        <w:rPr>
          <w:rFonts w:cs="Arial"/>
          <w:i/>
          <w:color w:val="000000"/>
          <w:sz w:val="24"/>
          <w:szCs w:val="24"/>
          <w:lang w:val="en-US"/>
        </w:rPr>
        <w:t xml:space="preserve"> </w:t>
      </w:r>
      <w:r w:rsidRPr="00D419C1">
        <w:rPr>
          <w:rFonts w:eastAsia="Calibri" w:cs="Arial"/>
          <w:i/>
          <w:color w:val="000000"/>
          <w:sz w:val="24"/>
          <w:szCs w:val="24"/>
          <w:lang w:val="en-US"/>
        </w:rPr>
        <w:t>Understanding</w:t>
      </w:r>
      <w:r w:rsidRPr="00D419C1">
        <w:rPr>
          <w:rFonts w:cs="Arial"/>
          <w:color w:val="000000"/>
          <w:sz w:val="24"/>
          <w:szCs w:val="24"/>
          <w:lang w:val="en-US"/>
        </w:rPr>
        <w:t xml:space="preserve">. </w:t>
      </w:r>
      <w:r w:rsidRPr="00D419C1">
        <w:rPr>
          <w:rFonts w:eastAsia="Calibri" w:cs="Arial"/>
          <w:color w:val="000000"/>
          <w:sz w:val="24"/>
          <w:szCs w:val="24"/>
          <w:lang w:val="en-US"/>
        </w:rPr>
        <w:t>In</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opening </w:t>
      </w:r>
      <w:r>
        <w:rPr>
          <w:rFonts w:cs="Arial"/>
          <w:color w:val="000000"/>
          <w:sz w:val="24"/>
          <w:szCs w:val="24"/>
          <w:lang w:val="en-US"/>
        </w:rPr>
        <w:t>“</w:t>
      </w:r>
      <w:r w:rsidRPr="00D419C1">
        <w:rPr>
          <w:rFonts w:eastAsia="Calibri" w:cs="Arial"/>
          <w:color w:val="000000"/>
          <w:sz w:val="24"/>
          <w:szCs w:val="24"/>
          <w:lang w:val="en-US"/>
        </w:rPr>
        <w:t>Epistle</w:t>
      </w:r>
      <w:r w:rsidRPr="00D419C1">
        <w:rPr>
          <w:rFonts w:cs="Arial"/>
          <w:color w:val="000000"/>
          <w:sz w:val="24"/>
          <w:szCs w:val="24"/>
          <w:lang w:val="en-US"/>
        </w:rPr>
        <w:t xml:space="preserve"> </w:t>
      </w:r>
      <w:r w:rsidRPr="00D419C1">
        <w:rPr>
          <w:rFonts w:eastAsia="Calibri" w:cs="Arial"/>
          <w:color w:val="000000"/>
          <w:sz w:val="24"/>
          <w:szCs w:val="24"/>
          <w:lang w:val="en-US"/>
        </w:rPr>
        <w:t>to</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Reader</w:t>
      </w:r>
      <w:r>
        <w:rPr>
          <w:rFonts w:cs="Arial"/>
          <w:color w:val="000000"/>
          <w:sz w:val="24"/>
          <w:szCs w:val="24"/>
          <w:lang w:val="en-US"/>
        </w:rPr>
        <w:t>,”</w:t>
      </w:r>
      <w:r w:rsidRPr="00D419C1">
        <w:rPr>
          <w:rFonts w:cs="Arial"/>
          <w:color w:val="000000"/>
          <w:sz w:val="24"/>
          <w:szCs w:val="24"/>
          <w:lang w:val="en-US"/>
        </w:rPr>
        <w:t xml:space="preserve"> </w:t>
      </w:r>
      <w:r w:rsidRPr="00D419C1">
        <w:rPr>
          <w:rFonts w:eastAsia="Calibri" w:cs="Arial"/>
          <w:color w:val="000000"/>
          <w:sz w:val="24"/>
          <w:szCs w:val="24"/>
          <w:lang w:val="en-US"/>
        </w:rPr>
        <w:t>he</w:t>
      </w:r>
      <w:r w:rsidRPr="00D419C1">
        <w:rPr>
          <w:rFonts w:cs="Arial"/>
          <w:color w:val="000000"/>
          <w:sz w:val="24"/>
          <w:szCs w:val="24"/>
          <w:lang w:val="en-US"/>
        </w:rPr>
        <w:t xml:space="preserve"> </w:t>
      </w:r>
      <w:r w:rsidRPr="00D419C1">
        <w:rPr>
          <w:rFonts w:eastAsia="Calibri" w:cs="Arial"/>
          <w:color w:val="000000"/>
          <w:sz w:val="24"/>
          <w:szCs w:val="24"/>
          <w:lang w:val="en-US"/>
        </w:rPr>
        <w:t>explains</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original</w:t>
      </w:r>
      <w:r w:rsidRPr="00D419C1">
        <w:rPr>
          <w:rFonts w:cs="Arial"/>
          <w:color w:val="000000"/>
          <w:sz w:val="24"/>
          <w:szCs w:val="24"/>
          <w:lang w:val="en-US"/>
        </w:rPr>
        <w:t xml:space="preserve"> </w:t>
      </w:r>
      <w:r w:rsidRPr="00D419C1">
        <w:rPr>
          <w:rFonts w:eastAsia="Calibri" w:cs="Arial"/>
          <w:color w:val="000000"/>
          <w:sz w:val="24"/>
          <w:szCs w:val="24"/>
          <w:lang w:val="en-US"/>
        </w:rPr>
        <w:t>inspiration</w:t>
      </w:r>
      <w:r w:rsidRPr="00D419C1">
        <w:rPr>
          <w:rFonts w:cs="Arial"/>
          <w:color w:val="000000"/>
          <w:sz w:val="24"/>
          <w:szCs w:val="24"/>
          <w:lang w:val="en-US"/>
        </w:rPr>
        <w:t xml:space="preserve"> </w:t>
      </w:r>
      <w:r w:rsidRPr="00D419C1">
        <w:rPr>
          <w:rFonts w:eastAsia="Calibri" w:cs="Arial"/>
          <w:color w:val="000000"/>
          <w:sz w:val="24"/>
          <w:szCs w:val="24"/>
          <w:lang w:val="en-US"/>
        </w:rPr>
        <w:t>for</w:t>
      </w:r>
      <w:r w:rsidRPr="00D419C1">
        <w:rPr>
          <w:rFonts w:cs="Arial"/>
          <w:color w:val="000000"/>
          <w:sz w:val="24"/>
          <w:szCs w:val="24"/>
          <w:lang w:val="en-US"/>
        </w:rPr>
        <w:t xml:space="preserve"> </w:t>
      </w:r>
      <w:r w:rsidRPr="00D419C1">
        <w:rPr>
          <w:rFonts w:eastAsia="Calibri" w:cs="Arial"/>
          <w:color w:val="000000"/>
          <w:sz w:val="24"/>
          <w:szCs w:val="24"/>
          <w:lang w:val="en-US"/>
        </w:rPr>
        <w:t>his</w:t>
      </w:r>
      <w:r w:rsidRPr="00D419C1">
        <w:rPr>
          <w:rFonts w:cs="Arial"/>
          <w:color w:val="000000"/>
          <w:sz w:val="24"/>
          <w:szCs w:val="24"/>
          <w:lang w:val="en-US"/>
        </w:rPr>
        <w:t xml:space="preserve"> </w:t>
      </w:r>
      <w:r w:rsidRPr="00D419C1">
        <w:rPr>
          <w:rFonts w:eastAsia="Calibri" w:cs="Arial"/>
          <w:color w:val="000000"/>
          <w:sz w:val="24"/>
          <w:szCs w:val="24"/>
          <w:lang w:val="en-US"/>
        </w:rPr>
        <w:t>epistemological</w:t>
      </w:r>
      <w:r w:rsidRPr="00D419C1">
        <w:rPr>
          <w:rFonts w:cs="Arial"/>
          <w:color w:val="000000"/>
          <w:sz w:val="24"/>
          <w:szCs w:val="24"/>
          <w:lang w:val="en-US"/>
        </w:rPr>
        <w:t xml:space="preserve"> </w:t>
      </w:r>
      <w:r w:rsidRPr="00D419C1">
        <w:rPr>
          <w:rFonts w:eastAsia="Calibri" w:cs="Arial"/>
          <w:color w:val="000000"/>
          <w:sz w:val="24"/>
          <w:szCs w:val="24"/>
          <w:lang w:val="en-US"/>
        </w:rPr>
        <w:t>project as being a</w:t>
      </w:r>
      <w:r w:rsidRPr="00D419C1">
        <w:rPr>
          <w:rFonts w:cs="Arial"/>
          <w:color w:val="000000"/>
          <w:sz w:val="24"/>
          <w:szCs w:val="24"/>
          <w:lang w:val="en-US"/>
        </w:rPr>
        <w:t xml:space="preserve"> </w:t>
      </w:r>
      <w:r w:rsidRPr="00D419C1">
        <w:rPr>
          <w:rFonts w:eastAsia="Calibri" w:cs="Arial"/>
          <w:color w:val="000000"/>
          <w:sz w:val="24"/>
          <w:szCs w:val="24"/>
          <w:lang w:val="en-US"/>
        </w:rPr>
        <w:t>conversation with friends</w:t>
      </w:r>
      <w:r w:rsidRPr="00D419C1">
        <w:rPr>
          <w:rFonts w:cs="Arial"/>
          <w:color w:val="000000"/>
          <w:sz w:val="24"/>
          <w:szCs w:val="24"/>
          <w:lang w:val="en-US"/>
        </w:rPr>
        <w:t xml:space="preserve">, </w:t>
      </w:r>
      <w:r w:rsidRPr="00D419C1">
        <w:rPr>
          <w:rFonts w:eastAsia="Calibri" w:cs="Arial"/>
          <w:color w:val="000000"/>
          <w:sz w:val="24"/>
          <w:szCs w:val="24"/>
          <w:lang w:val="en-US"/>
        </w:rPr>
        <w:t>early</w:t>
      </w:r>
      <w:r w:rsidRPr="00D419C1">
        <w:rPr>
          <w:rFonts w:cs="Arial"/>
          <w:color w:val="000000"/>
          <w:sz w:val="24"/>
          <w:szCs w:val="24"/>
          <w:lang w:val="en-US"/>
        </w:rPr>
        <w:t xml:space="preserve"> </w:t>
      </w:r>
      <w:r w:rsidRPr="00D419C1">
        <w:rPr>
          <w:rFonts w:eastAsia="Calibri" w:cs="Arial"/>
          <w:color w:val="000000"/>
          <w:sz w:val="24"/>
          <w:szCs w:val="24"/>
          <w:lang w:val="en-US"/>
        </w:rPr>
        <w:t>in</w:t>
      </w:r>
      <w:r w:rsidRPr="00D419C1">
        <w:rPr>
          <w:rFonts w:cs="Arial"/>
          <w:color w:val="000000"/>
          <w:sz w:val="24"/>
          <w:szCs w:val="24"/>
          <w:lang w:val="en-US"/>
        </w:rPr>
        <w:t xml:space="preserve"> 1671, </w:t>
      </w:r>
      <w:r w:rsidRPr="00D419C1">
        <w:rPr>
          <w:rFonts w:eastAsia="Calibri" w:cs="Arial"/>
          <w:color w:val="000000"/>
          <w:sz w:val="24"/>
          <w:szCs w:val="24"/>
          <w:lang w:val="en-US"/>
        </w:rPr>
        <w:t>about</w:t>
      </w:r>
      <w:r w:rsidRPr="00D419C1">
        <w:rPr>
          <w:rFonts w:cs="Arial"/>
          <w:color w:val="000000"/>
          <w:sz w:val="24"/>
          <w:szCs w:val="24"/>
          <w:lang w:val="en-US"/>
        </w:rPr>
        <w:t xml:space="preserve"> </w:t>
      </w:r>
      <w:r w:rsidRPr="00D419C1">
        <w:rPr>
          <w:rFonts w:eastAsia="Calibri" w:cs="Arial"/>
          <w:color w:val="000000"/>
          <w:sz w:val="24"/>
          <w:szCs w:val="24"/>
          <w:lang w:val="en-US"/>
        </w:rPr>
        <w:t>matters</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morality</w:t>
      </w:r>
      <w:r w:rsidRPr="00D419C1">
        <w:rPr>
          <w:rFonts w:cs="Arial"/>
          <w:color w:val="000000"/>
          <w:sz w:val="24"/>
          <w:szCs w:val="24"/>
          <w:lang w:val="en-US"/>
        </w:rPr>
        <w:t xml:space="preserve"> </w:t>
      </w:r>
      <w:r w:rsidRPr="00D419C1">
        <w:rPr>
          <w:rFonts w:eastAsia="Calibri" w:cs="Arial"/>
          <w:color w:val="000000"/>
          <w:sz w:val="24"/>
          <w:szCs w:val="24"/>
          <w:lang w:val="en-US"/>
        </w:rPr>
        <w:t>and</w:t>
      </w:r>
      <w:r w:rsidRPr="00D419C1">
        <w:rPr>
          <w:rFonts w:cs="Arial"/>
          <w:color w:val="000000"/>
          <w:sz w:val="24"/>
          <w:szCs w:val="24"/>
          <w:lang w:val="en-US"/>
        </w:rPr>
        <w:t xml:space="preserve"> </w:t>
      </w:r>
      <w:r w:rsidRPr="00D419C1">
        <w:rPr>
          <w:rFonts w:eastAsia="Calibri" w:cs="Arial"/>
          <w:color w:val="000000"/>
          <w:sz w:val="24"/>
          <w:szCs w:val="24"/>
          <w:lang w:val="en-US"/>
        </w:rPr>
        <w:t>revealed</w:t>
      </w:r>
      <w:r w:rsidRPr="00D419C1">
        <w:rPr>
          <w:rFonts w:cs="Arial"/>
          <w:color w:val="000000"/>
          <w:sz w:val="24"/>
          <w:szCs w:val="24"/>
          <w:lang w:val="en-US"/>
        </w:rPr>
        <w:t xml:space="preserve"> </w:t>
      </w:r>
      <w:r w:rsidRPr="00D419C1">
        <w:rPr>
          <w:rFonts w:eastAsia="Calibri" w:cs="Arial"/>
          <w:color w:val="000000"/>
          <w:sz w:val="24"/>
          <w:szCs w:val="24"/>
          <w:lang w:val="en-US"/>
        </w:rPr>
        <w:t>religion</w:t>
      </w:r>
      <w:r w:rsidRPr="00D419C1">
        <w:rPr>
          <w:rFonts w:cs="Arial"/>
          <w:color w:val="000000"/>
          <w:sz w:val="24"/>
          <w:szCs w:val="24"/>
          <w:lang w:val="en-US"/>
        </w:rPr>
        <w:t xml:space="preserve">. </w:t>
      </w:r>
      <w:r w:rsidRPr="00D419C1">
        <w:rPr>
          <w:rFonts w:eastAsia="Calibri" w:cs="Arial"/>
          <w:color w:val="000000"/>
          <w:sz w:val="24"/>
          <w:szCs w:val="24"/>
          <w:lang w:val="en-US"/>
        </w:rPr>
        <w:t>Unfortunately</w:t>
      </w:r>
      <w:r w:rsidRPr="00D419C1">
        <w:rPr>
          <w:rFonts w:cs="Arial"/>
          <w:color w:val="000000"/>
          <w:sz w:val="24"/>
          <w:szCs w:val="24"/>
          <w:lang w:val="en-US"/>
        </w:rPr>
        <w:t xml:space="preserve">, </w:t>
      </w:r>
      <w:r w:rsidRPr="00D419C1">
        <w:rPr>
          <w:rFonts w:eastAsia="Calibri" w:cs="Arial"/>
          <w:color w:val="000000"/>
          <w:sz w:val="24"/>
          <w:szCs w:val="24"/>
          <w:lang w:val="en-US"/>
        </w:rPr>
        <w:t>little</w:t>
      </w:r>
      <w:r w:rsidRPr="00D419C1">
        <w:rPr>
          <w:rFonts w:cs="Arial"/>
          <w:color w:val="000000"/>
          <w:sz w:val="24"/>
          <w:szCs w:val="24"/>
          <w:lang w:val="en-US"/>
        </w:rPr>
        <w:t xml:space="preserve"> </w:t>
      </w:r>
      <w:r w:rsidRPr="00D419C1">
        <w:rPr>
          <w:rFonts w:eastAsia="Calibri" w:cs="Arial"/>
          <w:color w:val="000000"/>
          <w:sz w:val="24"/>
          <w:szCs w:val="24"/>
          <w:lang w:val="en-US"/>
        </w:rPr>
        <w:t>to</w:t>
      </w:r>
      <w:r w:rsidRPr="00D419C1">
        <w:rPr>
          <w:rFonts w:cs="Arial"/>
          <w:color w:val="000000"/>
          <w:sz w:val="24"/>
          <w:szCs w:val="24"/>
          <w:lang w:val="en-US"/>
        </w:rPr>
        <w:t xml:space="preserve"> </w:t>
      </w:r>
      <w:r w:rsidRPr="00D419C1">
        <w:rPr>
          <w:rFonts w:eastAsia="Calibri" w:cs="Arial"/>
          <w:color w:val="000000"/>
          <w:sz w:val="24"/>
          <w:szCs w:val="24"/>
          <w:lang w:val="en-US"/>
        </w:rPr>
        <w:t>no</w:t>
      </w:r>
      <w:r w:rsidRPr="00D419C1">
        <w:rPr>
          <w:rFonts w:cs="Arial"/>
          <w:color w:val="000000"/>
          <w:sz w:val="24"/>
          <w:szCs w:val="24"/>
          <w:lang w:val="en-US"/>
        </w:rPr>
        <w:t xml:space="preserve"> </w:t>
      </w:r>
      <w:r w:rsidRPr="00D419C1">
        <w:rPr>
          <w:rFonts w:eastAsia="Calibri" w:cs="Arial"/>
          <w:color w:val="000000"/>
          <w:sz w:val="24"/>
          <w:szCs w:val="24"/>
          <w:lang w:val="en-US"/>
        </w:rPr>
        <w:t>progress</w:t>
      </w:r>
      <w:r w:rsidRPr="00D419C1">
        <w:rPr>
          <w:rFonts w:cs="Arial"/>
          <w:color w:val="000000"/>
          <w:sz w:val="24"/>
          <w:szCs w:val="24"/>
          <w:lang w:val="en-US"/>
        </w:rPr>
        <w:t xml:space="preserve"> </w:t>
      </w:r>
      <w:r w:rsidRPr="00D419C1">
        <w:rPr>
          <w:rFonts w:eastAsia="Calibri" w:cs="Arial"/>
          <w:color w:val="000000"/>
          <w:sz w:val="24"/>
          <w:szCs w:val="24"/>
          <w:lang w:val="en-US"/>
        </w:rPr>
        <w:t>was</w:t>
      </w:r>
      <w:r w:rsidRPr="00D419C1">
        <w:rPr>
          <w:rFonts w:cs="Arial"/>
          <w:color w:val="000000"/>
          <w:sz w:val="24"/>
          <w:szCs w:val="24"/>
          <w:lang w:val="en-US"/>
        </w:rPr>
        <w:t xml:space="preserve"> </w:t>
      </w:r>
      <w:r w:rsidRPr="00D419C1">
        <w:rPr>
          <w:rFonts w:eastAsia="Calibri" w:cs="Arial"/>
          <w:color w:val="000000"/>
          <w:sz w:val="24"/>
          <w:szCs w:val="24"/>
          <w:lang w:val="en-US"/>
        </w:rPr>
        <w:t>made</w:t>
      </w:r>
      <w:r w:rsidRPr="00D419C1">
        <w:rPr>
          <w:rFonts w:cs="Arial"/>
          <w:color w:val="000000"/>
          <w:sz w:val="24"/>
          <w:szCs w:val="24"/>
          <w:lang w:val="en-US"/>
        </w:rPr>
        <w:t xml:space="preserve">, with </w:t>
      </w:r>
      <w:r w:rsidRPr="00D419C1">
        <w:rPr>
          <w:rFonts w:eastAsia="Calibri" w:cs="Arial"/>
          <w:color w:val="000000"/>
          <w:sz w:val="24"/>
          <w:szCs w:val="24"/>
          <w:lang w:val="en-US"/>
        </w:rPr>
        <w:t>criticisms</w:t>
      </w:r>
      <w:r w:rsidRPr="00D419C1">
        <w:rPr>
          <w:rFonts w:cs="Arial"/>
          <w:color w:val="000000"/>
          <w:sz w:val="24"/>
          <w:szCs w:val="24"/>
          <w:lang w:val="en-US"/>
        </w:rPr>
        <w:t xml:space="preserve"> </w:t>
      </w:r>
      <w:r w:rsidRPr="00D419C1">
        <w:rPr>
          <w:rFonts w:eastAsia="Calibri" w:cs="Arial"/>
          <w:color w:val="000000"/>
          <w:sz w:val="24"/>
          <w:szCs w:val="24"/>
          <w:lang w:val="en-US"/>
        </w:rPr>
        <w:t>on</w:t>
      </w:r>
      <w:r w:rsidRPr="00D419C1">
        <w:rPr>
          <w:rFonts w:cs="Arial"/>
          <w:color w:val="000000"/>
          <w:sz w:val="24"/>
          <w:szCs w:val="24"/>
          <w:lang w:val="en-US"/>
        </w:rPr>
        <w:t xml:space="preserve"> </w:t>
      </w:r>
      <w:r w:rsidRPr="00D419C1">
        <w:rPr>
          <w:rFonts w:eastAsia="Calibri" w:cs="Arial"/>
          <w:color w:val="000000"/>
          <w:sz w:val="24"/>
          <w:szCs w:val="24"/>
          <w:lang w:val="en-US"/>
        </w:rPr>
        <w:t>every</w:t>
      </w:r>
      <w:r w:rsidRPr="00D419C1">
        <w:rPr>
          <w:rFonts w:cs="Arial"/>
          <w:color w:val="000000"/>
          <w:sz w:val="24"/>
          <w:szCs w:val="24"/>
          <w:lang w:val="en-US"/>
        </w:rPr>
        <w:t xml:space="preserve"> </w:t>
      </w:r>
      <w:r w:rsidRPr="00D419C1">
        <w:rPr>
          <w:rFonts w:eastAsia="Calibri" w:cs="Arial"/>
          <w:color w:val="000000"/>
          <w:sz w:val="24"/>
          <w:szCs w:val="24"/>
          <w:lang w:val="en-US"/>
        </w:rPr>
        <w:t>side</w:t>
      </w:r>
      <w:r w:rsidRPr="00D419C1">
        <w:rPr>
          <w:rFonts w:cs="Arial"/>
          <w:color w:val="000000"/>
          <w:sz w:val="24"/>
          <w:szCs w:val="24"/>
          <w:lang w:val="en-US"/>
        </w:rPr>
        <w:t xml:space="preserve">, </w:t>
      </w:r>
      <w:r w:rsidRPr="00D419C1">
        <w:rPr>
          <w:rFonts w:eastAsia="Calibri" w:cs="Arial"/>
          <w:color w:val="000000"/>
          <w:sz w:val="24"/>
          <w:szCs w:val="24"/>
          <w:lang w:val="en-US"/>
        </w:rPr>
        <w:t>which</w:t>
      </w:r>
      <w:r w:rsidRPr="00D419C1">
        <w:rPr>
          <w:rFonts w:cs="Arial"/>
          <w:color w:val="000000"/>
          <w:sz w:val="24"/>
          <w:szCs w:val="24"/>
          <w:lang w:val="en-US"/>
        </w:rPr>
        <w:t xml:space="preserve"> </w:t>
      </w:r>
      <w:r w:rsidRPr="00D419C1">
        <w:rPr>
          <w:rFonts w:eastAsia="Calibri" w:cs="Arial"/>
          <w:color w:val="000000"/>
          <w:sz w:val="24"/>
          <w:szCs w:val="24"/>
          <w:lang w:val="en-US"/>
        </w:rPr>
        <w:t>suddenly</w:t>
      </w:r>
      <w:r w:rsidRPr="00D419C1">
        <w:rPr>
          <w:rFonts w:cs="Arial"/>
          <w:color w:val="000000"/>
          <w:sz w:val="24"/>
          <w:szCs w:val="24"/>
          <w:lang w:val="en-US"/>
        </w:rPr>
        <w:t xml:space="preserve"> </w:t>
      </w:r>
      <w:r w:rsidRPr="00D419C1">
        <w:rPr>
          <w:rFonts w:eastAsia="Calibri" w:cs="Arial"/>
          <w:color w:val="000000"/>
          <w:sz w:val="24"/>
          <w:szCs w:val="24"/>
          <w:lang w:val="en-US"/>
        </w:rPr>
        <w:t>inspired</w:t>
      </w:r>
      <w:r w:rsidRPr="00D419C1">
        <w:rPr>
          <w:rFonts w:cs="Arial"/>
          <w:color w:val="000000"/>
          <w:sz w:val="24"/>
          <w:szCs w:val="24"/>
          <w:lang w:val="en-US"/>
        </w:rPr>
        <w:t xml:space="preserve"> </w:t>
      </w:r>
      <w:r w:rsidRPr="00D419C1">
        <w:rPr>
          <w:rFonts w:eastAsia="Calibri" w:cs="Arial"/>
          <w:color w:val="000000"/>
          <w:sz w:val="24"/>
          <w:szCs w:val="24"/>
          <w:lang w:val="en-US"/>
        </w:rPr>
        <w:t>in</w:t>
      </w:r>
      <w:r w:rsidRPr="00D419C1">
        <w:rPr>
          <w:rFonts w:cs="Arial"/>
          <w:color w:val="000000"/>
          <w:sz w:val="24"/>
          <w:szCs w:val="24"/>
          <w:lang w:val="en-US"/>
        </w:rPr>
        <w:t xml:space="preserve"> </w:t>
      </w:r>
      <w:r w:rsidRPr="00D419C1">
        <w:rPr>
          <w:rFonts w:eastAsia="Calibri" w:cs="Arial"/>
          <w:color w:val="000000"/>
          <w:sz w:val="24"/>
          <w:szCs w:val="24"/>
          <w:lang w:val="en-US"/>
        </w:rPr>
        <w:t>Locke</w:t>
      </w:r>
      <w:r w:rsidRPr="00D419C1">
        <w:rPr>
          <w:rFonts w:cs="Arial"/>
          <w:color w:val="000000"/>
          <w:sz w:val="24"/>
          <w:szCs w:val="24"/>
          <w:lang w:val="en-US"/>
        </w:rPr>
        <w:t xml:space="preserve"> </w:t>
      </w:r>
      <w:r w:rsidRPr="00D419C1">
        <w:rPr>
          <w:rFonts w:eastAsia="Calibri" w:cs="Arial"/>
          <w:color w:val="000000"/>
          <w:sz w:val="24"/>
          <w:szCs w:val="24"/>
          <w:lang w:val="en-US"/>
        </w:rPr>
        <w:t>a</w:t>
      </w:r>
      <w:r w:rsidRPr="00D419C1">
        <w:rPr>
          <w:rFonts w:cs="Arial"/>
          <w:color w:val="000000"/>
          <w:sz w:val="24"/>
          <w:szCs w:val="24"/>
          <w:lang w:val="en-US"/>
        </w:rPr>
        <w:t xml:space="preserve"> </w:t>
      </w:r>
      <w:r w:rsidRPr="00D419C1">
        <w:rPr>
          <w:rFonts w:eastAsia="Calibri" w:cs="Arial"/>
          <w:color w:val="000000"/>
          <w:sz w:val="24"/>
          <w:szCs w:val="24"/>
          <w:lang w:val="en-US"/>
        </w:rPr>
        <w:t>crucial</w:t>
      </w:r>
      <w:r w:rsidRPr="00D419C1">
        <w:rPr>
          <w:rFonts w:cs="Arial"/>
          <w:color w:val="000000"/>
          <w:sz w:val="24"/>
          <w:szCs w:val="24"/>
          <w:lang w:val="en-US"/>
        </w:rPr>
        <w:t xml:space="preserve"> </w:t>
      </w:r>
      <w:r w:rsidRPr="00D419C1">
        <w:rPr>
          <w:rFonts w:eastAsia="Calibri" w:cs="Arial"/>
          <w:color w:val="000000"/>
          <w:sz w:val="24"/>
          <w:szCs w:val="24"/>
          <w:lang w:val="en-US"/>
        </w:rPr>
        <w:t>insight</w:t>
      </w:r>
      <w:r w:rsidRPr="00D419C1">
        <w:rPr>
          <w:rFonts w:cs="Arial"/>
          <w:color w:val="000000"/>
          <w:sz w:val="24"/>
          <w:szCs w:val="24"/>
          <w:lang w:val="en-US"/>
        </w:rPr>
        <w:t xml:space="preserve">: </w:t>
      </w:r>
    </w:p>
    <w:p w14:paraId="53750E4A" w14:textId="77777777" w:rsidR="00AF6837" w:rsidRPr="00D419C1" w:rsidRDefault="00AF6837" w:rsidP="00AF6837">
      <w:pPr>
        <w:pStyle w:val="NoSpacing"/>
        <w:ind w:firstLine="720"/>
        <w:rPr>
          <w:rFonts w:cs="Arial"/>
          <w:color w:val="000000"/>
          <w:sz w:val="24"/>
          <w:szCs w:val="24"/>
          <w:lang w:val="en-US"/>
        </w:rPr>
      </w:pPr>
    </w:p>
    <w:p w14:paraId="4CB1FCE8" w14:textId="77777777" w:rsidR="00AF6837" w:rsidRDefault="00AF6837" w:rsidP="00AF6837">
      <w:pPr>
        <w:pStyle w:val="NoSpacing"/>
        <w:ind w:left="720"/>
        <w:rPr>
          <w:rFonts w:cs="Arial"/>
          <w:iCs/>
          <w:color w:val="242424"/>
          <w:sz w:val="24"/>
          <w:szCs w:val="24"/>
          <w:lang w:val="en-US" w:eastAsia="en-GB"/>
        </w:rPr>
      </w:pPr>
      <w:r w:rsidRPr="00D419C1">
        <w:rPr>
          <w:rFonts w:eastAsia="Calibri" w:cs="Arial"/>
          <w:iCs/>
          <w:color w:val="242424"/>
          <w:sz w:val="24"/>
          <w:szCs w:val="24"/>
          <w:lang w:val="en-US" w:eastAsia="en-GB"/>
        </w:rPr>
        <w:t>After</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we</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had</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a</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while</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puzzled</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our</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selves</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without</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coming</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any nearer</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a</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Resolution</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of</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those</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Doubts</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which</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perplexed</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us</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it</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ca</w:t>
      </w:r>
      <w:r>
        <w:rPr>
          <w:rFonts w:eastAsia="Calibri" w:cs="Arial"/>
          <w:iCs/>
          <w:color w:val="242424"/>
          <w:sz w:val="24"/>
          <w:szCs w:val="24"/>
          <w:lang w:val="en-US" w:eastAsia="en-GB"/>
        </w:rPr>
        <w:t>m</w:t>
      </w:r>
      <w:r w:rsidRPr="00D419C1">
        <w:rPr>
          <w:rFonts w:eastAsia="Calibri" w:cs="Arial"/>
          <w:iCs/>
          <w:color w:val="242424"/>
          <w:sz w:val="24"/>
          <w:szCs w:val="24"/>
          <w:lang w:val="en-US" w:eastAsia="en-GB"/>
        </w:rPr>
        <w:t>e</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into</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my Thoughts</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that</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we</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took</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a</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wrong</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course</w:t>
      </w:r>
      <w:r w:rsidRPr="00D419C1">
        <w:rPr>
          <w:rFonts w:cs="Arial"/>
          <w:color w:val="242424"/>
          <w:sz w:val="24"/>
          <w:szCs w:val="24"/>
          <w:lang w:val="en-US" w:eastAsia="en-GB"/>
        </w:rPr>
        <w:t>; </w:t>
      </w:r>
      <w:r w:rsidRPr="00D419C1">
        <w:rPr>
          <w:rFonts w:eastAsia="Calibri" w:cs="Arial"/>
          <w:iCs/>
          <w:color w:val="242424"/>
          <w:sz w:val="24"/>
          <w:szCs w:val="24"/>
          <w:lang w:val="en-US" w:eastAsia="en-GB"/>
        </w:rPr>
        <w:t>and</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that</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before</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we</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set</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our</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selves upon</w:t>
      </w:r>
      <w:r w:rsidRPr="00D419C1">
        <w:rPr>
          <w:rFonts w:cs="Arial"/>
          <w:iCs/>
          <w:color w:val="242424"/>
          <w:sz w:val="24"/>
          <w:szCs w:val="24"/>
          <w:lang w:val="en-US" w:eastAsia="en-GB"/>
        </w:rPr>
        <w:t xml:space="preserve"> </w:t>
      </w:r>
      <w:r>
        <w:rPr>
          <w:rFonts w:eastAsia="Calibri" w:cs="Arial"/>
          <w:iCs/>
          <w:color w:val="242424"/>
          <w:sz w:val="24"/>
          <w:szCs w:val="24"/>
          <w:lang w:val="en-US" w:eastAsia="en-GB"/>
        </w:rPr>
        <w:t>Enquir</w:t>
      </w:r>
      <w:r w:rsidRPr="00D419C1">
        <w:rPr>
          <w:rFonts w:eastAsia="Calibri" w:cs="Arial"/>
          <w:iCs/>
          <w:color w:val="242424"/>
          <w:sz w:val="24"/>
          <w:szCs w:val="24"/>
          <w:lang w:val="en-US" w:eastAsia="en-GB"/>
        </w:rPr>
        <w:t>ies</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of</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that</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Nature</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it</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was</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necessary</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to</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examine</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our</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own Abilities</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and</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see</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what</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Objects</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our</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Understandings</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were</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or</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were</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not</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fitted</w:t>
      </w:r>
      <w:r w:rsidRPr="00D419C1">
        <w:rPr>
          <w:rFonts w:cs="Arial"/>
          <w:b/>
          <w:bCs/>
          <w:color w:val="242424"/>
          <w:sz w:val="24"/>
          <w:szCs w:val="24"/>
          <w:lang w:val="en-US" w:eastAsia="en-GB"/>
        </w:rPr>
        <w:t xml:space="preserve"> </w:t>
      </w:r>
      <w:r w:rsidRPr="00D419C1">
        <w:rPr>
          <w:rFonts w:eastAsia="Calibri" w:cs="Arial"/>
          <w:iCs/>
          <w:color w:val="242424"/>
          <w:sz w:val="24"/>
          <w:szCs w:val="24"/>
          <w:lang w:val="en-US" w:eastAsia="en-GB"/>
        </w:rPr>
        <w:t>to</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deal</w:t>
      </w:r>
      <w:r w:rsidRPr="00D419C1">
        <w:rPr>
          <w:rFonts w:cs="Arial"/>
          <w:iCs/>
          <w:color w:val="242424"/>
          <w:sz w:val="24"/>
          <w:szCs w:val="24"/>
          <w:lang w:val="en-US" w:eastAsia="en-GB"/>
        </w:rPr>
        <w:t xml:space="preserve"> </w:t>
      </w:r>
      <w:r w:rsidRPr="00D419C1">
        <w:rPr>
          <w:rFonts w:eastAsia="Calibri" w:cs="Arial"/>
          <w:iCs/>
          <w:color w:val="242424"/>
          <w:sz w:val="24"/>
          <w:szCs w:val="24"/>
          <w:lang w:val="en-US" w:eastAsia="en-GB"/>
        </w:rPr>
        <w:t>with</w:t>
      </w:r>
      <w:r w:rsidRPr="00D419C1">
        <w:rPr>
          <w:rFonts w:cs="Arial"/>
          <w:iCs/>
          <w:color w:val="242424"/>
          <w:sz w:val="24"/>
          <w:szCs w:val="24"/>
          <w:lang w:val="en-US" w:eastAsia="en-GB"/>
        </w:rPr>
        <w:t xml:space="preserve"> </w:t>
      </w:r>
      <w:r>
        <w:rPr>
          <w:rFonts w:cs="Arial"/>
          <w:iCs/>
          <w:color w:val="242424"/>
          <w:sz w:val="24"/>
          <w:szCs w:val="24"/>
          <w:lang w:val="en-US" w:eastAsia="en-GB"/>
        </w:rPr>
        <w:t>(</w:t>
      </w:r>
      <w:r w:rsidRPr="00AA59E2">
        <w:rPr>
          <w:rFonts w:cs="Arial"/>
          <w:iCs/>
          <w:color w:val="242424"/>
          <w:sz w:val="24"/>
          <w:szCs w:val="24"/>
          <w:lang w:val="en-US" w:eastAsia="en-GB"/>
        </w:rPr>
        <w:t>2008</w:t>
      </w:r>
      <w:r>
        <w:rPr>
          <w:rFonts w:cs="Arial"/>
          <w:iCs/>
          <w:color w:val="242424"/>
          <w:sz w:val="24"/>
          <w:szCs w:val="24"/>
          <w:lang w:val="en-US" w:eastAsia="en-GB"/>
        </w:rPr>
        <w:t>: 4</w:t>
      </w:r>
      <w:r w:rsidRPr="00AA59E2">
        <w:rPr>
          <w:rFonts w:cs="Arial"/>
          <w:iCs/>
          <w:color w:val="242424"/>
          <w:sz w:val="24"/>
          <w:szCs w:val="24"/>
          <w:lang w:val="en-US" w:eastAsia="en-GB"/>
        </w:rPr>
        <w:t>)</w:t>
      </w:r>
      <w:r>
        <w:rPr>
          <w:rFonts w:cs="Arial"/>
          <w:iCs/>
          <w:color w:val="242424"/>
          <w:sz w:val="24"/>
          <w:szCs w:val="24"/>
          <w:lang w:val="en-US" w:eastAsia="en-GB"/>
        </w:rPr>
        <w:t xml:space="preserve"> </w:t>
      </w:r>
    </w:p>
    <w:p w14:paraId="634029D2" w14:textId="77777777" w:rsidR="00AF6837" w:rsidRPr="00D419C1" w:rsidRDefault="00AF6837" w:rsidP="00AF6837">
      <w:pPr>
        <w:pStyle w:val="NoSpacing"/>
        <w:ind w:left="720"/>
        <w:rPr>
          <w:rFonts w:cs="Arial"/>
          <w:color w:val="000000"/>
          <w:sz w:val="24"/>
          <w:szCs w:val="24"/>
          <w:lang w:val="en-US"/>
        </w:rPr>
      </w:pPr>
    </w:p>
    <w:p w14:paraId="2F913974" w14:textId="77777777" w:rsidR="00AF6837" w:rsidRPr="00D419C1" w:rsidRDefault="00AF6837" w:rsidP="00AF6837">
      <w:pPr>
        <w:pStyle w:val="NoSpacing"/>
        <w:rPr>
          <w:rFonts w:cs="Arial"/>
          <w:color w:val="000000"/>
          <w:sz w:val="24"/>
          <w:szCs w:val="24"/>
          <w:lang w:val="en-US"/>
        </w:rPr>
      </w:pP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insight</w:t>
      </w:r>
      <w:r w:rsidRPr="00D419C1">
        <w:rPr>
          <w:rFonts w:cs="Arial"/>
          <w:color w:val="000000"/>
          <w:sz w:val="24"/>
          <w:szCs w:val="24"/>
          <w:lang w:val="en-US"/>
        </w:rPr>
        <w:t xml:space="preserve"> </w:t>
      </w:r>
      <w:r w:rsidRPr="00D419C1">
        <w:rPr>
          <w:rFonts w:eastAsia="Calibri" w:cs="Arial"/>
          <w:color w:val="000000"/>
          <w:sz w:val="24"/>
          <w:szCs w:val="24"/>
          <w:lang w:val="en-US"/>
        </w:rPr>
        <w:t>was</w:t>
      </w:r>
      <w:r w:rsidRPr="00D419C1">
        <w:rPr>
          <w:rFonts w:cs="Arial"/>
          <w:color w:val="000000"/>
          <w:sz w:val="24"/>
          <w:szCs w:val="24"/>
          <w:lang w:val="en-US"/>
        </w:rPr>
        <w:t xml:space="preserve"> </w:t>
      </w:r>
      <w:r w:rsidRPr="00D419C1">
        <w:rPr>
          <w:rFonts w:eastAsia="Calibri" w:cs="Arial"/>
          <w:color w:val="000000"/>
          <w:sz w:val="24"/>
          <w:szCs w:val="24"/>
          <w:lang w:val="en-US"/>
        </w:rPr>
        <w:t>that</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Pr>
          <w:rFonts w:eastAsia="Calibri" w:cs="Arial"/>
          <w:color w:val="000000"/>
          <w:sz w:val="24"/>
          <w:szCs w:val="24"/>
          <w:lang w:val="en-US"/>
        </w:rPr>
        <w:t>inquir</w:t>
      </w:r>
      <w:r w:rsidRPr="00D419C1">
        <w:rPr>
          <w:rFonts w:eastAsia="Calibri" w:cs="Arial"/>
          <w:color w:val="000000"/>
          <w:sz w:val="24"/>
          <w:szCs w:val="24"/>
          <w:lang w:val="en-US"/>
        </w:rPr>
        <w:t>y</w:t>
      </w:r>
      <w:r w:rsidRPr="00D419C1">
        <w:rPr>
          <w:rFonts w:cs="Arial"/>
          <w:color w:val="000000"/>
          <w:sz w:val="24"/>
          <w:szCs w:val="24"/>
          <w:lang w:val="en-US"/>
        </w:rPr>
        <w:t xml:space="preserve"> </w:t>
      </w:r>
      <w:r w:rsidRPr="00D419C1">
        <w:rPr>
          <w:rFonts w:eastAsia="Calibri" w:cs="Arial"/>
          <w:color w:val="000000"/>
          <w:sz w:val="24"/>
          <w:szCs w:val="24"/>
          <w:lang w:val="en-US"/>
        </w:rPr>
        <w:t>had</w:t>
      </w:r>
      <w:r w:rsidRPr="00D419C1">
        <w:rPr>
          <w:rFonts w:cs="Arial"/>
          <w:color w:val="000000"/>
          <w:sz w:val="24"/>
          <w:szCs w:val="24"/>
          <w:lang w:val="en-US"/>
        </w:rPr>
        <w:t xml:space="preserve"> </w:t>
      </w:r>
      <w:r w:rsidRPr="00D419C1">
        <w:rPr>
          <w:rFonts w:eastAsia="Calibri" w:cs="Arial"/>
          <w:color w:val="000000"/>
          <w:sz w:val="24"/>
          <w:szCs w:val="24"/>
          <w:lang w:val="en-US"/>
        </w:rPr>
        <w:t>begun</w:t>
      </w:r>
      <w:r w:rsidRPr="00D419C1">
        <w:rPr>
          <w:rFonts w:cs="Arial"/>
          <w:color w:val="000000"/>
          <w:sz w:val="24"/>
          <w:szCs w:val="24"/>
          <w:lang w:val="en-US"/>
        </w:rPr>
        <w:t xml:space="preserve"> </w:t>
      </w:r>
      <w:r w:rsidRPr="00D419C1">
        <w:rPr>
          <w:rFonts w:eastAsia="Calibri" w:cs="Arial"/>
          <w:color w:val="000000"/>
          <w:sz w:val="24"/>
          <w:szCs w:val="24"/>
          <w:lang w:val="en-US"/>
        </w:rPr>
        <w:t>without</w:t>
      </w:r>
      <w:r w:rsidRPr="00D419C1">
        <w:rPr>
          <w:rFonts w:cs="Arial"/>
          <w:color w:val="000000"/>
          <w:sz w:val="24"/>
          <w:szCs w:val="24"/>
          <w:lang w:val="en-US"/>
        </w:rPr>
        <w:t xml:space="preserve"> </w:t>
      </w:r>
      <w:r w:rsidRPr="00D419C1">
        <w:rPr>
          <w:rFonts w:eastAsia="Calibri" w:cs="Arial"/>
          <w:color w:val="000000"/>
          <w:sz w:val="24"/>
          <w:szCs w:val="24"/>
          <w:lang w:val="en-US"/>
        </w:rPr>
        <w:t>any</w:t>
      </w:r>
      <w:r w:rsidRPr="00D419C1">
        <w:rPr>
          <w:rFonts w:cs="Arial"/>
          <w:color w:val="000000"/>
          <w:sz w:val="24"/>
          <w:szCs w:val="24"/>
          <w:lang w:val="en-US"/>
        </w:rPr>
        <w:t xml:space="preserve"> </w:t>
      </w:r>
      <w:r w:rsidRPr="00D419C1">
        <w:rPr>
          <w:rFonts w:eastAsia="Calibri" w:cs="Arial"/>
          <w:color w:val="000000"/>
          <w:sz w:val="24"/>
          <w:szCs w:val="24"/>
          <w:lang w:val="en-US"/>
        </w:rPr>
        <w:t>clear</w:t>
      </w:r>
      <w:r w:rsidRPr="00D419C1">
        <w:rPr>
          <w:rFonts w:cs="Arial"/>
          <w:color w:val="000000"/>
          <w:sz w:val="24"/>
          <w:szCs w:val="24"/>
          <w:lang w:val="en-US"/>
        </w:rPr>
        <w:t xml:space="preserve"> </w:t>
      </w:r>
      <w:r w:rsidRPr="00D419C1">
        <w:rPr>
          <w:rFonts w:eastAsia="Calibri" w:cs="Arial"/>
          <w:color w:val="000000"/>
          <w:sz w:val="24"/>
          <w:szCs w:val="24"/>
          <w:lang w:val="en-US"/>
        </w:rPr>
        <w:t>understanding</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sufficiency</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their</w:t>
      </w:r>
      <w:r w:rsidRPr="00D419C1">
        <w:rPr>
          <w:rFonts w:cs="Arial"/>
          <w:color w:val="000000"/>
          <w:sz w:val="24"/>
          <w:szCs w:val="24"/>
          <w:lang w:val="en-US"/>
        </w:rPr>
        <w:t xml:space="preserve"> </w:t>
      </w:r>
      <w:r w:rsidRPr="00D419C1">
        <w:rPr>
          <w:rFonts w:eastAsia="Calibri" w:cs="Arial"/>
          <w:color w:val="000000"/>
          <w:sz w:val="24"/>
          <w:szCs w:val="24"/>
          <w:lang w:val="en-US"/>
        </w:rPr>
        <w:t>epistemic</w:t>
      </w:r>
      <w:r w:rsidRPr="00D419C1">
        <w:rPr>
          <w:rFonts w:cs="Arial"/>
          <w:color w:val="000000"/>
          <w:sz w:val="24"/>
          <w:szCs w:val="24"/>
          <w:lang w:val="en-US"/>
        </w:rPr>
        <w:t xml:space="preserve"> </w:t>
      </w:r>
      <w:r w:rsidRPr="00D419C1">
        <w:rPr>
          <w:rFonts w:eastAsia="Calibri" w:cs="Arial"/>
          <w:color w:val="000000"/>
          <w:sz w:val="24"/>
          <w:szCs w:val="24"/>
          <w:lang w:val="en-US"/>
        </w:rPr>
        <w:t>capacities</w:t>
      </w:r>
      <w:r w:rsidRPr="00D419C1">
        <w:rPr>
          <w:rFonts w:cs="Arial"/>
          <w:color w:val="000000"/>
          <w:sz w:val="24"/>
          <w:szCs w:val="24"/>
          <w:lang w:val="en-US"/>
        </w:rPr>
        <w:t xml:space="preserve"> </w:t>
      </w:r>
      <w:r w:rsidRPr="00D419C1">
        <w:rPr>
          <w:rFonts w:eastAsia="Calibri" w:cs="Arial"/>
          <w:color w:val="000000"/>
          <w:sz w:val="24"/>
          <w:szCs w:val="24"/>
          <w:lang w:val="en-US"/>
        </w:rPr>
        <w:t>for</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task</w:t>
      </w:r>
      <w:r w:rsidRPr="00D419C1">
        <w:rPr>
          <w:rFonts w:cs="Arial"/>
          <w:color w:val="000000"/>
          <w:sz w:val="24"/>
          <w:szCs w:val="24"/>
          <w:lang w:val="en-US"/>
        </w:rPr>
        <w:t xml:space="preserve"> </w:t>
      </w:r>
      <w:r w:rsidRPr="00D419C1">
        <w:rPr>
          <w:rFonts w:eastAsia="Calibri" w:cs="Arial"/>
          <w:color w:val="000000"/>
          <w:sz w:val="24"/>
          <w:szCs w:val="24"/>
          <w:lang w:val="en-US"/>
        </w:rPr>
        <w:t>at</w:t>
      </w:r>
      <w:r w:rsidRPr="00D419C1">
        <w:rPr>
          <w:rFonts w:cs="Arial"/>
          <w:color w:val="000000"/>
          <w:sz w:val="24"/>
          <w:szCs w:val="24"/>
          <w:lang w:val="en-US"/>
        </w:rPr>
        <w:t xml:space="preserve"> </w:t>
      </w:r>
      <w:r w:rsidRPr="00D419C1">
        <w:rPr>
          <w:rFonts w:eastAsia="Calibri" w:cs="Arial"/>
          <w:color w:val="000000"/>
          <w:sz w:val="24"/>
          <w:szCs w:val="24"/>
          <w:lang w:val="en-US"/>
        </w:rPr>
        <w:t>hand</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group</w:t>
      </w:r>
      <w:r w:rsidRPr="00D419C1">
        <w:rPr>
          <w:rFonts w:cs="Arial"/>
          <w:color w:val="000000"/>
          <w:sz w:val="24"/>
          <w:szCs w:val="24"/>
          <w:lang w:val="en-US"/>
        </w:rPr>
        <w:t xml:space="preserve"> </w:t>
      </w:r>
      <w:r w:rsidRPr="00D419C1">
        <w:rPr>
          <w:rFonts w:eastAsia="Calibri" w:cs="Arial"/>
          <w:color w:val="000000"/>
          <w:sz w:val="24"/>
          <w:szCs w:val="24"/>
          <w:lang w:val="en-US"/>
        </w:rPr>
        <w:t>had</w:t>
      </w:r>
      <w:r w:rsidRPr="00D419C1">
        <w:rPr>
          <w:rFonts w:cs="Arial"/>
          <w:color w:val="000000"/>
          <w:sz w:val="24"/>
          <w:szCs w:val="24"/>
          <w:lang w:val="en-US"/>
        </w:rPr>
        <w:t xml:space="preserve"> </w:t>
      </w:r>
      <w:r w:rsidRPr="00D419C1">
        <w:rPr>
          <w:rFonts w:eastAsia="Calibri" w:cs="Arial"/>
          <w:color w:val="000000"/>
          <w:sz w:val="24"/>
          <w:szCs w:val="24"/>
          <w:lang w:val="en-US"/>
        </w:rPr>
        <w:t>implicitly</w:t>
      </w:r>
      <w:r w:rsidRPr="00D419C1">
        <w:rPr>
          <w:rFonts w:cs="Arial"/>
          <w:color w:val="000000"/>
          <w:sz w:val="24"/>
          <w:szCs w:val="24"/>
          <w:lang w:val="en-US"/>
        </w:rPr>
        <w:t xml:space="preserve"> </w:t>
      </w:r>
      <w:r w:rsidRPr="00D419C1">
        <w:rPr>
          <w:rFonts w:eastAsia="Calibri" w:cs="Arial"/>
          <w:color w:val="000000"/>
          <w:sz w:val="24"/>
          <w:szCs w:val="24"/>
          <w:lang w:val="en-US"/>
        </w:rPr>
        <w:t>presumed</w:t>
      </w:r>
      <w:r w:rsidRPr="00D419C1">
        <w:rPr>
          <w:rFonts w:cs="Arial"/>
          <w:color w:val="000000"/>
          <w:sz w:val="24"/>
          <w:szCs w:val="24"/>
          <w:lang w:val="en-US"/>
        </w:rPr>
        <w:t xml:space="preserve"> </w:t>
      </w:r>
      <w:r w:rsidRPr="00D419C1">
        <w:rPr>
          <w:rFonts w:eastAsia="Calibri" w:cs="Arial"/>
          <w:color w:val="000000"/>
          <w:sz w:val="24"/>
          <w:szCs w:val="24"/>
          <w:lang w:val="en-US"/>
        </w:rPr>
        <w:t>that</w:t>
      </w:r>
      <w:r w:rsidRPr="00D419C1">
        <w:rPr>
          <w:rFonts w:cs="Arial"/>
          <w:color w:val="000000"/>
          <w:sz w:val="24"/>
          <w:szCs w:val="24"/>
          <w:lang w:val="en-US"/>
        </w:rPr>
        <w:t xml:space="preserve"> </w:t>
      </w:r>
      <w:r w:rsidRPr="00D419C1">
        <w:rPr>
          <w:rFonts w:eastAsia="Calibri" w:cs="Arial"/>
          <w:color w:val="000000"/>
          <w:sz w:val="24"/>
          <w:szCs w:val="24"/>
          <w:lang w:val="en-US"/>
        </w:rPr>
        <w:t>their</w:t>
      </w:r>
      <w:r w:rsidRPr="00D419C1">
        <w:rPr>
          <w:rFonts w:cs="Arial"/>
          <w:color w:val="000000"/>
          <w:sz w:val="24"/>
          <w:szCs w:val="24"/>
          <w:lang w:val="en-US"/>
        </w:rPr>
        <w:t xml:space="preserve"> </w:t>
      </w:r>
      <w:r>
        <w:rPr>
          <w:rFonts w:cs="Arial"/>
          <w:color w:val="000000"/>
          <w:sz w:val="24"/>
          <w:szCs w:val="24"/>
          <w:lang w:val="en-US"/>
        </w:rPr>
        <w:t>“</w:t>
      </w:r>
      <w:r w:rsidRPr="00D419C1">
        <w:rPr>
          <w:rFonts w:eastAsia="Calibri" w:cs="Arial"/>
          <w:color w:val="000000"/>
          <w:sz w:val="24"/>
          <w:szCs w:val="24"/>
          <w:lang w:val="en-US"/>
        </w:rPr>
        <w:t>Abilities</w:t>
      </w:r>
      <w:r>
        <w:rPr>
          <w:rFonts w:cs="Arial"/>
          <w:color w:val="000000"/>
          <w:sz w:val="24"/>
          <w:szCs w:val="24"/>
          <w:lang w:val="en-US"/>
        </w:rPr>
        <w:t>”</w:t>
      </w:r>
      <w:r w:rsidRPr="00D419C1">
        <w:rPr>
          <w:rFonts w:cs="Arial"/>
          <w:color w:val="000000"/>
          <w:sz w:val="24"/>
          <w:szCs w:val="24"/>
          <w:lang w:val="en-US"/>
        </w:rPr>
        <w:t xml:space="preserve"> </w:t>
      </w:r>
      <w:r w:rsidRPr="00D419C1">
        <w:rPr>
          <w:rFonts w:eastAsia="Calibri" w:cs="Arial"/>
          <w:color w:val="000000"/>
          <w:sz w:val="24"/>
          <w:szCs w:val="24"/>
          <w:lang w:val="en-US"/>
        </w:rPr>
        <w:t>were</w:t>
      </w:r>
      <w:r w:rsidRPr="00D419C1">
        <w:rPr>
          <w:rFonts w:cs="Arial"/>
          <w:color w:val="000000"/>
          <w:sz w:val="24"/>
          <w:szCs w:val="24"/>
          <w:lang w:val="en-US"/>
        </w:rPr>
        <w:t xml:space="preserve"> </w:t>
      </w:r>
      <w:r>
        <w:rPr>
          <w:rFonts w:cs="Arial"/>
          <w:color w:val="000000"/>
          <w:sz w:val="24"/>
          <w:szCs w:val="24"/>
          <w:lang w:val="en-US"/>
        </w:rPr>
        <w:t>“</w:t>
      </w:r>
      <w:r w:rsidRPr="00D419C1">
        <w:rPr>
          <w:rFonts w:eastAsia="Calibri" w:cs="Arial"/>
          <w:color w:val="000000"/>
          <w:sz w:val="24"/>
          <w:szCs w:val="24"/>
          <w:lang w:val="en-US"/>
        </w:rPr>
        <w:t>fitted</w:t>
      </w:r>
      <w:r>
        <w:rPr>
          <w:rFonts w:cs="Arial"/>
          <w:color w:val="000000"/>
          <w:sz w:val="24"/>
          <w:szCs w:val="24"/>
          <w:lang w:val="en-US"/>
        </w:rPr>
        <w:t>”</w:t>
      </w:r>
      <w:r w:rsidRPr="00D419C1">
        <w:rPr>
          <w:rFonts w:cs="Arial"/>
          <w:color w:val="000000"/>
          <w:sz w:val="24"/>
          <w:szCs w:val="24"/>
          <w:lang w:val="en-US"/>
        </w:rPr>
        <w:t xml:space="preserve"> </w:t>
      </w:r>
      <w:r w:rsidRPr="00D419C1">
        <w:rPr>
          <w:rFonts w:eastAsia="Calibri" w:cs="Arial"/>
          <w:color w:val="000000"/>
          <w:sz w:val="24"/>
          <w:szCs w:val="24"/>
          <w:lang w:val="en-US"/>
        </w:rPr>
        <w:t>to</w:t>
      </w:r>
      <w:r w:rsidRPr="00D419C1">
        <w:rPr>
          <w:rFonts w:cs="Arial"/>
          <w:color w:val="000000"/>
          <w:sz w:val="24"/>
          <w:szCs w:val="24"/>
          <w:lang w:val="en-US"/>
        </w:rPr>
        <w:t xml:space="preserve"> </w:t>
      </w:r>
      <w:r w:rsidRPr="00D419C1">
        <w:rPr>
          <w:rFonts w:eastAsia="Calibri" w:cs="Arial"/>
          <w:color w:val="000000"/>
          <w:sz w:val="24"/>
          <w:szCs w:val="24"/>
          <w:lang w:val="en-US"/>
        </w:rPr>
        <w:t>deal</w:t>
      </w:r>
      <w:r w:rsidRPr="00D419C1">
        <w:rPr>
          <w:rFonts w:cs="Arial"/>
          <w:color w:val="000000"/>
          <w:sz w:val="24"/>
          <w:szCs w:val="24"/>
          <w:lang w:val="en-US"/>
        </w:rPr>
        <w:t xml:space="preserve"> </w:t>
      </w:r>
      <w:r w:rsidRPr="00D419C1">
        <w:rPr>
          <w:rFonts w:eastAsia="Calibri" w:cs="Arial"/>
          <w:color w:val="000000"/>
          <w:sz w:val="24"/>
          <w:szCs w:val="24"/>
          <w:lang w:val="en-US"/>
        </w:rPr>
        <w:t>effectively</w:t>
      </w:r>
      <w:r w:rsidRPr="00D419C1">
        <w:rPr>
          <w:rFonts w:cs="Arial"/>
          <w:color w:val="000000"/>
          <w:sz w:val="24"/>
          <w:szCs w:val="24"/>
          <w:lang w:val="en-US"/>
        </w:rPr>
        <w:t xml:space="preserve"> </w:t>
      </w:r>
      <w:r w:rsidRPr="00D419C1">
        <w:rPr>
          <w:rFonts w:eastAsia="Calibri" w:cs="Arial"/>
          <w:color w:val="000000"/>
          <w:sz w:val="24"/>
          <w:szCs w:val="24"/>
          <w:lang w:val="en-US"/>
        </w:rPr>
        <w:t>with</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matters</w:t>
      </w:r>
      <w:r w:rsidRPr="00D419C1">
        <w:rPr>
          <w:rFonts w:cs="Arial"/>
          <w:color w:val="000000"/>
          <w:sz w:val="24"/>
          <w:szCs w:val="24"/>
          <w:lang w:val="en-US"/>
        </w:rPr>
        <w:t xml:space="preserve"> </w:t>
      </w:r>
      <w:r w:rsidRPr="00D419C1">
        <w:rPr>
          <w:rFonts w:eastAsia="Calibri" w:cs="Arial"/>
          <w:color w:val="000000"/>
          <w:sz w:val="24"/>
          <w:szCs w:val="24"/>
          <w:lang w:val="en-US"/>
        </w:rPr>
        <w:t>in</w:t>
      </w:r>
      <w:r w:rsidRPr="00D419C1">
        <w:rPr>
          <w:rFonts w:cs="Arial"/>
          <w:color w:val="000000"/>
          <w:sz w:val="24"/>
          <w:szCs w:val="24"/>
          <w:lang w:val="en-US"/>
        </w:rPr>
        <w:t xml:space="preserve"> </w:t>
      </w:r>
      <w:r w:rsidRPr="00D419C1">
        <w:rPr>
          <w:rFonts w:eastAsia="Calibri" w:cs="Arial"/>
          <w:color w:val="000000"/>
          <w:sz w:val="24"/>
          <w:szCs w:val="24"/>
          <w:lang w:val="en-US"/>
        </w:rPr>
        <w:t>hand</w:t>
      </w:r>
      <w:r w:rsidRPr="00D419C1">
        <w:rPr>
          <w:rFonts w:cs="Arial"/>
          <w:color w:val="000000"/>
          <w:sz w:val="24"/>
          <w:szCs w:val="24"/>
          <w:lang w:val="en-US"/>
        </w:rPr>
        <w:t xml:space="preserve">. </w:t>
      </w:r>
      <w:r w:rsidRPr="00D419C1">
        <w:rPr>
          <w:rFonts w:eastAsia="Calibri" w:cs="Arial"/>
          <w:color w:val="000000"/>
          <w:sz w:val="24"/>
          <w:szCs w:val="24"/>
          <w:lang w:val="en-US"/>
        </w:rPr>
        <w:t>Locke</w:t>
      </w:r>
      <w:r>
        <w:rPr>
          <w:rFonts w:cs="Arial"/>
          <w:color w:val="000000"/>
          <w:sz w:val="24"/>
          <w:szCs w:val="24"/>
          <w:lang w:val="en-US"/>
        </w:rPr>
        <w:t>’s</w:t>
      </w:r>
      <w:r w:rsidRPr="00D419C1">
        <w:rPr>
          <w:rFonts w:cs="Arial"/>
          <w:color w:val="000000"/>
          <w:sz w:val="24"/>
          <w:szCs w:val="24"/>
          <w:lang w:val="en-US"/>
        </w:rPr>
        <w:t xml:space="preserve"> </w:t>
      </w:r>
      <w:r w:rsidRPr="00D419C1">
        <w:rPr>
          <w:rFonts w:eastAsia="Calibri" w:cs="Arial"/>
          <w:color w:val="000000"/>
          <w:sz w:val="24"/>
          <w:szCs w:val="24"/>
          <w:lang w:val="en-US"/>
        </w:rPr>
        <w:t>reali</w:t>
      </w:r>
      <w:r>
        <w:rPr>
          <w:rFonts w:eastAsia="Calibri" w:cs="Arial"/>
          <w:color w:val="000000"/>
          <w:sz w:val="24"/>
          <w:szCs w:val="24"/>
          <w:lang w:val="en-US"/>
        </w:rPr>
        <w:t>z</w:t>
      </w:r>
      <w:r w:rsidRPr="00D419C1">
        <w:rPr>
          <w:rFonts w:eastAsia="Calibri" w:cs="Arial"/>
          <w:color w:val="000000"/>
          <w:sz w:val="24"/>
          <w:szCs w:val="24"/>
          <w:lang w:val="en-US"/>
        </w:rPr>
        <w:t>ation</w:t>
      </w:r>
      <w:r w:rsidRPr="00D419C1">
        <w:rPr>
          <w:rFonts w:cs="Arial"/>
          <w:color w:val="000000"/>
          <w:sz w:val="24"/>
          <w:szCs w:val="24"/>
          <w:lang w:val="en-US"/>
        </w:rPr>
        <w:t xml:space="preserve"> </w:t>
      </w:r>
      <w:r w:rsidRPr="00D419C1">
        <w:rPr>
          <w:rFonts w:eastAsia="Calibri" w:cs="Arial"/>
          <w:color w:val="000000"/>
          <w:sz w:val="24"/>
          <w:szCs w:val="24"/>
          <w:lang w:val="en-US"/>
        </w:rPr>
        <w:t>was</w:t>
      </w:r>
      <w:r w:rsidRPr="00D419C1">
        <w:rPr>
          <w:rFonts w:cs="Arial"/>
          <w:color w:val="000000"/>
          <w:sz w:val="24"/>
          <w:szCs w:val="24"/>
          <w:lang w:val="en-US"/>
        </w:rPr>
        <w:t xml:space="preserve"> </w:t>
      </w:r>
      <w:r w:rsidRPr="00D419C1">
        <w:rPr>
          <w:rFonts w:eastAsia="Calibri" w:cs="Arial"/>
          <w:color w:val="000000"/>
          <w:sz w:val="24"/>
          <w:szCs w:val="24"/>
          <w:lang w:val="en-US"/>
        </w:rPr>
        <w:t>that</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sufficiency</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human</w:t>
      </w:r>
      <w:r w:rsidRPr="00D419C1">
        <w:rPr>
          <w:rFonts w:cs="Arial"/>
          <w:color w:val="000000"/>
          <w:sz w:val="24"/>
          <w:szCs w:val="24"/>
          <w:lang w:val="en-US"/>
        </w:rPr>
        <w:t xml:space="preserve"> </w:t>
      </w:r>
      <w:r w:rsidRPr="00D419C1">
        <w:rPr>
          <w:rFonts w:eastAsia="Calibri" w:cs="Arial"/>
          <w:color w:val="000000"/>
          <w:sz w:val="24"/>
          <w:szCs w:val="24"/>
          <w:lang w:val="en-US"/>
        </w:rPr>
        <w:t>epistemic</w:t>
      </w:r>
      <w:r w:rsidRPr="00D419C1">
        <w:rPr>
          <w:rFonts w:cs="Arial"/>
          <w:color w:val="000000"/>
          <w:sz w:val="24"/>
          <w:szCs w:val="24"/>
          <w:lang w:val="en-US"/>
        </w:rPr>
        <w:t xml:space="preserve"> </w:t>
      </w:r>
      <w:r w:rsidRPr="00D419C1">
        <w:rPr>
          <w:rFonts w:eastAsia="Calibri" w:cs="Arial"/>
          <w:color w:val="000000"/>
          <w:sz w:val="24"/>
          <w:szCs w:val="24"/>
          <w:lang w:val="en-US"/>
        </w:rPr>
        <w:t>capacities</w:t>
      </w:r>
      <w:r w:rsidRPr="00D419C1">
        <w:rPr>
          <w:rFonts w:cs="Arial"/>
          <w:color w:val="000000"/>
          <w:sz w:val="24"/>
          <w:szCs w:val="24"/>
          <w:lang w:val="en-US"/>
        </w:rPr>
        <w:t xml:space="preserve"> </w:t>
      </w:r>
      <w:r w:rsidRPr="00D419C1">
        <w:rPr>
          <w:rFonts w:eastAsia="Calibri" w:cs="Arial"/>
          <w:color w:val="000000"/>
          <w:sz w:val="24"/>
          <w:szCs w:val="24"/>
          <w:lang w:val="en-US"/>
        </w:rPr>
        <w:t>must</w:t>
      </w:r>
      <w:r w:rsidRPr="00D419C1">
        <w:rPr>
          <w:rFonts w:cs="Arial"/>
          <w:color w:val="000000"/>
          <w:sz w:val="24"/>
          <w:szCs w:val="24"/>
          <w:lang w:val="en-US"/>
        </w:rPr>
        <w:t xml:space="preserve"> </w:t>
      </w:r>
      <w:r w:rsidRPr="00D419C1">
        <w:rPr>
          <w:rFonts w:eastAsia="Calibri" w:cs="Arial"/>
          <w:color w:val="000000"/>
          <w:sz w:val="24"/>
          <w:szCs w:val="24"/>
          <w:lang w:val="en-US"/>
        </w:rPr>
        <w:t>itself</w:t>
      </w:r>
      <w:r w:rsidRPr="00D419C1">
        <w:rPr>
          <w:rFonts w:cs="Arial"/>
          <w:color w:val="000000"/>
          <w:sz w:val="24"/>
          <w:szCs w:val="24"/>
          <w:lang w:val="en-US"/>
        </w:rPr>
        <w:t xml:space="preserve"> </w:t>
      </w:r>
      <w:r w:rsidRPr="00D419C1">
        <w:rPr>
          <w:rFonts w:eastAsia="Calibri" w:cs="Arial"/>
          <w:color w:val="000000"/>
          <w:sz w:val="24"/>
          <w:szCs w:val="24"/>
          <w:lang w:val="en-US"/>
        </w:rPr>
        <w:t>be</w:t>
      </w:r>
      <w:r w:rsidRPr="00D419C1">
        <w:rPr>
          <w:rFonts w:cs="Arial"/>
          <w:color w:val="000000"/>
          <w:sz w:val="24"/>
          <w:szCs w:val="24"/>
          <w:lang w:val="en-US"/>
        </w:rPr>
        <w:t xml:space="preserve"> </w:t>
      </w:r>
      <w:r w:rsidRPr="00D419C1">
        <w:rPr>
          <w:rFonts w:eastAsia="Calibri" w:cs="Arial"/>
          <w:color w:val="000000"/>
          <w:sz w:val="24"/>
          <w:szCs w:val="24"/>
          <w:lang w:val="en-US"/>
        </w:rPr>
        <w:t>made</w:t>
      </w:r>
      <w:r w:rsidRPr="00D419C1">
        <w:rPr>
          <w:rFonts w:cs="Arial"/>
          <w:color w:val="000000"/>
          <w:sz w:val="24"/>
          <w:szCs w:val="24"/>
          <w:lang w:val="en-US"/>
        </w:rPr>
        <w:t xml:space="preserve"> </w:t>
      </w:r>
      <w:r w:rsidRPr="00D419C1">
        <w:rPr>
          <w:rFonts w:eastAsia="Calibri" w:cs="Arial"/>
          <w:color w:val="000000"/>
          <w:sz w:val="24"/>
          <w:szCs w:val="24"/>
          <w:lang w:val="en-US"/>
        </w:rPr>
        <w:t>an</w:t>
      </w:r>
      <w:r w:rsidRPr="00D419C1">
        <w:rPr>
          <w:rFonts w:cs="Arial"/>
          <w:color w:val="000000"/>
          <w:sz w:val="24"/>
          <w:szCs w:val="24"/>
          <w:lang w:val="en-US"/>
        </w:rPr>
        <w:t xml:space="preserve"> </w:t>
      </w:r>
      <w:r w:rsidRPr="00D419C1">
        <w:rPr>
          <w:rFonts w:eastAsia="Calibri" w:cs="Arial"/>
          <w:color w:val="000000"/>
          <w:sz w:val="24"/>
          <w:szCs w:val="24"/>
          <w:lang w:val="en-US"/>
        </w:rPr>
        <w:t>object</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sustained</w:t>
      </w:r>
      <w:r w:rsidRPr="00D419C1">
        <w:rPr>
          <w:rFonts w:cs="Arial"/>
          <w:color w:val="000000"/>
          <w:sz w:val="24"/>
          <w:szCs w:val="24"/>
          <w:lang w:val="en-US"/>
        </w:rPr>
        <w:t xml:space="preserve"> </w:t>
      </w:r>
      <w:r>
        <w:rPr>
          <w:rFonts w:eastAsia="Calibri" w:cs="Arial"/>
          <w:color w:val="000000"/>
          <w:sz w:val="24"/>
          <w:szCs w:val="24"/>
          <w:lang w:val="en-US"/>
        </w:rPr>
        <w:t>inquir</w:t>
      </w:r>
      <w:r w:rsidRPr="00D419C1">
        <w:rPr>
          <w:rFonts w:eastAsia="Calibri" w:cs="Arial"/>
          <w:color w:val="000000"/>
          <w:sz w:val="24"/>
          <w:szCs w:val="24"/>
          <w:lang w:val="en-US"/>
        </w:rPr>
        <w:t>y</w:t>
      </w:r>
      <w:r w:rsidRPr="00D419C1">
        <w:rPr>
          <w:rFonts w:cs="Arial"/>
          <w:color w:val="000000"/>
          <w:sz w:val="24"/>
          <w:szCs w:val="24"/>
          <w:lang w:val="en-US"/>
        </w:rPr>
        <w:t xml:space="preserve">, </w:t>
      </w:r>
      <w:r w:rsidRPr="00D419C1">
        <w:rPr>
          <w:rFonts w:eastAsia="Calibri" w:cs="Arial"/>
          <w:color w:val="000000"/>
          <w:sz w:val="24"/>
          <w:szCs w:val="24"/>
          <w:lang w:val="en-US"/>
        </w:rPr>
        <w:t>a</w:t>
      </w:r>
      <w:r w:rsidRPr="00D419C1">
        <w:rPr>
          <w:rFonts w:cs="Arial"/>
          <w:color w:val="000000"/>
          <w:sz w:val="24"/>
          <w:szCs w:val="24"/>
          <w:lang w:val="en-US"/>
        </w:rPr>
        <w:t xml:space="preserve"> </w:t>
      </w:r>
      <w:r w:rsidRPr="00D419C1">
        <w:rPr>
          <w:rFonts w:eastAsia="Calibri" w:cs="Arial"/>
          <w:color w:val="000000"/>
          <w:sz w:val="24"/>
          <w:szCs w:val="24"/>
          <w:lang w:val="en-US"/>
        </w:rPr>
        <w:t>point</w:t>
      </w:r>
      <w:r w:rsidRPr="00D419C1">
        <w:rPr>
          <w:rFonts w:cs="Arial"/>
          <w:color w:val="000000"/>
          <w:sz w:val="24"/>
          <w:szCs w:val="24"/>
          <w:lang w:val="en-US"/>
        </w:rPr>
        <w:t xml:space="preserve"> </w:t>
      </w:r>
      <w:r w:rsidRPr="00D419C1">
        <w:rPr>
          <w:rFonts w:eastAsia="Calibri" w:cs="Arial"/>
          <w:color w:val="000000"/>
          <w:sz w:val="24"/>
          <w:szCs w:val="24"/>
          <w:lang w:val="en-US"/>
        </w:rPr>
        <w:t>reiterated</w:t>
      </w:r>
      <w:r w:rsidRPr="00D419C1">
        <w:rPr>
          <w:rFonts w:cs="Arial"/>
          <w:color w:val="000000"/>
          <w:sz w:val="24"/>
          <w:szCs w:val="24"/>
          <w:lang w:val="en-US"/>
        </w:rPr>
        <w:t xml:space="preserve"> </w:t>
      </w:r>
      <w:r w:rsidRPr="00D419C1">
        <w:rPr>
          <w:rFonts w:eastAsia="Calibri" w:cs="Arial"/>
          <w:color w:val="000000"/>
          <w:sz w:val="24"/>
          <w:szCs w:val="24"/>
          <w:lang w:val="en-US"/>
        </w:rPr>
        <w:t>throughout</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i/>
          <w:color w:val="000000"/>
          <w:sz w:val="24"/>
          <w:szCs w:val="24"/>
          <w:lang w:val="en-US"/>
        </w:rPr>
        <w:t>Essay</w:t>
      </w:r>
      <w:r w:rsidRPr="00D419C1">
        <w:rPr>
          <w:rFonts w:cs="Arial"/>
          <w:color w:val="000000"/>
          <w:sz w:val="24"/>
          <w:szCs w:val="24"/>
          <w:lang w:val="en-US"/>
        </w:rPr>
        <w:t xml:space="preserve">: </w:t>
      </w:r>
    </w:p>
    <w:p w14:paraId="7155DAA6" w14:textId="77777777" w:rsidR="00AF6837" w:rsidRPr="00D419C1" w:rsidRDefault="00AF6837" w:rsidP="00AF6837">
      <w:pPr>
        <w:pStyle w:val="NoSpacing"/>
        <w:rPr>
          <w:rFonts w:cs="Arial"/>
          <w:color w:val="000000"/>
          <w:sz w:val="24"/>
          <w:szCs w:val="24"/>
          <w:lang w:val="en-US"/>
        </w:rPr>
      </w:pPr>
    </w:p>
    <w:p w14:paraId="05B20566" w14:textId="77777777" w:rsidR="00AF6837" w:rsidRPr="00D419C1" w:rsidRDefault="00AF6837" w:rsidP="00AF6837">
      <w:pPr>
        <w:pStyle w:val="NoSpacing"/>
        <w:ind w:left="720"/>
        <w:rPr>
          <w:rFonts w:cs="Arial"/>
          <w:color w:val="000000"/>
          <w:sz w:val="24"/>
          <w:szCs w:val="24"/>
          <w:lang w:val="en-US"/>
        </w:rPr>
      </w:pPr>
      <w:r w:rsidRPr="00D419C1">
        <w:rPr>
          <w:rFonts w:eastAsia="Calibri" w:cs="Arial"/>
          <w:color w:val="000000"/>
          <w:sz w:val="24"/>
          <w:szCs w:val="24"/>
          <w:lang w:val="en-US"/>
        </w:rPr>
        <w:t>If</w:t>
      </w:r>
      <w:r w:rsidRPr="00D419C1">
        <w:rPr>
          <w:rFonts w:cs="Arial"/>
          <w:color w:val="000000"/>
          <w:sz w:val="24"/>
          <w:szCs w:val="24"/>
          <w:lang w:val="en-US"/>
        </w:rPr>
        <w:t xml:space="preserve"> </w:t>
      </w:r>
      <w:r w:rsidRPr="00D419C1">
        <w:rPr>
          <w:rFonts w:eastAsia="Calibri" w:cs="Arial"/>
          <w:color w:val="000000"/>
          <w:sz w:val="24"/>
          <w:szCs w:val="24"/>
          <w:lang w:val="en-US"/>
        </w:rPr>
        <w:t>we</w:t>
      </w:r>
      <w:r w:rsidRPr="00D419C1">
        <w:rPr>
          <w:rFonts w:cs="Arial"/>
          <w:color w:val="000000"/>
          <w:sz w:val="24"/>
          <w:szCs w:val="24"/>
          <w:lang w:val="en-US"/>
        </w:rPr>
        <w:t xml:space="preserve"> </w:t>
      </w:r>
      <w:r w:rsidRPr="00D419C1">
        <w:rPr>
          <w:rFonts w:eastAsia="Calibri" w:cs="Arial"/>
          <w:color w:val="000000"/>
          <w:sz w:val="24"/>
          <w:szCs w:val="24"/>
          <w:lang w:val="en-US"/>
        </w:rPr>
        <w:t>can</w:t>
      </w:r>
      <w:r w:rsidRPr="00D419C1">
        <w:rPr>
          <w:rFonts w:cs="Arial"/>
          <w:color w:val="000000"/>
          <w:sz w:val="24"/>
          <w:szCs w:val="24"/>
          <w:lang w:val="en-US"/>
        </w:rPr>
        <w:t xml:space="preserve"> </w:t>
      </w:r>
      <w:r w:rsidRPr="00D419C1">
        <w:rPr>
          <w:rFonts w:eastAsia="Calibri" w:cs="Arial"/>
          <w:color w:val="000000"/>
          <w:sz w:val="24"/>
          <w:szCs w:val="24"/>
          <w:lang w:val="en-US"/>
        </w:rPr>
        <w:t>find</w:t>
      </w:r>
      <w:r w:rsidRPr="00D419C1">
        <w:rPr>
          <w:rFonts w:cs="Arial"/>
          <w:color w:val="000000"/>
          <w:sz w:val="24"/>
          <w:szCs w:val="24"/>
          <w:lang w:val="en-US"/>
        </w:rPr>
        <w:t xml:space="preserve"> </w:t>
      </w:r>
      <w:r w:rsidRPr="00D419C1">
        <w:rPr>
          <w:rFonts w:eastAsia="Calibri" w:cs="Arial"/>
          <w:color w:val="000000"/>
          <w:sz w:val="24"/>
          <w:szCs w:val="24"/>
          <w:lang w:val="en-US"/>
        </w:rPr>
        <w:t>out</w:t>
      </w:r>
      <w:r w:rsidRPr="00D419C1">
        <w:rPr>
          <w:rFonts w:cs="Arial"/>
          <w:color w:val="000000"/>
          <w:sz w:val="24"/>
          <w:szCs w:val="24"/>
          <w:lang w:val="en-US"/>
        </w:rPr>
        <w:t xml:space="preserve"> </w:t>
      </w:r>
      <w:r w:rsidRPr="00D419C1">
        <w:rPr>
          <w:rFonts w:eastAsia="Calibri" w:cs="Arial"/>
          <w:color w:val="000000"/>
          <w:sz w:val="24"/>
          <w:szCs w:val="24"/>
          <w:lang w:val="en-US"/>
        </w:rPr>
        <w:t>those</w:t>
      </w:r>
      <w:r w:rsidRPr="00D419C1">
        <w:rPr>
          <w:rFonts w:cs="Arial"/>
          <w:color w:val="000000"/>
          <w:sz w:val="24"/>
          <w:szCs w:val="24"/>
          <w:lang w:val="en-US"/>
        </w:rPr>
        <w:t xml:space="preserve"> </w:t>
      </w:r>
      <w:r w:rsidRPr="00D419C1">
        <w:rPr>
          <w:rFonts w:eastAsia="Calibri" w:cs="Arial"/>
          <w:color w:val="000000"/>
          <w:sz w:val="24"/>
          <w:szCs w:val="24"/>
          <w:lang w:val="en-US"/>
        </w:rPr>
        <w:t>Measures</w:t>
      </w:r>
      <w:r w:rsidRPr="00D419C1">
        <w:rPr>
          <w:rFonts w:cs="Arial"/>
          <w:color w:val="000000"/>
          <w:sz w:val="24"/>
          <w:szCs w:val="24"/>
          <w:lang w:val="en-US"/>
        </w:rPr>
        <w:t xml:space="preserve">, </w:t>
      </w:r>
      <w:r w:rsidRPr="00D419C1">
        <w:rPr>
          <w:rFonts w:eastAsia="Calibri" w:cs="Arial"/>
          <w:color w:val="000000"/>
          <w:sz w:val="24"/>
          <w:szCs w:val="24"/>
          <w:lang w:val="en-US"/>
        </w:rPr>
        <w:t>whereby</w:t>
      </w:r>
      <w:r w:rsidRPr="00D419C1">
        <w:rPr>
          <w:rFonts w:cs="Arial"/>
          <w:color w:val="000000"/>
          <w:sz w:val="24"/>
          <w:szCs w:val="24"/>
          <w:lang w:val="en-US"/>
        </w:rPr>
        <w:t xml:space="preserve"> </w:t>
      </w:r>
      <w:r w:rsidRPr="00D419C1">
        <w:rPr>
          <w:rFonts w:eastAsia="Calibri" w:cs="Arial"/>
          <w:color w:val="000000"/>
          <w:sz w:val="24"/>
          <w:szCs w:val="24"/>
          <w:lang w:val="en-US"/>
        </w:rPr>
        <w:t>a</w:t>
      </w:r>
      <w:r w:rsidRPr="00D419C1">
        <w:rPr>
          <w:rFonts w:cs="Arial"/>
          <w:color w:val="000000"/>
          <w:sz w:val="24"/>
          <w:szCs w:val="24"/>
          <w:lang w:val="en-US"/>
        </w:rPr>
        <w:t xml:space="preserve"> </w:t>
      </w:r>
      <w:r w:rsidRPr="00D419C1">
        <w:rPr>
          <w:rFonts w:eastAsia="Calibri" w:cs="Arial"/>
          <w:color w:val="000000"/>
          <w:sz w:val="24"/>
          <w:szCs w:val="24"/>
          <w:lang w:val="en-US"/>
        </w:rPr>
        <w:t>rational</w:t>
      </w:r>
      <w:r w:rsidRPr="00D419C1">
        <w:rPr>
          <w:rFonts w:cs="Arial"/>
          <w:color w:val="000000"/>
          <w:sz w:val="24"/>
          <w:szCs w:val="24"/>
          <w:lang w:val="en-US"/>
        </w:rPr>
        <w:t xml:space="preserve"> </w:t>
      </w:r>
      <w:r w:rsidRPr="00D419C1">
        <w:rPr>
          <w:rFonts w:eastAsia="Calibri" w:cs="Arial"/>
          <w:color w:val="000000"/>
          <w:sz w:val="24"/>
          <w:szCs w:val="24"/>
          <w:lang w:val="en-US"/>
        </w:rPr>
        <w:t>Creature</w:t>
      </w:r>
      <w:r w:rsidRPr="00D419C1">
        <w:rPr>
          <w:rFonts w:cs="Arial"/>
          <w:color w:val="000000"/>
          <w:sz w:val="24"/>
          <w:szCs w:val="24"/>
          <w:lang w:val="en-US"/>
        </w:rPr>
        <w:t xml:space="preserve"> </w:t>
      </w:r>
      <w:r w:rsidRPr="00D419C1">
        <w:rPr>
          <w:rFonts w:eastAsia="Calibri" w:cs="Arial"/>
          <w:color w:val="000000"/>
          <w:sz w:val="24"/>
          <w:szCs w:val="24"/>
          <w:lang w:val="en-US"/>
        </w:rPr>
        <w:t>put</w:t>
      </w:r>
      <w:r w:rsidRPr="00D419C1">
        <w:rPr>
          <w:rFonts w:cs="Arial"/>
          <w:color w:val="000000"/>
          <w:sz w:val="24"/>
          <w:szCs w:val="24"/>
          <w:lang w:val="en-US"/>
        </w:rPr>
        <w:t xml:space="preserve"> </w:t>
      </w:r>
      <w:r w:rsidRPr="00D419C1">
        <w:rPr>
          <w:rFonts w:eastAsia="Calibri" w:cs="Arial"/>
          <w:color w:val="000000"/>
          <w:sz w:val="24"/>
          <w:szCs w:val="24"/>
          <w:lang w:val="en-US"/>
        </w:rPr>
        <w:t>in</w:t>
      </w:r>
      <w:r w:rsidRPr="00D419C1">
        <w:rPr>
          <w:rFonts w:cs="Arial"/>
          <w:color w:val="000000"/>
          <w:sz w:val="24"/>
          <w:szCs w:val="24"/>
          <w:lang w:val="en-US"/>
        </w:rPr>
        <w:t xml:space="preserve"> </w:t>
      </w:r>
      <w:r w:rsidRPr="00D419C1">
        <w:rPr>
          <w:rFonts w:eastAsia="Calibri" w:cs="Arial"/>
          <w:color w:val="000000"/>
          <w:sz w:val="24"/>
          <w:szCs w:val="24"/>
          <w:lang w:val="en-US"/>
        </w:rPr>
        <w:t>that</w:t>
      </w:r>
      <w:r w:rsidRPr="00D419C1">
        <w:rPr>
          <w:rFonts w:cs="Arial"/>
          <w:color w:val="000000"/>
          <w:sz w:val="24"/>
          <w:szCs w:val="24"/>
          <w:lang w:val="en-US"/>
        </w:rPr>
        <w:t xml:space="preserve"> </w:t>
      </w:r>
      <w:r w:rsidRPr="00D419C1">
        <w:rPr>
          <w:rFonts w:eastAsia="Calibri" w:cs="Arial"/>
          <w:color w:val="000000"/>
          <w:sz w:val="24"/>
          <w:szCs w:val="24"/>
          <w:lang w:val="en-US"/>
        </w:rPr>
        <w:t>State</w:t>
      </w:r>
      <w:r w:rsidRPr="00D419C1">
        <w:rPr>
          <w:rFonts w:cs="Arial"/>
          <w:color w:val="000000"/>
          <w:sz w:val="24"/>
          <w:szCs w:val="24"/>
          <w:lang w:val="en-US"/>
        </w:rPr>
        <w:t xml:space="preserve">, </w:t>
      </w:r>
      <w:r w:rsidRPr="00D419C1">
        <w:rPr>
          <w:rFonts w:eastAsia="Calibri" w:cs="Arial"/>
          <w:color w:val="000000"/>
          <w:sz w:val="24"/>
          <w:szCs w:val="24"/>
          <w:lang w:val="en-US"/>
        </w:rPr>
        <w:t>which</w:t>
      </w:r>
      <w:r w:rsidRPr="00D419C1">
        <w:rPr>
          <w:rFonts w:cs="Arial"/>
          <w:color w:val="000000"/>
          <w:sz w:val="24"/>
          <w:szCs w:val="24"/>
          <w:lang w:val="en-US"/>
        </w:rPr>
        <w:t xml:space="preserve"> </w:t>
      </w:r>
      <w:r w:rsidRPr="00D419C1">
        <w:rPr>
          <w:rFonts w:eastAsia="Calibri" w:cs="Arial"/>
          <w:color w:val="000000"/>
          <w:sz w:val="24"/>
          <w:szCs w:val="24"/>
          <w:lang w:val="en-US"/>
        </w:rPr>
        <w:t>Man</w:t>
      </w:r>
      <w:r w:rsidRPr="00D419C1">
        <w:rPr>
          <w:rFonts w:cs="Arial"/>
          <w:color w:val="000000"/>
          <w:sz w:val="24"/>
          <w:szCs w:val="24"/>
          <w:lang w:val="en-US"/>
        </w:rPr>
        <w:t xml:space="preserve"> </w:t>
      </w:r>
      <w:r w:rsidRPr="00D419C1">
        <w:rPr>
          <w:rFonts w:eastAsia="Calibri" w:cs="Arial"/>
          <w:color w:val="000000"/>
          <w:sz w:val="24"/>
          <w:szCs w:val="24"/>
          <w:lang w:val="en-US"/>
        </w:rPr>
        <w:t>is</w:t>
      </w:r>
      <w:r w:rsidRPr="00D419C1">
        <w:rPr>
          <w:rFonts w:cs="Arial"/>
          <w:color w:val="000000"/>
          <w:sz w:val="24"/>
          <w:szCs w:val="24"/>
          <w:lang w:val="en-US"/>
        </w:rPr>
        <w:t xml:space="preserve"> </w:t>
      </w:r>
      <w:r w:rsidRPr="00D419C1">
        <w:rPr>
          <w:rFonts w:eastAsia="Calibri" w:cs="Arial"/>
          <w:color w:val="000000"/>
          <w:sz w:val="24"/>
          <w:szCs w:val="24"/>
          <w:lang w:val="en-US"/>
        </w:rPr>
        <w:t>in</w:t>
      </w:r>
      <w:r w:rsidRPr="00D419C1">
        <w:rPr>
          <w:rFonts w:cs="Arial"/>
          <w:color w:val="000000"/>
          <w:sz w:val="24"/>
          <w:szCs w:val="24"/>
          <w:lang w:val="en-US"/>
        </w:rPr>
        <w:t xml:space="preserve">, </w:t>
      </w:r>
      <w:r w:rsidRPr="00D419C1">
        <w:rPr>
          <w:rFonts w:eastAsia="Calibri" w:cs="Arial"/>
          <w:color w:val="000000"/>
          <w:sz w:val="24"/>
          <w:szCs w:val="24"/>
          <w:lang w:val="en-US"/>
        </w:rPr>
        <w:t>in</w:t>
      </w:r>
      <w:r w:rsidRPr="00D419C1">
        <w:rPr>
          <w:rFonts w:cs="Arial"/>
          <w:color w:val="000000"/>
          <w:sz w:val="24"/>
          <w:szCs w:val="24"/>
          <w:lang w:val="en-US"/>
        </w:rPr>
        <w:t xml:space="preserve"> </w:t>
      </w:r>
      <w:r w:rsidRPr="00D419C1">
        <w:rPr>
          <w:rFonts w:eastAsia="Calibri" w:cs="Arial"/>
          <w:color w:val="000000"/>
          <w:sz w:val="24"/>
          <w:szCs w:val="24"/>
          <w:lang w:val="en-US"/>
        </w:rPr>
        <w:t>this</w:t>
      </w:r>
      <w:r w:rsidRPr="00D419C1">
        <w:rPr>
          <w:rFonts w:cs="Arial"/>
          <w:color w:val="000000"/>
          <w:sz w:val="24"/>
          <w:szCs w:val="24"/>
          <w:lang w:val="en-US"/>
        </w:rPr>
        <w:t xml:space="preserve"> </w:t>
      </w:r>
      <w:r w:rsidRPr="00D419C1">
        <w:rPr>
          <w:rFonts w:eastAsia="Calibri" w:cs="Arial"/>
          <w:color w:val="000000"/>
          <w:sz w:val="24"/>
          <w:szCs w:val="24"/>
          <w:lang w:val="en-US"/>
        </w:rPr>
        <w:t>World</w:t>
      </w:r>
      <w:r w:rsidRPr="00D419C1">
        <w:rPr>
          <w:rFonts w:cs="Arial"/>
          <w:color w:val="000000"/>
          <w:sz w:val="24"/>
          <w:szCs w:val="24"/>
          <w:lang w:val="en-US"/>
        </w:rPr>
        <w:t xml:space="preserve">, </w:t>
      </w:r>
      <w:r w:rsidRPr="00D419C1">
        <w:rPr>
          <w:rFonts w:eastAsia="Calibri" w:cs="Arial"/>
          <w:color w:val="000000"/>
          <w:sz w:val="24"/>
          <w:szCs w:val="24"/>
          <w:lang w:val="en-US"/>
        </w:rPr>
        <w:t>may</w:t>
      </w:r>
      <w:r w:rsidRPr="00D419C1">
        <w:rPr>
          <w:rFonts w:cs="Arial"/>
          <w:color w:val="000000"/>
          <w:sz w:val="24"/>
          <w:szCs w:val="24"/>
          <w:lang w:val="en-US"/>
        </w:rPr>
        <w:t xml:space="preserve">, </w:t>
      </w:r>
      <w:r w:rsidRPr="00D419C1">
        <w:rPr>
          <w:rFonts w:eastAsia="Calibri" w:cs="Arial"/>
          <w:color w:val="000000"/>
          <w:sz w:val="24"/>
          <w:szCs w:val="24"/>
          <w:lang w:val="en-US"/>
        </w:rPr>
        <w:t>and</w:t>
      </w:r>
      <w:r w:rsidRPr="00D419C1">
        <w:rPr>
          <w:rFonts w:cs="Arial"/>
          <w:color w:val="000000"/>
          <w:sz w:val="24"/>
          <w:szCs w:val="24"/>
          <w:lang w:val="en-US"/>
        </w:rPr>
        <w:t xml:space="preserve"> </w:t>
      </w:r>
      <w:r w:rsidRPr="00D419C1">
        <w:rPr>
          <w:rFonts w:eastAsia="Calibri" w:cs="Arial"/>
          <w:color w:val="000000"/>
          <w:sz w:val="24"/>
          <w:szCs w:val="24"/>
          <w:lang w:val="en-US"/>
        </w:rPr>
        <w:t>ought</w:t>
      </w:r>
      <w:r w:rsidRPr="00D419C1">
        <w:rPr>
          <w:rFonts w:cs="Arial"/>
          <w:color w:val="000000"/>
          <w:sz w:val="24"/>
          <w:szCs w:val="24"/>
          <w:lang w:val="en-US"/>
        </w:rPr>
        <w:t xml:space="preserve"> </w:t>
      </w:r>
      <w:r w:rsidRPr="00D419C1">
        <w:rPr>
          <w:rFonts w:eastAsia="Calibri" w:cs="Arial"/>
          <w:color w:val="000000"/>
          <w:sz w:val="24"/>
          <w:szCs w:val="24"/>
          <w:lang w:val="en-US"/>
        </w:rPr>
        <w:t>to</w:t>
      </w:r>
      <w:r w:rsidRPr="00D419C1">
        <w:rPr>
          <w:rFonts w:cs="Arial"/>
          <w:color w:val="000000"/>
          <w:sz w:val="24"/>
          <w:szCs w:val="24"/>
          <w:lang w:val="en-US"/>
        </w:rPr>
        <w:t xml:space="preserve"> </w:t>
      </w:r>
      <w:r w:rsidRPr="00D419C1">
        <w:rPr>
          <w:rFonts w:eastAsia="Calibri" w:cs="Arial"/>
          <w:color w:val="000000"/>
          <w:sz w:val="24"/>
          <w:szCs w:val="24"/>
          <w:lang w:val="en-US"/>
        </w:rPr>
        <w:t>govern</w:t>
      </w:r>
      <w:r w:rsidRPr="00D419C1">
        <w:rPr>
          <w:rFonts w:cs="Arial"/>
          <w:color w:val="000000"/>
          <w:sz w:val="24"/>
          <w:szCs w:val="24"/>
          <w:lang w:val="en-US"/>
        </w:rPr>
        <w:t xml:space="preserve"> </w:t>
      </w:r>
      <w:r w:rsidRPr="00D419C1">
        <w:rPr>
          <w:rFonts w:eastAsia="Calibri" w:cs="Arial"/>
          <w:color w:val="000000"/>
          <w:sz w:val="24"/>
          <w:szCs w:val="24"/>
          <w:lang w:val="en-US"/>
        </w:rPr>
        <w:t>his</w:t>
      </w:r>
      <w:r w:rsidRPr="00D419C1">
        <w:rPr>
          <w:rFonts w:cs="Arial"/>
          <w:color w:val="000000"/>
          <w:sz w:val="24"/>
          <w:szCs w:val="24"/>
          <w:lang w:val="en-US"/>
        </w:rPr>
        <w:t xml:space="preserve"> </w:t>
      </w:r>
      <w:r w:rsidRPr="00D419C1">
        <w:rPr>
          <w:rFonts w:eastAsia="Calibri" w:cs="Arial"/>
          <w:color w:val="000000"/>
          <w:sz w:val="24"/>
          <w:szCs w:val="24"/>
          <w:lang w:val="en-US"/>
        </w:rPr>
        <w:t>Opinions</w:t>
      </w:r>
      <w:r w:rsidRPr="00D419C1">
        <w:rPr>
          <w:rFonts w:cs="Arial"/>
          <w:color w:val="000000"/>
          <w:sz w:val="24"/>
          <w:szCs w:val="24"/>
          <w:lang w:val="en-US"/>
        </w:rPr>
        <w:t xml:space="preserve"> </w:t>
      </w:r>
      <w:r w:rsidRPr="00D419C1">
        <w:rPr>
          <w:rFonts w:eastAsia="Calibri" w:cs="Arial"/>
          <w:color w:val="000000"/>
          <w:sz w:val="24"/>
          <w:szCs w:val="24"/>
          <w:lang w:val="en-US"/>
        </w:rPr>
        <w:t>and</w:t>
      </w:r>
      <w:r w:rsidRPr="00D419C1">
        <w:rPr>
          <w:rFonts w:cs="Arial"/>
          <w:color w:val="000000"/>
          <w:sz w:val="24"/>
          <w:szCs w:val="24"/>
          <w:lang w:val="en-US"/>
        </w:rPr>
        <w:t xml:space="preserve"> </w:t>
      </w:r>
      <w:r w:rsidRPr="00D419C1">
        <w:rPr>
          <w:rFonts w:eastAsia="Calibri" w:cs="Arial"/>
          <w:color w:val="000000"/>
          <w:sz w:val="24"/>
          <w:szCs w:val="24"/>
          <w:lang w:val="en-US"/>
        </w:rPr>
        <w:t>Actions</w:t>
      </w:r>
      <w:r w:rsidRPr="00D419C1">
        <w:rPr>
          <w:rFonts w:cs="Arial"/>
          <w:color w:val="000000"/>
          <w:sz w:val="24"/>
          <w:szCs w:val="24"/>
          <w:lang w:val="en-US"/>
        </w:rPr>
        <w:t xml:space="preserve"> </w:t>
      </w:r>
      <w:r w:rsidRPr="00D419C1">
        <w:rPr>
          <w:rFonts w:eastAsia="Calibri" w:cs="Arial"/>
          <w:color w:val="000000"/>
          <w:sz w:val="24"/>
          <w:szCs w:val="24"/>
          <w:lang w:val="en-US"/>
        </w:rPr>
        <w:t>depending</w:t>
      </w:r>
      <w:r w:rsidRPr="00D419C1">
        <w:rPr>
          <w:rFonts w:cs="Arial"/>
          <w:color w:val="000000"/>
          <w:sz w:val="24"/>
          <w:szCs w:val="24"/>
          <w:lang w:val="en-US"/>
        </w:rPr>
        <w:t xml:space="preserve"> </w:t>
      </w:r>
      <w:r w:rsidRPr="00D419C1">
        <w:rPr>
          <w:rFonts w:eastAsia="Calibri" w:cs="Arial"/>
          <w:color w:val="000000"/>
          <w:sz w:val="24"/>
          <w:szCs w:val="24"/>
          <w:lang w:val="en-US"/>
        </w:rPr>
        <w:t>thereon</w:t>
      </w:r>
      <w:r w:rsidRPr="00D419C1">
        <w:rPr>
          <w:rFonts w:cs="Arial"/>
          <w:color w:val="000000"/>
          <w:sz w:val="24"/>
          <w:szCs w:val="24"/>
          <w:lang w:val="en-US"/>
        </w:rPr>
        <w:t xml:space="preserve">, </w:t>
      </w:r>
      <w:r w:rsidRPr="00D419C1">
        <w:rPr>
          <w:rFonts w:eastAsia="Calibri" w:cs="Arial"/>
          <w:color w:val="000000"/>
          <w:sz w:val="24"/>
          <w:szCs w:val="24"/>
          <w:lang w:val="en-US"/>
        </w:rPr>
        <w:t>we</w:t>
      </w:r>
      <w:r w:rsidRPr="00D419C1">
        <w:rPr>
          <w:rFonts w:cs="Arial"/>
          <w:color w:val="000000"/>
          <w:sz w:val="24"/>
          <w:szCs w:val="24"/>
          <w:lang w:val="en-US"/>
        </w:rPr>
        <w:t xml:space="preserve"> </w:t>
      </w:r>
      <w:r w:rsidRPr="00D419C1">
        <w:rPr>
          <w:rFonts w:eastAsia="Calibri" w:cs="Arial"/>
          <w:color w:val="000000"/>
          <w:sz w:val="24"/>
          <w:szCs w:val="24"/>
          <w:lang w:val="en-US"/>
        </w:rPr>
        <w:t>need</w:t>
      </w:r>
      <w:r w:rsidRPr="00D419C1">
        <w:rPr>
          <w:rFonts w:cs="Arial"/>
          <w:color w:val="000000"/>
          <w:sz w:val="24"/>
          <w:szCs w:val="24"/>
          <w:lang w:val="en-US"/>
        </w:rPr>
        <w:t xml:space="preserve"> </w:t>
      </w:r>
      <w:r w:rsidRPr="00D419C1">
        <w:rPr>
          <w:rFonts w:eastAsia="Calibri" w:cs="Arial"/>
          <w:color w:val="000000"/>
          <w:sz w:val="24"/>
          <w:szCs w:val="24"/>
          <w:lang w:val="en-US"/>
        </w:rPr>
        <w:t>not</w:t>
      </w:r>
      <w:r w:rsidRPr="00D419C1">
        <w:rPr>
          <w:rFonts w:cs="Arial"/>
          <w:color w:val="000000"/>
          <w:sz w:val="24"/>
          <w:szCs w:val="24"/>
          <w:lang w:val="en-US"/>
        </w:rPr>
        <w:t xml:space="preserve"> </w:t>
      </w:r>
      <w:r w:rsidRPr="00D419C1">
        <w:rPr>
          <w:rFonts w:eastAsia="Calibri" w:cs="Arial"/>
          <w:color w:val="000000"/>
          <w:sz w:val="24"/>
          <w:szCs w:val="24"/>
          <w:lang w:val="en-US"/>
        </w:rPr>
        <w:t>be</w:t>
      </w:r>
      <w:r w:rsidRPr="00D419C1">
        <w:rPr>
          <w:rFonts w:cs="Arial"/>
          <w:color w:val="000000"/>
          <w:sz w:val="24"/>
          <w:szCs w:val="24"/>
          <w:lang w:val="en-US"/>
        </w:rPr>
        <w:t xml:space="preserve"> </w:t>
      </w:r>
      <w:r w:rsidRPr="00D419C1">
        <w:rPr>
          <w:rFonts w:eastAsia="Calibri" w:cs="Arial"/>
          <w:color w:val="000000"/>
          <w:sz w:val="24"/>
          <w:szCs w:val="24"/>
          <w:lang w:val="en-US"/>
        </w:rPr>
        <w:t>troubled</w:t>
      </w:r>
      <w:r w:rsidRPr="00D419C1">
        <w:rPr>
          <w:rFonts w:cs="Arial"/>
          <w:color w:val="000000"/>
          <w:sz w:val="24"/>
          <w:szCs w:val="24"/>
          <w:lang w:val="en-US"/>
        </w:rPr>
        <w:t xml:space="preserve">, </w:t>
      </w:r>
      <w:r w:rsidRPr="00D419C1">
        <w:rPr>
          <w:rFonts w:eastAsia="Calibri" w:cs="Arial"/>
          <w:color w:val="000000"/>
          <w:sz w:val="24"/>
          <w:szCs w:val="24"/>
          <w:lang w:val="en-US"/>
        </w:rPr>
        <w:t>that</w:t>
      </w:r>
      <w:r w:rsidRPr="00D419C1">
        <w:rPr>
          <w:rFonts w:cs="Arial"/>
          <w:color w:val="000000"/>
          <w:sz w:val="24"/>
          <w:szCs w:val="24"/>
          <w:lang w:val="en-US"/>
        </w:rPr>
        <w:t xml:space="preserve"> </w:t>
      </w:r>
      <w:r w:rsidRPr="00D419C1">
        <w:rPr>
          <w:rFonts w:eastAsia="Calibri" w:cs="Arial"/>
          <w:color w:val="000000"/>
          <w:sz w:val="24"/>
          <w:szCs w:val="24"/>
          <w:lang w:val="en-US"/>
        </w:rPr>
        <w:t>some</w:t>
      </w:r>
      <w:r w:rsidRPr="00D419C1">
        <w:rPr>
          <w:rFonts w:cs="Arial"/>
          <w:color w:val="000000"/>
          <w:sz w:val="24"/>
          <w:szCs w:val="24"/>
          <w:lang w:val="en-US"/>
        </w:rPr>
        <w:t xml:space="preserve"> </w:t>
      </w:r>
      <w:r w:rsidRPr="00D419C1">
        <w:rPr>
          <w:rFonts w:eastAsia="Calibri" w:cs="Arial"/>
          <w:color w:val="000000"/>
          <w:sz w:val="24"/>
          <w:szCs w:val="24"/>
          <w:lang w:val="en-US"/>
        </w:rPr>
        <w:t>other</w:t>
      </w:r>
      <w:r w:rsidRPr="00D419C1">
        <w:rPr>
          <w:rFonts w:cs="Arial"/>
          <w:color w:val="000000"/>
          <w:sz w:val="24"/>
          <w:szCs w:val="24"/>
          <w:lang w:val="en-US"/>
        </w:rPr>
        <w:t xml:space="preserve"> </w:t>
      </w:r>
      <w:r w:rsidRPr="00D419C1">
        <w:rPr>
          <w:rFonts w:eastAsia="Calibri" w:cs="Arial"/>
          <w:color w:val="000000"/>
          <w:sz w:val="24"/>
          <w:szCs w:val="24"/>
          <w:lang w:val="en-US"/>
        </w:rPr>
        <w:t>things</w:t>
      </w:r>
      <w:r w:rsidRPr="00D419C1">
        <w:rPr>
          <w:rFonts w:cs="Arial"/>
          <w:color w:val="000000"/>
          <w:sz w:val="24"/>
          <w:szCs w:val="24"/>
          <w:lang w:val="en-US"/>
        </w:rPr>
        <w:t xml:space="preserve"> </w:t>
      </w:r>
      <w:r w:rsidRPr="00D419C1">
        <w:rPr>
          <w:rFonts w:eastAsia="Calibri" w:cs="Arial"/>
          <w:color w:val="000000"/>
          <w:sz w:val="24"/>
          <w:szCs w:val="24"/>
          <w:lang w:val="en-US"/>
        </w:rPr>
        <w:t>escape</w:t>
      </w:r>
      <w:r w:rsidRPr="00D419C1">
        <w:rPr>
          <w:rFonts w:cs="Arial"/>
          <w:color w:val="000000"/>
          <w:sz w:val="24"/>
          <w:szCs w:val="24"/>
          <w:lang w:val="en-US"/>
        </w:rPr>
        <w:t xml:space="preserve"> </w:t>
      </w:r>
      <w:r w:rsidRPr="00D419C1">
        <w:rPr>
          <w:rFonts w:eastAsia="Calibri" w:cs="Arial"/>
          <w:color w:val="000000"/>
          <w:sz w:val="24"/>
          <w:szCs w:val="24"/>
          <w:lang w:val="en-US"/>
        </w:rPr>
        <w:t>our</w:t>
      </w:r>
      <w:r w:rsidRPr="00D419C1">
        <w:rPr>
          <w:rFonts w:cs="Arial"/>
          <w:color w:val="000000"/>
          <w:sz w:val="24"/>
          <w:szCs w:val="24"/>
          <w:lang w:val="en-US"/>
        </w:rPr>
        <w:t xml:space="preserve"> </w:t>
      </w:r>
      <w:r w:rsidRPr="00D419C1">
        <w:rPr>
          <w:rFonts w:eastAsia="Calibri" w:cs="Arial"/>
          <w:color w:val="000000"/>
          <w:sz w:val="24"/>
          <w:szCs w:val="24"/>
          <w:lang w:val="en-US"/>
        </w:rPr>
        <w:t>Knowledge</w:t>
      </w:r>
      <w:r>
        <w:rPr>
          <w:rFonts w:eastAsia="Calibri" w:cs="Arial"/>
          <w:color w:val="000000"/>
          <w:sz w:val="24"/>
          <w:szCs w:val="24"/>
          <w:lang w:val="en-US"/>
        </w:rPr>
        <w:t xml:space="preserve"> (</w:t>
      </w:r>
      <w:r>
        <w:rPr>
          <w:rFonts w:eastAsia="Calibri" w:cs="Arial"/>
          <w:i/>
          <w:color w:val="000000"/>
          <w:sz w:val="24"/>
          <w:szCs w:val="24"/>
          <w:lang w:val="en-US"/>
        </w:rPr>
        <w:t>Essay</w:t>
      </w:r>
      <w:r>
        <w:rPr>
          <w:rFonts w:eastAsia="Calibri" w:cs="Arial"/>
          <w:color w:val="000000"/>
          <w:sz w:val="24"/>
          <w:szCs w:val="24"/>
          <w:lang w:val="en-US"/>
        </w:rPr>
        <w:t xml:space="preserve"> §1.1.6)</w:t>
      </w:r>
      <w:r>
        <w:rPr>
          <w:rStyle w:val="EndnoteReference"/>
          <w:rFonts w:cs="Arial"/>
          <w:color w:val="000000"/>
          <w:sz w:val="24"/>
          <w:szCs w:val="24"/>
          <w:lang w:val="en-US"/>
        </w:rPr>
        <w:t xml:space="preserve"> </w:t>
      </w:r>
    </w:p>
    <w:p w14:paraId="1985CD88" w14:textId="77777777" w:rsidR="00AF6837" w:rsidRPr="00D419C1" w:rsidRDefault="00AF6837" w:rsidP="00AF6837">
      <w:pPr>
        <w:pStyle w:val="NoSpacing"/>
        <w:rPr>
          <w:rFonts w:cs="Arial"/>
          <w:color w:val="000000"/>
          <w:sz w:val="24"/>
          <w:szCs w:val="24"/>
          <w:lang w:val="en-US"/>
        </w:rPr>
      </w:pPr>
    </w:p>
    <w:p w14:paraId="3D2AAC14" w14:textId="77777777" w:rsidR="00AF6837" w:rsidRPr="00D419C1" w:rsidRDefault="00AF6837" w:rsidP="00AF6837">
      <w:pPr>
        <w:pStyle w:val="NoSpacing"/>
        <w:rPr>
          <w:rFonts w:cs="Arial"/>
          <w:color w:val="000000"/>
          <w:sz w:val="24"/>
          <w:szCs w:val="24"/>
          <w:lang w:val="en-US"/>
        </w:rPr>
      </w:pPr>
      <w:r w:rsidRPr="00D419C1">
        <w:rPr>
          <w:rFonts w:eastAsia="Calibri" w:cs="Arial"/>
          <w:color w:val="000000"/>
          <w:sz w:val="24"/>
          <w:szCs w:val="24"/>
          <w:lang w:val="en-US"/>
        </w:rPr>
        <w:t>We</w:t>
      </w:r>
      <w:r w:rsidRPr="00D419C1">
        <w:rPr>
          <w:rFonts w:cs="Arial"/>
          <w:color w:val="000000"/>
          <w:sz w:val="24"/>
          <w:szCs w:val="24"/>
          <w:lang w:val="en-US"/>
        </w:rPr>
        <w:t xml:space="preserve"> </w:t>
      </w:r>
      <w:r w:rsidRPr="00D419C1">
        <w:rPr>
          <w:rFonts w:eastAsia="Calibri" w:cs="Arial"/>
          <w:color w:val="000000"/>
          <w:sz w:val="24"/>
          <w:szCs w:val="24"/>
          <w:lang w:val="en-US"/>
        </w:rPr>
        <w:t>see</w:t>
      </w:r>
      <w:r w:rsidRPr="00D419C1">
        <w:rPr>
          <w:rFonts w:cs="Arial"/>
          <w:color w:val="000000"/>
          <w:sz w:val="24"/>
          <w:szCs w:val="24"/>
          <w:lang w:val="en-US"/>
        </w:rPr>
        <w:t xml:space="preserve"> </w:t>
      </w:r>
      <w:r w:rsidRPr="00D419C1">
        <w:rPr>
          <w:rFonts w:eastAsia="Calibri" w:cs="Arial"/>
          <w:color w:val="000000"/>
          <w:sz w:val="24"/>
          <w:szCs w:val="24"/>
          <w:lang w:val="en-US"/>
        </w:rPr>
        <w:t>here</w:t>
      </w:r>
      <w:r w:rsidRPr="00D419C1">
        <w:rPr>
          <w:rFonts w:cs="Arial"/>
          <w:color w:val="000000"/>
          <w:sz w:val="24"/>
          <w:szCs w:val="24"/>
          <w:lang w:val="en-US"/>
        </w:rPr>
        <w:t xml:space="preserve"> </w:t>
      </w:r>
      <w:r w:rsidRPr="00D419C1">
        <w:rPr>
          <w:rFonts w:eastAsia="Calibri" w:cs="Arial"/>
          <w:color w:val="000000"/>
          <w:sz w:val="24"/>
          <w:szCs w:val="24"/>
          <w:lang w:val="en-US"/>
        </w:rPr>
        <w:t>three</w:t>
      </w:r>
      <w:r w:rsidRPr="00D419C1">
        <w:rPr>
          <w:rFonts w:cs="Arial"/>
          <w:color w:val="000000"/>
          <w:sz w:val="24"/>
          <w:szCs w:val="24"/>
          <w:lang w:val="en-US"/>
        </w:rPr>
        <w:t xml:space="preserve"> </w:t>
      </w:r>
      <w:r w:rsidRPr="00D419C1">
        <w:rPr>
          <w:rFonts w:eastAsia="Calibri" w:cs="Arial"/>
          <w:color w:val="000000"/>
          <w:sz w:val="24"/>
          <w:szCs w:val="24"/>
          <w:lang w:val="en-US"/>
        </w:rPr>
        <w:t>related</w:t>
      </w:r>
      <w:r w:rsidRPr="00D419C1">
        <w:rPr>
          <w:rFonts w:cs="Arial"/>
          <w:color w:val="000000"/>
          <w:sz w:val="24"/>
          <w:szCs w:val="24"/>
          <w:lang w:val="en-US"/>
        </w:rPr>
        <w:t xml:space="preserve"> </w:t>
      </w:r>
      <w:r w:rsidRPr="00D419C1">
        <w:rPr>
          <w:rFonts w:eastAsia="Calibri" w:cs="Arial"/>
          <w:color w:val="000000"/>
          <w:sz w:val="24"/>
          <w:szCs w:val="24"/>
          <w:lang w:val="en-US"/>
        </w:rPr>
        <w:t>points</w:t>
      </w:r>
      <w:r w:rsidRPr="00D419C1">
        <w:rPr>
          <w:rFonts w:cs="Arial"/>
          <w:color w:val="000000"/>
          <w:sz w:val="24"/>
          <w:szCs w:val="24"/>
          <w:lang w:val="en-US"/>
        </w:rPr>
        <w:t xml:space="preserve">. </w:t>
      </w:r>
      <w:r w:rsidRPr="00D419C1">
        <w:rPr>
          <w:rFonts w:eastAsia="Calibri" w:cs="Arial"/>
          <w:color w:val="000000"/>
          <w:sz w:val="24"/>
          <w:szCs w:val="24"/>
          <w:lang w:val="en-US"/>
        </w:rPr>
        <w:t>First</w:t>
      </w:r>
      <w:r w:rsidRPr="00D419C1">
        <w:rPr>
          <w:rFonts w:cs="Arial"/>
          <w:color w:val="000000"/>
          <w:sz w:val="24"/>
          <w:szCs w:val="24"/>
          <w:lang w:val="en-US"/>
        </w:rPr>
        <w:t xml:space="preserve">, an </w:t>
      </w:r>
      <w:r w:rsidRPr="00D419C1">
        <w:rPr>
          <w:rFonts w:eastAsia="Calibri" w:cs="Arial"/>
          <w:color w:val="000000"/>
          <w:sz w:val="24"/>
          <w:szCs w:val="24"/>
          <w:lang w:val="en-US"/>
        </w:rPr>
        <w:t>uncertainty</w:t>
      </w:r>
      <w:r w:rsidRPr="00D419C1">
        <w:rPr>
          <w:rFonts w:cs="Arial"/>
          <w:color w:val="000000"/>
          <w:sz w:val="24"/>
          <w:szCs w:val="24"/>
          <w:lang w:val="en-US"/>
        </w:rPr>
        <w:t xml:space="preserve"> </w:t>
      </w:r>
      <w:r w:rsidRPr="00D419C1">
        <w:rPr>
          <w:rFonts w:eastAsia="Calibri" w:cs="Arial"/>
          <w:color w:val="000000"/>
          <w:sz w:val="24"/>
          <w:szCs w:val="24"/>
          <w:lang w:val="en-US"/>
        </w:rPr>
        <w:t>about</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potential</w:t>
      </w:r>
      <w:r w:rsidRPr="00D419C1">
        <w:rPr>
          <w:rFonts w:cs="Arial"/>
          <w:color w:val="000000"/>
          <w:sz w:val="24"/>
          <w:szCs w:val="24"/>
          <w:lang w:val="en-US"/>
        </w:rPr>
        <w:t xml:space="preserve"> </w:t>
      </w:r>
      <w:r w:rsidRPr="00D419C1">
        <w:rPr>
          <w:rFonts w:eastAsia="Calibri" w:cs="Arial"/>
          <w:color w:val="000000"/>
          <w:sz w:val="24"/>
          <w:szCs w:val="24"/>
          <w:lang w:val="en-US"/>
        </w:rPr>
        <w:t>upper</w:t>
      </w:r>
      <w:r w:rsidRPr="00D419C1">
        <w:rPr>
          <w:rFonts w:cs="Arial"/>
          <w:color w:val="000000"/>
          <w:sz w:val="24"/>
          <w:szCs w:val="24"/>
          <w:lang w:val="en-US"/>
        </w:rPr>
        <w:t xml:space="preserve"> </w:t>
      </w:r>
      <w:r w:rsidRPr="00D419C1">
        <w:rPr>
          <w:rFonts w:eastAsia="Calibri" w:cs="Arial"/>
          <w:color w:val="000000"/>
          <w:sz w:val="24"/>
          <w:szCs w:val="24"/>
          <w:lang w:val="en-US"/>
        </w:rPr>
        <w:t>limits</w:t>
      </w:r>
      <w:r w:rsidRPr="00D419C1">
        <w:rPr>
          <w:rFonts w:cs="Arial"/>
          <w:color w:val="000000"/>
          <w:sz w:val="24"/>
          <w:szCs w:val="24"/>
          <w:lang w:val="en-US"/>
        </w:rPr>
        <w:t xml:space="preserve"> </w:t>
      </w:r>
      <w:r w:rsidRPr="00D419C1">
        <w:rPr>
          <w:rFonts w:eastAsia="Calibri" w:cs="Arial"/>
          <w:color w:val="000000"/>
          <w:sz w:val="24"/>
          <w:szCs w:val="24"/>
          <w:lang w:val="en-US"/>
        </w:rPr>
        <w:t>or</w:t>
      </w:r>
      <w:r w:rsidRPr="00D419C1">
        <w:rPr>
          <w:rFonts w:cs="Arial"/>
          <w:color w:val="000000"/>
          <w:sz w:val="24"/>
          <w:szCs w:val="24"/>
          <w:lang w:val="en-US"/>
        </w:rPr>
        <w:t xml:space="preserve"> </w:t>
      </w:r>
      <w:r>
        <w:rPr>
          <w:rFonts w:cs="Arial"/>
          <w:color w:val="000000"/>
          <w:sz w:val="24"/>
          <w:szCs w:val="24"/>
          <w:lang w:val="en-US"/>
        </w:rPr>
        <w:t>“</w:t>
      </w:r>
      <w:r w:rsidRPr="00D419C1">
        <w:rPr>
          <w:rFonts w:eastAsia="Calibri" w:cs="Arial"/>
          <w:color w:val="000000"/>
          <w:sz w:val="24"/>
          <w:szCs w:val="24"/>
          <w:lang w:val="en-US"/>
        </w:rPr>
        <w:t>Measures</w:t>
      </w:r>
      <w:r>
        <w:rPr>
          <w:rFonts w:cs="Arial"/>
          <w:color w:val="000000"/>
          <w:sz w:val="24"/>
          <w:szCs w:val="24"/>
          <w:lang w:val="en-US"/>
        </w:rPr>
        <w:t>”</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our</w:t>
      </w:r>
      <w:r w:rsidRPr="00D419C1">
        <w:rPr>
          <w:rFonts w:cs="Arial"/>
          <w:color w:val="000000"/>
          <w:sz w:val="24"/>
          <w:szCs w:val="24"/>
          <w:lang w:val="en-US"/>
        </w:rPr>
        <w:t xml:space="preserve"> </w:t>
      </w:r>
      <w:r w:rsidRPr="00D419C1">
        <w:rPr>
          <w:rFonts w:eastAsia="Calibri" w:cs="Arial"/>
          <w:color w:val="000000"/>
          <w:sz w:val="24"/>
          <w:szCs w:val="24"/>
          <w:lang w:val="en-US"/>
        </w:rPr>
        <w:t>epistemic</w:t>
      </w:r>
      <w:r w:rsidRPr="00D419C1">
        <w:rPr>
          <w:rFonts w:cs="Arial"/>
          <w:color w:val="000000"/>
          <w:sz w:val="24"/>
          <w:szCs w:val="24"/>
          <w:lang w:val="en-US"/>
        </w:rPr>
        <w:t xml:space="preserve"> </w:t>
      </w:r>
      <w:r w:rsidRPr="00D419C1">
        <w:rPr>
          <w:rFonts w:eastAsia="Calibri" w:cs="Arial"/>
          <w:color w:val="000000"/>
          <w:sz w:val="24"/>
          <w:szCs w:val="24"/>
          <w:lang w:val="en-US"/>
        </w:rPr>
        <w:t>capacities</w:t>
      </w:r>
      <w:r w:rsidRPr="00D419C1">
        <w:rPr>
          <w:rFonts w:cs="Arial"/>
          <w:color w:val="000000"/>
          <w:sz w:val="24"/>
          <w:szCs w:val="24"/>
          <w:lang w:val="en-US"/>
        </w:rPr>
        <w:t xml:space="preserve">. </w:t>
      </w:r>
      <w:r w:rsidRPr="00D419C1">
        <w:rPr>
          <w:rFonts w:eastAsia="Calibri" w:cs="Arial"/>
          <w:color w:val="000000"/>
          <w:sz w:val="24"/>
          <w:szCs w:val="24"/>
          <w:lang w:val="en-US"/>
        </w:rPr>
        <w:t>Second</w:t>
      </w:r>
      <w:r w:rsidRPr="00D419C1">
        <w:rPr>
          <w:rFonts w:cs="Arial"/>
          <w:color w:val="000000"/>
          <w:sz w:val="24"/>
          <w:szCs w:val="24"/>
          <w:lang w:val="en-US"/>
        </w:rPr>
        <w:t xml:space="preserve">, </w:t>
      </w:r>
      <w:r w:rsidRPr="00D419C1">
        <w:rPr>
          <w:rFonts w:eastAsia="Calibri" w:cs="Arial"/>
          <w:color w:val="000000"/>
          <w:sz w:val="24"/>
          <w:szCs w:val="24"/>
          <w:lang w:val="en-US"/>
        </w:rPr>
        <w:t>a</w:t>
      </w:r>
      <w:r w:rsidRPr="00D419C1">
        <w:rPr>
          <w:rFonts w:cs="Arial"/>
          <w:color w:val="000000"/>
          <w:sz w:val="24"/>
          <w:szCs w:val="24"/>
          <w:lang w:val="en-US"/>
        </w:rPr>
        <w:t xml:space="preserve"> </w:t>
      </w:r>
      <w:r w:rsidRPr="00D419C1">
        <w:rPr>
          <w:rFonts w:eastAsia="Calibri" w:cs="Arial"/>
          <w:color w:val="000000"/>
          <w:sz w:val="24"/>
          <w:szCs w:val="24"/>
          <w:lang w:val="en-US"/>
        </w:rPr>
        <w:t>sense</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epistemic</w:t>
      </w:r>
      <w:r w:rsidRPr="00D419C1">
        <w:rPr>
          <w:rFonts w:cs="Arial"/>
          <w:color w:val="000000"/>
          <w:sz w:val="24"/>
          <w:szCs w:val="24"/>
          <w:lang w:val="en-US"/>
        </w:rPr>
        <w:t xml:space="preserve"> </w:t>
      </w:r>
      <w:r w:rsidRPr="00D419C1">
        <w:rPr>
          <w:rFonts w:eastAsia="Calibri" w:cs="Arial"/>
          <w:color w:val="000000"/>
          <w:sz w:val="24"/>
          <w:szCs w:val="24"/>
          <w:lang w:val="en-US"/>
        </w:rPr>
        <w:t>modesty</w:t>
      </w:r>
      <w:r w:rsidRPr="00D419C1">
        <w:rPr>
          <w:rFonts w:cs="Arial"/>
          <w:color w:val="000000"/>
          <w:sz w:val="24"/>
          <w:szCs w:val="24"/>
          <w:lang w:val="en-US"/>
        </w:rPr>
        <w:t xml:space="preserve"> </w:t>
      </w:r>
      <w:r w:rsidRPr="00D419C1">
        <w:rPr>
          <w:rFonts w:eastAsia="Calibri" w:cs="Arial"/>
          <w:color w:val="000000"/>
          <w:sz w:val="24"/>
          <w:szCs w:val="24"/>
          <w:lang w:val="en-US"/>
        </w:rPr>
        <w:t>in</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explicit</w:t>
      </w:r>
      <w:r w:rsidRPr="00D419C1">
        <w:rPr>
          <w:rFonts w:cs="Arial"/>
          <w:color w:val="000000"/>
          <w:sz w:val="24"/>
          <w:szCs w:val="24"/>
          <w:lang w:val="en-US"/>
        </w:rPr>
        <w:t xml:space="preserve"> </w:t>
      </w:r>
      <w:r w:rsidRPr="00D419C1">
        <w:rPr>
          <w:rFonts w:eastAsia="Calibri" w:cs="Arial"/>
          <w:color w:val="000000"/>
          <w:sz w:val="24"/>
          <w:szCs w:val="24"/>
          <w:lang w:val="en-US"/>
        </w:rPr>
        <w:t>affirmation</w:t>
      </w:r>
      <w:r w:rsidRPr="00D419C1">
        <w:rPr>
          <w:rFonts w:cs="Arial"/>
          <w:color w:val="000000"/>
          <w:sz w:val="24"/>
          <w:szCs w:val="24"/>
          <w:lang w:val="en-US"/>
        </w:rPr>
        <w:t xml:space="preserve"> </w:t>
      </w:r>
      <w:r w:rsidRPr="00D419C1">
        <w:rPr>
          <w:rFonts w:eastAsia="Calibri" w:cs="Arial"/>
          <w:color w:val="000000"/>
          <w:sz w:val="24"/>
          <w:szCs w:val="24"/>
          <w:lang w:val="en-US"/>
        </w:rPr>
        <w:t>that</w:t>
      </w:r>
      <w:r w:rsidRPr="00D419C1">
        <w:rPr>
          <w:rFonts w:cs="Arial"/>
          <w:color w:val="000000"/>
          <w:sz w:val="24"/>
          <w:szCs w:val="24"/>
          <w:lang w:val="en-US"/>
        </w:rPr>
        <w:t xml:space="preserve"> </w:t>
      </w:r>
      <w:r w:rsidRPr="00D419C1">
        <w:rPr>
          <w:rFonts w:eastAsia="Calibri" w:cs="Arial"/>
          <w:color w:val="000000"/>
          <w:sz w:val="24"/>
          <w:szCs w:val="24"/>
          <w:lang w:val="en-US"/>
        </w:rPr>
        <w:t>some</w:t>
      </w:r>
      <w:r w:rsidRPr="00D419C1">
        <w:rPr>
          <w:rFonts w:cs="Arial"/>
          <w:color w:val="000000"/>
          <w:sz w:val="24"/>
          <w:szCs w:val="24"/>
          <w:lang w:val="en-US"/>
        </w:rPr>
        <w:t xml:space="preserve"> </w:t>
      </w:r>
      <w:r w:rsidRPr="00D419C1">
        <w:rPr>
          <w:rFonts w:eastAsia="Calibri" w:cs="Arial"/>
          <w:color w:val="000000"/>
          <w:sz w:val="24"/>
          <w:szCs w:val="24"/>
          <w:lang w:val="en-US"/>
        </w:rPr>
        <w:t>things</w:t>
      </w:r>
      <w:r w:rsidRPr="00D419C1">
        <w:rPr>
          <w:rFonts w:cs="Arial"/>
          <w:color w:val="000000"/>
          <w:sz w:val="24"/>
          <w:szCs w:val="24"/>
          <w:lang w:val="en-US"/>
        </w:rPr>
        <w:t xml:space="preserve"> </w:t>
      </w:r>
      <w:r w:rsidRPr="00D419C1">
        <w:rPr>
          <w:rFonts w:eastAsia="Calibri" w:cs="Arial"/>
          <w:color w:val="000000"/>
          <w:sz w:val="24"/>
          <w:szCs w:val="24"/>
          <w:lang w:val="en-US"/>
        </w:rPr>
        <w:t>do</w:t>
      </w:r>
      <w:r w:rsidRPr="00D419C1">
        <w:rPr>
          <w:rFonts w:cs="Arial"/>
          <w:color w:val="000000"/>
          <w:sz w:val="24"/>
          <w:szCs w:val="24"/>
          <w:lang w:val="en-US"/>
        </w:rPr>
        <w:t xml:space="preserve"> – </w:t>
      </w:r>
      <w:r w:rsidRPr="00D419C1">
        <w:rPr>
          <w:rFonts w:eastAsia="Calibri" w:cs="Arial"/>
          <w:color w:val="000000"/>
          <w:sz w:val="24"/>
          <w:szCs w:val="24"/>
          <w:lang w:val="en-US"/>
        </w:rPr>
        <w:t>and</w:t>
      </w:r>
      <w:r w:rsidRPr="00D419C1">
        <w:rPr>
          <w:rFonts w:cs="Arial"/>
          <w:color w:val="000000"/>
          <w:sz w:val="24"/>
          <w:szCs w:val="24"/>
          <w:lang w:val="en-US"/>
        </w:rPr>
        <w:t xml:space="preserve"> </w:t>
      </w:r>
      <w:r w:rsidRPr="00D419C1">
        <w:rPr>
          <w:rFonts w:eastAsia="Calibri" w:cs="Arial"/>
          <w:color w:val="000000"/>
          <w:sz w:val="24"/>
          <w:szCs w:val="24"/>
          <w:lang w:val="en-US"/>
        </w:rPr>
        <w:t>might</w:t>
      </w:r>
      <w:r w:rsidRPr="00D419C1">
        <w:rPr>
          <w:rFonts w:cs="Arial"/>
          <w:color w:val="000000"/>
          <w:sz w:val="24"/>
          <w:szCs w:val="24"/>
          <w:lang w:val="en-US"/>
        </w:rPr>
        <w:t xml:space="preserve"> </w:t>
      </w:r>
      <w:r w:rsidRPr="00D419C1">
        <w:rPr>
          <w:rFonts w:eastAsia="Calibri" w:cs="Arial"/>
          <w:color w:val="000000"/>
          <w:sz w:val="24"/>
          <w:szCs w:val="24"/>
          <w:lang w:val="en-US"/>
        </w:rPr>
        <w:t>perhaps</w:t>
      </w:r>
      <w:r w:rsidRPr="00D419C1">
        <w:rPr>
          <w:rFonts w:cs="Arial"/>
          <w:color w:val="000000"/>
          <w:sz w:val="24"/>
          <w:szCs w:val="24"/>
          <w:lang w:val="en-US"/>
        </w:rPr>
        <w:t xml:space="preserve"> </w:t>
      </w:r>
      <w:r w:rsidRPr="00D419C1">
        <w:rPr>
          <w:rFonts w:eastAsia="Calibri" w:cs="Arial"/>
          <w:color w:val="000000"/>
          <w:sz w:val="24"/>
          <w:szCs w:val="24"/>
          <w:lang w:val="en-US"/>
        </w:rPr>
        <w:t>forever</w:t>
      </w:r>
      <w:r w:rsidRPr="00D419C1">
        <w:rPr>
          <w:rFonts w:cs="Arial"/>
          <w:color w:val="000000"/>
          <w:sz w:val="24"/>
          <w:szCs w:val="24"/>
          <w:lang w:val="en-US"/>
        </w:rPr>
        <w:t xml:space="preserve"> – </w:t>
      </w:r>
      <w:r>
        <w:rPr>
          <w:rFonts w:cs="Arial"/>
          <w:color w:val="000000"/>
          <w:sz w:val="24"/>
          <w:szCs w:val="24"/>
          <w:lang w:val="en-US"/>
        </w:rPr>
        <w:t>“</w:t>
      </w:r>
      <w:r w:rsidRPr="00D419C1">
        <w:rPr>
          <w:rFonts w:eastAsia="Calibri" w:cs="Arial"/>
          <w:color w:val="000000"/>
          <w:sz w:val="24"/>
          <w:szCs w:val="24"/>
          <w:lang w:val="en-US"/>
        </w:rPr>
        <w:t>escape</w:t>
      </w:r>
      <w:r w:rsidRPr="00D419C1">
        <w:rPr>
          <w:rFonts w:cs="Arial"/>
          <w:color w:val="000000"/>
          <w:sz w:val="24"/>
          <w:szCs w:val="24"/>
          <w:lang w:val="en-US"/>
        </w:rPr>
        <w:t xml:space="preserve"> </w:t>
      </w:r>
      <w:r w:rsidRPr="00D419C1">
        <w:rPr>
          <w:rFonts w:eastAsia="Calibri" w:cs="Arial"/>
          <w:color w:val="000000"/>
          <w:sz w:val="24"/>
          <w:szCs w:val="24"/>
          <w:lang w:val="en-US"/>
        </w:rPr>
        <w:t>our</w:t>
      </w:r>
      <w:r w:rsidRPr="00D419C1">
        <w:rPr>
          <w:rFonts w:cs="Arial"/>
          <w:color w:val="000000"/>
          <w:sz w:val="24"/>
          <w:szCs w:val="24"/>
          <w:lang w:val="en-US"/>
        </w:rPr>
        <w:t xml:space="preserve"> </w:t>
      </w:r>
      <w:r w:rsidRPr="00D419C1">
        <w:rPr>
          <w:rFonts w:eastAsia="Calibri" w:cs="Arial"/>
          <w:color w:val="000000"/>
          <w:sz w:val="24"/>
          <w:szCs w:val="24"/>
          <w:lang w:val="en-US"/>
        </w:rPr>
        <w:t>Knowledge</w:t>
      </w:r>
      <w:r>
        <w:rPr>
          <w:rFonts w:cs="Arial"/>
          <w:color w:val="000000"/>
          <w:sz w:val="24"/>
          <w:szCs w:val="24"/>
          <w:lang w:val="en-US"/>
        </w:rPr>
        <w:t>.”</w:t>
      </w:r>
      <w:r w:rsidRPr="00D419C1">
        <w:rPr>
          <w:rFonts w:cs="Arial"/>
          <w:color w:val="000000"/>
          <w:sz w:val="24"/>
          <w:szCs w:val="24"/>
          <w:lang w:val="en-US"/>
        </w:rPr>
        <w:t xml:space="preserve"> </w:t>
      </w:r>
      <w:r w:rsidRPr="00D419C1">
        <w:rPr>
          <w:rFonts w:eastAsia="Calibri" w:cs="Arial"/>
          <w:color w:val="000000"/>
          <w:sz w:val="24"/>
          <w:szCs w:val="24"/>
          <w:lang w:val="en-US"/>
        </w:rPr>
        <w:t>Third</w:t>
      </w:r>
      <w:r w:rsidRPr="00D419C1">
        <w:rPr>
          <w:rFonts w:cs="Arial"/>
          <w:color w:val="000000"/>
          <w:sz w:val="24"/>
          <w:szCs w:val="24"/>
          <w:lang w:val="en-US"/>
        </w:rPr>
        <w:t xml:space="preserve">, </w:t>
      </w:r>
      <w:r w:rsidRPr="00D419C1">
        <w:rPr>
          <w:rFonts w:eastAsia="Calibri" w:cs="Arial"/>
          <w:color w:val="000000"/>
          <w:sz w:val="24"/>
          <w:szCs w:val="24"/>
          <w:lang w:val="en-US"/>
        </w:rPr>
        <w:t>a</w:t>
      </w:r>
      <w:r w:rsidRPr="00D419C1">
        <w:rPr>
          <w:rFonts w:cs="Arial"/>
          <w:color w:val="000000"/>
          <w:sz w:val="24"/>
          <w:szCs w:val="24"/>
          <w:lang w:val="en-US"/>
        </w:rPr>
        <w:t xml:space="preserve"> </w:t>
      </w:r>
      <w:r w:rsidRPr="00D419C1">
        <w:rPr>
          <w:rFonts w:eastAsia="Calibri" w:cs="Arial"/>
          <w:color w:val="000000"/>
          <w:sz w:val="24"/>
          <w:szCs w:val="24"/>
          <w:lang w:val="en-US"/>
        </w:rPr>
        <w:t>reference</w:t>
      </w:r>
      <w:r w:rsidRPr="00D419C1">
        <w:rPr>
          <w:rFonts w:cs="Arial"/>
          <w:color w:val="000000"/>
          <w:sz w:val="24"/>
          <w:szCs w:val="24"/>
          <w:lang w:val="en-US"/>
        </w:rPr>
        <w:t xml:space="preserve"> </w:t>
      </w:r>
      <w:r w:rsidRPr="00D419C1">
        <w:rPr>
          <w:rFonts w:eastAsia="Calibri" w:cs="Arial"/>
          <w:color w:val="000000"/>
          <w:sz w:val="24"/>
          <w:szCs w:val="24"/>
          <w:lang w:val="en-US"/>
        </w:rPr>
        <w:t>to</w:t>
      </w:r>
      <w:r w:rsidRPr="00D419C1">
        <w:rPr>
          <w:rFonts w:cs="Arial"/>
          <w:color w:val="000000"/>
          <w:sz w:val="24"/>
          <w:szCs w:val="24"/>
          <w:lang w:val="en-US"/>
        </w:rPr>
        <w:t xml:space="preserve"> </w:t>
      </w:r>
      <w:r w:rsidRPr="00D419C1">
        <w:rPr>
          <w:rFonts w:eastAsia="Calibri" w:cs="Arial"/>
          <w:color w:val="000000"/>
          <w:sz w:val="24"/>
          <w:szCs w:val="24"/>
          <w:lang w:val="en-US"/>
        </w:rPr>
        <w:t>an</w:t>
      </w:r>
      <w:r w:rsidRPr="00D419C1">
        <w:rPr>
          <w:rFonts w:cs="Arial"/>
          <w:color w:val="000000"/>
          <w:sz w:val="24"/>
          <w:szCs w:val="24"/>
          <w:lang w:val="en-US"/>
        </w:rPr>
        <w:t xml:space="preserve"> </w:t>
      </w:r>
      <w:r w:rsidRPr="00D419C1">
        <w:rPr>
          <w:rFonts w:eastAsia="Calibri" w:cs="Arial"/>
          <w:color w:val="000000"/>
          <w:sz w:val="24"/>
          <w:szCs w:val="24"/>
          <w:lang w:val="en-US"/>
        </w:rPr>
        <w:t>anthropological</w:t>
      </w:r>
      <w:r w:rsidRPr="00D419C1">
        <w:rPr>
          <w:rFonts w:cs="Arial"/>
          <w:color w:val="000000"/>
          <w:sz w:val="24"/>
          <w:szCs w:val="24"/>
          <w:lang w:val="en-US"/>
        </w:rPr>
        <w:t xml:space="preserve"> </w:t>
      </w:r>
      <w:r w:rsidRPr="00D419C1">
        <w:rPr>
          <w:rFonts w:eastAsia="Calibri" w:cs="Arial"/>
          <w:color w:val="000000"/>
          <w:sz w:val="24"/>
          <w:szCs w:val="24"/>
          <w:lang w:val="en-US"/>
        </w:rPr>
        <w:t>conception</w:t>
      </w:r>
      <w:r w:rsidRPr="00D419C1">
        <w:rPr>
          <w:rFonts w:cs="Arial"/>
          <w:color w:val="000000"/>
          <w:sz w:val="24"/>
          <w:szCs w:val="24"/>
          <w:lang w:val="en-US"/>
        </w:rPr>
        <w:t xml:space="preserve">, </w:t>
      </w:r>
      <w:r w:rsidRPr="00D419C1">
        <w:rPr>
          <w:rFonts w:eastAsia="Calibri" w:cs="Arial"/>
          <w:color w:val="000000"/>
          <w:sz w:val="24"/>
          <w:szCs w:val="24"/>
          <w:lang w:val="en-US"/>
        </w:rPr>
        <w:t>which</w:t>
      </w:r>
      <w:r w:rsidRPr="00D419C1">
        <w:rPr>
          <w:rFonts w:cs="Arial"/>
          <w:color w:val="000000"/>
          <w:sz w:val="24"/>
          <w:szCs w:val="24"/>
          <w:lang w:val="en-US"/>
        </w:rPr>
        <w:t xml:space="preserve"> </w:t>
      </w:r>
      <w:r w:rsidRPr="00D419C1">
        <w:rPr>
          <w:rFonts w:eastAsia="Calibri" w:cs="Arial"/>
          <w:color w:val="000000"/>
          <w:sz w:val="24"/>
          <w:szCs w:val="24"/>
          <w:lang w:val="en-US"/>
        </w:rPr>
        <w:t>Locke</w:t>
      </w:r>
      <w:r w:rsidRPr="00D419C1">
        <w:rPr>
          <w:rFonts w:cs="Arial"/>
          <w:color w:val="000000"/>
          <w:sz w:val="24"/>
          <w:szCs w:val="24"/>
          <w:lang w:val="en-US"/>
        </w:rPr>
        <w:t xml:space="preserve"> </w:t>
      </w:r>
      <w:r w:rsidRPr="00D419C1">
        <w:rPr>
          <w:rFonts w:eastAsia="Calibri" w:cs="Arial"/>
          <w:color w:val="000000"/>
          <w:sz w:val="24"/>
          <w:szCs w:val="24"/>
          <w:lang w:val="en-US"/>
        </w:rPr>
        <w:t>refers</w:t>
      </w:r>
      <w:r w:rsidRPr="00D419C1">
        <w:rPr>
          <w:rFonts w:cs="Arial"/>
          <w:color w:val="000000"/>
          <w:sz w:val="24"/>
          <w:szCs w:val="24"/>
          <w:lang w:val="en-US"/>
        </w:rPr>
        <w:t xml:space="preserve"> </w:t>
      </w:r>
      <w:r w:rsidRPr="00D419C1">
        <w:rPr>
          <w:rFonts w:eastAsia="Calibri" w:cs="Arial"/>
          <w:color w:val="000000"/>
          <w:sz w:val="24"/>
          <w:szCs w:val="24"/>
          <w:lang w:val="en-US"/>
        </w:rPr>
        <w:t>to</w:t>
      </w:r>
      <w:r w:rsidRPr="00D419C1">
        <w:rPr>
          <w:rFonts w:cs="Arial"/>
          <w:color w:val="000000"/>
          <w:sz w:val="24"/>
          <w:szCs w:val="24"/>
          <w:lang w:val="en-US"/>
        </w:rPr>
        <w:t xml:space="preserve"> </w:t>
      </w:r>
      <w:r w:rsidRPr="00D419C1">
        <w:rPr>
          <w:rFonts w:eastAsia="Calibri" w:cs="Arial"/>
          <w:color w:val="000000"/>
          <w:sz w:val="24"/>
          <w:szCs w:val="24"/>
          <w:lang w:val="en-US"/>
        </w:rPr>
        <w:t>as</w:t>
      </w:r>
      <w:r w:rsidRPr="00D419C1">
        <w:rPr>
          <w:rFonts w:cs="Arial"/>
          <w:color w:val="000000"/>
          <w:sz w:val="24"/>
          <w:szCs w:val="24"/>
          <w:lang w:val="en-US"/>
        </w:rPr>
        <w:t xml:space="preserve"> </w:t>
      </w:r>
      <w:r w:rsidRPr="00D419C1">
        <w:rPr>
          <w:rFonts w:eastAsia="Calibri" w:cs="Arial"/>
          <w:color w:val="000000"/>
          <w:sz w:val="24"/>
          <w:szCs w:val="24"/>
          <w:lang w:val="en-US"/>
        </w:rPr>
        <w:t>an</w:t>
      </w:r>
      <w:r w:rsidRPr="00D419C1">
        <w:rPr>
          <w:rFonts w:cs="Arial"/>
          <w:color w:val="000000"/>
          <w:sz w:val="24"/>
          <w:szCs w:val="24"/>
          <w:lang w:val="en-US"/>
        </w:rPr>
        <w:t xml:space="preserve"> </w:t>
      </w:r>
      <w:r w:rsidRPr="00D419C1">
        <w:rPr>
          <w:rFonts w:eastAsia="Calibri" w:cs="Arial"/>
          <w:color w:val="000000"/>
          <w:sz w:val="24"/>
          <w:szCs w:val="24"/>
          <w:lang w:val="en-US"/>
        </w:rPr>
        <w:t>account</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Pr>
          <w:rFonts w:cs="Arial"/>
          <w:color w:val="000000"/>
          <w:sz w:val="24"/>
          <w:szCs w:val="24"/>
          <w:lang w:val="en-US"/>
        </w:rPr>
        <w:t>“</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State</w:t>
      </w:r>
      <w:r w:rsidRPr="00D419C1">
        <w:rPr>
          <w:rFonts w:cs="Arial"/>
          <w:color w:val="000000"/>
          <w:sz w:val="24"/>
          <w:szCs w:val="24"/>
          <w:lang w:val="en-US"/>
        </w:rPr>
        <w:t xml:space="preserve">, </w:t>
      </w:r>
      <w:r w:rsidRPr="00D419C1">
        <w:rPr>
          <w:rFonts w:eastAsia="Calibri" w:cs="Arial"/>
          <w:color w:val="000000"/>
          <w:sz w:val="24"/>
          <w:szCs w:val="24"/>
          <w:lang w:val="en-US"/>
        </w:rPr>
        <w:t>which</w:t>
      </w:r>
      <w:r w:rsidRPr="00D419C1">
        <w:rPr>
          <w:rFonts w:cs="Arial"/>
          <w:color w:val="000000"/>
          <w:sz w:val="24"/>
          <w:szCs w:val="24"/>
          <w:lang w:val="en-US"/>
        </w:rPr>
        <w:t xml:space="preserve"> </w:t>
      </w:r>
      <w:r w:rsidRPr="00D419C1">
        <w:rPr>
          <w:rFonts w:eastAsia="Calibri" w:cs="Arial"/>
          <w:color w:val="000000"/>
          <w:sz w:val="24"/>
          <w:szCs w:val="24"/>
          <w:lang w:val="en-US"/>
        </w:rPr>
        <w:t>Man</w:t>
      </w:r>
      <w:r w:rsidRPr="00D419C1">
        <w:rPr>
          <w:rFonts w:cs="Arial"/>
          <w:color w:val="000000"/>
          <w:sz w:val="24"/>
          <w:szCs w:val="24"/>
          <w:lang w:val="en-US"/>
        </w:rPr>
        <w:t xml:space="preserve"> </w:t>
      </w:r>
      <w:r w:rsidRPr="00D419C1">
        <w:rPr>
          <w:rFonts w:eastAsia="Calibri" w:cs="Arial"/>
          <w:color w:val="000000"/>
          <w:sz w:val="24"/>
          <w:szCs w:val="24"/>
          <w:lang w:val="en-US"/>
        </w:rPr>
        <w:t>is</w:t>
      </w:r>
      <w:r w:rsidRPr="00D419C1">
        <w:rPr>
          <w:rFonts w:cs="Arial"/>
          <w:color w:val="000000"/>
          <w:sz w:val="24"/>
          <w:szCs w:val="24"/>
          <w:lang w:val="en-US"/>
        </w:rPr>
        <w:t xml:space="preserve"> </w:t>
      </w:r>
      <w:r w:rsidRPr="00D419C1">
        <w:rPr>
          <w:rFonts w:eastAsia="Calibri" w:cs="Arial"/>
          <w:color w:val="000000"/>
          <w:sz w:val="24"/>
          <w:szCs w:val="24"/>
          <w:lang w:val="en-US"/>
        </w:rPr>
        <w:t>in</w:t>
      </w:r>
      <w:r>
        <w:rPr>
          <w:rFonts w:cs="Arial"/>
          <w:color w:val="000000"/>
          <w:sz w:val="24"/>
          <w:szCs w:val="24"/>
          <w:lang w:val="en-US"/>
        </w:rPr>
        <w:t>.”</w:t>
      </w:r>
      <w:r w:rsidRPr="00D419C1">
        <w:rPr>
          <w:rFonts w:cs="Arial"/>
          <w:color w:val="000000"/>
          <w:sz w:val="24"/>
          <w:szCs w:val="24"/>
          <w:lang w:val="en-US"/>
        </w:rPr>
        <w:t xml:space="preserve"> </w:t>
      </w:r>
      <w:r w:rsidRPr="00D419C1">
        <w:rPr>
          <w:rFonts w:eastAsia="Calibri" w:cs="Arial"/>
          <w:color w:val="000000"/>
          <w:sz w:val="24"/>
          <w:szCs w:val="24"/>
          <w:lang w:val="en-US"/>
        </w:rPr>
        <w:t>Since</w:t>
      </w:r>
      <w:r w:rsidRPr="00D419C1">
        <w:rPr>
          <w:rFonts w:cs="Arial"/>
          <w:color w:val="000000"/>
          <w:sz w:val="24"/>
          <w:szCs w:val="24"/>
          <w:lang w:val="en-US"/>
        </w:rPr>
        <w:t xml:space="preserve"> </w:t>
      </w:r>
      <w:r w:rsidRPr="00D419C1">
        <w:rPr>
          <w:rFonts w:eastAsia="Calibri" w:cs="Arial"/>
          <w:color w:val="000000"/>
          <w:sz w:val="24"/>
          <w:szCs w:val="24"/>
          <w:lang w:val="en-US"/>
        </w:rPr>
        <w:t>that</w:t>
      </w:r>
      <w:r w:rsidRPr="00D419C1">
        <w:rPr>
          <w:rFonts w:cs="Arial"/>
          <w:color w:val="000000"/>
          <w:sz w:val="24"/>
          <w:szCs w:val="24"/>
          <w:lang w:val="en-US"/>
        </w:rPr>
        <w:t xml:space="preserve"> </w:t>
      </w:r>
      <w:r w:rsidRPr="00D419C1">
        <w:rPr>
          <w:rFonts w:eastAsia="Calibri" w:cs="Arial"/>
          <w:color w:val="000000"/>
          <w:sz w:val="24"/>
          <w:szCs w:val="24"/>
          <w:lang w:val="en-US"/>
        </w:rPr>
        <w:t>conception</w:t>
      </w:r>
      <w:r w:rsidRPr="00D419C1">
        <w:rPr>
          <w:rFonts w:cs="Arial"/>
          <w:color w:val="000000"/>
          <w:sz w:val="24"/>
          <w:szCs w:val="24"/>
          <w:lang w:val="en-US"/>
        </w:rPr>
        <w:t xml:space="preserve"> </w:t>
      </w:r>
      <w:r w:rsidRPr="00D419C1">
        <w:rPr>
          <w:rFonts w:eastAsia="Calibri" w:cs="Arial"/>
          <w:color w:val="000000"/>
          <w:sz w:val="24"/>
          <w:szCs w:val="24"/>
          <w:lang w:val="en-US"/>
        </w:rPr>
        <w:t>was</w:t>
      </w:r>
      <w:r w:rsidRPr="00D419C1">
        <w:rPr>
          <w:rFonts w:cs="Arial"/>
          <w:color w:val="000000"/>
          <w:sz w:val="24"/>
          <w:szCs w:val="24"/>
          <w:lang w:val="en-US"/>
        </w:rPr>
        <w:t xml:space="preserve"> </w:t>
      </w:r>
      <w:r w:rsidRPr="00D419C1">
        <w:rPr>
          <w:rFonts w:eastAsia="Calibri" w:cs="Arial"/>
          <w:color w:val="000000"/>
          <w:sz w:val="24"/>
          <w:szCs w:val="24"/>
          <w:lang w:val="en-US"/>
        </w:rPr>
        <w:t>premised</w:t>
      </w:r>
      <w:r w:rsidRPr="00D419C1">
        <w:rPr>
          <w:rFonts w:cs="Arial"/>
          <w:color w:val="000000"/>
          <w:sz w:val="24"/>
          <w:szCs w:val="24"/>
          <w:lang w:val="en-US"/>
        </w:rPr>
        <w:t xml:space="preserve"> </w:t>
      </w:r>
      <w:r w:rsidRPr="00D419C1">
        <w:rPr>
          <w:rFonts w:eastAsia="Calibri" w:cs="Arial"/>
          <w:color w:val="000000"/>
          <w:sz w:val="24"/>
          <w:szCs w:val="24"/>
          <w:lang w:val="en-US"/>
        </w:rPr>
        <w:t>on</w:t>
      </w:r>
      <w:r w:rsidRPr="00D419C1">
        <w:rPr>
          <w:rFonts w:cs="Arial"/>
          <w:color w:val="000000"/>
          <w:sz w:val="24"/>
          <w:szCs w:val="24"/>
          <w:lang w:val="en-US"/>
        </w:rPr>
        <w:t xml:space="preserve"> </w:t>
      </w:r>
      <w:r w:rsidRPr="00D419C1">
        <w:rPr>
          <w:rFonts w:eastAsia="Calibri" w:cs="Arial"/>
          <w:color w:val="000000"/>
          <w:sz w:val="24"/>
          <w:szCs w:val="24"/>
          <w:lang w:val="en-US"/>
        </w:rPr>
        <w:t>our</w:t>
      </w:r>
      <w:r w:rsidRPr="00D419C1">
        <w:rPr>
          <w:rFonts w:cs="Arial"/>
          <w:color w:val="000000"/>
          <w:sz w:val="24"/>
          <w:szCs w:val="24"/>
          <w:lang w:val="en-US"/>
        </w:rPr>
        <w:t xml:space="preserve"> </w:t>
      </w:r>
      <w:r w:rsidRPr="00D419C1">
        <w:rPr>
          <w:rFonts w:eastAsia="Calibri" w:cs="Arial"/>
          <w:color w:val="000000"/>
          <w:sz w:val="24"/>
          <w:szCs w:val="24"/>
          <w:lang w:val="en-US"/>
        </w:rPr>
        <w:t>natural</w:t>
      </w:r>
      <w:r w:rsidRPr="00D419C1">
        <w:rPr>
          <w:rFonts w:cs="Arial"/>
          <w:color w:val="000000"/>
          <w:sz w:val="24"/>
          <w:szCs w:val="24"/>
          <w:lang w:val="en-US"/>
        </w:rPr>
        <w:t xml:space="preserve"> </w:t>
      </w:r>
      <w:r w:rsidRPr="00D419C1">
        <w:rPr>
          <w:rFonts w:eastAsia="Calibri" w:cs="Arial"/>
          <w:color w:val="000000"/>
          <w:sz w:val="24"/>
          <w:szCs w:val="24"/>
          <w:lang w:val="en-US"/>
        </w:rPr>
        <w:t>and</w:t>
      </w:r>
      <w:r w:rsidRPr="00D419C1">
        <w:rPr>
          <w:rFonts w:cs="Arial"/>
          <w:color w:val="000000"/>
          <w:sz w:val="24"/>
          <w:szCs w:val="24"/>
          <w:lang w:val="en-US"/>
        </w:rPr>
        <w:t xml:space="preserve"> </w:t>
      </w:r>
      <w:r w:rsidRPr="00D419C1">
        <w:rPr>
          <w:rFonts w:eastAsia="Calibri" w:cs="Arial"/>
          <w:color w:val="000000"/>
          <w:sz w:val="24"/>
          <w:szCs w:val="24"/>
          <w:lang w:val="en-US"/>
        </w:rPr>
        <w:t>acquired</w:t>
      </w:r>
      <w:r w:rsidRPr="00D419C1">
        <w:rPr>
          <w:rFonts w:cs="Arial"/>
          <w:color w:val="000000"/>
          <w:sz w:val="24"/>
          <w:szCs w:val="24"/>
          <w:lang w:val="en-US"/>
        </w:rPr>
        <w:t xml:space="preserve"> </w:t>
      </w:r>
      <w:r w:rsidRPr="00D419C1">
        <w:rPr>
          <w:rFonts w:eastAsia="Calibri" w:cs="Arial"/>
          <w:color w:val="000000"/>
          <w:sz w:val="24"/>
          <w:szCs w:val="24"/>
          <w:lang w:val="en-US"/>
        </w:rPr>
        <w:t>epistemic</w:t>
      </w:r>
      <w:r w:rsidRPr="00D419C1">
        <w:rPr>
          <w:rFonts w:cs="Arial"/>
          <w:color w:val="000000"/>
          <w:sz w:val="24"/>
          <w:szCs w:val="24"/>
          <w:lang w:val="en-US"/>
        </w:rPr>
        <w:t xml:space="preserve"> </w:t>
      </w:r>
      <w:r w:rsidRPr="00D419C1">
        <w:rPr>
          <w:rFonts w:eastAsia="Calibri" w:cs="Arial"/>
          <w:color w:val="000000"/>
          <w:sz w:val="24"/>
          <w:szCs w:val="24"/>
          <w:lang w:val="en-US"/>
        </w:rPr>
        <w:t>infirmities</w:t>
      </w:r>
      <w:r w:rsidRPr="00D419C1">
        <w:rPr>
          <w:rFonts w:cs="Arial"/>
          <w:color w:val="000000"/>
          <w:sz w:val="24"/>
          <w:szCs w:val="24"/>
          <w:lang w:val="en-US"/>
        </w:rPr>
        <w:t xml:space="preserve">, </w:t>
      </w:r>
      <w:r w:rsidRPr="00D419C1">
        <w:rPr>
          <w:rFonts w:eastAsia="Calibri" w:cs="Arial"/>
          <w:color w:val="000000"/>
          <w:sz w:val="24"/>
          <w:szCs w:val="24"/>
          <w:lang w:val="en-US"/>
        </w:rPr>
        <w:t>it</w:t>
      </w:r>
      <w:r w:rsidRPr="00D419C1">
        <w:rPr>
          <w:rFonts w:cs="Arial"/>
          <w:color w:val="000000"/>
          <w:sz w:val="24"/>
          <w:szCs w:val="24"/>
          <w:lang w:val="en-US"/>
        </w:rPr>
        <w:t xml:space="preserve"> </w:t>
      </w:r>
      <w:r w:rsidRPr="00D419C1">
        <w:rPr>
          <w:rFonts w:eastAsia="Calibri" w:cs="Arial"/>
          <w:color w:val="000000"/>
          <w:sz w:val="24"/>
          <w:szCs w:val="24"/>
          <w:lang w:val="en-US"/>
        </w:rPr>
        <w:t>makes</w:t>
      </w:r>
      <w:r w:rsidRPr="00D419C1">
        <w:rPr>
          <w:rFonts w:cs="Arial"/>
          <w:color w:val="000000"/>
          <w:sz w:val="24"/>
          <w:szCs w:val="24"/>
          <w:lang w:val="en-US"/>
        </w:rPr>
        <w:t xml:space="preserve"> </w:t>
      </w:r>
      <w:r w:rsidRPr="00D419C1">
        <w:rPr>
          <w:rFonts w:eastAsia="Calibri" w:cs="Arial"/>
          <w:color w:val="000000"/>
          <w:sz w:val="24"/>
          <w:szCs w:val="24"/>
          <w:lang w:val="en-US"/>
        </w:rPr>
        <w:t>perfect</w:t>
      </w:r>
      <w:r w:rsidRPr="00D419C1">
        <w:rPr>
          <w:rFonts w:cs="Arial"/>
          <w:color w:val="000000"/>
          <w:sz w:val="24"/>
          <w:szCs w:val="24"/>
          <w:lang w:val="en-US"/>
        </w:rPr>
        <w:t xml:space="preserve"> </w:t>
      </w:r>
      <w:r w:rsidRPr="00D419C1">
        <w:rPr>
          <w:rFonts w:eastAsia="Calibri" w:cs="Arial"/>
          <w:color w:val="000000"/>
          <w:sz w:val="24"/>
          <w:szCs w:val="24"/>
          <w:lang w:val="en-US"/>
        </w:rPr>
        <w:t>sense</w:t>
      </w:r>
      <w:r w:rsidRPr="00D419C1">
        <w:rPr>
          <w:rFonts w:cs="Arial"/>
          <w:color w:val="000000"/>
          <w:sz w:val="24"/>
          <w:szCs w:val="24"/>
          <w:lang w:val="en-US"/>
        </w:rPr>
        <w:t xml:space="preserve"> </w:t>
      </w:r>
      <w:r w:rsidRPr="00D419C1">
        <w:rPr>
          <w:rFonts w:eastAsia="Calibri" w:cs="Arial"/>
          <w:color w:val="000000"/>
          <w:sz w:val="24"/>
          <w:szCs w:val="24"/>
          <w:lang w:val="en-US"/>
        </w:rPr>
        <w:t>that</w:t>
      </w:r>
      <w:r w:rsidRPr="00D419C1">
        <w:rPr>
          <w:rFonts w:cs="Arial"/>
          <w:color w:val="000000"/>
          <w:sz w:val="24"/>
          <w:szCs w:val="24"/>
          <w:lang w:val="en-US"/>
        </w:rPr>
        <w:t xml:space="preserve"> </w:t>
      </w:r>
      <w:r w:rsidRPr="00D419C1">
        <w:rPr>
          <w:rFonts w:eastAsia="Calibri" w:cs="Arial"/>
          <w:color w:val="000000"/>
          <w:sz w:val="24"/>
          <w:szCs w:val="24"/>
          <w:lang w:val="en-US"/>
        </w:rPr>
        <w:t>Locke</w:t>
      </w:r>
      <w:r>
        <w:rPr>
          <w:rFonts w:cs="Arial"/>
          <w:color w:val="000000"/>
          <w:sz w:val="24"/>
          <w:szCs w:val="24"/>
          <w:lang w:val="en-US"/>
        </w:rPr>
        <w:t>’s</w:t>
      </w:r>
      <w:r w:rsidRPr="00D419C1">
        <w:rPr>
          <w:rFonts w:cs="Arial"/>
          <w:color w:val="000000"/>
          <w:sz w:val="24"/>
          <w:szCs w:val="24"/>
          <w:lang w:val="en-US"/>
        </w:rPr>
        <w:t xml:space="preserve"> </w:t>
      </w:r>
      <w:r w:rsidRPr="00D419C1">
        <w:rPr>
          <w:rFonts w:eastAsia="Calibri" w:cs="Arial"/>
          <w:color w:val="000000"/>
          <w:sz w:val="24"/>
          <w:szCs w:val="24"/>
          <w:lang w:val="en-US"/>
        </w:rPr>
        <w:t>concern</w:t>
      </w:r>
      <w:r w:rsidRPr="00D419C1">
        <w:rPr>
          <w:rFonts w:cs="Arial"/>
          <w:color w:val="000000"/>
          <w:sz w:val="24"/>
          <w:szCs w:val="24"/>
          <w:lang w:val="en-US"/>
        </w:rPr>
        <w:t xml:space="preserve"> </w:t>
      </w:r>
      <w:r w:rsidRPr="00D419C1">
        <w:rPr>
          <w:rFonts w:eastAsia="Calibri" w:cs="Arial"/>
          <w:color w:val="000000"/>
          <w:sz w:val="24"/>
          <w:szCs w:val="24"/>
          <w:lang w:val="en-US"/>
        </w:rPr>
        <w:t>is</w:t>
      </w:r>
      <w:r w:rsidRPr="00D419C1">
        <w:rPr>
          <w:rFonts w:cs="Arial"/>
          <w:color w:val="000000"/>
          <w:sz w:val="24"/>
          <w:szCs w:val="24"/>
          <w:lang w:val="en-US"/>
        </w:rPr>
        <w:t xml:space="preserve"> </w:t>
      </w:r>
      <w:r w:rsidRPr="00D419C1">
        <w:rPr>
          <w:rFonts w:eastAsia="Calibri" w:cs="Arial"/>
          <w:color w:val="000000"/>
          <w:sz w:val="24"/>
          <w:szCs w:val="24"/>
          <w:lang w:val="en-US"/>
        </w:rPr>
        <w:t>with</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vices</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humility</w:t>
      </w:r>
      <w:r w:rsidRPr="00D419C1">
        <w:rPr>
          <w:rFonts w:cs="Arial"/>
          <w:color w:val="000000"/>
          <w:sz w:val="24"/>
          <w:szCs w:val="24"/>
          <w:lang w:val="en-US"/>
        </w:rPr>
        <w:t xml:space="preserve"> </w:t>
      </w:r>
      <w:r w:rsidRPr="00D419C1">
        <w:rPr>
          <w:rFonts w:eastAsia="Calibri" w:cs="Arial"/>
          <w:color w:val="000000"/>
          <w:sz w:val="24"/>
          <w:szCs w:val="24"/>
          <w:lang w:val="en-US"/>
        </w:rPr>
        <w:t>and</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discipline</w:t>
      </w:r>
      <w:r w:rsidRPr="00D419C1">
        <w:rPr>
          <w:rFonts w:cs="Arial"/>
          <w:color w:val="000000"/>
          <w:sz w:val="24"/>
          <w:szCs w:val="24"/>
          <w:lang w:val="en-US"/>
        </w:rPr>
        <w:t xml:space="preserve"> – </w:t>
      </w:r>
      <w:r w:rsidRPr="00D419C1">
        <w:rPr>
          <w:rFonts w:eastAsia="Calibri" w:cs="Arial"/>
          <w:color w:val="000000"/>
          <w:sz w:val="24"/>
          <w:szCs w:val="24"/>
          <w:lang w:val="en-US"/>
        </w:rPr>
        <w:t>dogmatism</w:t>
      </w:r>
      <w:r w:rsidRPr="00D419C1">
        <w:rPr>
          <w:rFonts w:cs="Arial"/>
          <w:color w:val="000000"/>
          <w:sz w:val="24"/>
          <w:szCs w:val="24"/>
          <w:lang w:val="en-US"/>
        </w:rPr>
        <w:t xml:space="preserve"> </w:t>
      </w:r>
      <w:r w:rsidRPr="00D419C1">
        <w:rPr>
          <w:rFonts w:eastAsia="Calibri" w:cs="Arial"/>
          <w:color w:val="000000"/>
          <w:sz w:val="24"/>
          <w:szCs w:val="24"/>
          <w:lang w:val="en-US"/>
        </w:rPr>
        <w:t>and</w:t>
      </w:r>
      <w:r w:rsidRPr="00D419C1">
        <w:rPr>
          <w:rFonts w:cs="Arial"/>
          <w:color w:val="000000"/>
          <w:sz w:val="24"/>
          <w:szCs w:val="24"/>
          <w:lang w:val="en-US"/>
        </w:rPr>
        <w:t xml:space="preserve"> </w:t>
      </w:r>
      <w:r w:rsidRPr="00D419C1">
        <w:rPr>
          <w:rFonts w:eastAsia="Calibri" w:cs="Arial"/>
          <w:color w:val="000000"/>
          <w:sz w:val="24"/>
          <w:szCs w:val="24"/>
          <w:lang w:val="en-US"/>
        </w:rPr>
        <w:t>laziness</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main</w:t>
      </w:r>
      <w:r w:rsidRPr="00D419C1">
        <w:rPr>
          <w:rFonts w:cs="Arial"/>
          <w:color w:val="000000"/>
          <w:sz w:val="24"/>
          <w:szCs w:val="24"/>
          <w:lang w:val="en-US"/>
        </w:rPr>
        <w:t xml:space="preserve"> </w:t>
      </w:r>
      <w:r w:rsidRPr="00D419C1">
        <w:rPr>
          <w:rFonts w:eastAsia="Calibri" w:cs="Arial"/>
          <w:color w:val="000000"/>
          <w:sz w:val="24"/>
          <w:szCs w:val="24"/>
          <w:lang w:val="en-US"/>
        </w:rPr>
        <w:t>themes</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i/>
          <w:color w:val="000000"/>
          <w:sz w:val="24"/>
          <w:szCs w:val="24"/>
          <w:lang w:val="en-US"/>
        </w:rPr>
        <w:t>Essay</w:t>
      </w:r>
      <w:r w:rsidRPr="00D419C1">
        <w:rPr>
          <w:rFonts w:cs="Arial"/>
          <w:color w:val="000000"/>
          <w:sz w:val="24"/>
          <w:szCs w:val="24"/>
          <w:lang w:val="en-US"/>
        </w:rPr>
        <w:t xml:space="preserve"> </w:t>
      </w:r>
      <w:r w:rsidRPr="00D419C1">
        <w:rPr>
          <w:rFonts w:eastAsia="Calibri" w:cs="Arial"/>
          <w:color w:val="000000"/>
          <w:sz w:val="24"/>
          <w:szCs w:val="24"/>
          <w:lang w:val="en-US"/>
        </w:rPr>
        <w:t>and</w:t>
      </w:r>
      <w:r w:rsidRPr="00D419C1">
        <w:rPr>
          <w:rFonts w:cs="Arial"/>
          <w:color w:val="000000"/>
          <w:sz w:val="24"/>
          <w:szCs w:val="24"/>
          <w:lang w:val="en-US"/>
        </w:rPr>
        <w:t xml:space="preserve"> </w:t>
      </w:r>
      <w:r>
        <w:rPr>
          <w:rFonts w:cs="Arial"/>
          <w:color w:val="000000"/>
          <w:sz w:val="24"/>
          <w:szCs w:val="24"/>
          <w:lang w:val="en-US"/>
        </w:rPr>
        <w:t>“</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Conduct</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Understanding</w:t>
      </w:r>
      <w:r>
        <w:rPr>
          <w:rFonts w:cs="Arial"/>
          <w:color w:val="000000"/>
          <w:sz w:val="24"/>
          <w:szCs w:val="24"/>
          <w:lang w:val="en-US"/>
        </w:rPr>
        <w:t>.”</w:t>
      </w:r>
      <w:r w:rsidRPr="00D419C1">
        <w:rPr>
          <w:rFonts w:cs="Arial"/>
          <w:color w:val="000000"/>
          <w:sz w:val="24"/>
          <w:szCs w:val="24"/>
          <w:lang w:val="en-US"/>
        </w:rPr>
        <w:t xml:space="preserve"> </w:t>
      </w:r>
      <w:r w:rsidRPr="00D419C1">
        <w:rPr>
          <w:rFonts w:eastAsia="Calibri" w:cs="Arial"/>
          <w:color w:val="000000"/>
          <w:sz w:val="24"/>
          <w:szCs w:val="24"/>
          <w:lang w:val="en-US"/>
        </w:rPr>
        <w:t>Those</w:t>
      </w:r>
      <w:r w:rsidRPr="00D419C1">
        <w:rPr>
          <w:rFonts w:cs="Arial"/>
          <w:color w:val="000000"/>
          <w:sz w:val="24"/>
          <w:szCs w:val="24"/>
          <w:lang w:val="en-US"/>
        </w:rPr>
        <w:t xml:space="preserve"> </w:t>
      </w:r>
      <w:r w:rsidRPr="00D419C1">
        <w:rPr>
          <w:rFonts w:eastAsia="Calibri" w:cs="Arial"/>
          <w:color w:val="000000"/>
          <w:sz w:val="24"/>
          <w:szCs w:val="24"/>
          <w:lang w:val="en-US"/>
        </w:rPr>
        <w:t>are</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vices</w:t>
      </w:r>
      <w:r w:rsidRPr="00D419C1">
        <w:rPr>
          <w:rFonts w:cs="Arial"/>
          <w:color w:val="000000"/>
          <w:sz w:val="24"/>
          <w:szCs w:val="24"/>
          <w:lang w:val="en-US"/>
        </w:rPr>
        <w:t xml:space="preserve"> </w:t>
      </w:r>
      <w:r w:rsidRPr="00D419C1">
        <w:rPr>
          <w:rFonts w:eastAsia="Calibri" w:cs="Arial"/>
          <w:color w:val="000000"/>
          <w:sz w:val="24"/>
          <w:szCs w:val="24"/>
          <w:lang w:val="en-US"/>
        </w:rPr>
        <w:t>that</w:t>
      </w:r>
      <w:r w:rsidRPr="00D419C1">
        <w:rPr>
          <w:rFonts w:cs="Arial"/>
          <w:color w:val="000000"/>
          <w:sz w:val="24"/>
          <w:szCs w:val="24"/>
          <w:lang w:val="en-US"/>
        </w:rPr>
        <w:t xml:space="preserve"> </w:t>
      </w:r>
      <w:r w:rsidRPr="00D419C1">
        <w:rPr>
          <w:rFonts w:eastAsia="Calibri" w:cs="Arial"/>
          <w:color w:val="000000"/>
          <w:sz w:val="24"/>
          <w:szCs w:val="24"/>
          <w:lang w:val="en-US"/>
        </w:rPr>
        <w:t>can</w:t>
      </w:r>
      <w:r w:rsidRPr="00D419C1">
        <w:rPr>
          <w:rFonts w:cs="Arial"/>
          <w:color w:val="000000"/>
          <w:sz w:val="24"/>
          <w:szCs w:val="24"/>
          <w:lang w:val="en-US"/>
        </w:rPr>
        <w:t xml:space="preserve"> </w:t>
      </w:r>
      <w:r w:rsidRPr="00D419C1">
        <w:rPr>
          <w:rFonts w:eastAsia="Calibri" w:cs="Arial"/>
          <w:color w:val="000000"/>
          <w:sz w:val="24"/>
          <w:szCs w:val="24"/>
          <w:lang w:val="en-US"/>
        </w:rPr>
        <w:t>be</w:t>
      </w:r>
      <w:r w:rsidRPr="00D419C1">
        <w:rPr>
          <w:rFonts w:cs="Arial"/>
          <w:color w:val="000000"/>
          <w:sz w:val="24"/>
          <w:szCs w:val="24"/>
          <w:lang w:val="en-US"/>
        </w:rPr>
        <w:t xml:space="preserve"> </w:t>
      </w:r>
      <w:r w:rsidRPr="00D419C1">
        <w:rPr>
          <w:rFonts w:eastAsia="Calibri" w:cs="Arial"/>
          <w:color w:val="000000"/>
          <w:sz w:val="24"/>
          <w:szCs w:val="24"/>
          <w:lang w:val="en-US"/>
        </w:rPr>
        <w:t>most</w:t>
      </w:r>
      <w:r w:rsidRPr="00D419C1">
        <w:rPr>
          <w:rFonts w:cs="Arial"/>
          <w:color w:val="000000"/>
          <w:sz w:val="24"/>
          <w:szCs w:val="24"/>
          <w:lang w:val="en-US"/>
        </w:rPr>
        <w:t xml:space="preserve"> </w:t>
      </w:r>
      <w:r w:rsidRPr="00D419C1">
        <w:rPr>
          <w:rFonts w:eastAsia="Calibri" w:cs="Arial"/>
          <w:color w:val="000000"/>
          <w:sz w:val="24"/>
          <w:szCs w:val="24"/>
          <w:lang w:val="en-US"/>
        </w:rPr>
        <w:t>effectively</w:t>
      </w:r>
      <w:r w:rsidRPr="00D419C1">
        <w:rPr>
          <w:rFonts w:cs="Arial"/>
          <w:color w:val="000000"/>
          <w:sz w:val="24"/>
          <w:szCs w:val="24"/>
          <w:lang w:val="en-US"/>
        </w:rPr>
        <w:t xml:space="preserve"> </w:t>
      </w:r>
      <w:r w:rsidRPr="00D419C1">
        <w:rPr>
          <w:rFonts w:eastAsia="Calibri" w:cs="Arial"/>
          <w:color w:val="000000"/>
          <w:sz w:val="24"/>
          <w:szCs w:val="24"/>
          <w:lang w:val="en-US"/>
        </w:rPr>
        <w:t>indexed</w:t>
      </w:r>
      <w:r w:rsidRPr="00D419C1">
        <w:rPr>
          <w:rFonts w:cs="Arial"/>
          <w:color w:val="000000"/>
          <w:sz w:val="24"/>
          <w:szCs w:val="24"/>
          <w:lang w:val="en-US"/>
        </w:rPr>
        <w:t xml:space="preserve"> </w:t>
      </w:r>
      <w:r w:rsidRPr="00D419C1">
        <w:rPr>
          <w:rFonts w:eastAsia="Calibri" w:cs="Arial"/>
          <w:color w:val="000000"/>
          <w:sz w:val="24"/>
          <w:szCs w:val="24"/>
          <w:lang w:val="en-US"/>
        </w:rPr>
        <w:t>to</w:t>
      </w:r>
      <w:r w:rsidRPr="00D419C1">
        <w:rPr>
          <w:rFonts w:cs="Arial"/>
          <w:color w:val="000000"/>
          <w:sz w:val="24"/>
          <w:szCs w:val="24"/>
          <w:lang w:val="en-US"/>
        </w:rPr>
        <w:t xml:space="preserve"> </w:t>
      </w:r>
      <w:r w:rsidRPr="00D419C1">
        <w:rPr>
          <w:rFonts w:eastAsia="Calibri" w:cs="Arial"/>
          <w:color w:val="000000"/>
          <w:sz w:val="24"/>
          <w:szCs w:val="24"/>
          <w:lang w:val="en-US"/>
        </w:rPr>
        <w:t>an</w:t>
      </w:r>
      <w:r w:rsidRPr="00D419C1">
        <w:rPr>
          <w:rFonts w:cs="Arial"/>
          <w:color w:val="000000"/>
          <w:sz w:val="24"/>
          <w:szCs w:val="24"/>
          <w:lang w:val="en-US"/>
        </w:rPr>
        <w:t xml:space="preserve"> </w:t>
      </w:r>
      <w:r w:rsidRPr="00D419C1">
        <w:rPr>
          <w:rFonts w:eastAsia="Calibri" w:cs="Arial"/>
          <w:color w:val="000000"/>
          <w:sz w:val="24"/>
          <w:szCs w:val="24"/>
          <w:lang w:val="en-US"/>
        </w:rPr>
        <w:t>anthropological</w:t>
      </w:r>
      <w:r w:rsidRPr="00D419C1">
        <w:rPr>
          <w:rFonts w:cs="Arial"/>
          <w:color w:val="000000"/>
          <w:sz w:val="24"/>
          <w:szCs w:val="24"/>
          <w:lang w:val="en-US"/>
        </w:rPr>
        <w:t xml:space="preserve"> </w:t>
      </w:r>
      <w:r w:rsidRPr="00D419C1">
        <w:rPr>
          <w:rFonts w:eastAsia="Calibri" w:cs="Arial"/>
          <w:color w:val="000000"/>
          <w:sz w:val="24"/>
          <w:szCs w:val="24"/>
          <w:lang w:val="en-US"/>
        </w:rPr>
        <w:t>conception</w:t>
      </w:r>
      <w:r w:rsidRPr="00D419C1">
        <w:rPr>
          <w:rFonts w:cs="Arial"/>
          <w:color w:val="000000"/>
          <w:sz w:val="24"/>
          <w:szCs w:val="24"/>
          <w:lang w:val="en-US"/>
        </w:rPr>
        <w:t xml:space="preserve"> </w:t>
      </w:r>
      <w:r w:rsidRPr="00D419C1">
        <w:rPr>
          <w:rFonts w:eastAsia="Calibri" w:cs="Arial"/>
          <w:color w:val="000000"/>
          <w:sz w:val="24"/>
          <w:szCs w:val="24"/>
          <w:lang w:val="en-US"/>
        </w:rPr>
        <w:t>inclusive</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a</w:t>
      </w:r>
      <w:r w:rsidRPr="00D419C1">
        <w:rPr>
          <w:rFonts w:cs="Arial"/>
          <w:color w:val="000000"/>
          <w:sz w:val="24"/>
          <w:szCs w:val="24"/>
          <w:lang w:val="en-US"/>
        </w:rPr>
        <w:t xml:space="preserve"> </w:t>
      </w:r>
      <w:r w:rsidRPr="00D419C1">
        <w:rPr>
          <w:rFonts w:eastAsia="Calibri" w:cs="Arial"/>
          <w:color w:val="000000"/>
          <w:sz w:val="24"/>
          <w:szCs w:val="24"/>
          <w:lang w:val="en-US"/>
        </w:rPr>
        <w:t>profound</w:t>
      </w:r>
      <w:r w:rsidRPr="00D419C1">
        <w:rPr>
          <w:rFonts w:cs="Arial"/>
          <w:color w:val="000000"/>
          <w:sz w:val="24"/>
          <w:szCs w:val="24"/>
          <w:lang w:val="en-US"/>
        </w:rPr>
        <w:t xml:space="preserve"> </w:t>
      </w:r>
      <w:r w:rsidRPr="00D419C1">
        <w:rPr>
          <w:rFonts w:eastAsia="Calibri" w:cs="Arial"/>
          <w:color w:val="000000"/>
          <w:sz w:val="24"/>
          <w:szCs w:val="24"/>
          <w:lang w:val="en-US"/>
        </w:rPr>
        <w:t>sense</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our</w:t>
      </w:r>
      <w:r w:rsidRPr="00D419C1">
        <w:rPr>
          <w:rFonts w:cs="Arial"/>
          <w:color w:val="000000"/>
          <w:sz w:val="24"/>
          <w:szCs w:val="24"/>
          <w:lang w:val="en-US"/>
        </w:rPr>
        <w:t xml:space="preserve"> </w:t>
      </w:r>
      <w:r w:rsidRPr="00D419C1">
        <w:rPr>
          <w:rFonts w:eastAsia="Calibri" w:cs="Arial"/>
          <w:color w:val="000000"/>
          <w:sz w:val="24"/>
          <w:szCs w:val="24"/>
          <w:lang w:val="en-US"/>
        </w:rPr>
        <w:t>infirmities</w:t>
      </w:r>
      <w:r w:rsidRPr="00D419C1">
        <w:rPr>
          <w:rFonts w:cs="Arial"/>
          <w:color w:val="000000"/>
          <w:sz w:val="24"/>
          <w:szCs w:val="24"/>
          <w:lang w:val="en-US"/>
        </w:rPr>
        <w:t xml:space="preserve">. </w:t>
      </w:r>
      <w:r w:rsidRPr="00D419C1">
        <w:rPr>
          <w:rFonts w:eastAsia="Calibri" w:cs="Arial"/>
          <w:color w:val="000000"/>
          <w:sz w:val="24"/>
          <w:szCs w:val="24"/>
          <w:lang w:val="en-US"/>
        </w:rPr>
        <w:t>It</w:t>
      </w:r>
      <w:r w:rsidRPr="00D419C1">
        <w:rPr>
          <w:rFonts w:cs="Arial"/>
          <w:color w:val="000000"/>
          <w:sz w:val="24"/>
          <w:szCs w:val="24"/>
          <w:lang w:val="en-US"/>
        </w:rPr>
        <w:t xml:space="preserve"> </w:t>
      </w:r>
      <w:r w:rsidRPr="00D419C1">
        <w:rPr>
          <w:rFonts w:eastAsia="Calibri" w:cs="Arial"/>
          <w:color w:val="000000"/>
          <w:sz w:val="24"/>
          <w:szCs w:val="24"/>
          <w:lang w:val="en-US"/>
        </w:rPr>
        <w:t>was</w:t>
      </w:r>
      <w:r w:rsidRPr="00D419C1">
        <w:rPr>
          <w:rFonts w:cs="Arial"/>
          <w:color w:val="000000"/>
          <w:sz w:val="24"/>
          <w:szCs w:val="24"/>
          <w:lang w:val="en-US"/>
        </w:rPr>
        <w:t xml:space="preserve"> </w:t>
      </w:r>
      <w:r w:rsidRPr="00D419C1">
        <w:rPr>
          <w:rFonts w:eastAsia="Calibri" w:cs="Arial"/>
          <w:color w:val="000000"/>
          <w:sz w:val="24"/>
          <w:szCs w:val="24"/>
          <w:lang w:val="en-US"/>
        </w:rPr>
        <w:t>easier</w:t>
      </w:r>
      <w:r w:rsidRPr="00D419C1">
        <w:rPr>
          <w:rFonts w:cs="Arial"/>
          <w:color w:val="000000"/>
          <w:sz w:val="24"/>
          <w:szCs w:val="24"/>
          <w:lang w:val="en-US"/>
        </w:rPr>
        <w:t xml:space="preserve"> </w:t>
      </w:r>
      <w:r w:rsidRPr="00D419C1">
        <w:rPr>
          <w:rFonts w:eastAsia="Calibri" w:cs="Arial"/>
          <w:color w:val="000000"/>
          <w:sz w:val="24"/>
          <w:szCs w:val="24"/>
          <w:lang w:val="en-US"/>
        </w:rPr>
        <w:t>to</w:t>
      </w:r>
      <w:r w:rsidRPr="00D419C1">
        <w:rPr>
          <w:rFonts w:cs="Arial"/>
          <w:color w:val="000000"/>
          <w:sz w:val="24"/>
          <w:szCs w:val="24"/>
          <w:lang w:val="en-US"/>
        </w:rPr>
        <w:t xml:space="preserve"> </w:t>
      </w:r>
      <w:r w:rsidRPr="00D419C1">
        <w:rPr>
          <w:rFonts w:eastAsia="Calibri" w:cs="Arial"/>
          <w:color w:val="000000"/>
          <w:sz w:val="24"/>
          <w:szCs w:val="24"/>
          <w:lang w:val="en-US"/>
        </w:rPr>
        <w:t>give</w:t>
      </w:r>
      <w:r w:rsidRPr="00D419C1">
        <w:rPr>
          <w:rFonts w:cs="Arial"/>
          <w:color w:val="000000"/>
          <w:sz w:val="24"/>
          <w:szCs w:val="24"/>
          <w:lang w:val="en-US"/>
        </w:rPr>
        <w:t xml:space="preserve"> </w:t>
      </w:r>
      <w:r w:rsidRPr="00D419C1">
        <w:rPr>
          <w:rFonts w:eastAsia="Calibri" w:cs="Arial"/>
          <w:color w:val="000000"/>
          <w:sz w:val="24"/>
          <w:szCs w:val="24"/>
          <w:lang w:val="en-US"/>
        </w:rPr>
        <w:t>identity</w:t>
      </w:r>
      <w:r w:rsidRPr="00D419C1">
        <w:rPr>
          <w:rFonts w:cs="Arial"/>
          <w:color w:val="000000"/>
          <w:sz w:val="24"/>
          <w:szCs w:val="24"/>
          <w:lang w:val="en-US"/>
        </w:rPr>
        <w:t xml:space="preserve"> </w:t>
      </w:r>
      <w:r w:rsidRPr="00D419C1">
        <w:rPr>
          <w:rFonts w:eastAsia="Calibri" w:cs="Arial"/>
          <w:color w:val="000000"/>
          <w:sz w:val="24"/>
          <w:szCs w:val="24"/>
          <w:lang w:val="en-US"/>
        </w:rPr>
        <w:t>and</w:t>
      </w:r>
      <w:r w:rsidRPr="00D419C1">
        <w:rPr>
          <w:rFonts w:cs="Arial"/>
          <w:color w:val="000000"/>
          <w:sz w:val="24"/>
          <w:szCs w:val="24"/>
          <w:lang w:val="en-US"/>
        </w:rPr>
        <w:t xml:space="preserve"> </w:t>
      </w:r>
      <w:r w:rsidRPr="00D419C1">
        <w:rPr>
          <w:rFonts w:eastAsia="Calibri" w:cs="Arial"/>
          <w:color w:val="000000"/>
          <w:sz w:val="24"/>
          <w:szCs w:val="24"/>
          <w:lang w:val="en-US"/>
        </w:rPr>
        <w:t>intelligibility</w:t>
      </w:r>
      <w:r w:rsidRPr="00D419C1">
        <w:rPr>
          <w:rFonts w:cs="Arial"/>
          <w:color w:val="000000"/>
          <w:sz w:val="24"/>
          <w:szCs w:val="24"/>
          <w:lang w:val="en-US"/>
        </w:rPr>
        <w:t xml:space="preserve"> </w:t>
      </w:r>
      <w:r w:rsidRPr="00D419C1">
        <w:rPr>
          <w:rFonts w:eastAsia="Calibri" w:cs="Arial"/>
          <w:color w:val="000000"/>
          <w:sz w:val="24"/>
          <w:szCs w:val="24"/>
          <w:lang w:val="en-US"/>
        </w:rPr>
        <w:t>to</w:t>
      </w:r>
      <w:r w:rsidRPr="00D419C1">
        <w:rPr>
          <w:rFonts w:cs="Arial"/>
          <w:color w:val="000000"/>
          <w:sz w:val="24"/>
          <w:szCs w:val="24"/>
          <w:lang w:val="en-US"/>
        </w:rPr>
        <w:t xml:space="preserve"> </w:t>
      </w:r>
      <w:r w:rsidRPr="00D419C1">
        <w:rPr>
          <w:rFonts w:eastAsia="Calibri" w:cs="Arial"/>
          <w:color w:val="000000"/>
          <w:sz w:val="24"/>
          <w:szCs w:val="24"/>
          <w:lang w:val="en-US"/>
        </w:rPr>
        <w:t>vices</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infirmity</w:t>
      </w:r>
      <w:r w:rsidRPr="00D419C1">
        <w:rPr>
          <w:rFonts w:cs="Arial"/>
          <w:color w:val="000000"/>
          <w:sz w:val="24"/>
          <w:szCs w:val="24"/>
          <w:lang w:val="en-US"/>
        </w:rPr>
        <w:t xml:space="preserve"> </w:t>
      </w:r>
      <w:r w:rsidRPr="00D419C1">
        <w:rPr>
          <w:rFonts w:eastAsia="Calibri" w:cs="Arial"/>
          <w:color w:val="000000"/>
          <w:sz w:val="24"/>
          <w:szCs w:val="24"/>
          <w:lang w:val="en-US"/>
        </w:rPr>
        <w:t>in</w:t>
      </w:r>
      <w:r w:rsidRPr="00D419C1">
        <w:rPr>
          <w:rFonts w:cs="Arial"/>
          <w:color w:val="000000"/>
          <w:sz w:val="24"/>
          <w:szCs w:val="24"/>
          <w:lang w:val="en-US"/>
        </w:rPr>
        <w:t xml:space="preserve"> </w:t>
      </w:r>
      <w:r w:rsidRPr="00D419C1">
        <w:rPr>
          <w:rFonts w:eastAsia="Calibri" w:cs="Arial"/>
          <w:color w:val="000000"/>
          <w:sz w:val="24"/>
          <w:szCs w:val="24"/>
          <w:lang w:val="en-US"/>
        </w:rPr>
        <w:t>a</w:t>
      </w:r>
      <w:r w:rsidRPr="00D419C1">
        <w:rPr>
          <w:rFonts w:cs="Arial"/>
          <w:color w:val="000000"/>
          <w:sz w:val="24"/>
          <w:szCs w:val="24"/>
          <w:lang w:val="en-US"/>
        </w:rPr>
        <w:t xml:space="preserve"> </w:t>
      </w:r>
      <w:r w:rsidRPr="00D419C1">
        <w:rPr>
          <w:rFonts w:eastAsia="Calibri" w:cs="Arial"/>
          <w:color w:val="000000"/>
          <w:sz w:val="24"/>
          <w:szCs w:val="24"/>
          <w:lang w:val="en-US"/>
        </w:rPr>
        <w:t>cultural</w:t>
      </w:r>
      <w:r w:rsidRPr="00D419C1">
        <w:rPr>
          <w:rFonts w:cs="Arial"/>
          <w:color w:val="000000"/>
          <w:sz w:val="24"/>
          <w:szCs w:val="24"/>
          <w:lang w:val="en-US"/>
        </w:rPr>
        <w:t xml:space="preserve"> </w:t>
      </w:r>
      <w:r w:rsidRPr="00D419C1">
        <w:rPr>
          <w:rFonts w:eastAsia="Calibri" w:cs="Arial"/>
          <w:color w:val="000000"/>
          <w:sz w:val="24"/>
          <w:szCs w:val="24"/>
          <w:lang w:val="en-US"/>
        </w:rPr>
        <w:t>and</w:t>
      </w:r>
      <w:r w:rsidRPr="00D419C1">
        <w:rPr>
          <w:rFonts w:cs="Arial"/>
          <w:color w:val="000000"/>
          <w:sz w:val="24"/>
          <w:szCs w:val="24"/>
          <w:lang w:val="en-US"/>
        </w:rPr>
        <w:t xml:space="preserve"> </w:t>
      </w:r>
      <w:r w:rsidRPr="00D419C1">
        <w:rPr>
          <w:rFonts w:eastAsia="Calibri" w:cs="Arial"/>
          <w:color w:val="000000"/>
          <w:sz w:val="24"/>
          <w:szCs w:val="24"/>
          <w:lang w:val="en-US"/>
        </w:rPr>
        <w:t>intellectual</w:t>
      </w:r>
      <w:r w:rsidRPr="00D419C1">
        <w:rPr>
          <w:rFonts w:cs="Arial"/>
          <w:color w:val="000000"/>
          <w:sz w:val="24"/>
          <w:szCs w:val="24"/>
          <w:lang w:val="en-US"/>
        </w:rPr>
        <w:t xml:space="preserve"> </w:t>
      </w:r>
      <w:r w:rsidRPr="00D419C1">
        <w:rPr>
          <w:rFonts w:eastAsia="Calibri" w:cs="Arial"/>
          <w:color w:val="000000"/>
          <w:sz w:val="24"/>
          <w:szCs w:val="24"/>
          <w:lang w:val="en-US"/>
        </w:rPr>
        <w:t>climate</w:t>
      </w:r>
      <w:r w:rsidRPr="00D419C1">
        <w:rPr>
          <w:rFonts w:cs="Arial"/>
          <w:color w:val="000000"/>
          <w:sz w:val="24"/>
          <w:szCs w:val="24"/>
          <w:lang w:val="en-US"/>
        </w:rPr>
        <w:t xml:space="preserve"> </w:t>
      </w:r>
      <w:r w:rsidRPr="00D419C1">
        <w:rPr>
          <w:rFonts w:eastAsia="Calibri" w:cs="Arial"/>
          <w:color w:val="000000"/>
          <w:sz w:val="24"/>
          <w:szCs w:val="24"/>
          <w:lang w:val="en-US"/>
        </w:rPr>
        <w:t>dominated</w:t>
      </w:r>
      <w:r w:rsidRPr="00D419C1">
        <w:rPr>
          <w:rFonts w:cs="Arial"/>
          <w:color w:val="000000"/>
          <w:sz w:val="24"/>
          <w:szCs w:val="24"/>
          <w:lang w:val="en-US"/>
        </w:rPr>
        <w:t xml:space="preserve"> </w:t>
      </w:r>
      <w:r w:rsidRPr="00D419C1">
        <w:rPr>
          <w:rFonts w:eastAsia="Calibri" w:cs="Arial"/>
          <w:color w:val="000000"/>
          <w:sz w:val="24"/>
          <w:szCs w:val="24"/>
          <w:lang w:val="en-US"/>
        </w:rPr>
        <w:t>by</w:t>
      </w:r>
      <w:r w:rsidRPr="00D419C1">
        <w:rPr>
          <w:rFonts w:cs="Arial"/>
          <w:color w:val="000000"/>
          <w:sz w:val="24"/>
          <w:szCs w:val="24"/>
          <w:lang w:val="en-US"/>
        </w:rPr>
        <w:t xml:space="preserve"> </w:t>
      </w:r>
      <w:r w:rsidRPr="00D419C1">
        <w:rPr>
          <w:rFonts w:eastAsia="Calibri" w:cs="Arial"/>
          <w:color w:val="000000"/>
          <w:sz w:val="24"/>
          <w:szCs w:val="24"/>
          <w:lang w:val="en-US"/>
        </w:rPr>
        <w:t>a</w:t>
      </w:r>
      <w:r w:rsidRPr="00D419C1">
        <w:rPr>
          <w:rFonts w:cs="Arial"/>
          <w:color w:val="000000"/>
          <w:sz w:val="24"/>
          <w:szCs w:val="24"/>
          <w:lang w:val="en-US"/>
        </w:rPr>
        <w:t xml:space="preserve"> </w:t>
      </w:r>
      <w:r w:rsidRPr="00D419C1">
        <w:rPr>
          <w:rFonts w:eastAsia="Calibri" w:cs="Arial"/>
          <w:color w:val="000000"/>
          <w:sz w:val="24"/>
          <w:szCs w:val="24"/>
          <w:lang w:val="en-US"/>
        </w:rPr>
        <w:t>vision</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human</w:t>
      </w:r>
      <w:r w:rsidRPr="00D419C1">
        <w:rPr>
          <w:rFonts w:cs="Arial"/>
          <w:color w:val="000000"/>
          <w:sz w:val="24"/>
          <w:szCs w:val="24"/>
          <w:lang w:val="en-US"/>
        </w:rPr>
        <w:t xml:space="preserve"> </w:t>
      </w:r>
      <w:r w:rsidRPr="00D419C1">
        <w:rPr>
          <w:rFonts w:eastAsia="Calibri" w:cs="Arial"/>
          <w:color w:val="000000"/>
          <w:sz w:val="24"/>
          <w:szCs w:val="24"/>
          <w:lang w:val="en-US"/>
        </w:rPr>
        <w:t>beings</w:t>
      </w:r>
      <w:r w:rsidRPr="00D419C1">
        <w:rPr>
          <w:rFonts w:cs="Arial"/>
          <w:color w:val="000000"/>
          <w:sz w:val="24"/>
          <w:szCs w:val="24"/>
          <w:lang w:val="en-US"/>
        </w:rPr>
        <w:t xml:space="preserve"> </w:t>
      </w:r>
      <w:r w:rsidRPr="00D419C1">
        <w:rPr>
          <w:rFonts w:eastAsia="Calibri" w:cs="Arial"/>
          <w:color w:val="000000"/>
          <w:sz w:val="24"/>
          <w:szCs w:val="24"/>
          <w:lang w:val="en-US"/>
        </w:rPr>
        <w:t>as</w:t>
      </w:r>
      <w:r w:rsidRPr="00D419C1">
        <w:rPr>
          <w:rFonts w:cs="Arial"/>
          <w:color w:val="000000"/>
          <w:sz w:val="24"/>
          <w:szCs w:val="24"/>
          <w:lang w:val="en-US"/>
        </w:rPr>
        <w:t xml:space="preserve"> </w:t>
      </w:r>
      <w:r w:rsidRPr="00D419C1">
        <w:rPr>
          <w:rFonts w:eastAsia="Calibri" w:cs="Arial"/>
          <w:color w:val="000000"/>
          <w:sz w:val="24"/>
          <w:szCs w:val="24"/>
          <w:lang w:val="en-US"/>
        </w:rPr>
        <w:t>epistemically</w:t>
      </w:r>
      <w:r w:rsidRPr="00D419C1">
        <w:rPr>
          <w:rFonts w:cs="Arial"/>
          <w:color w:val="000000"/>
          <w:sz w:val="24"/>
          <w:szCs w:val="24"/>
          <w:lang w:val="en-US"/>
        </w:rPr>
        <w:t xml:space="preserve"> </w:t>
      </w:r>
      <w:r w:rsidRPr="00D419C1">
        <w:rPr>
          <w:rFonts w:eastAsia="Calibri" w:cs="Arial"/>
          <w:color w:val="000000"/>
          <w:sz w:val="24"/>
          <w:szCs w:val="24"/>
          <w:lang w:val="en-US"/>
        </w:rPr>
        <w:t>corrupt</w:t>
      </w:r>
      <w:r w:rsidRPr="00D419C1">
        <w:rPr>
          <w:rFonts w:cs="Arial"/>
          <w:color w:val="000000"/>
          <w:sz w:val="24"/>
          <w:szCs w:val="24"/>
          <w:lang w:val="en-US"/>
        </w:rPr>
        <w:t xml:space="preserve">, </w:t>
      </w:r>
      <w:r w:rsidRPr="00D419C1">
        <w:rPr>
          <w:rFonts w:eastAsia="Calibri" w:cs="Arial"/>
          <w:color w:val="000000"/>
          <w:sz w:val="24"/>
          <w:szCs w:val="24"/>
          <w:lang w:val="en-US"/>
        </w:rPr>
        <w:t>infirm</w:t>
      </w:r>
      <w:r w:rsidRPr="00D419C1">
        <w:rPr>
          <w:rFonts w:cs="Arial"/>
          <w:color w:val="000000"/>
          <w:sz w:val="24"/>
          <w:szCs w:val="24"/>
          <w:lang w:val="en-US"/>
        </w:rPr>
        <w:t xml:space="preserve">, </w:t>
      </w:r>
      <w:r w:rsidRPr="00D419C1">
        <w:rPr>
          <w:rFonts w:eastAsia="Calibri" w:cs="Arial"/>
          <w:color w:val="000000"/>
          <w:sz w:val="24"/>
          <w:szCs w:val="24"/>
          <w:lang w:val="en-US"/>
        </w:rPr>
        <w:t>weak</w:t>
      </w:r>
      <w:r w:rsidRPr="00D419C1">
        <w:rPr>
          <w:rFonts w:cs="Arial"/>
          <w:color w:val="000000"/>
          <w:sz w:val="24"/>
          <w:szCs w:val="24"/>
          <w:lang w:val="en-US"/>
        </w:rPr>
        <w:t xml:space="preserve">, </w:t>
      </w:r>
      <w:r w:rsidRPr="00D419C1">
        <w:rPr>
          <w:rFonts w:eastAsia="Calibri" w:cs="Arial"/>
          <w:color w:val="000000"/>
          <w:sz w:val="24"/>
          <w:szCs w:val="24"/>
          <w:lang w:val="en-US"/>
        </w:rPr>
        <w:t>defective</w:t>
      </w:r>
      <w:r w:rsidRPr="00D419C1">
        <w:rPr>
          <w:rFonts w:cs="Arial"/>
          <w:color w:val="000000"/>
          <w:sz w:val="24"/>
          <w:szCs w:val="24"/>
          <w:lang w:val="en-US"/>
        </w:rPr>
        <w:t xml:space="preserve">, </w:t>
      </w:r>
      <w:r w:rsidRPr="00D419C1">
        <w:rPr>
          <w:rFonts w:eastAsia="Calibri" w:cs="Arial"/>
          <w:color w:val="000000"/>
          <w:sz w:val="24"/>
          <w:szCs w:val="24"/>
          <w:lang w:val="en-US"/>
        </w:rPr>
        <w:t>vicious</w:t>
      </w:r>
      <w:r w:rsidRPr="00D419C1">
        <w:rPr>
          <w:rFonts w:cs="Arial"/>
          <w:color w:val="000000"/>
          <w:sz w:val="24"/>
          <w:szCs w:val="24"/>
          <w:lang w:val="en-US"/>
        </w:rPr>
        <w:t xml:space="preserve">. </w:t>
      </w:r>
      <w:r w:rsidRPr="00D419C1">
        <w:rPr>
          <w:rFonts w:eastAsia="Calibri" w:cs="Arial"/>
          <w:color w:val="000000"/>
          <w:sz w:val="24"/>
          <w:szCs w:val="24"/>
          <w:lang w:val="en-US"/>
        </w:rPr>
        <w:t>In</w:t>
      </w:r>
      <w:r w:rsidRPr="00D419C1">
        <w:rPr>
          <w:rFonts w:cs="Arial"/>
          <w:color w:val="000000"/>
          <w:sz w:val="24"/>
          <w:szCs w:val="24"/>
          <w:lang w:val="en-US"/>
        </w:rPr>
        <w:t xml:space="preserve"> </w:t>
      </w:r>
      <w:r w:rsidRPr="00D419C1">
        <w:rPr>
          <w:rFonts w:eastAsia="Calibri" w:cs="Arial"/>
          <w:color w:val="000000"/>
          <w:sz w:val="24"/>
          <w:szCs w:val="24"/>
          <w:lang w:val="en-US"/>
        </w:rPr>
        <w:t>this</w:t>
      </w:r>
      <w:r w:rsidRPr="00D419C1">
        <w:rPr>
          <w:rFonts w:cs="Arial"/>
          <w:color w:val="000000"/>
          <w:sz w:val="24"/>
          <w:szCs w:val="24"/>
          <w:lang w:val="en-US"/>
        </w:rPr>
        <w:t xml:space="preserve"> </w:t>
      </w:r>
      <w:r w:rsidRPr="00D419C1">
        <w:rPr>
          <w:rFonts w:eastAsia="Calibri" w:cs="Arial"/>
          <w:color w:val="000000"/>
          <w:sz w:val="24"/>
          <w:szCs w:val="24"/>
          <w:lang w:val="en-US"/>
        </w:rPr>
        <w:t>climate</w:t>
      </w:r>
      <w:r w:rsidRPr="00D419C1">
        <w:rPr>
          <w:rFonts w:cs="Arial"/>
          <w:color w:val="000000"/>
          <w:sz w:val="24"/>
          <w:szCs w:val="24"/>
          <w:lang w:val="en-US"/>
        </w:rPr>
        <w:t xml:space="preserve">, </w:t>
      </w:r>
      <w:r w:rsidRPr="00D419C1">
        <w:rPr>
          <w:rFonts w:eastAsia="Calibri" w:cs="Arial"/>
          <w:color w:val="000000"/>
          <w:sz w:val="24"/>
          <w:szCs w:val="24"/>
          <w:lang w:val="en-US"/>
        </w:rPr>
        <w:t>focus</w:t>
      </w:r>
      <w:r w:rsidRPr="00D419C1">
        <w:rPr>
          <w:rFonts w:cs="Arial"/>
          <w:color w:val="000000"/>
          <w:sz w:val="24"/>
          <w:szCs w:val="24"/>
          <w:lang w:val="en-US"/>
        </w:rPr>
        <w:t xml:space="preserve"> </w:t>
      </w:r>
      <w:r w:rsidRPr="00D419C1">
        <w:rPr>
          <w:rFonts w:eastAsia="Calibri" w:cs="Arial"/>
          <w:color w:val="000000"/>
          <w:sz w:val="24"/>
          <w:szCs w:val="24"/>
          <w:lang w:val="en-US"/>
        </w:rPr>
        <w:t>and</w:t>
      </w:r>
      <w:r w:rsidRPr="00D419C1">
        <w:rPr>
          <w:rFonts w:cs="Arial"/>
          <w:color w:val="000000"/>
          <w:sz w:val="24"/>
          <w:szCs w:val="24"/>
          <w:lang w:val="en-US"/>
        </w:rPr>
        <w:t xml:space="preserve"> </w:t>
      </w:r>
      <w:r w:rsidRPr="00D419C1">
        <w:rPr>
          <w:rFonts w:eastAsia="Calibri" w:cs="Arial"/>
          <w:color w:val="000000"/>
          <w:sz w:val="24"/>
          <w:szCs w:val="24"/>
          <w:lang w:val="en-US"/>
        </w:rPr>
        <w:t>concern</w:t>
      </w:r>
      <w:r w:rsidRPr="00D419C1">
        <w:rPr>
          <w:rFonts w:cs="Arial"/>
          <w:color w:val="000000"/>
          <w:sz w:val="24"/>
          <w:szCs w:val="24"/>
          <w:lang w:val="en-US"/>
        </w:rPr>
        <w:t xml:space="preserve"> </w:t>
      </w:r>
      <w:r w:rsidRPr="00D419C1">
        <w:rPr>
          <w:rFonts w:eastAsia="Calibri" w:cs="Arial"/>
          <w:color w:val="000000"/>
          <w:sz w:val="24"/>
          <w:szCs w:val="24"/>
          <w:lang w:val="en-US"/>
        </w:rPr>
        <w:t>naturally</w:t>
      </w:r>
      <w:r w:rsidRPr="00D419C1">
        <w:rPr>
          <w:rFonts w:cs="Arial"/>
          <w:color w:val="000000"/>
          <w:sz w:val="24"/>
          <w:szCs w:val="24"/>
          <w:lang w:val="en-US"/>
        </w:rPr>
        <w:t xml:space="preserve"> </w:t>
      </w:r>
      <w:r w:rsidRPr="00D419C1">
        <w:rPr>
          <w:rFonts w:eastAsia="Calibri" w:cs="Arial"/>
          <w:color w:val="000000"/>
          <w:sz w:val="24"/>
          <w:szCs w:val="24"/>
          <w:lang w:val="en-US"/>
        </w:rPr>
        <w:t>shifted</w:t>
      </w:r>
      <w:r w:rsidRPr="00D419C1">
        <w:rPr>
          <w:rFonts w:cs="Arial"/>
          <w:color w:val="000000"/>
          <w:sz w:val="24"/>
          <w:szCs w:val="24"/>
          <w:lang w:val="en-US"/>
        </w:rPr>
        <w:t xml:space="preserve"> </w:t>
      </w:r>
      <w:r w:rsidRPr="00D419C1">
        <w:rPr>
          <w:rFonts w:eastAsia="Calibri" w:cs="Arial"/>
          <w:color w:val="000000"/>
          <w:sz w:val="24"/>
          <w:szCs w:val="24"/>
          <w:lang w:val="en-US"/>
        </w:rPr>
        <w:t>towards</w:t>
      </w:r>
      <w:r w:rsidRPr="00D419C1">
        <w:rPr>
          <w:rFonts w:cs="Arial"/>
          <w:color w:val="000000"/>
          <w:sz w:val="24"/>
          <w:szCs w:val="24"/>
          <w:lang w:val="en-US"/>
        </w:rPr>
        <w:t xml:space="preserve"> </w:t>
      </w:r>
      <w:r w:rsidRPr="00D419C1">
        <w:rPr>
          <w:rFonts w:eastAsia="Calibri" w:cs="Arial"/>
          <w:color w:val="000000"/>
          <w:sz w:val="24"/>
          <w:szCs w:val="24"/>
          <w:lang w:val="en-US"/>
        </w:rPr>
        <w:t>vices</w:t>
      </w:r>
      <w:r w:rsidRPr="00D419C1">
        <w:rPr>
          <w:rFonts w:cs="Arial"/>
          <w:color w:val="000000"/>
          <w:sz w:val="24"/>
          <w:szCs w:val="24"/>
          <w:lang w:val="en-US"/>
        </w:rPr>
        <w:t xml:space="preserve"> </w:t>
      </w:r>
      <w:r w:rsidRPr="00D419C1">
        <w:rPr>
          <w:rFonts w:eastAsia="Calibri" w:cs="Arial"/>
          <w:color w:val="000000"/>
          <w:sz w:val="24"/>
          <w:szCs w:val="24"/>
          <w:lang w:val="en-US"/>
        </w:rPr>
        <w:t>that</w:t>
      </w:r>
      <w:r w:rsidRPr="00D419C1">
        <w:rPr>
          <w:rFonts w:cs="Arial"/>
          <w:color w:val="000000"/>
          <w:sz w:val="24"/>
          <w:szCs w:val="24"/>
          <w:lang w:val="en-US"/>
        </w:rPr>
        <w:t xml:space="preserve"> </w:t>
      </w:r>
      <w:r w:rsidRPr="00D419C1">
        <w:rPr>
          <w:rFonts w:eastAsia="Calibri" w:cs="Arial"/>
          <w:color w:val="000000"/>
          <w:sz w:val="24"/>
          <w:szCs w:val="24"/>
          <w:lang w:val="en-US"/>
        </w:rPr>
        <w:t>articulated</w:t>
      </w:r>
      <w:r w:rsidRPr="00D419C1">
        <w:rPr>
          <w:rFonts w:cs="Arial"/>
          <w:color w:val="000000"/>
          <w:sz w:val="24"/>
          <w:szCs w:val="24"/>
          <w:lang w:val="en-US"/>
        </w:rPr>
        <w:t xml:space="preserve"> </w:t>
      </w:r>
      <w:r w:rsidRPr="00D419C1">
        <w:rPr>
          <w:rFonts w:eastAsia="Calibri" w:cs="Arial"/>
          <w:color w:val="000000"/>
          <w:sz w:val="24"/>
          <w:szCs w:val="24"/>
          <w:lang w:val="en-US"/>
        </w:rPr>
        <w:t>our</w:t>
      </w:r>
      <w:r w:rsidRPr="00D419C1">
        <w:rPr>
          <w:rFonts w:cs="Arial"/>
          <w:color w:val="000000"/>
          <w:sz w:val="24"/>
          <w:szCs w:val="24"/>
          <w:lang w:val="en-US"/>
        </w:rPr>
        <w:t xml:space="preserve"> </w:t>
      </w:r>
      <w:r w:rsidRPr="00D419C1">
        <w:rPr>
          <w:rFonts w:eastAsia="Calibri" w:cs="Arial"/>
          <w:color w:val="000000"/>
          <w:sz w:val="24"/>
          <w:szCs w:val="24"/>
          <w:lang w:val="en-US"/>
        </w:rPr>
        <w:t>infirmities</w:t>
      </w:r>
      <w:r w:rsidRPr="00D419C1">
        <w:rPr>
          <w:rFonts w:cs="Arial"/>
          <w:color w:val="000000"/>
          <w:sz w:val="24"/>
          <w:szCs w:val="24"/>
          <w:lang w:val="en-US"/>
        </w:rPr>
        <w:t xml:space="preserve">. </w:t>
      </w:r>
    </w:p>
    <w:p w14:paraId="291854A8" w14:textId="77777777" w:rsidR="00AF6837" w:rsidRPr="00D419C1" w:rsidRDefault="00AF6837" w:rsidP="00AF6837">
      <w:pPr>
        <w:pStyle w:val="NoSpacing"/>
        <w:ind w:firstLine="720"/>
        <w:rPr>
          <w:rFonts w:cs="Arial"/>
          <w:color w:val="000000"/>
          <w:sz w:val="24"/>
          <w:szCs w:val="24"/>
          <w:lang w:val="en-US"/>
        </w:rPr>
      </w:pPr>
      <w:r w:rsidRPr="00D419C1">
        <w:rPr>
          <w:rFonts w:eastAsia="Calibri" w:cs="Arial"/>
          <w:color w:val="000000"/>
          <w:sz w:val="24"/>
          <w:szCs w:val="24"/>
          <w:lang w:val="en-US"/>
        </w:rPr>
        <w:t>Let</w:t>
      </w:r>
      <w:r w:rsidRPr="00D419C1">
        <w:rPr>
          <w:rFonts w:cs="Arial"/>
          <w:color w:val="000000"/>
          <w:sz w:val="24"/>
          <w:szCs w:val="24"/>
          <w:lang w:val="en-US"/>
        </w:rPr>
        <w:t xml:space="preserve"> </w:t>
      </w:r>
      <w:r w:rsidRPr="00D419C1">
        <w:rPr>
          <w:rFonts w:eastAsia="Calibri" w:cs="Arial"/>
          <w:color w:val="000000"/>
          <w:sz w:val="24"/>
          <w:szCs w:val="24"/>
          <w:lang w:val="en-US"/>
        </w:rPr>
        <w:t>me</w:t>
      </w:r>
      <w:r w:rsidRPr="00D419C1">
        <w:rPr>
          <w:rFonts w:cs="Arial"/>
          <w:color w:val="000000"/>
          <w:sz w:val="24"/>
          <w:szCs w:val="24"/>
          <w:lang w:val="en-US"/>
        </w:rPr>
        <w:t xml:space="preserve"> </w:t>
      </w:r>
      <w:r w:rsidRPr="00D419C1">
        <w:rPr>
          <w:rFonts w:eastAsia="Calibri" w:cs="Arial"/>
          <w:color w:val="000000"/>
          <w:sz w:val="24"/>
          <w:szCs w:val="24"/>
          <w:lang w:val="en-US"/>
        </w:rPr>
        <w:t>sum</w:t>
      </w:r>
      <w:r w:rsidRPr="00D419C1">
        <w:rPr>
          <w:rFonts w:cs="Arial"/>
          <w:color w:val="000000"/>
          <w:sz w:val="24"/>
          <w:szCs w:val="24"/>
          <w:lang w:val="en-US"/>
        </w:rPr>
        <w:t xml:space="preserve"> </w:t>
      </w:r>
      <w:r w:rsidRPr="00D419C1">
        <w:rPr>
          <w:rFonts w:eastAsia="Calibri" w:cs="Arial"/>
          <w:color w:val="000000"/>
          <w:sz w:val="24"/>
          <w:szCs w:val="24"/>
          <w:lang w:val="en-US"/>
        </w:rPr>
        <w:t>up</w:t>
      </w:r>
      <w:r w:rsidRPr="00D419C1">
        <w:rPr>
          <w:rFonts w:cs="Arial"/>
          <w:color w:val="000000"/>
          <w:sz w:val="24"/>
          <w:szCs w:val="24"/>
          <w:lang w:val="en-US"/>
        </w:rPr>
        <w:t xml:space="preserve">: </w:t>
      </w:r>
      <w:r w:rsidRPr="00D419C1">
        <w:rPr>
          <w:rFonts w:eastAsia="Calibri" w:cs="Arial"/>
          <w:color w:val="000000"/>
          <w:sz w:val="24"/>
          <w:szCs w:val="24"/>
          <w:lang w:val="en-US"/>
        </w:rPr>
        <w:t>early</w:t>
      </w:r>
      <w:r w:rsidRPr="00D419C1">
        <w:rPr>
          <w:rFonts w:cs="Arial"/>
          <w:color w:val="000000"/>
          <w:sz w:val="24"/>
          <w:szCs w:val="24"/>
          <w:lang w:val="en-US"/>
        </w:rPr>
        <w:t xml:space="preserve"> </w:t>
      </w:r>
      <w:r w:rsidRPr="00D419C1">
        <w:rPr>
          <w:rFonts w:eastAsia="Calibri" w:cs="Arial"/>
          <w:color w:val="000000"/>
          <w:sz w:val="24"/>
          <w:szCs w:val="24"/>
          <w:lang w:val="en-US"/>
        </w:rPr>
        <w:t>modern</w:t>
      </w:r>
      <w:r w:rsidRPr="00D419C1">
        <w:rPr>
          <w:rFonts w:cs="Arial"/>
          <w:color w:val="000000"/>
          <w:sz w:val="24"/>
          <w:szCs w:val="24"/>
          <w:lang w:val="en-US"/>
        </w:rPr>
        <w:t xml:space="preserve"> </w:t>
      </w:r>
      <w:r w:rsidRPr="00D419C1">
        <w:rPr>
          <w:rFonts w:eastAsia="Calibri" w:cs="Arial"/>
          <w:color w:val="000000"/>
          <w:sz w:val="24"/>
          <w:szCs w:val="24"/>
          <w:lang w:val="en-US"/>
        </w:rPr>
        <w:t>English</w:t>
      </w:r>
      <w:r w:rsidRPr="00D419C1">
        <w:rPr>
          <w:rFonts w:cs="Arial"/>
          <w:color w:val="000000"/>
          <w:sz w:val="24"/>
          <w:szCs w:val="24"/>
          <w:lang w:val="en-US"/>
        </w:rPr>
        <w:t xml:space="preserve"> </w:t>
      </w:r>
      <w:r w:rsidRPr="00D419C1">
        <w:rPr>
          <w:rFonts w:eastAsia="Calibri" w:cs="Arial"/>
          <w:color w:val="000000"/>
          <w:sz w:val="24"/>
          <w:szCs w:val="24"/>
          <w:lang w:val="en-US"/>
        </w:rPr>
        <w:t>natural</w:t>
      </w:r>
      <w:r w:rsidRPr="00D419C1">
        <w:rPr>
          <w:rFonts w:cs="Arial"/>
          <w:color w:val="000000"/>
          <w:sz w:val="24"/>
          <w:szCs w:val="24"/>
          <w:lang w:val="en-US"/>
        </w:rPr>
        <w:t xml:space="preserve"> </w:t>
      </w:r>
      <w:r w:rsidRPr="00D419C1">
        <w:rPr>
          <w:rFonts w:eastAsia="Calibri" w:cs="Arial"/>
          <w:color w:val="000000"/>
          <w:sz w:val="24"/>
          <w:szCs w:val="24"/>
          <w:lang w:val="en-US"/>
        </w:rPr>
        <w:t>philosophy</w:t>
      </w:r>
      <w:r w:rsidRPr="00D419C1">
        <w:rPr>
          <w:rFonts w:cs="Arial"/>
          <w:color w:val="000000"/>
          <w:sz w:val="24"/>
          <w:szCs w:val="24"/>
          <w:lang w:val="en-US"/>
        </w:rPr>
        <w:t xml:space="preserve"> </w:t>
      </w:r>
      <w:r w:rsidRPr="00D419C1">
        <w:rPr>
          <w:rFonts w:eastAsia="Calibri" w:cs="Arial"/>
          <w:color w:val="000000"/>
          <w:sz w:val="24"/>
          <w:szCs w:val="24"/>
          <w:lang w:val="en-US"/>
        </w:rPr>
        <w:t>was</w:t>
      </w:r>
      <w:r w:rsidRPr="00D419C1">
        <w:rPr>
          <w:rFonts w:cs="Arial"/>
          <w:color w:val="000000"/>
          <w:sz w:val="24"/>
          <w:szCs w:val="24"/>
          <w:lang w:val="en-US"/>
        </w:rPr>
        <w:t xml:space="preserve"> </w:t>
      </w:r>
      <w:r w:rsidRPr="00D419C1">
        <w:rPr>
          <w:rFonts w:eastAsia="Calibri" w:cs="Arial"/>
          <w:color w:val="000000"/>
          <w:sz w:val="24"/>
          <w:szCs w:val="24"/>
          <w:lang w:val="en-US"/>
        </w:rPr>
        <w:t>animated</w:t>
      </w:r>
      <w:r w:rsidRPr="00D419C1">
        <w:rPr>
          <w:rFonts w:cs="Arial"/>
          <w:color w:val="000000"/>
          <w:sz w:val="24"/>
          <w:szCs w:val="24"/>
          <w:lang w:val="en-US"/>
        </w:rPr>
        <w:t xml:space="preserve"> </w:t>
      </w:r>
      <w:r w:rsidRPr="00D419C1">
        <w:rPr>
          <w:rFonts w:eastAsia="Calibri" w:cs="Arial"/>
          <w:color w:val="000000"/>
          <w:sz w:val="24"/>
          <w:szCs w:val="24"/>
          <w:lang w:val="en-US"/>
        </w:rPr>
        <w:t>by</w:t>
      </w:r>
      <w:r w:rsidRPr="00D419C1">
        <w:rPr>
          <w:rFonts w:cs="Arial"/>
          <w:color w:val="000000"/>
          <w:sz w:val="24"/>
          <w:szCs w:val="24"/>
          <w:lang w:val="en-US"/>
        </w:rPr>
        <w:t xml:space="preserve"> </w:t>
      </w:r>
      <w:r w:rsidRPr="00D419C1">
        <w:rPr>
          <w:rFonts w:eastAsia="Calibri" w:cs="Arial"/>
          <w:color w:val="000000"/>
          <w:sz w:val="24"/>
          <w:szCs w:val="24"/>
          <w:lang w:val="en-US"/>
        </w:rPr>
        <w:t>an</w:t>
      </w:r>
      <w:r w:rsidRPr="00D419C1">
        <w:rPr>
          <w:rFonts w:cs="Arial"/>
          <w:color w:val="000000"/>
          <w:sz w:val="24"/>
          <w:szCs w:val="24"/>
          <w:lang w:val="en-US"/>
        </w:rPr>
        <w:t xml:space="preserve"> </w:t>
      </w:r>
      <w:r w:rsidRPr="00D419C1">
        <w:rPr>
          <w:rFonts w:eastAsia="Calibri" w:cs="Arial"/>
          <w:color w:val="000000"/>
          <w:sz w:val="24"/>
          <w:szCs w:val="24"/>
          <w:lang w:val="en-US"/>
        </w:rPr>
        <w:t>abiding</w:t>
      </w:r>
      <w:r w:rsidRPr="00D419C1">
        <w:rPr>
          <w:rFonts w:cs="Arial"/>
          <w:color w:val="000000"/>
          <w:sz w:val="24"/>
          <w:szCs w:val="24"/>
          <w:lang w:val="en-US"/>
        </w:rPr>
        <w:t xml:space="preserve"> </w:t>
      </w:r>
      <w:r w:rsidRPr="00D419C1">
        <w:rPr>
          <w:rFonts w:eastAsia="Calibri" w:cs="Arial"/>
          <w:color w:val="000000"/>
          <w:sz w:val="24"/>
          <w:szCs w:val="24"/>
          <w:lang w:val="en-US"/>
        </w:rPr>
        <w:t>sense</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pervasiveness</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innate</w:t>
      </w:r>
      <w:r w:rsidRPr="00D419C1">
        <w:rPr>
          <w:rFonts w:cs="Arial"/>
          <w:color w:val="000000"/>
          <w:sz w:val="24"/>
          <w:szCs w:val="24"/>
          <w:lang w:val="en-US"/>
        </w:rPr>
        <w:t xml:space="preserve"> </w:t>
      </w:r>
      <w:r w:rsidRPr="00D419C1">
        <w:rPr>
          <w:rFonts w:eastAsia="Calibri" w:cs="Arial"/>
          <w:color w:val="000000"/>
          <w:sz w:val="24"/>
          <w:szCs w:val="24"/>
          <w:lang w:val="en-US"/>
        </w:rPr>
        <w:t>and</w:t>
      </w:r>
      <w:r w:rsidRPr="00D419C1">
        <w:rPr>
          <w:rFonts w:cs="Arial"/>
          <w:color w:val="000000"/>
          <w:sz w:val="24"/>
          <w:szCs w:val="24"/>
          <w:lang w:val="en-US"/>
        </w:rPr>
        <w:t xml:space="preserve"> </w:t>
      </w:r>
      <w:r w:rsidRPr="00D419C1">
        <w:rPr>
          <w:rFonts w:eastAsia="Calibri" w:cs="Arial"/>
          <w:color w:val="000000"/>
          <w:sz w:val="24"/>
          <w:szCs w:val="24"/>
          <w:lang w:val="en-US"/>
        </w:rPr>
        <w:t>acquired</w:t>
      </w:r>
      <w:r w:rsidRPr="00D419C1">
        <w:rPr>
          <w:rFonts w:cs="Arial"/>
          <w:color w:val="000000"/>
          <w:sz w:val="24"/>
          <w:szCs w:val="24"/>
          <w:lang w:val="en-US"/>
        </w:rPr>
        <w:t xml:space="preserve"> </w:t>
      </w:r>
      <w:r w:rsidRPr="00D419C1">
        <w:rPr>
          <w:rFonts w:eastAsia="Calibri" w:cs="Arial"/>
          <w:color w:val="000000"/>
          <w:sz w:val="24"/>
          <w:szCs w:val="24"/>
          <w:lang w:val="en-US"/>
        </w:rPr>
        <w:t>human</w:t>
      </w:r>
      <w:r w:rsidRPr="00D419C1">
        <w:rPr>
          <w:rFonts w:cs="Arial"/>
          <w:color w:val="000000"/>
          <w:sz w:val="24"/>
          <w:szCs w:val="24"/>
          <w:lang w:val="en-US"/>
        </w:rPr>
        <w:t xml:space="preserve"> </w:t>
      </w:r>
      <w:r w:rsidRPr="00D419C1">
        <w:rPr>
          <w:rFonts w:eastAsia="Calibri" w:cs="Arial"/>
          <w:color w:val="000000"/>
          <w:sz w:val="24"/>
          <w:szCs w:val="24"/>
          <w:lang w:val="en-US"/>
        </w:rPr>
        <w:t>epistemic</w:t>
      </w:r>
      <w:r w:rsidRPr="00D419C1">
        <w:rPr>
          <w:rFonts w:cs="Arial"/>
          <w:color w:val="000000"/>
          <w:sz w:val="24"/>
          <w:szCs w:val="24"/>
          <w:lang w:val="en-US"/>
        </w:rPr>
        <w:t xml:space="preserve"> </w:t>
      </w:r>
      <w:r w:rsidRPr="00D419C1">
        <w:rPr>
          <w:rFonts w:eastAsia="Calibri" w:cs="Arial"/>
          <w:color w:val="000000"/>
          <w:sz w:val="24"/>
          <w:szCs w:val="24"/>
          <w:lang w:val="en-US"/>
        </w:rPr>
        <w:t>failings</w:t>
      </w:r>
      <w:r w:rsidRPr="00D419C1">
        <w:rPr>
          <w:rFonts w:cs="Arial"/>
          <w:color w:val="000000"/>
          <w:sz w:val="24"/>
          <w:szCs w:val="24"/>
          <w:lang w:val="en-US"/>
        </w:rPr>
        <w:t xml:space="preserve"> </w:t>
      </w:r>
      <w:r w:rsidRPr="00D419C1">
        <w:rPr>
          <w:rFonts w:eastAsia="Calibri" w:cs="Arial"/>
          <w:color w:val="000000"/>
          <w:sz w:val="24"/>
          <w:szCs w:val="24"/>
          <w:lang w:val="en-US"/>
        </w:rPr>
        <w:t>and</w:t>
      </w:r>
      <w:r w:rsidRPr="00D419C1">
        <w:rPr>
          <w:rFonts w:cs="Arial"/>
          <w:color w:val="000000"/>
          <w:sz w:val="24"/>
          <w:szCs w:val="24"/>
          <w:lang w:val="en-US"/>
        </w:rPr>
        <w:t xml:space="preserve"> </w:t>
      </w:r>
      <w:r w:rsidRPr="00D419C1">
        <w:rPr>
          <w:rFonts w:eastAsia="Calibri" w:cs="Arial"/>
          <w:color w:val="000000"/>
          <w:sz w:val="24"/>
          <w:szCs w:val="24"/>
          <w:lang w:val="en-US"/>
        </w:rPr>
        <w:t>deficiencies</w:t>
      </w:r>
      <w:r>
        <w:rPr>
          <w:rFonts w:cs="Arial"/>
          <w:color w:val="000000"/>
          <w:sz w:val="24"/>
          <w:szCs w:val="24"/>
          <w:lang w:val="en-US"/>
        </w:rPr>
        <w:t xml:space="preserve">, a tradition </w:t>
      </w:r>
      <w:r>
        <w:rPr>
          <w:rFonts w:eastAsia="Calibri" w:cs="Arial"/>
          <w:color w:val="000000"/>
          <w:sz w:val="24"/>
          <w:szCs w:val="24"/>
          <w:lang w:val="en-US"/>
        </w:rPr>
        <w:t>whose</w:t>
      </w:r>
      <w:r w:rsidRPr="00D419C1">
        <w:rPr>
          <w:rFonts w:cs="Arial"/>
          <w:color w:val="000000"/>
          <w:sz w:val="24"/>
          <w:szCs w:val="24"/>
          <w:lang w:val="en-US"/>
        </w:rPr>
        <w:t xml:space="preserve"> </w:t>
      </w:r>
      <w:r w:rsidRPr="00D419C1">
        <w:rPr>
          <w:rFonts w:eastAsia="Calibri" w:cs="Arial"/>
          <w:color w:val="000000"/>
          <w:sz w:val="24"/>
          <w:szCs w:val="24"/>
          <w:lang w:val="en-US"/>
        </w:rPr>
        <w:t>fullest</w:t>
      </w:r>
      <w:r w:rsidRPr="00D419C1">
        <w:rPr>
          <w:rFonts w:cs="Arial"/>
          <w:color w:val="000000"/>
          <w:sz w:val="24"/>
          <w:szCs w:val="24"/>
          <w:lang w:val="en-US"/>
        </w:rPr>
        <w:t xml:space="preserve"> </w:t>
      </w:r>
      <w:r w:rsidRPr="00D419C1">
        <w:rPr>
          <w:rFonts w:eastAsia="Calibri" w:cs="Arial"/>
          <w:color w:val="000000"/>
          <w:sz w:val="24"/>
          <w:szCs w:val="24"/>
          <w:lang w:val="en-US"/>
        </w:rPr>
        <w:t>expression</w:t>
      </w:r>
      <w:r w:rsidRPr="00D419C1">
        <w:rPr>
          <w:rFonts w:cs="Arial"/>
          <w:color w:val="000000"/>
          <w:sz w:val="24"/>
          <w:szCs w:val="24"/>
          <w:lang w:val="en-US"/>
        </w:rPr>
        <w:t xml:space="preserve"> </w:t>
      </w:r>
      <w:r>
        <w:rPr>
          <w:rFonts w:eastAsia="Calibri" w:cs="Arial"/>
          <w:color w:val="000000"/>
          <w:sz w:val="24"/>
          <w:szCs w:val="24"/>
          <w:lang w:val="en-US"/>
        </w:rPr>
        <w:t>is</w:t>
      </w:r>
      <w:r w:rsidRPr="00D419C1">
        <w:rPr>
          <w:rFonts w:cs="Arial"/>
          <w:color w:val="000000"/>
          <w:sz w:val="24"/>
          <w:szCs w:val="24"/>
          <w:lang w:val="en-US"/>
        </w:rPr>
        <w:t xml:space="preserve"> </w:t>
      </w:r>
      <w:r w:rsidRPr="00D419C1">
        <w:rPr>
          <w:rFonts w:eastAsia="Calibri" w:cs="Arial"/>
          <w:color w:val="000000"/>
          <w:sz w:val="24"/>
          <w:szCs w:val="24"/>
          <w:lang w:val="en-US"/>
        </w:rPr>
        <w:t>Locke</w:t>
      </w:r>
      <w:r>
        <w:rPr>
          <w:rFonts w:cs="Arial"/>
          <w:color w:val="000000"/>
          <w:sz w:val="24"/>
          <w:szCs w:val="24"/>
          <w:lang w:val="en-US"/>
        </w:rPr>
        <w:t>’s</w:t>
      </w:r>
      <w:r w:rsidRPr="00D419C1">
        <w:rPr>
          <w:rFonts w:cs="Arial"/>
          <w:color w:val="000000"/>
          <w:sz w:val="24"/>
          <w:szCs w:val="24"/>
          <w:lang w:val="en-US"/>
        </w:rPr>
        <w:t xml:space="preserve"> </w:t>
      </w:r>
      <w:r w:rsidRPr="00D419C1">
        <w:rPr>
          <w:rFonts w:eastAsia="Calibri" w:cs="Arial"/>
          <w:color w:val="000000"/>
          <w:sz w:val="24"/>
          <w:szCs w:val="24"/>
          <w:lang w:val="en-US"/>
        </w:rPr>
        <w:t>essay</w:t>
      </w:r>
      <w:r w:rsidRPr="00D419C1">
        <w:rPr>
          <w:rFonts w:cs="Arial"/>
          <w:color w:val="000000"/>
          <w:sz w:val="24"/>
          <w:szCs w:val="24"/>
          <w:lang w:val="en-US"/>
        </w:rPr>
        <w:t xml:space="preserve"> </w:t>
      </w:r>
      <w:r>
        <w:rPr>
          <w:rFonts w:cs="Arial"/>
          <w:color w:val="000000"/>
          <w:sz w:val="24"/>
          <w:szCs w:val="24"/>
          <w:lang w:val="en-US"/>
        </w:rPr>
        <w:t>“</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Conduct</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Understanding</w:t>
      </w:r>
      <w:r>
        <w:rPr>
          <w:rFonts w:cs="Arial"/>
          <w:color w:val="000000"/>
          <w:sz w:val="24"/>
          <w:szCs w:val="24"/>
          <w:lang w:val="en-US"/>
        </w:rPr>
        <w:t>.”</w:t>
      </w:r>
      <w:r w:rsidRPr="00D419C1">
        <w:rPr>
          <w:rFonts w:cs="Arial"/>
          <w:color w:val="000000"/>
          <w:sz w:val="24"/>
          <w:szCs w:val="24"/>
          <w:lang w:val="en-US"/>
        </w:rPr>
        <w:t xml:space="preserve"> </w:t>
      </w:r>
      <w:r>
        <w:rPr>
          <w:rFonts w:eastAsia="Calibri" w:cs="Arial"/>
          <w:color w:val="000000"/>
          <w:sz w:val="24"/>
          <w:szCs w:val="24"/>
          <w:lang w:val="en-US"/>
        </w:rPr>
        <w:t>Although s</w:t>
      </w:r>
      <w:r w:rsidRPr="00D419C1">
        <w:rPr>
          <w:rFonts w:eastAsia="Calibri" w:cs="Arial"/>
          <w:color w:val="000000"/>
          <w:sz w:val="24"/>
          <w:szCs w:val="24"/>
          <w:lang w:val="en-US"/>
        </w:rPr>
        <w:t>haped</w:t>
      </w:r>
      <w:r w:rsidRPr="00D419C1">
        <w:rPr>
          <w:rFonts w:cs="Arial"/>
          <w:color w:val="000000"/>
          <w:sz w:val="24"/>
          <w:szCs w:val="24"/>
          <w:lang w:val="en-US"/>
        </w:rPr>
        <w:t xml:space="preserve"> </w:t>
      </w:r>
      <w:r w:rsidRPr="00D419C1">
        <w:rPr>
          <w:rFonts w:eastAsia="Calibri" w:cs="Arial"/>
          <w:color w:val="000000"/>
          <w:sz w:val="24"/>
          <w:szCs w:val="24"/>
          <w:lang w:val="en-US"/>
        </w:rPr>
        <w:t>by</w:t>
      </w:r>
      <w:r w:rsidRPr="00D419C1">
        <w:rPr>
          <w:rFonts w:cs="Arial"/>
          <w:color w:val="000000"/>
          <w:sz w:val="24"/>
          <w:szCs w:val="24"/>
          <w:lang w:val="en-US"/>
        </w:rPr>
        <w:t xml:space="preserve"> </w:t>
      </w:r>
      <w:r w:rsidRPr="00D419C1">
        <w:rPr>
          <w:rFonts w:eastAsia="Calibri" w:cs="Arial"/>
          <w:color w:val="000000"/>
          <w:sz w:val="24"/>
          <w:szCs w:val="24"/>
          <w:lang w:val="en-US"/>
        </w:rPr>
        <w:t>a</w:t>
      </w:r>
      <w:r w:rsidRPr="00D419C1">
        <w:rPr>
          <w:rFonts w:cs="Arial"/>
          <w:color w:val="000000"/>
          <w:sz w:val="24"/>
          <w:szCs w:val="24"/>
          <w:lang w:val="en-US"/>
        </w:rPr>
        <w:t xml:space="preserve"> </w:t>
      </w:r>
      <w:r w:rsidRPr="00D419C1">
        <w:rPr>
          <w:rFonts w:eastAsia="Calibri" w:cs="Arial"/>
          <w:color w:val="000000"/>
          <w:sz w:val="24"/>
          <w:szCs w:val="24"/>
          <w:lang w:val="en-US"/>
        </w:rPr>
        <w:t>whole</w:t>
      </w:r>
      <w:r w:rsidRPr="00D419C1">
        <w:rPr>
          <w:rFonts w:cs="Arial"/>
          <w:color w:val="000000"/>
          <w:sz w:val="24"/>
          <w:szCs w:val="24"/>
          <w:lang w:val="en-US"/>
        </w:rPr>
        <w:t xml:space="preserve"> </w:t>
      </w:r>
      <w:r w:rsidRPr="00D419C1">
        <w:rPr>
          <w:rFonts w:eastAsia="Calibri" w:cs="Arial"/>
          <w:color w:val="000000"/>
          <w:sz w:val="24"/>
          <w:szCs w:val="24"/>
          <w:lang w:val="en-US"/>
        </w:rPr>
        <w:t>constellation</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cultural</w:t>
      </w:r>
      <w:r w:rsidRPr="00D419C1">
        <w:rPr>
          <w:rFonts w:cs="Arial"/>
          <w:color w:val="000000"/>
          <w:sz w:val="24"/>
          <w:szCs w:val="24"/>
          <w:lang w:val="en-US"/>
        </w:rPr>
        <w:t xml:space="preserve">, </w:t>
      </w:r>
      <w:r w:rsidRPr="00D419C1">
        <w:rPr>
          <w:rFonts w:eastAsia="Calibri" w:cs="Arial"/>
          <w:color w:val="000000"/>
          <w:sz w:val="24"/>
          <w:szCs w:val="24"/>
          <w:lang w:val="en-US"/>
        </w:rPr>
        <w:t>religious</w:t>
      </w:r>
      <w:r w:rsidRPr="00D419C1">
        <w:rPr>
          <w:rFonts w:cs="Arial"/>
          <w:color w:val="000000"/>
          <w:sz w:val="24"/>
          <w:szCs w:val="24"/>
          <w:lang w:val="en-US"/>
        </w:rPr>
        <w:t xml:space="preserve">, </w:t>
      </w:r>
      <w:r w:rsidRPr="00D419C1">
        <w:rPr>
          <w:rFonts w:eastAsia="Calibri" w:cs="Arial"/>
          <w:color w:val="000000"/>
          <w:sz w:val="24"/>
          <w:szCs w:val="24"/>
          <w:lang w:val="en-US"/>
        </w:rPr>
        <w:t>and</w:t>
      </w:r>
      <w:r w:rsidRPr="00D419C1">
        <w:rPr>
          <w:rFonts w:cs="Arial"/>
          <w:color w:val="000000"/>
          <w:sz w:val="24"/>
          <w:szCs w:val="24"/>
          <w:lang w:val="en-US"/>
        </w:rPr>
        <w:t xml:space="preserve"> </w:t>
      </w:r>
      <w:r w:rsidRPr="00D419C1">
        <w:rPr>
          <w:rFonts w:eastAsia="Calibri" w:cs="Arial"/>
          <w:color w:val="000000"/>
          <w:sz w:val="24"/>
          <w:szCs w:val="24"/>
          <w:lang w:val="en-US"/>
        </w:rPr>
        <w:t>intellectual</w:t>
      </w:r>
      <w:r w:rsidRPr="00D419C1">
        <w:rPr>
          <w:rFonts w:cs="Arial"/>
          <w:color w:val="000000"/>
          <w:sz w:val="24"/>
          <w:szCs w:val="24"/>
          <w:lang w:val="en-US"/>
        </w:rPr>
        <w:t xml:space="preserve"> </w:t>
      </w:r>
      <w:r w:rsidRPr="00D419C1">
        <w:rPr>
          <w:rFonts w:eastAsia="Calibri" w:cs="Arial"/>
          <w:color w:val="000000"/>
          <w:sz w:val="24"/>
          <w:szCs w:val="24"/>
          <w:lang w:val="en-US"/>
        </w:rPr>
        <w:t>developments</w:t>
      </w:r>
      <w:r w:rsidRPr="00D419C1">
        <w:rPr>
          <w:rFonts w:cs="Arial"/>
          <w:color w:val="000000"/>
          <w:sz w:val="24"/>
          <w:szCs w:val="24"/>
          <w:lang w:val="en-US"/>
        </w:rPr>
        <w:t xml:space="preserve">, </w:t>
      </w:r>
      <w:r>
        <w:rPr>
          <w:rFonts w:cs="Arial"/>
          <w:color w:val="000000"/>
          <w:sz w:val="24"/>
          <w:szCs w:val="24"/>
          <w:lang w:val="en-US"/>
        </w:rPr>
        <w:t>what seems central was</w:t>
      </w:r>
      <w:r w:rsidRPr="00D419C1">
        <w:rPr>
          <w:rFonts w:cs="Arial"/>
          <w:color w:val="000000"/>
          <w:sz w:val="24"/>
          <w:szCs w:val="24"/>
          <w:lang w:val="en-US"/>
        </w:rPr>
        <w:t xml:space="preserve"> </w:t>
      </w:r>
      <w:r w:rsidRPr="00D419C1">
        <w:rPr>
          <w:rFonts w:eastAsia="Calibri" w:cs="Arial"/>
          <w:color w:val="000000"/>
          <w:sz w:val="24"/>
          <w:szCs w:val="24"/>
          <w:lang w:val="en-US"/>
        </w:rPr>
        <w:t>a</w:t>
      </w:r>
      <w:r w:rsidRPr="00D419C1">
        <w:rPr>
          <w:rFonts w:cs="Arial"/>
          <w:color w:val="000000"/>
          <w:sz w:val="24"/>
          <w:szCs w:val="24"/>
          <w:lang w:val="en-US"/>
        </w:rPr>
        <w:t xml:space="preserve"> </w:t>
      </w:r>
      <w:r w:rsidRPr="00D419C1">
        <w:rPr>
          <w:rFonts w:eastAsia="Calibri" w:cs="Arial"/>
          <w:color w:val="000000"/>
          <w:sz w:val="24"/>
          <w:szCs w:val="24"/>
          <w:lang w:val="en-US"/>
        </w:rPr>
        <w:t>postlapsarian</w:t>
      </w:r>
      <w:r w:rsidRPr="00D419C1">
        <w:rPr>
          <w:rFonts w:cs="Arial"/>
          <w:color w:val="000000"/>
          <w:sz w:val="24"/>
          <w:szCs w:val="24"/>
          <w:lang w:val="en-US"/>
        </w:rPr>
        <w:t xml:space="preserve"> </w:t>
      </w:r>
      <w:r w:rsidRPr="00D419C1">
        <w:rPr>
          <w:rFonts w:eastAsia="Calibri" w:cs="Arial"/>
          <w:color w:val="000000"/>
          <w:sz w:val="24"/>
          <w:szCs w:val="24"/>
          <w:lang w:val="en-US"/>
        </w:rPr>
        <w:t>conception</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human</w:t>
      </w:r>
      <w:r w:rsidRPr="00D419C1">
        <w:rPr>
          <w:rFonts w:cs="Arial"/>
          <w:color w:val="000000"/>
          <w:sz w:val="24"/>
          <w:szCs w:val="24"/>
          <w:lang w:val="en-US"/>
        </w:rPr>
        <w:t xml:space="preserve"> </w:t>
      </w:r>
      <w:r w:rsidRPr="00D419C1">
        <w:rPr>
          <w:rFonts w:eastAsia="Calibri" w:cs="Arial"/>
          <w:color w:val="000000"/>
          <w:sz w:val="24"/>
          <w:szCs w:val="24"/>
          <w:lang w:val="en-US"/>
        </w:rPr>
        <w:t>beings</w:t>
      </w:r>
      <w:r w:rsidRPr="00D419C1">
        <w:rPr>
          <w:rFonts w:cs="Arial"/>
          <w:color w:val="000000"/>
          <w:sz w:val="24"/>
          <w:szCs w:val="24"/>
          <w:lang w:val="en-US"/>
        </w:rPr>
        <w:t xml:space="preserve"> </w:t>
      </w:r>
      <w:r w:rsidRPr="00D419C1">
        <w:rPr>
          <w:rFonts w:eastAsia="Calibri" w:cs="Arial"/>
          <w:color w:val="000000"/>
          <w:sz w:val="24"/>
          <w:szCs w:val="24"/>
          <w:lang w:val="en-US"/>
        </w:rPr>
        <w:t>as</w:t>
      </w:r>
      <w:r w:rsidRPr="00D419C1">
        <w:rPr>
          <w:rFonts w:cs="Arial"/>
          <w:color w:val="000000"/>
          <w:sz w:val="24"/>
          <w:szCs w:val="24"/>
          <w:lang w:val="en-US"/>
        </w:rPr>
        <w:t xml:space="preserve"> </w:t>
      </w:r>
      <w:r>
        <w:rPr>
          <w:rFonts w:cs="Arial"/>
          <w:color w:val="000000"/>
          <w:sz w:val="24"/>
          <w:szCs w:val="24"/>
          <w:lang w:val="en-US"/>
        </w:rPr>
        <w:t>“</w:t>
      </w:r>
      <w:r w:rsidRPr="00D419C1">
        <w:rPr>
          <w:rFonts w:eastAsia="Calibri" w:cs="Arial"/>
          <w:color w:val="000000"/>
          <w:sz w:val="24"/>
          <w:szCs w:val="24"/>
          <w:lang w:val="en-US"/>
        </w:rPr>
        <w:t>fallen</w:t>
      </w:r>
      <w:r>
        <w:rPr>
          <w:rFonts w:cs="Arial"/>
          <w:color w:val="000000"/>
          <w:sz w:val="24"/>
          <w:szCs w:val="24"/>
          <w:lang w:val="en-US"/>
        </w:rPr>
        <w:t>”</w:t>
      </w:r>
      <w:r w:rsidRPr="00D419C1">
        <w:rPr>
          <w:rFonts w:cs="Arial"/>
          <w:color w:val="000000"/>
          <w:sz w:val="24"/>
          <w:szCs w:val="24"/>
          <w:lang w:val="en-US"/>
        </w:rPr>
        <w:t xml:space="preserve"> </w:t>
      </w:r>
      <w:r w:rsidRPr="00D419C1">
        <w:rPr>
          <w:rFonts w:eastAsia="Calibri" w:cs="Arial"/>
          <w:color w:val="000000"/>
          <w:sz w:val="24"/>
          <w:szCs w:val="24"/>
          <w:lang w:val="en-US"/>
        </w:rPr>
        <w:t>creatures</w:t>
      </w:r>
      <w:r>
        <w:rPr>
          <w:rFonts w:cs="Arial"/>
          <w:color w:val="000000"/>
          <w:sz w:val="24"/>
          <w:szCs w:val="24"/>
          <w:lang w:val="en-US"/>
        </w:rPr>
        <w:t xml:space="preserve">, </w:t>
      </w:r>
      <w:r w:rsidRPr="00D419C1">
        <w:rPr>
          <w:rFonts w:eastAsia="Calibri" w:cs="Arial"/>
          <w:color w:val="000000"/>
          <w:sz w:val="24"/>
          <w:szCs w:val="24"/>
          <w:lang w:val="en-US"/>
        </w:rPr>
        <w:t>whose</w:t>
      </w:r>
      <w:r w:rsidRPr="00D419C1">
        <w:rPr>
          <w:rFonts w:cs="Arial"/>
          <w:color w:val="000000"/>
          <w:sz w:val="24"/>
          <w:szCs w:val="24"/>
          <w:lang w:val="en-US"/>
        </w:rPr>
        <w:t xml:space="preserve"> </w:t>
      </w:r>
      <w:r w:rsidRPr="00D419C1">
        <w:rPr>
          <w:rFonts w:eastAsia="Calibri" w:cs="Arial"/>
          <w:color w:val="000000"/>
          <w:sz w:val="24"/>
          <w:szCs w:val="24"/>
          <w:lang w:val="en-US"/>
        </w:rPr>
        <w:t>epistemic</w:t>
      </w:r>
      <w:r w:rsidRPr="00D419C1">
        <w:rPr>
          <w:rFonts w:cs="Arial"/>
          <w:color w:val="000000"/>
          <w:sz w:val="24"/>
          <w:szCs w:val="24"/>
          <w:lang w:val="en-US"/>
        </w:rPr>
        <w:t xml:space="preserve"> </w:t>
      </w:r>
      <w:r w:rsidRPr="00D419C1">
        <w:rPr>
          <w:rFonts w:eastAsia="Calibri" w:cs="Arial"/>
          <w:color w:val="000000"/>
          <w:sz w:val="24"/>
          <w:szCs w:val="24"/>
          <w:lang w:val="en-US"/>
        </w:rPr>
        <w:t>capacities</w:t>
      </w:r>
      <w:r w:rsidRPr="00D419C1">
        <w:rPr>
          <w:rFonts w:cs="Arial"/>
          <w:color w:val="000000"/>
          <w:sz w:val="24"/>
          <w:szCs w:val="24"/>
          <w:lang w:val="en-US"/>
        </w:rPr>
        <w:t xml:space="preserve"> </w:t>
      </w:r>
      <w:r w:rsidRPr="00D419C1">
        <w:rPr>
          <w:rFonts w:eastAsia="Calibri" w:cs="Arial"/>
          <w:color w:val="000000"/>
          <w:sz w:val="24"/>
          <w:szCs w:val="24"/>
          <w:lang w:val="en-US"/>
        </w:rPr>
        <w:t>were</w:t>
      </w:r>
      <w:r w:rsidRPr="00D419C1">
        <w:rPr>
          <w:rFonts w:cs="Arial"/>
          <w:color w:val="000000"/>
          <w:sz w:val="24"/>
          <w:szCs w:val="24"/>
          <w:lang w:val="en-US"/>
        </w:rPr>
        <w:t xml:space="preserve"> </w:t>
      </w:r>
      <w:r w:rsidRPr="00D419C1">
        <w:rPr>
          <w:rFonts w:eastAsia="Calibri" w:cs="Arial"/>
          <w:color w:val="000000"/>
          <w:sz w:val="24"/>
          <w:szCs w:val="24"/>
          <w:lang w:val="en-US"/>
        </w:rPr>
        <w:t>damaged</w:t>
      </w:r>
      <w:r w:rsidRPr="00D419C1">
        <w:rPr>
          <w:rFonts w:cs="Arial"/>
          <w:color w:val="000000"/>
          <w:sz w:val="24"/>
          <w:szCs w:val="24"/>
          <w:lang w:val="en-US"/>
        </w:rPr>
        <w:t xml:space="preserve">, </w:t>
      </w:r>
      <w:r w:rsidRPr="00D419C1">
        <w:rPr>
          <w:rFonts w:eastAsia="Calibri" w:cs="Arial"/>
          <w:color w:val="000000"/>
          <w:sz w:val="24"/>
          <w:szCs w:val="24"/>
          <w:lang w:val="en-US"/>
        </w:rPr>
        <w:t>severely</w:t>
      </w:r>
      <w:r w:rsidRPr="00D419C1">
        <w:rPr>
          <w:rFonts w:cs="Arial"/>
          <w:color w:val="000000"/>
          <w:sz w:val="24"/>
          <w:szCs w:val="24"/>
          <w:lang w:val="en-US"/>
        </w:rPr>
        <w:t xml:space="preserve"> </w:t>
      </w:r>
      <w:r>
        <w:rPr>
          <w:rFonts w:eastAsia="Calibri" w:cs="Arial"/>
          <w:color w:val="000000"/>
          <w:sz w:val="24"/>
          <w:szCs w:val="24"/>
          <w:lang w:val="en-US"/>
        </w:rPr>
        <w:t>if not</w:t>
      </w:r>
      <w:r w:rsidRPr="00D419C1">
        <w:rPr>
          <w:rFonts w:cs="Arial"/>
          <w:color w:val="000000"/>
          <w:sz w:val="24"/>
          <w:szCs w:val="24"/>
          <w:lang w:val="en-US"/>
        </w:rPr>
        <w:t xml:space="preserve"> </w:t>
      </w:r>
      <w:r w:rsidRPr="00D419C1">
        <w:rPr>
          <w:rFonts w:eastAsia="Calibri" w:cs="Arial"/>
          <w:color w:val="000000"/>
          <w:sz w:val="24"/>
          <w:szCs w:val="24"/>
          <w:lang w:val="en-US"/>
        </w:rPr>
        <w:t>irreparably</w:t>
      </w:r>
      <w:r w:rsidRPr="00D419C1">
        <w:rPr>
          <w:rFonts w:cs="Arial"/>
          <w:color w:val="000000"/>
          <w:sz w:val="24"/>
          <w:szCs w:val="24"/>
          <w:lang w:val="en-US"/>
        </w:rPr>
        <w:t xml:space="preserve">, </w:t>
      </w:r>
      <w:r w:rsidRPr="00D419C1">
        <w:rPr>
          <w:rFonts w:eastAsia="Calibri" w:cs="Arial"/>
          <w:color w:val="000000"/>
          <w:sz w:val="24"/>
          <w:szCs w:val="24"/>
          <w:lang w:val="en-US"/>
        </w:rPr>
        <w:t>by</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Fall</w:t>
      </w:r>
      <w:r w:rsidRPr="00D419C1">
        <w:rPr>
          <w:rFonts w:cs="Arial"/>
          <w:color w:val="000000"/>
          <w:sz w:val="24"/>
          <w:szCs w:val="24"/>
          <w:lang w:val="en-US"/>
        </w:rPr>
        <w:t xml:space="preserve">. </w:t>
      </w:r>
      <w:r w:rsidRPr="00D419C1">
        <w:rPr>
          <w:rFonts w:eastAsia="Calibri" w:cs="Arial"/>
          <w:color w:val="000000"/>
          <w:sz w:val="24"/>
          <w:szCs w:val="24"/>
          <w:lang w:val="en-US"/>
        </w:rPr>
        <w:t>But</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underlying</w:t>
      </w:r>
      <w:r w:rsidRPr="00D419C1">
        <w:rPr>
          <w:rFonts w:cs="Arial"/>
          <w:color w:val="000000"/>
          <w:sz w:val="24"/>
          <w:szCs w:val="24"/>
          <w:lang w:val="en-US"/>
        </w:rPr>
        <w:t xml:space="preserve"> </w:t>
      </w:r>
      <w:r w:rsidRPr="00D419C1">
        <w:rPr>
          <w:rFonts w:eastAsia="Calibri" w:cs="Arial"/>
          <w:color w:val="000000"/>
          <w:sz w:val="24"/>
          <w:szCs w:val="24"/>
          <w:lang w:val="en-US"/>
        </w:rPr>
        <w:t>anthropological</w:t>
      </w:r>
      <w:r w:rsidRPr="00D419C1">
        <w:rPr>
          <w:rFonts w:cs="Arial"/>
          <w:color w:val="000000"/>
          <w:sz w:val="24"/>
          <w:szCs w:val="24"/>
          <w:lang w:val="en-US"/>
        </w:rPr>
        <w:t xml:space="preserve"> </w:t>
      </w:r>
      <w:r w:rsidRPr="00D419C1">
        <w:rPr>
          <w:rFonts w:eastAsia="Calibri" w:cs="Arial"/>
          <w:color w:val="000000"/>
          <w:sz w:val="24"/>
          <w:szCs w:val="24"/>
          <w:lang w:val="en-US"/>
        </w:rPr>
        <w:t>conception</w:t>
      </w:r>
      <w:r w:rsidRPr="00D419C1">
        <w:rPr>
          <w:rFonts w:cs="Arial"/>
          <w:color w:val="000000"/>
          <w:sz w:val="24"/>
          <w:szCs w:val="24"/>
          <w:lang w:val="en-US"/>
        </w:rPr>
        <w:t xml:space="preserve"> </w:t>
      </w:r>
      <w:r w:rsidRPr="00D419C1">
        <w:rPr>
          <w:rFonts w:eastAsia="Calibri" w:cs="Arial"/>
          <w:color w:val="000000"/>
          <w:sz w:val="24"/>
          <w:szCs w:val="24"/>
          <w:lang w:val="en-US"/>
        </w:rPr>
        <w:t>was</w:t>
      </w:r>
      <w:r w:rsidRPr="00D419C1">
        <w:rPr>
          <w:rFonts w:cs="Arial"/>
          <w:color w:val="000000"/>
          <w:sz w:val="24"/>
          <w:szCs w:val="24"/>
          <w:lang w:val="en-US"/>
        </w:rPr>
        <w:t xml:space="preserve"> </w:t>
      </w:r>
      <w:r w:rsidRPr="00D419C1">
        <w:rPr>
          <w:rFonts w:eastAsia="Calibri" w:cs="Arial"/>
          <w:color w:val="000000"/>
          <w:sz w:val="24"/>
          <w:szCs w:val="24"/>
          <w:lang w:val="en-US"/>
        </w:rPr>
        <w:t>incomplete</w:t>
      </w:r>
      <w:r w:rsidRPr="00D419C1">
        <w:rPr>
          <w:rFonts w:cs="Arial"/>
          <w:color w:val="000000"/>
          <w:sz w:val="24"/>
          <w:szCs w:val="24"/>
          <w:lang w:val="en-US"/>
        </w:rPr>
        <w:t xml:space="preserve">, </w:t>
      </w:r>
      <w:r w:rsidRPr="00D419C1">
        <w:rPr>
          <w:rFonts w:eastAsia="Calibri" w:cs="Arial"/>
          <w:color w:val="000000"/>
          <w:sz w:val="24"/>
          <w:szCs w:val="24"/>
          <w:lang w:val="en-US"/>
        </w:rPr>
        <w:t>since</w:t>
      </w:r>
      <w:r w:rsidRPr="00D419C1">
        <w:rPr>
          <w:rFonts w:cs="Arial"/>
          <w:color w:val="000000"/>
          <w:sz w:val="24"/>
          <w:szCs w:val="24"/>
          <w:lang w:val="en-US"/>
        </w:rPr>
        <w:t xml:space="preserve"> </w:t>
      </w:r>
      <w:r w:rsidRPr="00D419C1">
        <w:rPr>
          <w:rFonts w:eastAsia="Calibri" w:cs="Arial"/>
          <w:color w:val="000000"/>
          <w:sz w:val="24"/>
          <w:szCs w:val="24"/>
          <w:lang w:val="en-US"/>
        </w:rPr>
        <w:t>it</w:t>
      </w:r>
      <w:r w:rsidRPr="00D419C1">
        <w:rPr>
          <w:rFonts w:cs="Arial"/>
          <w:color w:val="000000"/>
          <w:sz w:val="24"/>
          <w:szCs w:val="24"/>
          <w:lang w:val="en-US"/>
        </w:rPr>
        <w:t xml:space="preserve"> </w:t>
      </w:r>
      <w:r w:rsidRPr="00D419C1">
        <w:rPr>
          <w:rFonts w:eastAsia="Calibri" w:cs="Arial"/>
          <w:color w:val="000000"/>
          <w:sz w:val="24"/>
          <w:szCs w:val="24"/>
          <w:lang w:val="en-US"/>
        </w:rPr>
        <w:t>emphasi</w:t>
      </w:r>
      <w:r>
        <w:rPr>
          <w:rFonts w:eastAsia="Calibri" w:cs="Arial"/>
          <w:color w:val="000000"/>
          <w:sz w:val="24"/>
          <w:szCs w:val="24"/>
          <w:lang w:val="en-US"/>
        </w:rPr>
        <w:t>z</w:t>
      </w:r>
      <w:r w:rsidRPr="00D419C1">
        <w:rPr>
          <w:rFonts w:eastAsia="Calibri" w:cs="Arial"/>
          <w:color w:val="000000"/>
          <w:sz w:val="24"/>
          <w:szCs w:val="24"/>
          <w:lang w:val="en-US"/>
        </w:rPr>
        <w:t>ed</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currently</w:t>
      </w:r>
      <w:r w:rsidRPr="00D419C1">
        <w:rPr>
          <w:rFonts w:cs="Arial"/>
          <w:color w:val="000000"/>
          <w:sz w:val="24"/>
          <w:szCs w:val="24"/>
          <w:lang w:val="en-US"/>
        </w:rPr>
        <w:t xml:space="preserve"> </w:t>
      </w:r>
      <w:r w:rsidRPr="00D419C1">
        <w:rPr>
          <w:rFonts w:eastAsia="Calibri" w:cs="Arial"/>
          <w:color w:val="000000"/>
          <w:sz w:val="24"/>
          <w:szCs w:val="24"/>
          <w:lang w:val="en-US"/>
        </w:rPr>
        <w:t>imperfect</w:t>
      </w:r>
      <w:r w:rsidRPr="00D419C1">
        <w:rPr>
          <w:rFonts w:cs="Arial"/>
          <w:color w:val="000000"/>
          <w:sz w:val="24"/>
          <w:szCs w:val="24"/>
          <w:lang w:val="en-US"/>
        </w:rPr>
        <w:t xml:space="preserve"> </w:t>
      </w:r>
      <w:r w:rsidRPr="00D419C1">
        <w:rPr>
          <w:rFonts w:eastAsia="Calibri" w:cs="Arial"/>
          <w:color w:val="000000"/>
          <w:sz w:val="24"/>
          <w:szCs w:val="24"/>
          <w:lang w:val="en-US"/>
        </w:rPr>
        <w:t>scope</w:t>
      </w:r>
      <w:r w:rsidRPr="00D419C1">
        <w:rPr>
          <w:rFonts w:cs="Arial"/>
          <w:color w:val="000000"/>
          <w:sz w:val="24"/>
          <w:szCs w:val="24"/>
          <w:lang w:val="en-US"/>
        </w:rPr>
        <w:t xml:space="preserve"> </w:t>
      </w:r>
      <w:r w:rsidRPr="00D419C1">
        <w:rPr>
          <w:rFonts w:eastAsia="Calibri" w:cs="Arial"/>
          <w:color w:val="000000"/>
          <w:sz w:val="24"/>
          <w:szCs w:val="24"/>
          <w:lang w:val="en-US"/>
        </w:rPr>
        <w:t>and</w:t>
      </w:r>
      <w:r w:rsidRPr="00D419C1">
        <w:rPr>
          <w:rFonts w:cs="Arial"/>
          <w:color w:val="000000"/>
          <w:sz w:val="24"/>
          <w:szCs w:val="24"/>
          <w:lang w:val="en-US"/>
        </w:rPr>
        <w:t xml:space="preserve"> </w:t>
      </w:r>
      <w:r w:rsidRPr="00D419C1">
        <w:rPr>
          <w:rFonts w:eastAsia="Calibri" w:cs="Arial"/>
          <w:color w:val="000000"/>
          <w:sz w:val="24"/>
          <w:szCs w:val="24"/>
          <w:lang w:val="en-US"/>
        </w:rPr>
        <w:t>strength</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our</w:t>
      </w:r>
      <w:r w:rsidRPr="00D419C1">
        <w:rPr>
          <w:rFonts w:cs="Arial"/>
          <w:color w:val="000000"/>
          <w:sz w:val="24"/>
          <w:szCs w:val="24"/>
          <w:lang w:val="en-US"/>
        </w:rPr>
        <w:t xml:space="preserve"> </w:t>
      </w:r>
      <w:r w:rsidRPr="00D419C1">
        <w:rPr>
          <w:rFonts w:eastAsia="Calibri" w:cs="Arial"/>
          <w:color w:val="000000"/>
          <w:sz w:val="24"/>
          <w:szCs w:val="24"/>
          <w:lang w:val="en-US"/>
        </w:rPr>
        <w:t>capacities</w:t>
      </w:r>
      <w:r w:rsidRPr="00D419C1">
        <w:rPr>
          <w:rFonts w:cs="Arial"/>
          <w:color w:val="000000"/>
          <w:sz w:val="24"/>
          <w:szCs w:val="24"/>
          <w:lang w:val="en-US"/>
        </w:rPr>
        <w:t xml:space="preserve"> </w:t>
      </w:r>
      <w:r w:rsidRPr="00D419C1">
        <w:rPr>
          <w:rFonts w:eastAsia="Calibri" w:cs="Arial"/>
          <w:color w:val="000000"/>
          <w:sz w:val="24"/>
          <w:szCs w:val="24"/>
          <w:lang w:val="en-US"/>
        </w:rPr>
        <w:t>in</w:t>
      </w:r>
      <w:r w:rsidRPr="00D419C1">
        <w:rPr>
          <w:rFonts w:cs="Arial"/>
          <w:color w:val="000000"/>
          <w:sz w:val="24"/>
          <w:szCs w:val="24"/>
          <w:lang w:val="en-US"/>
        </w:rPr>
        <w:t xml:space="preserve"> </w:t>
      </w:r>
      <w:r w:rsidRPr="00D419C1">
        <w:rPr>
          <w:rFonts w:eastAsia="Calibri" w:cs="Arial"/>
          <w:color w:val="000000"/>
          <w:sz w:val="24"/>
          <w:szCs w:val="24"/>
          <w:lang w:val="en-US"/>
        </w:rPr>
        <w:t>their</w:t>
      </w:r>
      <w:r w:rsidRPr="00D419C1">
        <w:rPr>
          <w:rFonts w:cs="Arial"/>
          <w:color w:val="000000"/>
          <w:sz w:val="24"/>
          <w:szCs w:val="24"/>
          <w:lang w:val="en-US"/>
        </w:rPr>
        <w:t xml:space="preserve"> </w:t>
      </w:r>
      <w:r w:rsidRPr="00D419C1">
        <w:rPr>
          <w:rFonts w:eastAsia="Calibri" w:cs="Arial"/>
          <w:color w:val="000000"/>
          <w:sz w:val="24"/>
          <w:szCs w:val="24"/>
          <w:lang w:val="en-US"/>
        </w:rPr>
        <w:t>current</w:t>
      </w:r>
      <w:r w:rsidRPr="00D419C1">
        <w:rPr>
          <w:rFonts w:cs="Arial"/>
          <w:color w:val="000000"/>
          <w:sz w:val="24"/>
          <w:szCs w:val="24"/>
          <w:lang w:val="en-US"/>
        </w:rPr>
        <w:t xml:space="preserve"> </w:t>
      </w:r>
      <w:r w:rsidRPr="00D419C1">
        <w:rPr>
          <w:rFonts w:eastAsia="Calibri" w:cs="Arial"/>
          <w:color w:val="000000"/>
          <w:sz w:val="24"/>
          <w:szCs w:val="24"/>
          <w:lang w:val="en-US"/>
        </w:rPr>
        <w:t>uncultivated</w:t>
      </w:r>
      <w:r w:rsidRPr="00D419C1">
        <w:rPr>
          <w:rFonts w:cs="Arial"/>
          <w:color w:val="000000"/>
          <w:sz w:val="24"/>
          <w:szCs w:val="24"/>
          <w:lang w:val="en-US"/>
        </w:rPr>
        <w:t xml:space="preserve"> </w:t>
      </w:r>
      <w:r w:rsidRPr="00D419C1">
        <w:rPr>
          <w:rFonts w:eastAsia="Calibri" w:cs="Arial"/>
          <w:color w:val="000000"/>
          <w:sz w:val="24"/>
          <w:szCs w:val="24"/>
          <w:lang w:val="en-US"/>
        </w:rPr>
        <w:t>form</w:t>
      </w:r>
      <w:r w:rsidRPr="00D419C1">
        <w:rPr>
          <w:rFonts w:cs="Arial"/>
          <w:color w:val="000000"/>
          <w:sz w:val="24"/>
          <w:szCs w:val="24"/>
          <w:lang w:val="en-US"/>
        </w:rPr>
        <w:t xml:space="preserve"> – </w:t>
      </w:r>
      <w:r w:rsidRPr="00D419C1">
        <w:rPr>
          <w:rFonts w:eastAsia="Calibri" w:cs="Arial"/>
          <w:color w:val="000000"/>
          <w:sz w:val="24"/>
          <w:szCs w:val="24"/>
          <w:lang w:val="en-US"/>
        </w:rPr>
        <w:t>but</w:t>
      </w:r>
      <w:r w:rsidRPr="00D419C1">
        <w:rPr>
          <w:rFonts w:cs="Arial"/>
          <w:color w:val="000000"/>
          <w:sz w:val="24"/>
          <w:szCs w:val="24"/>
          <w:lang w:val="en-US"/>
        </w:rPr>
        <w:t xml:space="preserve"> </w:t>
      </w:r>
      <w:r w:rsidRPr="00D419C1">
        <w:rPr>
          <w:rFonts w:eastAsia="Calibri" w:cs="Arial"/>
          <w:color w:val="000000"/>
          <w:sz w:val="24"/>
          <w:szCs w:val="24"/>
          <w:lang w:val="en-US"/>
        </w:rPr>
        <w:t>not</w:t>
      </w:r>
      <w:r w:rsidRPr="00D419C1">
        <w:rPr>
          <w:rFonts w:cs="Arial"/>
          <w:color w:val="000000"/>
          <w:sz w:val="24"/>
          <w:szCs w:val="24"/>
          <w:lang w:val="en-US"/>
        </w:rPr>
        <w:t xml:space="preserve"> </w:t>
      </w:r>
      <w:r w:rsidRPr="00D419C1">
        <w:rPr>
          <w:rFonts w:eastAsia="Calibri" w:cs="Arial"/>
          <w:color w:val="000000"/>
          <w:sz w:val="24"/>
          <w:szCs w:val="24"/>
          <w:lang w:val="en-US"/>
        </w:rPr>
        <w:t>their</w:t>
      </w:r>
      <w:r w:rsidRPr="00D419C1">
        <w:rPr>
          <w:rFonts w:cs="Arial"/>
          <w:color w:val="000000"/>
          <w:sz w:val="24"/>
          <w:szCs w:val="24"/>
          <w:lang w:val="en-US"/>
        </w:rPr>
        <w:t xml:space="preserve"> </w:t>
      </w:r>
      <w:r w:rsidRPr="00D419C1">
        <w:rPr>
          <w:rFonts w:eastAsia="Calibri" w:cs="Arial"/>
          <w:color w:val="000000"/>
          <w:sz w:val="24"/>
          <w:szCs w:val="24"/>
          <w:lang w:val="en-US"/>
        </w:rPr>
        <w:t>potential</w:t>
      </w:r>
      <w:r w:rsidRPr="00D419C1">
        <w:rPr>
          <w:rFonts w:cs="Arial"/>
          <w:color w:val="000000"/>
          <w:sz w:val="24"/>
          <w:szCs w:val="24"/>
          <w:lang w:val="en-US"/>
        </w:rPr>
        <w:t xml:space="preserve"> </w:t>
      </w:r>
      <w:r w:rsidRPr="00D419C1">
        <w:rPr>
          <w:rFonts w:eastAsia="Calibri" w:cs="Arial"/>
          <w:color w:val="000000"/>
          <w:sz w:val="24"/>
          <w:szCs w:val="24"/>
          <w:lang w:val="en-US"/>
        </w:rPr>
        <w:t>future</w:t>
      </w:r>
      <w:r w:rsidRPr="00D419C1">
        <w:rPr>
          <w:rFonts w:cs="Arial"/>
          <w:color w:val="000000"/>
          <w:sz w:val="24"/>
          <w:szCs w:val="24"/>
          <w:lang w:val="en-US"/>
        </w:rPr>
        <w:t xml:space="preserve"> status, once properly </w:t>
      </w:r>
      <w:r w:rsidRPr="00D419C1">
        <w:rPr>
          <w:rFonts w:eastAsia="Calibri" w:cs="Arial"/>
          <w:color w:val="000000"/>
          <w:sz w:val="24"/>
          <w:szCs w:val="24"/>
          <w:lang w:val="en-US"/>
        </w:rPr>
        <w:t>cultivated</w:t>
      </w:r>
      <w:r w:rsidRPr="00D419C1">
        <w:rPr>
          <w:rFonts w:cs="Arial"/>
          <w:color w:val="000000"/>
          <w:sz w:val="24"/>
          <w:szCs w:val="24"/>
          <w:lang w:val="en-US"/>
        </w:rPr>
        <w:t xml:space="preserve"> </w:t>
      </w:r>
      <w:r w:rsidRPr="00D419C1">
        <w:rPr>
          <w:rFonts w:eastAsia="Calibri" w:cs="Arial"/>
          <w:color w:val="000000"/>
          <w:sz w:val="24"/>
          <w:szCs w:val="24"/>
          <w:lang w:val="en-US"/>
        </w:rPr>
        <w:t>and</w:t>
      </w:r>
      <w:r w:rsidRPr="00D419C1">
        <w:rPr>
          <w:rFonts w:cs="Arial"/>
          <w:color w:val="000000"/>
          <w:sz w:val="24"/>
          <w:szCs w:val="24"/>
          <w:lang w:val="en-US"/>
        </w:rPr>
        <w:t xml:space="preserve"> </w:t>
      </w:r>
      <w:r w:rsidRPr="00D419C1">
        <w:rPr>
          <w:rFonts w:eastAsia="Calibri" w:cs="Arial"/>
          <w:color w:val="000000"/>
          <w:sz w:val="24"/>
          <w:szCs w:val="24"/>
          <w:lang w:val="en-US"/>
        </w:rPr>
        <w:t>restored</w:t>
      </w:r>
      <w:r w:rsidRPr="00D419C1">
        <w:rPr>
          <w:rFonts w:cs="Arial"/>
          <w:color w:val="000000"/>
          <w:sz w:val="24"/>
          <w:szCs w:val="24"/>
          <w:lang w:val="en-US"/>
        </w:rPr>
        <w:t xml:space="preserve">. </w:t>
      </w:r>
      <w:r w:rsidRPr="00D419C1">
        <w:rPr>
          <w:rFonts w:eastAsia="Calibri" w:cs="Arial"/>
          <w:color w:val="000000"/>
          <w:sz w:val="24"/>
          <w:szCs w:val="24"/>
          <w:lang w:val="en-US"/>
        </w:rPr>
        <w:t>Since</w:t>
      </w:r>
      <w:r w:rsidRPr="00D419C1">
        <w:rPr>
          <w:rFonts w:cs="Arial"/>
          <w:color w:val="000000"/>
          <w:sz w:val="24"/>
          <w:szCs w:val="24"/>
          <w:lang w:val="en-US"/>
        </w:rPr>
        <w:t xml:space="preserve"> </w:t>
      </w:r>
      <w:r w:rsidRPr="00D419C1">
        <w:rPr>
          <w:rFonts w:eastAsia="Calibri" w:cs="Arial"/>
          <w:color w:val="000000"/>
          <w:sz w:val="24"/>
          <w:szCs w:val="24"/>
          <w:lang w:val="en-US"/>
        </w:rPr>
        <w:t>that</w:t>
      </w:r>
      <w:r w:rsidRPr="00D419C1">
        <w:rPr>
          <w:rFonts w:cs="Arial"/>
          <w:color w:val="000000"/>
          <w:sz w:val="24"/>
          <w:szCs w:val="24"/>
          <w:lang w:val="en-US"/>
        </w:rPr>
        <w:t xml:space="preserve"> </w:t>
      </w:r>
      <w:r w:rsidRPr="00D419C1">
        <w:rPr>
          <w:rFonts w:eastAsia="Calibri" w:cs="Arial"/>
          <w:color w:val="000000"/>
          <w:sz w:val="24"/>
          <w:szCs w:val="24"/>
          <w:lang w:val="en-US"/>
        </w:rPr>
        <w:t>conception</w:t>
      </w:r>
      <w:r w:rsidRPr="00D419C1">
        <w:rPr>
          <w:rFonts w:cs="Arial"/>
          <w:color w:val="000000"/>
          <w:sz w:val="24"/>
          <w:szCs w:val="24"/>
          <w:lang w:val="en-US"/>
        </w:rPr>
        <w:t xml:space="preserve"> </w:t>
      </w:r>
      <w:r w:rsidRPr="00D419C1">
        <w:rPr>
          <w:rFonts w:eastAsia="Calibri" w:cs="Arial"/>
          <w:color w:val="000000"/>
          <w:sz w:val="24"/>
          <w:szCs w:val="24"/>
          <w:lang w:val="en-US"/>
        </w:rPr>
        <w:t>was</w:t>
      </w:r>
      <w:r w:rsidRPr="00D419C1">
        <w:rPr>
          <w:rFonts w:cs="Arial"/>
          <w:color w:val="000000"/>
          <w:sz w:val="24"/>
          <w:szCs w:val="24"/>
          <w:lang w:val="en-US"/>
        </w:rPr>
        <w:t xml:space="preserve"> </w:t>
      </w:r>
      <w:r w:rsidRPr="00D419C1">
        <w:rPr>
          <w:rFonts w:eastAsia="Calibri" w:cs="Arial"/>
          <w:color w:val="000000"/>
          <w:sz w:val="24"/>
          <w:szCs w:val="24"/>
          <w:lang w:val="en-US"/>
        </w:rPr>
        <w:t>incomplete,</w:t>
      </w:r>
      <w:r w:rsidRPr="00D419C1">
        <w:rPr>
          <w:rFonts w:cs="Arial"/>
          <w:color w:val="000000"/>
          <w:sz w:val="24"/>
          <w:szCs w:val="24"/>
          <w:lang w:val="en-US"/>
        </w:rPr>
        <w:t xml:space="preserve"> </w:t>
      </w:r>
      <w:r w:rsidRPr="00D419C1">
        <w:rPr>
          <w:rFonts w:eastAsia="Calibri" w:cs="Arial"/>
          <w:color w:val="000000"/>
          <w:sz w:val="24"/>
          <w:szCs w:val="24"/>
          <w:lang w:val="en-US"/>
        </w:rPr>
        <w:t>it</w:t>
      </w:r>
      <w:r w:rsidRPr="00D419C1">
        <w:rPr>
          <w:rFonts w:cs="Arial"/>
          <w:color w:val="000000"/>
          <w:sz w:val="24"/>
          <w:szCs w:val="24"/>
          <w:lang w:val="en-US"/>
        </w:rPr>
        <w:t xml:space="preserve"> </w:t>
      </w:r>
      <w:r w:rsidRPr="00D419C1">
        <w:rPr>
          <w:rFonts w:eastAsia="Calibri" w:cs="Arial"/>
          <w:color w:val="000000"/>
          <w:sz w:val="24"/>
          <w:szCs w:val="24"/>
          <w:lang w:val="en-US"/>
        </w:rPr>
        <w:t>could</w:t>
      </w:r>
      <w:r w:rsidRPr="00D419C1">
        <w:rPr>
          <w:rFonts w:cs="Arial"/>
          <w:color w:val="000000"/>
          <w:sz w:val="24"/>
          <w:szCs w:val="24"/>
          <w:lang w:val="en-US"/>
        </w:rPr>
        <w:t xml:space="preserve"> </w:t>
      </w:r>
      <w:r w:rsidRPr="00D419C1">
        <w:rPr>
          <w:rFonts w:eastAsia="Calibri" w:cs="Arial"/>
          <w:color w:val="000000"/>
          <w:sz w:val="24"/>
          <w:szCs w:val="24"/>
          <w:lang w:val="en-US"/>
        </w:rPr>
        <w:t>not</w:t>
      </w:r>
      <w:r w:rsidRPr="00D419C1">
        <w:rPr>
          <w:rFonts w:cs="Arial"/>
          <w:color w:val="000000"/>
          <w:sz w:val="24"/>
          <w:szCs w:val="24"/>
          <w:lang w:val="en-US"/>
        </w:rPr>
        <w:t xml:space="preserve"> </w:t>
      </w:r>
      <w:r w:rsidRPr="00D419C1">
        <w:rPr>
          <w:rFonts w:eastAsia="Calibri" w:cs="Arial"/>
          <w:color w:val="000000"/>
          <w:sz w:val="24"/>
          <w:szCs w:val="24"/>
          <w:lang w:val="en-US"/>
        </w:rPr>
        <w:t>provide</w:t>
      </w:r>
      <w:r w:rsidRPr="00D419C1">
        <w:rPr>
          <w:rFonts w:cs="Arial"/>
          <w:color w:val="000000"/>
          <w:sz w:val="24"/>
          <w:szCs w:val="24"/>
          <w:lang w:val="en-US"/>
        </w:rPr>
        <w:t xml:space="preserve"> </w:t>
      </w:r>
      <w:r w:rsidRPr="00D419C1">
        <w:rPr>
          <w:rFonts w:eastAsia="Calibri" w:cs="Arial"/>
          <w:color w:val="000000"/>
          <w:sz w:val="24"/>
          <w:szCs w:val="24"/>
          <w:lang w:val="en-US"/>
        </w:rPr>
        <w:t>a</w:t>
      </w:r>
      <w:r w:rsidRPr="00D419C1">
        <w:rPr>
          <w:rFonts w:cs="Arial"/>
          <w:color w:val="000000"/>
          <w:sz w:val="24"/>
          <w:szCs w:val="24"/>
          <w:lang w:val="en-US"/>
        </w:rPr>
        <w:t xml:space="preserve"> </w:t>
      </w:r>
      <w:r w:rsidRPr="00D419C1">
        <w:rPr>
          <w:rFonts w:eastAsia="Calibri" w:cs="Arial"/>
          <w:color w:val="000000"/>
          <w:sz w:val="24"/>
          <w:szCs w:val="24"/>
          <w:lang w:val="en-US"/>
        </w:rPr>
        <w:t>basis</w:t>
      </w:r>
      <w:r w:rsidRPr="00D419C1">
        <w:rPr>
          <w:rFonts w:cs="Arial"/>
          <w:color w:val="000000"/>
          <w:sz w:val="24"/>
          <w:szCs w:val="24"/>
          <w:lang w:val="en-US"/>
        </w:rPr>
        <w:t xml:space="preserve"> </w:t>
      </w:r>
      <w:r w:rsidRPr="00D419C1">
        <w:rPr>
          <w:rFonts w:eastAsia="Calibri" w:cs="Arial"/>
          <w:color w:val="000000"/>
          <w:sz w:val="24"/>
          <w:szCs w:val="24"/>
          <w:lang w:val="en-US"/>
        </w:rPr>
        <w:t>for</w:t>
      </w:r>
      <w:r w:rsidRPr="00D419C1">
        <w:rPr>
          <w:rFonts w:cs="Arial"/>
          <w:color w:val="000000"/>
          <w:sz w:val="24"/>
          <w:szCs w:val="24"/>
          <w:lang w:val="en-US"/>
        </w:rPr>
        <w:t xml:space="preserve"> </w:t>
      </w:r>
      <w:r w:rsidRPr="00D419C1">
        <w:rPr>
          <w:rFonts w:eastAsia="Calibri" w:cs="Arial"/>
          <w:color w:val="000000"/>
          <w:sz w:val="24"/>
          <w:szCs w:val="24"/>
          <w:lang w:val="en-US"/>
        </w:rPr>
        <w:t>articulation</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a</w:t>
      </w:r>
      <w:r w:rsidRPr="00D419C1">
        <w:rPr>
          <w:rFonts w:cs="Arial"/>
          <w:color w:val="000000"/>
          <w:sz w:val="24"/>
          <w:szCs w:val="24"/>
          <w:lang w:val="en-US"/>
        </w:rPr>
        <w:t xml:space="preserve"> </w:t>
      </w:r>
      <w:r w:rsidRPr="00D419C1">
        <w:rPr>
          <w:rFonts w:eastAsia="Calibri" w:cs="Arial"/>
          <w:color w:val="000000"/>
          <w:sz w:val="24"/>
          <w:szCs w:val="24"/>
          <w:lang w:val="en-US"/>
        </w:rPr>
        <w:t>vice</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hubris</w:t>
      </w:r>
      <w:r w:rsidRPr="00D419C1">
        <w:rPr>
          <w:rFonts w:cs="Arial"/>
          <w:color w:val="000000"/>
          <w:sz w:val="24"/>
          <w:szCs w:val="24"/>
          <w:lang w:val="en-US"/>
        </w:rPr>
        <w:t xml:space="preserve">, </w:t>
      </w:r>
      <w:r w:rsidRPr="00D419C1">
        <w:rPr>
          <w:rFonts w:eastAsia="Calibri" w:cs="Arial"/>
          <w:color w:val="000000"/>
          <w:sz w:val="24"/>
          <w:szCs w:val="24"/>
          <w:lang w:val="en-US"/>
        </w:rPr>
        <w:t>even</w:t>
      </w:r>
      <w:r w:rsidRPr="00D419C1">
        <w:rPr>
          <w:rFonts w:cs="Arial"/>
          <w:color w:val="000000"/>
          <w:sz w:val="24"/>
          <w:szCs w:val="24"/>
          <w:lang w:val="en-US"/>
        </w:rPr>
        <w:t xml:space="preserve"> </w:t>
      </w:r>
      <w:r w:rsidRPr="00D419C1">
        <w:rPr>
          <w:rFonts w:eastAsia="Calibri" w:cs="Arial"/>
          <w:color w:val="000000"/>
          <w:sz w:val="24"/>
          <w:szCs w:val="24"/>
          <w:lang w:val="en-US"/>
        </w:rPr>
        <w:t>though</w:t>
      </w:r>
      <w:r w:rsidRPr="00D419C1">
        <w:rPr>
          <w:rFonts w:cs="Arial"/>
          <w:color w:val="000000"/>
          <w:sz w:val="24"/>
          <w:szCs w:val="24"/>
          <w:lang w:val="en-US"/>
        </w:rPr>
        <w:t xml:space="preserve"> </w:t>
      </w:r>
      <w:r w:rsidRPr="00D419C1">
        <w:rPr>
          <w:rFonts w:eastAsia="Calibri" w:cs="Arial"/>
          <w:color w:val="000000"/>
          <w:sz w:val="24"/>
          <w:szCs w:val="24"/>
          <w:lang w:val="en-US"/>
        </w:rPr>
        <w:t>it</w:t>
      </w:r>
      <w:r w:rsidRPr="00D419C1">
        <w:rPr>
          <w:rFonts w:cs="Arial"/>
          <w:color w:val="000000"/>
          <w:sz w:val="24"/>
          <w:szCs w:val="24"/>
          <w:lang w:val="en-US"/>
        </w:rPr>
        <w:t xml:space="preserve"> </w:t>
      </w:r>
      <w:r w:rsidRPr="00D419C1">
        <w:rPr>
          <w:rFonts w:eastAsia="Calibri" w:cs="Arial"/>
          <w:color w:val="000000"/>
          <w:sz w:val="24"/>
          <w:szCs w:val="24"/>
          <w:lang w:val="en-US"/>
        </w:rPr>
        <w:t>reflected</w:t>
      </w:r>
      <w:r w:rsidRPr="00D419C1">
        <w:rPr>
          <w:rFonts w:cs="Arial"/>
          <w:color w:val="000000"/>
          <w:sz w:val="24"/>
          <w:szCs w:val="24"/>
          <w:lang w:val="en-US"/>
        </w:rPr>
        <w:t xml:space="preserve"> </w:t>
      </w:r>
      <w:r w:rsidRPr="00D419C1">
        <w:rPr>
          <w:rFonts w:eastAsia="Calibri" w:cs="Arial"/>
          <w:color w:val="000000"/>
          <w:sz w:val="24"/>
          <w:szCs w:val="24"/>
          <w:lang w:val="en-US"/>
        </w:rPr>
        <w:t>epistemological</w:t>
      </w:r>
      <w:r w:rsidRPr="00D419C1">
        <w:rPr>
          <w:rFonts w:cs="Arial"/>
          <w:color w:val="000000"/>
          <w:sz w:val="24"/>
          <w:szCs w:val="24"/>
          <w:lang w:val="en-US"/>
        </w:rPr>
        <w:t xml:space="preserve"> </w:t>
      </w:r>
      <w:r w:rsidRPr="00D419C1">
        <w:rPr>
          <w:rFonts w:eastAsia="Calibri" w:cs="Arial"/>
          <w:color w:val="000000"/>
          <w:sz w:val="24"/>
          <w:szCs w:val="24"/>
          <w:lang w:val="en-US"/>
        </w:rPr>
        <w:t>concerns</w:t>
      </w:r>
      <w:r w:rsidRPr="00D419C1">
        <w:rPr>
          <w:rFonts w:cs="Arial"/>
          <w:color w:val="000000"/>
          <w:sz w:val="24"/>
          <w:szCs w:val="24"/>
          <w:lang w:val="en-US"/>
        </w:rPr>
        <w:t xml:space="preserve"> </w:t>
      </w:r>
      <w:r w:rsidRPr="00D419C1">
        <w:rPr>
          <w:rFonts w:eastAsia="Calibri" w:cs="Arial"/>
          <w:color w:val="000000"/>
          <w:sz w:val="24"/>
          <w:szCs w:val="24"/>
          <w:lang w:val="en-US"/>
        </w:rPr>
        <w:t>with</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limits</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knowledge</w:t>
      </w:r>
      <w:r w:rsidRPr="00D419C1">
        <w:rPr>
          <w:rFonts w:cs="Arial"/>
          <w:color w:val="000000"/>
          <w:sz w:val="24"/>
          <w:szCs w:val="24"/>
          <w:lang w:val="en-US"/>
        </w:rPr>
        <w:t xml:space="preserve"> </w:t>
      </w:r>
      <w:r w:rsidRPr="00D419C1">
        <w:rPr>
          <w:rFonts w:eastAsia="Calibri" w:cs="Arial"/>
          <w:color w:val="000000"/>
          <w:sz w:val="24"/>
          <w:szCs w:val="24"/>
          <w:lang w:val="en-US"/>
        </w:rPr>
        <w:t>and</w:t>
      </w:r>
      <w:r w:rsidRPr="00D419C1">
        <w:rPr>
          <w:rFonts w:cs="Arial"/>
          <w:color w:val="000000"/>
          <w:sz w:val="24"/>
          <w:szCs w:val="24"/>
          <w:lang w:val="en-US"/>
        </w:rPr>
        <w:t xml:space="preserve"> </w:t>
      </w:r>
      <w:r w:rsidRPr="00D419C1">
        <w:rPr>
          <w:rFonts w:eastAsia="Calibri" w:cs="Arial"/>
          <w:color w:val="000000"/>
          <w:sz w:val="24"/>
          <w:szCs w:val="24"/>
          <w:lang w:val="en-US"/>
        </w:rPr>
        <w:t>proper</w:t>
      </w:r>
      <w:r w:rsidRPr="00D419C1">
        <w:rPr>
          <w:rFonts w:cs="Arial"/>
          <w:color w:val="000000"/>
          <w:sz w:val="24"/>
          <w:szCs w:val="24"/>
          <w:lang w:val="en-US"/>
        </w:rPr>
        <w:t xml:space="preserve"> </w:t>
      </w:r>
      <w:r w:rsidRPr="00D419C1">
        <w:rPr>
          <w:rFonts w:eastAsia="Calibri" w:cs="Arial"/>
          <w:color w:val="000000"/>
          <w:sz w:val="24"/>
          <w:szCs w:val="24"/>
          <w:lang w:val="en-US"/>
        </w:rPr>
        <w:t>conduct</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understanding</w:t>
      </w:r>
      <w:r w:rsidRPr="00D419C1">
        <w:rPr>
          <w:rFonts w:cs="Arial"/>
          <w:color w:val="000000"/>
          <w:sz w:val="24"/>
          <w:szCs w:val="24"/>
          <w:lang w:val="en-US"/>
        </w:rPr>
        <w:t xml:space="preserve"> </w:t>
      </w:r>
      <w:r w:rsidRPr="00D419C1">
        <w:rPr>
          <w:rFonts w:eastAsia="Calibri" w:cs="Arial"/>
          <w:color w:val="000000"/>
          <w:sz w:val="24"/>
          <w:szCs w:val="24"/>
          <w:lang w:val="en-US"/>
        </w:rPr>
        <w:t>central</w:t>
      </w:r>
      <w:r w:rsidRPr="00D419C1">
        <w:rPr>
          <w:rFonts w:cs="Arial"/>
          <w:color w:val="000000"/>
          <w:sz w:val="24"/>
          <w:szCs w:val="24"/>
          <w:lang w:val="en-US"/>
        </w:rPr>
        <w:t xml:space="preserve"> </w:t>
      </w:r>
      <w:r w:rsidRPr="00D419C1">
        <w:rPr>
          <w:rFonts w:eastAsia="Calibri" w:cs="Arial"/>
          <w:color w:val="000000"/>
          <w:sz w:val="24"/>
          <w:szCs w:val="24"/>
          <w:lang w:val="en-US"/>
        </w:rPr>
        <w:t>to</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concerns</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period</w:t>
      </w:r>
      <w:r w:rsidRPr="00D419C1">
        <w:rPr>
          <w:rFonts w:cs="Arial"/>
          <w:color w:val="000000"/>
          <w:sz w:val="24"/>
          <w:szCs w:val="24"/>
          <w:lang w:val="en-US"/>
        </w:rPr>
        <w:t xml:space="preserve">. </w:t>
      </w:r>
      <w:r w:rsidRPr="00D419C1">
        <w:rPr>
          <w:rFonts w:eastAsia="Calibri" w:cs="Arial"/>
          <w:color w:val="000000"/>
          <w:sz w:val="24"/>
          <w:szCs w:val="24"/>
          <w:lang w:val="en-US"/>
        </w:rPr>
        <w:t>This</w:t>
      </w:r>
      <w:r w:rsidRPr="00D419C1">
        <w:rPr>
          <w:rFonts w:cs="Arial"/>
          <w:color w:val="000000"/>
          <w:sz w:val="24"/>
          <w:szCs w:val="24"/>
          <w:lang w:val="en-US"/>
        </w:rPr>
        <w:t xml:space="preserve"> </w:t>
      </w:r>
      <w:r w:rsidRPr="00D419C1">
        <w:rPr>
          <w:rFonts w:eastAsia="Calibri" w:cs="Arial"/>
          <w:color w:val="000000"/>
          <w:sz w:val="24"/>
          <w:szCs w:val="24"/>
          <w:lang w:val="en-US"/>
        </w:rPr>
        <w:t>confirms</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prediction</w:t>
      </w:r>
      <w:r w:rsidRPr="00D419C1">
        <w:rPr>
          <w:rFonts w:cs="Arial"/>
          <w:color w:val="000000"/>
          <w:sz w:val="24"/>
          <w:szCs w:val="24"/>
          <w:lang w:val="en-US"/>
        </w:rPr>
        <w:t xml:space="preserve"> </w:t>
      </w:r>
      <w:r w:rsidRPr="00D419C1">
        <w:rPr>
          <w:rFonts w:eastAsia="Calibri" w:cs="Arial"/>
          <w:color w:val="000000"/>
          <w:sz w:val="24"/>
          <w:szCs w:val="24"/>
          <w:lang w:val="en-US"/>
        </w:rPr>
        <w:t>that</w:t>
      </w:r>
      <w:r w:rsidRPr="00D419C1">
        <w:rPr>
          <w:rFonts w:cs="Arial"/>
          <w:color w:val="000000"/>
          <w:sz w:val="24"/>
          <w:szCs w:val="24"/>
          <w:lang w:val="en-US"/>
        </w:rPr>
        <w:t xml:space="preserve"> </w:t>
      </w:r>
      <w:r w:rsidRPr="00D419C1">
        <w:rPr>
          <w:rFonts w:eastAsia="Calibri" w:cs="Arial"/>
          <w:color w:val="000000"/>
          <w:sz w:val="24"/>
          <w:szCs w:val="24"/>
          <w:lang w:val="en-US"/>
        </w:rPr>
        <w:t>conceptions</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vice</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hubris</w:t>
      </w:r>
      <w:r w:rsidRPr="00D419C1">
        <w:rPr>
          <w:rFonts w:cs="Arial"/>
          <w:color w:val="000000"/>
          <w:sz w:val="24"/>
          <w:szCs w:val="24"/>
          <w:lang w:val="en-US"/>
        </w:rPr>
        <w:t xml:space="preserve"> </w:t>
      </w:r>
      <w:r w:rsidRPr="00D419C1">
        <w:rPr>
          <w:rFonts w:eastAsia="Calibri" w:cs="Arial"/>
          <w:color w:val="000000"/>
          <w:sz w:val="24"/>
          <w:szCs w:val="24"/>
          <w:lang w:val="en-US"/>
        </w:rPr>
        <w:t>always</w:t>
      </w:r>
      <w:r w:rsidRPr="00D419C1">
        <w:rPr>
          <w:rFonts w:cs="Arial"/>
          <w:color w:val="000000"/>
          <w:sz w:val="24"/>
          <w:szCs w:val="24"/>
          <w:lang w:val="en-US"/>
        </w:rPr>
        <w:t xml:space="preserve"> </w:t>
      </w:r>
      <w:r w:rsidRPr="00D419C1">
        <w:rPr>
          <w:rFonts w:eastAsia="Calibri" w:cs="Arial"/>
          <w:color w:val="000000"/>
          <w:sz w:val="24"/>
          <w:szCs w:val="24"/>
          <w:lang w:val="en-US"/>
        </w:rPr>
        <w:t>presuppose</w:t>
      </w:r>
      <w:r w:rsidRPr="00D419C1">
        <w:rPr>
          <w:rFonts w:cs="Arial"/>
          <w:color w:val="000000"/>
          <w:sz w:val="24"/>
          <w:szCs w:val="24"/>
          <w:lang w:val="en-US"/>
        </w:rPr>
        <w:t xml:space="preserve"> </w:t>
      </w:r>
      <w:r w:rsidRPr="00D419C1">
        <w:rPr>
          <w:rFonts w:eastAsia="Calibri" w:cs="Arial"/>
          <w:color w:val="000000"/>
          <w:sz w:val="24"/>
          <w:szCs w:val="24"/>
          <w:lang w:val="en-US"/>
        </w:rPr>
        <w:t>some</w:t>
      </w:r>
      <w:r w:rsidRPr="00D419C1">
        <w:rPr>
          <w:rFonts w:cs="Arial"/>
          <w:color w:val="000000"/>
          <w:sz w:val="24"/>
          <w:szCs w:val="24"/>
          <w:lang w:val="en-US"/>
        </w:rPr>
        <w:t xml:space="preserve"> </w:t>
      </w:r>
      <w:r w:rsidRPr="00D419C1">
        <w:rPr>
          <w:rFonts w:eastAsia="Calibri" w:cs="Arial"/>
          <w:color w:val="000000"/>
          <w:sz w:val="24"/>
          <w:szCs w:val="24"/>
          <w:lang w:val="en-US"/>
        </w:rPr>
        <w:t>deeper</w:t>
      </w:r>
      <w:r w:rsidRPr="00D419C1">
        <w:rPr>
          <w:rFonts w:cs="Arial"/>
          <w:color w:val="000000"/>
          <w:sz w:val="24"/>
          <w:szCs w:val="24"/>
          <w:lang w:val="en-US"/>
        </w:rPr>
        <w:t xml:space="preserve"> </w:t>
      </w:r>
      <w:r w:rsidRPr="00D419C1">
        <w:rPr>
          <w:rFonts w:eastAsia="Calibri" w:cs="Arial"/>
          <w:color w:val="000000"/>
          <w:sz w:val="24"/>
          <w:szCs w:val="24"/>
          <w:lang w:val="en-US"/>
        </w:rPr>
        <w:t>conception</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our</w:t>
      </w:r>
      <w:r w:rsidRPr="00D419C1">
        <w:rPr>
          <w:rFonts w:cs="Arial"/>
          <w:color w:val="000000"/>
          <w:sz w:val="24"/>
          <w:szCs w:val="24"/>
          <w:lang w:val="en-US"/>
        </w:rPr>
        <w:t xml:space="preserve"> </w:t>
      </w:r>
      <w:r w:rsidRPr="00D419C1">
        <w:rPr>
          <w:rFonts w:eastAsia="Calibri" w:cs="Arial"/>
          <w:color w:val="000000"/>
          <w:sz w:val="24"/>
          <w:szCs w:val="24"/>
          <w:lang w:val="en-US"/>
        </w:rPr>
        <w:t>epistemic</w:t>
      </w:r>
      <w:r w:rsidRPr="00D419C1">
        <w:rPr>
          <w:rFonts w:cs="Arial"/>
          <w:color w:val="000000"/>
          <w:sz w:val="24"/>
          <w:szCs w:val="24"/>
          <w:lang w:val="en-US"/>
        </w:rPr>
        <w:t xml:space="preserve"> </w:t>
      </w:r>
      <w:r w:rsidRPr="00D419C1">
        <w:rPr>
          <w:rFonts w:eastAsia="Calibri" w:cs="Arial"/>
          <w:color w:val="000000"/>
          <w:sz w:val="24"/>
          <w:szCs w:val="24"/>
          <w:lang w:val="en-US"/>
        </w:rPr>
        <w:t>capacities</w:t>
      </w:r>
      <w:r w:rsidRPr="00D419C1">
        <w:rPr>
          <w:rFonts w:cs="Arial"/>
          <w:color w:val="000000"/>
          <w:sz w:val="24"/>
          <w:szCs w:val="24"/>
          <w:lang w:val="en-US"/>
        </w:rPr>
        <w:t xml:space="preserve"> </w:t>
      </w:r>
      <w:r w:rsidRPr="00D419C1">
        <w:rPr>
          <w:rFonts w:eastAsia="Calibri" w:cs="Arial"/>
          <w:color w:val="000000"/>
          <w:sz w:val="24"/>
          <w:szCs w:val="24"/>
          <w:lang w:val="en-US"/>
        </w:rPr>
        <w:t>and</w:t>
      </w:r>
      <w:r w:rsidRPr="00D419C1">
        <w:rPr>
          <w:rFonts w:cs="Arial"/>
          <w:color w:val="000000"/>
          <w:sz w:val="24"/>
          <w:szCs w:val="24"/>
          <w:lang w:val="en-US"/>
        </w:rPr>
        <w:t xml:space="preserve"> </w:t>
      </w:r>
      <w:r w:rsidRPr="00D419C1">
        <w:rPr>
          <w:rFonts w:eastAsia="Calibri" w:cs="Arial"/>
          <w:color w:val="000000"/>
          <w:sz w:val="24"/>
          <w:szCs w:val="24"/>
          <w:lang w:val="en-US"/>
        </w:rPr>
        <w:t>situation</w:t>
      </w:r>
      <w:r w:rsidRPr="00D419C1">
        <w:rPr>
          <w:rFonts w:cs="Arial"/>
          <w:color w:val="000000"/>
          <w:sz w:val="24"/>
          <w:szCs w:val="24"/>
          <w:lang w:val="en-US"/>
        </w:rPr>
        <w:t xml:space="preserve">. </w:t>
      </w:r>
      <w:r w:rsidRPr="00D419C1">
        <w:rPr>
          <w:rFonts w:eastAsia="Calibri" w:cs="Arial"/>
          <w:color w:val="000000"/>
          <w:sz w:val="24"/>
          <w:szCs w:val="24"/>
          <w:lang w:val="en-US"/>
        </w:rPr>
        <w:t>When</w:t>
      </w:r>
      <w:r w:rsidRPr="00D419C1">
        <w:rPr>
          <w:rFonts w:cs="Arial"/>
          <w:color w:val="000000"/>
          <w:sz w:val="24"/>
          <w:szCs w:val="24"/>
          <w:lang w:val="en-US"/>
        </w:rPr>
        <w:t xml:space="preserve"> </w:t>
      </w:r>
      <w:r w:rsidRPr="00D419C1">
        <w:rPr>
          <w:rFonts w:eastAsia="Calibri" w:cs="Arial"/>
          <w:color w:val="000000"/>
          <w:sz w:val="24"/>
          <w:szCs w:val="24"/>
          <w:lang w:val="en-US"/>
        </w:rPr>
        <w:t>no</w:t>
      </w:r>
      <w:r w:rsidRPr="00D419C1">
        <w:rPr>
          <w:rFonts w:cs="Arial"/>
          <w:color w:val="000000"/>
          <w:sz w:val="24"/>
          <w:szCs w:val="24"/>
          <w:lang w:val="en-US"/>
        </w:rPr>
        <w:t xml:space="preserve"> </w:t>
      </w:r>
      <w:r w:rsidRPr="00D419C1">
        <w:rPr>
          <w:rFonts w:eastAsia="Calibri" w:cs="Arial"/>
          <w:color w:val="000000"/>
          <w:sz w:val="24"/>
          <w:szCs w:val="24"/>
          <w:lang w:val="en-US"/>
        </w:rPr>
        <w:t>such</w:t>
      </w:r>
      <w:r w:rsidRPr="00D419C1">
        <w:rPr>
          <w:rFonts w:cs="Arial"/>
          <w:color w:val="000000"/>
          <w:sz w:val="24"/>
          <w:szCs w:val="24"/>
          <w:lang w:val="en-US"/>
        </w:rPr>
        <w:t xml:space="preserve"> </w:t>
      </w:r>
      <w:r w:rsidRPr="00D419C1">
        <w:rPr>
          <w:rFonts w:eastAsia="Calibri" w:cs="Arial"/>
          <w:color w:val="000000"/>
          <w:sz w:val="24"/>
          <w:szCs w:val="24"/>
          <w:lang w:val="en-US"/>
        </w:rPr>
        <w:t>deep</w:t>
      </w:r>
      <w:r w:rsidRPr="00D419C1">
        <w:rPr>
          <w:rFonts w:cs="Arial"/>
          <w:color w:val="000000"/>
          <w:sz w:val="24"/>
          <w:szCs w:val="24"/>
          <w:lang w:val="en-US"/>
        </w:rPr>
        <w:t xml:space="preserve"> </w:t>
      </w:r>
      <w:r w:rsidRPr="00D419C1">
        <w:rPr>
          <w:rFonts w:eastAsia="Calibri" w:cs="Arial"/>
          <w:color w:val="000000"/>
          <w:sz w:val="24"/>
          <w:szCs w:val="24"/>
          <w:lang w:val="en-US"/>
        </w:rPr>
        <w:t>conception</w:t>
      </w:r>
      <w:r w:rsidRPr="00D419C1">
        <w:rPr>
          <w:rFonts w:cs="Arial"/>
          <w:color w:val="000000"/>
          <w:sz w:val="24"/>
          <w:szCs w:val="24"/>
          <w:lang w:val="en-US"/>
        </w:rPr>
        <w:t xml:space="preserve"> </w:t>
      </w:r>
      <w:r w:rsidRPr="00D419C1">
        <w:rPr>
          <w:rFonts w:eastAsia="Calibri" w:cs="Arial"/>
          <w:color w:val="000000"/>
          <w:sz w:val="24"/>
          <w:szCs w:val="24"/>
          <w:lang w:val="en-US"/>
        </w:rPr>
        <w:t>is</w:t>
      </w:r>
      <w:r w:rsidRPr="00D419C1">
        <w:rPr>
          <w:rFonts w:cs="Arial"/>
          <w:color w:val="000000"/>
          <w:sz w:val="24"/>
          <w:szCs w:val="24"/>
          <w:lang w:val="en-US"/>
        </w:rPr>
        <w:t xml:space="preserve"> </w:t>
      </w:r>
      <w:r w:rsidRPr="00D419C1">
        <w:rPr>
          <w:rFonts w:eastAsia="Calibri" w:cs="Arial"/>
          <w:color w:val="000000"/>
          <w:sz w:val="24"/>
          <w:szCs w:val="24"/>
          <w:lang w:val="en-US"/>
        </w:rPr>
        <w:t>available</w:t>
      </w:r>
      <w:r w:rsidRPr="00D419C1">
        <w:rPr>
          <w:rFonts w:cs="Arial"/>
          <w:color w:val="000000"/>
          <w:sz w:val="24"/>
          <w:szCs w:val="24"/>
          <w:lang w:val="en-US"/>
        </w:rPr>
        <w:t xml:space="preserve">, </w:t>
      </w:r>
      <w:r w:rsidRPr="00D419C1">
        <w:rPr>
          <w:rFonts w:eastAsia="Calibri" w:cs="Arial"/>
          <w:color w:val="000000"/>
          <w:sz w:val="24"/>
          <w:szCs w:val="24"/>
          <w:lang w:val="en-US"/>
        </w:rPr>
        <w:t>it</w:t>
      </w:r>
      <w:r w:rsidRPr="00D419C1">
        <w:rPr>
          <w:rFonts w:cs="Arial"/>
          <w:color w:val="000000"/>
          <w:sz w:val="24"/>
          <w:szCs w:val="24"/>
          <w:lang w:val="en-US"/>
        </w:rPr>
        <w:t xml:space="preserve"> </w:t>
      </w:r>
      <w:r w:rsidRPr="00D419C1">
        <w:rPr>
          <w:rFonts w:eastAsia="Calibri" w:cs="Arial"/>
          <w:color w:val="000000"/>
          <w:sz w:val="24"/>
          <w:szCs w:val="24"/>
          <w:lang w:val="en-US"/>
        </w:rPr>
        <w:t>will</w:t>
      </w:r>
      <w:r w:rsidRPr="00D419C1">
        <w:rPr>
          <w:rFonts w:cs="Arial"/>
          <w:color w:val="000000"/>
          <w:sz w:val="24"/>
          <w:szCs w:val="24"/>
          <w:lang w:val="en-US"/>
        </w:rPr>
        <w:t xml:space="preserve"> </w:t>
      </w:r>
      <w:r w:rsidRPr="00D419C1">
        <w:rPr>
          <w:rFonts w:eastAsia="Calibri" w:cs="Arial"/>
          <w:color w:val="000000"/>
          <w:sz w:val="24"/>
          <w:szCs w:val="24"/>
          <w:lang w:val="en-US"/>
        </w:rPr>
        <w:t>not</w:t>
      </w:r>
      <w:r w:rsidRPr="00D419C1">
        <w:rPr>
          <w:rFonts w:cs="Arial"/>
          <w:color w:val="000000"/>
          <w:sz w:val="24"/>
          <w:szCs w:val="24"/>
          <w:lang w:val="en-US"/>
        </w:rPr>
        <w:t xml:space="preserve"> </w:t>
      </w:r>
      <w:r w:rsidRPr="00D419C1">
        <w:rPr>
          <w:rFonts w:eastAsia="Calibri" w:cs="Arial"/>
          <w:color w:val="000000"/>
          <w:sz w:val="24"/>
          <w:szCs w:val="24"/>
          <w:lang w:val="en-US"/>
        </w:rPr>
        <w:t>be</w:t>
      </w:r>
      <w:r w:rsidRPr="00D419C1">
        <w:rPr>
          <w:rFonts w:cs="Arial"/>
          <w:color w:val="000000"/>
          <w:sz w:val="24"/>
          <w:szCs w:val="24"/>
          <w:lang w:val="en-US"/>
        </w:rPr>
        <w:t xml:space="preserve"> </w:t>
      </w:r>
      <w:r w:rsidRPr="00D419C1">
        <w:rPr>
          <w:rFonts w:eastAsia="Calibri" w:cs="Arial"/>
          <w:color w:val="000000"/>
          <w:sz w:val="24"/>
          <w:szCs w:val="24"/>
          <w:lang w:val="en-US"/>
        </w:rPr>
        <w:t>possible</w:t>
      </w:r>
      <w:r w:rsidRPr="00D419C1">
        <w:rPr>
          <w:rFonts w:cs="Arial"/>
          <w:color w:val="000000"/>
          <w:sz w:val="24"/>
          <w:szCs w:val="24"/>
          <w:lang w:val="en-US"/>
        </w:rPr>
        <w:t xml:space="preserve"> </w:t>
      </w:r>
      <w:r w:rsidRPr="00D419C1">
        <w:rPr>
          <w:rFonts w:eastAsia="Calibri" w:cs="Arial"/>
          <w:color w:val="000000"/>
          <w:sz w:val="24"/>
          <w:szCs w:val="24"/>
          <w:lang w:val="en-US"/>
        </w:rPr>
        <w:t>to</w:t>
      </w:r>
      <w:r w:rsidRPr="00D419C1">
        <w:rPr>
          <w:rFonts w:cs="Arial"/>
          <w:color w:val="000000"/>
          <w:sz w:val="24"/>
          <w:szCs w:val="24"/>
          <w:lang w:val="en-US"/>
        </w:rPr>
        <w:t xml:space="preserve"> </w:t>
      </w:r>
      <w:r w:rsidRPr="00D419C1">
        <w:rPr>
          <w:rFonts w:eastAsia="Calibri" w:cs="Arial"/>
          <w:color w:val="000000"/>
          <w:sz w:val="24"/>
          <w:szCs w:val="24"/>
          <w:lang w:val="en-US"/>
        </w:rPr>
        <w:t>articulate</w:t>
      </w:r>
      <w:r w:rsidRPr="00D419C1">
        <w:rPr>
          <w:rFonts w:cs="Arial"/>
          <w:color w:val="000000"/>
          <w:sz w:val="24"/>
          <w:szCs w:val="24"/>
          <w:lang w:val="en-US"/>
        </w:rPr>
        <w:t xml:space="preserve"> </w:t>
      </w:r>
      <w:r w:rsidRPr="00D419C1">
        <w:rPr>
          <w:rFonts w:eastAsia="Calibri" w:cs="Arial"/>
          <w:color w:val="000000"/>
          <w:sz w:val="24"/>
          <w:szCs w:val="24"/>
          <w:lang w:val="en-US"/>
        </w:rPr>
        <w:t>a</w:t>
      </w:r>
      <w:r w:rsidRPr="00D419C1">
        <w:rPr>
          <w:rFonts w:cs="Arial"/>
          <w:color w:val="000000"/>
          <w:sz w:val="24"/>
          <w:szCs w:val="24"/>
          <w:lang w:val="en-US"/>
        </w:rPr>
        <w:t xml:space="preserve"> </w:t>
      </w:r>
      <w:r w:rsidRPr="00D419C1">
        <w:rPr>
          <w:rFonts w:eastAsia="Calibri" w:cs="Arial"/>
          <w:color w:val="000000"/>
          <w:sz w:val="24"/>
          <w:szCs w:val="24"/>
          <w:lang w:val="en-US"/>
        </w:rPr>
        <w:t>conception</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the</w:t>
      </w:r>
      <w:r w:rsidRPr="00D419C1">
        <w:rPr>
          <w:rFonts w:cs="Arial"/>
          <w:color w:val="000000"/>
          <w:sz w:val="24"/>
          <w:szCs w:val="24"/>
          <w:lang w:val="en-US"/>
        </w:rPr>
        <w:t xml:space="preserve"> </w:t>
      </w:r>
      <w:r w:rsidRPr="00D419C1">
        <w:rPr>
          <w:rFonts w:eastAsia="Calibri" w:cs="Arial"/>
          <w:color w:val="000000"/>
          <w:sz w:val="24"/>
          <w:szCs w:val="24"/>
          <w:lang w:val="en-US"/>
        </w:rPr>
        <w:t>vice</w:t>
      </w:r>
      <w:r w:rsidRPr="00D419C1">
        <w:rPr>
          <w:rFonts w:cs="Arial"/>
          <w:color w:val="000000"/>
          <w:sz w:val="24"/>
          <w:szCs w:val="24"/>
          <w:lang w:val="en-US"/>
        </w:rPr>
        <w:t xml:space="preserve"> </w:t>
      </w:r>
      <w:r w:rsidRPr="00D419C1">
        <w:rPr>
          <w:rFonts w:eastAsia="Calibri" w:cs="Arial"/>
          <w:color w:val="000000"/>
          <w:sz w:val="24"/>
          <w:szCs w:val="24"/>
          <w:lang w:val="en-US"/>
        </w:rPr>
        <w:t>of</w:t>
      </w:r>
      <w:r w:rsidRPr="00D419C1">
        <w:rPr>
          <w:rFonts w:cs="Arial"/>
          <w:color w:val="000000"/>
          <w:sz w:val="24"/>
          <w:szCs w:val="24"/>
          <w:lang w:val="en-US"/>
        </w:rPr>
        <w:t xml:space="preserve"> </w:t>
      </w:r>
      <w:r w:rsidRPr="00D419C1">
        <w:rPr>
          <w:rFonts w:eastAsia="Calibri" w:cs="Arial"/>
          <w:color w:val="000000"/>
          <w:sz w:val="24"/>
          <w:szCs w:val="24"/>
          <w:lang w:val="en-US"/>
        </w:rPr>
        <w:t>hubris</w:t>
      </w:r>
      <w:r w:rsidRPr="00D419C1">
        <w:rPr>
          <w:rFonts w:cs="Arial"/>
          <w:color w:val="000000"/>
          <w:sz w:val="24"/>
          <w:szCs w:val="24"/>
          <w:lang w:val="en-US"/>
        </w:rPr>
        <w:t xml:space="preserve">. </w:t>
      </w:r>
    </w:p>
    <w:p w14:paraId="25747F42" w14:textId="77777777" w:rsidR="00AF6837" w:rsidRPr="00D419C1" w:rsidRDefault="00AF6837" w:rsidP="00AF6837">
      <w:pPr>
        <w:pStyle w:val="NoSpacing"/>
        <w:rPr>
          <w:rFonts w:cs="Arial"/>
          <w:color w:val="000000"/>
          <w:sz w:val="24"/>
          <w:szCs w:val="24"/>
          <w:lang w:val="en-US"/>
        </w:rPr>
      </w:pPr>
    </w:p>
    <w:p w14:paraId="0142D2BC" w14:textId="77777777" w:rsidR="00AF6837" w:rsidRPr="00D419C1" w:rsidRDefault="00AF6837" w:rsidP="00AF6837">
      <w:pPr>
        <w:pStyle w:val="NoSpacing"/>
        <w:jc w:val="center"/>
        <w:outlineLvl w:val="0"/>
        <w:rPr>
          <w:rFonts w:eastAsia="Calibri" w:cs="Arial"/>
          <w:b/>
          <w:i/>
          <w:color w:val="000000"/>
          <w:sz w:val="24"/>
          <w:szCs w:val="24"/>
          <w:lang w:val="en-US"/>
        </w:rPr>
      </w:pPr>
      <w:r w:rsidRPr="00D419C1">
        <w:rPr>
          <w:rFonts w:eastAsia="Calibri" w:cs="Arial"/>
          <w:b/>
          <w:color w:val="000000"/>
          <w:sz w:val="24"/>
          <w:szCs w:val="24"/>
          <w:lang w:val="en-US"/>
        </w:rPr>
        <w:t>VII. CONCLUSIONS</w:t>
      </w:r>
    </w:p>
    <w:p w14:paraId="7B9B1BE8" w14:textId="77777777" w:rsidR="00AF6837" w:rsidRPr="00256652" w:rsidRDefault="00AF6837" w:rsidP="00AF6837">
      <w:pPr>
        <w:pStyle w:val="NoSpacing"/>
        <w:rPr>
          <w:rFonts w:eastAsia="Calibri" w:cs="Arial"/>
          <w:color w:val="000000"/>
          <w:sz w:val="24"/>
          <w:szCs w:val="24"/>
          <w:lang w:val="en-US"/>
        </w:rPr>
      </w:pPr>
      <w:r>
        <w:rPr>
          <w:rFonts w:eastAsia="Calibri" w:cs="Arial"/>
          <w:color w:val="000000"/>
          <w:sz w:val="24"/>
          <w:szCs w:val="24"/>
          <w:lang w:val="en-US"/>
        </w:rPr>
        <w:t xml:space="preserve">This paper argued for an historical vice epistemology, informed by the methods and results of historical scholarship, which afford novel and valuable concepts, examples, and insights, and not least, access to precursor explorations of epistemic vices and failings and their relations to political theory, natural science, and other areas of intellectual and cultural activity. More importantly, historical case studies provide examples of deep conceptions of epistemic vice, with one candidate being epistemic hubris, itself grounded in an underlying anthropological and metaphysical vision of humans” epistemic situation within the order of things. </w:t>
      </w:r>
    </w:p>
    <w:p w14:paraId="088A9A88" w14:textId="77777777" w:rsidR="00AF6837" w:rsidRPr="00D419C1" w:rsidRDefault="00AF6837" w:rsidP="00AF6837">
      <w:pPr>
        <w:pStyle w:val="NoSpacing"/>
        <w:ind w:firstLine="720"/>
        <w:rPr>
          <w:rFonts w:cs="Arial"/>
          <w:color w:val="000000"/>
          <w:sz w:val="24"/>
          <w:szCs w:val="24"/>
          <w:lang w:val="en-US"/>
        </w:rPr>
      </w:pPr>
    </w:p>
    <w:p w14:paraId="48570D2D" w14:textId="77777777" w:rsidR="00AF6837" w:rsidRPr="00D419C1" w:rsidRDefault="00AF6837" w:rsidP="00AF6837">
      <w:pPr>
        <w:pStyle w:val="NoSpacing"/>
        <w:outlineLvl w:val="0"/>
        <w:rPr>
          <w:rFonts w:cs="Arial"/>
          <w:b/>
          <w:sz w:val="24"/>
          <w:szCs w:val="24"/>
          <w:lang w:val="en-US"/>
        </w:rPr>
      </w:pPr>
      <w:r w:rsidRPr="00D419C1">
        <w:rPr>
          <w:rFonts w:eastAsia="Calibri" w:cs="Arial"/>
          <w:b/>
          <w:sz w:val="24"/>
          <w:szCs w:val="24"/>
          <w:lang w:val="en-US"/>
        </w:rPr>
        <w:t>Acknowledgements</w:t>
      </w:r>
    </w:p>
    <w:p w14:paraId="4EA152E9" w14:textId="77777777" w:rsidR="00AF6837" w:rsidRPr="00D419C1" w:rsidRDefault="00AF6837" w:rsidP="00AF6837">
      <w:pPr>
        <w:pStyle w:val="NoSpacing"/>
        <w:rPr>
          <w:rFonts w:cs="Arial"/>
          <w:sz w:val="24"/>
          <w:szCs w:val="24"/>
          <w:lang w:val="en-US"/>
        </w:rPr>
      </w:pPr>
      <w:r w:rsidRPr="00D419C1">
        <w:rPr>
          <w:rFonts w:cs="Arial"/>
          <w:sz w:val="24"/>
          <w:szCs w:val="24"/>
          <w:lang w:val="en-US"/>
        </w:rPr>
        <w:t xml:space="preserve">I am grateful for the comments and encouragement of Jason Baehr, Quassim Cassam, Charlie Crerar, David E. Cooper, Sorana Corneanu, Herman Paul, Bob Roberts, Alessandra Tanesini; an anonymous referee; and audiences in </w:t>
      </w:r>
      <w:r>
        <w:rPr>
          <w:rFonts w:cs="Arial"/>
          <w:sz w:val="24"/>
          <w:szCs w:val="24"/>
          <w:lang w:val="en-US"/>
        </w:rPr>
        <w:t xml:space="preserve">Amsterdam, </w:t>
      </w:r>
      <w:r w:rsidRPr="00D419C1">
        <w:rPr>
          <w:rFonts w:cs="Arial"/>
          <w:sz w:val="24"/>
          <w:szCs w:val="24"/>
          <w:lang w:val="en-US"/>
        </w:rPr>
        <w:t>Cardiff, Leiden, Nottingham, Oxford Brookes, and the 2017 Pacific American Pacific Association meeting in Seattle. Initial stages of this research were funded by an Addison Wheeler Fellowship. I offer special thanks to Heather Battaly for her comments.</w:t>
      </w:r>
    </w:p>
    <w:p w14:paraId="1DF68D23" w14:textId="77777777" w:rsidR="00AF6837" w:rsidRPr="00D419C1" w:rsidRDefault="00AF6837" w:rsidP="00AF6837">
      <w:pPr>
        <w:pStyle w:val="NoSpacing"/>
        <w:rPr>
          <w:rFonts w:cs="Arial"/>
          <w:sz w:val="24"/>
          <w:szCs w:val="24"/>
          <w:lang w:val="en-US"/>
        </w:rPr>
      </w:pPr>
    </w:p>
    <w:p w14:paraId="16913F0D" w14:textId="77777777" w:rsidR="00AF6837" w:rsidRDefault="00AF6837" w:rsidP="00AF6837">
      <w:pPr>
        <w:pStyle w:val="NoSpacing"/>
        <w:jc w:val="center"/>
        <w:rPr>
          <w:rFonts w:cs="Arial"/>
          <w:sz w:val="24"/>
          <w:szCs w:val="24"/>
          <w:lang w:val="en-US"/>
        </w:rPr>
      </w:pPr>
      <w:r>
        <w:rPr>
          <w:rFonts w:cs="Arial"/>
          <w:b/>
          <w:sz w:val="24"/>
          <w:szCs w:val="24"/>
          <w:lang w:val="en-US"/>
        </w:rPr>
        <w:t>BIBLIOGRAPHY</w:t>
      </w:r>
    </w:p>
    <w:p w14:paraId="5D2C8633" w14:textId="77777777" w:rsidR="00AF6837" w:rsidRPr="00671413" w:rsidRDefault="00AF6837" w:rsidP="00AF6837">
      <w:pPr>
        <w:pStyle w:val="NoSpacing"/>
        <w:rPr>
          <w:rFonts w:cs="Arial"/>
          <w:sz w:val="24"/>
          <w:szCs w:val="24"/>
          <w:lang w:val="en-US"/>
        </w:rPr>
      </w:pPr>
      <w:r w:rsidRPr="006A1C08">
        <w:rPr>
          <w:rFonts w:cs="Arial"/>
          <w:sz w:val="24"/>
          <w:szCs w:val="24"/>
        </w:rPr>
        <w:t xml:space="preserve">Alfano, </w:t>
      </w:r>
      <w:r>
        <w:rPr>
          <w:rFonts w:cs="Arial"/>
          <w:sz w:val="24"/>
          <w:szCs w:val="24"/>
        </w:rPr>
        <w:t>Mark. 2013. “</w:t>
      </w:r>
      <w:r w:rsidRPr="006A1C08">
        <w:rPr>
          <w:rFonts w:cs="Arial"/>
          <w:sz w:val="24"/>
          <w:szCs w:val="24"/>
        </w:rPr>
        <w:t>The Most Agreeable of All Vices: Nietzsche as Virtue Epistemologist</w:t>
      </w:r>
      <w:r>
        <w:rPr>
          <w:rFonts w:cs="Arial"/>
          <w:sz w:val="24"/>
          <w:szCs w:val="24"/>
        </w:rPr>
        <w:t>,”</w:t>
      </w:r>
      <w:r w:rsidRPr="006A1C08">
        <w:rPr>
          <w:rFonts w:cs="Arial"/>
          <w:sz w:val="24"/>
          <w:szCs w:val="24"/>
        </w:rPr>
        <w:t xml:space="preserve"> </w:t>
      </w:r>
      <w:r w:rsidRPr="006A1C08">
        <w:rPr>
          <w:rFonts w:cs="Arial"/>
          <w:i/>
          <w:sz w:val="24"/>
          <w:szCs w:val="24"/>
        </w:rPr>
        <w:t>British Journal for the History of Philosophy</w:t>
      </w:r>
      <w:r w:rsidRPr="006A1C08">
        <w:rPr>
          <w:rFonts w:cs="Arial"/>
          <w:sz w:val="24"/>
          <w:szCs w:val="24"/>
        </w:rPr>
        <w:t xml:space="preserve"> 21.4: 767-</w:t>
      </w:r>
      <w:r>
        <w:rPr>
          <w:rFonts w:cs="Arial"/>
          <w:sz w:val="24"/>
          <w:szCs w:val="24"/>
        </w:rPr>
        <w:t>790.</w:t>
      </w:r>
    </w:p>
    <w:p w14:paraId="10254060" w14:textId="77777777" w:rsidR="00AF6837" w:rsidRPr="006A1C08" w:rsidRDefault="00AF6837" w:rsidP="00AF6837">
      <w:pPr>
        <w:pStyle w:val="EndnoteText"/>
        <w:spacing w:line="360" w:lineRule="auto"/>
        <w:rPr>
          <w:rFonts w:cs="Arial"/>
          <w:color w:val="000000" w:themeColor="text1"/>
          <w:sz w:val="24"/>
          <w:szCs w:val="24"/>
        </w:rPr>
      </w:pPr>
      <w:r w:rsidRPr="006A1C08">
        <w:rPr>
          <w:rFonts w:cs="Arial"/>
          <w:color w:val="000000" w:themeColor="text1"/>
          <w:sz w:val="24"/>
          <w:szCs w:val="24"/>
        </w:rPr>
        <w:t>Astell,</w:t>
      </w:r>
      <w:r>
        <w:rPr>
          <w:rFonts w:cs="Arial"/>
          <w:color w:val="000000" w:themeColor="text1"/>
          <w:sz w:val="24"/>
          <w:szCs w:val="24"/>
        </w:rPr>
        <w:t xml:space="preserve"> </w:t>
      </w:r>
      <w:r w:rsidRPr="006A1C08">
        <w:rPr>
          <w:rFonts w:cs="Arial"/>
          <w:color w:val="000000" w:themeColor="text1"/>
          <w:sz w:val="24"/>
          <w:szCs w:val="24"/>
        </w:rPr>
        <w:t>Mary</w:t>
      </w:r>
      <w:r>
        <w:rPr>
          <w:rFonts w:cs="Arial"/>
          <w:color w:val="000000" w:themeColor="text1"/>
          <w:sz w:val="24"/>
          <w:szCs w:val="24"/>
        </w:rPr>
        <w:t>. 2002.</w:t>
      </w:r>
      <w:r w:rsidRPr="006A1C08">
        <w:rPr>
          <w:rFonts w:cs="Arial"/>
          <w:color w:val="000000" w:themeColor="text1"/>
          <w:sz w:val="24"/>
          <w:szCs w:val="24"/>
        </w:rPr>
        <w:t xml:space="preserve"> </w:t>
      </w:r>
      <w:r w:rsidRPr="006A1C08">
        <w:rPr>
          <w:rFonts w:cs="Arial"/>
          <w:i/>
          <w:color w:val="000000" w:themeColor="text1"/>
          <w:sz w:val="24"/>
          <w:szCs w:val="24"/>
        </w:rPr>
        <w:t>A Serious Proposal to the Ladies. Parts I and II</w:t>
      </w:r>
      <w:r>
        <w:rPr>
          <w:rFonts w:cs="Arial"/>
          <w:color w:val="000000" w:themeColor="text1"/>
          <w:sz w:val="24"/>
          <w:szCs w:val="24"/>
        </w:rPr>
        <w:t xml:space="preserve"> [1694],</w:t>
      </w:r>
      <w:r w:rsidRPr="006A1C08">
        <w:rPr>
          <w:rFonts w:cs="Arial"/>
          <w:color w:val="000000" w:themeColor="text1"/>
          <w:sz w:val="24"/>
          <w:szCs w:val="24"/>
        </w:rPr>
        <w:t xml:space="preserve"> ed. Patricia Springborg</w:t>
      </w:r>
      <w:r>
        <w:rPr>
          <w:rFonts w:cs="Arial"/>
          <w:color w:val="000000" w:themeColor="text1"/>
          <w:sz w:val="24"/>
          <w:szCs w:val="24"/>
        </w:rPr>
        <w:t xml:space="preserve">. </w:t>
      </w:r>
      <w:r w:rsidRPr="006A1C08">
        <w:rPr>
          <w:rFonts w:cs="Arial"/>
          <w:color w:val="000000" w:themeColor="text1"/>
          <w:sz w:val="24"/>
          <w:szCs w:val="24"/>
        </w:rPr>
        <w:t>Ontario: Broadview Literary Texts</w:t>
      </w:r>
      <w:r>
        <w:rPr>
          <w:rFonts w:cs="Arial"/>
          <w:color w:val="000000" w:themeColor="text1"/>
          <w:sz w:val="24"/>
          <w:szCs w:val="24"/>
        </w:rPr>
        <w:t>.</w:t>
      </w:r>
    </w:p>
    <w:p w14:paraId="0023614B" w14:textId="77777777" w:rsidR="00AF6837" w:rsidRDefault="00AF6837" w:rsidP="00AF6837">
      <w:pPr>
        <w:pStyle w:val="EndnoteText"/>
        <w:spacing w:line="360" w:lineRule="auto"/>
        <w:rPr>
          <w:rFonts w:cs="Arial"/>
          <w:color w:val="000000" w:themeColor="text1"/>
          <w:sz w:val="24"/>
          <w:szCs w:val="24"/>
        </w:rPr>
      </w:pPr>
      <w:r w:rsidRPr="00EB4A31">
        <w:rPr>
          <w:rFonts w:cs="Arial"/>
          <w:color w:val="000000" w:themeColor="text1"/>
          <w:sz w:val="24"/>
          <w:szCs w:val="24"/>
        </w:rPr>
        <w:t>Bacon, Francis</w:t>
      </w:r>
      <w:r>
        <w:rPr>
          <w:rFonts w:cs="Arial"/>
          <w:color w:val="000000" w:themeColor="text1"/>
          <w:sz w:val="24"/>
          <w:szCs w:val="24"/>
        </w:rPr>
        <w:t xml:space="preserve">. </w:t>
      </w:r>
      <w:r w:rsidRPr="00EB4A31">
        <w:rPr>
          <w:rFonts w:cs="Arial"/>
          <w:color w:val="000000" w:themeColor="text1"/>
          <w:sz w:val="24"/>
          <w:szCs w:val="24"/>
        </w:rPr>
        <w:t>2000</w:t>
      </w:r>
      <w:r>
        <w:rPr>
          <w:rFonts w:cs="Arial"/>
          <w:color w:val="000000" w:themeColor="text1"/>
          <w:sz w:val="24"/>
          <w:szCs w:val="24"/>
        </w:rPr>
        <w:t xml:space="preserve">. </w:t>
      </w:r>
      <w:r w:rsidRPr="00EB4A31">
        <w:rPr>
          <w:rFonts w:cs="Arial"/>
          <w:i/>
          <w:color w:val="000000" w:themeColor="text1"/>
          <w:sz w:val="24"/>
          <w:szCs w:val="24"/>
        </w:rPr>
        <w:t xml:space="preserve">Novum Organum </w:t>
      </w:r>
      <w:r w:rsidRPr="00EB4A31">
        <w:rPr>
          <w:rFonts w:cs="Arial"/>
          <w:color w:val="000000" w:themeColor="text1"/>
          <w:sz w:val="24"/>
          <w:szCs w:val="24"/>
        </w:rPr>
        <w:t>[1620], ed. Lisa Jardine and Michael Silverthorne</w:t>
      </w:r>
      <w:r>
        <w:rPr>
          <w:rFonts w:cs="Arial"/>
          <w:color w:val="000000" w:themeColor="text1"/>
          <w:sz w:val="24"/>
          <w:szCs w:val="24"/>
        </w:rPr>
        <w:t xml:space="preserve">. </w:t>
      </w:r>
      <w:r w:rsidRPr="00EB4A31">
        <w:rPr>
          <w:rFonts w:cs="Arial"/>
          <w:color w:val="000000" w:themeColor="text1"/>
          <w:sz w:val="24"/>
          <w:szCs w:val="24"/>
        </w:rPr>
        <w:t>Cambridge: Ca</w:t>
      </w:r>
      <w:r>
        <w:rPr>
          <w:rFonts w:cs="Arial"/>
          <w:color w:val="000000" w:themeColor="text1"/>
          <w:sz w:val="24"/>
          <w:szCs w:val="24"/>
        </w:rPr>
        <w:t>mbridge University Press.</w:t>
      </w:r>
    </w:p>
    <w:p w14:paraId="6858397C" w14:textId="77777777" w:rsidR="00AF6837" w:rsidRPr="006A1C08" w:rsidRDefault="00AF6837" w:rsidP="00AF6837">
      <w:pPr>
        <w:pStyle w:val="EndnoteText"/>
        <w:spacing w:line="360" w:lineRule="auto"/>
        <w:rPr>
          <w:rFonts w:cs="Arial"/>
          <w:color w:val="000000" w:themeColor="text1"/>
          <w:sz w:val="24"/>
          <w:szCs w:val="24"/>
        </w:rPr>
      </w:pPr>
      <w:r w:rsidRPr="006A1C08">
        <w:rPr>
          <w:rFonts w:eastAsia="Calibri" w:cs="Arial"/>
          <w:color w:val="000000" w:themeColor="text1"/>
          <w:sz w:val="24"/>
          <w:szCs w:val="24"/>
        </w:rPr>
        <w:t>Baehr</w:t>
      </w:r>
      <w:r w:rsidRPr="006A1C08">
        <w:rPr>
          <w:rFonts w:cs="Arial"/>
          <w:color w:val="000000" w:themeColor="text1"/>
          <w:sz w:val="24"/>
          <w:szCs w:val="24"/>
        </w:rPr>
        <w:t>,</w:t>
      </w:r>
      <w:r>
        <w:rPr>
          <w:rFonts w:cs="Arial"/>
          <w:color w:val="000000" w:themeColor="text1"/>
          <w:sz w:val="24"/>
          <w:szCs w:val="24"/>
        </w:rPr>
        <w:t xml:space="preserve"> </w:t>
      </w:r>
      <w:r w:rsidRPr="006A1C08">
        <w:rPr>
          <w:rFonts w:eastAsia="Calibri" w:cs="Arial"/>
          <w:color w:val="000000" w:themeColor="text1"/>
          <w:sz w:val="24"/>
          <w:szCs w:val="24"/>
        </w:rPr>
        <w:t>Jason</w:t>
      </w:r>
      <w:r>
        <w:rPr>
          <w:rFonts w:eastAsia="Calibri" w:cs="Arial"/>
          <w:color w:val="000000" w:themeColor="text1"/>
          <w:sz w:val="24"/>
          <w:szCs w:val="24"/>
        </w:rPr>
        <w:t>. 2010.</w:t>
      </w:r>
      <w:r>
        <w:rPr>
          <w:rFonts w:cs="Arial"/>
          <w:color w:val="000000" w:themeColor="text1"/>
          <w:sz w:val="24"/>
          <w:szCs w:val="24"/>
        </w:rPr>
        <w:t xml:space="preserve"> “</w:t>
      </w:r>
      <w:r w:rsidRPr="006A1C08">
        <w:rPr>
          <w:rFonts w:eastAsia="Calibri" w:cs="Arial"/>
          <w:color w:val="000000" w:themeColor="text1"/>
          <w:sz w:val="24"/>
          <w:szCs w:val="24"/>
        </w:rPr>
        <w:t>Epistemic</w:t>
      </w:r>
      <w:r w:rsidRPr="006A1C08">
        <w:rPr>
          <w:rFonts w:cs="Arial"/>
          <w:color w:val="000000" w:themeColor="text1"/>
          <w:sz w:val="24"/>
          <w:szCs w:val="24"/>
        </w:rPr>
        <w:t xml:space="preserve"> </w:t>
      </w:r>
      <w:r w:rsidRPr="006A1C08">
        <w:rPr>
          <w:rFonts w:eastAsia="Calibri" w:cs="Arial"/>
          <w:color w:val="000000" w:themeColor="text1"/>
          <w:sz w:val="24"/>
          <w:szCs w:val="24"/>
        </w:rPr>
        <w:t>Malevolence</w:t>
      </w:r>
      <w:r>
        <w:rPr>
          <w:rFonts w:cs="Arial"/>
          <w:color w:val="000000" w:themeColor="text1"/>
          <w:sz w:val="24"/>
          <w:szCs w:val="24"/>
        </w:rPr>
        <w:t>,”</w:t>
      </w:r>
      <w:r w:rsidRPr="006A1C08">
        <w:rPr>
          <w:rFonts w:cs="Arial"/>
          <w:color w:val="000000" w:themeColor="text1"/>
          <w:sz w:val="24"/>
          <w:szCs w:val="24"/>
        </w:rPr>
        <w:t xml:space="preserve"> </w:t>
      </w:r>
      <w:r w:rsidRPr="006A1C08">
        <w:rPr>
          <w:rFonts w:eastAsia="Calibri" w:cs="Arial"/>
          <w:i/>
          <w:color w:val="000000" w:themeColor="text1"/>
          <w:sz w:val="24"/>
          <w:szCs w:val="24"/>
        </w:rPr>
        <w:t>Metaphilosophy</w:t>
      </w:r>
      <w:r>
        <w:rPr>
          <w:rFonts w:cs="Arial"/>
          <w:color w:val="000000" w:themeColor="text1"/>
          <w:sz w:val="24"/>
          <w:szCs w:val="24"/>
        </w:rPr>
        <w:t xml:space="preserve"> 41.1-2: 214-234.</w:t>
      </w:r>
    </w:p>
    <w:p w14:paraId="1BA22F94" w14:textId="77777777" w:rsidR="00AF6837" w:rsidRPr="006A1C08" w:rsidRDefault="00AF6837" w:rsidP="00AF6837">
      <w:pPr>
        <w:pStyle w:val="EndnoteText"/>
        <w:spacing w:line="360" w:lineRule="auto"/>
        <w:rPr>
          <w:rFonts w:cs="Arial"/>
          <w:color w:val="000000" w:themeColor="text1"/>
          <w:sz w:val="24"/>
          <w:szCs w:val="24"/>
        </w:rPr>
      </w:pPr>
      <w:r w:rsidRPr="009F5275">
        <w:rPr>
          <w:rFonts w:ascii="Calibri" w:hAnsi="Calibri"/>
          <w:color w:val="000000"/>
          <w:sz w:val="24"/>
          <w:szCs w:val="24"/>
          <w:lang w:eastAsia="en-US"/>
        </w:rPr>
        <w:t>——</w:t>
      </w:r>
      <w:r>
        <w:rPr>
          <w:rFonts w:cs="Arial"/>
          <w:color w:val="000000" w:themeColor="text1"/>
          <w:sz w:val="24"/>
          <w:szCs w:val="24"/>
        </w:rPr>
        <w:t>. 2011.</w:t>
      </w:r>
      <w:r w:rsidRPr="006A1C08">
        <w:rPr>
          <w:rFonts w:cs="Arial"/>
          <w:color w:val="000000" w:themeColor="text1"/>
          <w:sz w:val="24"/>
          <w:szCs w:val="24"/>
        </w:rPr>
        <w:t xml:space="preserve"> </w:t>
      </w:r>
      <w:r w:rsidRPr="006A1C08">
        <w:rPr>
          <w:rFonts w:cs="Arial"/>
          <w:i/>
          <w:color w:val="000000" w:themeColor="text1"/>
          <w:sz w:val="24"/>
          <w:szCs w:val="24"/>
        </w:rPr>
        <w:t>The Inquiring Mind: On Intellectual Virtues and Virtue Epistemology</w:t>
      </w:r>
      <w:r>
        <w:rPr>
          <w:rFonts w:cs="Arial"/>
          <w:color w:val="000000" w:themeColor="text1"/>
          <w:sz w:val="24"/>
          <w:szCs w:val="24"/>
        </w:rPr>
        <w:t xml:space="preserve">. </w:t>
      </w:r>
      <w:r w:rsidRPr="006A1C08">
        <w:rPr>
          <w:rFonts w:cs="Arial"/>
          <w:color w:val="000000" w:themeColor="text1"/>
          <w:sz w:val="24"/>
          <w:szCs w:val="24"/>
        </w:rPr>
        <w:t>Oxford:</w:t>
      </w:r>
      <w:r>
        <w:rPr>
          <w:rFonts w:cs="Arial"/>
          <w:color w:val="000000" w:themeColor="text1"/>
          <w:sz w:val="24"/>
          <w:szCs w:val="24"/>
        </w:rPr>
        <w:t xml:space="preserve"> Oxford University Press.</w:t>
      </w:r>
    </w:p>
    <w:p w14:paraId="38080759" w14:textId="77777777" w:rsidR="00AF6837" w:rsidRDefault="00AF6837" w:rsidP="00AF6837">
      <w:pPr>
        <w:pStyle w:val="EndnoteText"/>
        <w:spacing w:line="360" w:lineRule="auto"/>
        <w:rPr>
          <w:rFonts w:cs="Arial"/>
          <w:color w:val="000000" w:themeColor="text1"/>
          <w:sz w:val="24"/>
          <w:szCs w:val="24"/>
        </w:rPr>
      </w:pPr>
      <w:r w:rsidRPr="006A1C08">
        <w:rPr>
          <w:rFonts w:eastAsia="Calibri" w:cs="Arial"/>
          <w:color w:val="000000" w:themeColor="text1"/>
          <w:sz w:val="24"/>
          <w:szCs w:val="24"/>
        </w:rPr>
        <w:t>Battaly</w:t>
      </w:r>
      <w:r w:rsidRPr="006A1C08">
        <w:rPr>
          <w:rFonts w:cs="Arial"/>
          <w:color w:val="000000" w:themeColor="text1"/>
          <w:sz w:val="24"/>
          <w:szCs w:val="24"/>
        </w:rPr>
        <w:t>,</w:t>
      </w:r>
      <w:r>
        <w:rPr>
          <w:rFonts w:cs="Arial"/>
          <w:color w:val="000000" w:themeColor="text1"/>
          <w:sz w:val="24"/>
          <w:szCs w:val="24"/>
        </w:rPr>
        <w:t xml:space="preserve"> </w:t>
      </w:r>
      <w:r w:rsidRPr="006A1C08">
        <w:rPr>
          <w:rFonts w:eastAsia="Calibri" w:cs="Arial"/>
          <w:color w:val="000000" w:themeColor="text1"/>
          <w:sz w:val="24"/>
          <w:szCs w:val="24"/>
        </w:rPr>
        <w:t>Heather</w:t>
      </w:r>
      <w:r>
        <w:rPr>
          <w:rFonts w:eastAsia="Calibri" w:cs="Arial"/>
          <w:color w:val="000000" w:themeColor="text1"/>
          <w:sz w:val="24"/>
          <w:szCs w:val="24"/>
        </w:rPr>
        <w:t>. 2010</w:t>
      </w:r>
      <w:r>
        <w:rPr>
          <w:rFonts w:cs="Arial"/>
          <w:color w:val="000000" w:themeColor="text1"/>
          <w:sz w:val="24"/>
          <w:szCs w:val="24"/>
        </w:rPr>
        <w:t>. “</w:t>
      </w:r>
      <w:r w:rsidRPr="006A1C08">
        <w:rPr>
          <w:rFonts w:eastAsia="Calibri" w:cs="Arial"/>
          <w:color w:val="000000" w:themeColor="text1"/>
          <w:sz w:val="24"/>
          <w:szCs w:val="24"/>
        </w:rPr>
        <w:t>Epistemic</w:t>
      </w:r>
      <w:r w:rsidRPr="006A1C08">
        <w:rPr>
          <w:rFonts w:cs="Arial"/>
          <w:color w:val="000000" w:themeColor="text1"/>
          <w:sz w:val="24"/>
          <w:szCs w:val="24"/>
        </w:rPr>
        <w:t xml:space="preserve"> </w:t>
      </w:r>
      <w:r w:rsidRPr="006A1C08">
        <w:rPr>
          <w:rFonts w:eastAsia="Calibri" w:cs="Arial"/>
          <w:color w:val="000000" w:themeColor="text1"/>
          <w:sz w:val="24"/>
          <w:szCs w:val="24"/>
        </w:rPr>
        <w:t>Self</w:t>
      </w:r>
      <w:r w:rsidRPr="006A1C08">
        <w:rPr>
          <w:rFonts w:cs="Arial"/>
          <w:color w:val="000000" w:themeColor="text1"/>
          <w:sz w:val="24"/>
          <w:szCs w:val="24"/>
        </w:rPr>
        <w:t>-</w:t>
      </w:r>
      <w:r w:rsidRPr="006A1C08">
        <w:rPr>
          <w:rFonts w:eastAsia="Calibri" w:cs="Arial"/>
          <w:color w:val="000000" w:themeColor="text1"/>
          <w:sz w:val="24"/>
          <w:szCs w:val="24"/>
        </w:rPr>
        <w:t>indulgence</w:t>
      </w:r>
      <w:r>
        <w:rPr>
          <w:rFonts w:eastAsia="Calibri" w:cs="Arial"/>
          <w:color w:val="000000" w:themeColor="text1"/>
          <w:sz w:val="24"/>
          <w:szCs w:val="24"/>
        </w:rPr>
        <w:t>,</w:t>
      </w:r>
      <w:r>
        <w:rPr>
          <w:rFonts w:cs="Arial"/>
          <w:color w:val="000000" w:themeColor="text1"/>
          <w:sz w:val="24"/>
          <w:szCs w:val="24"/>
        </w:rPr>
        <w:t>”</w:t>
      </w:r>
      <w:r w:rsidRPr="006A1C08">
        <w:rPr>
          <w:rFonts w:cs="Arial"/>
          <w:color w:val="000000" w:themeColor="text1"/>
          <w:sz w:val="24"/>
          <w:szCs w:val="24"/>
        </w:rPr>
        <w:t xml:space="preserve"> </w:t>
      </w:r>
      <w:r w:rsidRPr="006A1C08">
        <w:rPr>
          <w:rFonts w:eastAsia="Calibri" w:cs="Arial"/>
          <w:i/>
          <w:color w:val="000000" w:themeColor="text1"/>
          <w:sz w:val="24"/>
          <w:szCs w:val="24"/>
        </w:rPr>
        <w:t>Metaphilosophy</w:t>
      </w:r>
      <w:r>
        <w:rPr>
          <w:rFonts w:cs="Arial"/>
          <w:color w:val="000000" w:themeColor="text1"/>
          <w:sz w:val="24"/>
          <w:szCs w:val="24"/>
        </w:rPr>
        <w:t xml:space="preserve"> 41.1-2: </w:t>
      </w:r>
      <w:r w:rsidRPr="006A1C08">
        <w:rPr>
          <w:rFonts w:cs="Arial"/>
          <w:color w:val="000000" w:themeColor="text1"/>
          <w:sz w:val="24"/>
          <w:szCs w:val="24"/>
        </w:rPr>
        <w:t>189-213</w:t>
      </w:r>
      <w:r>
        <w:rPr>
          <w:rFonts w:cs="Arial"/>
          <w:color w:val="000000" w:themeColor="text1"/>
          <w:sz w:val="24"/>
          <w:szCs w:val="24"/>
        </w:rPr>
        <w:t>.</w:t>
      </w:r>
    </w:p>
    <w:p w14:paraId="270EBF38" w14:textId="77777777" w:rsidR="00AF6837" w:rsidRPr="002A06C1" w:rsidRDefault="00AF6837" w:rsidP="00AF6837">
      <w:pPr>
        <w:pStyle w:val="EndnoteText"/>
        <w:spacing w:line="360" w:lineRule="auto"/>
        <w:rPr>
          <w:sz w:val="24"/>
          <w:szCs w:val="24"/>
        </w:rPr>
      </w:pPr>
      <w:r w:rsidRPr="009F5275">
        <w:rPr>
          <w:rFonts w:ascii="Calibri" w:hAnsi="Calibri"/>
          <w:color w:val="000000"/>
          <w:sz w:val="24"/>
          <w:szCs w:val="24"/>
          <w:lang w:eastAsia="en-US"/>
        </w:rPr>
        <w:t>——</w:t>
      </w:r>
      <w:r>
        <w:rPr>
          <w:rFonts w:cs="Arial"/>
          <w:color w:val="000000" w:themeColor="text1"/>
          <w:sz w:val="24"/>
          <w:szCs w:val="24"/>
        </w:rPr>
        <w:t>. 2016a. “</w:t>
      </w:r>
      <w:r w:rsidRPr="002A06C1">
        <w:rPr>
          <w:sz w:val="24"/>
          <w:szCs w:val="24"/>
        </w:rPr>
        <w:t>Epistemic Virtue and Vice: Reliabilism, Responsibilism, and Personalism</w:t>
      </w:r>
      <w:r>
        <w:rPr>
          <w:rFonts w:cs="Arial"/>
          <w:color w:val="000000" w:themeColor="text1"/>
          <w:sz w:val="24"/>
          <w:szCs w:val="24"/>
        </w:rPr>
        <w:t>,”</w:t>
      </w:r>
      <w:r>
        <w:rPr>
          <w:sz w:val="24"/>
          <w:szCs w:val="24"/>
        </w:rPr>
        <w:t xml:space="preserve"> i</w:t>
      </w:r>
      <w:r w:rsidRPr="002A06C1">
        <w:rPr>
          <w:sz w:val="24"/>
          <w:szCs w:val="24"/>
        </w:rPr>
        <w:t xml:space="preserve">n </w:t>
      </w:r>
      <w:r w:rsidRPr="002A06C1">
        <w:rPr>
          <w:i/>
          <w:iCs/>
          <w:sz w:val="24"/>
          <w:szCs w:val="24"/>
        </w:rPr>
        <w:t>Moral and Intellectual Virtues in Western and Chinese Philosophy</w:t>
      </w:r>
      <w:r w:rsidRPr="002A06C1">
        <w:rPr>
          <w:sz w:val="24"/>
          <w:szCs w:val="24"/>
        </w:rPr>
        <w:t xml:space="preserve">, </w:t>
      </w:r>
      <w:r>
        <w:rPr>
          <w:sz w:val="24"/>
          <w:szCs w:val="24"/>
        </w:rPr>
        <w:t>ed. Chienkuo Mi, Michael Slote, and Ernst</w:t>
      </w:r>
      <w:r w:rsidRPr="002A06C1">
        <w:rPr>
          <w:sz w:val="24"/>
          <w:szCs w:val="24"/>
        </w:rPr>
        <w:t xml:space="preserve"> Sosa</w:t>
      </w:r>
      <w:r>
        <w:rPr>
          <w:sz w:val="24"/>
          <w:szCs w:val="24"/>
        </w:rPr>
        <w:t xml:space="preserve">. </w:t>
      </w:r>
      <w:r w:rsidRPr="002A06C1">
        <w:rPr>
          <w:sz w:val="24"/>
          <w:szCs w:val="24"/>
        </w:rPr>
        <w:t xml:space="preserve">New York: Routledge, 99–120. </w:t>
      </w:r>
    </w:p>
    <w:p w14:paraId="7BCA91AB" w14:textId="77777777" w:rsidR="00AF6837" w:rsidRPr="006A1C08" w:rsidRDefault="00AF6837" w:rsidP="00AF6837">
      <w:pPr>
        <w:pStyle w:val="NoSpacing"/>
        <w:rPr>
          <w:rFonts w:cs="Arial"/>
        </w:rPr>
      </w:pPr>
      <w:r w:rsidRPr="009F5275">
        <w:rPr>
          <w:color w:val="000000"/>
          <w:sz w:val="24"/>
          <w:szCs w:val="24"/>
        </w:rPr>
        <w:t>——</w:t>
      </w:r>
      <w:r>
        <w:rPr>
          <w:rFonts w:cs="Arial"/>
          <w:sz w:val="24"/>
          <w:szCs w:val="24"/>
        </w:rPr>
        <w:t>. 2016b.</w:t>
      </w:r>
      <w:r w:rsidRPr="006A1C08">
        <w:rPr>
          <w:rFonts w:cs="Arial"/>
          <w:sz w:val="24"/>
          <w:szCs w:val="24"/>
        </w:rPr>
        <w:t xml:space="preserve"> </w:t>
      </w:r>
      <w:r>
        <w:rPr>
          <w:rFonts w:cs="Arial"/>
          <w:sz w:val="24"/>
          <w:szCs w:val="24"/>
        </w:rPr>
        <w:t>“</w:t>
      </w:r>
      <w:r w:rsidRPr="006A1C08">
        <w:rPr>
          <w:rFonts w:cs="Arial"/>
          <w:sz w:val="24"/>
          <w:szCs w:val="24"/>
        </w:rPr>
        <w:t>Developing Virtue and Rehabilitating Vice: Worries about Self-cultivation and Self-reform</w:t>
      </w:r>
      <w:r>
        <w:rPr>
          <w:rFonts w:cs="Arial"/>
          <w:sz w:val="24"/>
          <w:szCs w:val="24"/>
        </w:rPr>
        <w:t>,”</w:t>
      </w:r>
      <w:r w:rsidRPr="006A1C08">
        <w:rPr>
          <w:rFonts w:cs="Arial"/>
          <w:sz w:val="24"/>
          <w:szCs w:val="24"/>
        </w:rPr>
        <w:t xml:space="preserve"> </w:t>
      </w:r>
      <w:r w:rsidRPr="006A1C08">
        <w:rPr>
          <w:rFonts w:cs="Arial"/>
          <w:i/>
          <w:sz w:val="24"/>
          <w:szCs w:val="24"/>
        </w:rPr>
        <w:t>Journal of Moral Education</w:t>
      </w:r>
      <w:r>
        <w:rPr>
          <w:rFonts w:cs="Arial"/>
          <w:sz w:val="24"/>
          <w:szCs w:val="24"/>
        </w:rPr>
        <w:t xml:space="preserve"> 45: 2</w:t>
      </w:r>
      <w:r w:rsidRPr="006A1C08">
        <w:rPr>
          <w:rFonts w:cs="Arial"/>
          <w:sz w:val="24"/>
          <w:szCs w:val="24"/>
        </w:rPr>
        <w:t>: 207-222.</w:t>
      </w:r>
    </w:p>
    <w:p w14:paraId="25435485" w14:textId="77777777" w:rsidR="00AF6837" w:rsidRDefault="00AF6837" w:rsidP="00AF6837">
      <w:pPr>
        <w:pStyle w:val="EndnoteText"/>
        <w:spacing w:line="360" w:lineRule="auto"/>
        <w:rPr>
          <w:rFonts w:cs="Arial"/>
          <w:color w:val="000000" w:themeColor="text1"/>
          <w:sz w:val="24"/>
          <w:szCs w:val="24"/>
        </w:rPr>
      </w:pPr>
      <w:r w:rsidRPr="009F5275">
        <w:rPr>
          <w:rFonts w:ascii="Calibri" w:hAnsi="Calibri"/>
          <w:color w:val="000000"/>
          <w:sz w:val="24"/>
          <w:szCs w:val="24"/>
          <w:lang w:eastAsia="en-US"/>
        </w:rPr>
        <w:t>——</w:t>
      </w:r>
      <w:r>
        <w:rPr>
          <w:rFonts w:cs="Arial"/>
          <w:color w:val="000000" w:themeColor="text1"/>
          <w:sz w:val="24"/>
          <w:szCs w:val="24"/>
        </w:rPr>
        <w:t>. 2017. “</w:t>
      </w:r>
      <w:r w:rsidRPr="006A1C08">
        <w:rPr>
          <w:rFonts w:cs="Arial"/>
          <w:color w:val="000000" w:themeColor="text1"/>
          <w:sz w:val="24"/>
          <w:szCs w:val="24"/>
        </w:rPr>
        <w:t>Testimonial Injustice, Epistemic Vice, and Vice Epistemology</w:t>
      </w:r>
      <w:r>
        <w:rPr>
          <w:rFonts w:cs="Arial"/>
          <w:color w:val="000000" w:themeColor="text1"/>
          <w:sz w:val="24"/>
          <w:szCs w:val="24"/>
        </w:rPr>
        <w:t xml:space="preserve">,” in </w:t>
      </w:r>
      <w:r w:rsidRPr="006A1C08">
        <w:rPr>
          <w:rFonts w:cs="Arial"/>
          <w:i/>
          <w:color w:val="000000" w:themeColor="text1"/>
          <w:sz w:val="24"/>
          <w:szCs w:val="24"/>
        </w:rPr>
        <w:t>The Routledge Handbook to Epistemic Injustice</w:t>
      </w:r>
      <w:r>
        <w:rPr>
          <w:rFonts w:cs="Arial"/>
          <w:color w:val="000000" w:themeColor="text1"/>
          <w:sz w:val="24"/>
          <w:szCs w:val="24"/>
        </w:rPr>
        <w:t xml:space="preserve">, ed. </w:t>
      </w:r>
      <w:r w:rsidRPr="006A1C08">
        <w:rPr>
          <w:rFonts w:cs="Arial"/>
          <w:color w:val="000000" w:themeColor="text1"/>
          <w:sz w:val="24"/>
          <w:szCs w:val="24"/>
        </w:rPr>
        <w:t>Ian James Kidd, José Medina, and Gaile Pohlhaus, Jr.</w:t>
      </w:r>
      <w:r>
        <w:rPr>
          <w:rFonts w:cs="Arial"/>
          <w:color w:val="000000" w:themeColor="text1"/>
          <w:sz w:val="24"/>
          <w:szCs w:val="24"/>
        </w:rPr>
        <w:t xml:space="preserve"> New York: Routledge</w:t>
      </w:r>
      <w:r w:rsidRPr="006A1C08">
        <w:rPr>
          <w:rFonts w:cs="Arial"/>
          <w:color w:val="000000" w:themeColor="text1"/>
          <w:sz w:val="24"/>
          <w:szCs w:val="24"/>
        </w:rPr>
        <w:t>, 507-525.</w:t>
      </w:r>
    </w:p>
    <w:p w14:paraId="230E2E7C" w14:textId="77777777" w:rsidR="00AF6837" w:rsidRPr="006A1C08" w:rsidRDefault="00AF6837" w:rsidP="00AF6837">
      <w:pPr>
        <w:pStyle w:val="EndnoteText"/>
        <w:spacing w:line="360" w:lineRule="auto"/>
        <w:rPr>
          <w:rFonts w:cs="Arial"/>
          <w:color w:val="000000" w:themeColor="text1"/>
          <w:sz w:val="24"/>
          <w:szCs w:val="24"/>
        </w:rPr>
      </w:pPr>
      <w:r w:rsidRPr="0022430A">
        <w:rPr>
          <w:rFonts w:cs="Arial"/>
          <w:color w:val="000000" w:themeColor="text1"/>
          <w:sz w:val="24"/>
          <w:szCs w:val="24"/>
        </w:rPr>
        <w:t xml:space="preserve">Biddle, Justin, Ian James Kidd, </w:t>
      </w:r>
      <w:r w:rsidRPr="006653B2">
        <w:rPr>
          <w:rFonts w:ascii="Calibri" w:hAnsi="Calibri" w:cs="Didot"/>
          <w:sz w:val="24"/>
          <w:szCs w:val="24"/>
        </w:rPr>
        <w:t>and Anna Leuschner. 2017. “</w:t>
      </w:r>
      <w:r w:rsidRPr="006653B2">
        <w:rPr>
          <w:rFonts w:ascii="Calibri" w:hAnsi="Calibri" w:cs="Didot"/>
          <w:bCs/>
          <w:sz w:val="24"/>
          <w:szCs w:val="24"/>
        </w:rPr>
        <w:t>Epistemic Corruption and Manufactured Doubt: The Case of Climate Science</w:t>
      </w:r>
      <w:r w:rsidRPr="006653B2">
        <w:rPr>
          <w:rFonts w:ascii="Calibri" w:hAnsi="Calibri" w:cs="Didot"/>
          <w:sz w:val="24"/>
          <w:szCs w:val="24"/>
        </w:rPr>
        <w:t xml:space="preserve">,” </w:t>
      </w:r>
      <w:r w:rsidRPr="006653B2">
        <w:rPr>
          <w:rFonts w:ascii="Calibri" w:hAnsi="Calibri" w:cs="Didot"/>
          <w:i/>
          <w:sz w:val="24"/>
          <w:szCs w:val="24"/>
        </w:rPr>
        <w:t>Public Affairs Quarterly</w:t>
      </w:r>
      <w:r w:rsidRPr="006653B2">
        <w:rPr>
          <w:rFonts w:ascii="Calibri" w:hAnsi="Calibri" w:cs="Didot"/>
          <w:sz w:val="24"/>
          <w:szCs w:val="24"/>
        </w:rPr>
        <w:t xml:space="preserve"> 31.3: 165-187.</w:t>
      </w:r>
    </w:p>
    <w:p w14:paraId="721A1F6A" w14:textId="77777777" w:rsidR="00AF6837" w:rsidRPr="006A1C08" w:rsidRDefault="00AF6837" w:rsidP="00AF6837">
      <w:pPr>
        <w:pStyle w:val="EndnoteText"/>
        <w:spacing w:line="360" w:lineRule="auto"/>
        <w:rPr>
          <w:rFonts w:cs="Arial"/>
          <w:color w:val="000000" w:themeColor="text1"/>
          <w:sz w:val="24"/>
          <w:szCs w:val="24"/>
        </w:rPr>
      </w:pPr>
      <w:r w:rsidRPr="006A1C08">
        <w:rPr>
          <w:rFonts w:cs="Arial"/>
          <w:color w:val="000000" w:themeColor="text1"/>
          <w:sz w:val="24"/>
          <w:szCs w:val="24"/>
        </w:rPr>
        <w:t>Blumenberg, Hans</w:t>
      </w:r>
      <w:r>
        <w:rPr>
          <w:rFonts w:cs="Arial"/>
          <w:color w:val="000000" w:themeColor="text1"/>
          <w:sz w:val="24"/>
          <w:szCs w:val="24"/>
        </w:rPr>
        <w:t xml:space="preserve">. 1983. </w:t>
      </w:r>
      <w:r w:rsidRPr="006A1C08">
        <w:rPr>
          <w:rFonts w:cs="Arial"/>
          <w:i/>
          <w:iCs/>
          <w:color w:val="000000" w:themeColor="text1"/>
          <w:sz w:val="24"/>
          <w:szCs w:val="24"/>
        </w:rPr>
        <w:t xml:space="preserve">The Legitimacy of the Modern Age, </w:t>
      </w:r>
      <w:r>
        <w:rPr>
          <w:rFonts w:cs="Arial"/>
          <w:color w:val="000000" w:themeColor="text1"/>
          <w:sz w:val="24"/>
          <w:szCs w:val="24"/>
        </w:rPr>
        <w:t xml:space="preserve">trans. Robert M. Wallace. </w:t>
      </w:r>
      <w:r w:rsidRPr="006A1C08">
        <w:rPr>
          <w:rFonts w:cs="Arial"/>
          <w:color w:val="000000" w:themeColor="text1"/>
          <w:sz w:val="24"/>
          <w:szCs w:val="24"/>
        </w:rPr>
        <w:t>Cam</w:t>
      </w:r>
      <w:r>
        <w:rPr>
          <w:rFonts w:cs="Arial"/>
          <w:color w:val="000000" w:themeColor="text1"/>
          <w:sz w:val="24"/>
          <w:szCs w:val="24"/>
        </w:rPr>
        <w:t>bridge, Mass.: MIT Press.</w:t>
      </w:r>
    </w:p>
    <w:p w14:paraId="6F341393" w14:textId="77777777" w:rsidR="00AF6837" w:rsidRDefault="00AF6837" w:rsidP="00AF6837">
      <w:pPr>
        <w:pStyle w:val="EndnoteText"/>
        <w:spacing w:line="360" w:lineRule="auto"/>
        <w:rPr>
          <w:rFonts w:cs="Arial"/>
          <w:color w:val="000000" w:themeColor="text1"/>
          <w:sz w:val="24"/>
          <w:szCs w:val="24"/>
        </w:rPr>
      </w:pPr>
      <w:r w:rsidRPr="006A1C08">
        <w:rPr>
          <w:rFonts w:cs="Arial"/>
          <w:color w:val="000000" w:themeColor="text1"/>
          <w:sz w:val="24"/>
          <w:szCs w:val="24"/>
        </w:rPr>
        <w:t>Boyle,</w:t>
      </w:r>
      <w:r>
        <w:rPr>
          <w:rFonts w:cs="Arial"/>
          <w:color w:val="000000" w:themeColor="text1"/>
          <w:sz w:val="24"/>
          <w:szCs w:val="24"/>
        </w:rPr>
        <w:t xml:space="preserve"> </w:t>
      </w:r>
      <w:r w:rsidRPr="006A1C08">
        <w:rPr>
          <w:rFonts w:cs="Arial"/>
          <w:color w:val="000000" w:themeColor="text1"/>
          <w:sz w:val="24"/>
          <w:szCs w:val="24"/>
        </w:rPr>
        <w:t>Robert</w:t>
      </w:r>
      <w:r>
        <w:rPr>
          <w:rFonts w:cs="Arial"/>
          <w:color w:val="000000" w:themeColor="text1"/>
          <w:sz w:val="24"/>
          <w:szCs w:val="24"/>
        </w:rPr>
        <w:t>. 1999-2000.</w:t>
      </w:r>
      <w:r w:rsidRPr="006A1C08">
        <w:rPr>
          <w:rFonts w:cs="Arial"/>
          <w:color w:val="000000" w:themeColor="text1"/>
          <w:sz w:val="24"/>
          <w:szCs w:val="24"/>
        </w:rPr>
        <w:t xml:space="preserve"> </w:t>
      </w:r>
      <w:r w:rsidRPr="006A1C08">
        <w:rPr>
          <w:rFonts w:cs="Arial"/>
          <w:i/>
          <w:iCs/>
          <w:color w:val="000000" w:themeColor="text1"/>
          <w:sz w:val="24"/>
          <w:szCs w:val="24"/>
        </w:rPr>
        <w:t xml:space="preserve">The Works of Robert Boyle, </w:t>
      </w:r>
      <w:r w:rsidRPr="006A1C08">
        <w:rPr>
          <w:rFonts w:cs="Arial"/>
          <w:color w:val="000000" w:themeColor="text1"/>
          <w:sz w:val="24"/>
          <w:szCs w:val="24"/>
        </w:rPr>
        <w:t>14 vols., eds. Mich</w:t>
      </w:r>
      <w:r>
        <w:rPr>
          <w:rFonts w:cs="Arial"/>
          <w:color w:val="000000" w:themeColor="text1"/>
          <w:sz w:val="24"/>
          <w:szCs w:val="24"/>
        </w:rPr>
        <w:t xml:space="preserve">ael Hunter and Edward B. Davis. </w:t>
      </w:r>
      <w:r w:rsidRPr="006A1C08">
        <w:rPr>
          <w:rFonts w:cs="Arial"/>
          <w:color w:val="000000" w:themeColor="text1"/>
          <w:sz w:val="24"/>
          <w:szCs w:val="24"/>
        </w:rPr>
        <w:t>London</w:t>
      </w:r>
      <w:r>
        <w:rPr>
          <w:rFonts w:cs="Arial"/>
          <w:color w:val="000000" w:themeColor="text1"/>
          <w:sz w:val="24"/>
          <w:szCs w:val="24"/>
        </w:rPr>
        <w:t>: Pickering and Chatto.</w:t>
      </w:r>
    </w:p>
    <w:p w14:paraId="3BDFE829" w14:textId="77777777" w:rsidR="00AF6837" w:rsidRDefault="00AF6837" w:rsidP="00AF6837">
      <w:pPr>
        <w:pStyle w:val="EndnoteText"/>
        <w:spacing w:line="360" w:lineRule="auto"/>
        <w:rPr>
          <w:rFonts w:cs="Arial"/>
          <w:color w:val="000000" w:themeColor="text1"/>
          <w:sz w:val="24"/>
          <w:szCs w:val="24"/>
        </w:rPr>
      </w:pPr>
      <w:r w:rsidRPr="006A1C08">
        <w:rPr>
          <w:rFonts w:cs="Arial"/>
          <w:color w:val="000000" w:themeColor="text1"/>
          <w:sz w:val="24"/>
          <w:szCs w:val="24"/>
        </w:rPr>
        <w:t>Cassam,</w:t>
      </w:r>
      <w:r>
        <w:rPr>
          <w:rFonts w:cs="Arial"/>
          <w:color w:val="000000" w:themeColor="text1"/>
          <w:sz w:val="24"/>
          <w:szCs w:val="24"/>
        </w:rPr>
        <w:t xml:space="preserve"> </w:t>
      </w:r>
      <w:r w:rsidRPr="006A1C08">
        <w:rPr>
          <w:rFonts w:cs="Arial"/>
          <w:color w:val="000000" w:themeColor="text1"/>
          <w:sz w:val="24"/>
          <w:szCs w:val="24"/>
        </w:rPr>
        <w:t>Quassim</w:t>
      </w:r>
      <w:r>
        <w:rPr>
          <w:rFonts w:cs="Arial"/>
          <w:color w:val="000000" w:themeColor="text1"/>
          <w:sz w:val="24"/>
          <w:szCs w:val="24"/>
        </w:rPr>
        <w:t>. 2016. “</w:t>
      </w:r>
      <w:r w:rsidRPr="006A1C08">
        <w:rPr>
          <w:rFonts w:cs="Arial"/>
          <w:color w:val="000000" w:themeColor="text1"/>
          <w:sz w:val="24"/>
          <w:szCs w:val="24"/>
        </w:rPr>
        <w:t>Vice Epistemology</w:t>
      </w:r>
      <w:r>
        <w:rPr>
          <w:rFonts w:cs="Arial"/>
          <w:color w:val="000000" w:themeColor="text1"/>
          <w:sz w:val="24"/>
          <w:szCs w:val="24"/>
        </w:rPr>
        <w:t>,”</w:t>
      </w:r>
      <w:r w:rsidRPr="006A1C08">
        <w:rPr>
          <w:rFonts w:cs="Arial"/>
          <w:color w:val="000000" w:themeColor="text1"/>
          <w:sz w:val="24"/>
          <w:szCs w:val="24"/>
        </w:rPr>
        <w:t xml:space="preserve"> </w:t>
      </w:r>
      <w:r w:rsidRPr="006A1C08">
        <w:rPr>
          <w:rFonts w:cs="Arial"/>
          <w:i/>
          <w:color w:val="000000" w:themeColor="text1"/>
          <w:sz w:val="24"/>
          <w:szCs w:val="24"/>
        </w:rPr>
        <w:t>The Monist</w:t>
      </w:r>
      <w:r>
        <w:rPr>
          <w:rFonts w:cs="Arial"/>
          <w:color w:val="000000" w:themeColor="text1"/>
          <w:sz w:val="24"/>
          <w:szCs w:val="24"/>
        </w:rPr>
        <w:t xml:space="preserve"> 99.3</w:t>
      </w:r>
      <w:r w:rsidRPr="006A1C08">
        <w:rPr>
          <w:rFonts w:cs="Arial"/>
          <w:color w:val="000000" w:themeColor="text1"/>
          <w:sz w:val="24"/>
          <w:szCs w:val="24"/>
        </w:rPr>
        <w:t xml:space="preserve">: 159-180. </w:t>
      </w:r>
    </w:p>
    <w:p w14:paraId="17DA4D2E" w14:textId="77777777" w:rsidR="00AF6837" w:rsidRPr="00D419C1" w:rsidRDefault="00AF6837" w:rsidP="00AF6837">
      <w:pPr>
        <w:pStyle w:val="EndnoteText"/>
        <w:spacing w:line="360" w:lineRule="auto"/>
        <w:rPr>
          <w:rStyle w:val="EndnoteReference"/>
          <w:rFonts w:cs="Arial"/>
          <w:color w:val="000000" w:themeColor="text1"/>
          <w:sz w:val="24"/>
          <w:szCs w:val="24"/>
          <w:vertAlign w:val="baseline"/>
        </w:rPr>
      </w:pPr>
      <w:r w:rsidRPr="009F5275">
        <w:rPr>
          <w:rFonts w:ascii="Calibri" w:hAnsi="Calibri"/>
          <w:color w:val="000000"/>
          <w:sz w:val="24"/>
          <w:szCs w:val="24"/>
          <w:lang w:eastAsia="en-US"/>
        </w:rPr>
        <w:t>——</w:t>
      </w:r>
      <w:r>
        <w:rPr>
          <w:rFonts w:cs="Arial"/>
          <w:color w:val="000000" w:themeColor="text1"/>
          <w:sz w:val="24"/>
          <w:szCs w:val="24"/>
        </w:rPr>
        <w:t>. 2017. “</w:t>
      </w:r>
      <w:r w:rsidRPr="006A1C08">
        <w:rPr>
          <w:rFonts w:cs="Arial"/>
          <w:color w:val="000000" w:themeColor="text1"/>
          <w:sz w:val="24"/>
          <w:szCs w:val="24"/>
        </w:rPr>
        <w:t>Vice Ontology</w:t>
      </w:r>
      <w:r>
        <w:rPr>
          <w:rFonts w:cs="Arial"/>
          <w:color w:val="000000" w:themeColor="text1"/>
          <w:sz w:val="24"/>
          <w:szCs w:val="24"/>
        </w:rPr>
        <w:t>,”</w:t>
      </w:r>
      <w:r w:rsidRPr="006A1C08">
        <w:rPr>
          <w:rFonts w:cs="Arial"/>
          <w:color w:val="000000" w:themeColor="text1"/>
          <w:sz w:val="24"/>
          <w:szCs w:val="24"/>
        </w:rPr>
        <w:t xml:space="preserve"> </w:t>
      </w:r>
      <w:r w:rsidRPr="006A1C08">
        <w:rPr>
          <w:rFonts w:cs="Arial"/>
          <w:i/>
          <w:iCs/>
          <w:color w:val="000000" w:themeColor="text1"/>
          <w:sz w:val="24"/>
          <w:szCs w:val="24"/>
        </w:rPr>
        <w:t xml:space="preserve">Social Epistemology Review and Reply Collective </w:t>
      </w:r>
      <w:r>
        <w:rPr>
          <w:rFonts w:cs="Arial"/>
          <w:color w:val="000000" w:themeColor="text1"/>
          <w:sz w:val="24"/>
          <w:szCs w:val="24"/>
        </w:rPr>
        <w:t>6.11</w:t>
      </w:r>
      <w:r w:rsidRPr="006A1C08">
        <w:rPr>
          <w:rFonts w:cs="Arial"/>
          <w:color w:val="000000" w:themeColor="text1"/>
          <w:sz w:val="24"/>
          <w:szCs w:val="24"/>
        </w:rPr>
        <w:t xml:space="preserve">: 20-27. </w:t>
      </w:r>
    </w:p>
    <w:p w14:paraId="2CCFA0D9" w14:textId="77777777" w:rsidR="00AF6837" w:rsidRPr="00EB4A31" w:rsidRDefault="00AF6837" w:rsidP="00AF6837">
      <w:pPr>
        <w:pStyle w:val="EndnoteText"/>
        <w:spacing w:line="360" w:lineRule="auto"/>
        <w:rPr>
          <w:rFonts w:cs="Arial"/>
          <w:color w:val="000000" w:themeColor="text1"/>
        </w:rPr>
      </w:pPr>
      <w:r w:rsidRPr="00EB4A31">
        <w:rPr>
          <w:rFonts w:cs="Arial"/>
          <w:color w:val="000000" w:themeColor="text1"/>
          <w:sz w:val="24"/>
          <w:szCs w:val="24"/>
        </w:rPr>
        <w:t>Césaire,</w:t>
      </w:r>
      <w:r>
        <w:rPr>
          <w:rFonts w:cs="Arial"/>
          <w:color w:val="000000" w:themeColor="text1"/>
          <w:sz w:val="24"/>
          <w:szCs w:val="24"/>
        </w:rPr>
        <w:t xml:space="preserve"> Aime. 2000.</w:t>
      </w:r>
      <w:r w:rsidRPr="00EB4A31">
        <w:rPr>
          <w:rFonts w:cs="Arial"/>
          <w:color w:val="000000" w:themeColor="text1"/>
          <w:sz w:val="24"/>
          <w:szCs w:val="24"/>
        </w:rPr>
        <w:t xml:space="preserve"> </w:t>
      </w:r>
      <w:r w:rsidRPr="00EB4A31">
        <w:rPr>
          <w:rFonts w:cs="Arial"/>
          <w:i/>
          <w:color w:val="000000" w:themeColor="text1"/>
          <w:sz w:val="24"/>
          <w:szCs w:val="24"/>
        </w:rPr>
        <w:t xml:space="preserve">Discourse on Colonialism </w:t>
      </w:r>
      <w:r w:rsidRPr="00EB4A31">
        <w:rPr>
          <w:rFonts w:cs="Arial"/>
          <w:color w:val="000000" w:themeColor="text1"/>
          <w:sz w:val="24"/>
          <w:szCs w:val="24"/>
        </w:rPr>
        <w:t>[1955], trans. Joan Pinkham</w:t>
      </w:r>
      <w:r>
        <w:rPr>
          <w:rFonts w:cs="Arial"/>
          <w:color w:val="000000" w:themeColor="text1"/>
          <w:sz w:val="24"/>
          <w:szCs w:val="24"/>
        </w:rPr>
        <w:t xml:space="preserve">. </w:t>
      </w:r>
      <w:r w:rsidRPr="00EB4A31">
        <w:rPr>
          <w:rFonts w:cs="Arial"/>
          <w:color w:val="000000" w:themeColor="text1"/>
          <w:sz w:val="24"/>
          <w:szCs w:val="24"/>
        </w:rPr>
        <w:t>New York: Monthly Review Press</w:t>
      </w:r>
      <w:r>
        <w:rPr>
          <w:rFonts w:cs="Arial"/>
          <w:color w:val="000000" w:themeColor="text1"/>
          <w:sz w:val="24"/>
          <w:szCs w:val="24"/>
        </w:rPr>
        <w:t>.</w:t>
      </w:r>
    </w:p>
    <w:p w14:paraId="345A7515" w14:textId="77777777" w:rsidR="00AF6837" w:rsidRPr="006A1C08" w:rsidRDefault="00AF6837" w:rsidP="00AF6837">
      <w:pPr>
        <w:pStyle w:val="EndnoteText"/>
        <w:spacing w:line="360" w:lineRule="auto"/>
        <w:rPr>
          <w:rFonts w:cs="Arial"/>
          <w:color w:val="000000" w:themeColor="text1"/>
          <w:sz w:val="24"/>
          <w:szCs w:val="24"/>
        </w:rPr>
      </w:pPr>
      <w:r w:rsidRPr="006A1C08">
        <w:rPr>
          <w:rFonts w:cs="Arial"/>
          <w:color w:val="000000" w:themeColor="text1"/>
          <w:sz w:val="24"/>
          <w:szCs w:val="24"/>
        </w:rPr>
        <w:t>Cooper,</w:t>
      </w:r>
      <w:r>
        <w:rPr>
          <w:rFonts w:cs="Arial"/>
          <w:color w:val="000000" w:themeColor="text1"/>
          <w:sz w:val="24"/>
          <w:szCs w:val="24"/>
        </w:rPr>
        <w:t xml:space="preserve"> </w:t>
      </w:r>
      <w:r w:rsidRPr="006A1C08">
        <w:rPr>
          <w:rFonts w:cs="Arial"/>
          <w:color w:val="000000" w:themeColor="text1"/>
          <w:sz w:val="24"/>
          <w:szCs w:val="24"/>
        </w:rPr>
        <w:t>David E.</w:t>
      </w:r>
      <w:r>
        <w:rPr>
          <w:rFonts w:cs="Arial"/>
          <w:color w:val="000000" w:themeColor="text1"/>
          <w:sz w:val="24"/>
          <w:szCs w:val="24"/>
        </w:rPr>
        <w:t xml:space="preserve"> 2002.</w:t>
      </w:r>
      <w:r w:rsidRPr="006A1C08">
        <w:rPr>
          <w:rFonts w:cs="Arial"/>
          <w:color w:val="000000" w:themeColor="text1"/>
          <w:sz w:val="24"/>
          <w:szCs w:val="24"/>
        </w:rPr>
        <w:t xml:space="preserve"> </w:t>
      </w:r>
      <w:r w:rsidRPr="006A1C08">
        <w:rPr>
          <w:rFonts w:cs="Arial"/>
          <w:i/>
          <w:color w:val="000000" w:themeColor="text1"/>
          <w:sz w:val="24"/>
          <w:szCs w:val="24"/>
        </w:rPr>
        <w:t>The Measure of Things: Humanism, Humility, and Mystery</w:t>
      </w:r>
      <w:r>
        <w:rPr>
          <w:rFonts w:cs="Arial"/>
          <w:color w:val="000000" w:themeColor="text1"/>
          <w:sz w:val="24"/>
          <w:szCs w:val="24"/>
        </w:rPr>
        <w:t>. Oxford: Clarendon Press.</w:t>
      </w:r>
    </w:p>
    <w:p w14:paraId="0D4A6EB7" w14:textId="77777777" w:rsidR="00AF6837" w:rsidRPr="006A1C08" w:rsidRDefault="00AF6837" w:rsidP="00AF6837">
      <w:pPr>
        <w:pStyle w:val="EndnoteText"/>
        <w:spacing w:line="360" w:lineRule="auto"/>
        <w:rPr>
          <w:rFonts w:cs="Arial"/>
          <w:color w:val="000000" w:themeColor="text1"/>
          <w:sz w:val="24"/>
          <w:szCs w:val="24"/>
        </w:rPr>
      </w:pPr>
      <w:r w:rsidRPr="006A1C08">
        <w:rPr>
          <w:rFonts w:cs="Arial"/>
          <w:color w:val="000000" w:themeColor="text1"/>
          <w:sz w:val="24"/>
          <w:szCs w:val="24"/>
        </w:rPr>
        <w:t>Corneanu,</w:t>
      </w:r>
      <w:r>
        <w:rPr>
          <w:rFonts w:cs="Arial"/>
          <w:color w:val="000000" w:themeColor="text1"/>
          <w:sz w:val="24"/>
          <w:szCs w:val="24"/>
        </w:rPr>
        <w:t xml:space="preserve"> </w:t>
      </w:r>
      <w:r w:rsidRPr="006A1C08">
        <w:rPr>
          <w:rFonts w:cs="Arial"/>
          <w:color w:val="000000" w:themeColor="text1"/>
          <w:sz w:val="24"/>
          <w:szCs w:val="24"/>
        </w:rPr>
        <w:t>Sorana</w:t>
      </w:r>
      <w:r>
        <w:rPr>
          <w:rFonts w:cs="Arial"/>
          <w:color w:val="000000" w:themeColor="text1"/>
          <w:sz w:val="24"/>
          <w:szCs w:val="24"/>
        </w:rPr>
        <w:t>. 2011.</w:t>
      </w:r>
      <w:r w:rsidRPr="006A1C08">
        <w:rPr>
          <w:rFonts w:cs="Arial"/>
          <w:color w:val="000000" w:themeColor="text1"/>
          <w:sz w:val="24"/>
          <w:szCs w:val="24"/>
        </w:rPr>
        <w:t xml:space="preserve"> </w:t>
      </w:r>
      <w:r w:rsidRPr="006A1C08">
        <w:rPr>
          <w:rFonts w:cs="Arial"/>
          <w:i/>
          <w:color w:val="000000" w:themeColor="text1"/>
          <w:sz w:val="24"/>
          <w:szCs w:val="24"/>
        </w:rPr>
        <w:t xml:space="preserve">Regimens of the Mind: Boyle, Locke, and the Early Modern </w:t>
      </w:r>
      <w:r w:rsidRPr="006A1C08">
        <w:rPr>
          <w:rFonts w:cs="Arial"/>
          <w:iCs/>
          <w:color w:val="000000" w:themeColor="text1"/>
          <w:sz w:val="24"/>
          <w:szCs w:val="24"/>
        </w:rPr>
        <w:t>Cultura</w:t>
      </w:r>
      <w:r w:rsidRPr="006A1C08">
        <w:rPr>
          <w:rFonts w:cs="Arial"/>
          <w:i/>
          <w:iCs/>
          <w:color w:val="000000" w:themeColor="text1"/>
          <w:sz w:val="24"/>
          <w:szCs w:val="24"/>
        </w:rPr>
        <w:t xml:space="preserve"> </w:t>
      </w:r>
      <w:r w:rsidRPr="006A1C08">
        <w:rPr>
          <w:rFonts w:cs="Arial"/>
          <w:iCs/>
          <w:color w:val="000000" w:themeColor="text1"/>
          <w:sz w:val="24"/>
          <w:szCs w:val="24"/>
        </w:rPr>
        <w:t>Animi</w:t>
      </w:r>
      <w:r w:rsidRPr="006A1C08">
        <w:rPr>
          <w:rFonts w:cs="Arial"/>
          <w:i/>
          <w:iCs/>
          <w:color w:val="000000" w:themeColor="text1"/>
          <w:sz w:val="24"/>
          <w:szCs w:val="24"/>
        </w:rPr>
        <w:t xml:space="preserve"> </w:t>
      </w:r>
      <w:r w:rsidRPr="006A1C08">
        <w:rPr>
          <w:rFonts w:cs="Arial"/>
          <w:i/>
          <w:color w:val="000000" w:themeColor="text1"/>
          <w:sz w:val="24"/>
          <w:szCs w:val="24"/>
        </w:rPr>
        <w:t>Tradition</w:t>
      </w:r>
      <w:r>
        <w:rPr>
          <w:rFonts w:cs="Arial"/>
          <w:color w:val="000000" w:themeColor="text1"/>
          <w:sz w:val="24"/>
          <w:szCs w:val="24"/>
        </w:rPr>
        <w:t xml:space="preserve">. </w:t>
      </w:r>
      <w:r w:rsidRPr="006A1C08">
        <w:rPr>
          <w:rFonts w:cs="Arial"/>
          <w:iCs/>
          <w:color w:val="000000" w:themeColor="text1"/>
          <w:sz w:val="24"/>
          <w:szCs w:val="24"/>
        </w:rPr>
        <w:t>Chicago: The University of Chicago Pres</w:t>
      </w:r>
      <w:r>
        <w:rPr>
          <w:rFonts w:cs="Arial"/>
          <w:iCs/>
          <w:color w:val="000000" w:themeColor="text1"/>
          <w:sz w:val="24"/>
          <w:szCs w:val="24"/>
        </w:rPr>
        <w:t>s.</w:t>
      </w:r>
    </w:p>
    <w:p w14:paraId="7B860BEA" w14:textId="77777777" w:rsidR="00AF6837" w:rsidRPr="006A1C08" w:rsidRDefault="00AF6837" w:rsidP="00AF6837">
      <w:pPr>
        <w:pStyle w:val="NoSpacing"/>
        <w:rPr>
          <w:rFonts w:cs="Arial"/>
          <w:sz w:val="24"/>
          <w:szCs w:val="24"/>
        </w:rPr>
      </w:pPr>
      <w:r w:rsidRPr="006A1C08">
        <w:rPr>
          <w:rFonts w:cs="Arial"/>
          <w:sz w:val="24"/>
          <w:szCs w:val="24"/>
        </w:rPr>
        <w:t>Craig,</w:t>
      </w:r>
      <w:r>
        <w:rPr>
          <w:rFonts w:cs="Arial"/>
          <w:sz w:val="24"/>
          <w:szCs w:val="24"/>
        </w:rPr>
        <w:t xml:space="preserve"> Edward. 1987.</w:t>
      </w:r>
      <w:r w:rsidRPr="006A1C08">
        <w:rPr>
          <w:rFonts w:cs="Arial"/>
          <w:sz w:val="24"/>
          <w:szCs w:val="24"/>
        </w:rPr>
        <w:t xml:space="preserve"> </w:t>
      </w:r>
      <w:r w:rsidRPr="006A1C08">
        <w:rPr>
          <w:rFonts w:cs="Arial"/>
          <w:i/>
          <w:sz w:val="24"/>
          <w:szCs w:val="24"/>
        </w:rPr>
        <w:t>The Mind of God and the Works of Man</w:t>
      </w:r>
      <w:r>
        <w:rPr>
          <w:rFonts w:cs="Arial"/>
          <w:sz w:val="24"/>
          <w:szCs w:val="24"/>
        </w:rPr>
        <w:t xml:space="preserve">. </w:t>
      </w:r>
      <w:r w:rsidRPr="006A1C08">
        <w:rPr>
          <w:rFonts w:cs="Arial"/>
          <w:sz w:val="24"/>
          <w:szCs w:val="24"/>
        </w:rPr>
        <w:t>Oxford: Clarendon Press</w:t>
      </w:r>
      <w:r>
        <w:rPr>
          <w:rFonts w:cs="Arial"/>
          <w:sz w:val="24"/>
          <w:szCs w:val="24"/>
        </w:rPr>
        <w:t>.</w:t>
      </w:r>
    </w:p>
    <w:p w14:paraId="6083FB01" w14:textId="77777777" w:rsidR="00AF6837" w:rsidRDefault="00AF6837" w:rsidP="00AF6837">
      <w:pPr>
        <w:pStyle w:val="EndnoteText"/>
        <w:spacing w:line="360" w:lineRule="auto"/>
        <w:rPr>
          <w:rFonts w:cs="Arial"/>
          <w:color w:val="000000" w:themeColor="text1"/>
          <w:sz w:val="24"/>
          <w:szCs w:val="24"/>
        </w:rPr>
      </w:pPr>
      <w:r w:rsidRPr="006A1C08">
        <w:rPr>
          <w:rFonts w:cs="Arial"/>
          <w:color w:val="000000" w:themeColor="text1"/>
          <w:sz w:val="24"/>
          <w:szCs w:val="24"/>
        </w:rPr>
        <w:t xml:space="preserve">Crerar, </w:t>
      </w:r>
      <w:r>
        <w:rPr>
          <w:rFonts w:cs="Arial"/>
          <w:color w:val="000000" w:themeColor="text1"/>
          <w:sz w:val="24"/>
          <w:szCs w:val="24"/>
        </w:rPr>
        <w:t>Charlie. Forthcoming. “</w:t>
      </w:r>
      <w:r w:rsidRPr="006A1C08">
        <w:rPr>
          <w:rFonts w:cs="Arial"/>
          <w:color w:val="000000" w:themeColor="text1"/>
          <w:sz w:val="24"/>
          <w:szCs w:val="24"/>
        </w:rPr>
        <w:t>Motivational Approaches to Intellectual Vice</w:t>
      </w:r>
      <w:r>
        <w:rPr>
          <w:rFonts w:cs="Arial"/>
          <w:color w:val="000000" w:themeColor="text1"/>
          <w:sz w:val="24"/>
          <w:szCs w:val="24"/>
        </w:rPr>
        <w:t>,”</w:t>
      </w:r>
      <w:r w:rsidRPr="006A1C08">
        <w:rPr>
          <w:rFonts w:cs="Arial"/>
          <w:color w:val="000000" w:themeColor="text1"/>
          <w:sz w:val="24"/>
          <w:szCs w:val="24"/>
        </w:rPr>
        <w:t xml:space="preserve"> </w:t>
      </w:r>
      <w:r w:rsidRPr="006A1C08">
        <w:rPr>
          <w:rFonts w:cs="Arial"/>
          <w:i/>
          <w:color w:val="000000" w:themeColor="text1"/>
          <w:sz w:val="24"/>
          <w:szCs w:val="24"/>
        </w:rPr>
        <w:t>Australasian Journal of Philosophy</w:t>
      </w:r>
      <w:r>
        <w:rPr>
          <w:rFonts w:cs="Arial"/>
          <w:color w:val="000000" w:themeColor="text1"/>
          <w:sz w:val="24"/>
          <w:szCs w:val="24"/>
        </w:rPr>
        <w:t>.</w:t>
      </w:r>
    </w:p>
    <w:p w14:paraId="42413DE3" w14:textId="77777777" w:rsidR="00AF6837" w:rsidRDefault="00AF6837" w:rsidP="00AF6837">
      <w:pPr>
        <w:pStyle w:val="EndnoteText"/>
        <w:spacing w:line="360" w:lineRule="auto"/>
        <w:rPr>
          <w:rFonts w:cs="Arial"/>
          <w:color w:val="000000" w:themeColor="text1"/>
          <w:sz w:val="24"/>
          <w:szCs w:val="24"/>
        </w:rPr>
      </w:pPr>
      <w:r w:rsidRPr="006A1C08">
        <w:rPr>
          <w:rFonts w:cs="Arial"/>
          <w:color w:val="000000" w:themeColor="text1"/>
          <w:sz w:val="24"/>
          <w:szCs w:val="24"/>
        </w:rPr>
        <w:t>Daston,</w:t>
      </w:r>
      <w:r>
        <w:rPr>
          <w:rFonts w:cs="Arial"/>
          <w:color w:val="000000" w:themeColor="text1"/>
          <w:sz w:val="24"/>
          <w:szCs w:val="24"/>
        </w:rPr>
        <w:t xml:space="preserve"> </w:t>
      </w:r>
      <w:r w:rsidRPr="006A1C08">
        <w:rPr>
          <w:rFonts w:cs="Arial"/>
          <w:color w:val="000000" w:themeColor="text1"/>
          <w:sz w:val="24"/>
          <w:szCs w:val="24"/>
        </w:rPr>
        <w:t>Lorraine and Peter Galison</w:t>
      </w:r>
      <w:r>
        <w:rPr>
          <w:rFonts w:cs="Arial"/>
          <w:color w:val="000000" w:themeColor="text1"/>
          <w:sz w:val="24"/>
          <w:szCs w:val="24"/>
        </w:rPr>
        <w:t xml:space="preserve">. 2000. </w:t>
      </w:r>
      <w:r w:rsidRPr="006A1C08">
        <w:rPr>
          <w:rFonts w:cs="Arial"/>
          <w:i/>
          <w:color w:val="000000" w:themeColor="text1"/>
          <w:sz w:val="24"/>
          <w:szCs w:val="24"/>
        </w:rPr>
        <w:t>Objectivity</w:t>
      </w:r>
      <w:r>
        <w:rPr>
          <w:rFonts w:cs="Arial"/>
          <w:color w:val="000000" w:themeColor="text1"/>
          <w:sz w:val="24"/>
          <w:szCs w:val="24"/>
        </w:rPr>
        <w:t>. New York: Zone Books.</w:t>
      </w:r>
    </w:p>
    <w:p w14:paraId="5BF01637" w14:textId="77777777" w:rsidR="00AF6837" w:rsidRPr="0012540F" w:rsidRDefault="00AF6837" w:rsidP="00AF6837">
      <w:pPr>
        <w:pStyle w:val="EndnoteText"/>
        <w:spacing w:line="360" w:lineRule="auto"/>
        <w:rPr>
          <w:rFonts w:cs="Arial"/>
          <w:color w:val="000000" w:themeColor="text1"/>
          <w:sz w:val="24"/>
          <w:szCs w:val="24"/>
        </w:rPr>
      </w:pPr>
      <w:r>
        <w:rPr>
          <w:rFonts w:cs="Arial"/>
          <w:color w:val="000000" w:themeColor="text1"/>
          <w:sz w:val="24"/>
          <w:szCs w:val="24"/>
        </w:rPr>
        <w:t xml:space="preserve">Daukas, Nancy. 2019. “Feminist Virtue Epistemology,” in </w:t>
      </w:r>
      <w:r>
        <w:rPr>
          <w:rFonts w:cs="Arial"/>
          <w:i/>
          <w:color w:val="000000" w:themeColor="text1"/>
          <w:sz w:val="24"/>
          <w:szCs w:val="24"/>
        </w:rPr>
        <w:t>The Routledge Handbook to Virtue Epistemology</w:t>
      </w:r>
      <w:r>
        <w:rPr>
          <w:rFonts w:cs="Arial"/>
          <w:color w:val="000000" w:themeColor="text1"/>
          <w:sz w:val="24"/>
          <w:szCs w:val="24"/>
        </w:rPr>
        <w:t>, ed. Heather Battaly. New York: Routledge, 379-391.</w:t>
      </w:r>
    </w:p>
    <w:p w14:paraId="24911346" w14:textId="77777777" w:rsidR="00AF6837" w:rsidRPr="006A1C08" w:rsidRDefault="00AF6837" w:rsidP="00AF6837">
      <w:pPr>
        <w:pStyle w:val="EndnoteText"/>
        <w:spacing w:line="360" w:lineRule="auto"/>
        <w:rPr>
          <w:rFonts w:cs="Arial"/>
          <w:color w:val="000000" w:themeColor="text1"/>
          <w:sz w:val="24"/>
          <w:szCs w:val="24"/>
        </w:rPr>
      </w:pPr>
      <w:r w:rsidRPr="006A1C08">
        <w:rPr>
          <w:rFonts w:cs="Arial"/>
          <w:color w:val="000000" w:themeColor="text1"/>
          <w:sz w:val="24"/>
          <w:szCs w:val="24"/>
        </w:rPr>
        <w:t>DeYoung, Rebecca Konyndyk</w:t>
      </w:r>
      <w:r>
        <w:rPr>
          <w:rFonts w:cs="Arial"/>
          <w:color w:val="000000" w:themeColor="text1"/>
          <w:sz w:val="24"/>
          <w:szCs w:val="24"/>
        </w:rPr>
        <w:t>. 2009.</w:t>
      </w:r>
      <w:r w:rsidRPr="006A1C08">
        <w:rPr>
          <w:rFonts w:cs="Arial"/>
          <w:i/>
          <w:color w:val="000000" w:themeColor="text1"/>
          <w:sz w:val="24"/>
          <w:szCs w:val="24"/>
        </w:rPr>
        <w:t xml:space="preserve"> Glittering Vices: A New Look at the Seven Deadly Sins and Their Remedies</w:t>
      </w:r>
      <w:r>
        <w:rPr>
          <w:rFonts w:cs="Arial"/>
          <w:color w:val="000000" w:themeColor="text1"/>
          <w:sz w:val="24"/>
          <w:szCs w:val="24"/>
        </w:rPr>
        <w:t xml:space="preserve">. </w:t>
      </w:r>
      <w:r w:rsidRPr="006A1C08">
        <w:rPr>
          <w:rFonts w:cs="Arial"/>
          <w:color w:val="000000" w:themeColor="text1"/>
          <w:sz w:val="24"/>
          <w:szCs w:val="24"/>
        </w:rPr>
        <w:t>Grand Rapids, MI: Brazos Press</w:t>
      </w:r>
      <w:r>
        <w:rPr>
          <w:rFonts w:cs="Arial"/>
          <w:color w:val="000000" w:themeColor="text1"/>
          <w:sz w:val="24"/>
          <w:szCs w:val="24"/>
        </w:rPr>
        <w:t>.</w:t>
      </w:r>
    </w:p>
    <w:p w14:paraId="6C9D2F5B" w14:textId="77777777" w:rsidR="00AF6837" w:rsidRDefault="00AF6837" w:rsidP="00AF6837">
      <w:pPr>
        <w:pStyle w:val="FootnoteText"/>
        <w:spacing w:line="360" w:lineRule="auto"/>
        <w:rPr>
          <w:rFonts w:ascii="Calibri" w:hAnsi="Calibri"/>
          <w:sz w:val="24"/>
          <w:szCs w:val="24"/>
        </w:rPr>
      </w:pPr>
      <w:r>
        <w:rPr>
          <w:rFonts w:eastAsia="Calibri" w:cs="Arial"/>
          <w:sz w:val="24"/>
          <w:szCs w:val="24"/>
          <w:lang w:val="en-US"/>
        </w:rPr>
        <w:t>Dillon, Robin S. 2012.</w:t>
      </w:r>
      <w:r>
        <w:rPr>
          <w:rFonts w:ascii="Calibri" w:hAnsi="Calibri"/>
          <w:sz w:val="24"/>
          <w:szCs w:val="24"/>
        </w:rPr>
        <w:t xml:space="preserve"> “</w:t>
      </w:r>
      <w:r w:rsidRPr="002A736D">
        <w:rPr>
          <w:rFonts w:ascii="Calibri" w:hAnsi="Calibri"/>
          <w:sz w:val="24"/>
          <w:szCs w:val="24"/>
        </w:rPr>
        <w:t xml:space="preserve">Critical Character Theory: Toward a Feminist Perspective on </w:t>
      </w:r>
      <w:r>
        <w:rPr>
          <w:rFonts w:ascii="Calibri" w:hAnsi="Calibri"/>
          <w:sz w:val="24"/>
          <w:szCs w:val="24"/>
        </w:rPr>
        <w:t>‘</w:t>
      </w:r>
      <w:r w:rsidRPr="002A736D">
        <w:rPr>
          <w:rFonts w:ascii="Calibri" w:hAnsi="Calibri"/>
          <w:sz w:val="24"/>
          <w:szCs w:val="24"/>
        </w:rPr>
        <w:t>Vice</w:t>
      </w:r>
      <w:r>
        <w:rPr>
          <w:rFonts w:ascii="Calibri" w:hAnsi="Calibri"/>
          <w:sz w:val="24"/>
          <w:szCs w:val="24"/>
        </w:rPr>
        <w:t>’</w:t>
      </w:r>
      <w:r w:rsidRPr="002A736D">
        <w:rPr>
          <w:rFonts w:ascii="Calibri" w:hAnsi="Calibri"/>
          <w:sz w:val="24"/>
          <w:szCs w:val="24"/>
        </w:rPr>
        <w:t xml:space="preserve"> (and </w:t>
      </w:r>
      <w:r>
        <w:rPr>
          <w:rFonts w:ascii="Calibri" w:hAnsi="Calibri"/>
          <w:sz w:val="24"/>
          <w:szCs w:val="24"/>
        </w:rPr>
        <w:t>‘</w:t>
      </w:r>
      <w:r w:rsidRPr="002A736D">
        <w:rPr>
          <w:rFonts w:ascii="Calibri" w:hAnsi="Calibri"/>
          <w:sz w:val="24"/>
          <w:szCs w:val="24"/>
        </w:rPr>
        <w:t>Virtue</w:t>
      </w:r>
      <w:r>
        <w:rPr>
          <w:rFonts w:ascii="Calibri" w:hAnsi="Calibri"/>
          <w:sz w:val="24"/>
          <w:szCs w:val="24"/>
        </w:rPr>
        <w:t>’)</w:t>
      </w:r>
      <w:r>
        <w:rPr>
          <w:rFonts w:cs="Arial"/>
          <w:color w:val="000000" w:themeColor="text1"/>
          <w:sz w:val="24"/>
          <w:szCs w:val="24"/>
        </w:rPr>
        <w:t xml:space="preserve">,” </w:t>
      </w:r>
      <w:r>
        <w:rPr>
          <w:rFonts w:ascii="Calibri" w:hAnsi="Calibri"/>
          <w:sz w:val="24"/>
          <w:szCs w:val="24"/>
        </w:rPr>
        <w:t>in</w:t>
      </w:r>
      <w:r w:rsidRPr="002A736D">
        <w:rPr>
          <w:rFonts w:ascii="Calibri" w:hAnsi="Calibri"/>
          <w:sz w:val="24"/>
          <w:szCs w:val="24"/>
        </w:rPr>
        <w:t xml:space="preserve"> </w:t>
      </w:r>
      <w:r w:rsidRPr="002A736D">
        <w:rPr>
          <w:rFonts w:ascii="Calibri" w:hAnsi="Calibri"/>
          <w:i/>
          <w:sz w:val="24"/>
          <w:szCs w:val="24"/>
        </w:rPr>
        <w:t>Out from the Shadows: Analytical Feminist Contributions to Traditional Philosophy</w:t>
      </w:r>
      <w:r>
        <w:rPr>
          <w:rFonts w:ascii="Calibri" w:hAnsi="Calibri"/>
          <w:sz w:val="24"/>
          <w:szCs w:val="24"/>
        </w:rPr>
        <w:t xml:space="preserve">, ed. </w:t>
      </w:r>
      <w:r w:rsidRPr="002A736D">
        <w:rPr>
          <w:rFonts w:ascii="Calibri" w:hAnsi="Calibri"/>
          <w:sz w:val="24"/>
          <w:szCs w:val="24"/>
        </w:rPr>
        <w:t>Sharo</w:t>
      </w:r>
      <w:r>
        <w:rPr>
          <w:rFonts w:ascii="Calibri" w:hAnsi="Calibri"/>
          <w:sz w:val="24"/>
          <w:szCs w:val="24"/>
        </w:rPr>
        <w:t>n Crasnow and Anita M. Superson. O</w:t>
      </w:r>
      <w:r w:rsidRPr="002A736D">
        <w:rPr>
          <w:rFonts w:ascii="Calibri" w:hAnsi="Calibri"/>
          <w:sz w:val="24"/>
          <w:szCs w:val="24"/>
        </w:rPr>
        <w:t>xford: Oxford University Press</w:t>
      </w:r>
      <w:r>
        <w:rPr>
          <w:rFonts w:ascii="Calibri" w:hAnsi="Calibri"/>
        </w:rPr>
        <w:t xml:space="preserve">, </w:t>
      </w:r>
      <w:r w:rsidRPr="002A736D">
        <w:rPr>
          <w:rFonts w:ascii="Calibri" w:hAnsi="Calibri"/>
          <w:sz w:val="24"/>
          <w:szCs w:val="24"/>
        </w:rPr>
        <w:t>83-114.</w:t>
      </w:r>
    </w:p>
    <w:p w14:paraId="652EA879" w14:textId="77777777" w:rsidR="00AF6837" w:rsidRDefault="00AF6837" w:rsidP="00AF6837">
      <w:pPr>
        <w:pStyle w:val="EndnoteText"/>
        <w:spacing w:line="360" w:lineRule="auto"/>
        <w:rPr>
          <w:rFonts w:cs="Arial"/>
          <w:color w:val="000000" w:themeColor="text1"/>
          <w:sz w:val="24"/>
          <w:szCs w:val="24"/>
        </w:rPr>
      </w:pPr>
      <w:r w:rsidRPr="006A1C08">
        <w:rPr>
          <w:rFonts w:cs="Arial"/>
          <w:color w:val="000000" w:themeColor="text1"/>
          <w:sz w:val="24"/>
          <w:szCs w:val="24"/>
        </w:rPr>
        <w:t>Du Bois,</w:t>
      </w:r>
      <w:r>
        <w:rPr>
          <w:rFonts w:cs="Arial"/>
          <w:color w:val="000000" w:themeColor="text1"/>
          <w:sz w:val="24"/>
          <w:szCs w:val="24"/>
        </w:rPr>
        <w:t xml:space="preserve"> </w:t>
      </w:r>
      <w:r w:rsidRPr="006A1C08">
        <w:rPr>
          <w:rFonts w:cs="Arial"/>
          <w:color w:val="000000" w:themeColor="text1"/>
          <w:sz w:val="24"/>
          <w:szCs w:val="24"/>
        </w:rPr>
        <w:t>W.E.B.</w:t>
      </w:r>
      <w:r>
        <w:rPr>
          <w:rFonts w:cs="Arial"/>
          <w:color w:val="000000" w:themeColor="text1"/>
          <w:sz w:val="24"/>
          <w:szCs w:val="24"/>
        </w:rPr>
        <w:t xml:space="preserve"> 2015.</w:t>
      </w:r>
      <w:r w:rsidRPr="006A1C08">
        <w:rPr>
          <w:rFonts w:eastAsia="Times New Roman" w:cs="Arial"/>
          <w:color w:val="000000" w:themeColor="text1"/>
          <w:sz w:val="24"/>
          <w:szCs w:val="24"/>
        </w:rPr>
        <w:t xml:space="preserve"> </w:t>
      </w:r>
      <w:r w:rsidRPr="006A1C08">
        <w:rPr>
          <w:rFonts w:cs="Arial"/>
          <w:i/>
          <w:color w:val="000000" w:themeColor="text1"/>
          <w:sz w:val="24"/>
          <w:szCs w:val="24"/>
        </w:rPr>
        <w:t xml:space="preserve">The Souls of Black Folk </w:t>
      </w:r>
      <w:r w:rsidRPr="00307EC7">
        <w:rPr>
          <w:rFonts w:cs="Arial"/>
          <w:color w:val="000000" w:themeColor="text1"/>
          <w:sz w:val="24"/>
          <w:szCs w:val="24"/>
        </w:rPr>
        <w:t>[1903]</w:t>
      </w:r>
      <w:r>
        <w:rPr>
          <w:rFonts w:cs="Arial"/>
          <w:color w:val="000000" w:themeColor="text1"/>
          <w:sz w:val="24"/>
          <w:szCs w:val="24"/>
        </w:rPr>
        <w:t xml:space="preserve">. </w:t>
      </w:r>
      <w:r w:rsidRPr="006A1C08">
        <w:rPr>
          <w:rFonts w:cs="Arial"/>
          <w:color w:val="000000" w:themeColor="text1"/>
          <w:sz w:val="24"/>
          <w:szCs w:val="24"/>
        </w:rPr>
        <w:t>New Haven: Yale University Press</w:t>
      </w:r>
      <w:r>
        <w:rPr>
          <w:rFonts w:cs="Arial"/>
          <w:color w:val="000000" w:themeColor="text1"/>
          <w:sz w:val="24"/>
          <w:szCs w:val="24"/>
        </w:rPr>
        <w:t>.</w:t>
      </w:r>
    </w:p>
    <w:p w14:paraId="4A0211E2" w14:textId="77777777" w:rsidR="00AF6837" w:rsidRDefault="00AF6837" w:rsidP="00AF6837">
      <w:pPr>
        <w:pStyle w:val="EndnoteText"/>
        <w:spacing w:line="360" w:lineRule="auto"/>
        <w:rPr>
          <w:rFonts w:cs="Arial"/>
          <w:color w:val="000000" w:themeColor="text1"/>
          <w:sz w:val="24"/>
          <w:szCs w:val="24"/>
        </w:rPr>
      </w:pPr>
      <w:r w:rsidRPr="006A1C08">
        <w:rPr>
          <w:rFonts w:cs="Arial"/>
          <w:color w:val="000000" w:themeColor="text1"/>
          <w:sz w:val="24"/>
          <w:szCs w:val="24"/>
        </w:rPr>
        <w:t>Fanon,</w:t>
      </w:r>
      <w:r>
        <w:rPr>
          <w:rFonts w:cs="Arial"/>
          <w:color w:val="000000" w:themeColor="text1"/>
          <w:sz w:val="24"/>
          <w:szCs w:val="24"/>
        </w:rPr>
        <w:t xml:space="preserve"> </w:t>
      </w:r>
      <w:r w:rsidRPr="006A1C08">
        <w:rPr>
          <w:rFonts w:cs="Arial"/>
          <w:color w:val="000000" w:themeColor="text1"/>
          <w:sz w:val="24"/>
          <w:szCs w:val="24"/>
        </w:rPr>
        <w:t>Franz</w:t>
      </w:r>
      <w:r>
        <w:rPr>
          <w:rFonts w:cs="Arial"/>
          <w:color w:val="000000" w:themeColor="text1"/>
          <w:sz w:val="24"/>
          <w:szCs w:val="24"/>
        </w:rPr>
        <w:t>. 1986.</w:t>
      </w:r>
      <w:r w:rsidRPr="006A1C08">
        <w:rPr>
          <w:rFonts w:cs="Arial"/>
          <w:color w:val="000000" w:themeColor="text1"/>
          <w:sz w:val="24"/>
          <w:szCs w:val="24"/>
        </w:rPr>
        <w:t xml:space="preserve"> </w:t>
      </w:r>
      <w:r w:rsidRPr="006A1C08">
        <w:rPr>
          <w:rFonts w:cs="Arial"/>
          <w:i/>
          <w:color w:val="000000" w:themeColor="text1"/>
          <w:sz w:val="24"/>
          <w:szCs w:val="24"/>
        </w:rPr>
        <w:t>Black Skin, White Masks</w:t>
      </w:r>
      <w:r>
        <w:rPr>
          <w:rFonts w:cs="Arial"/>
          <w:i/>
          <w:color w:val="000000" w:themeColor="text1"/>
          <w:sz w:val="24"/>
          <w:szCs w:val="24"/>
        </w:rPr>
        <w:t xml:space="preserve"> </w:t>
      </w:r>
      <w:r>
        <w:rPr>
          <w:rFonts w:cs="Arial"/>
          <w:color w:val="000000" w:themeColor="text1"/>
          <w:sz w:val="24"/>
          <w:szCs w:val="24"/>
        </w:rPr>
        <w:t>[1952]</w:t>
      </w:r>
      <w:r w:rsidRPr="006A1C08">
        <w:rPr>
          <w:rFonts w:cs="Arial"/>
          <w:color w:val="000000" w:themeColor="text1"/>
          <w:sz w:val="24"/>
          <w:szCs w:val="24"/>
        </w:rPr>
        <w:t>, trans. Charles Lam Markman</w:t>
      </w:r>
      <w:r>
        <w:rPr>
          <w:rFonts w:cs="Arial"/>
          <w:color w:val="000000" w:themeColor="text1"/>
          <w:sz w:val="24"/>
          <w:szCs w:val="24"/>
        </w:rPr>
        <w:t xml:space="preserve">. </w:t>
      </w:r>
      <w:r w:rsidRPr="006A1C08">
        <w:rPr>
          <w:rFonts w:cs="Arial"/>
          <w:color w:val="000000" w:themeColor="text1"/>
          <w:sz w:val="24"/>
          <w:szCs w:val="24"/>
        </w:rPr>
        <w:t>London: Pluto Press</w:t>
      </w:r>
      <w:r>
        <w:rPr>
          <w:rFonts w:cs="Arial"/>
          <w:color w:val="000000" w:themeColor="text1"/>
          <w:sz w:val="24"/>
          <w:szCs w:val="24"/>
        </w:rPr>
        <w:t>.</w:t>
      </w:r>
    </w:p>
    <w:p w14:paraId="4C74E278" w14:textId="77777777" w:rsidR="00AF6837" w:rsidRDefault="00AF6837" w:rsidP="00AF6837">
      <w:pPr>
        <w:pStyle w:val="EndnoteText"/>
        <w:spacing w:line="360" w:lineRule="auto"/>
        <w:rPr>
          <w:rFonts w:cs="Arial"/>
          <w:color w:val="000000" w:themeColor="text1"/>
          <w:sz w:val="24"/>
          <w:szCs w:val="24"/>
        </w:rPr>
      </w:pPr>
      <w:r w:rsidRPr="006A1C08">
        <w:rPr>
          <w:rFonts w:cs="Arial"/>
          <w:color w:val="000000" w:themeColor="text1"/>
          <w:sz w:val="24"/>
          <w:szCs w:val="24"/>
        </w:rPr>
        <w:t>Fricker,</w:t>
      </w:r>
      <w:r>
        <w:rPr>
          <w:rFonts w:cs="Arial"/>
          <w:color w:val="000000" w:themeColor="text1"/>
          <w:sz w:val="24"/>
          <w:szCs w:val="24"/>
        </w:rPr>
        <w:t xml:space="preserve"> </w:t>
      </w:r>
      <w:r w:rsidRPr="006A1C08">
        <w:rPr>
          <w:rFonts w:cs="Arial"/>
          <w:color w:val="000000" w:themeColor="text1"/>
          <w:sz w:val="24"/>
          <w:szCs w:val="24"/>
        </w:rPr>
        <w:t>Miranda</w:t>
      </w:r>
      <w:r>
        <w:rPr>
          <w:rFonts w:cs="Arial"/>
          <w:color w:val="000000" w:themeColor="text1"/>
          <w:sz w:val="24"/>
          <w:szCs w:val="24"/>
        </w:rPr>
        <w:t>. 2007.</w:t>
      </w:r>
      <w:r w:rsidRPr="006A1C08">
        <w:rPr>
          <w:rFonts w:cs="Arial"/>
          <w:color w:val="000000" w:themeColor="text1"/>
          <w:sz w:val="24"/>
          <w:szCs w:val="24"/>
        </w:rPr>
        <w:t xml:space="preserve"> </w:t>
      </w:r>
      <w:r w:rsidRPr="006A1C08">
        <w:rPr>
          <w:rFonts w:cs="Arial"/>
          <w:i/>
          <w:color w:val="000000" w:themeColor="text1"/>
          <w:sz w:val="24"/>
          <w:szCs w:val="24"/>
        </w:rPr>
        <w:t>Epistemic Injustice: Power and the Ethics of Knowing</w:t>
      </w:r>
      <w:r>
        <w:rPr>
          <w:rFonts w:cs="Arial"/>
          <w:color w:val="000000" w:themeColor="text1"/>
          <w:sz w:val="24"/>
          <w:szCs w:val="24"/>
        </w:rPr>
        <w:t xml:space="preserve">. </w:t>
      </w:r>
      <w:r w:rsidRPr="006A1C08">
        <w:rPr>
          <w:rFonts w:cs="Arial"/>
          <w:color w:val="000000" w:themeColor="text1"/>
          <w:sz w:val="24"/>
          <w:szCs w:val="24"/>
        </w:rPr>
        <w:t>Oxford: Oxford University Press</w:t>
      </w:r>
      <w:r>
        <w:rPr>
          <w:rFonts w:cs="Arial"/>
          <w:color w:val="000000" w:themeColor="text1"/>
          <w:sz w:val="24"/>
          <w:szCs w:val="24"/>
        </w:rPr>
        <w:t>.</w:t>
      </w:r>
    </w:p>
    <w:p w14:paraId="3B20E77E" w14:textId="77777777" w:rsidR="00AF6837" w:rsidRPr="006A1C08" w:rsidRDefault="00AF6837" w:rsidP="00AF6837">
      <w:pPr>
        <w:pStyle w:val="NoSpacing"/>
        <w:rPr>
          <w:rFonts w:cs="Arial"/>
          <w:sz w:val="24"/>
          <w:szCs w:val="24"/>
        </w:rPr>
      </w:pPr>
      <w:r w:rsidRPr="006A1C08">
        <w:rPr>
          <w:rFonts w:cs="Arial"/>
          <w:sz w:val="24"/>
          <w:szCs w:val="24"/>
        </w:rPr>
        <w:t>Gelfert,</w:t>
      </w:r>
      <w:r>
        <w:rPr>
          <w:rFonts w:cs="Arial"/>
          <w:sz w:val="24"/>
          <w:szCs w:val="24"/>
        </w:rPr>
        <w:t xml:space="preserve"> A</w:t>
      </w:r>
      <w:r w:rsidRPr="006A1C08">
        <w:rPr>
          <w:rFonts w:cs="Arial"/>
          <w:sz w:val="24"/>
          <w:szCs w:val="24"/>
        </w:rPr>
        <w:t>xel</w:t>
      </w:r>
      <w:r>
        <w:rPr>
          <w:rFonts w:cs="Arial"/>
          <w:sz w:val="24"/>
          <w:szCs w:val="24"/>
        </w:rPr>
        <w:t>. 2013. “</w:t>
      </w:r>
      <w:r w:rsidRPr="006A1C08">
        <w:rPr>
          <w:rFonts w:cs="Arial"/>
          <w:sz w:val="24"/>
          <w:szCs w:val="24"/>
        </w:rPr>
        <w:t>Hume on Curiosity</w:t>
      </w:r>
      <w:r>
        <w:rPr>
          <w:rFonts w:cs="Arial"/>
          <w:sz w:val="24"/>
          <w:szCs w:val="24"/>
        </w:rPr>
        <w:t>,”</w:t>
      </w:r>
      <w:r w:rsidRPr="006A1C08">
        <w:rPr>
          <w:rFonts w:cs="Arial"/>
          <w:sz w:val="24"/>
          <w:szCs w:val="24"/>
        </w:rPr>
        <w:t xml:space="preserve"> </w:t>
      </w:r>
      <w:r w:rsidRPr="006A1C08">
        <w:rPr>
          <w:rFonts w:cs="Arial"/>
          <w:i/>
          <w:sz w:val="24"/>
          <w:szCs w:val="24"/>
        </w:rPr>
        <w:t xml:space="preserve">British Journal for the History of Philosophy </w:t>
      </w:r>
      <w:r>
        <w:rPr>
          <w:rFonts w:cs="Arial"/>
          <w:sz w:val="24"/>
          <w:szCs w:val="24"/>
        </w:rPr>
        <w:t>21.4</w:t>
      </w:r>
      <w:r w:rsidRPr="006A1C08">
        <w:rPr>
          <w:rFonts w:cs="Arial"/>
          <w:sz w:val="24"/>
          <w:szCs w:val="24"/>
        </w:rPr>
        <w:t>: 711-732.</w:t>
      </w:r>
    </w:p>
    <w:p w14:paraId="785D94B4" w14:textId="77777777" w:rsidR="00AF6837" w:rsidRPr="006A1C08" w:rsidRDefault="00AF6837" w:rsidP="00AF6837">
      <w:pPr>
        <w:pStyle w:val="EndnoteText"/>
        <w:spacing w:line="360" w:lineRule="auto"/>
        <w:rPr>
          <w:rFonts w:cs="Arial"/>
          <w:color w:val="000000" w:themeColor="text1"/>
          <w:sz w:val="24"/>
          <w:szCs w:val="24"/>
        </w:rPr>
      </w:pPr>
      <w:r w:rsidRPr="006A1C08">
        <w:rPr>
          <w:rFonts w:cs="Arial"/>
          <w:color w:val="000000" w:themeColor="text1"/>
          <w:sz w:val="24"/>
          <w:szCs w:val="24"/>
        </w:rPr>
        <w:t>Glanvill,</w:t>
      </w:r>
      <w:r>
        <w:rPr>
          <w:rFonts w:cs="Arial"/>
          <w:color w:val="000000" w:themeColor="text1"/>
          <w:sz w:val="24"/>
          <w:szCs w:val="24"/>
        </w:rPr>
        <w:t xml:space="preserve"> </w:t>
      </w:r>
      <w:r w:rsidRPr="006A1C08">
        <w:rPr>
          <w:rFonts w:cs="Arial"/>
          <w:color w:val="000000" w:themeColor="text1"/>
          <w:sz w:val="24"/>
          <w:szCs w:val="24"/>
        </w:rPr>
        <w:t>Joseph</w:t>
      </w:r>
      <w:r>
        <w:rPr>
          <w:rFonts w:cs="Arial"/>
          <w:color w:val="000000" w:themeColor="text1"/>
          <w:sz w:val="24"/>
          <w:szCs w:val="24"/>
        </w:rPr>
        <w:t>. 1661.</w:t>
      </w:r>
      <w:r w:rsidRPr="006A1C08">
        <w:rPr>
          <w:rFonts w:cs="Arial"/>
          <w:color w:val="000000" w:themeColor="text1"/>
          <w:sz w:val="24"/>
          <w:szCs w:val="24"/>
        </w:rPr>
        <w:t xml:space="preserve"> </w:t>
      </w:r>
      <w:r w:rsidRPr="006A1C08">
        <w:rPr>
          <w:rFonts w:cs="Arial"/>
          <w:i/>
          <w:iCs/>
          <w:color w:val="000000" w:themeColor="text1"/>
          <w:sz w:val="24"/>
          <w:szCs w:val="24"/>
        </w:rPr>
        <w:t>The Vanity of Dogmatizing, or Confidence in Opinions, Manifested in a Discourse of the Shortness and Uncertainty of Our Knowledge, and its Causes</w:t>
      </w:r>
      <w:r>
        <w:rPr>
          <w:rFonts w:cs="Arial"/>
          <w:color w:val="000000" w:themeColor="text1"/>
          <w:sz w:val="24"/>
          <w:szCs w:val="24"/>
        </w:rPr>
        <w:t xml:space="preserve">. </w:t>
      </w:r>
      <w:r w:rsidRPr="006A1C08">
        <w:rPr>
          <w:rFonts w:cs="Arial"/>
          <w:color w:val="000000" w:themeColor="text1"/>
          <w:sz w:val="24"/>
          <w:szCs w:val="24"/>
        </w:rPr>
        <w:t>London</w:t>
      </w:r>
      <w:r>
        <w:rPr>
          <w:rFonts w:cs="Arial"/>
          <w:color w:val="000000" w:themeColor="text1"/>
          <w:sz w:val="24"/>
          <w:szCs w:val="24"/>
        </w:rPr>
        <w:t>.</w:t>
      </w:r>
    </w:p>
    <w:p w14:paraId="391EA59E" w14:textId="77777777" w:rsidR="00AF6837" w:rsidRDefault="00AF6837" w:rsidP="00AF6837">
      <w:pPr>
        <w:pStyle w:val="EndnoteText"/>
        <w:spacing w:line="360" w:lineRule="auto"/>
        <w:rPr>
          <w:rFonts w:cs="Arial"/>
          <w:color w:val="000000" w:themeColor="text1"/>
          <w:sz w:val="24"/>
          <w:szCs w:val="24"/>
        </w:rPr>
      </w:pPr>
      <w:r w:rsidRPr="006A1C08">
        <w:rPr>
          <w:rFonts w:cs="Arial"/>
          <w:color w:val="000000" w:themeColor="text1"/>
          <w:sz w:val="24"/>
          <w:szCs w:val="24"/>
        </w:rPr>
        <w:t>Harrison,</w:t>
      </w:r>
      <w:r>
        <w:rPr>
          <w:rFonts w:cs="Arial"/>
          <w:color w:val="000000" w:themeColor="text1"/>
          <w:sz w:val="24"/>
          <w:szCs w:val="24"/>
        </w:rPr>
        <w:t xml:space="preserve"> </w:t>
      </w:r>
      <w:r w:rsidRPr="006A1C08">
        <w:rPr>
          <w:rFonts w:cs="Arial"/>
          <w:color w:val="000000" w:themeColor="text1"/>
          <w:sz w:val="24"/>
          <w:szCs w:val="24"/>
        </w:rPr>
        <w:t>Peter</w:t>
      </w:r>
      <w:r>
        <w:rPr>
          <w:rFonts w:cs="Arial"/>
          <w:color w:val="000000" w:themeColor="text1"/>
          <w:sz w:val="24"/>
          <w:szCs w:val="24"/>
        </w:rPr>
        <w:t>. 2007.</w:t>
      </w:r>
      <w:r w:rsidRPr="006A1C08">
        <w:rPr>
          <w:rFonts w:cs="Arial"/>
          <w:color w:val="000000" w:themeColor="text1"/>
          <w:sz w:val="24"/>
          <w:szCs w:val="24"/>
        </w:rPr>
        <w:t xml:space="preserve"> </w:t>
      </w:r>
      <w:r w:rsidRPr="006A1C08">
        <w:rPr>
          <w:rFonts w:cs="Arial"/>
          <w:i/>
          <w:color w:val="000000" w:themeColor="text1"/>
          <w:sz w:val="24"/>
          <w:szCs w:val="24"/>
        </w:rPr>
        <w:t>The Fall of Man and the Foundations of Science</w:t>
      </w:r>
      <w:r>
        <w:rPr>
          <w:rFonts w:cs="Arial"/>
          <w:color w:val="000000" w:themeColor="text1"/>
          <w:sz w:val="24"/>
          <w:szCs w:val="24"/>
        </w:rPr>
        <w:t xml:space="preserve">. </w:t>
      </w:r>
      <w:r w:rsidRPr="006A1C08">
        <w:rPr>
          <w:rFonts w:cs="Arial"/>
          <w:color w:val="000000" w:themeColor="text1"/>
          <w:sz w:val="24"/>
          <w:szCs w:val="24"/>
        </w:rPr>
        <w:t xml:space="preserve">Cambridge: Cambridge University </w:t>
      </w:r>
      <w:r>
        <w:rPr>
          <w:rFonts w:cs="Arial"/>
          <w:color w:val="000000" w:themeColor="text1"/>
          <w:sz w:val="24"/>
          <w:szCs w:val="24"/>
        </w:rPr>
        <w:t>Press.</w:t>
      </w:r>
    </w:p>
    <w:p w14:paraId="67C46B59" w14:textId="77777777" w:rsidR="00AF6837" w:rsidRPr="006A1C08" w:rsidRDefault="00AF6837" w:rsidP="00AF6837">
      <w:pPr>
        <w:pStyle w:val="EndnoteText"/>
        <w:spacing w:line="360" w:lineRule="auto"/>
        <w:rPr>
          <w:rFonts w:cs="Arial"/>
          <w:color w:val="000000" w:themeColor="text1"/>
          <w:sz w:val="24"/>
          <w:szCs w:val="24"/>
        </w:rPr>
      </w:pPr>
      <w:r w:rsidRPr="006A1C08">
        <w:rPr>
          <w:rFonts w:cs="Arial"/>
          <w:color w:val="000000" w:themeColor="text1"/>
          <w:sz w:val="24"/>
          <w:szCs w:val="24"/>
          <w:lang w:val="en-US"/>
        </w:rPr>
        <w:t xml:space="preserve">José Medina, </w:t>
      </w:r>
      <w:r w:rsidRPr="006A1C08">
        <w:rPr>
          <w:rFonts w:cs="Arial"/>
          <w:i/>
          <w:color w:val="000000" w:themeColor="text1"/>
          <w:sz w:val="24"/>
          <w:szCs w:val="24"/>
          <w:lang w:val="en-US"/>
        </w:rPr>
        <w:t xml:space="preserve">The Epistemology of Resistance: Gender and Racial Oppression, Epistemic Injustice, and Resistant Imaginations </w:t>
      </w:r>
      <w:r w:rsidRPr="006A1C08">
        <w:rPr>
          <w:rFonts w:cs="Arial"/>
          <w:color w:val="000000" w:themeColor="text1"/>
          <w:sz w:val="24"/>
          <w:szCs w:val="24"/>
          <w:lang w:val="en-US"/>
        </w:rPr>
        <w:t xml:space="preserve">(Oxford: Oxford University Press, 2012), </w:t>
      </w:r>
      <w:r w:rsidRPr="006A1C08">
        <w:rPr>
          <w:rFonts w:cs="Arial"/>
          <w:color w:val="000000" w:themeColor="text1"/>
          <w:sz w:val="24"/>
          <w:szCs w:val="24"/>
        </w:rPr>
        <w:t>34 and 42.</w:t>
      </w:r>
    </w:p>
    <w:p w14:paraId="75572413" w14:textId="77777777" w:rsidR="00AF6837" w:rsidRPr="006A1C08" w:rsidRDefault="00AF6837" w:rsidP="00AF6837">
      <w:pPr>
        <w:pStyle w:val="EndnoteText"/>
        <w:spacing w:line="360" w:lineRule="auto"/>
        <w:rPr>
          <w:rFonts w:cs="Arial"/>
          <w:color w:val="000000" w:themeColor="text1"/>
          <w:sz w:val="24"/>
          <w:szCs w:val="24"/>
        </w:rPr>
      </w:pPr>
      <w:r w:rsidRPr="006A1C08">
        <w:rPr>
          <w:rFonts w:cs="Arial"/>
          <w:color w:val="000000" w:themeColor="text1"/>
          <w:sz w:val="24"/>
          <w:szCs w:val="24"/>
        </w:rPr>
        <w:t>Kidd, Ian James</w:t>
      </w:r>
      <w:r>
        <w:rPr>
          <w:rFonts w:cs="Arial"/>
          <w:color w:val="000000" w:themeColor="text1"/>
          <w:sz w:val="24"/>
          <w:szCs w:val="24"/>
        </w:rPr>
        <w:t>,</w:t>
      </w:r>
      <w:r w:rsidRPr="006A1C08">
        <w:rPr>
          <w:rFonts w:cs="Arial"/>
          <w:color w:val="000000" w:themeColor="text1"/>
          <w:sz w:val="24"/>
          <w:szCs w:val="24"/>
        </w:rPr>
        <w:t xml:space="preserve"> José Medina, </w:t>
      </w:r>
      <w:r>
        <w:rPr>
          <w:rFonts w:cs="Arial"/>
          <w:color w:val="000000" w:themeColor="text1"/>
          <w:sz w:val="24"/>
          <w:szCs w:val="24"/>
        </w:rPr>
        <w:t>and Gaile Pohlhaus, Jr., eds. 2017.</w:t>
      </w:r>
      <w:r w:rsidRPr="006A1C08">
        <w:rPr>
          <w:rFonts w:cs="Arial"/>
          <w:color w:val="000000" w:themeColor="text1"/>
          <w:sz w:val="24"/>
          <w:szCs w:val="24"/>
        </w:rPr>
        <w:t xml:space="preserve"> </w:t>
      </w:r>
      <w:r w:rsidRPr="006A1C08">
        <w:rPr>
          <w:rFonts w:cs="Arial"/>
          <w:i/>
          <w:color w:val="000000" w:themeColor="text1"/>
          <w:sz w:val="24"/>
          <w:szCs w:val="24"/>
        </w:rPr>
        <w:t>The Routledge Handbook to Epistemic Injustice</w:t>
      </w:r>
      <w:r>
        <w:rPr>
          <w:rFonts w:cs="Arial"/>
          <w:i/>
          <w:color w:val="000000" w:themeColor="text1"/>
          <w:sz w:val="24"/>
          <w:szCs w:val="24"/>
        </w:rPr>
        <w:t xml:space="preserve">. </w:t>
      </w:r>
      <w:r w:rsidRPr="006A1C08">
        <w:rPr>
          <w:rFonts w:cs="Arial"/>
          <w:color w:val="000000" w:themeColor="text1"/>
          <w:sz w:val="24"/>
          <w:szCs w:val="24"/>
        </w:rPr>
        <w:t>New York: Routledge</w:t>
      </w:r>
      <w:r>
        <w:rPr>
          <w:rFonts w:cs="Arial"/>
          <w:color w:val="000000" w:themeColor="text1"/>
          <w:sz w:val="24"/>
          <w:szCs w:val="24"/>
        </w:rPr>
        <w:t>.</w:t>
      </w:r>
    </w:p>
    <w:p w14:paraId="2B0FD893" w14:textId="77777777" w:rsidR="00AF6837" w:rsidRDefault="00AF6837" w:rsidP="00AF6837">
      <w:pPr>
        <w:pStyle w:val="EndnoteText"/>
        <w:spacing w:line="360" w:lineRule="auto"/>
        <w:rPr>
          <w:bCs/>
          <w:sz w:val="24"/>
          <w:szCs w:val="24"/>
          <w:shd w:val="clear" w:color="auto" w:fill="FFFFFF"/>
        </w:rPr>
      </w:pPr>
      <w:r w:rsidRPr="005F6C7B">
        <w:rPr>
          <w:sz w:val="24"/>
          <w:szCs w:val="24"/>
          <w:lang w:val="en-US"/>
        </w:rPr>
        <w:t>Kidd, Ian James. 2014.</w:t>
      </w:r>
      <w:r w:rsidRPr="005F6C7B">
        <w:rPr>
          <w:bCs/>
          <w:sz w:val="24"/>
          <w:szCs w:val="24"/>
          <w:shd w:val="clear" w:color="auto" w:fill="FFFFFF"/>
        </w:rPr>
        <w:t xml:space="preserve"> </w:t>
      </w:r>
      <w:r>
        <w:rPr>
          <w:bCs/>
          <w:sz w:val="24"/>
          <w:szCs w:val="24"/>
          <w:shd w:val="clear" w:color="auto" w:fill="FFFFFF"/>
        </w:rPr>
        <w:t>“</w:t>
      </w:r>
      <w:r w:rsidRPr="005F6C7B">
        <w:rPr>
          <w:bCs/>
          <w:sz w:val="24"/>
          <w:szCs w:val="24"/>
          <w:shd w:val="clear" w:color="auto" w:fill="FFFFFF"/>
        </w:rPr>
        <w:t>Was Sir William Crookes Epistemically Virtuous?</w:t>
      </w:r>
      <w:r>
        <w:rPr>
          <w:bCs/>
          <w:sz w:val="24"/>
          <w:szCs w:val="24"/>
          <w:shd w:val="clear" w:color="auto" w:fill="FFFFFF"/>
        </w:rPr>
        <w:t>”</w:t>
      </w:r>
      <w:r w:rsidRPr="005F6C7B">
        <w:rPr>
          <w:bCs/>
          <w:sz w:val="24"/>
          <w:szCs w:val="24"/>
          <w:shd w:val="clear" w:color="auto" w:fill="FFFFFF"/>
        </w:rPr>
        <w:t xml:space="preserve">  </w:t>
      </w:r>
      <w:r w:rsidRPr="005F6C7B">
        <w:rPr>
          <w:rStyle w:val="Emphasis"/>
          <w:rFonts w:ascii="Calibri" w:eastAsia="Times New Roman" w:hAnsi="Calibri"/>
          <w:bCs/>
          <w:color w:val="000000" w:themeColor="text1"/>
          <w:sz w:val="24"/>
          <w:szCs w:val="24"/>
        </w:rPr>
        <w:t>Studies in History and Philosophy of Science of the Biological and Biomedical Sciences</w:t>
      </w:r>
      <w:r w:rsidRPr="005F6C7B">
        <w:rPr>
          <w:bCs/>
          <w:sz w:val="24"/>
          <w:szCs w:val="24"/>
          <w:shd w:val="clear" w:color="auto" w:fill="FFFFFF"/>
        </w:rPr>
        <w:t> 48: 67-74.</w:t>
      </w:r>
    </w:p>
    <w:p w14:paraId="19F459FE" w14:textId="77777777" w:rsidR="00AF6837" w:rsidRDefault="00AF6837" w:rsidP="00AF6837">
      <w:pPr>
        <w:pStyle w:val="EndnoteText"/>
        <w:spacing w:line="360" w:lineRule="auto"/>
        <w:rPr>
          <w:bCs/>
          <w:sz w:val="24"/>
          <w:szCs w:val="24"/>
        </w:rPr>
      </w:pPr>
      <w:r w:rsidRPr="009F5275">
        <w:rPr>
          <w:rFonts w:ascii="Calibri" w:hAnsi="Calibri"/>
          <w:color w:val="000000"/>
          <w:sz w:val="24"/>
          <w:szCs w:val="24"/>
          <w:lang w:eastAsia="en-US"/>
        </w:rPr>
        <w:t>——</w:t>
      </w:r>
      <w:r w:rsidRPr="005F6C7B">
        <w:rPr>
          <w:sz w:val="24"/>
          <w:szCs w:val="24"/>
          <w:lang w:val="en-US"/>
        </w:rPr>
        <w:t>. 2015</w:t>
      </w:r>
      <w:r w:rsidRPr="005F6C7B">
        <w:rPr>
          <w:bCs/>
          <w:sz w:val="24"/>
          <w:szCs w:val="24"/>
        </w:rPr>
        <w:t xml:space="preserve">. </w:t>
      </w:r>
      <w:r>
        <w:rPr>
          <w:bCs/>
          <w:sz w:val="24"/>
          <w:szCs w:val="24"/>
        </w:rPr>
        <w:t>“</w:t>
      </w:r>
      <w:r w:rsidRPr="005F6C7B">
        <w:rPr>
          <w:bCs/>
          <w:sz w:val="24"/>
          <w:szCs w:val="24"/>
        </w:rPr>
        <w:t>Educating for Intellectual Humility</w:t>
      </w:r>
      <w:r>
        <w:rPr>
          <w:rFonts w:cs="Arial"/>
          <w:color w:val="000000" w:themeColor="text1"/>
          <w:sz w:val="24"/>
          <w:szCs w:val="24"/>
        </w:rPr>
        <w:t>,” i</w:t>
      </w:r>
      <w:r w:rsidRPr="005F6C7B">
        <w:rPr>
          <w:bCs/>
          <w:sz w:val="24"/>
          <w:szCs w:val="24"/>
        </w:rPr>
        <w:t xml:space="preserve">n </w:t>
      </w:r>
      <w:r w:rsidRPr="005F6C7B">
        <w:rPr>
          <w:rStyle w:val="Emphasis"/>
          <w:rFonts w:ascii="Calibri" w:eastAsia="Times New Roman" w:hAnsi="Calibri"/>
          <w:bCs/>
          <w:color w:val="000000" w:themeColor="text1"/>
          <w:sz w:val="24"/>
          <w:szCs w:val="24"/>
        </w:rPr>
        <w:t>Intellectual Virtues and Education: Essays in Applied Virtue Epistemology</w:t>
      </w:r>
      <w:r w:rsidRPr="005F6C7B">
        <w:rPr>
          <w:rStyle w:val="Emphasis"/>
          <w:rFonts w:ascii="Calibri" w:eastAsia="Times New Roman" w:hAnsi="Calibri"/>
          <w:bCs/>
          <w:i w:val="0"/>
          <w:color w:val="000000" w:themeColor="text1"/>
          <w:sz w:val="24"/>
          <w:szCs w:val="24"/>
        </w:rPr>
        <w:t xml:space="preserve">, </w:t>
      </w:r>
      <w:r w:rsidRPr="005F6C7B">
        <w:rPr>
          <w:bCs/>
          <w:sz w:val="24"/>
          <w:szCs w:val="24"/>
        </w:rPr>
        <w:t>Jason Baehr. London: Routledge, 54-70.</w:t>
      </w:r>
    </w:p>
    <w:p w14:paraId="4E2D2FE7" w14:textId="77777777" w:rsidR="00AF6837" w:rsidRDefault="00AF6837" w:rsidP="00AF6837">
      <w:pPr>
        <w:pStyle w:val="EndnoteText"/>
        <w:spacing w:line="360" w:lineRule="auto"/>
        <w:rPr>
          <w:rFonts w:eastAsia="Arial Unicode MS" w:cs="Arial"/>
          <w:color w:val="000000" w:themeColor="text1"/>
          <w:sz w:val="24"/>
          <w:szCs w:val="24"/>
        </w:rPr>
      </w:pPr>
      <w:r w:rsidRPr="009F5275">
        <w:rPr>
          <w:rFonts w:ascii="Calibri" w:hAnsi="Calibri"/>
          <w:color w:val="000000"/>
          <w:sz w:val="24"/>
          <w:szCs w:val="24"/>
          <w:lang w:eastAsia="en-US"/>
        </w:rPr>
        <w:t>——</w:t>
      </w:r>
      <w:r>
        <w:rPr>
          <w:rFonts w:cs="Arial"/>
          <w:sz w:val="24"/>
          <w:szCs w:val="24"/>
          <w:lang w:val="en-US"/>
        </w:rPr>
        <w:t>. 2016a. “Charging Others with Epistemic Vice</w:t>
      </w:r>
      <w:r>
        <w:rPr>
          <w:rFonts w:cs="Arial"/>
          <w:color w:val="000000" w:themeColor="text1"/>
          <w:sz w:val="24"/>
          <w:szCs w:val="24"/>
        </w:rPr>
        <w:t>,”</w:t>
      </w:r>
      <w:r>
        <w:rPr>
          <w:rFonts w:cs="Arial"/>
          <w:sz w:val="24"/>
          <w:szCs w:val="24"/>
          <w:lang w:val="en-US"/>
        </w:rPr>
        <w:t xml:space="preserve"> </w:t>
      </w:r>
      <w:r>
        <w:rPr>
          <w:rFonts w:cs="Arial"/>
          <w:i/>
          <w:sz w:val="24"/>
          <w:szCs w:val="24"/>
          <w:lang w:val="en-US"/>
        </w:rPr>
        <w:t>The Monist</w:t>
      </w:r>
      <w:r>
        <w:rPr>
          <w:rFonts w:cs="Arial"/>
          <w:sz w:val="24"/>
          <w:szCs w:val="24"/>
          <w:lang w:val="en-US"/>
        </w:rPr>
        <w:t xml:space="preserve"> 99.3: 181-197.</w:t>
      </w:r>
    </w:p>
    <w:p w14:paraId="36938776" w14:textId="77777777" w:rsidR="00AF6837" w:rsidRDefault="00AF6837" w:rsidP="00AF6837">
      <w:pPr>
        <w:pStyle w:val="EndnoteText"/>
        <w:spacing w:line="360" w:lineRule="auto"/>
        <w:rPr>
          <w:bCs/>
          <w:sz w:val="24"/>
          <w:szCs w:val="24"/>
        </w:rPr>
      </w:pPr>
      <w:r w:rsidRPr="009F5275">
        <w:rPr>
          <w:rFonts w:ascii="Calibri" w:hAnsi="Calibri"/>
          <w:color w:val="000000"/>
          <w:sz w:val="24"/>
          <w:szCs w:val="24"/>
          <w:lang w:eastAsia="en-US"/>
        </w:rPr>
        <w:t>——</w:t>
      </w:r>
      <w:r w:rsidRPr="005F6C7B">
        <w:rPr>
          <w:sz w:val="24"/>
          <w:szCs w:val="24"/>
          <w:lang w:val="en-US"/>
        </w:rPr>
        <w:t>.</w:t>
      </w:r>
      <w:r w:rsidRPr="005F6C7B">
        <w:rPr>
          <w:sz w:val="24"/>
          <w:szCs w:val="24"/>
        </w:rPr>
        <w:t xml:space="preserve"> 2016</w:t>
      </w:r>
      <w:r>
        <w:rPr>
          <w:sz w:val="24"/>
          <w:szCs w:val="24"/>
        </w:rPr>
        <w:t>b</w:t>
      </w:r>
      <w:r w:rsidRPr="005F6C7B">
        <w:rPr>
          <w:sz w:val="24"/>
          <w:szCs w:val="24"/>
        </w:rPr>
        <w:t xml:space="preserve">. </w:t>
      </w:r>
      <w:r>
        <w:rPr>
          <w:sz w:val="24"/>
          <w:szCs w:val="24"/>
        </w:rPr>
        <w:t>“</w:t>
      </w:r>
      <w:r w:rsidRPr="005F6C7B">
        <w:rPr>
          <w:bCs/>
          <w:sz w:val="24"/>
          <w:szCs w:val="24"/>
        </w:rPr>
        <w:t>Intellectual Humility, Confidence, and Argumentation</w:t>
      </w:r>
      <w:r>
        <w:rPr>
          <w:rFonts w:cs="Arial"/>
          <w:color w:val="000000" w:themeColor="text1"/>
          <w:sz w:val="24"/>
          <w:szCs w:val="24"/>
        </w:rPr>
        <w:t>,”</w:t>
      </w:r>
      <w:r w:rsidRPr="005F6C7B">
        <w:rPr>
          <w:bCs/>
          <w:sz w:val="24"/>
          <w:szCs w:val="24"/>
        </w:rPr>
        <w:t> </w:t>
      </w:r>
      <w:r w:rsidRPr="005F6C7B">
        <w:rPr>
          <w:rStyle w:val="Emphasis"/>
          <w:rFonts w:ascii="Calibri" w:eastAsia="Times New Roman" w:hAnsi="Calibri"/>
          <w:bCs/>
          <w:color w:val="000000" w:themeColor="text1"/>
          <w:sz w:val="24"/>
          <w:szCs w:val="24"/>
        </w:rPr>
        <w:t>Topoi </w:t>
      </w:r>
      <w:r w:rsidRPr="005F6C7B">
        <w:rPr>
          <w:bCs/>
          <w:sz w:val="24"/>
          <w:szCs w:val="24"/>
        </w:rPr>
        <w:t>35: 395-402.</w:t>
      </w:r>
    </w:p>
    <w:p w14:paraId="54C08BD6" w14:textId="77777777" w:rsidR="00AF6837" w:rsidRPr="005F6C7B" w:rsidRDefault="00AF6837" w:rsidP="00AF6837">
      <w:pPr>
        <w:pStyle w:val="EndnoteText"/>
        <w:spacing w:line="360" w:lineRule="auto"/>
        <w:rPr>
          <w:rFonts w:cs="Arial"/>
          <w:sz w:val="24"/>
          <w:szCs w:val="24"/>
          <w:lang w:val="en-US"/>
        </w:rPr>
      </w:pPr>
      <w:r w:rsidRPr="009F5275">
        <w:rPr>
          <w:rFonts w:ascii="Calibri" w:hAnsi="Calibri"/>
          <w:color w:val="000000"/>
          <w:sz w:val="24"/>
          <w:szCs w:val="24"/>
          <w:lang w:eastAsia="en-US"/>
        </w:rPr>
        <w:t>——</w:t>
      </w:r>
      <w:r>
        <w:rPr>
          <w:bCs/>
          <w:sz w:val="24"/>
          <w:szCs w:val="24"/>
        </w:rPr>
        <w:t>. 2016c. “Inevitability, Contingency, and Epistemic Humility</w:t>
      </w:r>
      <w:r>
        <w:rPr>
          <w:rFonts w:cs="Arial"/>
          <w:color w:val="000000" w:themeColor="text1"/>
          <w:sz w:val="24"/>
          <w:szCs w:val="24"/>
        </w:rPr>
        <w:t>,”</w:t>
      </w:r>
      <w:r>
        <w:rPr>
          <w:bCs/>
          <w:sz w:val="24"/>
          <w:szCs w:val="24"/>
        </w:rPr>
        <w:t xml:space="preserve"> </w:t>
      </w:r>
      <w:r>
        <w:rPr>
          <w:bCs/>
          <w:i/>
          <w:sz w:val="24"/>
          <w:szCs w:val="24"/>
        </w:rPr>
        <w:t xml:space="preserve">Studies in History and Philosophy of Science </w:t>
      </w:r>
      <w:r>
        <w:rPr>
          <w:bCs/>
          <w:sz w:val="24"/>
          <w:szCs w:val="24"/>
        </w:rPr>
        <w:t>55: 12-19.</w:t>
      </w:r>
    </w:p>
    <w:p w14:paraId="79C18600" w14:textId="77777777" w:rsidR="00AF6837" w:rsidRDefault="00AF6837" w:rsidP="00AF6837">
      <w:pPr>
        <w:pStyle w:val="EndnoteText"/>
        <w:spacing w:line="360" w:lineRule="auto"/>
        <w:rPr>
          <w:bCs/>
          <w:sz w:val="24"/>
          <w:szCs w:val="24"/>
        </w:rPr>
      </w:pPr>
      <w:r w:rsidRPr="009F5275">
        <w:rPr>
          <w:rFonts w:ascii="Calibri" w:hAnsi="Calibri"/>
          <w:color w:val="000000"/>
          <w:sz w:val="24"/>
          <w:szCs w:val="24"/>
          <w:lang w:eastAsia="en-US"/>
        </w:rPr>
        <w:t>——</w:t>
      </w:r>
      <w:r w:rsidRPr="005F6C7B">
        <w:rPr>
          <w:sz w:val="24"/>
          <w:szCs w:val="24"/>
          <w:lang w:val="en-US"/>
        </w:rPr>
        <w:t>. 2017</w:t>
      </w:r>
      <w:r>
        <w:rPr>
          <w:sz w:val="24"/>
          <w:szCs w:val="24"/>
          <w:lang w:val="en-US"/>
        </w:rPr>
        <w:t>a</w:t>
      </w:r>
      <w:r w:rsidRPr="005F6C7B">
        <w:rPr>
          <w:sz w:val="24"/>
          <w:szCs w:val="24"/>
          <w:lang w:val="en-US"/>
        </w:rPr>
        <w:t>.</w:t>
      </w:r>
      <w:r w:rsidRPr="005F6C7B">
        <w:rPr>
          <w:bCs/>
          <w:sz w:val="24"/>
          <w:szCs w:val="24"/>
        </w:rPr>
        <w:t xml:space="preserve"> </w:t>
      </w:r>
      <w:r>
        <w:rPr>
          <w:bCs/>
          <w:sz w:val="24"/>
          <w:szCs w:val="24"/>
        </w:rPr>
        <w:t>“</w:t>
      </w:r>
      <w:r w:rsidRPr="005F6C7B">
        <w:rPr>
          <w:bCs/>
          <w:sz w:val="24"/>
          <w:szCs w:val="24"/>
        </w:rPr>
        <w:t>Confidence, Humility, and Hubris in Victorian Scientific Naturalism</w:t>
      </w:r>
      <w:r>
        <w:rPr>
          <w:rFonts w:cs="Arial"/>
          <w:color w:val="000000" w:themeColor="text1"/>
          <w:sz w:val="24"/>
          <w:szCs w:val="24"/>
        </w:rPr>
        <w:t>,” ‘</w:t>
      </w:r>
      <w:r w:rsidRPr="005F6C7B">
        <w:rPr>
          <w:bCs/>
          <w:sz w:val="24"/>
          <w:szCs w:val="24"/>
        </w:rPr>
        <w:t xml:space="preserve">n </w:t>
      </w:r>
      <w:r w:rsidRPr="005F6C7B">
        <w:rPr>
          <w:rStyle w:val="Emphasis"/>
          <w:rFonts w:ascii="Calibri" w:eastAsia="Times New Roman" w:hAnsi="Calibri"/>
          <w:bCs/>
          <w:color w:val="000000" w:themeColor="text1"/>
          <w:sz w:val="24"/>
          <w:szCs w:val="24"/>
        </w:rPr>
        <w:t>Epistemic Virtues in the Sciences and the Humanities</w:t>
      </w:r>
      <w:r w:rsidRPr="005F6C7B">
        <w:rPr>
          <w:rStyle w:val="Emphasis"/>
          <w:rFonts w:ascii="Calibri" w:eastAsia="Times New Roman" w:hAnsi="Calibri"/>
          <w:bCs/>
          <w:i w:val="0"/>
          <w:color w:val="000000" w:themeColor="text1"/>
          <w:sz w:val="24"/>
          <w:szCs w:val="24"/>
        </w:rPr>
        <w:t xml:space="preserve">, </w:t>
      </w:r>
      <w:r w:rsidRPr="005F6C7B">
        <w:rPr>
          <w:bCs/>
          <w:sz w:val="24"/>
          <w:szCs w:val="24"/>
        </w:rPr>
        <w:t>Herman Paul and Jeroen van Dongen. Dordrecht: Springer, 11-25.</w:t>
      </w:r>
    </w:p>
    <w:p w14:paraId="103EB879" w14:textId="77777777" w:rsidR="00AF6837" w:rsidRDefault="00AF6837" w:rsidP="00AF6837">
      <w:pPr>
        <w:pStyle w:val="EndnoteText"/>
        <w:spacing w:line="360" w:lineRule="auto"/>
        <w:rPr>
          <w:rFonts w:cs="Arial"/>
          <w:sz w:val="24"/>
          <w:szCs w:val="24"/>
          <w:lang w:val="en-US"/>
        </w:rPr>
      </w:pPr>
      <w:r w:rsidRPr="009F5275">
        <w:rPr>
          <w:rFonts w:ascii="Calibri" w:hAnsi="Calibri"/>
          <w:color w:val="000000"/>
          <w:sz w:val="24"/>
          <w:szCs w:val="24"/>
          <w:lang w:eastAsia="en-US"/>
        </w:rPr>
        <w:t>——</w:t>
      </w:r>
      <w:r>
        <w:rPr>
          <w:rFonts w:cs="Arial"/>
          <w:sz w:val="24"/>
          <w:szCs w:val="24"/>
          <w:lang w:val="en-US"/>
        </w:rPr>
        <w:t>. 2017b. “Capital Epistemic Vices</w:t>
      </w:r>
      <w:r>
        <w:rPr>
          <w:rFonts w:cs="Arial"/>
          <w:color w:val="000000" w:themeColor="text1"/>
          <w:sz w:val="24"/>
          <w:szCs w:val="24"/>
        </w:rPr>
        <w:t>,”</w:t>
      </w:r>
      <w:r>
        <w:rPr>
          <w:rFonts w:cs="Arial"/>
          <w:sz w:val="24"/>
          <w:szCs w:val="24"/>
          <w:lang w:val="en-US"/>
        </w:rPr>
        <w:t xml:space="preserve"> </w:t>
      </w:r>
      <w:r>
        <w:rPr>
          <w:rFonts w:cs="Arial"/>
          <w:i/>
          <w:sz w:val="24"/>
          <w:szCs w:val="24"/>
          <w:lang w:val="en-US"/>
        </w:rPr>
        <w:t>Social Epistemology Review and Reply Collective</w:t>
      </w:r>
      <w:r>
        <w:rPr>
          <w:rFonts w:cs="Arial"/>
          <w:sz w:val="24"/>
          <w:szCs w:val="24"/>
          <w:lang w:val="en-US"/>
        </w:rPr>
        <w:t xml:space="preserve"> 6.8: 11-16.</w:t>
      </w:r>
    </w:p>
    <w:p w14:paraId="5137A0D8" w14:textId="77777777" w:rsidR="00AF6837" w:rsidRDefault="00AF6837" w:rsidP="00AF6837">
      <w:pPr>
        <w:pStyle w:val="EndnoteText"/>
        <w:spacing w:line="360" w:lineRule="auto"/>
        <w:rPr>
          <w:bCs/>
          <w:sz w:val="24"/>
          <w:szCs w:val="24"/>
        </w:rPr>
      </w:pPr>
      <w:r w:rsidRPr="009F5275">
        <w:rPr>
          <w:rFonts w:ascii="Calibri" w:hAnsi="Calibri"/>
          <w:color w:val="000000"/>
          <w:sz w:val="24"/>
          <w:szCs w:val="24"/>
          <w:lang w:eastAsia="en-US"/>
        </w:rPr>
        <w:t>——</w:t>
      </w:r>
      <w:r w:rsidRPr="005F6C7B">
        <w:rPr>
          <w:sz w:val="24"/>
          <w:szCs w:val="24"/>
          <w:lang w:val="en-US"/>
        </w:rPr>
        <w:t>. 2018</w:t>
      </w:r>
      <w:r>
        <w:rPr>
          <w:sz w:val="24"/>
          <w:szCs w:val="24"/>
          <w:lang w:val="en-US"/>
        </w:rPr>
        <w:t>a</w:t>
      </w:r>
      <w:r w:rsidRPr="005F6C7B">
        <w:rPr>
          <w:sz w:val="24"/>
          <w:szCs w:val="24"/>
          <w:lang w:val="en-US"/>
        </w:rPr>
        <w:t>.</w:t>
      </w:r>
      <w:r w:rsidRPr="005F6C7B">
        <w:rPr>
          <w:bCs/>
          <w:sz w:val="24"/>
          <w:szCs w:val="24"/>
        </w:rPr>
        <w:t xml:space="preserve"> </w:t>
      </w:r>
      <w:r>
        <w:rPr>
          <w:bCs/>
          <w:sz w:val="24"/>
          <w:szCs w:val="24"/>
        </w:rPr>
        <w:t>“</w:t>
      </w:r>
      <w:r w:rsidRPr="005F6C7B">
        <w:rPr>
          <w:bCs/>
          <w:sz w:val="24"/>
          <w:szCs w:val="24"/>
        </w:rPr>
        <w:t>Confucianism, Curiosity, and Moral Self-Cultivation</w:t>
      </w:r>
      <w:r>
        <w:rPr>
          <w:rFonts w:cs="Arial"/>
          <w:color w:val="000000" w:themeColor="text1"/>
          <w:sz w:val="24"/>
          <w:szCs w:val="24"/>
        </w:rPr>
        <w:t>,” i</w:t>
      </w:r>
      <w:r w:rsidRPr="005F6C7B">
        <w:rPr>
          <w:bCs/>
          <w:sz w:val="24"/>
          <w:szCs w:val="24"/>
        </w:rPr>
        <w:t>n </w:t>
      </w:r>
      <w:r w:rsidRPr="005F6C7B">
        <w:rPr>
          <w:rStyle w:val="Emphasis"/>
          <w:rFonts w:ascii="Calibri" w:eastAsia="Times New Roman" w:hAnsi="Calibri"/>
          <w:bCs/>
          <w:color w:val="000000" w:themeColor="text1"/>
          <w:sz w:val="24"/>
          <w:szCs w:val="24"/>
        </w:rPr>
        <w:t>The Moral Psychology of Curiosity</w:t>
      </w:r>
      <w:r w:rsidRPr="005F6C7B">
        <w:rPr>
          <w:bCs/>
          <w:sz w:val="24"/>
          <w:szCs w:val="24"/>
        </w:rPr>
        <w:t xml:space="preserve">, ed. Ilhan Inan, Lani Watson, Dennis Whitcomb, and Safiye Yigit. New York: Rowman &amp; Littlefield, </w:t>
      </w:r>
      <w:r>
        <w:rPr>
          <w:bCs/>
          <w:sz w:val="24"/>
          <w:szCs w:val="24"/>
        </w:rPr>
        <w:t>97-116</w:t>
      </w:r>
      <w:r w:rsidRPr="005F6C7B">
        <w:rPr>
          <w:bCs/>
          <w:sz w:val="24"/>
          <w:szCs w:val="24"/>
        </w:rPr>
        <w:t>.</w:t>
      </w:r>
    </w:p>
    <w:p w14:paraId="5E2262B9" w14:textId="77777777" w:rsidR="00AF6837" w:rsidRDefault="00AF6837" w:rsidP="00AF6837">
      <w:pPr>
        <w:pStyle w:val="EndnoteText"/>
        <w:spacing w:line="360" w:lineRule="auto"/>
        <w:rPr>
          <w:rFonts w:cs="Arial"/>
          <w:sz w:val="24"/>
          <w:szCs w:val="24"/>
          <w:lang w:val="en-US"/>
        </w:rPr>
      </w:pPr>
      <w:r w:rsidRPr="009F5275">
        <w:rPr>
          <w:rFonts w:ascii="Calibri" w:hAnsi="Calibri"/>
          <w:color w:val="000000"/>
          <w:sz w:val="24"/>
          <w:szCs w:val="24"/>
          <w:lang w:eastAsia="en-US"/>
        </w:rPr>
        <w:t>——</w:t>
      </w:r>
      <w:r>
        <w:rPr>
          <w:rFonts w:cs="Arial"/>
          <w:sz w:val="24"/>
          <w:szCs w:val="24"/>
          <w:lang w:val="en-US"/>
        </w:rPr>
        <w:t>. 2018b. “Epistemic Corruption and Education</w:t>
      </w:r>
      <w:r>
        <w:rPr>
          <w:rFonts w:cs="Arial"/>
          <w:color w:val="000000" w:themeColor="text1"/>
          <w:sz w:val="24"/>
          <w:szCs w:val="24"/>
        </w:rPr>
        <w:t>,”</w:t>
      </w:r>
      <w:r>
        <w:rPr>
          <w:rFonts w:cs="Arial"/>
          <w:sz w:val="24"/>
          <w:szCs w:val="24"/>
          <w:lang w:val="en-US"/>
        </w:rPr>
        <w:t xml:space="preserve"> </w:t>
      </w:r>
      <w:r>
        <w:rPr>
          <w:rFonts w:cs="Arial"/>
          <w:i/>
          <w:sz w:val="24"/>
          <w:szCs w:val="24"/>
          <w:lang w:val="en-US"/>
        </w:rPr>
        <w:t>Episteme</w:t>
      </w:r>
      <w:r>
        <w:rPr>
          <w:rFonts w:cs="Arial"/>
          <w:sz w:val="24"/>
          <w:szCs w:val="24"/>
          <w:lang w:val="en-US"/>
        </w:rPr>
        <w:t>, in press.</w:t>
      </w:r>
    </w:p>
    <w:p w14:paraId="68322E65" w14:textId="77777777" w:rsidR="00AF6837" w:rsidRDefault="00AF6837" w:rsidP="00AF6837">
      <w:pPr>
        <w:pStyle w:val="EndnoteText"/>
        <w:spacing w:line="360" w:lineRule="auto"/>
        <w:rPr>
          <w:rFonts w:cs="Arial"/>
          <w:sz w:val="24"/>
          <w:szCs w:val="24"/>
          <w:lang w:val="en-US"/>
        </w:rPr>
      </w:pPr>
      <w:r w:rsidRPr="009F5275">
        <w:rPr>
          <w:rFonts w:ascii="Calibri" w:hAnsi="Calibri"/>
          <w:color w:val="000000"/>
          <w:sz w:val="24"/>
          <w:szCs w:val="24"/>
          <w:lang w:eastAsia="en-US"/>
        </w:rPr>
        <w:t>——</w:t>
      </w:r>
      <w:r>
        <w:rPr>
          <w:rFonts w:cs="Arial"/>
          <w:sz w:val="24"/>
          <w:szCs w:val="24"/>
          <w:lang w:val="en-US"/>
        </w:rPr>
        <w:t>. 2018c. “Obstruction or Oppression? Two Frameworks for Applied Vice Epistemology</w:t>
      </w:r>
      <w:r>
        <w:rPr>
          <w:rFonts w:cs="Arial"/>
          <w:color w:val="000000" w:themeColor="text1"/>
          <w:sz w:val="24"/>
          <w:szCs w:val="24"/>
        </w:rPr>
        <w:t>,”</w:t>
      </w:r>
      <w:r>
        <w:rPr>
          <w:rFonts w:cs="Arial"/>
          <w:sz w:val="24"/>
          <w:szCs w:val="24"/>
          <w:lang w:val="en-US"/>
        </w:rPr>
        <w:t xml:space="preserve"> Paper delivered at the </w:t>
      </w:r>
      <w:r>
        <w:rPr>
          <w:rFonts w:cs="Arial"/>
          <w:i/>
          <w:sz w:val="24"/>
          <w:szCs w:val="24"/>
          <w:lang w:val="en-US"/>
        </w:rPr>
        <w:t>Epistemic Arrogance and Political Polarisation</w:t>
      </w:r>
      <w:r>
        <w:rPr>
          <w:rFonts w:cs="Arial"/>
          <w:sz w:val="24"/>
          <w:szCs w:val="24"/>
          <w:lang w:val="en-US"/>
        </w:rPr>
        <w:t xml:space="preserve"> conference, University of Connecticut, 7 April.</w:t>
      </w:r>
    </w:p>
    <w:p w14:paraId="682AB4B4" w14:textId="77777777" w:rsidR="00AF6837" w:rsidRDefault="00AF6837" w:rsidP="00AF6837">
      <w:pPr>
        <w:pStyle w:val="EndnoteText"/>
        <w:spacing w:line="360" w:lineRule="auto"/>
        <w:rPr>
          <w:rFonts w:cs="Arial"/>
          <w:color w:val="000000" w:themeColor="text1"/>
          <w:sz w:val="24"/>
          <w:szCs w:val="24"/>
        </w:rPr>
      </w:pPr>
      <w:r w:rsidRPr="009F5275">
        <w:rPr>
          <w:rFonts w:ascii="Calibri" w:hAnsi="Calibri"/>
          <w:color w:val="000000"/>
          <w:sz w:val="24"/>
          <w:szCs w:val="24"/>
          <w:lang w:eastAsia="en-US"/>
        </w:rPr>
        <w:t>——</w:t>
      </w:r>
      <w:r>
        <w:rPr>
          <w:rFonts w:cs="Arial"/>
          <w:sz w:val="24"/>
          <w:szCs w:val="24"/>
          <w:lang w:val="en-US"/>
        </w:rPr>
        <w:t xml:space="preserve">. </w:t>
      </w:r>
      <w:r>
        <w:rPr>
          <w:rFonts w:cs="Arial"/>
          <w:color w:val="000000" w:themeColor="text1"/>
          <w:sz w:val="24"/>
          <w:szCs w:val="24"/>
        </w:rPr>
        <w:t xml:space="preserve">2019. “Epistemic Courage and the Harms of Epistemic Life,” in </w:t>
      </w:r>
      <w:r>
        <w:rPr>
          <w:rFonts w:cs="Arial"/>
          <w:i/>
          <w:color w:val="000000" w:themeColor="text1"/>
          <w:sz w:val="24"/>
          <w:szCs w:val="24"/>
        </w:rPr>
        <w:t>The Routledge Handbook to Virtue Epistemology</w:t>
      </w:r>
      <w:r>
        <w:rPr>
          <w:rFonts w:cs="Arial"/>
          <w:color w:val="000000" w:themeColor="text1"/>
          <w:sz w:val="24"/>
          <w:szCs w:val="24"/>
        </w:rPr>
        <w:t>, ed. Heather Battaly. New York: Routledge, 244-255.</w:t>
      </w:r>
    </w:p>
    <w:p w14:paraId="49633954" w14:textId="77777777" w:rsidR="00AF6837" w:rsidRPr="00D76E0F" w:rsidRDefault="00AF6837" w:rsidP="00AF6837">
      <w:pPr>
        <w:pStyle w:val="EndnoteText"/>
        <w:spacing w:line="360" w:lineRule="auto"/>
        <w:rPr>
          <w:rFonts w:cs="Arial"/>
          <w:color w:val="000000" w:themeColor="text1"/>
          <w:sz w:val="24"/>
          <w:szCs w:val="24"/>
        </w:rPr>
      </w:pPr>
      <w:r w:rsidRPr="009F5275">
        <w:rPr>
          <w:rFonts w:ascii="Calibri" w:hAnsi="Calibri"/>
          <w:color w:val="000000"/>
          <w:sz w:val="24"/>
          <w:szCs w:val="24"/>
          <w:lang w:eastAsia="en-US"/>
        </w:rPr>
        <w:t>——</w:t>
      </w:r>
      <w:r>
        <w:rPr>
          <w:rFonts w:cs="Arial"/>
          <w:sz w:val="24"/>
          <w:szCs w:val="24"/>
          <w:lang w:val="en-US"/>
        </w:rPr>
        <w:t xml:space="preserve">. </w:t>
      </w:r>
      <w:r>
        <w:rPr>
          <w:rFonts w:cs="Arial"/>
          <w:color w:val="000000" w:themeColor="text1"/>
          <w:sz w:val="24"/>
          <w:szCs w:val="24"/>
        </w:rPr>
        <w:t>“</w:t>
      </w:r>
      <w:r>
        <w:rPr>
          <w:rFonts w:cs="Arial"/>
          <w:sz w:val="24"/>
          <w:szCs w:val="24"/>
          <w:lang w:val="en-US"/>
        </w:rPr>
        <w:t xml:space="preserve">The Vices of </w:t>
      </w:r>
      <w:r>
        <w:rPr>
          <w:rFonts w:cs="Arial"/>
          <w:color w:val="000000" w:themeColor="text1"/>
          <w:sz w:val="24"/>
          <w:szCs w:val="24"/>
        </w:rPr>
        <w:t>Epistemic Laziness,” unpublished manuscript.</w:t>
      </w:r>
    </w:p>
    <w:p w14:paraId="7E9B207B" w14:textId="77777777" w:rsidR="00AF6837" w:rsidRPr="006A1C08" w:rsidRDefault="00AF6837" w:rsidP="00AF6837">
      <w:pPr>
        <w:pStyle w:val="EndnoteText"/>
        <w:spacing w:line="360" w:lineRule="auto"/>
        <w:rPr>
          <w:rFonts w:cs="Arial"/>
          <w:color w:val="000000" w:themeColor="text1"/>
          <w:sz w:val="24"/>
          <w:szCs w:val="24"/>
        </w:rPr>
      </w:pPr>
      <w:r w:rsidRPr="006A1C08">
        <w:rPr>
          <w:rFonts w:cs="Arial"/>
          <w:color w:val="000000" w:themeColor="text1"/>
          <w:sz w:val="24"/>
          <w:szCs w:val="24"/>
        </w:rPr>
        <w:t>Kivisto,</w:t>
      </w:r>
      <w:r>
        <w:rPr>
          <w:rFonts w:cs="Arial"/>
          <w:color w:val="000000" w:themeColor="text1"/>
          <w:sz w:val="24"/>
          <w:szCs w:val="24"/>
        </w:rPr>
        <w:t xml:space="preserve"> </w:t>
      </w:r>
      <w:r w:rsidRPr="006A1C08">
        <w:rPr>
          <w:rFonts w:cs="Arial"/>
          <w:color w:val="000000" w:themeColor="text1"/>
          <w:sz w:val="24"/>
          <w:szCs w:val="24"/>
        </w:rPr>
        <w:t>Sari</w:t>
      </w:r>
      <w:r>
        <w:rPr>
          <w:rFonts w:cs="Arial"/>
          <w:color w:val="000000" w:themeColor="text1"/>
          <w:sz w:val="24"/>
          <w:szCs w:val="24"/>
        </w:rPr>
        <w:t>. 2014.</w:t>
      </w:r>
      <w:r w:rsidRPr="006A1C08">
        <w:rPr>
          <w:rFonts w:cs="Arial"/>
          <w:color w:val="000000" w:themeColor="text1"/>
          <w:sz w:val="24"/>
          <w:szCs w:val="24"/>
        </w:rPr>
        <w:t xml:space="preserve"> </w:t>
      </w:r>
      <w:r w:rsidRPr="006A1C08">
        <w:rPr>
          <w:rFonts w:cs="Arial"/>
          <w:i/>
          <w:color w:val="000000" w:themeColor="text1"/>
          <w:sz w:val="24"/>
          <w:szCs w:val="24"/>
        </w:rPr>
        <w:t>The Vices of Learning: Morality and Knowledge in Early Modern Universities</w:t>
      </w:r>
      <w:r>
        <w:rPr>
          <w:rFonts w:cs="Arial"/>
          <w:i/>
          <w:color w:val="000000" w:themeColor="text1"/>
          <w:sz w:val="24"/>
          <w:szCs w:val="24"/>
        </w:rPr>
        <w:t xml:space="preserve">. </w:t>
      </w:r>
      <w:r>
        <w:rPr>
          <w:rFonts w:cs="Arial"/>
          <w:color w:val="000000" w:themeColor="text1"/>
          <w:sz w:val="24"/>
          <w:szCs w:val="24"/>
        </w:rPr>
        <w:t>Leiden: Brill.</w:t>
      </w:r>
    </w:p>
    <w:p w14:paraId="203A0E24" w14:textId="77777777" w:rsidR="00AF6837" w:rsidRPr="006A1C08" w:rsidRDefault="00AF6837" w:rsidP="00AF6837">
      <w:pPr>
        <w:pStyle w:val="EndnoteText"/>
        <w:spacing w:line="360" w:lineRule="auto"/>
        <w:rPr>
          <w:rFonts w:cs="Arial"/>
          <w:color w:val="000000" w:themeColor="text1"/>
          <w:sz w:val="24"/>
          <w:szCs w:val="24"/>
        </w:rPr>
      </w:pPr>
      <w:r w:rsidRPr="006A1C08">
        <w:rPr>
          <w:rFonts w:cs="Arial"/>
          <w:color w:val="000000" w:themeColor="text1"/>
          <w:sz w:val="24"/>
          <w:szCs w:val="24"/>
        </w:rPr>
        <w:t>Locke,</w:t>
      </w:r>
      <w:r w:rsidRPr="00E40B32">
        <w:rPr>
          <w:rFonts w:cs="Arial"/>
          <w:color w:val="000000" w:themeColor="text1"/>
          <w:sz w:val="24"/>
          <w:szCs w:val="24"/>
        </w:rPr>
        <w:t xml:space="preserve"> </w:t>
      </w:r>
      <w:r w:rsidRPr="006A1C08">
        <w:rPr>
          <w:rFonts w:cs="Arial"/>
          <w:color w:val="000000" w:themeColor="text1"/>
          <w:sz w:val="24"/>
          <w:szCs w:val="24"/>
        </w:rPr>
        <w:t>John</w:t>
      </w:r>
      <w:r>
        <w:rPr>
          <w:rFonts w:cs="Arial"/>
          <w:color w:val="000000" w:themeColor="text1"/>
          <w:sz w:val="24"/>
          <w:szCs w:val="24"/>
        </w:rPr>
        <w:t>. 1968. “Of Study” [1677], in</w:t>
      </w:r>
      <w:r w:rsidRPr="006A1C08">
        <w:rPr>
          <w:rFonts w:cs="Arial"/>
          <w:color w:val="000000" w:themeColor="text1"/>
          <w:sz w:val="24"/>
          <w:szCs w:val="24"/>
        </w:rPr>
        <w:t xml:space="preserve"> </w:t>
      </w:r>
      <w:r w:rsidRPr="006A1C08">
        <w:rPr>
          <w:rFonts w:cs="Arial"/>
          <w:i/>
          <w:iCs/>
          <w:color w:val="000000" w:themeColor="text1"/>
          <w:sz w:val="24"/>
          <w:szCs w:val="24"/>
        </w:rPr>
        <w:t>The Educational Writings of John Locke</w:t>
      </w:r>
      <w:r w:rsidRPr="006A1C08">
        <w:rPr>
          <w:rFonts w:cs="Arial"/>
          <w:iCs/>
          <w:color w:val="000000" w:themeColor="text1"/>
          <w:sz w:val="24"/>
          <w:szCs w:val="24"/>
        </w:rPr>
        <w:t>, ed.</w:t>
      </w:r>
      <w:r w:rsidRPr="006A1C08">
        <w:rPr>
          <w:rFonts w:cs="Arial"/>
          <w:color w:val="000000" w:themeColor="text1"/>
          <w:sz w:val="24"/>
          <w:szCs w:val="24"/>
        </w:rPr>
        <w:t xml:space="preserve"> James L. Axtell</w:t>
      </w:r>
      <w:r>
        <w:rPr>
          <w:rFonts w:cs="Arial"/>
          <w:color w:val="000000" w:themeColor="text1"/>
          <w:sz w:val="24"/>
          <w:szCs w:val="24"/>
        </w:rPr>
        <w:t xml:space="preserve">. </w:t>
      </w:r>
      <w:r w:rsidRPr="006A1C08">
        <w:rPr>
          <w:rFonts w:cs="Arial"/>
          <w:color w:val="000000" w:themeColor="text1"/>
          <w:sz w:val="24"/>
          <w:szCs w:val="24"/>
        </w:rPr>
        <w:t>Cambridge: Cambridge University Press</w:t>
      </w:r>
      <w:r>
        <w:rPr>
          <w:rFonts w:cs="Arial"/>
          <w:color w:val="000000" w:themeColor="text1"/>
          <w:sz w:val="24"/>
          <w:szCs w:val="24"/>
        </w:rPr>
        <w:t>.</w:t>
      </w:r>
    </w:p>
    <w:p w14:paraId="6E3D2D81" w14:textId="77777777" w:rsidR="00AF6837" w:rsidRDefault="00AF6837" w:rsidP="00AF6837">
      <w:pPr>
        <w:pStyle w:val="EndnoteText"/>
        <w:spacing w:line="360" w:lineRule="auto"/>
        <w:rPr>
          <w:rFonts w:cs="Arial"/>
          <w:color w:val="000000" w:themeColor="text1"/>
          <w:sz w:val="24"/>
          <w:szCs w:val="24"/>
        </w:rPr>
      </w:pPr>
      <w:r w:rsidRPr="009F5275">
        <w:rPr>
          <w:rFonts w:ascii="Calibri" w:hAnsi="Calibri"/>
          <w:color w:val="000000"/>
          <w:sz w:val="24"/>
          <w:szCs w:val="24"/>
          <w:lang w:eastAsia="en-US"/>
        </w:rPr>
        <w:t>——</w:t>
      </w:r>
      <w:r>
        <w:rPr>
          <w:rFonts w:cs="Arial"/>
          <w:color w:val="000000" w:themeColor="text1"/>
          <w:sz w:val="24"/>
          <w:szCs w:val="24"/>
        </w:rPr>
        <w:t>. 1996.</w:t>
      </w:r>
      <w:r w:rsidRPr="006A1C08">
        <w:rPr>
          <w:rFonts w:cs="Arial"/>
          <w:color w:val="000000" w:themeColor="text1"/>
          <w:sz w:val="24"/>
          <w:szCs w:val="24"/>
        </w:rPr>
        <w:t xml:space="preserve"> </w:t>
      </w:r>
      <w:r w:rsidRPr="006A1C08">
        <w:rPr>
          <w:rFonts w:cs="Arial"/>
          <w:i/>
          <w:color w:val="000000" w:themeColor="text1"/>
          <w:sz w:val="24"/>
          <w:szCs w:val="24"/>
        </w:rPr>
        <w:t xml:space="preserve">Some Thoughts Concerning Education </w:t>
      </w:r>
      <w:r w:rsidRPr="006A1C08">
        <w:rPr>
          <w:rFonts w:cs="Arial"/>
          <w:color w:val="000000" w:themeColor="text1"/>
          <w:sz w:val="24"/>
          <w:szCs w:val="24"/>
        </w:rPr>
        <w:t xml:space="preserve">and </w:t>
      </w:r>
      <w:r w:rsidRPr="006A1C08">
        <w:rPr>
          <w:rFonts w:cs="Arial"/>
          <w:i/>
          <w:color w:val="000000" w:themeColor="text1"/>
          <w:sz w:val="24"/>
          <w:szCs w:val="24"/>
        </w:rPr>
        <w:t xml:space="preserve">Of the Conduct of the Understanding </w:t>
      </w:r>
      <w:r w:rsidRPr="006A1C08">
        <w:rPr>
          <w:rFonts w:cs="Arial"/>
          <w:color w:val="000000" w:themeColor="text1"/>
          <w:sz w:val="24"/>
          <w:szCs w:val="24"/>
        </w:rPr>
        <w:t>[1706], ed. R</w:t>
      </w:r>
      <w:r>
        <w:rPr>
          <w:rFonts w:cs="Arial"/>
          <w:color w:val="000000" w:themeColor="text1"/>
          <w:sz w:val="24"/>
          <w:szCs w:val="24"/>
        </w:rPr>
        <w:t xml:space="preserve">uth W. Grant and Nathan Tarcov. </w:t>
      </w:r>
      <w:r w:rsidRPr="006A1C08">
        <w:rPr>
          <w:rFonts w:cs="Arial"/>
          <w:color w:val="000000" w:themeColor="text1"/>
          <w:sz w:val="24"/>
          <w:szCs w:val="24"/>
        </w:rPr>
        <w:t>Indianapolis: Hac</w:t>
      </w:r>
      <w:r>
        <w:rPr>
          <w:rFonts w:cs="Arial"/>
          <w:color w:val="000000" w:themeColor="text1"/>
          <w:sz w:val="24"/>
          <w:szCs w:val="24"/>
        </w:rPr>
        <w:t>kett</w:t>
      </w:r>
      <w:r w:rsidRPr="006A1C08">
        <w:rPr>
          <w:rFonts w:cs="Arial"/>
          <w:color w:val="000000" w:themeColor="text1"/>
          <w:sz w:val="24"/>
          <w:szCs w:val="24"/>
        </w:rPr>
        <w:t xml:space="preserve">. </w:t>
      </w:r>
    </w:p>
    <w:p w14:paraId="3C079112" w14:textId="77777777" w:rsidR="00AF6837" w:rsidRPr="00E26B3D" w:rsidRDefault="00AF6837" w:rsidP="00AF6837">
      <w:pPr>
        <w:pStyle w:val="FootnoteText"/>
        <w:spacing w:line="360" w:lineRule="auto"/>
        <w:rPr>
          <w:rFonts w:ascii="Calibri" w:hAnsi="Calibri"/>
          <w:sz w:val="24"/>
          <w:szCs w:val="24"/>
        </w:rPr>
      </w:pPr>
      <w:r w:rsidRPr="009F5275">
        <w:rPr>
          <w:rFonts w:ascii="Calibri" w:hAnsi="Calibri"/>
          <w:color w:val="000000"/>
          <w:sz w:val="24"/>
          <w:szCs w:val="24"/>
          <w:lang w:eastAsia="en-US"/>
        </w:rPr>
        <w:t>——</w:t>
      </w:r>
      <w:r>
        <w:rPr>
          <w:rFonts w:cs="Arial"/>
          <w:color w:val="000000" w:themeColor="text1"/>
          <w:sz w:val="24"/>
          <w:szCs w:val="24"/>
        </w:rPr>
        <w:t>. 2000.</w:t>
      </w:r>
      <w:r w:rsidRPr="006A1C08">
        <w:rPr>
          <w:rFonts w:cs="Arial"/>
          <w:color w:val="000000" w:themeColor="text1"/>
          <w:sz w:val="24"/>
          <w:szCs w:val="24"/>
        </w:rPr>
        <w:t xml:space="preserve"> </w:t>
      </w:r>
      <w:r w:rsidRPr="006A1C08">
        <w:rPr>
          <w:rFonts w:cs="Arial"/>
          <w:i/>
          <w:color w:val="000000" w:themeColor="text1"/>
          <w:sz w:val="24"/>
          <w:szCs w:val="24"/>
        </w:rPr>
        <w:t xml:space="preserve">An Essay Concerning Human Understanding </w:t>
      </w:r>
      <w:r w:rsidRPr="006A1C08">
        <w:rPr>
          <w:rFonts w:cs="Arial"/>
          <w:color w:val="000000" w:themeColor="text1"/>
          <w:sz w:val="24"/>
          <w:szCs w:val="24"/>
        </w:rPr>
        <w:t>[1690], ed. Pauline Phemister</w:t>
      </w:r>
      <w:r>
        <w:rPr>
          <w:rFonts w:cs="Arial"/>
          <w:color w:val="000000" w:themeColor="text1"/>
          <w:sz w:val="24"/>
          <w:szCs w:val="24"/>
        </w:rPr>
        <w:t xml:space="preserve">. </w:t>
      </w:r>
      <w:r w:rsidRPr="006A1C08">
        <w:rPr>
          <w:rFonts w:cs="Arial"/>
          <w:color w:val="000000" w:themeColor="text1"/>
          <w:sz w:val="24"/>
          <w:szCs w:val="24"/>
        </w:rPr>
        <w:t>Oxfor</w:t>
      </w:r>
      <w:r>
        <w:rPr>
          <w:rFonts w:cs="Arial"/>
          <w:color w:val="000000" w:themeColor="text1"/>
          <w:sz w:val="24"/>
          <w:szCs w:val="24"/>
        </w:rPr>
        <w:t>d: Oxford University Press.</w:t>
      </w:r>
      <w:r w:rsidRPr="006A1C08">
        <w:rPr>
          <w:rFonts w:cs="Arial"/>
          <w:color w:val="000000" w:themeColor="text1"/>
          <w:sz w:val="24"/>
          <w:szCs w:val="24"/>
        </w:rPr>
        <w:t xml:space="preserve"> </w:t>
      </w:r>
    </w:p>
    <w:p w14:paraId="095525E7" w14:textId="77777777" w:rsidR="00AF6837" w:rsidRPr="006A1C08" w:rsidRDefault="00AF6837" w:rsidP="00AF6837">
      <w:pPr>
        <w:pStyle w:val="EndnoteText"/>
        <w:spacing w:line="360" w:lineRule="auto"/>
        <w:rPr>
          <w:rFonts w:cs="Arial"/>
          <w:color w:val="000000" w:themeColor="text1"/>
          <w:sz w:val="24"/>
          <w:szCs w:val="24"/>
        </w:rPr>
      </w:pPr>
      <w:r w:rsidRPr="006A1C08">
        <w:rPr>
          <w:rFonts w:cs="Arial"/>
          <w:color w:val="000000" w:themeColor="text1"/>
          <w:sz w:val="24"/>
          <w:szCs w:val="24"/>
        </w:rPr>
        <w:t>Manson,</w:t>
      </w:r>
      <w:r>
        <w:rPr>
          <w:rFonts w:cs="Arial"/>
          <w:color w:val="000000" w:themeColor="text1"/>
          <w:sz w:val="24"/>
          <w:szCs w:val="24"/>
        </w:rPr>
        <w:t xml:space="preserve"> </w:t>
      </w:r>
      <w:r w:rsidRPr="006A1C08">
        <w:rPr>
          <w:rFonts w:cs="Arial"/>
          <w:color w:val="000000" w:themeColor="text1"/>
          <w:sz w:val="24"/>
          <w:szCs w:val="24"/>
        </w:rPr>
        <w:t>Neil C.</w:t>
      </w:r>
      <w:r>
        <w:rPr>
          <w:rFonts w:cs="Arial"/>
          <w:color w:val="000000" w:themeColor="text1"/>
          <w:sz w:val="24"/>
          <w:szCs w:val="24"/>
        </w:rPr>
        <w:t xml:space="preserve"> 2012. “</w:t>
      </w:r>
      <w:r w:rsidRPr="006A1C08">
        <w:rPr>
          <w:rFonts w:cs="Arial"/>
          <w:color w:val="000000" w:themeColor="text1"/>
          <w:sz w:val="24"/>
          <w:szCs w:val="24"/>
        </w:rPr>
        <w:t>Epistemic Restraint and the Vice of Curiosity</w:t>
      </w:r>
      <w:r>
        <w:rPr>
          <w:rFonts w:cs="Arial"/>
          <w:color w:val="000000" w:themeColor="text1"/>
          <w:sz w:val="24"/>
          <w:szCs w:val="24"/>
        </w:rPr>
        <w:t>,”</w:t>
      </w:r>
      <w:r w:rsidRPr="006A1C08">
        <w:rPr>
          <w:rFonts w:cs="Arial"/>
          <w:color w:val="000000" w:themeColor="text1"/>
          <w:sz w:val="24"/>
          <w:szCs w:val="24"/>
        </w:rPr>
        <w:t xml:space="preserve"> </w:t>
      </w:r>
      <w:r w:rsidRPr="006A1C08">
        <w:rPr>
          <w:rFonts w:cs="Arial"/>
          <w:i/>
          <w:color w:val="000000" w:themeColor="text1"/>
          <w:sz w:val="24"/>
          <w:szCs w:val="24"/>
        </w:rPr>
        <w:t>Philosophy</w:t>
      </w:r>
      <w:r>
        <w:rPr>
          <w:rFonts w:cs="Arial"/>
          <w:color w:val="000000" w:themeColor="text1"/>
          <w:sz w:val="24"/>
          <w:szCs w:val="24"/>
        </w:rPr>
        <w:t xml:space="preserve"> 87: </w:t>
      </w:r>
      <w:r w:rsidRPr="006A1C08">
        <w:rPr>
          <w:rFonts w:cs="Arial"/>
          <w:color w:val="000000" w:themeColor="text1"/>
          <w:sz w:val="24"/>
          <w:szCs w:val="24"/>
        </w:rPr>
        <w:t xml:space="preserve">239-259. </w:t>
      </w:r>
    </w:p>
    <w:p w14:paraId="229BB189" w14:textId="77777777" w:rsidR="00AF6837" w:rsidRPr="006A1C08" w:rsidRDefault="00AF6837" w:rsidP="00AF6837">
      <w:pPr>
        <w:pStyle w:val="EndnoteText"/>
        <w:spacing w:line="360" w:lineRule="auto"/>
        <w:rPr>
          <w:rFonts w:cs="Arial"/>
          <w:color w:val="000000" w:themeColor="text1"/>
          <w:sz w:val="24"/>
          <w:szCs w:val="24"/>
        </w:rPr>
      </w:pPr>
      <w:r w:rsidRPr="006A1C08">
        <w:rPr>
          <w:rFonts w:cs="Arial"/>
          <w:color w:val="000000" w:themeColor="text1"/>
          <w:sz w:val="24"/>
          <w:szCs w:val="24"/>
        </w:rPr>
        <w:t>Pardue</w:t>
      </w:r>
      <w:r>
        <w:rPr>
          <w:rFonts w:cs="Arial"/>
          <w:color w:val="000000" w:themeColor="text1"/>
          <w:sz w:val="24"/>
          <w:szCs w:val="24"/>
        </w:rPr>
        <w:t xml:space="preserve">, </w:t>
      </w:r>
      <w:r w:rsidRPr="006A1C08">
        <w:rPr>
          <w:rFonts w:cs="Arial"/>
          <w:color w:val="000000" w:themeColor="text1"/>
          <w:sz w:val="24"/>
          <w:szCs w:val="24"/>
        </w:rPr>
        <w:t>Stephen T.</w:t>
      </w:r>
      <w:r>
        <w:rPr>
          <w:rFonts w:cs="Arial"/>
          <w:color w:val="000000" w:themeColor="text1"/>
          <w:sz w:val="24"/>
          <w:szCs w:val="24"/>
        </w:rPr>
        <w:t xml:space="preserve"> 2013.</w:t>
      </w:r>
      <w:r w:rsidRPr="006A1C08">
        <w:rPr>
          <w:rFonts w:cs="Arial"/>
          <w:color w:val="000000" w:themeColor="text1"/>
          <w:sz w:val="24"/>
          <w:szCs w:val="24"/>
        </w:rPr>
        <w:t xml:space="preserve"> </w:t>
      </w:r>
      <w:r w:rsidRPr="006A1C08">
        <w:rPr>
          <w:rFonts w:cs="Arial"/>
          <w:i/>
          <w:color w:val="000000" w:themeColor="text1"/>
          <w:sz w:val="24"/>
          <w:szCs w:val="24"/>
        </w:rPr>
        <w:t>The Mind of Christ: Humility and the Intellect in the Early Christian Tradition</w:t>
      </w:r>
      <w:r>
        <w:rPr>
          <w:rFonts w:cs="Arial"/>
          <w:color w:val="000000" w:themeColor="text1"/>
          <w:sz w:val="24"/>
          <w:szCs w:val="24"/>
        </w:rPr>
        <w:t>. London: Bloomsbury</w:t>
      </w:r>
      <w:r w:rsidRPr="006A1C08">
        <w:rPr>
          <w:rFonts w:cs="Arial"/>
          <w:color w:val="000000" w:themeColor="text1"/>
          <w:sz w:val="24"/>
          <w:szCs w:val="24"/>
        </w:rPr>
        <w:t>.</w:t>
      </w:r>
    </w:p>
    <w:p w14:paraId="49F6AB76" w14:textId="77777777" w:rsidR="00AF6837" w:rsidRPr="006A1C08" w:rsidRDefault="00AF6837" w:rsidP="00AF6837">
      <w:pPr>
        <w:pStyle w:val="EndnoteText"/>
        <w:spacing w:line="360" w:lineRule="auto"/>
        <w:rPr>
          <w:rFonts w:cs="Arial"/>
          <w:color w:val="000000" w:themeColor="text1"/>
          <w:sz w:val="24"/>
          <w:szCs w:val="24"/>
        </w:rPr>
      </w:pPr>
      <w:r w:rsidRPr="006A1C08">
        <w:rPr>
          <w:rFonts w:cs="Arial"/>
          <w:color w:val="000000" w:themeColor="text1"/>
          <w:sz w:val="24"/>
          <w:szCs w:val="24"/>
        </w:rPr>
        <w:t>Pascal,</w:t>
      </w:r>
      <w:r>
        <w:rPr>
          <w:rFonts w:cs="Arial"/>
          <w:color w:val="000000" w:themeColor="text1"/>
          <w:sz w:val="24"/>
          <w:szCs w:val="24"/>
        </w:rPr>
        <w:t xml:space="preserve"> </w:t>
      </w:r>
      <w:r w:rsidRPr="006A1C08">
        <w:rPr>
          <w:rFonts w:cs="Arial"/>
          <w:color w:val="000000" w:themeColor="text1"/>
          <w:sz w:val="24"/>
          <w:szCs w:val="24"/>
        </w:rPr>
        <w:t>Blaise</w:t>
      </w:r>
      <w:r>
        <w:rPr>
          <w:rFonts w:cs="Arial"/>
          <w:color w:val="000000" w:themeColor="text1"/>
          <w:sz w:val="24"/>
          <w:szCs w:val="24"/>
        </w:rPr>
        <w:t>. 1980.</w:t>
      </w:r>
      <w:r w:rsidRPr="006A1C08">
        <w:rPr>
          <w:rFonts w:cs="Arial"/>
          <w:color w:val="000000" w:themeColor="text1"/>
          <w:sz w:val="24"/>
          <w:szCs w:val="24"/>
        </w:rPr>
        <w:t xml:space="preserve"> </w:t>
      </w:r>
      <w:r w:rsidRPr="006A1C08">
        <w:rPr>
          <w:rFonts w:cs="Arial"/>
          <w:i/>
          <w:color w:val="000000" w:themeColor="text1"/>
          <w:sz w:val="24"/>
          <w:szCs w:val="24"/>
        </w:rPr>
        <w:t xml:space="preserve">Pensées </w:t>
      </w:r>
      <w:r w:rsidRPr="006A1C08">
        <w:rPr>
          <w:rFonts w:cs="Arial"/>
          <w:color w:val="000000" w:themeColor="text1"/>
          <w:sz w:val="24"/>
          <w:szCs w:val="24"/>
        </w:rPr>
        <w:t>[1</w:t>
      </w:r>
      <w:r>
        <w:rPr>
          <w:rFonts w:cs="Arial"/>
          <w:color w:val="000000" w:themeColor="text1"/>
          <w:sz w:val="24"/>
          <w:szCs w:val="24"/>
        </w:rPr>
        <w:t xml:space="preserve">670], trans. A.J. Krailsheimer. </w:t>
      </w:r>
      <w:r w:rsidRPr="006A1C08">
        <w:rPr>
          <w:rFonts w:cs="Arial"/>
          <w:color w:val="000000" w:themeColor="text1"/>
          <w:sz w:val="24"/>
          <w:szCs w:val="24"/>
        </w:rPr>
        <w:t>London: Penguin</w:t>
      </w:r>
      <w:r>
        <w:rPr>
          <w:rFonts w:cs="Arial"/>
          <w:color w:val="000000" w:themeColor="text1"/>
          <w:sz w:val="24"/>
          <w:szCs w:val="24"/>
        </w:rPr>
        <w:t>.</w:t>
      </w:r>
    </w:p>
    <w:p w14:paraId="171CADC7" w14:textId="77777777" w:rsidR="00AF6837" w:rsidRDefault="00AF6837" w:rsidP="00AF6837">
      <w:pPr>
        <w:pStyle w:val="EndnoteText"/>
        <w:spacing w:line="360" w:lineRule="auto"/>
        <w:rPr>
          <w:rFonts w:cs="Arial"/>
          <w:color w:val="000000" w:themeColor="text1"/>
          <w:sz w:val="24"/>
          <w:szCs w:val="24"/>
        </w:rPr>
      </w:pPr>
      <w:r w:rsidRPr="00EB4A31">
        <w:rPr>
          <w:rFonts w:cs="Arial"/>
          <w:color w:val="000000" w:themeColor="text1"/>
          <w:sz w:val="24"/>
          <w:szCs w:val="24"/>
        </w:rPr>
        <w:t>Paul</w:t>
      </w:r>
      <w:r>
        <w:rPr>
          <w:rFonts w:cs="Arial"/>
          <w:color w:val="000000" w:themeColor="text1"/>
          <w:sz w:val="24"/>
          <w:szCs w:val="24"/>
        </w:rPr>
        <w:t>,</w:t>
      </w:r>
      <w:r w:rsidRPr="00125C46">
        <w:rPr>
          <w:rFonts w:cs="Arial"/>
          <w:color w:val="000000" w:themeColor="text1"/>
          <w:sz w:val="24"/>
          <w:szCs w:val="24"/>
        </w:rPr>
        <w:t xml:space="preserve"> </w:t>
      </w:r>
      <w:r w:rsidRPr="00EB4A31">
        <w:rPr>
          <w:rFonts w:cs="Arial"/>
          <w:color w:val="000000" w:themeColor="text1"/>
          <w:sz w:val="24"/>
          <w:szCs w:val="24"/>
        </w:rPr>
        <w:t>Herman</w:t>
      </w:r>
      <w:r>
        <w:rPr>
          <w:rFonts w:cs="Arial"/>
          <w:color w:val="000000" w:themeColor="text1"/>
          <w:sz w:val="24"/>
          <w:szCs w:val="24"/>
        </w:rPr>
        <w:t xml:space="preserve"> and Jeroen van Dongen (eds.). 2017.</w:t>
      </w:r>
      <w:r w:rsidRPr="00EB4A31">
        <w:rPr>
          <w:rFonts w:cs="Arial"/>
          <w:color w:val="000000" w:themeColor="text1"/>
          <w:sz w:val="24"/>
          <w:szCs w:val="24"/>
        </w:rPr>
        <w:t xml:space="preserve"> </w:t>
      </w:r>
      <w:r w:rsidRPr="00EB4A31">
        <w:rPr>
          <w:rFonts w:cs="Arial"/>
          <w:i/>
          <w:color w:val="000000" w:themeColor="text1"/>
          <w:sz w:val="24"/>
          <w:szCs w:val="24"/>
        </w:rPr>
        <w:t>Epistemic Virtues in the Sciences and the Humanities</w:t>
      </w:r>
      <w:r>
        <w:rPr>
          <w:rFonts w:cs="Arial"/>
          <w:color w:val="000000" w:themeColor="text1"/>
          <w:sz w:val="24"/>
          <w:szCs w:val="24"/>
        </w:rPr>
        <w:t xml:space="preserve">. </w:t>
      </w:r>
      <w:r w:rsidRPr="00EB4A31">
        <w:rPr>
          <w:rFonts w:cs="Arial"/>
          <w:color w:val="000000" w:themeColor="text1"/>
          <w:sz w:val="24"/>
          <w:szCs w:val="24"/>
        </w:rPr>
        <w:t>Dordrecht: Springer</w:t>
      </w:r>
      <w:r>
        <w:rPr>
          <w:rFonts w:cs="Arial"/>
          <w:color w:val="000000" w:themeColor="text1"/>
          <w:sz w:val="24"/>
          <w:szCs w:val="24"/>
        </w:rPr>
        <w:t>.</w:t>
      </w:r>
    </w:p>
    <w:p w14:paraId="424371F3" w14:textId="77777777" w:rsidR="00AF6837" w:rsidRPr="006A1C08" w:rsidRDefault="00AF6837" w:rsidP="00AF6837">
      <w:pPr>
        <w:pStyle w:val="EndnoteText"/>
        <w:spacing w:line="360" w:lineRule="auto"/>
        <w:rPr>
          <w:rFonts w:cs="Arial"/>
          <w:color w:val="000000" w:themeColor="text1"/>
          <w:sz w:val="24"/>
          <w:szCs w:val="24"/>
        </w:rPr>
      </w:pPr>
      <w:r>
        <w:rPr>
          <w:rFonts w:cs="Arial"/>
          <w:color w:val="000000" w:themeColor="text1"/>
          <w:sz w:val="24"/>
          <w:szCs w:val="24"/>
        </w:rPr>
        <w:t xml:space="preserve">Paul, Herman, </w:t>
      </w:r>
      <w:r w:rsidRPr="006A1C08">
        <w:rPr>
          <w:rFonts w:cs="Arial"/>
          <w:color w:val="000000" w:themeColor="text1"/>
          <w:sz w:val="24"/>
          <w:szCs w:val="24"/>
        </w:rPr>
        <w:t>C.M.H.G. Creyghton, P.A. Huistra and S. Keymeulen</w:t>
      </w:r>
      <w:r>
        <w:rPr>
          <w:rFonts w:cs="Arial"/>
          <w:color w:val="000000" w:themeColor="text1"/>
          <w:sz w:val="24"/>
          <w:szCs w:val="24"/>
        </w:rPr>
        <w:t>. 2016. “</w:t>
      </w:r>
      <w:r w:rsidRPr="006A1C08">
        <w:rPr>
          <w:rFonts w:cs="Arial"/>
          <w:color w:val="000000" w:themeColor="text1"/>
          <w:sz w:val="24"/>
          <w:szCs w:val="24"/>
        </w:rPr>
        <w:t>Virtue Language in Historical Scholarship: The Cases of Georg Waitz, Gabriel Monod and Henri Pirenne</w:t>
      </w:r>
      <w:r>
        <w:rPr>
          <w:rFonts w:cs="Arial"/>
          <w:color w:val="000000" w:themeColor="text1"/>
          <w:sz w:val="24"/>
          <w:szCs w:val="24"/>
        </w:rPr>
        <w:t xml:space="preserve">,” </w:t>
      </w:r>
      <w:r w:rsidRPr="006A1C08">
        <w:rPr>
          <w:rFonts w:cs="Arial"/>
          <w:i/>
          <w:iCs/>
          <w:color w:val="000000" w:themeColor="text1"/>
          <w:sz w:val="24"/>
          <w:szCs w:val="24"/>
        </w:rPr>
        <w:t>History of European Ideas</w:t>
      </w:r>
      <w:r>
        <w:rPr>
          <w:rFonts w:cs="Arial"/>
          <w:color w:val="000000" w:themeColor="text1"/>
          <w:sz w:val="24"/>
          <w:szCs w:val="24"/>
        </w:rPr>
        <w:t> 42</w:t>
      </w:r>
      <w:r w:rsidRPr="006A1C08">
        <w:rPr>
          <w:rFonts w:cs="Arial"/>
          <w:color w:val="000000" w:themeColor="text1"/>
          <w:sz w:val="24"/>
          <w:szCs w:val="24"/>
        </w:rPr>
        <w:t>: 924-936.</w:t>
      </w:r>
    </w:p>
    <w:p w14:paraId="30775C22" w14:textId="77777777" w:rsidR="00AF6837" w:rsidRPr="00EB4A31" w:rsidRDefault="00AF6837" w:rsidP="00AF6837">
      <w:pPr>
        <w:pStyle w:val="EndnoteText"/>
        <w:spacing w:line="360" w:lineRule="auto"/>
        <w:rPr>
          <w:rFonts w:cs="Arial"/>
          <w:color w:val="000000" w:themeColor="text1"/>
          <w:sz w:val="24"/>
          <w:szCs w:val="24"/>
        </w:rPr>
      </w:pPr>
      <w:r w:rsidRPr="006A1C08">
        <w:rPr>
          <w:rFonts w:cs="Arial"/>
          <w:color w:val="000000" w:themeColor="text1"/>
          <w:sz w:val="24"/>
          <w:szCs w:val="24"/>
        </w:rPr>
        <w:t>Paul</w:t>
      </w:r>
      <w:r>
        <w:rPr>
          <w:rFonts w:cs="Arial"/>
          <w:color w:val="000000" w:themeColor="text1"/>
          <w:sz w:val="24"/>
          <w:szCs w:val="24"/>
        </w:rPr>
        <w:t xml:space="preserve">, </w:t>
      </w:r>
      <w:r w:rsidRPr="006A1C08">
        <w:rPr>
          <w:rFonts w:cs="Arial"/>
          <w:color w:val="000000" w:themeColor="text1"/>
          <w:sz w:val="24"/>
          <w:szCs w:val="24"/>
        </w:rPr>
        <w:t>Herman</w:t>
      </w:r>
      <w:r>
        <w:rPr>
          <w:rFonts w:cs="Arial"/>
          <w:color w:val="000000" w:themeColor="text1"/>
          <w:sz w:val="24"/>
          <w:szCs w:val="24"/>
        </w:rPr>
        <w:t>. 2012.</w:t>
      </w:r>
      <w:r>
        <w:rPr>
          <w:rFonts w:cs="Arial"/>
          <w:color w:val="333333"/>
          <w:sz w:val="24"/>
          <w:szCs w:val="24"/>
          <w:shd w:val="clear" w:color="auto" w:fill="FFFFFF"/>
        </w:rPr>
        <w:t xml:space="preserve"> “</w:t>
      </w:r>
      <w:r w:rsidRPr="00EB4A31">
        <w:rPr>
          <w:rFonts w:cs="Arial"/>
          <w:color w:val="333333"/>
          <w:sz w:val="24"/>
          <w:szCs w:val="24"/>
          <w:shd w:val="clear" w:color="auto" w:fill="FFFFFF"/>
        </w:rPr>
        <w:t>The Scholarly Self: Ideals of Intellectual Virtue in Nineteenth-Century Leiden</w:t>
      </w:r>
      <w:r>
        <w:rPr>
          <w:rFonts w:cs="Arial"/>
          <w:color w:val="000000" w:themeColor="text1"/>
          <w:sz w:val="24"/>
          <w:szCs w:val="24"/>
        </w:rPr>
        <w:t>,” i</w:t>
      </w:r>
      <w:r>
        <w:rPr>
          <w:rFonts w:cs="Arial"/>
          <w:color w:val="333333"/>
          <w:sz w:val="24"/>
          <w:szCs w:val="24"/>
          <w:shd w:val="clear" w:color="auto" w:fill="FFFFFF"/>
        </w:rPr>
        <w:t xml:space="preserve">n </w:t>
      </w:r>
      <w:r w:rsidRPr="00EB4A31">
        <w:rPr>
          <w:rFonts w:cs="Arial"/>
          <w:i/>
          <w:iCs/>
          <w:color w:val="333333"/>
          <w:sz w:val="24"/>
          <w:szCs w:val="24"/>
        </w:rPr>
        <w:t>The Making of the Humanities: vol. 2: From Early Modern to Modern Disciplines</w:t>
      </w:r>
      <w:r>
        <w:rPr>
          <w:rFonts w:cs="Arial"/>
          <w:iCs/>
          <w:color w:val="333333"/>
          <w:sz w:val="24"/>
          <w:szCs w:val="24"/>
        </w:rPr>
        <w:t xml:space="preserve">, </w:t>
      </w:r>
      <w:r>
        <w:rPr>
          <w:rFonts w:cs="Arial"/>
          <w:color w:val="333333"/>
          <w:sz w:val="24"/>
          <w:szCs w:val="24"/>
          <w:shd w:val="clear" w:color="auto" w:fill="FFFFFF"/>
        </w:rPr>
        <w:t>ed.</w:t>
      </w:r>
      <w:r w:rsidRPr="00EB4A31">
        <w:rPr>
          <w:rFonts w:cs="Arial"/>
          <w:color w:val="333333"/>
          <w:sz w:val="24"/>
          <w:szCs w:val="24"/>
          <w:shd w:val="clear" w:color="auto" w:fill="FFFFFF"/>
        </w:rPr>
        <w:t xml:space="preserve"> L.W.M. Bod, J. Maat, and M.A. Weststeijn</w:t>
      </w:r>
      <w:r>
        <w:rPr>
          <w:rFonts w:cs="Arial"/>
          <w:color w:val="333333"/>
          <w:sz w:val="24"/>
          <w:szCs w:val="24"/>
          <w:shd w:val="clear" w:color="auto" w:fill="FFFFFF"/>
        </w:rPr>
        <w:t xml:space="preserve">. </w:t>
      </w:r>
      <w:r w:rsidRPr="00EB4A31">
        <w:rPr>
          <w:rFonts w:cs="Arial"/>
          <w:color w:val="333333"/>
          <w:sz w:val="24"/>
          <w:szCs w:val="24"/>
          <w:shd w:val="clear" w:color="auto" w:fill="FFFFFF"/>
        </w:rPr>
        <w:t>Amsterdam: Amsterdam University Press, 397-411.</w:t>
      </w:r>
    </w:p>
    <w:p w14:paraId="6E164A8F" w14:textId="77777777" w:rsidR="00AF6837" w:rsidRDefault="00AF6837" w:rsidP="00AF6837">
      <w:pPr>
        <w:pStyle w:val="EndnoteText"/>
        <w:spacing w:line="360" w:lineRule="auto"/>
        <w:rPr>
          <w:rFonts w:cs="Arial"/>
          <w:color w:val="000000" w:themeColor="text1"/>
          <w:sz w:val="24"/>
          <w:szCs w:val="24"/>
        </w:rPr>
      </w:pPr>
      <w:r w:rsidRPr="009F5275">
        <w:rPr>
          <w:rFonts w:ascii="Calibri" w:hAnsi="Calibri"/>
          <w:color w:val="000000"/>
          <w:sz w:val="24"/>
          <w:szCs w:val="24"/>
          <w:lang w:eastAsia="en-US"/>
        </w:rPr>
        <w:t>——</w:t>
      </w:r>
      <w:r>
        <w:rPr>
          <w:rFonts w:cs="Arial"/>
          <w:color w:val="000000" w:themeColor="text1"/>
          <w:sz w:val="24"/>
          <w:szCs w:val="24"/>
        </w:rPr>
        <w:t>. 2016. “</w:t>
      </w:r>
      <w:r w:rsidRPr="00EB4A31">
        <w:rPr>
          <w:rFonts w:cs="Arial"/>
          <w:color w:val="000000" w:themeColor="text1"/>
          <w:sz w:val="24"/>
          <w:szCs w:val="24"/>
        </w:rPr>
        <w:t>The Virtues and Vices of Albert Naudé: Toward a History of Scholarly Personae</w:t>
      </w:r>
      <w:r>
        <w:rPr>
          <w:rFonts w:cs="Arial"/>
          <w:color w:val="000000" w:themeColor="text1"/>
          <w:sz w:val="24"/>
          <w:szCs w:val="24"/>
        </w:rPr>
        <w:t>,”</w:t>
      </w:r>
      <w:r w:rsidRPr="00EB4A31">
        <w:rPr>
          <w:rFonts w:cs="Arial"/>
          <w:color w:val="000000" w:themeColor="text1"/>
          <w:sz w:val="24"/>
          <w:szCs w:val="24"/>
        </w:rPr>
        <w:t xml:space="preserve"> </w:t>
      </w:r>
      <w:r w:rsidRPr="00EB4A31">
        <w:rPr>
          <w:rFonts w:cs="Arial"/>
          <w:i/>
          <w:color w:val="000000" w:themeColor="text1"/>
          <w:sz w:val="24"/>
          <w:szCs w:val="24"/>
        </w:rPr>
        <w:t xml:space="preserve">History of Humanities </w:t>
      </w:r>
      <w:r>
        <w:rPr>
          <w:rFonts w:cs="Arial"/>
          <w:color w:val="000000" w:themeColor="text1"/>
          <w:sz w:val="24"/>
          <w:szCs w:val="24"/>
        </w:rPr>
        <w:t>1</w:t>
      </w:r>
      <w:r w:rsidRPr="00EB4A31">
        <w:rPr>
          <w:rFonts w:cs="Arial"/>
          <w:color w:val="000000" w:themeColor="text1"/>
          <w:sz w:val="24"/>
          <w:szCs w:val="24"/>
        </w:rPr>
        <w:t>: 327-338</w:t>
      </w:r>
      <w:r>
        <w:rPr>
          <w:rFonts w:cs="Arial"/>
          <w:color w:val="000000" w:themeColor="text1"/>
          <w:sz w:val="24"/>
          <w:szCs w:val="24"/>
        </w:rPr>
        <w:t>.</w:t>
      </w:r>
    </w:p>
    <w:p w14:paraId="6837315B" w14:textId="77777777" w:rsidR="00AF6837" w:rsidRDefault="00AF6837" w:rsidP="00AF6837">
      <w:pPr>
        <w:pStyle w:val="EndnoteText"/>
        <w:spacing w:line="360" w:lineRule="auto"/>
        <w:rPr>
          <w:rFonts w:cs="Arial"/>
          <w:color w:val="000000" w:themeColor="text1"/>
          <w:sz w:val="24"/>
          <w:szCs w:val="24"/>
        </w:rPr>
      </w:pPr>
      <w:r w:rsidRPr="006A1C08">
        <w:rPr>
          <w:rFonts w:cs="Arial"/>
          <w:color w:val="000000" w:themeColor="text1"/>
          <w:sz w:val="24"/>
          <w:szCs w:val="24"/>
        </w:rPr>
        <w:t>Popkin,</w:t>
      </w:r>
      <w:r>
        <w:rPr>
          <w:rFonts w:cs="Arial"/>
          <w:color w:val="000000" w:themeColor="text1"/>
          <w:sz w:val="24"/>
          <w:szCs w:val="24"/>
        </w:rPr>
        <w:t xml:space="preserve"> </w:t>
      </w:r>
      <w:r w:rsidRPr="006A1C08">
        <w:rPr>
          <w:rFonts w:cs="Arial"/>
          <w:color w:val="000000" w:themeColor="text1"/>
          <w:sz w:val="24"/>
          <w:szCs w:val="24"/>
        </w:rPr>
        <w:t>Richard</w:t>
      </w:r>
      <w:r>
        <w:rPr>
          <w:rFonts w:cs="Arial"/>
          <w:color w:val="000000" w:themeColor="text1"/>
          <w:sz w:val="24"/>
          <w:szCs w:val="24"/>
        </w:rPr>
        <w:t>. 2003.</w:t>
      </w:r>
      <w:r w:rsidRPr="006A1C08">
        <w:rPr>
          <w:rFonts w:cs="Arial"/>
          <w:color w:val="000000" w:themeColor="text1"/>
          <w:sz w:val="24"/>
          <w:szCs w:val="24"/>
        </w:rPr>
        <w:t xml:space="preserve"> </w:t>
      </w:r>
      <w:r w:rsidRPr="006A1C08">
        <w:rPr>
          <w:rFonts w:cs="Arial"/>
          <w:i/>
          <w:color w:val="000000" w:themeColor="text1"/>
          <w:sz w:val="24"/>
          <w:szCs w:val="24"/>
        </w:rPr>
        <w:t xml:space="preserve">The History </w:t>
      </w:r>
      <w:r w:rsidRPr="006A1C08">
        <w:rPr>
          <w:rFonts w:cs="Arial"/>
          <w:i/>
          <w:iCs/>
          <w:color w:val="000000" w:themeColor="text1"/>
          <w:sz w:val="24"/>
          <w:szCs w:val="24"/>
        </w:rPr>
        <w:t>of Scepticism from Savonarola to Bayle</w:t>
      </w:r>
      <w:r>
        <w:rPr>
          <w:rFonts w:cs="Arial"/>
          <w:iCs/>
          <w:color w:val="000000" w:themeColor="text1"/>
          <w:sz w:val="24"/>
          <w:szCs w:val="24"/>
        </w:rPr>
        <w:t xml:space="preserve">. </w:t>
      </w:r>
      <w:r w:rsidRPr="006A1C08">
        <w:rPr>
          <w:rFonts w:cs="Arial"/>
          <w:color w:val="000000" w:themeColor="text1"/>
          <w:sz w:val="24"/>
          <w:szCs w:val="24"/>
        </w:rPr>
        <w:t>Oxford: O</w:t>
      </w:r>
      <w:r>
        <w:rPr>
          <w:rFonts w:cs="Arial"/>
          <w:color w:val="000000" w:themeColor="text1"/>
          <w:sz w:val="24"/>
          <w:szCs w:val="24"/>
        </w:rPr>
        <w:t>xford University Press.</w:t>
      </w:r>
      <w:r w:rsidRPr="006A1C08">
        <w:rPr>
          <w:rFonts w:cs="Arial"/>
          <w:color w:val="000000" w:themeColor="text1"/>
          <w:sz w:val="24"/>
          <w:szCs w:val="24"/>
        </w:rPr>
        <w:t xml:space="preserve"> </w:t>
      </w:r>
    </w:p>
    <w:p w14:paraId="286D4EFF" w14:textId="77777777" w:rsidR="00AF6837" w:rsidRDefault="00AF6837" w:rsidP="00AF6837">
      <w:pPr>
        <w:pStyle w:val="NoSpacing"/>
        <w:rPr>
          <w:rFonts w:cs="Arial"/>
          <w:sz w:val="24"/>
          <w:szCs w:val="24"/>
        </w:rPr>
      </w:pPr>
      <w:r w:rsidRPr="006A1C08">
        <w:rPr>
          <w:rFonts w:cs="Arial"/>
          <w:sz w:val="24"/>
          <w:szCs w:val="24"/>
        </w:rPr>
        <w:t>Roberts</w:t>
      </w:r>
      <w:r>
        <w:rPr>
          <w:rFonts w:cs="Arial"/>
          <w:sz w:val="24"/>
          <w:szCs w:val="24"/>
        </w:rPr>
        <w:t xml:space="preserve">, </w:t>
      </w:r>
      <w:r w:rsidRPr="006A1C08">
        <w:rPr>
          <w:rFonts w:cs="Arial"/>
          <w:sz w:val="24"/>
          <w:szCs w:val="24"/>
        </w:rPr>
        <w:t>Roberts C. and W. J</w:t>
      </w:r>
      <w:r>
        <w:rPr>
          <w:rFonts w:cs="Arial"/>
          <w:sz w:val="24"/>
          <w:szCs w:val="24"/>
        </w:rPr>
        <w:t>ay Wood. 2007.</w:t>
      </w:r>
      <w:r w:rsidRPr="006A1C08">
        <w:rPr>
          <w:rFonts w:cs="Arial"/>
          <w:sz w:val="24"/>
          <w:szCs w:val="24"/>
        </w:rPr>
        <w:t xml:space="preserve"> </w:t>
      </w:r>
      <w:r w:rsidRPr="006A1C08">
        <w:rPr>
          <w:rFonts w:cs="Arial"/>
          <w:i/>
          <w:sz w:val="24"/>
          <w:szCs w:val="24"/>
        </w:rPr>
        <w:t>Intellectual Virtues: An Essay in Regulative Epistemology</w:t>
      </w:r>
      <w:r>
        <w:rPr>
          <w:rFonts w:cs="Arial"/>
          <w:i/>
          <w:sz w:val="24"/>
          <w:szCs w:val="24"/>
        </w:rPr>
        <w:t xml:space="preserve">. </w:t>
      </w:r>
      <w:r w:rsidRPr="006A1C08">
        <w:rPr>
          <w:rFonts w:cs="Arial"/>
          <w:sz w:val="24"/>
          <w:szCs w:val="24"/>
        </w:rPr>
        <w:t>Oxford:</w:t>
      </w:r>
      <w:r>
        <w:rPr>
          <w:rFonts w:cs="Arial"/>
          <w:sz w:val="24"/>
          <w:szCs w:val="24"/>
        </w:rPr>
        <w:t xml:space="preserve"> Oxford University Press.</w:t>
      </w:r>
    </w:p>
    <w:p w14:paraId="047C4570" w14:textId="77777777" w:rsidR="00AF6837" w:rsidRDefault="00AF6837" w:rsidP="00AF6837">
      <w:pPr>
        <w:pStyle w:val="EndnoteText"/>
        <w:spacing w:line="360" w:lineRule="auto"/>
        <w:rPr>
          <w:rFonts w:cs="Arial"/>
          <w:color w:val="000000" w:themeColor="text1"/>
          <w:sz w:val="24"/>
          <w:szCs w:val="24"/>
        </w:rPr>
      </w:pPr>
      <w:r w:rsidRPr="006A1C08">
        <w:rPr>
          <w:rFonts w:cs="Arial"/>
          <w:color w:val="000000" w:themeColor="text1"/>
          <w:sz w:val="24"/>
          <w:szCs w:val="24"/>
        </w:rPr>
        <w:t>Shapin,</w:t>
      </w:r>
      <w:r>
        <w:rPr>
          <w:rFonts w:cs="Arial"/>
          <w:color w:val="000000" w:themeColor="text1"/>
          <w:sz w:val="24"/>
          <w:szCs w:val="24"/>
        </w:rPr>
        <w:t xml:space="preserve"> </w:t>
      </w:r>
      <w:r w:rsidRPr="006A1C08">
        <w:rPr>
          <w:rFonts w:cs="Arial"/>
          <w:color w:val="000000" w:themeColor="text1"/>
          <w:sz w:val="24"/>
          <w:szCs w:val="24"/>
        </w:rPr>
        <w:t>Steven</w:t>
      </w:r>
      <w:r>
        <w:rPr>
          <w:rFonts w:cs="Arial"/>
          <w:color w:val="000000" w:themeColor="text1"/>
          <w:sz w:val="24"/>
          <w:szCs w:val="24"/>
        </w:rPr>
        <w:t>. 1994.</w:t>
      </w:r>
      <w:r w:rsidRPr="006A1C08">
        <w:rPr>
          <w:rFonts w:cs="Arial"/>
          <w:color w:val="000000" w:themeColor="text1"/>
          <w:sz w:val="24"/>
          <w:szCs w:val="24"/>
        </w:rPr>
        <w:t xml:space="preserve"> </w:t>
      </w:r>
      <w:r w:rsidRPr="006A1C08">
        <w:rPr>
          <w:rFonts w:cs="Arial"/>
          <w:i/>
          <w:iCs/>
          <w:color w:val="000000" w:themeColor="text1"/>
          <w:sz w:val="24"/>
          <w:szCs w:val="24"/>
        </w:rPr>
        <w:t>A Social History of Truth: Civility and Science in the Seventeenth Century</w:t>
      </w:r>
      <w:r>
        <w:rPr>
          <w:rFonts w:cs="Arial"/>
          <w:iCs/>
          <w:color w:val="000000" w:themeColor="text1"/>
          <w:sz w:val="24"/>
          <w:szCs w:val="24"/>
        </w:rPr>
        <w:t xml:space="preserve">. </w:t>
      </w:r>
      <w:r w:rsidRPr="006A1C08">
        <w:rPr>
          <w:rFonts w:cs="Arial"/>
          <w:color w:val="000000" w:themeColor="text1"/>
          <w:sz w:val="24"/>
          <w:szCs w:val="24"/>
        </w:rPr>
        <w:t>Chicago: University of Chicago Press</w:t>
      </w:r>
      <w:r>
        <w:rPr>
          <w:rFonts w:cs="Arial"/>
          <w:color w:val="000000" w:themeColor="text1"/>
          <w:sz w:val="24"/>
          <w:szCs w:val="24"/>
        </w:rPr>
        <w:t>.</w:t>
      </w:r>
    </w:p>
    <w:p w14:paraId="2E808107" w14:textId="77777777" w:rsidR="00AF6837" w:rsidRPr="006A1C08" w:rsidRDefault="00AF6837" w:rsidP="00AF6837">
      <w:pPr>
        <w:pStyle w:val="EndnoteText"/>
        <w:spacing w:line="360" w:lineRule="auto"/>
        <w:rPr>
          <w:rFonts w:cs="Arial"/>
          <w:color w:val="000000" w:themeColor="text1"/>
          <w:sz w:val="24"/>
          <w:szCs w:val="24"/>
        </w:rPr>
      </w:pPr>
      <w:r w:rsidRPr="009F5275">
        <w:rPr>
          <w:rFonts w:ascii="Calibri" w:hAnsi="Calibri"/>
          <w:color w:val="000000"/>
          <w:sz w:val="24"/>
          <w:szCs w:val="24"/>
          <w:lang w:eastAsia="en-US"/>
        </w:rPr>
        <w:t>——</w:t>
      </w:r>
      <w:r>
        <w:rPr>
          <w:rFonts w:cs="Arial"/>
          <w:color w:val="000000" w:themeColor="text1"/>
          <w:sz w:val="24"/>
          <w:szCs w:val="24"/>
        </w:rPr>
        <w:t>. 2008.</w:t>
      </w:r>
      <w:r w:rsidRPr="006A1C08">
        <w:rPr>
          <w:rFonts w:cs="Arial"/>
          <w:color w:val="000000" w:themeColor="text1"/>
          <w:sz w:val="24"/>
          <w:szCs w:val="24"/>
        </w:rPr>
        <w:t xml:space="preserve"> </w:t>
      </w:r>
      <w:r w:rsidRPr="006A1C08">
        <w:rPr>
          <w:rFonts w:cs="Arial"/>
          <w:i/>
          <w:color w:val="000000" w:themeColor="text1"/>
          <w:sz w:val="24"/>
          <w:szCs w:val="24"/>
        </w:rPr>
        <w:t>The Scientific Life: A Moral History of a Late Modern Vocation</w:t>
      </w:r>
      <w:r>
        <w:rPr>
          <w:rFonts w:cs="Arial"/>
          <w:color w:val="000000" w:themeColor="text1"/>
          <w:sz w:val="24"/>
          <w:szCs w:val="24"/>
        </w:rPr>
        <w:t xml:space="preserve">. </w:t>
      </w:r>
      <w:r w:rsidRPr="006A1C08">
        <w:rPr>
          <w:rFonts w:cs="Arial"/>
          <w:color w:val="000000" w:themeColor="text1"/>
          <w:sz w:val="24"/>
          <w:szCs w:val="24"/>
        </w:rPr>
        <w:t>Chica</w:t>
      </w:r>
      <w:r>
        <w:rPr>
          <w:rFonts w:cs="Arial"/>
          <w:color w:val="000000" w:themeColor="text1"/>
          <w:sz w:val="24"/>
          <w:szCs w:val="24"/>
        </w:rPr>
        <w:t>go: University of Chicago Press</w:t>
      </w:r>
      <w:r w:rsidRPr="006A1C08">
        <w:rPr>
          <w:rFonts w:cs="Arial"/>
          <w:color w:val="000000" w:themeColor="text1"/>
          <w:sz w:val="24"/>
          <w:szCs w:val="24"/>
        </w:rPr>
        <w:t>.</w:t>
      </w:r>
    </w:p>
    <w:p w14:paraId="12E2AAE2" w14:textId="77777777" w:rsidR="00AF6837" w:rsidRDefault="00AF6837" w:rsidP="00AF6837">
      <w:pPr>
        <w:pStyle w:val="EndnoteText"/>
        <w:spacing w:line="360" w:lineRule="auto"/>
        <w:rPr>
          <w:rFonts w:cs="Arial"/>
          <w:color w:val="000000" w:themeColor="text1"/>
          <w:sz w:val="24"/>
          <w:szCs w:val="24"/>
        </w:rPr>
      </w:pPr>
      <w:r w:rsidRPr="006A1C08">
        <w:rPr>
          <w:rFonts w:cs="Arial"/>
          <w:color w:val="000000" w:themeColor="text1"/>
          <w:sz w:val="24"/>
          <w:szCs w:val="24"/>
        </w:rPr>
        <w:t>Shapiro,</w:t>
      </w:r>
      <w:r>
        <w:rPr>
          <w:rFonts w:cs="Arial"/>
          <w:color w:val="000000" w:themeColor="text1"/>
          <w:sz w:val="24"/>
          <w:szCs w:val="24"/>
        </w:rPr>
        <w:t xml:space="preserve"> </w:t>
      </w:r>
      <w:r w:rsidRPr="006A1C08">
        <w:rPr>
          <w:rFonts w:cs="Arial"/>
          <w:color w:val="000000" w:themeColor="text1"/>
          <w:sz w:val="24"/>
          <w:szCs w:val="24"/>
        </w:rPr>
        <w:t>Barbara</w:t>
      </w:r>
      <w:r>
        <w:rPr>
          <w:rFonts w:cs="Arial"/>
          <w:color w:val="000000" w:themeColor="text1"/>
          <w:sz w:val="24"/>
          <w:szCs w:val="24"/>
        </w:rPr>
        <w:t>. 1983.</w:t>
      </w:r>
      <w:r w:rsidRPr="006A1C08">
        <w:rPr>
          <w:rFonts w:cs="Arial"/>
          <w:color w:val="000000" w:themeColor="text1"/>
          <w:sz w:val="24"/>
          <w:szCs w:val="24"/>
        </w:rPr>
        <w:t xml:space="preserve"> </w:t>
      </w:r>
      <w:r w:rsidRPr="006A1C08">
        <w:rPr>
          <w:rFonts w:cs="Arial"/>
          <w:i/>
          <w:iCs/>
          <w:color w:val="000000" w:themeColor="text1"/>
          <w:sz w:val="24"/>
          <w:szCs w:val="24"/>
        </w:rPr>
        <w:t>Probability and Certainty in Seventeenth-Century England</w:t>
      </w:r>
      <w:r>
        <w:rPr>
          <w:rFonts w:cs="Arial"/>
          <w:i/>
          <w:iCs/>
          <w:color w:val="000000" w:themeColor="text1"/>
          <w:sz w:val="24"/>
          <w:szCs w:val="24"/>
        </w:rPr>
        <w:t xml:space="preserve">. </w:t>
      </w:r>
      <w:r w:rsidRPr="006A1C08">
        <w:rPr>
          <w:rFonts w:cs="Arial"/>
          <w:color w:val="000000" w:themeColor="text1"/>
          <w:sz w:val="24"/>
          <w:szCs w:val="24"/>
        </w:rPr>
        <w:t>Prince</w:t>
      </w:r>
      <w:r>
        <w:rPr>
          <w:rFonts w:cs="Arial"/>
          <w:color w:val="000000" w:themeColor="text1"/>
          <w:sz w:val="24"/>
          <w:szCs w:val="24"/>
        </w:rPr>
        <w:t>ton: Princeton University Press.</w:t>
      </w:r>
      <w:r w:rsidRPr="006A1C08">
        <w:rPr>
          <w:rFonts w:cs="Arial"/>
          <w:color w:val="000000" w:themeColor="text1"/>
          <w:sz w:val="24"/>
          <w:szCs w:val="24"/>
        </w:rPr>
        <w:t xml:space="preserve"> </w:t>
      </w:r>
    </w:p>
    <w:p w14:paraId="1CC26291" w14:textId="77777777" w:rsidR="00AF6837" w:rsidRPr="006A1C08" w:rsidRDefault="00AF6837" w:rsidP="00AF6837">
      <w:pPr>
        <w:pStyle w:val="EndnoteText"/>
        <w:spacing w:line="360" w:lineRule="auto"/>
        <w:rPr>
          <w:rFonts w:cs="Arial"/>
          <w:color w:val="000000" w:themeColor="text1"/>
          <w:sz w:val="24"/>
          <w:szCs w:val="24"/>
        </w:rPr>
      </w:pPr>
      <w:r w:rsidRPr="006A1C08">
        <w:rPr>
          <w:rFonts w:cs="Arial"/>
          <w:color w:val="000000" w:themeColor="text1"/>
          <w:sz w:val="24"/>
          <w:szCs w:val="24"/>
        </w:rPr>
        <w:t>Skhlar,</w:t>
      </w:r>
      <w:r>
        <w:rPr>
          <w:rFonts w:cs="Arial"/>
          <w:color w:val="000000" w:themeColor="text1"/>
          <w:sz w:val="24"/>
          <w:szCs w:val="24"/>
        </w:rPr>
        <w:t xml:space="preserve"> </w:t>
      </w:r>
      <w:r w:rsidRPr="006A1C08">
        <w:rPr>
          <w:rFonts w:cs="Arial"/>
          <w:color w:val="000000" w:themeColor="text1"/>
          <w:sz w:val="24"/>
          <w:szCs w:val="24"/>
        </w:rPr>
        <w:t>Judith</w:t>
      </w:r>
      <w:r>
        <w:rPr>
          <w:rFonts w:cs="Arial"/>
          <w:color w:val="000000" w:themeColor="text1"/>
          <w:sz w:val="24"/>
          <w:szCs w:val="24"/>
        </w:rPr>
        <w:t>. 1984.</w:t>
      </w:r>
      <w:r w:rsidRPr="006A1C08">
        <w:rPr>
          <w:rFonts w:cs="Arial"/>
          <w:color w:val="000000" w:themeColor="text1"/>
          <w:sz w:val="24"/>
          <w:szCs w:val="24"/>
        </w:rPr>
        <w:t xml:space="preserve"> </w:t>
      </w:r>
      <w:r w:rsidRPr="006A1C08">
        <w:rPr>
          <w:rFonts w:cs="Arial"/>
          <w:i/>
          <w:color w:val="000000" w:themeColor="text1"/>
          <w:sz w:val="24"/>
          <w:szCs w:val="24"/>
        </w:rPr>
        <w:t>Ordinary Vices</w:t>
      </w:r>
      <w:r>
        <w:rPr>
          <w:rFonts w:cs="Arial"/>
          <w:color w:val="000000" w:themeColor="text1"/>
          <w:sz w:val="24"/>
          <w:szCs w:val="24"/>
        </w:rPr>
        <w:t xml:space="preserve">. </w:t>
      </w:r>
      <w:r w:rsidRPr="006A1C08">
        <w:rPr>
          <w:rFonts w:cs="Arial"/>
          <w:color w:val="000000" w:themeColor="text1"/>
          <w:sz w:val="24"/>
          <w:szCs w:val="24"/>
        </w:rPr>
        <w:t>Cambridge, MA:</w:t>
      </w:r>
      <w:r>
        <w:rPr>
          <w:rFonts w:cs="Arial"/>
          <w:color w:val="000000" w:themeColor="text1"/>
          <w:sz w:val="24"/>
          <w:szCs w:val="24"/>
        </w:rPr>
        <w:t xml:space="preserve"> Harvard University Press</w:t>
      </w:r>
      <w:r w:rsidRPr="006A1C08">
        <w:rPr>
          <w:rFonts w:cs="Arial"/>
          <w:color w:val="000000" w:themeColor="text1"/>
          <w:sz w:val="24"/>
          <w:szCs w:val="24"/>
        </w:rPr>
        <w:t xml:space="preserve">. </w:t>
      </w:r>
    </w:p>
    <w:p w14:paraId="684C0C92" w14:textId="77777777" w:rsidR="00AF6837" w:rsidRDefault="00AF6837" w:rsidP="00AF6837">
      <w:pPr>
        <w:pStyle w:val="EndnoteText"/>
        <w:spacing w:line="360" w:lineRule="auto"/>
        <w:rPr>
          <w:rFonts w:cs="Arial"/>
          <w:color w:val="000000" w:themeColor="text1"/>
          <w:sz w:val="24"/>
          <w:szCs w:val="24"/>
        </w:rPr>
      </w:pPr>
      <w:r w:rsidRPr="006A1C08">
        <w:rPr>
          <w:rFonts w:cs="Arial"/>
          <w:color w:val="000000" w:themeColor="text1"/>
          <w:sz w:val="24"/>
          <w:szCs w:val="24"/>
        </w:rPr>
        <w:t xml:space="preserve">Smith, </w:t>
      </w:r>
      <w:r>
        <w:rPr>
          <w:rFonts w:cs="Arial"/>
          <w:color w:val="000000" w:themeColor="text1"/>
          <w:sz w:val="24"/>
          <w:szCs w:val="24"/>
        </w:rPr>
        <w:t>Richard. 2006. “</w:t>
      </w:r>
      <w:r w:rsidRPr="006A1C08">
        <w:rPr>
          <w:rFonts w:cs="Arial"/>
          <w:color w:val="000000" w:themeColor="text1"/>
          <w:sz w:val="24"/>
          <w:szCs w:val="24"/>
        </w:rPr>
        <w:t>On Diffidence: The Moral Psychology of Self-Belief</w:t>
      </w:r>
      <w:r>
        <w:rPr>
          <w:rFonts w:cs="Arial"/>
          <w:color w:val="000000" w:themeColor="text1"/>
          <w:sz w:val="24"/>
          <w:szCs w:val="24"/>
        </w:rPr>
        <w:t>,”</w:t>
      </w:r>
      <w:r w:rsidRPr="006A1C08">
        <w:rPr>
          <w:rFonts w:cs="Arial"/>
          <w:color w:val="000000" w:themeColor="text1"/>
          <w:sz w:val="24"/>
          <w:szCs w:val="24"/>
        </w:rPr>
        <w:t xml:space="preserve"> </w:t>
      </w:r>
      <w:r w:rsidRPr="006A1C08">
        <w:rPr>
          <w:rFonts w:cs="Arial"/>
          <w:i/>
          <w:color w:val="000000" w:themeColor="text1"/>
          <w:sz w:val="24"/>
          <w:szCs w:val="24"/>
        </w:rPr>
        <w:t xml:space="preserve">Journal of Philosophy and Education </w:t>
      </w:r>
      <w:r>
        <w:rPr>
          <w:rFonts w:cs="Arial"/>
          <w:color w:val="000000" w:themeColor="text1"/>
          <w:sz w:val="24"/>
          <w:szCs w:val="24"/>
        </w:rPr>
        <w:t>40.1: 51-62.</w:t>
      </w:r>
    </w:p>
    <w:p w14:paraId="488B2A36" w14:textId="77777777" w:rsidR="00AF6837" w:rsidRDefault="00AF6837" w:rsidP="00AF6837">
      <w:pPr>
        <w:pStyle w:val="EndnoteText"/>
        <w:spacing w:line="360" w:lineRule="auto"/>
        <w:rPr>
          <w:rFonts w:cs="Arial"/>
          <w:color w:val="000000" w:themeColor="text1"/>
          <w:sz w:val="24"/>
          <w:szCs w:val="24"/>
        </w:rPr>
      </w:pPr>
      <w:r w:rsidRPr="009F5275">
        <w:rPr>
          <w:rFonts w:ascii="Calibri" w:hAnsi="Calibri"/>
          <w:color w:val="000000"/>
          <w:sz w:val="24"/>
          <w:szCs w:val="24"/>
          <w:lang w:eastAsia="en-US"/>
        </w:rPr>
        <w:t>——</w:t>
      </w:r>
      <w:r>
        <w:rPr>
          <w:rFonts w:cs="Arial"/>
          <w:color w:val="000000" w:themeColor="text1"/>
          <w:sz w:val="24"/>
          <w:szCs w:val="24"/>
        </w:rPr>
        <w:t>. 2016. “</w:t>
      </w:r>
      <w:r w:rsidRPr="006A1C08">
        <w:rPr>
          <w:rFonts w:cs="Arial"/>
          <w:color w:val="000000" w:themeColor="text1"/>
          <w:sz w:val="24"/>
          <w:szCs w:val="24"/>
        </w:rPr>
        <w:t>The Virtues of Unknowing</w:t>
      </w:r>
      <w:r>
        <w:rPr>
          <w:rFonts w:cs="Arial"/>
          <w:color w:val="000000" w:themeColor="text1"/>
          <w:sz w:val="24"/>
          <w:szCs w:val="24"/>
        </w:rPr>
        <w:t>,”</w:t>
      </w:r>
      <w:r w:rsidRPr="006A1C08">
        <w:rPr>
          <w:rFonts w:cs="Arial"/>
          <w:color w:val="000000" w:themeColor="text1"/>
          <w:sz w:val="24"/>
          <w:szCs w:val="24"/>
        </w:rPr>
        <w:t xml:space="preserve"> </w:t>
      </w:r>
      <w:r w:rsidRPr="006A1C08">
        <w:rPr>
          <w:rFonts w:cs="Arial"/>
          <w:i/>
          <w:color w:val="000000" w:themeColor="text1"/>
          <w:sz w:val="24"/>
          <w:szCs w:val="24"/>
        </w:rPr>
        <w:t xml:space="preserve">Journal of Philosophy of Education </w:t>
      </w:r>
      <w:r w:rsidRPr="006A1C08">
        <w:rPr>
          <w:rFonts w:cs="Arial"/>
          <w:color w:val="000000" w:themeColor="text1"/>
          <w:sz w:val="24"/>
          <w:szCs w:val="24"/>
        </w:rPr>
        <w:t>50.2:  272-284.</w:t>
      </w:r>
    </w:p>
    <w:p w14:paraId="1DDF260C" w14:textId="77777777" w:rsidR="00AF6837" w:rsidRPr="006A1C08" w:rsidRDefault="00AF6837" w:rsidP="00AF6837">
      <w:pPr>
        <w:pStyle w:val="EndnoteText"/>
        <w:spacing w:line="360" w:lineRule="auto"/>
        <w:rPr>
          <w:rFonts w:cs="Arial"/>
          <w:color w:val="000000" w:themeColor="text1"/>
          <w:sz w:val="24"/>
          <w:szCs w:val="24"/>
        </w:rPr>
      </w:pPr>
      <w:r w:rsidRPr="006A1C08">
        <w:rPr>
          <w:rFonts w:cs="Arial"/>
          <w:color w:val="000000" w:themeColor="text1"/>
          <w:sz w:val="24"/>
          <w:szCs w:val="24"/>
        </w:rPr>
        <w:t>Sprat,</w:t>
      </w:r>
      <w:r>
        <w:rPr>
          <w:rFonts w:cs="Arial"/>
          <w:color w:val="000000" w:themeColor="text1"/>
          <w:sz w:val="24"/>
          <w:szCs w:val="24"/>
        </w:rPr>
        <w:t xml:space="preserve"> </w:t>
      </w:r>
      <w:r w:rsidRPr="006A1C08">
        <w:rPr>
          <w:rFonts w:cs="Arial"/>
          <w:color w:val="000000" w:themeColor="text1"/>
          <w:sz w:val="24"/>
          <w:szCs w:val="24"/>
        </w:rPr>
        <w:t>Thomas</w:t>
      </w:r>
      <w:r>
        <w:rPr>
          <w:rFonts w:cs="Arial"/>
          <w:color w:val="000000" w:themeColor="text1"/>
          <w:sz w:val="24"/>
          <w:szCs w:val="24"/>
        </w:rPr>
        <w:t>. 1667.</w:t>
      </w:r>
      <w:r w:rsidRPr="006A1C08">
        <w:rPr>
          <w:rFonts w:cs="Arial"/>
          <w:color w:val="000000" w:themeColor="text1"/>
          <w:sz w:val="24"/>
          <w:szCs w:val="24"/>
        </w:rPr>
        <w:t xml:space="preserve"> </w:t>
      </w:r>
      <w:r w:rsidRPr="006A1C08">
        <w:rPr>
          <w:rFonts w:cs="Arial"/>
          <w:i/>
          <w:iCs/>
          <w:color w:val="000000" w:themeColor="text1"/>
          <w:sz w:val="24"/>
          <w:szCs w:val="24"/>
        </w:rPr>
        <w:t>The History of the Royal Society of London, For the Improving of Natural Knowledge</w:t>
      </w:r>
      <w:r>
        <w:rPr>
          <w:rFonts w:cs="Arial"/>
          <w:i/>
          <w:iCs/>
          <w:color w:val="000000" w:themeColor="text1"/>
          <w:sz w:val="24"/>
          <w:szCs w:val="24"/>
        </w:rPr>
        <w:t xml:space="preserve">. </w:t>
      </w:r>
      <w:r w:rsidRPr="00F904DF">
        <w:rPr>
          <w:rFonts w:cs="Arial"/>
          <w:iCs/>
          <w:color w:val="000000" w:themeColor="text1"/>
          <w:sz w:val="24"/>
          <w:szCs w:val="24"/>
        </w:rPr>
        <w:t>L</w:t>
      </w:r>
      <w:r>
        <w:rPr>
          <w:rFonts w:cs="Arial"/>
          <w:color w:val="000000" w:themeColor="text1"/>
          <w:sz w:val="24"/>
          <w:szCs w:val="24"/>
        </w:rPr>
        <w:t>ondon.</w:t>
      </w:r>
      <w:r w:rsidRPr="006A1C08">
        <w:rPr>
          <w:rFonts w:cs="Arial"/>
          <w:color w:val="000000" w:themeColor="text1"/>
          <w:sz w:val="24"/>
          <w:szCs w:val="24"/>
        </w:rPr>
        <w:t xml:space="preserve"> </w:t>
      </w:r>
    </w:p>
    <w:p w14:paraId="14C35854" w14:textId="77777777" w:rsidR="00AF6837" w:rsidRDefault="00AF6837" w:rsidP="00AF6837">
      <w:pPr>
        <w:pStyle w:val="EndnoteText"/>
        <w:spacing w:line="360" w:lineRule="auto"/>
        <w:rPr>
          <w:rStyle w:val="EndnoteReference"/>
          <w:rFonts w:cs="Arial"/>
          <w:color w:val="000000" w:themeColor="text1"/>
          <w:sz w:val="24"/>
          <w:szCs w:val="24"/>
          <w:vertAlign w:val="baseline"/>
        </w:rPr>
      </w:pPr>
      <w:r w:rsidRPr="006A1C08">
        <w:rPr>
          <w:rFonts w:cs="Arial"/>
          <w:color w:val="000000" w:themeColor="text1"/>
          <w:sz w:val="24"/>
          <w:szCs w:val="24"/>
        </w:rPr>
        <w:t xml:space="preserve">Swank, </w:t>
      </w:r>
      <w:r>
        <w:rPr>
          <w:rFonts w:cs="Arial"/>
          <w:color w:val="000000" w:themeColor="text1"/>
          <w:sz w:val="24"/>
          <w:szCs w:val="24"/>
        </w:rPr>
        <w:t>Casey. 2000. “</w:t>
      </w:r>
      <w:r w:rsidRPr="006A1C08">
        <w:rPr>
          <w:rFonts w:cs="Arial"/>
          <w:color w:val="000000" w:themeColor="text1"/>
          <w:sz w:val="24"/>
          <w:szCs w:val="24"/>
        </w:rPr>
        <w:t>Epistemic Vice</w:t>
      </w:r>
      <w:r>
        <w:rPr>
          <w:rFonts w:cs="Arial"/>
          <w:color w:val="000000" w:themeColor="text1"/>
          <w:sz w:val="24"/>
          <w:szCs w:val="24"/>
        </w:rPr>
        <w:t xml:space="preserve">,” in </w:t>
      </w:r>
      <w:r w:rsidRPr="006A1C08">
        <w:rPr>
          <w:rFonts w:cs="Arial"/>
          <w:i/>
          <w:color w:val="000000" w:themeColor="text1"/>
          <w:sz w:val="24"/>
          <w:szCs w:val="24"/>
        </w:rPr>
        <w:t>Knowledge, Belief, and Character: Readings in Virtue Epistemology</w:t>
      </w:r>
      <w:r>
        <w:rPr>
          <w:rFonts w:cs="Arial"/>
          <w:color w:val="000000" w:themeColor="text1"/>
          <w:sz w:val="24"/>
          <w:szCs w:val="24"/>
        </w:rPr>
        <w:t xml:space="preserve">, ed. </w:t>
      </w:r>
      <w:r w:rsidRPr="006A1C08">
        <w:rPr>
          <w:rFonts w:cs="Arial"/>
          <w:color w:val="000000" w:themeColor="text1"/>
          <w:sz w:val="24"/>
          <w:szCs w:val="24"/>
        </w:rPr>
        <w:t>Guy Axtell</w:t>
      </w:r>
      <w:r>
        <w:rPr>
          <w:rFonts w:cs="Arial"/>
          <w:color w:val="000000" w:themeColor="text1"/>
          <w:sz w:val="24"/>
          <w:szCs w:val="24"/>
        </w:rPr>
        <w:t xml:space="preserve">. </w:t>
      </w:r>
      <w:r w:rsidRPr="006A1C08">
        <w:rPr>
          <w:rFonts w:cs="Arial"/>
          <w:color w:val="000000" w:themeColor="text1"/>
          <w:sz w:val="24"/>
          <w:szCs w:val="24"/>
        </w:rPr>
        <w:t>Lanham:</w:t>
      </w:r>
      <w:r>
        <w:rPr>
          <w:rFonts w:cs="Arial"/>
          <w:color w:val="000000" w:themeColor="text1"/>
          <w:sz w:val="24"/>
          <w:szCs w:val="24"/>
        </w:rPr>
        <w:t xml:space="preserve"> Rowman and Littlefield, </w:t>
      </w:r>
      <w:r w:rsidRPr="006A1C08">
        <w:rPr>
          <w:rFonts w:cs="Arial"/>
          <w:color w:val="000000" w:themeColor="text1"/>
          <w:sz w:val="24"/>
          <w:szCs w:val="24"/>
        </w:rPr>
        <w:t xml:space="preserve">195–204. </w:t>
      </w:r>
    </w:p>
    <w:p w14:paraId="25204A4F" w14:textId="77777777" w:rsidR="00AF6837" w:rsidRDefault="00AF6837" w:rsidP="00AF6837">
      <w:pPr>
        <w:pStyle w:val="EndnoteText"/>
        <w:spacing w:line="360" w:lineRule="auto"/>
        <w:rPr>
          <w:rFonts w:cs="Arial"/>
          <w:color w:val="000000" w:themeColor="text1"/>
          <w:sz w:val="24"/>
          <w:szCs w:val="24"/>
        </w:rPr>
      </w:pPr>
      <w:r w:rsidRPr="006A1C08">
        <w:rPr>
          <w:rFonts w:cs="Arial"/>
          <w:color w:val="000000" w:themeColor="text1"/>
          <w:sz w:val="24"/>
          <w:szCs w:val="24"/>
        </w:rPr>
        <w:t>Tanesini,</w:t>
      </w:r>
      <w:r>
        <w:rPr>
          <w:rFonts w:cs="Arial"/>
          <w:color w:val="000000" w:themeColor="text1"/>
          <w:sz w:val="24"/>
          <w:szCs w:val="24"/>
        </w:rPr>
        <w:t xml:space="preserve"> </w:t>
      </w:r>
      <w:r w:rsidRPr="006A1C08">
        <w:rPr>
          <w:rFonts w:cs="Arial"/>
          <w:color w:val="000000" w:themeColor="text1"/>
          <w:sz w:val="24"/>
          <w:szCs w:val="24"/>
        </w:rPr>
        <w:t>Alessandra</w:t>
      </w:r>
      <w:r>
        <w:rPr>
          <w:rFonts w:cs="Arial"/>
          <w:color w:val="000000" w:themeColor="text1"/>
          <w:sz w:val="24"/>
          <w:szCs w:val="24"/>
        </w:rPr>
        <w:t>. 2018.</w:t>
      </w:r>
      <w:r w:rsidRPr="006A1C08">
        <w:rPr>
          <w:rFonts w:cs="Arial"/>
          <w:color w:val="000000" w:themeColor="text1"/>
          <w:sz w:val="24"/>
          <w:szCs w:val="24"/>
        </w:rPr>
        <w:t xml:space="preserve"> </w:t>
      </w:r>
      <w:r>
        <w:rPr>
          <w:rFonts w:cs="Arial"/>
          <w:color w:val="000000" w:themeColor="text1"/>
          <w:sz w:val="24"/>
          <w:szCs w:val="24"/>
        </w:rPr>
        <w:t>“I</w:t>
      </w:r>
      <w:r w:rsidRPr="006A1C08">
        <w:rPr>
          <w:rFonts w:cs="Arial"/>
          <w:color w:val="000000" w:themeColor="text1"/>
          <w:sz w:val="24"/>
          <w:szCs w:val="24"/>
        </w:rPr>
        <w:t>ntellectual Vice and Motivation</w:t>
      </w:r>
      <w:r>
        <w:rPr>
          <w:rFonts w:cs="Arial"/>
          <w:color w:val="000000" w:themeColor="text1"/>
          <w:sz w:val="24"/>
          <w:szCs w:val="24"/>
        </w:rPr>
        <w:t>,”</w:t>
      </w:r>
      <w:r w:rsidRPr="006A1C08">
        <w:rPr>
          <w:rFonts w:cs="Arial"/>
          <w:color w:val="000000" w:themeColor="text1"/>
          <w:sz w:val="24"/>
          <w:szCs w:val="24"/>
        </w:rPr>
        <w:t xml:space="preserve"> </w:t>
      </w:r>
      <w:r w:rsidRPr="006A1C08">
        <w:rPr>
          <w:rFonts w:cs="Arial"/>
          <w:i/>
          <w:color w:val="000000" w:themeColor="text1"/>
          <w:sz w:val="24"/>
          <w:szCs w:val="24"/>
        </w:rPr>
        <w:t>M</w:t>
      </w:r>
      <w:r>
        <w:rPr>
          <w:rFonts w:cs="Arial"/>
          <w:i/>
          <w:color w:val="000000" w:themeColor="text1"/>
          <w:sz w:val="24"/>
          <w:szCs w:val="24"/>
        </w:rPr>
        <w:t>e</w:t>
      </w:r>
      <w:r w:rsidRPr="0021196D">
        <w:rPr>
          <w:rFonts w:cs="Arial"/>
          <w:i/>
          <w:color w:val="000000" w:themeColor="text1"/>
          <w:sz w:val="24"/>
          <w:szCs w:val="24"/>
        </w:rPr>
        <w:t>taphilosophy</w:t>
      </w:r>
      <w:r>
        <w:rPr>
          <w:rFonts w:cs="Arial"/>
          <w:color w:val="000000" w:themeColor="text1"/>
          <w:sz w:val="24"/>
          <w:szCs w:val="24"/>
        </w:rPr>
        <w:t xml:space="preserve"> 49.3: 350-367.</w:t>
      </w:r>
    </w:p>
    <w:p w14:paraId="62CF9097" w14:textId="77777777" w:rsidR="00AF6837" w:rsidRDefault="00AF6837" w:rsidP="00AF6837">
      <w:pPr>
        <w:pStyle w:val="EndnoteText"/>
        <w:spacing w:line="360" w:lineRule="auto"/>
        <w:rPr>
          <w:sz w:val="24"/>
          <w:szCs w:val="24"/>
        </w:rPr>
      </w:pPr>
      <w:r>
        <w:rPr>
          <w:sz w:val="24"/>
          <w:szCs w:val="24"/>
        </w:rPr>
        <w:t>Watson, Lani. 2019. “Curiosity and Inquisitiveness</w:t>
      </w:r>
      <w:r>
        <w:rPr>
          <w:rFonts w:cs="Arial"/>
          <w:color w:val="000000" w:themeColor="text1"/>
          <w:sz w:val="24"/>
          <w:szCs w:val="24"/>
        </w:rPr>
        <w:t xml:space="preserve">,” in </w:t>
      </w:r>
      <w:r>
        <w:rPr>
          <w:rFonts w:cs="Arial"/>
          <w:i/>
          <w:color w:val="000000" w:themeColor="text1"/>
          <w:sz w:val="24"/>
          <w:szCs w:val="24"/>
        </w:rPr>
        <w:t>The Routledge Handbook to Virtue Epistemology</w:t>
      </w:r>
      <w:r>
        <w:rPr>
          <w:rFonts w:cs="Arial"/>
          <w:color w:val="000000" w:themeColor="text1"/>
          <w:sz w:val="24"/>
          <w:szCs w:val="24"/>
        </w:rPr>
        <w:t>, ed. Heather Battaly. New York: Routledge, 155-166.</w:t>
      </w:r>
    </w:p>
    <w:p w14:paraId="4FEACD2B" w14:textId="77777777" w:rsidR="00AF6837" w:rsidRDefault="00AF6837" w:rsidP="00AF6837">
      <w:pPr>
        <w:pStyle w:val="EndnoteText"/>
        <w:spacing w:line="360" w:lineRule="auto"/>
        <w:rPr>
          <w:rFonts w:cs="Arial"/>
          <w:sz w:val="24"/>
          <w:szCs w:val="24"/>
          <w:lang w:val="en-US"/>
        </w:rPr>
      </w:pPr>
      <w:r w:rsidRPr="00A74FF3">
        <w:rPr>
          <w:sz w:val="24"/>
          <w:szCs w:val="24"/>
        </w:rPr>
        <w:t>Whitcomb</w:t>
      </w:r>
      <w:r>
        <w:rPr>
          <w:sz w:val="24"/>
          <w:szCs w:val="24"/>
        </w:rPr>
        <w:t>,</w:t>
      </w:r>
      <w:r w:rsidRPr="00671413">
        <w:rPr>
          <w:sz w:val="24"/>
          <w:szCs w:val="24"/>
        </w:rPr>
        <w:t xml:space="preserve"> </w:t>
      </w:r>
      <w:r w:rsidRPr="00A74FF3">
        <w:rPr>
          <w:sz w:val="24"/>
          <w:szCs w:val="24"/>
        </w:rPr>
        <w:t>Dennis</w:t>
      </w:r>
      <w:r>
        <w:rPr>
          <w:sz w:val="24"/>
          <w:szCs w:val="24"/>
        </w:rPr>
        <w:t xml:space="preserve">, </w:t>
      </w:r>
      <w:r w:rsidRPr="00A74FF3">
        <w:rPr>
          <w:sz w:val="24"/>
          <w:szCs w:val="24"/>
        </w:rPr>
        <w:t>Heather B</w:t>
      </w:r>
      <w:r>
        <w:rPr>
          <w:sz w:val="24"/>
          <w:szCs w:val="24"/>
        </w:rPr>
        <w:t xml:space="preserve">attaly, Jason Baehr, </w:t>
      </w:r>
      <w:r w:rsidRPr="00A74FF3">
        <w:rPr>
          <w:sz w:val="24"/>
          <w:szCs w:val="24"/>
        </w:rPr>
        <w:t xml:space="preserve">Daniel Howard-Snyder </w:t>
      </w:r>
      <w:r>
        <w:rPr>
          <w:sz w:val="24"/>
          <w:szCs w:val="24"/>
        </w:rPr>
        <w:t>(2017) “Intellectual humility: Owning our L</w:t>
      </w:r>
      <w:r>
        <w:rPr>
          <w:sz w:val="24"/>
          <w:szCs w:val="24"/>
        </w:rPr>
        <w:t>imitations</w:t>
      </w:r>
      <w:r>
        <w:rPr>
          <w:sz w:val="24"/>
          <w:szCs w:val="24"/>
        </w:rPr>
        <w:t>,”</w:t>
      </w:r>
      <w:r>
        <w:rPr>
          <w:rFonts w:cs="Times New Roman"/>
          <w:sz w:val="24"/>
          <w:szCs w:val="24"/>
        </w:rPr>
        <w:t xml:space="preserve"> </w:t>
      </w:r>
      <w:r w:rsidRPr="00A74FF3">
        <w:rPr>
          <w:rFonts w:ascii="Calibri" w:hAnsi="Calibri"/>
          <w:i/>
          <w:sz w:val="24"/>
          <w:szCs w:val="24"/>
        </w:rPr>
        <w:t>Philosophy and Phenomenological Research</w:t>
      </w:r>
      <w:r>
        <w:rPr>
          <w:i/>
          <w:sz w:val="24"/>
          <w:szCs w:val="24"/>
        </w:rPr>
        <w:t xml:space="preserve"> </w:t>
      </w:r>
      <w:r>
        <w:rPr>
          <w:sz w:val="24"/>
          <w:szCs w:val="24"/>
        </w:rPr>
        <w:t xml:space="preserve">Vol. XCIV No. 3: 509-539. </w:t>
      </w:r>
    </w:p>
    <w:p w14:paraId="7DCDBC11" w14:textId="77777777" w:rsidR="00AF6837" w:rsidRPr="00671413" w:rsidRDefault="00AF6837" w:rsidP="00AF6837">
      <w:pPr>
        <w:pStyle w:val="EndnoteText"/>
        <w:spacing w:line="360" w:lineRule="auto"/>
        <w:rPr>
          <w:rFonts w:cs="Arial"/>
          <w:sz w:val="24"/>
          <w:szCs w:val="24"/>
          <w:lang w:val="en-US"/>
        </w:rPr>
      </w:pPr>
      <w:r w:rsidRPr="006A1C08">
        <w:rPr>
          <w:rFonts w:cs="Arial"/>
          <w:color w:val="000000" w:themeColor="text1"/>
          <w:sz w:val="24"/>
          <w:szCs w:val="24"/>
        </w:rPr>
        <w:t>Wollstonecraft,</w:t>
      </w:r>
      <w:r>
        <w:rPr>
          <w:rFonts w:cs="Arial"/>
          <w:color w:val="000000" w:themeColor="text1"/>
          <w:sz w:val="24"/>
          <w:szCs w:val="24"/>
        </w:rPr>
        <w:t xml:space="preserve"> </w:t>
      </w:r>
      <w:r w:rsidRPr="006A1C08">
        <w:rPr>
          <w:rFonts w:cs="Arial"/>
          <w:color w:val="000000" w:themeColor="text1"/>
          <w:sz w:val="24"/>
          <w:szCs w:val="24"/>
        </w:rPr>
        <w:t>Mary</w:t>
      </w:r>
      <w:r>
        <w:rPr>
          <w:rFonts w:cs="Arial"/>
          <w:color w:val="000000" w:themeColor="text1"/>
          <w:sz w:val="24"/>
          <w:szCs w:val="24"/>
        </w:rPr>
        <w:t>. 1995.</w:t>
      </w:r>
      <w:r w:rsidRPr="006A1C08">
        <w:rPr>
          <w:rFonts w:cs="Arial"/>
          <w:color w:val="000000" w:themeColor="text1"/>
          <w:sz w:val="24"/>
          <w:szCs w:val="24"/>
        </w:rPr>
        <w:t xml:space="preserve"> </w:t>
      </w:r>
      <w:r w:rsidRPr="006A1C08">
        <w:rPr>
          <w:rFonts w:cs="Arial"/>
          <w:i/>
          <w:color w:val="000000" w:themeColor="text1"/>
          <w:sz w:val="24"/>
          <w:szCs w:val="24"/>
        </w:rPr>
        <w:t>A Vindication of the Rights of Men with A Vindication of the Rights of Woman and Hints</w:t>
      </w:r>
      <w:r>
        <w:rPr>
          <w:rFonts w:cs="Arial"/>
          <w:i/>
          <w:color w:val="000000" w:themeColor="text1"/>
          <w:sz w:val="24"/>
          <w:szCs w:val="24"/>
        </w:rPr>
        <w:t xml:space="preserve"> </w:t>
      </w:r>
      <w:r w:rsidRPr="00E40B32">
        <w:rPr>
          <w:rFonts w:cs="Arial"/>
          <w:color w:val="000000" w:themeColor="text1"/>
          <w:sz w:val="24"/>
          <w:szCs w:val="24"/>
        </w:rPr>
        <w:t>[</w:t>
      </w:r>
      <w:r w:rsidRPr="00E40B32">
        <w:rPr>
          <w:rFonts w:cs="Arial"/>
          <w:color w:val="000000" w:themeColor="text1"/>
          <w:sz w:val="22"/>
          <w:szCs w:val="24"/>
        </w:rPr>
        <w:t>1792]</w:t>
      </w:r>
      <w:r w:rsidRPr="006A1C08">
        <w:rPr>
          <w:rFonts w:cs="Arial"/>
          <w:color w:val="000000" w:themeColor="text1"/>
          <w:sz w:val="24"/>
          <w:szCs w:val="24"/>
        </w:rPr>
        <w:t>, ed. Sylvana Tomaselli</w:t>
      </w:r>
      <w:r>
        <w:rPr>
          <w:rFonts w:cs="Arial"/>
          <w:color w:val="000000" w:themeColor="text1"/>
          <w:sz w:val="24"/>
          <w:szCs w:val="24"/>
        </w:rPr>
        <w:t xml:space="preserve">. </w:t>
      </w:r>
      <w:r w:rsidRPr="006A1C08">
        <w:rPr>
          <w:rFonts w:cs="Arial"/>
          <w:color w:val="000000" w:themeColor="text1"/>
          <w:sz w:val="24"/>
          <w:szCs w:val="24"/>
        </w:rPr>
        <w:t>Cambridge: Cambridge University Press</w:t>
      </w:r>
      <w:r>
        <w:rPr>
          <w:rFonts w:cs="Arial"/>
          <w:color w:val="000000" w:themeColor="text1"/>
          <w:sz w:val="24"/>
          <w:szCs w:val="24"/>
        </w:rPr>
        <w:t>.</w:t>
      </w:r>
    </w:p>
    <w:p w14:paraId="58B4C306" w14:textId="77777777" w:rsidR="00AF6837" w:rsidRPr="006A1C08" w:rsidRDefault="00AF6837" w:rsidP="00AF6837">
      <w:pPr>
        <w:pStyle w:val="EndnoteText"/>
        <w:spacing w:line="360" w:lineRule="auto"/>
        <w:rPr>
          <w:rFonts w:cs="Arial"/>
          <w:color w:val="000000" w:themeColor="text1"/>
          <w:sz w:val="24"/>
          <w:szCs w:val="24"/>
        </w:rPr>
      </w:pPr>
      <w:r w:rsidRPr="006A1C08">
        <w:rPr>
          <w:rFonts w:cs="Arial"/>
          <w:color w:val="000000" w:themeColor="text1"/>
          <w:sz w:val="24"/>
          <w:szCs w:val="24"/>
        </w:rPr>
        <w:t>Wolterstorff,</w:t>
      </w:r>
      <w:r>
        <w:rPr>
          <w:rFonts w:cs="Arial"/>
          <w:color w:val="000000" w:themeColor="text1"/>
          <w:sz w:val="24"/>
          <w:szCs w:val="24"/>
        </w:rPr>
        <w:t xml:space="preserve"> </w:t>
      </w:r>
      <w:r w:rsidRPr="006A1C08">
        <w:rPr>
          <w:rFonts w:cs="Arial"/>
          <w:color w:val="000000" w:themeColor="text1"/>
          <w:sz w:val="24"/>
          <w:szCs w:val="24"/>
        </w:rPr>
        <w:t>Nicholas</w:t>
      </w:r>
      <w:r>
        <w:rPr>
          <w:rFonts w:cs="Arial"/>
          <w:color w:val="000000" w:themeColor="text1"/>
          <w:sz w:val="24"/>
          <w:szCs w:val="24"/>
        </w:rPr>
        <w:t>. 1996.</w:t>
      </w:r>
      <w:r w:rsidRPr="006A1C08">
        <w:rPr>
          <w:rFonts w:cs="Arial"/>
          <w:color w:val="000000" w:themeColor="text1"/>
          <w:sz w:val="24"/>
          <w:szCs w:val="24"/>
        </w:rPr>
        <w:t xml:space="preserve"> </w:t>
      </w:r>
      <w:r w:rsidRPr="006A1C08">
        <w:rPr>
          <w:rFonts w:cs="Arial"/>
          <w:i/>
          <w:color w:val="000000" w:themeColor="text1"/>
          <w:sz w:val="24"/>
          <w:szCs w:val="24"/>
        </w:rPr>
        <w:t>John Locke and the Ethics of Belief</w:t>
      </w:r>
      <w:r>
        <w:rPr>
          <w:rFonts w:cs="Arial"/>
          <w:color w:val="000000" w:themeColor="text1"/>
          <w:sz w:val="24"/>
          <w:szCs w:val="24"/>
        </w:rPr>
        <w:t xml:space="preserve">. </w:t>
      </w:r>
      <w:r w:rsidRPr="006A1C08">
        <w:rPr>
          <w:rFonts w:cs="Arial"/>
          <w:color w:val="000000" w:themeColor="text1"/>
          <w:sz w:val="24"/>
          <w:szCs w:val="24"/>
        </w:rPr>
        <w:t>Cambridge: Cam</w:t>
      </w:r>
      <w:r>
        <w:rPr>
          <w:rFonts w:cs="Arial"/>
          <w:color w:val="000000" w:themeColor="text1"/>
          <w:sz w:val="24"/>
          <w:szCs w:val="24"/>
        </w:rPr>
        <w:t>bridge University Press.</w:t>
      </w:r>
    </w:p>
    <w:p w14:paraId="29AA97EB" w14:textId="77777777" w:rsidR="00AF6837" w:rsidRPr="006A1C08" w:rsidRDefault="00AF6837" w:rsidP="00AF6837">
      <w:pPr>
        <w:pStyle w:val="EndnoteText"/>
        <w:spacing w:line="360" w:lineRule="auto"/>
        <w:rPr>
          <w:rFonts w:cs="Arial"/>
          <w:color w:val="000000" w:themeColor="text1"/>
          <w:sz w:val="24"/>
          <w:szCs w:val="24"/>
        </w:rPr>
      </w:pPr>
      <w:r w:rsidRPr="006A1C08">
        <w:rPr>
          <w:rFonts w:cs="Arial"/>
          <w:color w:val="000000" w:themeColor="text1"/>
          <w:sz w:val="24"/>
          <w:szCs w:val="24"/>
        </w:rPr>
        <w:t>Yolton,</w:t>
      </w:r>
      <w:r>
        <w:rPr>
          <w:rFonts w:cs="Arial"/>
          <w:color w:val="000000" w:themeColor="text1"/>
          <w:sz w:val="24"/>
          <w:szCs w:val="24"/>
        </w:rPr>
        <w:t xml:space="preserve"> </w:t>
      </w:r>
      <w:r w:rsidRPr="006A1C08">
        <w:rPr>
          <w:rFonts w:cs="Arial"/>
          <w:color w:val="000000" w:themeColor="text1"/>
          <w:sz w:val="24"/>
          <w:szCs w:val="24"/>
        </w:rPr>
        <w:t>John</w:t>
      </w:r>
      <w:r>
        <w:rPr>
          <w:rFonts w:cs="Arial"/>
          <w:color w:val="000000" w:themeColor="text1"/>
          <w:sz w:val="24"/>
          <w:szCs w:val="24"/>
        </w:rPr>
        <w:t>. 1998. “</w:t>
      </w:r>
      <w:r w:rsidRPr="006A1C08">
        <w:rPr>
          <w:rFonts w:cs="Arial"/>
          <w:color w:val="000000" w:themeColor="text1"/>
          <w:sz w:val="24"/>
          <w:szCs w:val="24"/>
        </w:rPr>
        <w:t>Locke: Education for Virtue</w:t>
      </w:r>
      <w:r>
        <w:rPr>
          <w:rFonts w:cs="Arial"/>
          <w:color w:val="000000" w:themeColor="text1"/>
          <w:sz w:val="24"/>
          <w:szCs w:val="24"/>
        </w:rPr>
        <w:t xml:space="preserve">,” in </w:t>
      </w:r>
      <w:r w:rsidRPr="006A1C08">
        <w:rPr>
          <w:rFonts w:cs="Arial"/>
          <w:i/>
          <w:color w:val="000000" w:themeColor="text1"/>
          <w:sz w:val="24"/>
          <w:szCs w:val="24"/>
        </w:rPr>
        <w:t>Philosophers on Education: New Historical Perspectives</w:t>
      </w:r>
      <w:r>
        <w:rPr>
          <w:rFonts w:cs="Arial"/>
          <w:color w:val="000000" w:themeColor="text1"/>
          <w:sz w:val="24"/>
          <w:szCs w:val="24"/>
        </w:rPr>
        <w:t xml:space="preserve">, ed. </w:t>
      </w:r>
      <w:r w:rsidRPr="006A1C08">
        <w:rPr>
          <w:rFonts w:cs="Arial"/>
          <w:bCs/>
          <w:color w:val="000000" w:themeColor="text1"/>
          <w:sz w:val="24"/>
          <w:szCs w:val="24"/>
          <w:lang w:val="en-US"/>
        </w:rPr>
        <w:t xml:space="preserve">Amélie </w:t>
      </w:r>
      <w:r w:rsidRPr="006A1C08">
        <w:rPr>
          <w:rFonts w:cs="Arial"/>
          <w:color w:val="000000" w:themeColor="text1"/>
          <w:sz w:val="24"/>
          <w:szCs w:val="24"/>
        </w:rPr>
        <w:t>Oksenberg Rorty</w:t>
      </w:r>
      <w:r>
        <w:rPr>
          <w:rFonts w:cs="Arial"/>
          <w:color w:val="000000" w:themeColor="text1"/>
          <w:sz w:val="24"/>
          <w:szCs w:val="24"/>
        </w:rPr>
        <w:t>. London: Routledge,</w:t>
      </w:r>
      <w:r w:rsidRPr="006A1C08">
        <w:rPr>
          <w:rFonts w:cs="Arial"/>
          <w:color w:val="000000" w:themeColor="text1"/>
          <w:sz w:val="24"/>
          <w:szCs w:val="24"/>
        </w:rPr>
        <w:t xml:space="preserve"> 172-188.</w:t>
      </w:r>
    </w:p>
    <w:p w14:paraId="1092EAF1" w14:textId="77777777" w:rsidR="00AF6837" w:rsidRPr="00EB4A31" w:rsidRDefault="00AF6837" w:rsidP="00AF6837">
      <w:pPr>
        <w:pStyle w:val="EndnoteText"/>
        <w:spacing w:line="360" w:lineRule="auto"/>
        <w:rPr>
          <w:rStyle w:val="EndnoteReference"/>
          <w:rFonts w:cs="Arial"/>
          <w:color w:val="000000" w:themeColor="text1"/>
          <w:sz w:val="24"/>
          <w:szCs w:val="24"/>
          <w:vertAlign w:val="baseline"/>
        </w:rPr>
      </w:pPr>
      <w:r w:rsidRPr="006A1C08">
        <w:rPr>
          <w:rFonts w:cs="Arial"/>
          <w:color w:val="000000" w:themeColor="text1"/>
          <w:sz w:val="24"/>
          <w:szCs w:val="24"/>
          <w:lang w:val="en-US"/>
        </w:rPr>
        <w:t>Zagzebski,</w:t>
      </w:r>
      <w:r>
        <w:rPr>
          <w:rFonts w:cs="Arial"/>
          <w:color w:val="000000" w:themeColor="text1"/>
          <w:sz w:val="24"/>
          <w:szCs w:val="24"/>
          <w:lang w:val="en-US"/>
        </w:rPr>
        <w:t xml:space="preserve"> </w:t>
      </w:r>
      <w:r w:rsidRPr="006A1C08">
        <w:rPr>
          <w:rFonts w:cs="Arial"/>
          <w:color w:val="000000" w:themeColor="text1"/>
          <w:sz w:val="24"/>
          <w:szCs w:val="24"/>
        </w:rPr>
        <w:t>Linda</w:t>
      </w:r>
      <w:r>
        <w:rPr>
          <w:rFonts w:cs="Arial"/>
          <w:color w:val="000000" w:themeColor="text1"/>
          <w:sz w:val="24"/>
          <w:szCs w:val="24"/>
        </w:rPr>
        <w:t>. 1996.</w:t>
      </w:r>
      <w:r w:rsidRPr="006A1C08">
        <w:rPr>
          <w:rFonts w:cs="Arial"/>
          <w:color w:val="000000" w:themeColor="text1"/>
          <w:sz w:val="24"/>
          <w:szCs w:val="24"/>
          <w:lang w:val="en-US"/>
        </w:rPr>
        <w:t xml:space="preserve"> </w:t>
      </w:r>
      <w:r w:rsidRPr="00125C46">
        <w:rPr>
          <w:rFonts w:cs="Arial"/>
          <w:i/>
          <w:color w:val="000000" w:themeColor="text1"/>
          <w:sz w:val="24"/>
          <w:szCs w:val="24"/>
          <w:lang w:val="en-US"/>
        </w:rPr>
        <w:t>Virtues</w:t>
      </w:r>
      <w:r w:rsidRPr="006A1C08">
        <w:rPr>
          <w:rFonts w:cs="Arial"/>
          <w:i/>
          <w:color w:val="000000" w:themeColor="text1"/>
          <w:sz w:val="24"/>
          <w:szCs w:val="24"/>
          <w:lang w:val="en-US"/>
        </w:rPr>
        <w:t xml:space="preserve"> of the Mind: An Inquiry into the Nature of Knowledge and the Ethical Foundations of Knowledge</w:t>
      </w:r>
      <w:r>
        <w:rPr>
          <w:rFonts w:cs="Arial"/>
          <w:color w:val="000000" w:themeColor="text1"/>
          <w:sz w:val="24"/>
          <w:szCs w:val="24"/>
          <w:lang w:val="en-US"/>
        </w:rPr>
        <w:t xml:space="preserve">. </w:t>
      </w:r>
      <w:r w:rsidRPr="006A1C08">
        <w:rPr>
          <w:rFonts w:cs="Arial"/>
          <w:color w:val="000000" w:themeColor="text1"/>
          <w:sz w:val="24"/>
          <w:szCs w:val="24"/>
          <w:lang w:val="en-US"/>
        </w:rPr>
        <w:t>Cambridge: Cambridge University Press</w:t>
      </w:r>
      <w:r>
        <w:rPr>
          <w:rFonts w:cs="Arial"/>
          <w:color w:val="000000" w:themeColor="text1"/>
          <w:sz w:val="24"/>
          <w:szCs w:val="24"/>
          <w:lang w:val="en-US"/>
        </w:rPr>
        <w:t>.</w:t>
      </w:r>
    </w:p>
    <w:p w14:paraId="6F4BC77C" w14:textId="77777777" w:rsidR="00AF6837" w:rsidRDefault="00AF6837" w:rsidP="00AF6837">
      <w:pPr>
        <w:pStyle w:val="EndnoteText"/>
        <w:spacing w:line="360" w:lineRule="auto"/>
        <w:rPr>
          <w:rFonts w:cs="Arial"/>
          <w:sz w:val="24"/>
          <w:szCs w:val="24"/>
          <w:lang w:val="en-US"/>
        </w:rPr>
      </w:pPr>
    </w:p>
    <w:p w14:paraId="4930D921" w14:textId="77777777" w:rsidR="00AF6837" w:rsidRDefault="00AF6837" w:rsidP="00AF6837">
      <w:pPr>
        <w:pStyle w:val="EndnoteText"/>
        <w:spacing w:line="360" w:lineRule="auto"/>
        <w:rPr>
          <w:rFonts w:cs="Arial"/>
          <w:sz w:val="24"/>
          <w:szCs w:val="24"/>
          <w:lang w:val="en-US"/>
        </w:rPr>
      </w:pPr>
    </w:p>
    <w:p w14:paraId="7206B534" w14:textId="77777777" w:rsidR="00AF6837" w:rsidRDefault="00AF6837" w:rsidP="00AF6837">
      <w:pPr>
        <w:pStyle w:val="EndnoteText"/>
        <w:spacing w:line="360" w:lineRule="auto"/>
        <w:rPr>
          <w:rFonts w:eastAsia="Arial Unicode MS" w:cs="Arial"/>
          <w:color w:val="000000" w:themeColor="text1"/>
          <w:sz w:val="24"/>
          <w:szCs w:val="24"/>
        </w:rPr>
      </w:pPr>
    </w:p>
    <w:p w14:paraId="06629384" w14:textId="77777777" w:rsidR="00AF6837" w:rsidRDefault="00AF6837" w:rsidP="00AF6837">
      <w:pPr>
        <w:pStyle w:val="EndnoteText"/>
        <w:spacing w:line="360" w:lineRule="auto"/>
        <w:rPr>
          <w:rFonts w:eastAsia="Arial Unicode MS" w:cs="Arial"/>
          <w:color w:val="000000" w:themeColor="text1"/>
          <w:sz w:val="24"/>
          <w:szCs w:val="24"/>
        </w:rPr>
      </w:pPr>
    </w:p>
    <w:p w14:paraId="0EC1D9BE" w14:textId="77777777" w:rsidR="00AF6837" w:rsidRDefault="00AF6837" w:rsidP="00AF6837">
      <w:pPr>
        <w:pStyle w:val="EndnoteText"/>
        <w:spacing w:line="360" w:lineRule="auto"/>
        <w:rPr>
          <w:rFonts w:eastAsia="Arial Unicode MS" w:cs="Arial"/>
          <w:color w:val="000000" w:themeColor="text1"/>
          <w:sz w:val="24"/>
          <w:szCs w:val="24"/>
        </w:rPr>
      </w:pPr>
    </w:p>
    <w:p w14:paraId="3DCAF6A3" w14:textId="77777777" w:rsidR="00AF6837" w:rsidRDefault="00AF6837" w:rsidP="00AF6837">
      <w:pPr>
        <w:pStyle w:val="EndnoteText"/>
        <w:spacing w:line="360" w:lineRule="auto"/>
        <w:rPr>
          <w:rFonts w:cs="Arial"/>
          <w:sz w:val="24"/>
          <w:szCs w:val="24"/>
          <w:lang w:val="en-US"/>
        </w:rPr>
      </w:pPr>
    </w:p>
    <w:p w14:paraId="2E648FED" w14:textId="77777777" w:rsidR="00AF6837" w:rsidRDefault="00AF6837" w:rsidP="00AF6837">
      <w:pPr>
        <w:pStyle w:val="EndnoteText"/>
        <w:spacing w:line="360" w:lineRule="auto"/>
        <w:rPr>
          <w:rFonts w:cs="Arial"/>
          <w:sz w:val="24"/>
          <w:szCs w:val="24"/>
          <w:lang w:val="en-US"/>
        </w:rPr>
      </w:pPr>
    </w:p>
    <w:p w14:paraId="62F2403A" w14:textId="77777777" w:rsidR="00AF6837" w:rsidRDefault="00AF6837" w:rsidP="00AF6837">
      <w:pPr>
        <w:pStyle w:val="EndnoteText"/>
        <w:spacing w:line="360" w:lineRule="auto"/>
        <w:rPr>
          <w:rFonts w:cs="Arial"/>
          <w:sz w:val="24"/>
          <w:szCs w:val="24"/>
          <w:lang w:val="en-US"/>
        </w:rPr>
      </w:pPr>
    </w:p>
    <w:p w14:paraId="0296D5B4" w14:textId="77777777" w:rsidR="00AF6837" w:rsidRDefault="00AF6837" w:rsidP="00AF6837">
      <w:pPr>
        <w:pStyle w:val="EndnoteText"/>
        <w:spacing w:line="360" w:lineRule="auto"/>
        <w:rPr>
          <w:rFonts w:cs="Arial"/>
          <w:sz w:val="24"/>
          <w:szCs w:val="24"/>
          <w:lang w:val="en-US"/>
        </w:rPr>
      </w:pPr>
    </w:p>
    <w:p w14:paraId="6F910BB1" w14:textId="77777777" w:rsidR="00AF6837" w:rsidRPr="00D419C1" w:rsidRDefault="00AF6837" w:rsidP="00AF6837">
      <w:pPr>
        <w:pStyle w:val="EndnoteText"/>
        <w:spacing w:line="360" w:lineRule="auto"/>
        <w:rPr>
          <w:rFonts w:cs="Arial"/>
          <w:sz w:val="24"/>
          <w:szCs w:val="24"/>
          <w:lang w:val="en-US"/>
        </w:rPr>
      </w:pPr>
    </w:p>
    <w:p w14:paraId="2A7A7313" w14:textId="77777777" w:rsidR="00AF6837" w:rsidRPr="00D419C1" w:rsidRDefault="00AF6837" w:rsidP="00AF6837">
      <w:pPr>
        <w:pStyle w:val="NoSpacing"/>
        <w:jc w:val="center"/>
        <w:outlineLvl w:val="0"/>
        <w:rPr>
          <w:rFonts w:cs="Arial"/>
          <w:sz w:val="24"/>
          <w:szCs w:val="24"/>
          <w:lang w:val="en-US"/>
        </w:rPr>
      </w:pPr>
      <w:r>
        <w:rPr>
          <w:rFonts w:eastAsia="Calibri" w:cs="Arial"/>
          <w:b/>
          <w:sz w:val="24"/>
          <w:szCs w:val="24"/>
          <w:lang w:val="en-US"/>
        </w:rPr>
        <w:t>ENDNOTES</w:t>
      </w:r>
    </w:p>
    <w:p w14:paraId="369D6E5A" w14:textId="77777777" w:rsidR="00AF6837" w:rsidRDefault="00AF6837" w:rsidP="00AF6837"/>
    <w:p w14:paraId="509F535A" w14:textId="77777777" w:rsidR="0068141C" w:rsidRDefault="007F6F7F">
      <w:bookmarkStart w:id="0" w:name="_GoBack"/>
      <w:bookmarkEnd w:id="0"/>
    </w:p>
    <w:sectPr w:rsidR="0068141C">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10F4F" w14:textId="77777777" w:rsidR="007F6F7F" w:rsidRDefault="007F6F7F" w:rsidP="00AF6837">
      <w:r>
        <w:separator/>
      </w:r>
    </w:p>
  </w:endnote>
  <w:endnote w:type="continuationSeparator" w:id="0">
    <w:p w14:paraId="28E46972" w14:textId="77777777" w:rsidR="007F6F7F" w:rsidRDefault="007F6F7F" w:rsidP="00AF6837">
      <w:r>
        <w:continuationSeparator/>
      </w:r>
    </w:p>
  </w:endnote>
  <w:endnote w:id="1">
    <w:p w14:paraId="1DDB9490" w14:textId="77777777" w:rsidR="00AF6837" w:rsidRPr="006A1C08" w:rsidRDefault="00AF6837" w:rsidP="00AF6837">
      <w:pPr>
        <w:pStyle w:val="EndnoteText"/>
        <w:spacing w:line="276" w:lineRule="auto"/>
        <w:rPr>
          <w:rFonts w:cs="Arial"/>
          <w:color w:val="000000" w:themeColor="text1"/>
          <w:sz w:val="24"/>
          <w:szCs w:val="24"/>
        </w:rPr>
      </w:pPr>
      <w:r w:rsidRPr="006A1C08">
        <w:rPr>
          <w:rStyle w:val="EndnoteReference"/>
          <w:rFonts w:cs="Arial"/>
          <w:color w:val="000000" w:themeColor="text1"/>
          <w:sz w:val="24"/>
          <w:szCs w:val="24"/>
        </w:rPr>
        <w:endnoteRef/>
      </w:r>
      <w:r w:rsidRPr="006A1C08">
        <w:rPr>
          <w:rFonts w:cs="Arial"/>
          <w:color w:val="000000" w:themeColor="text1"/>
          <w:sz w:val="24"/>
          <w:szCs w:val="24"/>
        </w:rPr>
        <w:t xml:space="preserve"> The earliest paper devoted specifically to epistemic vice that I know of is Swank</w:t>
      </w:r>
      <w:r>
        <w:rPr>
          <w:rFonts w:cs="Arial"/>
          <w:color w:val="000000" w:themeColor="text1"/>
          <w:sz w:val="24"/>
          <w:szCs w:val="24"/>
        </w:rPr>
        <w:t xml:space="preserve"> (2000)</w:t>
      </w:r>
      <w:r w:rsidRPr="006A1C08">
        <w:rPr>
          <w:rFonts w:cs="Arial"/>
          <w:color w:val="000000" w:themeColor="text1"/>
          <w:sz w:val="24"/>
          <w:szCs w:val="24"/>
        </w:rPr>
        <w:t xml:space="preserve">. </w:t>
      </w:r>
    </w:p>
  </w:endnote>
  <w:endnote w:id="2">
    <w:p w14:paraId="0BDF220C" w14:textId="77777777" w:rsidR="00AF6837" w:rsidRPr="006A1C08" w:rsidRDefault="00AF6837" w:rsidP="00AF6837">
      <w:pPr>
        <w:pStyle w:val="EndnoteText"/>
        <w:spacing w:line="276" w:lineRule="auto"/>
        <w:rPr>
          <w:rFonts w:cs="Arial"/>
          <w:color w:val="000000" w:themeColor="text1"/>
          <w:sz w:val="24"/>
          <w:szCs w:val="24"/>
        </w:rPr>
      </w:pPr>
      <w:r w:rsidRPr="006A1C08">
        <w:rPr>
          <w:rStyle w:val="EndnoteReference"/>
          <w:rFonts w:cs="Arial"/>
          <w:color w:val="000000" w:themeColor="text1"/>
          <w:sz w:val="24"/>
          <w:szCs w:val="24"/>
        </w:rPr>
        <w:endnoteRef/>
      </w:r>
      <w:r>
        <w:rPr>
          <w:rFonts w:cs="Arial"/>
          <w:color w:val="000000" w:themeColor="text1"/>
          <w:sz w:val="24"/>
          <w:szCs w:val="24"/>
        </w:rPr>
        <w:t xml:space="preserve"> I am grateful to Alessandra Tanesini for these references.</w:t>
      </w:r>
    </w:p>
  </w:endnote>
  <w:endnote w:id="3">
    <w:p w14:paraId="0A29CFA6" w14:textId="77777777" w:rsidR="00AF6837" w:rsidRPr="006A1C08" w:rsidRDefault="00AF6837" w:rsidP="00AF6837">
      <w:pPr>
        <w:pStyle w:val="EndnoteText"/>
        <w:spacing w:line="276" w:lineRule="auto"/>
        <w:rPr>
          <w:rFonts w:cs="Arial"/>
          <w:color w:val="000000" w:themeColor="text1"/>
        </w:rPr>
      </w:pPr>
      <w:r w:rsidRPr="006A1C08">
        <w:rPr>
          <w:rStyle w:val="EndnoteReference"/>
          <w:rFonts w:cs="Arial"/>
          <w:color w:val="000000" w:themeColor="text1"/>
          <w:sz w:val="24"/>
          <w:szCs w:val="24"/>
        </w:rPr>
        <w:endnoteRef/>
      </w:r>
      <w:r w:rsidRPr="006A1C08">
        <w:rPr>
          <w:rFonts w:cs="Arial"/>
          <w:color w:val="000000" w:themeColor="text1"/>
          <w:sz w:val="24"/>
          <w:szCs w:val="24"/>
        </w:rPr>
        <w:t xml:space="preserve"> See, for instance, Zagzebski, </w:t>
      </w:r>
      <w:r w:rsidRPr="006A1C08">
        <w:rPr>
          <w:rFonts w:cs="Arial"/>
          <w:i/>
          <w:color w:val="000000" w:themeColor="text1"/>
          <w:sz w:val="24"/>
          <w:szCs w:val="24"/>
        </w:rPr>
        <w:t>Virtues of the Mind</w:t>
      </w:r>
      <w:r w:rsidRPr="006A1C08">
        <w:rPr>
          <w:rFonts w:cs="Arial"/>
          <w:color w:val="000000" w:themeColor="text1"/>
          <w:sz w:val="24"/>
          <w:szCs w:val="24"/>
        </w:rPr>
        <w:t>, 152,</w:t>
      </w:r>
      <w:r w:rsidRPr="006A1C08">
        <w:rPr>
          <w:rFonts w:cs="Arial"/>
          <w:color w:val="000000" w:themeColor="text1"/>
          <w:sz w:val="24"/>
          <w:szCs w:val="24"/>
          <w:lang w:val="en-US"/>
        </w:rPr>
        <w:t xml:space="preserve"> and Medina, </w:t>
      </w:r>
      <w:r w:rsidRPr="006A1C08">
        <w:rPr>
          <w:rFonts w:cs="Arial"/>
          <w:i/>
          <w:color w:val="000000" w:themeColor="text1"/>
          <w:sz w:val="24"/>
          <w:szCs w:val="24"/>
          <w:lang w:val="en-US"/>
        </w:rPr>
        <w:t>The Epistemology of Resistance</w:t>
      </w:r>
      <w:r w:rsidRPr="006A1C08">
        <w:rPr>
          <w:rFonts w:cs="Arial"/>
          <w:color w:val="000000" w:themeColor="text1"/>
          <w:sz w:val="24"/>
          <w:szCs w:val="24"/>
          <w:lang w:val="en-US"/>
        </w:rPr>
        <w:t xml:space="preserve">, 68. I give a fuller account of these claims in </w:t>
      </w:r>
      <w:r>
        <w:rPr>
          <w:rFonts w:cs="Arial"/>
          <w:color w:val="000000" w:themeColor="text1"/>
          <w:sz w:val="24"/>
          <w:szCs w:val="24"/>
          <w:lang w:val="en-US"/>
        </w:rPr>
        <w:t>Kidd (MS).</w:t>
      </w:r>
    </w:p>
  </w:endnote>
  <w:endnote w:id="4">
    <w:p w14:paraId="010FCA02" w14:textId="77777777" w:rsidR="00AF6837" w:rsidRPr="006A1C08" w:rsidRDefault="00AF6837" w:rsidP="00AF6837">
      <w:pPr>
        <w:pStyle w:val="EndnoteText"/>
        <w:spacing w:line="276" w:lineRule="auto"/>
        <w:rPr>
          <w:rFonts w:cs="Arial"/>
          <w:color w:val="000000" w:themeColor="text1"/>
          <w:sz w:val="24"/>
          <w:szCs w:val="24"/>
        </w:rPr>
      </w:pPr>
      <w:r w:rsidRPr="006A1C08">
        <w:rPr>
          <w:rStyle w:val="EndnoteReference"/>
          <w:rFonts w:cs="Arial"/>
          <w:color w:val="000000" w:themeColor="text1"/>
          <w:sz w:val="24"/>
          <w:szCs w:val="24"/>
        </w:rPr>
        <w:endnoteRef/>
      </w:r>
      <w:r w:rsidRPr="006A1C08">
        <w:rPr>
          <w:rFonts w:cs="Arial"/>
          <w:color w:val="000000" w:themeColor="text1"/>
          <w:sz w:val="24"/>
          <w:szCs w:val="24"/>
        </w:rPr>
        <w:t xml:space="preserve"> </w:t>
      </w:r>
      <w:r>
        <w:rPr>
          <w:rFonts w:cs="Arial"/>
          <w:color w:val="000000" w:themeColor="text1"/>
          <w:sz w:val="24"/>
          <w:szCs w:val="24"/>
        </w:rPr>
        <w:t>Aquinas, Augustine, and the wider Christian theological context are detailed at length in Harrison (2007), a book to which I am much indebted in this section.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00503060000020004"/>
    <w:charset w:val="00"/>
    <w:family w:val="swiss"/>
    <w:pitch w:val="variable"/>
    <w:sig w:usb0="8000006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idot">
    <w:panose1 w:val="02000503000000020003"/>
    <w:charset w:val="00"/>
    <w:family w:val="modern"/>
    <w:pitch w:val="variable"/>
    <w:sig w:usb0="80000067" w:usb1="00000000" w:usb2="00000000" w:usb3="00000000" w:csb0="000001FB"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227FB" w14:textId="77777777" w:rsidR="007F6F7F" w:rsidRDefault="007F6F7F" w:rsidP="00AF6837">
      <w:r>
        <w:separator/>
      </w:r>
    </w:p>
  </w:footnote>
  <w:footnote w:type="continuationSeparator" w:id="0">
    <w:p w14:paraId="761C95FD" w14:textId="77777777" w:rsidR="007F6F7F" w:rsidRDefault="007F6F7F" w:rsidP="00AF68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0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57AF9"/>
    <w:multiLevelType w:val="multilevel"/>
    <w:tmpl w:val="060C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832D10"/>
    <w:multiLevelType w:val="hybridMultilevel"/>
    <w:tmpl w:val="F086E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034399"/>
    <w:multiLevelType w:val="multilevel"/>
    <w:tmpl w:val="EA92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0E0D8F"/>
    <w:multiLevelType w:val="hybridMultilevel"/>
    <w:tmpl w:val="8D58D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E91044"/>
    <w:multiLevelType w:val="multilevel"/>
    <w:tmpl w:val="552E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1A6D48"/>
    <w:multiLevelType w:val="hybridMultilevel"/>
    <w:tmpl w:val="4634C752"/>
    <w:lvl w:ilvl="0" w:tplc="0809000F">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CB3A2B"/>
    <w:multiLevelType w:val="multilevel"/>
    <w:tmpl w:val="AA089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DD1332"/>
    <w:multiLevelType w:val="multilevel"/>
    <w:tmpl w:val="4742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DF6AD4"/>
    <w:multiLevelType w:val="hybridMultilevel"/>
    <w:tmpl w:val="3B2A199A"/>
    <w:lvl w:ilvl="0" w:tplc="531CD2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003510"/>
    <w:multiLevelType w:val="multilevel"/>
    <w:tmpl w:val="D8C2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0C1C40"/>
    <w:multiLevelType w:val="multilevel"/>
    <w:tmpl w:val="DC2E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DE273C"/>
    <w:multiLevelType w:val="multilevel"/>
    <w:tmpl w:val="A4B4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B70A3E"/>
    <w:multiLevelType w:val="hybridMultilevel"/>
    <w:tmpl w:val="42DC8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F61F8"/>
    <w:multiLevelType w:val="multilevel"/>
    <w:tmpl w:val="7EAE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326500"/>
    <w:multiLevelType w:val="multilevel"/>
    <w:tmpl w:val="12CE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4405B9"/>
    <w:multiLevelType w:val="hybridMultilevel"/>
    <w:tmpl w:val="6CFA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853296"/>
    <w:multiLevelType w:val="hybridMultilevel"/>
    <w:tmpl w:val="30DCBEEA"/>
    <w:lvl w:ilvl="0" w:tplc="F1D62328">
      <w:start w:val="6"/>
      <w:numFmt w:val="bullet"/>
      <w:lvlText w:val="-"/>
      <w:lvlJc w:val="left"/>
      <w:pPr>
        <w:ind w:left="1080" w:hanging="360"/>
      </w:pPr>
      <w:rPr>
        <w:rFonts w:ascii="Optima" w:eastAsiaTheme="minorHAnsi" w:hAnsi="Optim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0606A2B"/>
    <w:multiLevelType w:val="multilevel"/>
    <w:tmpl w:val="642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2F55CB"/>
    <w:multiLevelType w:val="hybridMultilevel"/>
    <w:tmpl w:val="D44E3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7"/>
  </w:num>
  <w:num w:numId="4">
    <w:abstractNumId w:val="16"/>
  </w:num>
  <w:num w:numId="5">
    <w:abstractNumId w:val="10"/>
  </w:num>
  <w:num w:numId="6">
    <w:abstractNumId w:val="8"/>
  </w:num>
  <w:num w:numId="7">
    <w:abstractNumId w:val="12"/>
  </w:num>
  <w:num w:numId="8">
    <w:abstractNumId w:val="14"/>
  </w:num>
  <w:num w:numId="9">
    <w:abstractNumId w:val="3"/>
  </w:num>
  <w:num w:numId="10">
    <w:abstractNumId w:val="7"/>
  </w:num>
  <w:num w:numId="11">
    <w:abstractNumId w:val="5"/>
  </w:num>
  <w:num w:numId="12">
    <w:abstractNumId w:val="4"/>
  </w:num>
  <w:num w:numId="13">
    <w:abstractNumId w:val="2"/>
  </w:num>
  <w:num w:numId="14">
    <w:abstractNumId w:val="6"/>
  </w:num>
  <w:num w:numId="15">
    <w:abstractNumId w:val="18"/>
  </w:num>
  <w:num w:numId="16">
    <w:abstractNumId w:val="11"/>
  </w:num>
  <w:num w:numId="17">
    <w:abstractNumId w:val="1"/>
  </w:num>
  <w:num w:numId="18">
    <w:abstractNumId w:val="15"/>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37"/>
    <w:rsid w:val="007F6F7F"/>
    <w:rsid w:val="00992EF8"/>
    <w:rsid w:val="00AF6837"/>
    <w:rsid w:val="00C06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6A97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6837"/>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837"/>
    <w:pPr>
      <w:spacing w:line="360" w:lineRule="auto"/>
    </w:pPr>
    <w:rPr>
      <w:rFonts w:ascii="Calibri" w:eastAsia="Times New Roman" w:hAnsi="Calibri"/>
      <w:color w:val="000000" w:themeColor="text1"/>
      <w:sz w:val="22"/>
      <w:szCs w:val="22"/>
    </w:rPr>
  </w:style>
  <w:style w:type="paragraph" w:styleId="EndnoteText">
    <w:name w:val="endnote text"/>
    <w:basedOn w:val="Normal"/>
    <w:link w:val="EndnoteTextChar"/>
    <w:uiPriority w:val="99"/>
    <w:unhideWhenUsed/>
    <w:rsid w:val="00AF6837"/>
    <w:rPr>
      <w:rFonts w:asciiTheme="minorHAnsi" w:hAnsiTheme="minorHAnsi" w:cstheme="minorBidi"/>
      <w:sz w:val="20"/>
      <w:szCs w:val="20"/>
    </w:rPr>
  </w:style>
  <w:style w:type="character" w:customStyle="1" w:styleId="EndnoteTextChar">
    <w:name w:val="Endnote Text Char"/>
    <w:basedOn w:val="DefaultParagraphFont"/>
    <w:link w:val="EndnoteText"/>
    <w:uiPriority w:val="99"/>
    <w:rsid w:val="00AF6837"/>
    <w:rPr>
      <w:sz w:val="20"/>
      <w:szCs w:val="20"/>
      <w:lang w:eastAsia="en-GB"/>
    </w:rPr>
  </w:style>
  <w:style w:type="character" w:styleId="EndnoteReference">
    <w:name w:val="endnote reference"/>
    <w:basedOn w:val="DefaultParagraphFont"/>
    <w:uiPriority w:val="99"/>
    <w:unhideWhenUsed/>
    <w:rsid w:val="00AF6837"/>
    <w:rPr>
      <w:vertAlign w:val="superscript"/>
    </w:rPr>
  </w:style>
  <w:style w:type="paragraph" w:styleId="FootnoteText">
    <w:name w:val="footnote text"/>
    <w:basedOn w:val="Normal"/>
    <w:link w:val="FootnoteTextChar"/>
    <w:uiPriority w:val="99"/>
    <w:unhideWhenUsed/>
    <w:rsid w:val="00AF6837"/>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AF6837"/>
    <w:rPr>
      <w:sz w:val="20"/>
      <w:szCs w:val="20"/>
      <w:lang w:eastAsia="en-GB"/>
    </w:rPr>
  </w:style>
  <w:style w:type="character" w:styleId="FootnoteReference">
    <w:name w:val="footnote reference"/>
    <w:basedOn w:val="DefaultParagraphFont"/>
    <w:uiPriority w:val="99"/>
    <w:unhideWhenUsed/>
    <w:rsid w:val="00AF6837"/>
    <w:rPr>
      <w:vertAlign w:val="superscript"/>
    </w:rPr>
  </w:style>
  <w:style w:type="character" w:customStyle="1" w:styleId="textnode">
    <w:name w:val="textnode"/>
    <w:basedOn w:val="DefaultParagraphFont"/>
    <w:rsid w:val="00AF6837"/>
  </w:style>
  <w:style w:type="character" w:customStyle="1" w:styleId="apple-converted-space">
    <w:name w:val="apple-converted-space"/>
    <w:basedOn w:val="DefaultParagraphFont"/>
    <w:rsid w:val="00AF6837"/>
  </w:style>
  <w:style w:type="character" w:customStyle="1" w:styleId="linenumber">
    <w:name w:val="linenumber"/>
    <w:basedOn w:val="DefaultParagraphFont"/>
    <w:rsid w:val="00AF6837"/>
  </w:style>
  <w:style w:type="character" w:customStyle="1" w:styleId="meta">
    <w:name w:val="meta"/>
    <w:basedOn w:val="DefaultParagraphFont"/>
    <w:rsid w:val="00AF6837"/>
  </w:style>
  <w:style w:type="character" w:styleId="Emphasis">
    <w:name w:val="Emphasis"/>
    <w:basedOn w:val="DefaultParagraphFont"/>
    <w:uiPriority w:val="20"/>
    <w:qFormat/>
    <w:rsid w:val="00AF6837"/>
    <w:rPr>
      <w:i/>
      <w:iCs/>
    </w:rPr>
  </w:style>
  <w:style w:type="character" w:customStyle="1" w:styleId="BalloonTextChar">
    <w:name w:val="Balloon Text Char"/>
    <w:basedOn w:val="DefaultParagraphFont"/>
    <w:link w:val="BalloonText"/>
    <w:uiPriority w:val="99"/>
    <w:semiHidden/>
    <w:rsid w:val="00AF6837"/>
    <w:rPr>
      <w:rFonts w:ascii="Times New Roman" w:hAnsi="Times New Roman" w:cs="Times New Roman"/>
      <w:sz w:val="18"/>
      <w:szCs w:val="18"/>
      <w:lang w:eastAsia="en-GB"/>
    </w:rPr>
  </w:style>
  <w:style w:type="paragraph" w:styleId="BalloonText">
    <w:name w:val="Balloon Text"/>
    <w:basedOn w:val="Normal"/>
    <w:link w:val="BalloonTextChar"/>
    <w:uiPriority w:val="99"/>
    <w:semiHidden/>
    <w:unhideWhenUsed/>
    <w:rsid w:val="00AF6837"/>
    <w:rPr>
      <w:sz w:val="18"/>
      <w:szCs w:val="18"/>
    </w:rPr>
  </w:style>
  <w:style w:type="character" w:customStyle="1" w:styleId="BalloonTextChar1">
    <w:name w:val="Balloon Text Char1"/>
    <w:basedOn w:val="DefaultParagraphFont"/>
    <w:uiPriority w:val="99"/>
    <w:semiHidden/>
    <w:rsid w:val="00AF6837"/>
    <w:rPr>
      <w:rFonts w:ascii="Times New Roman" w:hAnsi="Times New Roman" w:cs="Times New Roman"/>
      <w:sz w:val="18"/>
      <w:szCs w:val="18"/>
      <w:lang w:eastAsia="en-GB"/>
    </w:rPr>
  </w:style>
  <w:style w:type="paragraph" w:styleId="ListParagraph">
    <w:name w:val="List Paragraph"/>
    <w:basedOn w:val="Normal"/>
    <w:uiPriority w:val="34"/>
    <w:qFormat/>
    <w:rsid w:val="00AF6837"/>
    <w:pPr>
      <w:ind w:left="720"/>
      <w:contextualSpacing/>
    </w:pPr>
  </w:style>
  <w:style w:type="character" w:customStyle="1" w:styleId="name">
    <w:name w:val="name"/>
    <w:basedOn w:val="DefaultParagraphFont"/>
    <w:rsid w:val="00AF6837"/>
  </w:style>
  <w:style w:type="character" w:styleId="CommentReference">
    <w:name w:val="annotation reference"/>
    <w:basedOn w:val="DefaultParagraphFont"/>
    <w:uiPriority w:val="99"/>
    <w:semiHidden/>
    <w:unhideWhenUsed/>
    <w:rsid w:val="00AF6837"/>
    <w:rPr>
      <w:sz w:val="16"/>
      <w:szCs w:val="16"/>
    </w:rPr>
  </w:style>
  <w:style w:type="paragraph" w:styleId="CommentText">
    <w:name w:val="annotation text"/>
    <w:basedOn w:val="Normal"/>
    <w:link w:val="CommentTextChar"/>
    <w:uiPriority w:val="99"/>
    <w:semiHidden/>
    <w:unhideWhenUsed/>
    <w:rsid w:val="00AF6837"/>
    <w:rPr>
      <w:sz w:val="20"/>
      <w:szCs w:val="20"/>
    </w:rPr>
  </w:style>
  <w:style w:type="character" w:customStyle="1" w:styleId="CommentTextChar">
    <w:name w:val="Comment Text Char"/>
    <w:basedOn w:val="DefaultParagraphFont"/>
    <w:link w:val="CommentText"/>
    <w:uiPriority w:val="99"/>
    <w:semiHidden/>
    <w:rsid w:val="00AF683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F6837"/>
    <w:rPr>
      <w:b/>
      <w:bCs/>
    </w:rPr>
  </w:style>
  <w:style w:type="character" w:customStyle="1" w:styleId="CommentSubjectChar">
    <w:name w:val="Comment Subject Char"/>
    <w:basedOn w:val="CommentTextChar"/>
    <w:link w:val="CommentSubject"/>
    <w:uiPriority w:val="99"/>
    <w:semiHidden/>
    <w:rsid w:val="00AF6837"/>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12347</Words>
  <Characters>70378</Characters>
  <Application>Microsoft Macintosh Word</Application>
  <DocSecurity>0</DocSecurity>
  <Lines>586</Lines>
  <Paragraphs>165</Paragraphs>
  <ScaleCrop>false</ScaleCrop>
  <LinksUpToDate>false</LinksUpToDate>
  <CharactersWithSpaces>82560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1</cp:revision>
  <dcterms:created xsi:type="dcterms:W3CDTF">2018-08-23T22:29:00Z</dcterms:created>
  <dcterms:modified xsi:type="dcterms:W3CDTF">2018-08-23T22:29:00Z</dcterms:modified>
</cp:coreProperties>
</file>