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B5F28" w14:textId="77777777" w:rsidR="00046CB0" w:rsidRPr="0054498C" w:rsidRDefault="00CE68CA" w:rsidP="00EF3335">
      <w:pPr>
        <w:widowControl w:val="0"/>
        <w:autoSpaceDE w:val="0"/>
        <w:autoSpaceDN w:val="0"/>
        <w:adjustRightInd w:val="0"/>
        <w:spacing w:after="0" w:line="360" w:lineRule="auto"/>
        <w:jc w:val="center"/>
        <w:outlineLvl w:val="0"/>
        <w:rPr>
          <w:rFonts w:ascii="Garamond" w:hAnsi="Garamond" w:cs="Times New Roman"/>
          <w:b/>
          <w:szCs w:val="19"/>
        </w:rPr>
      </w:pPr>
      <w:r w:rsidRPr="0054498C">
        <w:rPr>
          <w:rFonts w:ascii="Garamond" w:hAnsi="Garamond" w:cs="Times New Roman"/>
          <w:b/>
          <w:szCs w:val="19"/>
        </w:rPr>
        <w:t>Time Passages</w:t>
      </w:r>
    </w:p>
    <w:p w14:paraId="27FE5C6C" w14:textId="77777777" w:rsidR="00046CB0" w:rsidRPr="0054498C" w:rsidRDefault="00046CB0" w:rsidP="001E3119">
      <w:pPr>
        <w:widowControl w:val="0"/>
        <w:autoSpaceDE w:val="0"/>
        <w:autoSpaceDN w:val="0"/>
        <w:adjustRightInd w:val="0"/>
        <w:spacing w:after="0" w:line="360" w:lineRule="auto"/>
        <w:jc w:val="both"/>
        <w:rPr>
          <w:rFonts w:ascii="Garamond" w:hAnsi="Garamond" w:cs="Times New Roman"/>
          <w:szCs w:val="19"/>
        </w:rPr>
      </w:pPr>
    </w:p>
    <w:p w14:paraId="642C5B5F" w14:textId="77777777" w:rsidR="00CE68CA" w:rsidRPr="0054498C" w:rsidRDefault="00CE68CA" w:rsidP="001E3119">
      <w:pPr>
        <w:widowControl w:val="0"/>
        <w:autoSpaceDE w:val="0"/>
        <w:autoSpaceDN w:val="0"/>
        <w:adjustRightInd w:val="0"/>
        <w:spacing w:after="0" w:line="360" w:lineRule="auto"/>
        <w:jc w:val="both"/>
        <w:rPr>
          <w:rFonts w:ascii="Garamond" w:hAnsi="Garamond" w:cs="Times New Roman"/>
          <w:szCs w:val="19"/>
        </w:rPr>
      </w:pPr>
    </w:p>
    <w:p w14:paraId="14BA37F0" w14:textId="77777777" w:rsidR="00CE68CA" w:rsidRPr="0054498C" w:rsidRDefault="00CE68CA" w:rsidP="00CE68CA">
      <w:pPr>
        <w:widowControl w:val="0"/>
        <w:autoSpaceDE w:val="0"/>
        <w:autoSpaceDN w:val="0"/>
        <w:adjustRightInd w:val="0"/>
        <w:spacing w:after="0"/>
        <w:jc w:val="center"/>
        <w:rPr>
          <w:rFonts w:ascii="Garamond" w:hAnsi="Garamond" w:cs="Verdana"/>
        </w:rPr>
      </w:pPr>
      <w:r w:rsidRPr="0054498C">
        <w:rPr>
          <w:rFonts w:ascii="Garamond" w:hAnsi="Garamond" w:cs="Verdana"/>
          <w:color w:val="262626"/>
        </w:rPr>
        <w:t>It was late in December, the sky turned to snow</w:t>
      </w:r>
    </w:p>
    <w:p w14:paraId="47009F4B" w14:textId="77777777" w:rsidR="00CE68CA" w:rsidRPr="0054498C" w:rsidRDefault="00CE68CA" w:rsidP="00CE68CA">
      <w:pPr>
        <w:widowControl w:val="0"/>
        <w:autoSpaceDE w:val="0"/>
        <w:autoSpaceDN w:val="0"/>
        <w:adjustRightInd w:val="0"/>
        <w:spacing w:after="0"/>
        <w:jc w:val="center"/>
        <w:rPr>
          <w:rFonts w:ascii="Garamond" w:hAnsi="Garamond" w:cs="Verdana"/>
        </w:rPr>
      </w:pPr>
      <w:r w:rsidRPr="0054498C">
        <w:rPr>
          <w:rFonts w:ascii="Garamond" w:hAnsi="Garamond" w:cs="Verdana"/>
          <w:color w:val="262626"/>
        </w:rPr>
        <w:t>All round the day was going down slow</w:t>
      </w:r>
    </w:p>
    <w:p w14:paraId="7DEBE76B" w14:textId="77777777" w:rsidR="00CE68CA" w:rsidRPr="0054498C" w:rsidRDefault="00CE68CA" w:rsidP="00CE68CA">
      <w:pPr>
        <w:widowControl w:val="0"/>
        <w:autoSpaceDE w:val="0"/>
        <w:autoSpaceDN w:val="0"/>
        <w:adjustRightInd w:val="0"/>
        <w:spacing w:after="0"/>
        <w:jc w:val="center"/>
        <w:rPr>
          <w:rFonts w:ascii="Garamond" w:hAnsi="Garamond" w:cs="Verdana"/>
        </w:rPr>
      </w:pPr>
      <w:r w:rsidRPr="0054498C">
        <w:rPr>
          <w:rFonts w:ascii="Garamond" w:hAnsi="Garamond" w:cs="Verdana"/>
          <w:color w:val="262626"/>
        </w:rPr>
        <w:t>Night like a river beginning to flow</w:t>
      </w:r>
    </w:p>
    <w:p w14:paraId="5E19F8A4" w14:textId="77777777" w:rsidR="00CE68CA" w:rsidRPr="0054498C" w:rsidRDefault="00CE68CA" w:rsidP="00CE68CA">
      <w:pPr>
        <w:widowControl w:val="0"/>
        <w:autoSpaceDE w:val="0"/>
        <w:autoSpaceDN w:val="0"/>
        <w:adjustRightInd w:val="0"/>
        <w:spacing w:after="0"/>
        <w:jc w:val="center"/>
        <w:rPr>
          <w:rFonts w:ascii="Garamond" w:hAnsi="Garamond" w:cs="Verdana"/>
        </w:rPr>
      </w:pPr>
      <w:r w:rsidRPr="0054498C">
        <w:rPr>
          <w:rFonts w:ascii="Garamond" w:hAnsi="Garamond" w:cs="Verdana"/>
          <w:color w:val="262626"/>
        </w:rPr>
        <w:t>I felt the beat of my mind go</w:t>
      </w:r>
    </w:p>
    <w:p w14:paraId="2564A6B0" w14:textId="77777777" w:rsidR="00CE68CA" w:rsidRPr="0054498C" w:rsidRDefault="00CE68CA" w:rsidP="00CE68CA">
      <w:pPr>
        <w:widowControl w:val="0"/>
        <w:autoSpaceDE w:val="0"/>
        <w:autoSpaceDN w:val="0"/>
        <w:adjustRightInd w:val="0"/>
        <w:spacing w:after="0"/>
        <w:jc w:val="center"/>
        <w:rPr>
          <w:rFonts w:ascii="Garamond" w:hAnsi="Garamond" w:cs="Verdana"/>
        </w:rPr>
      </w:pPr>
      <w:r w:rsidRPr="0054498C">
        <w:rPr>
          <w:rFonts w:ascii="Garamond" w:hAnsi="Garamond" w:cs="Verdana"/>
          <w:color w:val="262626"/>
        </w:rPr>
        <w:t>Drifting into time passages</w:t>
      </w:r>
    </w:p>
    <w:p w14:paraId="215B7220" w14:textId="77777777" w:rsidR="00CE68CA" w:rsidRPr="0054498C" w:rsidRDefault="00CE68CA" w:rsidP="00CE68CA">
      <w:pPr>
        <w:widowControl w:val="0"/>
        <w:autoSpaceDE w:val="0"/>
        <w:autoSpaceDN w:val="0"/>
        <w:adjustRightInd w:val="0"/>
        <w:spacing w:after="0"/>
        <w:jc w:val="center"/>
        <w:rPr>
          <w:rFonts w:ascii="Garamond" w:hAnsi="Garamond" w:cs="Verdana"/>
        </w:rPr>
      </w:pPr>
      <w:r w:rsidRPr="0054498C">
        <w:rPr>
          <w:rFonts w:ascii="Garamond" w:hAnsi="Garamond" w:cs="Verdana"/>
          <w:color w:val="262626"/>
        </w:rPr>
        <w:t>Years go falling in the fading light</w:t>
      </w:r>
    </w:p>
    <w:p w14:paraId="4C35F457" w14:textId="77777777" w:rsidR="00CE68CA" w:rsidRPr="0054498C" w:rsidRDefault="00CE68CA" w:rsidP="00CE68CA">
      <w:pPr>
        <w:widowControl w:val="0"/>
        <w:autoSpaceDE w:val="0"/>
        <w:autoSpaceDN w:val="0"/>
        <w:adjustRightInd w:val="0"/>
        <w:spacing w:after="0"/>
        <w:jc w:val="center"/>
        <w:rPr>
          <w:rFonts w:ascii="Garamond" w:hAnsi="Garamond" w:cs="Verdana"/>
        </w:rPr>
      </w:pPr>
      <w:r w:rsidRPr="0054498C">
        <w:rPr>
          <w:rFonts w:ascii="Garamond" w:hAnsi="Garamond" w:cs="Verdana"/>
          <w:color w:val="262626"/>
        </w:rPr>
        <w:t>Time passages</w:t>
      </w:r>
      <w:r w:rsidRPr="0054498C">
        <w:rPr>
          <w:rStyle w:val="FootnoteReference"/>
          <w:rFonts w:ascii="Garamond" w:hAnsi="Garamond" w:cs="Verdana"/>
          <w:color w:val="262626"/>
        </w:rPr>
        <w:footnoteReference w:id="1"/>
      </w:r>
    </w:p>
    <w:p w14:paraId="4CEB88B8" w14:textId="77777777" w:rsidR="00CE68CA" w:rsidRPr="0054498C" w:rsidRDefault="00CE68CA" w:rsidP="001E3119">
      <w:pPr>
        <w:widowControl w:val="0"/>
        <w:autoSpaceDE w:val="0"/>
        <w:autoSpaceDN w:val="0"/>
        <w:adjustRightInd w:val="0"/>
        <w:spacing w:after="0" w:line="360" w:lineRule="auto"/>
        <w:jc w:val="both"/>
        <w:rPr>
          <w:rFonts w:ascii="Garamond" w:hAnsi="Garamond" w:cs="Times New Roman"/>
          <w:szCs w:val="19"/>
        </w:rPr>
      </w:pPr>
    </w:p>
    <w:p w14:paraId="02E8CFE4" w14:textId="77777777" w:rsidR="00046CB0" w:rsidRPr="00F8407C" w:rsidRDefault="00046CB0" w:rsidP="001E3119">
      <w:pPr>
        <w:widowControl w:val="0"/>
        <w:autoSpaceDE w:val="0"/>
        <w:autoSpaceDN w:val="0"/>
        <w:adjustRightInd w:val="0"/>
        <w:spacing w:after="0" w:line="360" w:lineRule="auto"/>
        <w:jc w:val="both"/>
        <w:outlineLvl w:val="0"/>
        <w:rPr>
          <w:rFonts w:ascii="Garamond" w:hAnsi="Garamond" w:cs="Times New Roman"/>
          <w:b/>
          <w:szCs w:val="19"/>
        </w:rPr>
      </w:pPr>
      <w:r w:rsidRPr="00F8407C">
        <w:rPr>
          <w:rFonts w:ascii="Garamond" w:hAnsi="Garamond" w:cs="Times New Roman"/>
          <w:b/>
          <w:szCs w:val="19"/>
        </w:rPr>
        <w:t>Abstract</w:t>
      </w:r>
    </w:p>
    <w:p w14:paraId="387C1786" w14:textId="77777777" w:rsidR="00D262DE" w:rsidRPr="0054498C" w:rsidRDefault="00D262DE" w:rsidP="001E3119">
      <w:pPr>
        <w:widowControl w:val="0"/>
        <w:autoSpaceDE w:val="0"/>
        <w:autoSpaceDN w:val="0"/>
        <w:adjustRightInd w:val="0"/>
        <w:spacing w:after="0" w:line="360" w:lineRule="auto"/>
        <w:jc w:val="both"/>
        <w:rPr>
          <w:rFonts w:ascii="Garamond" w:hAnsi="Garamond" w:cs="Times New Roman"/>
          <w:szCs w:val="19"/>
        </w:rPr>
      </w:pPr>
    </w:p>
    <w:p w14:paraId="0B9F4448" w14:textId="0FE85E3C" w:rsidR="000C47E8" w:rsidRPr="0054498C" w:rsidRDefault="00F45350" w:rsidP="001E3119">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Temporal dynamists </w:t>
      </w:r>
      <w:r w:rsidR="000C47E8" w:rsidRPr="0054498C">
        <w:rPr>
          <w:rFonts w:ascii="Garamond" w:hAnsi="Garamond" w:cs="Times New Roman"/>
          <w:szCs w:val="19"/>
        </w:rPr>
        <w:t>argue</w:t>
      </w:r>
      <w:r w:rsidR="000B498C" w:rsidRPr="0054498C">
        <w:rPr>
          <w:rFonts w:ascii="Garamond" w:hAnsi="Garamond" w:cs="Times New Roman"/>
          <w:szCs w:val="19"/>
        </w:rPr>
        <w:t xml:space="preserve"> that we should believe that there exists temporal passage because there being passage is the best explanation f</w:t>
      </w:r>
      <w:r w:rsidR="00B240A8" w:rsidRPr="0054498C">
        <w:rPr>
          <w:rFonts w:ascii="Garamond" w:hAnsi="Garamond" w:cs="Times New Roman"/>
          <w:szCs w:val="19"/>
        </w:rPr>
        <w:t xml:space="preserve">or the presence of our temporal </w:t>
      </w:r>
      <w:r w:rsidR="000B498C" w:rsidRPr="0054498C">
        <w:rPr>
          <w:rFonts w:ascii="Garamond" w:hAnsi="Garamond" w:cs="Times New Roman"/>
          <w:szCs w:val="19"/>
        </w:rPr>
        <w:t xml:space="preserve">phenomenology. </w:t>
      </w:r>
      <w:r w:rsidR="00A450FF" w:rsidRPr="0054498C">
        <w:rPr>
          <w:rFonts w:ascii="Garamond" w:hAnsi="Garamond" w:cs="Times New Roman"/>
          <w:szCs w:val="19"/>
        </w:rPr>
        <w:t xml:space="preserve">Some non-dynamists have countered that </w:t>
      </w:r>
      <w:r w:rsidR="000C47E8" w:rsidRPr="0054498C">
        <w:rPr>
          <w:rFonts w:ascii="Garamond" w:hAnsi="Garamond" w:cs="Times New Roman"/>
          <w:szCs w:val="19"/>
        </w:rPr>
        <w:t>the presence of passage make</w:t>
      </w:r>
      <w:r w:rsidR="00405D07" w:rsidRPr="0054498C">
        <w:rPr>
          <w:rFonts w:ascii="Garamond" w:hAnsi="Garamond" w:cs="Times New Roman"/>
          <w:szCs w:val="19"/>
        </w:rPr>
        <w:t>s</w:t>
      </w:r>
      <w:r w:rsidR="000C47E8" w:rsidRPr="0054498C">
        <w:rPr>
          <w:rFonts w:ascii="Garamond" w:hAnsi="Garamond" w:cs="Times New Roman"/>
          <w:szCs w:val="19"/>
        </w:rPr>
        <w:t xml:space="preserve"> no difference to our temporal phenomenology, and consequently that temporal phenomenology cannot be evidence that there is passage. Th</w:t>
      </w:r>
      <w:r w:rsidR="00405D07" w:rsidRPr="0054498C">
        <w:rPr>
          <w:rFonts w:ascii="Garamond" w:hAnsi="Garamond" w:cs="Times New Roman"/>
          <w:szCs w:val="19"/>
        </w:rPr>
        <w:t>is paper attempts to bolster this</w:t>
      </w:r>
      <w:r w:rsidR="000C47E8" w:rsidRPr="0054498C">
        <w:rPr>
          <w:rFonts w:ascii="Garamond" w:hAnsi="Garamond" w:cs="Times New Roman"/>
          <w:szCs w:val="19"/>
        </w:rPr>
        <w:t xml:space="preserve"> non-dynamist response by offering new arguments for the claim that the presence of passage makes no difference to our phenomenology. </w:t>
      </w:r>
    </w:p>
    <w:p w14:paraId="780B250A" w14:textId="77777777" w:rsidR="00750ADE" w:rsidRPr="0054498C" w:rsidRDefault="00750ADE" w:rsidP="001E3119">
      <w:pPr>
        <w:widowControl w:val="0"/>
        <w:autoSpaceDE w:val="0"/>
        <w:autoSpaceDN w:val="0"/>
        <w:adjustRightInd w:val="0"/>
        <w:spacing w:after="0" w:line="360" w:lineRule="auto"/>
        <w:jc w:val="both"/>
        <w:rPr>
          <w:rFonts w:ascii="Garamond" w:hAnsi="Garamond" w:cs="Times New Roman"/>
          <w:szCs w:val="19"/>
        </w:rPr>
      </w:pPr>
    </w:p>
    <w:p w14:paraId="5E98FB40" w14:textId="77777777" w:rsidR="00750ADE" w:rsidRPr="0054498C" w:rsidRDefault="00E259FA" w:rsidP="001E3119">
      <w:pPr>
        <w:widowControl w:val="0"/>
        <w:autoSpaceDE w:val="0"/>
        <w:autoSpaceDN w:val="0"/>
        <w:adjustRightInd w:val="0"/>
        <w:spacing w:after="0" w:line="360" w:lineRule="auto"/>
        <w:jc w:val="both"/>
        <w:outlineLvl w:val="0"/>
        <w:rPr>
          <w:rFonts w:ascii="Garamond" w:hAnsi="Garamond" w:cs="Times New Roman"/>
          <w:b/>
          <w:szCs w:val="19"/>
        </w:rPr>
      </w:pPr>
      <w:r w:rsidRPr="0054498C">
        <w:rPr>
          <w:rFonts w:ascii="Garamond" w:hAnsi="Garamond" w:cs="Times New Roman"/>
          <w:b/>
          <w:szCs w:val="19"/>
        </w:rPr>
        <w:t xml:space="preserve">1. </w:t>
      </w:r>
      <w:r w:rsidR="00DC7279" w:rsidRPr="0054498C">
        <w:rPr>
          <w:rFonts w:ascii="Garamond" w:hAnsi="Garamond" w:cs="Times New Roman"/>
          <w:b/>
          <w:szCs w:val="19"/>
        </w:rPr>
        <w:t>Introduction</w:t>
      </w:r>
    </w:p>
    <w:p w14:paraId="2DEBA197" w14:textId="77777777" w:rsidR="00750ADE" w:rsidRPr="0054498C" w:rsidRDefault="00190C58" w:rsidP="001E3119">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 </w:t>
      </w:r>
    </w:p>
    <w:p w14:paraId="5D6B7D1B" w14:textId="3A1D9E93" w:rsidR="00D86657" w:rsidRDefault="004B5F17" w:rsidP="008C2FA8">
      <w:pPr>
        <w:widowControl w:val="0"/>
        <w:autoSpaceDE w:val="0"/>
        <w:autoSpaceDN w:val="0"/>
        <w:adjustRightInd w:val="0"/>
        <w:spacing w:after="0" w:line="360" w:lineRule="auto"/>
        <w:jc w:val="both"/>
        <w:rPr>
          <w:rFonts w:ascii="Garamond" w:hAnsi="Garamond" w:cs="Times New Roman"/>
        </w:rPr>
      </w:pPr>
      <w:r w:rsidRPr="0054498C">
        <w:rPr>
          <w:rFonts w:ascii="Garamond" w:hAnsi="Garamond" w:cs="Times New Roman"/>
        </w:rPr>
        <w:t xml:space="preserve">Our experiences have a temporal aspect. </w:t>
      </w:r>
      <w:r w:rsidR="00B80098">
        <w:rPr>
          <w:rFonts w:ascii="Garamond" w:hAnsi="Garamond" w:cs="Times New Roman"/>
        </w:rPr>
        <w:t xml:space="preserve">First, our experiences have associated with them a </w:t>
      </w:r>
      <w:r w:rsidR="00B80098" w:rsidRPr="00B80098">
        <w:rPr>
          <w:rFonts w:ascii="Garamond" w:hAnsi="Garamond" w:cs="Times New Roman"/>
          <w:i/>
        </w:rPr>
        <w:t>temporal phenomenology.</w:t>
      </w:r>
      <w:r w:rsidR="00B80098">
        <w:rPr>
          <w:rFonts w:ascii="Garamond" w:hAnsi="Garamond" w:cs="Times New Roman"/>
        </w:rPr>
        <w:t xml:space="preserve"> W</w:t>
      </w:r>
      <w:r w:rsidR="002E4241">
        <w:rPr>
          <w:rFonts w:ascii="Garamond" w:hAnsi="Garamond" w:cs="Times New Roman"/>
        </w:rPr>
        <w:t xml:space="preserve">e </w:t>
      </w:r>
      <w:r w:rsidR="002E4241" w:rsidRPr="00122FE9">
        <w:rPr>
          <w:rFonts w:ascii="Garamond" w:hAnsi="Garamond"/>
        </w:rPr>
        <w:t>experience ev</w:t>
      </w:r>
      <w:r w:rsidR="000F4314">
        <w:rPr>
          <w:rFonts w:ascii="Garamond" w:hAnsi="Garamond"/>
        </w:rPr>
        <w:t xml:space="preserve">ents as having a temporal order, and being separated by a temporal duration. Perhaps in addition to experiencing a succession of events, we also have </w:t>
      </w:r>
      <w:r w:rsidR="002E4241" w:rsidRPr="00122FE9">
        <w:rPr>
          <w:rFonts w:ascii="Garamond" w:hAnsi="Garamond"/>
        </w:rPr>
        <w:t xml:space="preserve">experiences of succession (Rashbrook 2012). </w:t>
      </w:r>
    </w:p>
    <w:p w14:paraId="5A950330" w14:textId="789F249F" w:rsidR="00B449EF" w:rsidRDefault="006D4DA5" w:rsidP="00BE7875">
      <w:pPr>
        <w:widowControl w:val="0"/>
        <w:autoSpaceDE w:val="0"/>
        <w:autoSpaceDN w:val="0"/>
        <w:adjustRightInd w:val="0"/>
        <w:spacing w:after="0" w:line="360" w:lineRule="auto"/>
        <w:ind w:firstLine="720"/>
        <w:jc w:val="both"/>
        <w:rPr>
          <w:rFonts w:ascii="Garamond" w:hAnsi="Garamond"/>
        </w:rPr>
      </w:pPr>
      <w:r>
        <w:rPr>
          <w:rFonts w:ascii="Garamond" w:hAnsi="Garamond"/>
        </w:rPr>
        <w:t>C</w:t>
      </w:r>
      <w:r w:rsidRPr="00122FE9">
        <w:rPr>
          <w:rFonts w:ascii="Garamond" w:hAnsi="Garamond"/>
        </w:rPr>
        <w:t>ognitive neuroscience aims to tell us how we process and encode temporal information and build a picture of the world as consisting of temporally related events (Eagleman 2008, Arnold and Johnston 2003, Borst, and Euler 2011, Holcombe 2010).</w:t>
      </w:r>
      <w:r w:rsidR="00461AE3">
        <w:rPr>
          <w:rFonts w:ascii="Garamond" w:hAnsi="Garamond"/>
        </w:rPr>
        <w:t xml:space="preserve"> Such research more or less assumes that the world has </w:t>
      </w:r>
      <w:r w:rsidR="00AE1378">
        <w:rPr>
          <w:rFonts w:ascii="Garamond" w:hAnsi="Garamond"/>
        </w:rPr>
        <w:t>(at least)</w:t>
      </w:r>
      <w:r w:rsidR="00461AE3">
        <w:rPr>
          <w:rFonts w:ascii="Garamond" w:hAnsi="Garamond"/>
        </w:rPr>
        <w:t xml:space="preserve"> minimal temporal structure—that, from a subject’s frame of reference there are temporally ordered events separated by</w:t>
      </w:r>
      <w:r w:rsidR="007E5E62">
        <w:rPr>
          <w:rFonts w:ascii="Garamond" w:hAnsi="Garamond"/>
        </w:rPr>
        <w:t xml:space="preserve"> a particular duration—and then</w:t>
      </w:r>
      <w:r w:rsidR="00461AE3">
        <w:rPr>
          <w:rFonts w:ascii="Garamond" w:hAnsi="Garamond"/>
        </w:rPr>
        <w:t xml:space="preserve"> asks how it is that our cognitive system encodes these temporal relations. </w:t>
      </w:r>
      <w:r w:rsidR="00097C28">
        <w:rPr>
          <w:rFonts w:ascii="Garamond" w:hAnsi="Garamond"/>
        </w:rPr>
        <w:t>It makes few</w:t>
      </w:r>
      <w:r w:rsidR="00EB1D79">
        <w:rPr>
          <w:rFonts w:ascii="Garamond" w:hAnsi="Garamond"/>
        </w:rPr>
        <w:t>,</w:t>
      </w:r>
      <w:r w:rsidR="00097C28">
        <w:rPr>
          <w:rFonts w:ascii="Garamond" w:hAnsi="Garamond"/>
        </w:rPr>
        <w:t xml:space="preserve"> if any</w:t>
      </w:r>
      <w:r w:rsidR="00EB1D79">
        <w:rPr>
          <w:rFonts w:ascii="Garamond" w:hAnsi="Garamond"/>
        </w:rPr>
        <w:t>,</w:t>
      </w:r>
      <w:r w:rsidR="00097C28">
        <w:rPr>
          <w:rFonts w:ascii="Garamond" w:hAnsi="Garamond"/>
        </w:rPr>
        <w:t xml:space="preserve"> assumptions about the content of </w:t>
      </w:r>
      <w:r w:rsidR="00097C28">
        <w:rPr>
          <w:rFonts w:ascii="Garamond" w:hAnsi="Garamond"/>
        </w:rPr>
        <w:lastRenderedPageBreak/>
        <w:t xml:space="preserve">our temporal phenomenology beyond </w:t>
      </w:r>
      <w:r w:rsidR="00580154">
        <w:rPr>
          <w:rFonts w:ascii="Garamond" w:hAnsi="Garamond"/>
        </w:rPr>
        <w:t>that</w:t>
      </w:r>
      <w:r w:rsidR="005248C1">
        <w:rPr>
          <w:rFonts w:ascii="Garamond" w:hAnsi="Garamond"/>
        </w:rPr>
        <w:t xml:space="preserve"> there exist</w:t>
      </w:r>
      <w:r w:rsidR="00B449EF">
        <w:rPr>
          <w:rFonts w:ascii="Garamond" w:hAnsi="Garamond"/>
        </w:rPr>
        <w:t xml:space="preserve"> temporally ordered events with temporal durations. </w:t>
      </w:r>
    </w:p>
    <w:p w14:paraId="6D2FC825" w14:textId="31D5AF63" w:rsidR="00981C8B" w:rsidRDefault="00CD588E" w:rsidP="00981C8B">
      <w:pPr>
        <w:widowControl w:val="0"/>
        <w:autoSpaceDE w:val="0"/>
        <w:autoSpaceDN w:val="0"/>
        <w:adjustRightInd w:val="0"/>
        <w:spacing w:after="0" w:line="360" w:lineRule="auto"/>
        <w:ind w:firstLine="720"/>
        <w:jc w:val="both"/>
        <w:rPr>
          <w:rFonts w:ascii="Garamond" w:hAnsi="Garamond"/>
        </w:rPr>
      </w:pPr>
      <w:r>
        <w:rPr>
          <w:rFonts w:ascii="Garamond" w:hAnsi="Garamond"/>
        </w:rPr>
        <w:t xml:space="preserve">By contrast, </w:t>
      </w:r>
      <w:r w:rsidR="00BE7875">
        <w:rPr>
          <w:rFonts w:ascii="Garamond" w:hAnsi="Garamond"/>
        </w:rPr>
        <w:t xml:space="preserve">philosophy </w:t>
      </w:r>
      <w:r w:rsidR="00520321">
        <w:rPr>
          <w:rFonts w:ascii="Garamond" w:hAnsi="Garamond"/>
        </w:rPr>
        <w:t>aims to tell us—</w:t>
      </w:r>
      <w:r w:rsidR="00BE7875">
        <w:rPr>
          <w:rFonts w:ascii="Garamond" w:hAnsi="Garamond"/>
        </w:rPr>
        <w:t>in part by appealing to cognitive neurosci</w:t>
      </w:r>
      <w:r w:rsidR="00520321">
        <w:rPr>
          <w:rFonts w:ascii="Garamond" w:hAnsi="Garamond"/>
        </w:rPr>
        <w:t>ence, physics, and metaphysics—</w:t>
      </w:r>
      <w:r w:rsidR="00BE7875">
        <w:rPr>
          <w:rFonts w:ascii="Garamond" w:hAnsi="Garamond"/>
        </w:rPr>
        <w:t xml:space="preserve">both what the content of our temporal phenomenology is, and whether, and to what extent, that content is veridical. </w:t>
      </w:r>
      <w:r w:rsidR="00970384">
        <w:rPr>
          <w:rFonts w:ascii="Garamond" w:hAnsi="Garamond"/>
        </w:rPr>
        <w:t>The match, or mis</w:t>
      </w:r>
      <w:r w:rsidR="003F5D99">
        <w:rPr>
          <w:rFonts w:ascii="Garamond" w:hAnsi="Garamond"/>
        </w:rPr>
        <w:t>match, between our temporal phenomenology</w:t>
      </w:r>
      <w:r w:rsidR="00996AE3">
        <w:rPr>
          <w:rFonts w:ascii="Garamond" w:hAnsi="Garamond"/>
        </w:rPr>
        <w:t>, on the one hand,</w:t>
      </w:r>
      <w:r w:rsidR="003F5D99">
        <w:rPr>
          <w:rFonts w:ascii="Garamond" w:hAnsi="Garamond"/>
        </w:rPr>
        <w:t xml:space="preserve"> and </w:t>
      </w:r>
      <w:r w:rsidR="00996AE3">
        <w:rPr>
          <w:rFonts w:ascii="Garamond" w:hAnsi="Garamond"/>
        </w:rPr>
        <w:t xml:space="preserve">the </w:t>
      </w:r>
      <w:r w:rsidR="007A2992">
        <w:rPr>
          <w:rFonts w:ascii="Garamond" w:hAnsi="Garamond"/>
        </w:rPr>
        <w:t>nature of time</w:t>
      </w:r>
      <w:r w:rsidR="00996AE3">
        <w:rPr>
          <w:rFonts w:ascii="Garamond" w:hAnsi="Garamond"/>
        </w:rPr>
        <w:t>, on the other,</w:t>
      </w:r>
      <w:r w:rsidR="003F5D99">
        <w:rPr>
          <w:rFonts w:ascii="Garamond" w:hAnsi="Garamond"/>
        </w:rPr>
        <w:t xml:space="preserve"> is thought to be particularly pressing for the following reason. Many philosophers hold that the world is represented to us as being a certain way: that is, they hold that </w:t>
      </w:r>
      <w:r w:rsidR="002D1637">
        <w:rPr>
          <w:rFonts w:ascii="Garamond" w:hAnsi="Garamond"/>
        </w:rPr>
        <w:t>we have</w:t>
      </w:r>
      <w:r w:rsidR="003F5D99">
        <w:rPr>
          <w:rFonts w:ascii="Garamond" w:hAnsi="Garamond"/>
        </w:rPr>
        <w:t xml:space="preserve"> temporal phenomenology with a certain </w:t>
      </w:r>
      <w:r w:rsidR="003F5D99" w:rsidRPr="003F5D99">
        <w:rPr>
          <w:rFonts w:ascii="Garamond" w:hAnsi="Garamond"/>
          <w:i/>
        </w:rPr>
        <w:t>content</w:t>
      </w:r>
      <w:r w:rsidR="003F5D99">
        <w:rPr>
          <w:rFonts w:ascii="Garamond" w:hAnsi="Garamond"/>
          <w:i/>
        </w:rPr>
        <w:t xml:space="preserve">, </w:t>
      </w:r>
      <w:r w:rsidR="003F5D99">
        <w:rPr>
          <w:rFonts w:ascii="Garamond" w:hAnsi="Garamond"/>
        </w:rPr>
        <w:t xml:space="preserve">a content which represents that time flows, or passes. </w:t>
      </w:r>
      <w:r w:rsidR="00930C13">
        <w:rPr>
          <w:rFonts w:ascii="Garamond" w:hAnsi="Garamond"/>
        </w:rPr>
        <w:t xml:space="preserve">Let us say that according to these philosophers our temporal phenomenology is </w:t>
      </w:r>
      <w:r w:rsidR="00930C13" w:rsidRPr="00930C13">
        <w:rPr>
          <w:rFonts w:ascii="Garamond" w:hAnsi="Garamond"/>
          <w:i/>
        </w:rPr>
        <w:t>as of</w:t>
      </w:r>
      <w:r w:rsidR="00636EF5">
        <w:rPr>
          <w:rFonts w:ascii="Garamond" w:hAnsi="Garamond"/>
        </w:rPr>
        <w:t xml:space="preserve"> temporal passage. </w:t>
      </w:r>
      <w:r w:rsidR="00981C8B" w:rsidRPr="0054498C">
        <w:rPr>
          <w:rFonts w:ascii="Garamond" w:hAnsi="Garamond" w:cs="Times New Roman"/>
          <w:szCs w:val="22"/>
        </w:rPr>
        <w:t xml:space="preserve">To say that we have experiences </w:t>
      </w:r>
      <w:r w:rsidR="00981C8B" w:rsidRPr="0054498C">
        <w:rPr>
          <w:rFonts w:ascii="Garamond" w:hAnsi="Garamond" w:cs="Times New Roman"/>
          <w:i/>
          <w:szCs w:val="22"/>
        </w:rPr>
        <w:t>as of</w:t>
      </w:r>
      <w:r w:rsidR="00981C8B" w:rsidRPr="0054498C">
        <w:rPr>
          <w:rFonts w:ascii="Garamond" w:hAnsi="Garamond" w:cs="Times New Roman"/>
          <w:szCs w:val="22"/>
        </w:rPr>
        <w:t xml:space="preserve"> passage is to say that we have experiences with a certain content, leaving open whether or not there is any passage that these are experiences of: that is, leaving open whether these experiences are veridical or illusory.</w:t>
      </w:r>
    </w:p>
    <w:p w14:paraId="5D7D332F" w14:textId="54F348FF" w:rsidR="00546810" w:rsidRDefault="002D1637" w:rsidP="0012479B">
      <w:pPr>
        <w:widowControl w:val="0"/>
        <w:autoSpaceDE w:val="0"/>
        <w:autoSpaceDN w:val="0"/>
        <w:adjustRightInd w:val="0"/>
        <w:spacing w:after="0" w:line="360" w:lineRule="auto"/>
        <w:ind w:firstLine="720"/>
        <w:jc w:val="both"/>
        <w:rPr>
          <w:rFonts w:ascii="Garamond" w:hAnsi="Garamond"/>
        </w:rPr>
      </w:pPr>
      <w:r>
        <w:rPr>
          <w:rFonts w:ascii="Garamond" w:hAnsi="Garamond"/>
        </w:rPr>
        <w:t xml:space="preserve">If our temporal phenomenology is as of passage then our experiences </w:t>
      </w:r>
      <w:r w:rsidR="00636EF5">
        <w:rPr>
          <w:rFonts w:ascii="Garamond" w:hAnsi="Garamond"/>
        </w:rPr>
        <w:t xml:space="preserve">represent </w:t>
      </w:r>
      <w:r w:rsidR="00636EF5" w:rsidRPr="00996AE3">
        <w:rPr>
          <w:rFonts w:ascii="Garamond" w:hAnsi="Garamond"/>
          <w:i/>
        </w:rPr>
        <w:t>that time flows,</w:t>
      </w:r>
      <w:r w:rsidR="00636EF5">
        <w:rPr>
          <w:rFonts w:ascii="Garamond" w:hAnsi="Garamond"/>
        </w:rPr>
        <w:t xml:space="preserve"> just as my </w:t>
      </w:r>
      <w:r w:rsidR="003A6F3E">
        <w:rPr>
          <w:rFonts w:ascii="Garamond" w:hAnsi="Garamond"/>
        </w:rPr>
        <w:t xml:space="preserve">current </w:t>
      </w:r>
      <w:r w:rsidR="00636EF5">
        <w:rPr>
          <w:rFonts w:ascii="Garamond" w:hAnsi="Garamond"/>
        </w:rPr>
        <w:t xml:space="preserve">experiences of the room around me represent that it contains a chair, a lamp, and two dogs. </w:t>
      </w:r>
      <w:r w:rsidR="00A535B4">
        <w:rPr>
          <w:rFonts w:ascii="Garamond" w:hAnsi="Garamond"/>
        </w:rPr>
        <w:t>And j</w:t>
      </w:r>
      <w:r w:rsidR="00163E93">
        <w:rPr>
          <w:rFonts w:ascii="Garamond" w:hAnsi="Garamond"/>
        </w:rPr>
        <w:t xml:space="preserve">ust as my experiences of the room are veridical only if the room contains a chair, a lamp, and two dogs, so too, if my temporal phenomenology </w:t>
      </w:r>
      <w:r w:rsidR="009902FE">
        <w:rPr>
          <w:rFonts w:ascii="Garamond" w:hAnsi="Garamond"/>
        </w:rPr>
        <w:t>has</w:t>
      </w:r>
      <w:r w:rsidR="00163E93">
        <w:rPr>
          <w:rFonts w:ascii="Garamond" w:hAnsi="Garamond"/>
        </w:rPr>
        <w:t xml:space="preserve"> a content as of temporal passage, </w:t>
      </w:r>
      <w:r w:rsidR="004051C4">
        <w:rPr>
          <w:rFonts w:ascii="Garamond" w:hAnsi="Garamond"/>
        </w:rPr>
        <w:t xml:space="preserve">then </w:t>
      </w:r>
      <w:r w:rsidR="00163E93">
        <w:rPr>
          <w:rFonts w:ascii="Garamond" w:hAnsi="Garamond"/>
        </w:rPr>
        <w:t xml:space="preserve">that phenomenology is veridical only if </w:t>
      </w:r>
      <w:r w:rsidR="00BB7184">
        <w:rPr>
          <w:rFonts w:ascii="Garamond" w:hAnsi="Garamond"/>
        </w:rPr>
        <w:t>there really is temporal passage</w:t>
      </w:r>
      <w:r w:rsidR="00163E93">
        <w:rPr>
          <w:rFonts w:ascii="Garamond" w:hAnsi="Garamond"/>
        </w:rPr>
        <w:t xml:space="preserve">. </w:t>
      </w:r>
      <w:r w:rsidR="007B69C7">
        <w:rPr>
          <w:rFonts w:ascii="Garamond" w:hAnsi="Garamond"/>
        </w:rPr>
        <w:t xml:space="preserve">Therein lies the problem. </w:t>
      </w:r>
      <w:r w:rsidR="0012479B">
        <w:rPr>
          <w:rFonts w:ascii="Garamond" w:hAnsi="Garamond"/>
        </w:rPr>
        <w:t>Some philosophers,</w:t>
      </w:r>
      <w:r w:rsidR="0012479B" w:rsidRPr="0012479B">
        <w:rPr>
          <w:rFonts w:ascii="Garamond" w:hAnsi="Garamond"/>
        </w:rPr>
        <w:t xml:space="preserve"> </w:t>
      </w:r>
      <w:r w:rsidR="0012479B" w:rsidRPr="00844896">
        <w:rPr>
          <w:rFonts w:ascii="Garamond" w:hAnsi="Garamond"/>
          <w:i/>
        </w:rPr>
        <w:t>temporal dynam</w:t>
      </w:r>
      <w:r w:rsidR="00B55F6C" w:rsidRPr="00844896">
        <w:rPr>
          <w:rFonts w:ascii="Garamond" w:hAnsi="Garamond"/>
          <w:i/>
        </w:rPr>
        <w:t>ists</w:t>
      </w:r>
      <w:r w:rsidR="00B55F6C">
        <w:rPr>
          <w:rFonts w:ascii="Garamond" w:hAnsi="Garamond"/>
        </w:rPr>
        <w:t>,</w:t>
      </w:r>
      <w:r w:rsidR="00996AE3">
        <w:rPr>
          <w:rStyle w:val="FootnoteReference"/>
          <w:rFonts w:ascii="Garamond" w:hAnsi="Garamond"/>
        </w:rPr>
        <w:footnoteReference w:id="2"/>
      </w:r>
      <w:r w:rsidR="0012479B">
        <w:rPr>
          <w:rFonts w:ascii="Garamond" w:hAnsi="Garamond"/>
        </w:rPr>
        <w:t xml:space="preserve"> think that there is temporal passage.</w:t>
      </w:r>
      <w:r w:rsidR="00AB4523">
        <w:rPr>
          <w:rFonts w:ascii="Garamond" w:hAnsi="Garamond"/>
        </w:rPr>
        <w:t xml:space="preserve"> </w:t>
      </w:r>
      <w:r w:rsidR="00546810">
        <w:rPr>
          <w:rFonts w:ascii="Garamond" w:hAnsi="Garamond"/>
        </w:rPr>
        <w:t xml:space="preserve">But many philosophers and physicists think there is not. </w:t>
      </w:r>
      <w:r w:rsidR="00F867F2">
        <w:rPr>
          <w:rFonts w:ascii="Garamond" w:hAnsi="Garamond"/>
        </w:rPr>
        <w:t>Instead, they think that there is a static n-dimensional set of objects and events related by spatio-temporal relations, but that no set of those events is objective present past, or future. All events exist, and are equally real, and time is no sense pass</w:t>
      </w:r>
      <w:r w:rsidR="00F3236B">
        <w:rPr>
          <w:rFonts w:ascii="Garamond" w:hAnsi="Garamond"/>
        </w:rPr>
        <w:t xml:space="preserve">es: </w:t>
      </w:r>
      <w:r w:rsidR="006E51BC">
        <w:rPr>
          <w:rFonts w:ascii="Garamond" w:hAnsi="Garamond"/>
        </w:rPr>
        <w:t xml:space="preserve">the </w:t>
      </w:r>
      <w:r w:rsidR="00B837C9">
        <w:rPr>
          <w:rFonts w:ascii="Garamond" w:hAnsi="Garamond"/>
        </w:rPr>
        <w:t>manifold is static.</w:t>
      </w:r>
    </w:p>
    <w:p w14:paraId="01B60C7F" w14:textId="4D6E9896" w:rsidR="00580154" w:rsidRDefault="00E84CC6" w:rsidP="00981C8B">
      <w:pPr>
        <w:widowControl w:val="0"/>
        <w:autoSpaceDE w:val="0"/>
        <w:autoSpaceDN w:val="0"/>
        <w:adjustRightInd w:val="0"/>
        <w:spacing w:after="0" w:line="360" w:lineRule="auto"/>
        <w:ind w:firstLine="720"/>
        <w:jc w:val="both"/>
        <w:rPr>
          <w:rFonts w:ascii="Garamond" w:hAnsi="Garamond"/>
        </w:rPr>
      </w:pPr>
      <w:r>
        <w:rPr>
          <w:rFonts w:ascii="Garamond" w:hAnsi="Garamond"/>
        </w:rPr>
        <w:t>By contrast, t</w:t>
      </w:r>
      <w:r w:rsidR="00AB4523">
        <w:rPr>
          <w:rFonts w:ascii="Garamond" w:hAnsi="Garamond"/>
        </w:rPr>
        <w:t xml:space="preserve">emporal passage is modelled in various ways; but all models suppose that passage consists in there being a single moment that is objectively present, such that which moment that is, changes. </w:t>
      </w:r>
      <w:r w:rsidR="001A6977">
        <w:rPr>
          <w:rFonts w:ascii="Garamond" w:hAnsi="Garamond"/>
        </w:rPr>
        <w:t xml:space="preserve">Then each of us inhabits a metaphysically special moment—the present—and events earlier than now are in the objective past, and are becoming progressively more past as time passes, and events later than now are in the objective future, and are becoming progressively less </w:t>
      </w:r>
      <w:r w:rsidR="001D03B5">
        <w:rPr>
          <w:rFonts w:ascii="Garamond" w:hAnsi="Garamond"/>
        </w:rPr>
        <w:t>f</w:t>
      </w:r>
      <w:r w:rsidR="00C80054">
        <w:rPr>
          <w:rFonts w:ascii="Garamond" w:hAnsi="Garamond"/>
        </w:rPr>
        <w:t>uture as they come towards us. T</w:t>
      </w:r>
      <w:r w:rsidR="001D03B5">
        <w:rPr>
          <w:rFonts w:ascii="Garamond" w:hAnsi="Garamond"/>
        </w:rPr>
        <w:t>his is why, say temporal dynamists, it seems to us as though time passes: because it does.  The problem, however, is that temporally dynamical models of our world—</w:t>
      </w:r>
      <w:r w:rsidR="001D03B5">
        <w:rPr>
          <w:rFonts w:ascii="Garamond" w:hAnsi="Garamond"/>
        </w:rPr>
        <w:lastRenderedPageBreak/>
        <w:t>models in which time passes—are significantly in tension with our best science. Temporal passage not only fails to feature in any physical theory, but</w:t>
      </w:r>
      <w:r w:rsidR="00B17728">
        <w:rPr>
          <w:rFonts w:ascii="Garamond" w:hAnsi="Garamond"/>
        </w:rPr>
        <w:t xml:space="preserve"> the laws of nature are time reverse invariant. For our purposes these details don’t matter: what matters is that there are good</w:t>
      </w:r>
      <w:r w:rsidR="00794830">
        <w:rPr>
          <w:rFonts w:ascii="Garamond" w:hAnsi="Garamond"/>
        </w:rPr>
        <w:t xml:space="preserve"> (though defeasible)</w:t>
      </w:r>
      <w:r w:rsidR="00B17728">
        <w:rPr>
          <w:rFonts w:ascii="Garamond" w:hAnsi="Garamond"/>
        </w:rPr>
        <w:t xml:space="preserve"> reasons, from empirical science, to think that time does not pass. In contrast, there are not (generally) good reasons </w:t>
      </w:r>
      <w:r w:rsidR="0015760C">
        <w:rPr>
          <w:rFonts w:ascii="Garamond" w:hAnsi="Garamond"/>
        </w:rPr>
        <w:t xml:space="preserve">from empirical science, </w:t>
      </w:r>
      <w:r w:rsidR="00B17728">
        <w:rPr>
          <w:rFonts w:ascii="Garamond" w:hAnsi="Garamond"/>
        </w:rPr>
        <w:t xml:space="preserve">to suppose that the room around me does not contain a chair, lamp, and two </w:t>
      </w:r>
      <w:r w:rsidR="00A64CC2">
        <w:rPr>
          <w:rFonts w:ascii="Garamond" w:hAnsi="Garamond"/>
        </w:rPr>
        <w:t>dogs</w:t>
      </w:r>
      <w:r w:rsidR="00B17728">
        <w:rPr>
          <w:rFonts w:ascii="Garamond" w:hAnsi="Garamond"/>
        </w:rPr>
        <w:t xml:space="preserve">. So if our temporal phenomenology really does represent that time passes, and if our best science is right and time does not pass, then we are subject to a massive and pervasive illusion. Alternatively, if in fact it seems to us that time passes, and if </w:t>
      </w:r>
      <w:r w:rsidR="00981C8B">
        <w:rPr>
          <w:rFonts w:ascii="Garamond" w:hAnsi="Garamond"/>
        </w:rPr>
        <w:t>we have reason to think that this</w:t>
      </w:r>
      <w:r w:rsidR="00E25F88">
        <w:rPr>
          <w:rFonts w:ascii="Garamond" w:hAnsi="Garamond"/>
        </w:rPr>
        <w:t xml:space="preserve"> is not </w:t>
      </w:r>
      <w:r w:rsidR="00B17728">
        <w:rPr>
          <w:rFonts w:ascii="Garamond" w:hAnsi="Garamond"/>
        </w:rPr>
        <w:t xml:space="preserve">a massive illusion, then this gives us </w:t>
      </w:r>
      <w:r w:rsidR="00935F74">
        <w:rPr>
          <w:rFonts w:ascii="Garamond" w:hAnsi="Garamond"/>
        </w:rPr>
        <w:t>reason</w:t>
      </w:r>
      <w:r w:rsidR="00B17728">
        <w:rPr>
          <w:rFonts w:ascii="Garamond" w:hAnsi="Garamond"/>
        </w:rPr>
        <w:t xml:space="preserve"> to be sceptical</w:t>
      </w:r>
      <w:r w:rsidR="00935F74">
        <w:rPr>
          <w:rFonts w:ascii="Garamond" w:hAnsi="Garamond"/>
        </w:rPr>
        <w:t xml:space="preserve"> of our best science, since it gives us reason to suppose that there is temporal passage.</w:t>
      </w:r>
      <w:r w:rsidR="006752B1">
        <w:rPr>
          <w:rFonts w:ascii="Garamond" w:hAnsi="Garamond"/>
        </w:rPr>
        <w:t xml:space="preserve"> That makes investigation of the connection between our phenomenology, on the one hand, and the nature of time, on the other hand, a particularly interesting and potentially fruitful investigation. </w:t>
      </w:r>
    </w:p>
    <w:p w14:paraId="2A1264AE" w14:textId="280ECC39" w:rsidR="007900B2" w:rsidRDefault="00750ADE" w:rsidP="00E36F5B">
      <w:pPr>
        <w:widowControl w:val="0"/>
        <w:autoSpaceDE w:val="0"/>
        <w:autoSpaceDN w:val="0"/>
        <w:adjustRightInd w:val="0"/>
        <w:spacing w:after="0" w:line="360" w:lineRule="auto"/>
        <w:ind w:firstLine="720"/>
        <w:jc w:val="both"/>
        <w:rPr>
          <w:rFonts w:ascii="Garamond" w:hAnsi="Garamond" w:cs="Times New Roman"/>
          <w:szCs w:val="22"/>
        </w:rPr>
      </w:pPr>
      <w:r w:rsidRPr="0054498C">
        <w:rPr>
          <w:rFonts w:ascii="Garamond" w:hAnsi="Garamond" w:cs="Times New Roman"/>
          <w:szCs w:val="19"/>
        </w:rPr>
        <w:t xml:space="preserve">In the metaphysics of time </w:t>
      </w:r>
      <w:r w:rsidR="00B908C2">
        <w:rPr>
          <w:rFonts w:ascii="Garamond" w:hAnsi="Garamond" w:cs="Times New Roman"/>
          <w:szCs w:val="19"/>
        </w:rPr>
        <w:t>arguments of the</w:t>
      </w:r>
      <w:r w:rsidR="00935F74">
        <w:rPr>
          <w:rFonts w:ascii="Garamond" w:hAnsi="Garamond" w:cs="Times New Roman"/>
          <w:szCs w:val="19"/>
        </w:rPr>
        <w:t xml:space="preserve"> second kind </w:t>
      </w:r>
      <w:r w:rsidR="0009685C">
        <w:rPr>
          <w:rFonts w:ascii="Garamond" w:hAnsi="Garamond" w:cs="Times New Roman"/>
          <w:szCs w:val="19"/>
        </w:rPr>
        <w:t>proceed by supposing that our temporal phenomen</w:t>
      </w:r>
      <w:r w:rsidR="009F7F27">
        <w:rPr>
          <w:rFonts w:ascii="Garamond" w:hAnsi="Garamond" w:cs="Times New Roman"/>
          <w:szCs w:val="19"/>
        </w:rPr>
        <w:t xml:space="preserve">ology </w:t>
      </w:r>
      <w:r w:rsidR="00841DA1">
        <w:rPr>
          <w:rFonts w:ascii="Garamond" w:hAnsi="Garamond" w:cs="Times New Roman"/>
          <w:szCs w:val="19"/>
        </w:rPr>
        <w:t xml:space="preserve">is as of passage, </w:t>
      </w:r>
      <w:r w:rsidR="0009685C">
        <w:rPr>
          <w:rFonts w:ascii="Garamond" w:hAnsi="Garamond" w:cs="Times New Roman"/>
          <w:szCs w:val="19"/>
        </w:rPr>
        <w:t>then inferring that given this, ti</w:t>
      </w:r>
      <w:r w:rsidR="00841DA1">
        <w:rPr>
          <w:rFonts w:ascii="Garamond" w:hAnsi="Garamond" w:cs="Times New Roman"/>
          <w:szCs w:val="19"/>
        </w:rPr>
        <w:t xml:space="preserve">me is most likely a certain way, </w:t>
      </w:r>
      <w:r w:rsidR="009F7F27">
        <w:rPr>
          <w:rFonts w:ascii="Garamond" w:hAnsi="Garamond" w:cs="Times New Roman"/>
          <w:szCs w:val="19"/>
        </w:rPr>
        <w:t xml:space="preserve">namely, that </w:t>
      </w:r>
      <w:r w:rsidR="007F3D42">
        <w:rPr>
          <w:rFonts w:ascii="Garamond" w:hAnsi="Garamond" w:cs="Times New Roman"/>
          <w:szCs w:val="19"/>
        </w:rPr>
        <w:t>there is temporal passage</w:t>
      </w:r>
      <w:r w:rsidR="009F7F27">
        <w:rPr>
          <w:rFonts w:ascii="Garamond" w:hAnsi="Garamond" w:cs="Times New Roman"/>
          <w:szCs w:val="19"/>
        </w:rPr>
        <w:t>.</w:t>
      </w:r>
      <w:r w:rsidR="008C486C">
        <w:rPr>
          <w:rFonts w:ascii="Garamond" w:hAnsi="Garamond" w:cs="Times New Roman"/>
          <w:szCs w:val="19"/>
        </w:rPr>
        <w:t xml:space="preserve"> </w:t>
      </w:r>
      <w:r w:rsidR="009728DB">
        <w:rPr>
          <w:rFonts w:ascii="Garamond" w:hAnsi="Garamond" w:cs="Times New Roman"/>
          <w:szCs w:val="19"/>
        </w:rPr>
        <w:t>The aim of this paper is to undermine these arguments by arg</w:t>
      </w:r>
      <w:r w:rsidR="009A34A9">
        <w:rPr>
          <w:rFonts w:ascii="Garamond" w:hAnsi="Garamond" w:cs="Times New Roman"/>
          <w:szCs w:val="19"/>
        </w:rPr>
        <w:t xml:space="preserve">uing that even if it were true that our phenomenology is as of passage, the best explanation for this would not be that our world contains temporal passage. </w:t>
      </w:r>
      <w:r w:rsidR="005167A5">
        <w:rPr>
          <w:rFonts w:ascii="Garamond" w:hAnsi="Garamond" w:cs="Times New Roman"/>
          <w:szCs w:val="19"/>
        </w:rPr>
        <w:t>The paper aims</w:t>
      </w:r>
      <w:r w:rsidR="008B3358">
        <w:rPr>
          <w:rFonts w:ascii="Garamond" w:hAnsi="Garamond" w:cs="Times New Roman"/>
          <w:szCs w:val="19"/>
        </w:rPr>
        <w:t xml:space="preserve"> to show that </w:t>
      </w:r>
      <w:r w:rsidR="002221F6">
        <w:rPr>
          <w:rFonts w:ascii="Garamond" w:hAnsi="Garamond" w:cs="Times New Roman"/>
          <w:szCs w:val="19"/>
        </w:rPr>
        <w:t xml:space="preserve">on any plausible view about what temporal passage consists in, </w:t>
      </w:r>
      <w:r w:rsidR="00E36F5B">
        <w:rPr>
          <w:rFonts w:ascii="Garamond" w:hAnsi="Garamond" w:cs="Times New Roman"/>
          <w:szCs w:val="19"/>
        </w:rPr>
        <w:t xml:space="preserve">either </w:t>
      </w:r>
      <w:r w:rsidR="008B3358" w:rsidRPr="0054498C">
        <w:rPr>
          <w:rFonts w:ascii="Garamond" w:hAnsi="Garamond" w:cs="Times New Roman"/>
          <w:szCs w:val="22"/>
        </w:rPr>
        <w:t xml:space="preserve">temporal passage </w:t>
      </w:r>
      <w:r w:rsidR="004861A5">
        <w:rPr>
          <w:rFonts w:ascii="Garamond" w:hAnsi="Garamond" w:cs="Times New Roman"/>
          <w:szCs w:val="22"/>
        </w:rPr>
        <w:t>would make</w:t>
      </w:r>
      <w:r w:rsidR="008B3358" w:rsidRPr="0054498C">
        <w:rPr>
          <w:rFonts w:ascii="Garamond" w:hAnsi="Garamond" w:cs="Times New Roman"/>
          <w:szCs w:val="22"/>
        </w:rPr>
        <w:t xml:space="preserve"> no difference to our temporal phenom</w:t>
      </w:r>
      <w:r w:rsidR="00E36F5B">
        <w:rPr>
          <w:rFonts w:ascii="Garamond" w:hAnsi="Garamond" w:cs="Times New Roman"/>
          <w:szCs w:val="22"/>
        </w:rPr>
        <w:t xml:space="preserve">enology or, in a few rare cases, it would make a difference but the difference it would make would not be of the kind that would provide us with evidence that ours is a world with temporal passage. </w:t>
      </w:r>
      <w:r w:rsidR="008B3358" w:rsidRPr="0054498C">
        <w:rPr>
          <w:rFonts w:ascii="Garamond" w:hAnsi="Garamond" w:cs="Times New Roman"/>
          <w:szCs w:val="22"/>
        </w:rPr>
        <w:t xml:space="preserve"> </w:t>
      </w:r>
      <w:r w:rsidR="007900B2">
        <w:rPr>
          <w:rFonts w:ascii="Garamond" w:hAnsi="Garamond" w:cs="Times New Roman"/>
          <w:szCs w:val="22"/>
        </w:rPr>
        <w:t xml:space="preserve">So even if our phenomenology does represent that there is temporal passage, </w:t>
      </w:r>
      <w:r w:rsidR="00684390">
        <w:rPr>
          <w:rFonts w:ascii="Garamond" w:hAnsi="Garamond" w:cs="Times New Roman"/>
          <w:szCs w:val="22"/>
        </w:rPr>
        <w:t>that</w:t>
      </w:r>
      <w:r w:rsidR="007900B2">
        <w:rPr>
          <w:rFonts w:ascii="Garamond" w:hAnsi="Garamond" w:cs="Times New Roman"/>
          <w:szCs w:val="22"/>
        </w:rPr>
        <w:t xml:space="preserve"> provides no evidence </w:t>
      </w:r>
      <w:r w:rsidR="00CE4F15">
        <w:rPr>
          <w:rFonts w:ascii="Garamond" w:hAnsi="Garamond" w:cs="Times New Roman"/>
          <w:szCs w:val="22"/>
        </w:rPr>
        <w:t>for there being</w:t>
      </w:r>
      <w:r w:rsidR="00C51175">
        <w:rPr>
          <w:rFonts w:ascii="Garamond" w:hAnsi="Garamond" w:cs="Times New Roman"/>
          <w:szCs w:val="22"/>
        </w:rPr>
        <w:t xml:space="preserve"> temporal passage</w:t>
      </w:r>
      <w:r w:rsidR="007900B2">
        <w:rPr>
          <w:rFonts w:ascii="Garamond" w:hAnsi="Garamond" w:cs="Times New Roman"/>
          <w:szCs w:val="22"/>
        </w:rPr>
        <w:t>.</w:t>
      </w:r>
      <w:r w:rsidR="00684390">
        <w:rPr>
          <w:rFonts w:ascii="Garamond" w:hAnsi="Garamond" w:cs="Times New Roman"/>
          <w:szCs w:val="22"/>
        </w:rPr>
        <w:t xml:space="preserve"> </w:t>
      </w:r>
      <w:r w:rsidR="00EE1EEA">
        <w:rPr>
          <w:rFonts w:ascii="Garamond" w:hAnsi="Garamond" w:cs="Times New Roman"/>
          <w:szCs w:val="22"/>
        </w:rPr>
        <w:t>I begin, in section 2, by laying out the argum</w:t>
      </w:r>
      <w:r w:rsidR="00C51175">
        <w:rPr>
          <w:rFonts w:ascii="Garamond" w:hAnsi="Garamond" w:cs="Times New Roman"/>
          <w:szCs w:val="22"/>
        </w:rPr>
        <w:t>ent</w:t>
      </w:r>
      <w:r w:rsidR="00EE1EEA">
        <w:rPr>
          <w:rFonts w:ascii="Garamond" w:hAnsi="Garamond" w:cs="Times New Roman"/>
          <w:szCs w:val="22"/>
        </w:rPr>
        <w:t xml:space="preserve"> I later attempt to undermine. </w:t>
      </w:r>
      <w:r w:rsidR="00C76088">
        <w:rPr>
          <w:rFonts w:ascii="Garamond" w:hAnsi="Garamond" w:cs="Times New Roman"/>
          <w:szCs w:val="22"/>
        </w:rPr>
        <w:t>Then</w:t>
      </w:r>
      <w:r w:rsidR="00C51175">
        <w:rPr>
          <w:rFonts w:ascii="Garamond" w:hAnsi="Garamond" w:cs="Times New Roman"/>
          <w:szCs w:val="22"/>
        </w:rPr>
        <w:t>,</w:t>
      </w:r>
      <w:r w:rsidR="00C76088">
        <w:rPr>
          <w:rFonts w:ascii="Garamond" w:hAnsi="Garamond" w:cs="Times New Roman"/>
          <w:szCs w:val="22"/>
        </w:rPr>
        <w:t xml:space="preserve"> in section 3</w:t>
      </w:r>
      <w:r w:rsidR="00C51175">
        <w:rPr>
          <w:rFonts w:ascii="Garamond" w:hAnsi="Garamond" w:cs="Times New Roman"/>
          <w:szCs w:val="22"/>
        </w:rPr>
        <w:t>,</w:t>
      </w:r>
      <w:r w:rsidR="00C76088">
        <w:rPr>
          <w:rFonts w:ascii="Garamond" w:hAnsi="Garamond" w:cs="Times New Roman"/>
          <w:szCs w:val="22"/>
        </w:rPr>
        <w:t xml:space="preserve"> I consider one set of responses to these arguments, and suggest that </w:t>
      </w:r>
      <w:r w:rsidR="00911860">
        <w:rPr>
          <w:rFonts w:ascii="Garamond" w:hAnsi="Garamond" w:cs="Times New Roman"/>
          <w:szCs w:val="22"/>
        </w:rPr>
        <w:t>some</w:t>
      </w:r>
      <w:r w:rsidR="00C76088">
        <w:rPr>
          <w:rFonts w:ascii="Garamond" w:hAnsi="Garamond" w:cs="Times New Roman"/>
          <w:szCs w:val="22"/>
        </w:rPr>
        <w:t xml:space="preserve"> will find them uncompelling. From section 4 onwards I outline various ways of modelling temporal passage, and argue, for each of these, that if temporal passage is as modelled, then our phenomenology </w:t>
      </w:r>
      <w:r w:rsidR="00C33272">
        <w:rPr>
          <w:rFonts w:ascii="Garamond" w:hAnsi="Garamond" w:cs="Times New Roman"/>
          <w:szCs w:val="22"/>
        </w:rPr>
        <w:t>would</w:t>
      </w:r>
      <w:r w:rsidR="00C76088">
        <w:rPr>
          <w:rFonts w:ascii="Garamond" w:hAnsi="Garamond" w:cs="Times New Roman"/>
          <w:szCs w:val="22"/>
        </w:rPr>
        <w:t xml:space="preserve"> not be evidence for the presence of passage. </w:t>
      </w:r>
    </w:p>
    <w:p w14:paraId="5447A3A9" w14:textId="77777777" w:rsidR="00C2312E" w:rsidRDefault="00C2312E" w:rsidP="00C2312E">
      <w:pPr>
        <w:widowControl w:val="0"/>
        <w:autoSpaceDE w:val="0"/>
        <w:autoSpaceDN w:val="0"/>
        <w:adjustRightInd w:val="0"/>
        <w:spacing w:after="0" w:line="360" w:lineRule="auto"/>
        <w:ind w:firstLine="720"/>
        <w:jc w:val="both"/>
        <w:rPr>
          <w:rFonts w:ascii="Garamond" w:hAnsi="Garamond" w:cs="Times New Roman"/>
          <w:szCs w:val="22"/>
        </w:rPr>
      </w:pPr>
    </w:p>
    <w:p w14:paraId="5B5E6B20" w14:textId="2ADCCA61" w:rsidR="00C2312E" w:rsidRPr="00684390" w:rsidRDefault="00C2312E" w:rsidP="00C2312E">
      <w:pPr>
        <w:widowControl w:val="0"/>
        <w:autoSpaceDE w:val="0"/>
        <w:autoSpaceDN w:val="0"/>
        <w:adjustRightInd w:val="0"/>
        <w:spacing w:after="0" w:line="360" w:lineRule="auto"/>
        <w:jc w:val="both"/>
        <w:rPr>
          <w:rFonts w:ascii="Garamond" w:hAnsi="Garamond" w:cs="Times New Roman"/>
          <w:b/>
          <w:szCs w:val="22"/>
        </w:rPr>
      </w:pPr>
      <w:r w:rsidRPr="00684390">
        <w:rPr>
          <w:rFonts w:ascii="Garamond" w:hAnsi="Garamond" w:cs="Times New Roman"/>
          <w:b/>
          <w:szCs w:val="22"/>
        </w:rPr>
        <w:t>2. Arguments for Passage, from Phenomenology</w:t>
      </w:r>
    </w:p>
    <w:p w14:paraId="0EFFDFC9" w14:textId="77777777" w:rsidR="00E37E0A" w:rsidRDefault="00E37E0A" w:rsidP="001E3119">
      <w:pPr>
        <w:widowControl w:val="0"/>
        <w:autoSpaceDE w:val="0"/>
        <w:autoSpaceDN w:val="0"/>
        <w:adjustRightInd w:val="0"/>
        <w:spacing w:after="0" w:line="360" w:lineRule="auto"/>
        <w:jc w:val="both"/>
        <w:rPr>
          <w:rFonts w:ascii="Garamond" w:hAnsi="Garamond" w:cs="Times New Roman"/>
          <w:szCs w:val="22"/>
        </w:rPr>
      </w:pPr>
    </w:p>
    <w:p w14:paraId="66131D09" w14:textId="79D07104" w:rsidR="00844896" w:rsidRDefault="00B92141" w:rsidP="001E3119">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lastRenderedPageBreak/>
        <w:t>The argument from temporal phenomenology is the most pervasive, and appealing, argument</w:t>
      </w:r>
      <w:r w:rsidR="00047049">
        <w:rPr>
          <w:rFonts w:ascii="Garamond" w:hAnsi="Garamond" w:cs="Times New Roman"/>
          <w:szCs w:val="19"/>
        </w:rPr>
        <w:t xml:space="preserve"> of its kind. It </w:t>
      </w:r>
      <w:r>
        <w:rPr>
          <w:rFonts w:ascii="Garamond" w:hAnsi="Garamond" w:cs="Times New Roman"/>
          <w:szCs w:val="19"/>
        </w:rPr>
        <w:t xml:space="preserve">moves from premises about our temporal phenomenology, to conclusions about the nature of time. </w:t>
      </w:r>
    </w:p>
    <w:p w14:paraId="7D637D09" w14:textId="77777777" w:rsidR="00B92141" w:rsidRPr="00B92141" w:rsidRDefault="00B92141" w:rsidP="001E3119">
      <w:pPr>
        <w:widowControl w:val="0"/>
        <w:autoSpaceDE w:val="0"/>
        <w:autoSpaceDN w:val="0"/>
        <w:adjustRightInd w:val="0"/>
        <w:spacing w:after="0" w:line="360" w:lineRule="auto"/>
        <w:jc w:val="both"/>
        <w:rPr>
          <w:rFonts w:ascii="Garamond" w:hAnsi="Garamond" w:cs="Times New Roman"/>
          <w:szCs w:val="19"/>
        </w:rPr>
      </w:pPr>
    </w:p>
    <w:p w14:paraId="0938D8F2" w14:textId="77777777" w:rsidR="00750ADE" w:rsidRPr="0054498C" w:rsidRDefault="001E2AD1" w:rsidP="001E3119">
      <w:pPr>
        <w:widowControl w:val="0"/>
        <w:autoSpaceDE w:val="0"/>
        <w:autoSpaceDN w:val="0"/>
        <w:adjustRightInd w:val="0"/>
        <w:spacing w:after="0" w:line="360" w:lineRule="auto"/>
        <w:jc w:val="both"/>
        <w:rPr>
          <w:rFonts w:ascii="Garamond" w:hAnsi="Garamond" w:cs="Times New Roman"/>
          <w:i/>
          <w:szCs w:val="19"/>
        </w:rPr>
      </w:pPr>
      <w:r w:rsidRPr="0054498C">
        <w:rPr>
          <w:rFonts w:ascii="Garamond" w:hAnsi="Garamond" w:cs="Times New Roman"/>
          <w:i/>
          <w:szCs w:val="19"/>
        </w:rPr>
        <w:t>Argu</w:t>
      </w:r>
      <w:r w:rsidR="00190C58" w:rsidRPr="0054498C">
        <w:rPr>
          <w:rFonts w:ascii="Garamond" w:hAnsi="Garamond" w:cs="Times New Roman"/>
          <w:i/>
          <w:szCs w:val="19"/>
        </w:rPr>
        <w:t xml:space="preserve">ment </w:t>
      </w:r>
      <w:r w:rsidR="004E26EE" w:rsidRPr="0054498C">
        <w:rPr>
          <w:rFonts w:ascii="Garamond" w:hAnsi="Garamond" w:cs="Times New Roman"/>
          <w:i/>
          <w:szCs w:val="19"/>
        </w:rPr>
        <w:t>from Temporal Phenomenology</w:t>
      </w:r>
      <w:r w:rsidR="00190C58" w:rsidRPr="0054498C">
        <w:rPr>
          <w:rFonts w:ascii="Garamond" w:hAnsi="Garamond" w:cs="Times New Roman"/>
          <w:i/>
          <w:szCs w:val="19"/>
        </w:rPr>
        <w:t xml:space="preserve"> </w:t>
      </w:r>
    </w:p>
    <w:p w14:paraId="64E774DC" w14:textId="77777777" w:rsidR="00750ADE" w:rsidRPr="0054498C" w:rsidRDefault="00750ADE" w:rsidP="001E3119">
      <w:pPr>
        <w:widowControl w:val="0"/>
        <w:autoSpaceDE w:val="0"/>
        <w:autoSpaceDN w:val="0"/>
        <w:adjustRightInd w:val="0"/>
        <w:spacing w:after="0" w:line="360" w:lineRule="auto"/>
        <w:jc w:val="both"/>
        <w:rPr>
          <w:rFonts w:ascii="Garamond" w:hAnsi="Garamond" w:cs="Times New Roman"/>
          <w:szCs w:val="19"/>
        </w:rPr>
      </w:pPr>
    </w:p>
    <w:p w14:paraId="1E7AF790" w14:textId="77777777" w:rsidR="00750ADE" w:rsidRPr="0054498C" w:rsidRDefault="00750ADE" w:rsidP="001E3119">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(a) We have experiences as of the passage of time.</w:t>
      </w:r>
    </w:p>
    <w:p w14:paraId="6E780868" w14:textId="77777777" w:rsidR="00750ADE" w:rsidRPr="0054498C" w:rsidRDefault="00750ADE" w:rsidP="001E3119">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(b) If we have experiences as of the passage of time, then any reasonable explanation for this relies on the passage of time being an objective feature of reality.</w:t>
      </w:r>
    </w:p>
    <w:p w14:paraId="0DE7675C" w14:textId="77777777" w:rsidR="00750ADE" w:rsidRPr="0054498C" w:rsidRDefault="00750ADE" w:rsidP="001E3119">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Therefore:</w:t>
      </w:r>
    </w:p>
    <w:p w14:paraId="0174E55B" w14:textId="77777777" w:rsidR="00A82B0E" w:rsidRPr="0054498C" w:rsidRDefault="00D24ABE" w:rsidP="001E3119">
      <w:pPr>
        <w:widowControl w:val="0"/>
        <w:autoSpaceDE w:val="0"/>
        <w:autoSpaceDN w:val="0"/>
        <w:adjustRightInd w:val="0"/>
        <w:spacing w:after="0" w:line="360" w:lineRule="auto"/>
        <w:jc w:val="both"/>
        <w:rPr>
          <w:rFonts w:ascii="Garamond" w:hAnsi="Garamond" w:cs="Times New Roman"/>
          <w:szCs w:val="20"/>
        </w:rPr>
      </w:pPr>
      <w:r w:rsidRPr="0054498C">
        <w:rPr>
          <w:rFonts w:ascii="Garamond" w:hAnsi="Garamond" w:cs="Times New Roman"/>
          <w:szCs w:val="20"/>
        </w:rPr>
        <w:t xml:space="preserve">C: </w:t>
      </w:r>
      <w:r w:rsidR="00750ADE" w:rsidRPr="0054498C">
        <w:rPr>
          <w:rFonts w:ascii="Garamond" w:hAnsi="Garamond" w:cs="Times New Roman"/>
          <w:szCs w:val="20"/>
        </w:rPr>
        <w:t>The passage of time is an objective feature of reality.</w:t>
      </w:r>
      <w:r w:rsidR="00805007" w:rsidRPr="0054498C">
        <w:rPr>
          <w:rStyle w:val="FootnoteReference"/>
          <w:rFonts w:ascii="Garamond" w:hAnsi="Garamond" w:cs="Times New Roman"/>
          <w:szCs w:val="20"/>
        </w:rPr>
        <w:footnoteReference w:id="3"/>
      </w:r>
    </w:p>
    <w:p w14:paraId="7C8F789F" w14:textId="77777777" w:rsidR="00A132EC" w:rsidRPr="0054498C" w:rsidRDefault="006138FE" w:rsidP="006138FE">
      <w:pPr>
        <w:widowControl w:val="0"/>
        <w:tabs>
          <w:tab w:val="left" w:pos="2120"/>
        </w:tabs>
        <w:autoSpaceDE w:val="0"/>
        <w:autoSpaceDN w:val="0"/>
        <w:adjustRightInd w:val="0"/>
        <w:spacing w:after="0" w:line="360" w:lineRule="auto"/>
        <w:jc w:val="both"/>
        <w:rPr>
          <w:rFonts w:ascii="Garamond" w:hAnsi="Garamond" w:cs="Times New Roman"/>
          <w:szCs w:val="20"/>
        </w:rPr>
      </w:pPr>
      <w:r w:rsidRPr="0054498C">
        <w:rPr>
          <w:rFonts w:ascii="Garamond" w:hAnsi="Garamond" w:cs="Times New Roman"/>
          <w:szCs w:val="20"/>
        </w:rPr>
        <w:tab/>
      </w:r>
    </w:p>
    <w:p w14:paraId="3C44C72B" w14:textId="6122ED6E" w:rsidR="00280862" w:rsidRPr="00844896" w:rsidRDefault="005E251C" w:rsidP="00844896">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 xml:space="preserve">Those who accept (C) I call </w:t>
      </w:r>
      <w:r w:rsidR="00844896" w:rsidRPr="00844896">
        <w:rPr>
          <w:rFonts w:ascii="Garamond" w:hAnsi="Garamond" w:cs="Times New Roman"/>
          <w:i/>
          <w:szCs w:val="22"/>
        </w:rPr>
        <w:t>temporal</w:t>
      </w:r>
      <w:r w:rsidR="00844896">
        <w:rPr>
          <w:rFonts w:ascii="Garamond" w:hAnsi="Garamond" w:cs="Times New Roman"/>
          <w:szCs w:val="22"/>
        </w:rPr>
        <w:t xml:space="preserve"> </w:t>
      </w:r>
      <w:r w:rsidRPr="0054498C">
        <w:rPr>
          <w:rFonts w:ascii="Garamond" w:hAnsi="Garamond" w:cs="Times New Roman"/>
          <w:i/>
          <w:szCs w:val="22"/>
        </w:rPr>
        <w:t>dynamists</w:t>
      </w:r>
      <w:r w:rsidR="00844896">
        <w:rPr>
          <w:rFonts w:ascii="Garamond" w:hAnsi="Garamond" w:cs="Times New Roman"/>
          <w:szCs w:val="22"/>
        </w:rPr>
        <w:t xml:space="preserve"> (or just </w:t>
      </w:r>
      <w:r w:rsidR="00141A23">
        <w:rPr>
          <w:rFonts w:ascii="Garamond" w:hAnsi="Garamond" w:cs="Times New Roman"/>
          <w:szCs w:val="22"/>
        </w:rPr>
        <w:t>dynamists</w:t>
      </w:r>
      <w:r w:rsidR="00844896">
        <w:rPr>
          <w:rFonts w:ascii="Garamond" w:hAnsi="Garamond" w:cs="Times New Roman"/>
          <w:szCs w:val="22"/>
        </w:rPr>
        <w:t>).</w:t>
      </w:r>
      <w:r w:rsidRPr="0054498C">
        <w:rPr>
          <w:rFonts w:ascii="Garamond" w:hAnsi="Garamond" w:cs="Times New Roman"/>
          <w:szCs w:val="22"/>
        </w:rPr>
        <w:t xml:space="preserve"> Those who reject (C) I call </w:t>
      </w:r>
      <w:r w:rsidRPr="0054498C">
        <w:rPr>
          <w:rFonts w:ascii="Garamond" w:hAnsi="Garamond" w:cs="Times New Roman"/>
          <w:i/>
          <w:szCs w:val="22"/>
        </w:rPr>
        <w:t>non-dynamists</w:t>
      </w:r>
      <w:r w:rsidRPr="0054498C">
        <w:rPr>
          <w:rFonts w:ascii="Garamond" w:hAnsi="Garamond" w:cs="Times New Roman"/>
          <w:szCs w:val="22"/>
        </w:rPr>
        <w:t>.</w:t>
      </w:r>
      <w:r w:rsidRPr="0054498C">
        <w:rPr>
          <w:rStyle w:val="FootnoteReference"/>
          <w:rFonts w:ascii="Garamond" w:hAnsi="Garamond" w:cs="Times New Roman"/>
          <w:szCs w:val="22"/>
        </w:rPr>
        <w:footnoteReference w:id="4"/>
      </w:r>
      <w:r w:rsidR="00844896">
        <w:rPr>
          <w:rFonts w:ascii="Garamond" w:hAnsi="Garamond" w:cs="Times New Roman"/>
          <w:szCs w:val="22"/>
        </w:rPr>
        <w:t xml:space="preserve"> </w:t>
      </w:r>
      <w:r w:rsidR="00282206" w:rsidRPr="0054498C">
        <w:rPr>
          <w:rFonts w:ascii="Garamond" w:hAnsi="Garamond" w:cs="Times New Roman"/>
          <w:szCs w:val="20"/>
        </w:rPr>
        <w:t xml:space="preserve">Typically, those who reject the argument from temporal phenomenology reject either (a) or (b) (rather than the inference from (a) and (b) to (C)). </w:t>
      </w:r>
      <w:r w:rsidR="00977255" w:rsidRPr="0054498C">
        <w:rPr>
          <w:rFonts w:ascii="Garamond" w:hAnsi="Garamond" w:cs="Times New Roman"/>
          <w:szCs w:val="22"/>
        </w:rPr>
        <w:t xml:space="preserve">Those who reject (a) come in two varieties. </w:t>
      </w:r>
      <w:r w:rsidR="00977255" w:rsidRPr="0054498C">
        <w:rPr>
          <w:rFonts w:ascii="Garamond" w:hAnsi="Garamond" w:cs="Times New Roman"/>
          <w:i/>
          <w:szCs w:val="22"/>
        </w:rPr>
        <w:t>Veridicalists</w:t>
      </w:r>
      <w:r w:rsidR="00977255" w:rsidRPr="0054498C">
        <w:rPr>
          <w:rFonts w:ascii="Garamond" w:hAnsi="Garamond" w:cs="Times New Roman"/>
          <w:szCs w:val="22"/>
        </w:rPr>
        <w:t xml:space="preserve"> accept that our phenomenology has representational content, but deny that that content is </w:t>
      </w:r>
      <w:r w:rsidR="00977255" w:rsidRPr="0054498C">
        <w:rPr>
          <w:rFonts w:ascii="Garamond" w:hAnsi="Garamond" w:cs="Times New Roman"/>
          <w:i/>
          <w:szCs w:val="22"/>
        </w:rPr>
        <w:t>as of</w:t>
      </w:r>
      <w:r w:rsidR="00835942">
        <w:rPr>
          <w:rFonts w:ascii="Garamond" w:hAnsi="Garamond" w:cs="Times New Roman"/>
          <w:szCs w:val="22"/>
        </w:rPr>
        <w:t xml:space="preserve"> passage. </w:t>
      </w:r>
      <w:r w:rsidR="007745DF">
        <w:rPr>
          <w:rFonts w:ascii="Garamond" w:hAnsi="Garamond" w:cs="Times New Roman"/>
          <w:szCs w:val="22"/>
        </w:rPr>
        <w:t>(Torrengo (forthcoming); (Hoerl (2014)).</w:t>
      </w:r>
      <w:r w:rsidR="00977255" w:rsidRPr="0054498C">
        <w:rPr>
          <w:rFonts w:ascii="Garamond" w:hAnsi="Garamond" w:cs="Times New Roman"/>
          <w:szCs w:val="22"/>
        </w:rPr>
        <w:t xml:space="preserve"> </w:t>
      </w:r>
      <w:r w:rsidR="00977255" w:rsidRPr="0054498C">
        <w:rPr>
          <w:rFonts w:ascii="Garamond" w:hAnsi="Garamond" w:cs="Times New Roman"/>
          <w:i/>
          <w:szCs w:val="22"/>
        </w:rPr>
        <w:t>No-content</w:t>
      </w:r>
      <w:r w:rsidR="00977255" w:rsidRPr="0054498C">
        <w:rPr>
          <w:rFonts w:ascii="Garamond" w:hAnsi="Garamond" w:cs="Times New Roman"/>
          <w:szCs w:val="22"/>
        </w:rPr>
        <w:t xml:space="preserve"> </w:t>
      </w:r>
      <w:r w:rsidR="00F243BD">
        <w:rPr>
          <w:rFonts w:ascii="Garamond" w:hAnsi="Garamond" w:cs="Times New Roman"/>
          <w:szCs w:val="22"/>
        </w:rPr>
        <w:t xml:space="preserve">theorists </w:t>
      </w:r>
      <w:r w:rsidR="00580921" w:rsidRPr="0054498C">
        <w:rPr>
          <w:rFonts w:ascii="Garamond" w:hAnsi="Garamond" w:cs="Times New Roman"/>
          <w:szCs w:val="22"/>
        </w:rPr>
        <w:t>hold that</w:t>
      </w:r>
      <w:r w:rsidR="00977255" w:rsidRPr="0054498C">
        <w:rPr>
          <w:rFonts w:ascii="Garamond" w:hAnsi="Garamond" w:cs="Times New Roman"/>
          <w:szCs w:val="22"/>
        </w:rPr>
        <w:t xml:space="preserve"> phenomenology itself is contentless. What is contentful is some complex combination of representational states </w:t>
      </w:r>
      <w:r w:rsidR="00835942">
        <w:rPr>
          <w:rFonts w:ascii="Garamond" w:hAnsi="Garamond" w:cs="Times New Roman"/>
          <w:szCs w:val="22"/>
        </w:rPr>
        <w:t>that</w:t>
      </w:r>
      <w:r w:rsidR="00977255" w:rsidRPr="0054498C">
        <w:rPr>
          <w:rFonts w:ascii="Garamond" w:hAnsi="Garamond" w:cs="Times New Roman"/>
          <w:szCs w:val="22"/>
        </w:rPr>
        <w:t xml:space="preserve"> are liable to </w:t>
      </w:r>
      <w:r w:rsidR="00707BDA" w:rsidRPr="0054498C">
        <w:rPr>
          <w:rFonts w:ascii="Garamond" w:hAnsi="Garamond" w:cs="Times New Roman"/>
          <w:szCs w:val="22"/>
        </w:rPr>
        <w:t xml:space="preserve">be </w:t>
      </w:r>
      <w:r w:rsidR="00977255" w:rsidRPr="0054498C">
        <w:rPr>
          <w:rFonts w:ascii="Garamond" w:hAnsi="Garamond" w:cs="Times New Roman"/>
          <w:szCs w:val="22"/>
        </w:rPr>
        <w:t xml:space="preserve">infected by, </w:t>
      </w:r>
      <w:r w:rsidR="00977255" w:rsidRPr="0054498C">
        <w:rPr>
          <w:rFonts w:ascii="Garamond" w:hAnsi="Garamond" w:cs="Times New Roman"/>
          <w:i/>
          <w:szCs w:val="22"/>
        </w:rPr>
        <w:t>inter alia,</w:t>
      </w:r>
      <w:r w:rsidR="00977255" w:rsidRPr="0054498C">
        <w:rPr>
          <w:rFonts w:ascii="Garamond" w:hAnsi="Garamond" w:cs="Times New Roman"/>
          <w:szCs w:val="22"/>
        </w:rPr>
        <w:t xml:space="preserve"> our views about the nature of time (Braddon-Mitchell (2013</w:t>
      </w:r>
      <w:r w:rsidR="00EE1C8D">
        <w:rPr>
          <w:rFonts w:ascii="Garamond" w:hAnsi="Garamond" w:cs="Times New Roman"/>
          <w:szCs w:val="22"/>
        </w:rPr>
        <w:t>)</w:t>
      </w:r>
      <w:r w:rsidR="005D0F4B">
        <w:rPr>
          <w:rFonts w:ascii="Garamond" w:hAnsi="Garamond" w:cs="Times New Roman"/>
          <w:szCs w:val="22"/>
        </w:rPr>
        <w:t>)</w:t>
      </w:r>
      <w:r w:rsidR="007745DF">
        <w:rPr>
          <w:rFonts w:ascii="Garamond" w:hAnsi="Garamond" w:cs="Times New Roman"/>
          <w:szCs w:val="22"/>
        </w:rPr>
        <w:t xml:space="preserve">. </w:t>
      </w:r>
    </w:p>
    <w:p w14:paraId="359997F6" w14:textId="2B09CC2D" w:rsidR="00977255" w:rsidRPr="0054498C" w:rsidRDefault="00201483" w:rsidP="00AC3F91">
      <w:pPr>
        <w:widowControl w:val="0"/>
        <w:autoSpaceDE w:val="0"/>
        <w:autoSpaceDN w:val="0"/>
        <w:adjustRightInd w:val="0"/>
        <w:spacing w:after="0" w:line="360" w:lineRule="auto"/>
        <w:ind w:firstLine="720"/>
        <w:jc w:val="both"/>
        <w:rPr>
          <w:rFonts w:ascii="Garamond" w:hAnsi="Garamond" w:cs="Times New Roman"/>
          <w:szCs w:val="22"/>
        </w:rPr>
      </w:pPr>
      <w:r w:rsidRPr="0054498C">
        <w:rPr>
          <w:rFonts w:ascii="Garamond" w:hAnsi="Garamond" w:cs="Times New Roman"/>
          <w:szCs w:val="22"/>
        </w:rPr>
        <w:t>This</w:t>
      </w:r>
      <w:r w:rsidR="0058797A" w:rsidRPr="0054498C">
        <w:rPr>
          <w:rFonts w:ascii="Garamond" w:hAnsi="Garamond" w:cs="Times New Roman"/>
          <w:szCs w:val="22"/>
        </w:rPr>
        <w:t xml:space="preserve"> paper </w:t>
      </w:r>
      <w:r w:rsidRPr="0054498C">
        <w:rPr>
          <w:rFonts w:ascii="Garamond" w:hAnsi="Garamond" w:cs="Times New Roman"/>
          <w:szCs w:val="22"/>
        </w:rPr>
        <w:t>is</w:t>
      </w:r>
      <w:r w:rsidR="0058797A" w:rsidRPr="0054498C">
        <w:rPr>
          <w:rFonts w:ascii="Garamond" w:hAnsi="Garamond" w:cs="Times New Roman"/>
          <w:szCs w:val="22"/>
        </w:rPr>
        <w:t xml:space="preserve"> principally interested in the second way to resist the argument from temporal phenomenology—rejecting (b)</w:t>
      </w:r>
      <w:r w:rsidR="00207FB1" w:rsidRPr="0054498C">
        <w:rPr>
          <w:rFonts w:ascii="Garamond" w:hAnsi="Garamond" w:cs="Times New Roman"/>
          <w:szCs w:val="22"/>
        </w:rPr>
        <w:t xml:space="preserve">. </w:t>
      </w:r>
      <w:r w:rsidR="00280862" w:rsidRPr="0054498C">
        <w:rPr>
          <w:rFonts w:ascii="Garamond" w:hAnsi="Garamond" w:cs="Times New Roman"/>
          <w:szCs w:val="22"/>
        </w:rPr>
        <w:t xml:space="preserve">There are two strategies the non-dynamist has brought to bear in rejecting (b): </w:t>
      </w:r>
      <w:r w:rsidR="007005E1" w:rsidRPr="0054498C">
        <w:rPr>
          <w:rFonts w:ascii="Garamond" w:hAnsi="Garamond" w:cs="Times New Roman"/>
          <w:i/>
          <w:szCs w:val="22"/>
        </w:rPr>
        <w:t>defensive</w:t>
      </w:r>
      <w:r w:rsidR="007005E1" w:rsidRPr="0054498C">
        <w:rPr>
          <w:rFonts w:ascii="Garamond" w:hAnsi="Garamond" w:cs="Times New Roman"/>
          <w:szCs w:val="22"/>
        </w:rPr>
        <w:t xml:space="preserve"> and </w:t>
      </w:r>
      <w:r w:rsidR="007005E1" w:rsidRPr="0054498C">
        <w:rPr>
          <w:rFonts w:ascii="Garamond" w:hAnsi="Garamond" w:cs="Times New Roman"/>
          <w:i/>
          <w:szCs w:val="22"/>
        </w:rPr>
        <w:t>offensive</w:t>
      </w:r>
      <w:r w:rsidR="007005E1" w:rsidRPr="0054498C">
        <w:rPr>
          <w:rFonts w:ascii="Garamond" w:hAnsi="Garamond" w:cs="Times New Roman"/>
          <w:szCs w:val="22"/>
        </w:rPr>
        <w:t xml:space="preserve">. </w:t>
      </w:r>
      <w:r w:rsidR="00280862" w:rsidRPr="0054498C">
        <w:rPr>
          <w:rFonts w:ascii="Garamond" w:hAnsi="Garamond" w:cs="Times New Roman"/>
          <w:szCs w:val="22"/>
        </w:rPr>
        <w:t>The defensive strategy</w:t>
      </w:r>
      <w:r w:rsidR="00BF7DBA" w:rsidRPr="0054498C">
        <w:rPr>
          <w:rFonts w:ascii="Garamond" w:hAnsi="Garamond" w:cs="Times New Roman"/>
          <w:szCs w:val="22"/>
        </w:rPr>
        <w:t xml:space="preserve"> aims to show that the non-dynamist has a perfectly good explanation for our temporal phenomenology. I call those who embark on this defensive strategy</w:t>
      </w:r>
      <w:r w:rsidR="00BB1B8A" w:rsidRPr="0054498C">
        <w:rPr>
          <w:rFonts w:ascii="Garamond" w:hAnsi="Garamond" w:cs="Times New Roman"/>
          <w:szCs w:val="22"/>
        </w:rPr>
        <w:t>,</w:t>
      </w:r>
      <w:r w:rsidR="00BF7DBA" w:rsidRPr="0054498C">
        <w:rPr>
          <w:rFonts w:ascii="Garamond" w:hAnsi="Garamond" w:cs="Times New Roman"/>
          <w:szCs w:val="22"/>
        </w:rPr>
        <w:t xml:space="preserve"> </w:t>
      </w:r>
      <w:r w:rsidR="00BF7DBA" w:rsidRPr="0054498C">
        <w:rPr>
          <w:rFonts w:ascii="Garamond" w:hAnsi="Garamond" w:cs="Times New Roman"/>
          <w:i/>
          <w:szCs w:val="22"/>
        </w:rPr>
        <w:t>il</w:t>
      </w:r>
      <w:r w:rsidR="00E31DDC" w:rsidRPr="0054498C">
        <w:rPr>
          <w:rFonts w:ascii="Garamond" w:hAnsi="Garamond" w:cs="Times New Roman"/>
          <w:i/>
          <w:szCs w:val="22"/>
        </w:rPr>
        <w:t>lusionists</w:t>
      </w:r>
      <w:r w:rsidR="0064733E" w:rsidRPr="0054498C">
        <w:rPr>
          <w:rFonts w:ascii="Garamond" w:hAnsi="Garamond" w:cs="Times New Roman"/>
          <w:i/>
          <w:szCs w:val="22"/>
        </w:rPr>
        <w:t xml:space="preserve">. </w:t>
      </w:r>
      <w:r w:rsidR="0064733E" w:rsidRPr="0054498C">
        <w:rPr>
          <w:rFonts w:ascii="Garamond" w:hAnsi="Garamond" w:cs="Times New Roman"/>
          <w:szCs w:val="22"/>
        </w:rPr>
        <w:t>Illusionists</w:t>
      </w:r>
      <w:r w:rsidR="00E31DDC" w:rsidRPr="0054498C">
        <w:rPr>
          <w:rFonts w:ascii="Garamond" w:hAnsi="Garamond" w:cs="Times New Roman"/>
          <w:szCs w:val="22"/>
        </w:rPr>
        <w:t xml:space="preserve"> </w:t>
      </w:r>
      <w:r w:rsidR="00C42C62">
        <w:rPr>
          <w:rFonts w:ascii="Garamond" w:hAnsi="Garamond" w:cs="Times New Roman"/>
          <w:szCs w:val="22"/>
        </w:rPr>
        <w:t>deny (b) but accept (a),</w:t>
      </w:r>
      <w:r w:rsidR="00C05C69" w:rsidRPr="0054498C">
        <w:rPr>
          <w:rFonts w:ascii="Garamond" w:hAnsi="Garamond" w:cs="Times New Roman"/>
          <w:szCs w:val="22"/>
        </w:rPr>
        <w:t xml:space="preserve"> and therefore hold </w:t>
      </w:r>
      <w:r w:rsidR="00750ADE" w:rsidRPr="0054498C">
        <w:rPr>
          <w:rFonts w:ascii="Garamond" w:hAnsi="Garamond" w:cs="Times New Roman"/>
          <w:szCs w:val="22"/>
        </w:rPr>
        <w:t>much of our temporal phenomenol</w:t>
      </w:r>
      <w:r w:rsidR="007D5540" w:rsidRPr="0054498C">
        <w:rPr>
          <w:rFonts w:ascii="Garamond" w:hAnsi="Garamond" w:cs="Times New Roman"/>
          <w:szCs w:val="22"/>
        </w:rPr>
        <w:t xml:space="preserve">ogy to be illusory since </w:t>
      </w:r>
      <w:r w:rsidR="00405D07" w:rsidRPr="0054498C">
        <w:rPr>
          <w:rFonts w:ascii="Garamond" w:hAnsi="Garamond" w:cs="Times New Roman"/>
          <w:szCs w:val="22"/>
        </w:rPr>
        <w:t>it</w:t>
      </w:r>
      <w:r w:rsidR="007D5540" w:rsidRPr="0054498C">
        <w:rPr>
          <w:rFonts w:ascii="Garamond" w:hAnsi="Garamond" w:cs="Times New Roman"/>
          <w:szCs w:val="22"/>
        </w:rPr>
        <w:t xml:space="preserve"> represent</w:t>
      </w:r>
      <w:r w:rsidR="00405D07" w:rsidRPr="0054498C">
        <w:rPr>
          <w:rFonts w:ascii="Garamond" w:hAnsi="Garamond" w:cs="Times New Roman"/>
          <w:szCs w:val="22"/>
        </w:rPr>
        <w:t>s</w:t>
      </w:r>
      <w:r w:rsidR="007D5540" w:rsidRPr="0054498C">
        <w:rPr>
          <w:rFonts w:ascii="Garamond" w:hAnsi="Garamond" w:cs="Times New Roman"/>
          <w:szCs w:val="22"/>
        </w:rPr>
        <w:t xml:space="preserve"> something </w:t>
      </w:r>
      <w:r w:rsidR="00331407" w:rsidRPr="0054498C">
        <w:rPr>
          <w:rFonts w:ascii="Garamond" w:hAnsi="Garamond" w:cs="Times New Roman"/>
          <w:szCs w:val="22"/>
        </w:rPr>
        <w:t>(</w:t>
      </w:r>
      <w:r w:rsidR="0041237A" w:rsidRPr="0054498C">
        <w:rPr>
          <w:rFonts w:ascii="Garamond" w:hAnsi="Garamond" w:cs="Times New Roman"/>
          <w:szCs w:val="22"/>
        </w:rPr>
        <w:t xml:space="preserve">passage) that does not </w:t>
      </w:r>
      <w:r w:rsidR="00335A82">
        <w:rPr>
          <w:rFonts w:ascii="Garamond" w:hAnsi="Garamond" w:cs="Times New Roman"/>
          <w:szCs w:val="22"/>
        </w:rPr>
        <w:t>exist</w:t>
      </w:r>
      <w:r w:rsidR="0041237A" w:rsidRPr="0054498C">
        <w:rPr>
          <w:rFonts w:ascii="Garamond" w:hAnsi="Garamond" w:cs="Times New Roman"/>
          <w:szCs w:val="22"/>
        </w:rPr>
        <w:t xml:space="preserve"> </w:t>
      </w:r>
      <w:r w:rsidR="0041237A" w:rsidRPr="0054498C">
        <w:rPr>
          <w:rFonts w:ascii="Garamond" w:hAnsi="Garamond" w:cs="Times New Roman"/>
          <w:szCs w:val="22"/>
        </w:rPr>
        <w:lastRenderedPageBreak/>
        <w:t>(</w:t>
      </w:r>
      <w:r w:rsidR="00DB60BB">
        <w:rPr>
          <w:rFonts w:ascii="Garamond" w:hAnsi="Garamond" w:cs="Times New Roman"/>
          <w:szCs w:val="22"/>
        </w:rPr>
        <w:t xml:space="preserve">Callender 2008; </w:t>
      </w:r>
      <w:r w:rsidR="00750ADE" w:rsidRPr="0054498C">
        <w:rPr>
          <w:rFonts w:ascii="Garamond" w:hAnsi="Garamond" w:cs="Times New Roman"/>
          <w:szCs w:val="22"/>
        </w:rPr>
        <w:t>Lee (2014), Mellor (1981, 1998), P</w:t>
      </w:r>
      <w:r w:rsidR="00DE713B" w:rsidRPr="0054498C">
        <w:rPr>
          <w:rFonts w:ascii="Garamond" w:hAnsi="Garamond" w:cs="Times New Roman"/>
          <w:szCs w:val="22"/>
        </w:rPr>
        <w:t xml:space="preserve">aul (2010), Price (1996, 2011) </w:t>
      </w:r>
      <w:r w:rsidR="00331407" w:rsidRPr="0054498C">
        <w:rPr>
          <w:rFonts w:ascii="Garamond" w:hAnsi="Garamond" w:cs="Times New Roman"/>
          <w:szCs w:val="22"/>
        </w:rPr>
        <w:t>and Skow (2011)</w:t>
      </w:r>
      <w:r w:rsidR="00E31DDC" w:rsidRPr="0054498C">
        <w:rPr>
          <w:rFonts w:ascii="Garamond" w:hAnsi="Garamond" w:cs="Times New Roman"/>
          <w:szCs w:val="22"/>
        </w:rPr>
        <w:t>.</w:t>
      </w:r>
      <w:r w:rsidR="00405D07" w:rsidRPr="0054498C">
        <w:rPr>
          <w:rFonts w:ascii="Garamond" w:hAnsi="Garamond" w:cs="Times New Roman"/>
          <w:szCs w:val="22"/>
        </w:rPr>
        <w:t xml:space="preserve"> </w:t>
      </w:r>
      <w:r w:rsidR="0016478D">
        <w:rPr>
          <w:rFonts w:ascii="Garamond" w:hAnsi="Garamond" w:cs="Times New Roman"/>
          <w:szCs w:val="22"/>
        </w:rPr>
        <w:t>I</w:t>
      </w:r>
      <w:r w:rsidR="00D8415B" w:rsidRPr="0054498C">
        <w:rPr>
          <w:rFonts w:ascii="Garamond" w:hAnsi="Garamond" w:cs="Times New Roman"/>
          <w:szCs w:val="22"/>
        </w:rPr>
        <w:t>llusionists</w:t>
      </w:r>
      <w:r w:rsidR="00405D07" w:rsidRPr="0054498C">
        <w:rPr>
          <w:rFonts w:ascii="Garamond" w:hAnsi="Garamond" w:cs="Times New Roman"/>
          <w:szCs w:val="22"/>
        </w:rPr>
        <w:t xml:space="preserve"> argue that our experiences as of passage can be explained without relying on passage.</w:t>
      </w:r>
      <w:r w:rsidR="006547C0" w:rsidRPr="0054498C">
        <w:rPr>
          <w:rFonts w:ascii="Garamond" w:hAnsi="Garamond" w:cs="Times New Roman"/>
          <w:szCs w:val="22"/>
        </w:rPr>
        <w:t xml:space="preserve"> </w:t>
      </w:r>
      <w:r w:rsidR="004E34E2" w:rsidRPr="0054498C">
        <w:rPr>
          <w:rFonts w:ascii="Garamond" w:hAnsi="Garamond" w:cs="Times New Roman"/>
          <w:szCs w:val="22"/>
        </w:rPr>
        <w:t xml:space="preserve">The defensive strategy, if successful, undermines our purported reasons to suppose that the presence of temporal passage is the </w:t>
      </w:r>
      <w:r w:rsidR="004E34E2" w:rsidRPr="0054498C">
        <w:rPr>
          <w:rFonts w:ascii="Garamond" w:hAnsi="Garamond" w:cs="Times New Roman"/>
          <w:i/>
          <w:szCs w:val="22"/>
        </w:rPr>
        <w:t>only</w:t>
      </w:r>
      <w:r w:rsidR="004E34E2" w:rsidRPr="0054498C">
        <w:rPr>
          <w:rFonts w:ascii="Garamond" w:hAnsi="Garamond" w:cs="Times New Roman"/>
          <w:szCs w:val="22"/>
        </w:rPr>
        <w:t xml:space="preserve"> reasonable explanation for our phenomenology. </w:t>
      </w:r>
    </w:p>
    <w:p w14:paraId="7D0B1355" w14:textId="51629E47" w:rsidR="00C849B7" w:rsidRPr="0054498C" w:rsidRDefault="004E34E2" w:rsidP="00C36372">
      <w:pPr>
        <w:widowControl w:val="0"/>
        <w:autoSpaceDE w:val="0"/>
        <w:autoSpaceDN w:val="0"/>
        <w:adjustRightInd w:val="0"/>
        <w:spacing w:after="0" w:line="360" w:lineRule="auto"/>
        <w:ind w:firstLine="720"/>
        <w:jc w:val="both"/>
        <w:rPr>
          <w:rFonts w:ascii="Garamond" w:hAnsi="Garamond" w:cs="Times New Roman"/>
          <w:szCs w:val="22"/>
        </w:rPr>
      </w:pPr>
      <w:r w:rsidRPr="0054498C">
        <w:rPr>
          <w:rFonts w:ascii="Garamond" w:hAnsi="Garamond" w:cs="Times New Roman"/>
          <w:szCs w:val="22"/>
        </w:rPr>
        <w:t xml:space="preserve">By contrast, </w:t>
      </w:r>
      <w:r w:rsidR="006547C0" w:rsidRPr="0054498C">
        <w:rPr>
          <w:rFonts w:ascii="Garamond" w:hAnsi="Garamond" w:cs="Times New Roman"/>
          <w:szCs w:val="22"/>
        </w:rPr>
        <w:t xml:space="preserve">the offensive strategy </w:t>
      </w:r>
      <w:r w:rsidR="00E701FD" w:rsidRPr="0054498C">
        <w:rPr>
          <w:rFonts w:ascii="Garamond" w:hAnsi="Garamond" w:cs="Times New Roman"/>
          <w:szCs w:val="22"/>
        </w:rPr>
        <w:t>aims</w:t>
      </w:r>
      <w:r w:rsidR="006547C0" w:rsidRPr="0054498C">
        <w:rPr>
          <w:rFonts w:ascii="Garamond" w:hAnsi="Garamond" w:cs="Times New Roman"/>
          <w:szCs w:val="22"/>
        </w:rPr>
        <w:t xml:space="preserve"> to reject (b) </w:t>
      </w:r>
      <w:r w:rsidR="00DE713B" w:rsidRPr="0054498C">
        <w:rPr>
          <w:rFonts w:ascii="Garamond" w:hAnsi="Garamond" w:cs="Times New Roman"/>
          <w:szCs w:val="22"/>
        </w:rPr>
        <w:t xml:space="preserve">by showing that even if there is temporal passage, </w:t>
      </w:r>
      <w:r w:rsidR="00DE713B" w:rsidRPr="0054498C">
        <w:rPr>
          <w:rFonts w:ascii="Garamond" w:hAnsi="Garamond" w:cs="Times New Roman"/>
          <w:i/>
          <w:szCs w:val="22"/>
        </w:rPr>
        <w:t>it</w:t>
      </w:r>
      <w:r w:rsidR="00AF5566" w:rsidRPr="0054498C">
        <w:rPr>
          <w:rFonts w:ascii="Garamond" w:hAnsi="Garamond" w:cs="Times New Roman"/>
          <w:i/>
          <w:szCs w:val="22"/>
        </w:rPr>
        <w:t>s</w:t>
      </w:r>
      <w:r w:rsidR="00DE713B" w:rsidRPr="0054498C">
        <w:rPr>
          <w:rFonts w:ascii="Garamond" w:hAnsi="Garamond" w:cs="Times New Roman"/>
          <w:szCs w:val="22"/>
        </w:rPr>
        <w:t xml:space="preserve"> </w:t>
      </w:r>
      <w:r w:rsidR="00AF5566" w:rsidRPr="0054498C">
        <w:rPr>
          <w:rFonts w:ascii="Garamond" w:hAnsi="Garamond" w:cs="Times New Roman"/>
          <w:i/>
          <w:szCs w:val="22"/>
        </w:rPr>
        <w:t>existence</w:t>
      </w:r>
      <w:r w:rsidR="00AF5566" w:rsidRPr="0054498C">
        <w:rPr>
          <w:rFonts w:ascii="Garamond" w:hAnsi="Garamond" w:cs="Times New Roman"/>
          <w:szCs w:val="22"/>
        </w:rPr>
        <w:t xml:space="preserve"> </w:t>
      </w:r>
      <w:r w:rsidR="00DE713B" w:rsidRPr="0054498C">
        <w:rPr>
          <w:rFonts w:ascii="Garamond" w:hAnsi="Garamond" w:cs="Times New Roman"/>
          <w:szCs w:val="22"/>
        </w:rPr>
        <w:t>does not provide a reasonable explanation for our temporal phenomenology</w:t>
      </w:r>
      <w:r w:rsidR="00045A1E" w:rsidRPr="0054498C">
        <w:rPr>
          <w:rFonts w:ascii="Garamond" w:hAnsi="Garamond" w:cs="Times New Roman"/>
          <w:szCs w:val="22"/>
        </w:rPr>
        <w:t xml:space="preserve">. </w:t>
      </w:r>
      <w:r w:rsidR="004B636D" w:rsidRPr="0054498C">
        <w:rPr>
          <w:rFonts w:ascii="Garamond" w:hAnsi="Garamond" w:cs="Times New Roman"/>
          <w:szCs w:val="22"/>
        </w:rPr>
        <w:t>Defenders of the offensive strategy offer the following argument:</w:t>
      </w:r>
      <w:r w:rsidR="00045A1E" w:rsidRPr="0054498C">
        <w:rPr>
          <w:rFonts w:ascii="Garamond" w:hAnsi="Garamond" w:cs="Times New Roman"/>
          <w:szCs w:val="22"/>
        </w:rPr>
        <w:t xml:space="preserve"> </w:t>
      </w:r>
    </w:p>
    <w:p w14:paraId="2CF19FF6" w14:textId="77777777" w:rsidR="003D3575" w:rsidRPr="0054498C" w:rsidRDefault="00AD2263" w:rsidP="003D3575">
      <w:pPr>
        <w:widowControl w:val="0"/>
        <w:autoSpaceDE w:val="0"/>
        <w:autoSpaceDN w:val="0"/>
        <w:adjustRightInd w:val="0"/>
        <w:spacing w:after="0" w:line="360" w:lineRule="auto"/>
        <w:ind w:firstLine="720"/>
        <w:jc w:val="both"/>
        <w:rPr>
          <w:rFonts w:ascii="Garamond" w:hAnsi="Garamond" w:cs="Times New Roman"/>
          <w:i/>
          <w:szCs w:val="22"/>
        </w:rPr>
      </w:pPr>
      <w:r w:rsidRPr="0054498C">
        <w:rPr>
          <w:rFonts w:ascii="Garamond" w:hAnsi="Garamond" w:cs="Times New Roman"/>
          <w:i/>
          <w:szCs w:val="22"/>
        </w:rPr>
        <w:t xml:space="preserve">Argument </w:t>
      </w:r>
      <w:r w:rsidR="005561D0" w:rsidRPr="0054498C">
        <w:rPr>
          <w:rFonts w:ascii="Garamond" w:hAnsi="Garamond" w:cs="Times New Roman"/>
          <w:i/>
          <w:szCs w:val="22"/>
        </w:rPr>
        <w:t>against</w:t>
      </w:r>
      <w:r w:rsidR="00113D97" w:rsidRPr="0054498C">
        <w:rPr>
          <w:rFonts w:ascii="Garamond" w:hAnsi="Garamond" w:cs="Times New Roman"/>
          <w:i/>
          <w:szCs w:val="22"/>
        </w:rPr>
        <w:t xml:space="preserve"> the evidential role</w:t>
      </w:r>
      <w:r w:rsidR="0023119F" w:rsidRPr="0054498C">
        <w:rPr>
          <w:rFonts w:ascii="Garamond" w:hAnsi="Garamond" w:cs="Times New Roman"/>
          <w:i/>
          <w:szCs w:val="22"/>
        </w:rPr>
        <w:t xml:space="preserve"> of</w:t>
      </w:r>
      <w:r w:rsidR="005561D0" w:rsidRPr="0054498C">
        <w:rPr>
          <w:rFonts w:ascii="Garamond" w:hAnsi="Garamond" w:cs="Times New Roman"/>
          <w:i/>
          <w:szCs w:val="22"/>
        </w:rPr>
        <w:t xml:space="preserve"> temporal passage</w:t>
      </w:r>
      <w:r w:rsidR="00B01D67" w:rsidRPr="0054498C">
        <w:rPr>
          <w:rStyle w:val="FootnoteReference"/>
          <w:rFonts w:ascii="Garamond" w:hAnsi="Garamond" w:cs="Times New Roman"/>
          <w:i/>
          <w:szCs w:val="22"/>
        </w:rPr>
        <w:footnoteReference w:id="5"/>
      </w:r>
      <w:r w:rsidR="005561D0" w:rsidRPr="0054498C">
        <w:rPr>
          <w:rFonts w:ascii="Garamond" w:hAnsi="Garamond" w:cs="Times New Roman"/>
          <w:i/>
          <w:szCs w:val="22"/>
        </w:rPr>
        <w:t xml:space="preserve"> </w:t>
      </w:r>
      <w:r w:rsidR="003D3575" w:rsidRPr="0054498C">
        <w:rPr>
          <w:rFonts w:ascii="Garamond" w:hAnsi="Garamond" w:cs="Times New Roman"/>
          <w:i/>
          <w:szCs w:val="22"/>
        </w:rPr>
        <w:t xml:space="preserve"> </w:t>
      </w:r>
    </w:p>
    <w:p w14:paraId="4C92726A" w14:textId="77777777" w:rsidR="000C0E33" w:rsidRPr="0054498C" w:rsidRDefault="000C0E33" w:rsidP="003D3575">
      <w:pPr>
        <w:widowControl w:val="0"/>
        <w:autoSpaceDE w:val="0"/>
        <w:autoSpaceDN w:val="0"/>
        <w:adjustRightInd w:val="0"/>
        <w:spacing w:after="0" w:line="360" w:lineRule="auto"/>
        <w:ind w:firstLine="720"/>
        <w:jc w:val="both"/>
        <w:rPr>
          <w:rFonts w:ascii="Garamond" w:hAnsi="Garamond" w:cs="Times New Roman"/>
          <w:i/>
          <w:szCs w:val="22"/>
        </w:rPr>
      </w:pPr>
    </w:p>
    <w:p w14:paraId="293C2261" w14:textId="72438E44" w:rsidR="004347A3" w:rsidRPr="0054498C" w:rsidRDefault="00574A0A" w:rsidP="005E146D">
      <w:pPr>
        <w:pStyle w:val="ListParagraph"/>
        <w:widowControl w:val="0"/>
        <w:numPr>
          <w:ilvl w:val="0"/>
          <w:numId w:val="7"/>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 xml:space="preserve">For </w:t>
      </w:r>
      <w:r w:rsidR="00F47455">
        <w:rPr>
          <w:rFonts w:ascii="Garamond" w:hAnsi="Garamond" w:cs="Times New Roman"/>
          <w:szCs w:val="22"/>
        </w:rPr>
        <w:t>temporal phenomenology</w:t>
      </w:r>
      <w:r w:rsidRPr="0054498C">
        <w:rPr>
          <w:rFonts w:ascii="Garamond" w:hAnsi="Garamond" w:cs="Times New Roman"/>
          <w:szCs w:val="22"/>
        </w:rPr>
        <w:t xml:space="preserve"> to provide e</w:t>
      </w:r>
      <w:r w:rsidR="004347A3" w:rsidRPr="0054498C">
        <w:rPr>
          <w:rFonts w:ascii="Garamond" w:hAnsi="Garamond" w:cs="Times New Roman"/>
          <w:szCs w:val="22"/>
        </w:rPr>
        <w:t>vidence of temporal passage, it must be that the presence of temporal passage makes a differenc</w:t>
      </w:r>
      <w:r w:rsidR="00FB0388">
        <w:rPr>
          <w:rFonts w:ascii="Garamond" w:hAnsi="Garamond" w:cs="Times New Roman"/>
          <w:szCs w:val="22"/>
        </w:rPr>
        <w:t>e to our temporal phenomenology.</w:t>
      </w:r>
    </w:p>
    <w:p w14:paraId="02FF9CDD" w14:textId="77777777" w:rsidR="004347A3" w:rsidRPr="0054498C" w:rsidRDefault="004347A3" w:rsidP="004347A3">
      <w:pPr>
        <w:pStyle w:val="ListParagraph"/>
        <w:widowControl w:val="0"/>
        <w:numPr>
          <w:ilvl w:val="0"/>
          <w:numId w:val="7"/>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It is not the case that temporal passage makes a difference to our temporal phenomenology.</w:t>
      </w:r>
    </w:p>
    <w:p w14:paraId="2331718D" w14:textId="77777777" w:rsidR="004347A3" w:rsidRPr="0054498C" w:rsidRDefault="004347A3" w:rsidP="004347A3">
      <w:pPr>
        <w:pStyle w:val="ListParagraph"/>
        <w:widowControl w:val="0"/>
        <w:numPr>
          <w:ilvl w:val="0"/>
          <w:numId w:val="7"/>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 xml:space="preserve">Therefore our temporal phenomenology provides no evidence for the presence of temporal passage.  </w:t>
      </w:r>
    </w:p>
    <w:p w14:paraId="3ADDE898" w14:textId="77777777" w:rsidR="00045A1E" w:rsidRPr="0054498C" w:rsidRDefault="00045A1E" w:rsidP="00045A1E">
      <w:pPr>
        <w:widowControl w:val="0"/>
        <w:autoSpaceDE w:val="0"/>
        <w:autoSpaceDN w:val="0"/>
        <w:adjustRightInd w:val="0"/>
        <w:spacing w:after="0" w:line="360" w:lineRule="auto"/>
        <w:jc w:val="both"/>
        <w:rPr>
          <w:rFonts w:ascii="Garamond" w:hAnsi="Garamond" w:cs="Times New Roman"/>
          <w:szCs w:val="22"/>
        </w:rPr>
      </w:pPr>
    </w:p>
    <w:p w14:paraId="65F96FA7" w14:textId="49D5A89A" w:rsidR="00F949B1" w:rsidRPr="0054498C" w:rsidRDefault="00D2547E" w:rsidP="006462CA">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If (iii) is true, then it follows that (b) is false: it cannot be that the</w:t>
      </w:r>
      <w:r w:rsidR="0063252F">
        <w:rPr>
          <w:rFonts w:ascii="Garamond" w:hAnsi="Garamond" w:cs="Times New Roman"/>
          <w:szCs w:val="22"/>
        </w:rPr>
        <w:t xml:space="preserve"> presence of temporal passage is</w:t>
      </w:r>
      <w:r w:rsidRPr="0054498C">
        <w:rPr>
          <w:rFonts w:ascii="Garamond" w:hAnsi="Garamond" w:cs="Times New Roman"/>
          <w:szCs w:val="22"/>
        </w:rPr>
        <w:t xml:space="preserve"> the only reasonable explanation</w:t>
      </w:r>
      <w:r w:rsidR="0045444A" w:rsidRPr="0054498C">
        <w:rPr>
          <w:rFonts w:ascii="Garamond" w:hAnsi="Garamond" w:cs="Times New Roman"/>
          <w:szCs w:val="22"/>
        </w:rPr>
        <w:t xml:space="preserve"> for our temporal phenomenology</w:t>
      </w:r>
      <w:r w:rsidRPr="0054498C">
        <w:rPr>
          <w:rFonts w:ascii="Garamond" w:hAnsi="Garamond" w:cs="Times New Roman"/>
          <w:szCs w:val="22"/>
        </w:rPr>
        <w:t xml:space="preserve"> if the presence of </w:t>
      </w:r>
      <w:r w:rsidR="006D5B0E" w:rsidRPr="0054498C">
        <w:rPr>
          <w:rFonts w:ascii="Garamond" w:hAnsi="Garamond" w:cs="Times New Roman"/>
          <w:szCs w:val="22"/>
        </w:rPr>
        <w:t>our phenomenology</w:t>
      </w:r>
      <w:r w:rsidRPr="0054498C">
        <w:rPr>
          <w:rFonts w:ascii="Garamond" w:hAnsi="Garamond" w:cs="Times New Roman"/>
          <w:szCs w:val="22"/>
        </w:rPr>
        <w:t xml:space="preserve"> provides no evidence for the presence of temporal p</w:t>
      </w:r>
      <w:r w:rsidR="00BB4802" w:rsidRPr="0054498C">
        <w:rPr>
          <w:rFonts w:ascii="Garamond" w:hAnsi="Garamond" w:cs="Times New Roman"/>
          <w:szCs w:val="22"/>
        </w:rPr>
        <w:t xml:space="preserve">assage. </w:t>
      </w:r>
      <w:r w:rsidR="00FB0388">
        <w:rPr>
          <w:rFonts w:ascii="Garamond" w:hAnsi="Garamond" w:cs="Times New Roman"/>
          <w:szCs w:val="22"/>
        </w:rPr>
        <w:t xml:space="preserve">(i) seems undeniable. So </w:t>
      </w:r>
      <w:r w:rsidR="00C36372">
        <w:rPr>
          <w:rFonts w:ascii="Garamond" w:hAnsi="Garamond" w:cs="Times New Roman"/>
          <w:szCs w:val="22"/>
        </w:rPr>
        <w:t xml:space="preserve">the </w:t>
      </w:r>
      <w:r w:rsidR="00405D07" w:rsidRPr="0054498C">
        <w:rPr>
          <w:rFonts w:ascii="Garamond" w:hAnsi="Garamond" w:cs="Times New Roman"/>
          <w:szCs w:val="22"/>
        </w:rPr>
        <w:t xml:space="preserve">crucial premise </w:t>
      </w:r>
      <w:r w:rsidR="00BC4AD4" w:rsidRPr="0054498C">
        <w:rPr>
          <w:rFonts w:ascii="Garamond" w:hAnsi="Garamond" w:cs="Times New Roman"/>
          <w:szCs w:val="22"/>
        </w:rPr>
        <w:t>in need of defenc</w:t>
      </w:r>
      <w:r w:rsidR="00B21DD7" w:rsidRPr="0054498C">
        <w:rPr>
          <w:rFonts w:ascii="Garamond" w:hAnsi="Garamond" w:cs="Times New Roman"/>
          <w:szCs w:val="22"/>
        </w:rPr>
        <w:t>e is</w:t>
      </w:r>
      <w:r w:rsidR="00405D07" w:rsidRPr="0054498C">
        <w:rPr>
          <w:rFonts w:ascii="Garamond" w:hAnsi="Garamond" w:cs="Times New Roman"/>
          <w:szCs w:val="22"/>
        </w:rPr>
        <w:t xml:space="preserve"> (</w:t>
      </w:r>
      <w:r w:rsidR="005E146D" w:rsidRPr="0054498C">
        <w:rPr>
          <w:rFonts w:ascii="Garamond" w:hAnsi="Garamond" w:cs="Times New Roman"/>
          <w:szCs w:val="22"/>
        </w:rPr>
        <w:t>ii</w:t>
      </w:r>
      <w:r w:rsidR="00405D07" w:rsidRPr="0054498C">
        <w:rPr>
          <w:rFonts w:ascii="Garamond" w:hAnsi="Garamond" w:cs="Times New Roman"/>
          <w:szCs w:val="22"/>
        </w:rPr>
        <w:t xml:space="preserve">). </w:t>
      </w:r>
      <w:r w:rsidR="00335A82">
        <w:rPr>
          <w:rFonts w:ascii="Garamond" w:hAnsi="Garamond" w:cs="Times New Roman"/>
          <w:szCs w:val="22"/>
        </w:rPr>
        <w:t>Extant</w:t>
      </w:r>
      <w:r w:rsidR="00BF56B0" w:rsidRPr="0054498C">
        <w:rPr>
          <w:rFonts w:ascii="Garamond" w:hAnsi="Garamond" w:cs="Times New Roman"/>
          <w:szCs w:val="22"/>
        </w:rPr>
        <w:t xml:space="preserve"> </w:t>
      </w:r>
      <w:r w:rsidR="00437BFB" w:rsidRPr="0054498C">
        <w:rPr>
          <w:rFonts w:ascii="Garamond" w:hAnsi="Garamond" w:cs="Times New Roman"/>
          <w:szCs w:val="22"/>
        </w:rPr>
        <w:t xml:space="preserve">arguments </w:t>
      </w:r>
      <w:r w:rsidR="00335A82">
        <w:rPr>
          <w:rFonts w:ascii="Garamond" w:hAnsi="Garamond" w:cs="Times New Roman"/>
          <w:szCs w:val="22"/>
        </w:rPr>
        <w:t>in support of (ii) are rooted</w:t>
      </w:r>
      <w:r w:rsidR="00437BFB" w:rsidRPr="0054498C">
        <w:rPr>
          <w:rFonts w:ascii="Garamond" w:hAnsi="Garamond" w:cs="Times New Roman"/>
          <w:szCs w:val="22"/>
        </w:rPr>
        <w:t xml:space="preserve"> in empirical claims. In the following section I outline a general form of such arguments, and suggest </w:t>
      </w:r>
      <w:r w:rsidR="003B4407">
        <w:rPr>
          <w:rFonts w:ascii="Garamond" w:hAnsi="Garamond" w:cs="Times New Roman"/>
          <w:szCs w:val="22"/>
        </w:rPr>
        <w:t xml:space="preserve">that </w:t>
      </w:r>
      <w:r w:rsidR="000812E4">
        <w:rPr>
          <w:rFonts w:ascii="Garamond" w:hAnsi="Garamond" w:cs="Times New Roman"/>
          <w:szCs w:val="22"/>
        </w:rPr>
        <w:t>some</w:t>
      </w:r>
      <w:r w:rsidR="003B4407">
        <w:rPr>
          <w:rFonts w:ascii="Garamond" w:hAnsi="Garamond" w:cs="Times New Roman"/>
          <w:szCs w:val="22"/>
        </w:rPr>
        <w:t xml:space="preserve"> will not be s</w:t>
      </w:r>
      <w:r w:rsidR="00346AF9">
        <w:rPr>
          <w:rFonts w:ascii="Garamond" w:hAnsi="Garamond" w:cs="Times New Roman"/>
          <w:szCs w:val="22"/>
        </w:rPr>
        <w:t>wayed by such arguments. I</w:t>
      </w:r>
      <w:r w:rsidR="003B4407">
        <w:rPr>
          <w:rFonts w:ascii="Garamond" w:hAnsi="Garamond" w:cs="Times New Roman"/>
          <w:szCs w:val="22"/>
        </w:rPr>
        <w:t xml:space="preserve">n the remaining sections I </w:t>
      </w:r>
      <w:r w:rsidR="00785D6C" w:rsidRPr="0054498C">
        <w:rPr>
          <w:rFonts w:ascii="Garamond" w:hAnsi="Garamond" w:cs="Times New Roman"/>
          <w:szCs w:val="22"/>
        </w:rPr>
        <w:t>develop</w:t>
      </w:r>
      <w:r w:rsidR="00E80DEA" w:rsidRPr="0054498C">
        <w:rPr>
          <w:rFonts w:ascii="Garamond" w:hAnsi="Garamond" w:cs="Times New Roman"/>
          <w:szCs w:val="22"/>
        </w:rPr>
        <w:t xml:space="preserve"> </w:t>
      </w:r>
      <w:r w:rsidR="0009389C" w:rsidRPr="0054498C">
        <w:rPr>
          <w:rFonts w:ascii="Garamond" w:hAnsi="Garamond" w:cs="Times New Roman"/>
          <w:szCs w:val="22"/>
        </w:rPr>
        <w:t>new</w:t>
      </w:r>
      <w:r w:rsidR="0001519A" w:rsidRPr="0054498C">
        <w:rPr>
          <w:rFonts w:ascii="Garamond" w:hAnsi="Garamond" w:cs="Times New Roman"/>
          <w:szCs w:val="22"/>
        </w:rPr>
        <w:t xml:space="preserve"> </w:t>
      </w:r>
      <w:r w:rsidR="00C857FB" w:rsidRPr="0054498C">
        <w:rPr>
          <w:rFonts w:ascii="Garamond" w:hAnsi="Garamond" w:cs="Times New Roman"/>
          <w:szCs w:val="22"/>
        </w:rPr>
        <w:t xml:space="preserve">arguments </w:t>
      </w:r>
      <w:r w:rsidR="0009389C" w:rsidRPr="0054498C">
        <w:rPr>
          <w:rFonts w:ascii="Garamond" w:hAnsi="Garamond" w:cs="Times New Roman"/>
          <w:szCs w:val="22"/>
        </w:rPr>
        <w:t>for</w:t>
      </w:r>
      <w:r w:rsidR="00C857FB" w:rsidRPr="0054498C">
        <w:rPr>
          <w:rFonts w:ascii="Garamond" w:hAnsi="Garamond" w:cs="Times New Roman"/>
          <w:szCs w:val="22"/>
        </w:rPr>
        <w:t xml:space="preserve"> (</w:t>
      </w:r>
      <w:r w:rsidR="005E146D" w:rsidRPr="0054498C">
        <w:rPr>
          <w:rFonts w:ascii="Garamond" w:hAnsi="Garamond" w:cs="Times New Roman"/>
          <w:szCs w:val="22"/>
        </w:rPr>
        <w:t>ii</w:t>
      </w:r>
      <w:r w:rsidR="00C857FB" w:rsidRPr="0054498C">
        <w:rPr>
          <w:rFonts w:ascii="Garamond" w:hAnsi="Garamond" w:cs="Times New Roman"/>
          <w:szCs w:val="22"/>
        </w:rPr>
        <w:t>)</w:t>
      </w:r>
      <w:r w:rsidR="0016478D">
        <w:rPr>
          <w:rFonts w:ascii="Garamond" w:hAnsi="Garamond" w:cs="Times New Roman"/>
          <w:szCs w:val="22"/>
        </w:rPr>
        <w:t xml:space="preserve"> </w:t>
      </w:r>
      <w:r w:rsidR="003B4407">
        <w:rPr>
          <w:rFonts w:ascii="Garamond" w:hAnsi="Garamond" w:cs="Times New Roman"/>
          <w:szCs w:val="22"/>
        </w:rPr>
        <w:t>that do not</w:t>
      </w:r>
      <w:r w:rsidR="00122D3B" w:rsidRPr="0054498C">
        <w:rPr>
          <w:rFonts w:ascii="Garamond" w:hAnsi="Garamond" w:cs="Times New Roman"/>
          <w:szCs w:val="22"/>
        </w:rPr>
        <w:t xml:space="preserve"> </w:t>
      </w:r>
      <w:r w:rsidR="00086F4F" w:rsidRPr="0054498C">
        <w:rPr>
          <w:rFonts w:ascii="Garamond" w:hAnsi="Garamond" w:cs="Times New Roman"/>
          <w:szCs w:val="22"/>
        </w:rPr>
        <w:t xml:space="preserve">appeal to </w:t>
      </w:r>
      <w:r w:rsidR="005B1AD4" w:rsidRPr="0054498C">
        <w:rPr>
          <w:rFonts w:ascii="Garamond" w:hAnsi="Garamond" w:cs="Times New Roman"/>
          <w:szCs w:val="22"/>
        </w:rPr>
        <w:t>empirical considerations</w:t>
      </w:r>
      <w:r w:rsidR="00A45B50">
        <w:rPr>
          <w:rFonts w:ascii="Garamond" w:hAnsi="Garamond" w:cs="Times New Roman"/>
          <w:szCs w:val="22"/>
        </w:rPr>
        <w:t xml:space="preserve"> and which </w:t>
      </w:r>
      <w:r w:rsidR="003D148C" w:rsidRPr="0054498C">
        <w:rPr>
          <w:rFonts w:ascii="Garamond" w:hAnsi="Garamond" w:cs="Times New Roman"/>
          <w:szCs w:val="22"/>
        </w:rPr>
        <w:t xml:space="preserve">should be more dialectically persuasive because they show that, </w:t>
      </w:r>
      <w:r w:rsidR="003D148C" w:rsidRPr="0054498C">
        <w:rPr>
          <w:rFonts w:ascii="Garamond" w:hAnsi="Garamond" w:cs="Times New Roman"/>
          <w:i/>
          <w:szCs w:val="22"/>
        </w:rPr>
        <w:t>by the lights of the dynamist herself,</w:t>
      </w:r>
      <w:r w:rsidR="003D148C" w:rsidRPr="0054498C">
        <w:rPr>
          <w:rFonts w:ascii="Garamond" w:hAnsi="Garamond" w:cs="Times New Roman"/>
          <w:szCs w:val="22"/>
        </w:rPr>
        <w:t xml:space="preserve"> our temporal phenomenology provides no evidence for the presence of temporal passage.</w:t>
      </w:r>
    </w:p>
    <w:p w14:paraId="2D3D4B30" w14:textId="77777777" w:rsidR="004E525F" w:rsidRPr="0054498C" w:rsidRDefault="004E525F" w:rsidP="006462CA">
      <w:pPr>
        <w:widowControl w:val="0"/>
        <w:autoSpaceDE w:val="0"/>
        <w:autoSpaceDN w:val="0"/>
        <w:adjustRightInd w:val="0"/>
        <w:spacing w:after="0" w:line="360" w:lineRule="auto"/>
        <w:jc w:val="both"/>
        <w:rPr>
          <w:rFonts w:ascii="Garamond" w:hAnsi="Garamond" w:cs="Times New Roman"/>
          <w:szCs w:val="22"/>
        </w:rPr>
      </w:pPr>
    </w:p>
    <w:p w14:paraId="237A2B09" w14:textId="62BE45DC" w:rsidR="00BF56B0" w:rsidRPr="0054498C" w:rsidRDefault="00C76088" w:rsidP="00AD2263">
      <w:pPr>
        <w:widowControl w:val="0"/>
        <w:autoSpaceDE w:val="0"/>
        <w:autoSpaceDN w:val="0"/>
        <w:adjustRightInd w:val="0"/>
        <w:spacing w:after="0" w:line="360" w:lineRule="auto"/>
        <w:jc w:val="both"/>
        <w:rPr>
          <w:rFonts w:ascii="Garamond" w:hAnsi="Garamond" w:cs="Times New Roman"/>
          <w:b/>
          <w:szCs w:val="22"/>
        </w:rPr>
      </w:pPr>
      <w:r>
        <w:rPr>
          <w:rFonts w:ascii="Garamond" w:hAnsi="Garamond" w:cs="Times New Roman"/>
          <w:b/>
          <w:szCs w:val="22"/>
        </w:rPr>
        <w:t>3</w:t>
      </w:r>
      <w:r w:rsidR="00BF56B0" w:rsidRPr="0054498C">
        <w:rPr>
          <w:rFonts w:ascii="Garamond" w:hAnsi="Garamond" w:cs="Times New Roman"/>
          <w:b/>
          <w:szCs w:val="22"/>
        </w:rPr>
        <w:t xml:space="preserve">. </w:t>
      </w:r>
      <w:r w:rsidR="00BA3ACF" w:rsidRPr="0054498C">
        <w:rPr>
          <w:rFonts w:ascii="Garamond" w:hAnsi="Garamond" w:cs="Times New Roman"/>
          <w:b/>
          <w:szCs w:val="22"/>
        </w:rPr>
        <w:t>Empirical Arguments for (</w:t>
      </w:r>
      <w:r w:rsidR="00F657AD" w:rsidRPr="0054498C">
        <w:rPr>
          <w:rFonts w:ascii="Garamond" w:hAnsi="Garamond" w:cs="Times New Roman"/>
          <w:b/>
          <w:szCs w:val="22"/>
        </w:rPr>
        <w:t>ii</w:t>
      </w:r>
      <w:r w:rsidR="00BA3ACF" w:rsidRPr="0054498C">
        <w:rPr>
          <w:rFonts w:ascii="Garamond" w:hAnsi="Garamond" w:cs="Times New Roman"/>
          <w:b/>
          <w:szCs w:val="22"/>
        </w:rPr>
        <w:t>).</w:t>
      </w:r>
    </w:p>
    <w:p w14:paraId="20D1AD65" w14:textId="77777777" w:rsidR="002F3286" w:rsidRPr="0054498C" w:rsidRDefault="002F3286" w:rsidP="00AD2263">
      <w:pPr>
        <w:widowControl w:val="0"/>
        <w:autoSpaceDE w:val="0"/>
        <w:autoSpaceDN w:val="0"/>
        <w:adjustRightInd w:val="0"/>
        <w:spacing w:after="0" w:line="360" w:lineRule="auto"/>
        <w:jc w:val="both"/>
        <w:rPr>
          <w:rFonts w:ascii="Garamond" w:hAnsi="Garamond" w:cs="Times New Roman"/>
          <w:szCs w:val="22"/>
        </w:rPr>
      </w:pPr>
    </w:p>
    <w:p w14:paraId="26F5CD37" w14:textId="77777777" w:rsidR="00BF5245" w:rsidRPr="0054498C" w:rsidRDefault="002F3286" w:rsidP="00AD2263">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E</w:t>
      </w:r>
      <w:r w:rsidR="00BF5245" w:rsidRPr="0054498C">
        <w:rPr>
          <w:rFonts w:ascii="Garamond" w:hAnsi="Garamond" w:cs="Times New Roman"/>
          <w:szCs w:val="22"/>
        </w:rPr>
        <w:t>mpirical argument</w:t>
      </w:r>
      <w:r w:rsidR="00B7678C" w:rsidRPr="0054498C">
        <w:rPr>
          <w:rFonts w:ascii="Garamond" w:hAnsi="Garamond" w:cs="Times New Roman"/>
          <w:szCs w:val="22"/>
        </w:rPr>
        <w:t>s</w:t>
      </w:r>
      <w:r w:rsidR="00BF5245" w:rsidRPr="0054498C">
        <w:rPr>
          <w:rFonts w:ascii="Garamond" w:hAnsi="Garamond" w:cs="Times New Roman"/>
          <w:szCs w:val="22"/>
        </w:rPr>
        <w:t xml:space="preserve"> for (ii) take the following form: </w:t>
      </w:r>
    </w:p>
    <w:p w14:paraId="3ECE826F" w14:textId="77777777" w:rsidR="002A00CE" w:rsidRPr="0054498C" w:rsidRDefault="002A00CE" w:rsidP="00AD2263">
      <w:pPr>
        <w:widowControl w:val="0"/>
        <w:autoSpaceDE w:val="0"/>
        <w:autoSpaceDN w:val="0"/>
        <w:adjustRightInd w:val="0"/>
        <w:spacing w:after="0" w:line="360" w:lineRule="auto"/>
        <w:jc w:val="both"/>
        <w:rPr>
          <w:rFonts w:ascii="Garamond" w:hAnsi="Garamond" w:cs="Times New Roman"/>
          <w:szCs w:val="22"/>
        </w:rPr>
      </w:pPr>
    </w:p>
    <w:p w14:paraId="136EB2CB" w14:textId="77777777" w:rsidR="002A00CE" w:rsidRPr="0054498C" w:rsidRDefault="002A00CE" w:rsidP="00AD2263">
      <w:pPr>
        <w:widowControl w:val="0"/>
        <w:autoSpaceDE w:val="0"/>
        <w:autoSpaceDN w:val="0"/>
        <w:adjustRightInd w:val="0"/>
        <w:spacing w:after="0" w:line="360" w:lineRule="auto"/>
        <w:jc w:val="both"/>
        <w:rPr>
          <w:rFonts w:ascii="Garamond" w:hAnsi="Garamond" w:cs="Times New Roman"/>
          <w:i/>
          <w:szCs w:val="22"/>
        </w:rPr>
      </w:pPr>
      <w:r w:rsidRPr="0054498C">
        <w:rPr>
          <w:rFonts w:ascii="Garamond" w:hAnsi="Garamond" w:cs="Times New Roman"/>
          <w:i/>
          <w:szCs w:val="22"/>
        </w:rPr>
        <w:t>Empirical</w:t>
      </w:r>
      <w:r w:rsidR="002F3286" w:rsidRPr="0054498C">
        <w:rPr>
          <w:rFonts w:ascii="Garamond" w:hAnsi="Garamond" w:cs="Times New Roman"/>
          <w:i/>
          <w:szCs w:val="22"/>
        </w:rPr>
        <w:t xml:space="preserve"> Argument </w:t>
      </w:r>
    </w:p>
    <w:p w14:paraId="18CDE0C1" w14:textId="77777777" w:rsidR="00BF5245" w:rsidRPr="0054498C" w:rsidRDefault="00BF5245" w:rsidP="00AD2263">
      <w:pPr>
        <w:widowControl w:val="0"/>
        <w:autoSpaceDE w:val="0"/>
        <w:autoSpaceDN w:val="0"/>
        <w:adjustRightInd w:val="0"/>
        <w:spacing w:after="0" w:line="360" w:lineRule="auto"/>
        <w:jc w:val="both"/>
        <w:rPr>
          <w:rFonts w:ascii="Garamond" w:hAnsi="Garamond" w:cs="Times New Roman"/>
          <w:szCs w:val="22"/>
        </w:rPr>
      </w:pPr>
    </w:p>
    <w:p w14:paraId="2D33F8C6" w14:textId="77777777" w:rsidR="00D33C4D" w:rsidRPr="0054498C" w:rsidRDefault="00D33C4D" w:rsidP="00D33C4D">
      <w:pPr>
        <w:pStyle w:val="ListParagraph"/>
        <w:widowControl w:val="0"/>
        <w:numPr>
          <w:ilvl w:val="0"/>
          <w:numId w:val="18"/>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EMPIRICAL PREMISE</w:t>
      </w:r>
    </w:p>
    <w:p w14:paraId="3DDB814C" w14:textId="77777777" w:rsidR="00D33C4D" w:rsidRPr="0054498C" w:rsidRDefault="00D33C4D" w:rsidP="00D33C4D">
      <w:pPr>
        <w:pStyle w:val="ListParagraph"/>
        <w:widowControl w:val="0"/>
        <w:numPr>
          <w:ilvl w:val="0"/>
          <w:numId w:val="18"/>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 xml:space="preserve">If EMPIRICAL PREMISE then temporal passage makes no physical difference to how things are. </w:t>
      </w:r>
    </w:p>
    <w:p w14:paraId="28FC1162" w14:textId="77777777" w:rsidR="00D33C4D" w:rsidRPr="0054498C" w:rsidRDefault="00D33C4D" w:rsidP="00D33C4D">
      <w:pPr>
        <w:pStyle w:val="ListParagraph"/>
        <w:widowControl w:val="0"/>
        <w:numPr>
          <w:ilvl w:val="0"/>
          <w:numId w:val="18"/>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Therefore, temporal passage makes no physical difference to how things are.</w:t>
      </w:r>
    </w:p>
    <w:p w14:paraId="6933AF18" w14:textId="77777777" w:rsidR="00D33C4D" w:rsidRPr="0054498C" w:rsidRDefault="00D33C4D" w:rsidP="00D33C4D">
      <w:pPr>
        <w:pStyle w:val="ListParagraph"/>
        <w:widowControl w:val="0"/>
        <w:numPr>
          <w:ilvl w:val="0"/>
          <w:numId w:val="18"/>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 xml:space="preserve">Anything that makes no physical difference to how things are makes no difference to our temporal phenomenology. </w:t>
      </w:r>
    </w:p>
    <w:p w14:paraId="7ED12B65" w14:textId="77777777" w:rsidR="00D33C4D" w:rsidRPr="0054498C" w:rsidRDefault="00D33C4D" w:rsidP="00D33C4D">
      <w:pPr>
        <w:pStyle w:val="ListParagraph"/>
        <w:widowControl w:val="0"/>
        <w:numPr>
          <w:ilvl w:val="0"/>
          <w:numId w:val="18"/>
        </w:numPr>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Therefore, if there is temporal passage it makes no difference to our temporal phenomenology</w:t>
      </w:r>
    </w:p>
    <w:p w14:paraId="397AAF50" w14:textId="77777777" w:rsidR="00D33C4D" w:rsidRPr="0054498C" w:rsidRDefault="00D33C4D" w:rsidP="00D33C4D">
      <w:pPr>
        <w:widowControl w:val="0"/>
        <w:autoSpaceDE w:val="0"/>
        <w:autoSpaceDN w:val="0"/>
        <w:adjustRightInd w:val="0"/>
        <w:spacing w:after="0" w:line="360" w:lineRule="auto"/>
        <w:ind w:left="360"/>
        <w:jc w:val="both"/>
        <w:rPr>
          <w:rFonts w:ascii="Garamond" w:hAnsi="Garamond" w:cs="Times New Roman"/>
          <w:szCs w:val="22"/>
        </w:rPr>
      </w:pPr>
    </w:p>
    <w:p w14:paraId="3E89FD93" w14:textId="4A5216AB" w:rsidR="00E6095C" w:rsidRDefault="00840AA2" w:rsidP="00655A04">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Different versions of the empirical argument</w:t>
      </w:r>
      <w:r w:rsidR="00BF5245" w:rsidRPr="0054498C">
        <w:rPr>
          <w:rFonts w:ascii="Garamond" w:hAnsi="Garamond" w:cs="Times New Roman"/>
          <w:szCs w:val="22"/>
        </w:rPr>
        <w:t xml:space="preserve"> differ only insofar as they plug in different </w:t>
      </w:r>
      <w:r w:rsidR="008B1392" w:rsidRPr="0054498C">
        <w:rPr>
          <w:rFonts w:ascii="Garamond" w:hAnsi="Garamond" w:cs="Times New Roman"/>
          <w:szCs w:val="22"/>
        </w:rPr>
        <w:t>claims</w:t>
      </w:r>
      <w:r w:rsidR="00BF5245" w:rsidRPr="0054498C">
        <w:rPr>
          <w:rFonts w:ascii="Garamond" w:hAnsi="Garamond" w:cs="Times New Roman"/>
          <w:szCs w:val="22"/>
        </w:rPr>
        <w:t xml:space="preserve"> to </w:t>
      </w:r>
      <w:r w:rsidR="0050162F">
        <w:rPr>
          <w:rFonts w:ascii="Garamond" w:hAnsi="Garamond" w:cs="Times New Roman"/>
          <w:szCs w:val="22"/>
        </w:rPr>
        <w:t>EMPIRICAL</w:t>
      </w:r>
      <w:r w:rsidR="00E6095C">
        <w:rPr>
          <w:rFonts w:ascii="Garamond" w:hAnsi="Garamond" w:cs="Times New Roman"/>
          <w:szCs w:val="22"/>
        </w:rPr>
        <w:t xml:space="preserve"> PREMISE. </w:t>
      </w:r>
      <w:r w:rsidR="00657929" w:rsidRPr="0054498C">
        <w:rPr>
          <w:rFonts w:ascii="Garamond" w:hAnsi="Garamond" w:cs="Times New Roman"/>
          <w:szCs w:val="22"/>
        </w:rPr>
        <w:t xml:space="preserve">The details of these arguments really do not matter, though </w:t>
      </w:r>
      <w:r w:rsidR="008601BD" w:rsidRPr="0054498C">
        <w:rPr>
          <w:rFonts w:ascii="Garamond" w:hAnsi="Garamond" w:cs="Times New Roman"/>
          <w:szCs w:val="22"/>
        </w:rPr>
        <w:t>some</w:t>
      </w:r>
      <w:r w:rsidR="00657929" w:rsidRPr="0054498C">
        <w:rPr>
          <w:rFonts w:ascii="Garamond" w:hAnsi="Garamond" w:cs="Times New Roman"/>
          <w:szCs w:val="22"/>
        </w:rPr>
        <w:t xml:space="preserve"> </w:t>
      </w:r>
      <w:r w:rsidR="001E314E" w:rsidRPr="0054498C">
        <w:rPr>
          <w:rFonts w:ascii="Garamond" w:hAnsi="Garamond" w:cs="Times New Roman"/>
          <w:szCs w:val="22"/>
        </w:rPr>
        <w:t xml:space="preserve">notable versions </w:t>
      </w:r>
      <w:r w:rsidR="00657929" w:rsidRPr="0054498C">
        <w:rPr>
          <w:rFonts w:ascii="Garamond" w:hAnsi="Garamond" w:cs="Times New Roman"/>
          <w:szCs w:val="22"/>
        </w:rPr>
        <w:t>are spelled out in the footnote below.</w:t>
      </w:r>
      <w:r w:rsidR="00657929" w:rsidRPr="0054498C">
        <w:rPr>
          <w:rStyle w:val="FootnoteReference"/>
          <w:rFonts w:ascii="Garamond" w:hAnsi="Garamond" w:cs="Times New Roman"/>
          <w:szCs w:val="22"/>
        </w:rPr>
        <w:footnoteReference w:id="6"/>
      </w:r>
      <w:r w:rsidR="00A45A5C" w:rsidRPr="0054498C">
        <w:rPr>
          <w:rFonts w:ascii="Garamond" w:hAnsi="Garamond" w:cs="Times New Roman"/>
          <w:szCs w:val="22"/>
        </w:rPr>
        <w:t xml:space="preserve"> </w:t>
      </w:r>
      <w:r w:rsidR="00E6095C">
        <w:rPr>
          <w:rFonts w:ascii="Garamond" w:hAnsi="Garamond" w:cs="Times New Roman"/>
          <w:szCs w:val="22"/>
        </w:rPr>
        <w:t xml:space="preserve"> </w:t>
      </w:r>
      <w:r w:rsidR="00F61C40" w:rsidRPr="0054498C">
        <w:rPr>
          <w:rFonts w:ascii="Garamond" w:hAnsi="Garamond" w:cs="Times New Roman"/>
          <w:szCs w:val="22"/>
        </w:rPr>
        <w:t xml:space="preserve">As Baron (forthcoming) notes, </w:t>
      </w:r>
      <w:r w:rsidR="00FD2BEE" w:rsidRPr="0054498C">
        <w:rPr>
          <w:rFonts w:ascii="Garamond" w:hAnsi="Garamond" w:cs="Times New Roman"/>
          <w:szCs w:val="22"/>
        </w:rPr>
        <w:t xml:space="preserve">the offensive strategy </w:t>
      </w:r>
      <w:r w:rsidR="009C1447" w:rsidRPr="0054498C">
        <w:rPr>
          <w:rFonts w:ascii="Garamond" w:hAnsi="Garamond" w:cs="Times New Roman"/>
          <w:szCs w:val="22"/>
        </w:rPr>
        <w:t>aims</w:t>
      </w:r>
      <w:r w:rsidR="00FD2BEE" w:rsidRPr="0054498C">
        <w:rPr>
          <w:rFonts w:ascii="Garamond" w:hAnsi="Garamond" w:cs="Times New Roman"/>
          <w:szCs w:val="22"/>
        </w:rPr>
        <w:t xml:space="preserve"> to undermine </w:t>
      </w:r>
      <w:r w:rsidR="00441846" w:rsidRPr="0054498C">
        <w:rPr>
          <w:rFonts w:ascii="Garamond" w:hAnsi="Garamond" w:cs="Times New Roman"/>
          <w:szCs w:val="22"/>
        </w:rPr>
        <w:t xml:space="preserve">the </w:t>
      </w:r>
      <w:r w:rsidR="00B2236E" w:rsidRPr="0054498C">
        <w:rPr>
          <w:rFonts w:ascii="Garamond" w:hAnsi="Garamond" w:cs="Times New Roman"/>
          <w:szCs w:val="22"/>
        </w:rPr>
        <w:t>evidential connection betw</w:t>
      </w:r>
      <w:r w:rsidR="00605A4C">
        <w:rPr>
          <w:rFonts w:ascii="Garamond" w:hAnsi="Garamond" w:cs="Times New Roman"/>
          <w:szCs w:val="22"/>
        </w:rPr>
        <w:t xml:space="preserve">een our temporal phenomenology </w:t>
      </w:r>
      <w:r w:rsidR="00B2236E" w:rsidRPr="0054498C">
        <w:rPr>
          <w:rFonts w:ascii="Garamond" w:hAnsi="Garamond" w:cs="Times New Roman"/>
          <w:szCs w:val="22"/>
        </w:rPr>
        <w:t>and th</w:t>
      </w:r>
      <w:r w:rsidR="00605A4C">
        <w:rPr>
          <w:rFonts w:ascii="Garamond" w:hAnsi="Garamond" w:cs="Times New Roman"/>
          <w:szCs w:val="22"/>
        </w:rPr>
        <w:t xml:space="preserve">e presence of temporal passage. </w:t>
      </w:r>
      <w:r w:rsidR="007402E5" w:rsidRPr="0054498C">
        <w:rPr>
          <w:rFonts w:ascii="Garamond" w:hAnsi="Garamond" w:cs="Times New Roman"/>
          <w:szCs w:val="22"/>
        </w:rPr>
        <w:t xml:space="preserve">Prior to having undermined that evidential connection, however, it seems reasonable to suppose that if we have a temporal phenomenology as of passage  (as those who accept (a) but </w:t>
      </w:r>
      <w:r w:rsidR="007402E5" w:rsidRPr="0054498C">
        <w:rPr>
          <w:rFonts w:ascii="Garamond" w:hAnsi="Garamond" w:cs="Times New Roman"/>
          <w:szCs w:val="22"/>
        </w:rPr>
        <w:lastRenderedPageBreak/>
        <w:t>reject (b) suppose we do) then this phenomenology provide</w:t>
      </w:r>
      <w:r w:rsidR="00EB0D10" w:rsidRPr="0054498C">
        <w:rPr>
          <w:rFonts w:ascii="Garamond" w:hAnsi="Garamond" w:cs="Times New Roman"/>
          <w:szCs w:val="22"/>
        </w:rPr>
        <w:t>s</w:t>
      </w:r>
      <w:r w:rsidR="007402E5" w:rsidRPr="0054498C">
        <w:rPr>
          <w:rFonts w:ascii="Garamond" w:hAnsi="Garamond" w:cs="Times New Roman"/>
          <w:szCs w:val="22"/>
        </w:rPr>
        <w:t xml:space="preserve"> us with evidence of passage. </w:t>
      </w:r>
      <w:r w:rsidR="00E6095C">
        <w:rPr>
          <w:rFonts w:ascii="Garamond" w:hAnsi="Garamond" w:cs="Times New Roman"/>
          <w:szCs w:val="22"/>
        </w:rPr>
        <w:t xml:space="preserve">Of course, if one’s credence </w:t>
      </w:r>
      <w:r w:rsidR="005E4B35">
        <w:rPr>
          <w:rFonts w:ascii="Garamond" w:hAnsi="Garamond" w:cs="Times New Roman"/>
          <w:szCs w:val="22"/>
        </w:rPr>
        <w:t>in EMPIRICAL PREMISE</w:t>
      </w:r>
      <w:r w:rsidR="00E6095C">
        <w:rPr>
          <w:rFonts w:ascii="Garamond" w:hAnsi="Garamond" w:cs="Times New Roman"/>
          <w:szCs w:val="22"/>
        </w:rPr>
        <w:t xml:space="preserve"> is higher than one’s credence in the content of one’s phenomenology, then </w:t>
      </w:r>
      <w:r w:rsidR="00CA5BDB">
        <w:rPr>
          <w:rFonts w:ascii="Garamond" w:hAnsi="Garamond" w:cs="Times New Roman"/>
          <w:szCs w:val="22"/>
        </w:rPr>
        <w:t>some version of the empirical argument</w:t>
      </w:r>
      <w:r w:rsidR="00E6095C">
        <w:rPr>
          <w:rFonts w:ascii="Garamond" w:hAnsi="Garamond" w:cs="Times New Roman"/>
          <w:szCs w:val="22"/>
        </w:rPr>
        <w:t xml:space="preserve"> will be effective. But those who give high credence to their phenomenology being as of passage—as many dynamists do—</w:t>
      </w:r>
      <w:r w:rsidR="00A11F47">
        <w:rPr>
          <w:rFonts w:ascii="Garamond" w:hAnsi="Garamond" w:cs="Times New Roman"/>
          <w:szCs w:val="22"/>
        </w:rPr>
        <w:t xml:space="preserve">and somewhat lower credence </w:t>
      </w:r>
      <w:r w:rsidR="00F61C29">
        <w:rPr>
          <w:rFonts w:ascii="Garamond" w:hAnsi="Garamond" w:cs="Times New Roman"/>
          <w:szCs w:val="22"/>
        </w:rPr>
        <w:t>to</w:t>
      </w:r>
      <w:r w:rsidR="00241460">
        <w:rPr>
          <w:rFonts w:ascii="Garamond" w:hAnsi="Garamond" w:cs="Times New Roman"/>
          <w:szCs w:val="22"/>
        </w:rPr>
        <w:t xml:space="preserve"> </w:t>
      </w:r>
      <w:r w:rsidR="00A11F47">
        <w:rPr>
          <w:rFonts w:ascii="Garamond" w:hAnsi="Garamond" w:cs="Times New Roman"/>
          <w:szCs w:val="22"/>
        </w:rPr>
        <w:t>EMPIRICAL PREMISE—again, as many dynamists do—</w:t>
      </w:r>
      <w:r w:rsidR="00375E8E">
        <w:rPr>
          <w:rFonts w:ascii="Garamond" w:hAnsi="Garamond" w:cs="Times New Roman"/>
          <w:szCs w:val="22"/>
        </w:rPr>
        <w:t xml:space="preserve">will </w:t>
      </w:r>
      <w:r w:rsidR="00E6095C">
        <w:rPr>
          <w:rFonts w:ascii="Garamond" w:hAnsi="Garamond" w:cs="Times New Roman"/>
          <w:szCs w:val="22"/>
        </w:rPr>
        <w:t xml:space="preserve">find the argument unpersuasive </w:t>
      </w:r>
      <w:r w:rsidR="00A11F47">
        <w:rPr>
          <w:rFonts w:ascii="Garamond" w:hAnsi="Garamond" w:cs="Times New Roman"/>
          <w:szCs w:val="22"/>
        </w:rPr>
        <w:t xml:space="preserve">because they will </w:t>
      </w:r>
      <w:r w:rsidR="00452663">
        <w:rPr>
          <w:rFonts w:ascii="Garamond" w:hAnsi="Garamond" w:cs="Times New Roman"/>
          <w:szCs w:val="22"/>
        </w:rPr>
        <w:t xml:space="preserve">conclude that the argument gives them </w:t>
      </w:r>
      <w:r w:rsidR="00E6095C">
        <w:rPr>
          <w:rFonts w:ascii="Garamond" w:hAnsi="Garamond" w:cs="Times New Roman"/>
          <w:szCs w:val="22"/>
        </w:rPr>
        <w:t xml:space="preserve">reason to </w:t>
      </w:r>
      <w:r w:rsidR="00452663">
        <w:rPr>
          <w:rFonts w:ascii="Garamond" w:hAnsi="Garamond" w:cs="Times New Roman"/>
          <w:szCs w:val="22"/>
        </w:rPr>
        <w:t xml:space="preserve">reject EMPIRIAL PREMISE. </w:t>
      </w:r>
    </w:p>
    <w:p w14:paraId="2525A4AE" w14:textId="40812E70" w:rsidR="00D669F9" w:rsidRPr="0054498C" w:rsidRDefault="00EB09AA" w:rsidP="00336572">
      <w:pPr>
        <w:widowControl w:val="0"/>
        <w:autoSpaceDE w:val="0"/>
        <w:autoSpaceDN w:val="0"/>
        <w:adjustRightInd w:val="0"/>
        <w:spacing w:after="0" w:line="360" w:lineRule="auto"/>
        <w:ind w:firstLine="720"/>
        <w:jc w:val="both"/>
        <w:rPr>
          <w:rFonts w:ascii="Garamond" w:hAnsi="Garamond" w:cs="Times New Roman"/>
          <w:szCs w:val="22"/>
        </w:rPr>
      </w:pPr>
      <w:r w:rsidRPr="0054498C">
        <w:rPr>
          <w:rFonts w:ascii="Garamond" w:hAnsi="Garamond" w:cs="Times New Roman"/>
          <w:szCs w:val="22"/>
        </w:rPr>
        <w:t>L</w:t>
      </w:r>
      <w:r w:rsidR="00B50EE2" w:rsidRPr="0054498C">
        <w:rPr>
          <w:rFonts w:ascii="Garamond" w:hAnsi="Garamond" w:cs="Times New Roman"/>
          <w:szCs w:val="22"/>
        </w:rPr>
        <w:t>ike propon</w:t>
      </w:r>
      <w:r w:rsidR="005D4207" w:rsidRPr="0054498C">
        <w:rPr>
          <w:rFonts w:ascii="Garamond" w:hAnsi="Garamond" w:cs="Times New Roman"/>
          <w:szCs w:val="22"/>
        </w:rPr>
        <w:t>ents of the offensive strategy</w:t>
      </w:r>
      <w:r w:rsidR="00B50EE2" w:rsidRPr="0054498C">
        <w:rPr>
          <w:rFonts w:ascii="Garamond" w:hAnsi="Garamond" w:cs="Times New Roman"/>
          <w:szCs w:val="22"/>
        </w:rPr>
        <w:t xml:space="preserve">, </w:t>
      </w:r>
      <w:r w:rsidR="00427E18" w:rsidRPr="0054498C">
        <w:rPr>
          <w:rFonts w:ascii="Garamond" w:hAnsi="Garamond" w:cs="Times New Roman"/>
          <w:szCs w:val="22"/>
        </w:rPr>
        <w:t xml:space="preserve">I </w:t>
      </w:r>
      <w:r w:rsidR="00007939" w:rsidRPr="0054498C">
        <w:rPr>
          <w:rFonts w:ascii="Garamond" w:hAnsi="Garamond" w:cs="Times New Roman"/>
          <w:szCs w:val="22"/>
        </w:rPr>
        <w:t>aim</w:t>
      </w:r>
      <w:r w:rsidR="00427E18" w:rsidRPr="0054498C">
        <w:rPr>
          <w:rFonts w:ascii="Garamond" w:hAnsi="Garamond" w:cs="Times New Roman"/>
          <w:szCs w:val="22"/>
        </w:rPr>
        <w:t xml:space="preserve"> to defend (ii</w:t>
      </w:r>
      <w:r w:rsidR="008546AC" w:rsidRPr="0054498C">
        <w:rPr>
          <w:rFonts w:ascii="Garamond" w:hAnsi="Garamond" w:cs="Times New Roman"/>
          <w:szCs w:val="22"/>
        </w:rPr>
        <w:t>)</w:t>
      </w:r>
      <w:r w:rsidR="00BF5314">
        <w:rPr>
          <w:rFonts w:ascii="Garamond" w:hAnsi="Garamond" w:cs="Times New Roman"/>
          <w:szCs w:val="22"/>
        </w:rPr>
        <w:t>: the claim that</w:t>
      </w:r>
      <w:r w:rsidR="009A1FAF" w:rsidRPr="0054498C">
        <w:rPr>
          <w:rFonts w:ascii="Garamond" w:hAnsi="Garamond" w:cs="Times New Roman"/>
          <w:szCs w:val="22"/>
        </w:rPr>
        <w:t xml:space="preserve"> temporal p</w:t>
      </w:r>
      <w:r w:rsidR="008546AC" w:rsidRPr="0054498C">
        <w:rPr>
          <w:rFonts w:ascii="Garamond" w:hAnsi="Garamond" w:cs="Times New Roman"/>
          <w:szCs w:val="22"/>
        </w:rPr>
        <w:t>assage makes no</w:t>
      </w:r>
      <w:r w:rsidR="009A1FAF" w:rsidRPr="0054498C">
        <w:rPr>
          <w:rFonts w:ascii="Garamond" w:hAnsi="Garamond" w:cs="Times New Roman"/>
          <w:szCs w:val="22"/>
        </w:rPr>
        <w:t xml:space="preserve"> difference to our temporal phenomenology.</w:t>
      </w:r>
      <w:r w:rsidR="00E43754">
        <w:rPr>
          <w:rFonts w:ascii="Garamond" w:hAnsi="Garamond" w:cs="Times New Roman"/>
          <w:szCs w:val="22"/>
        </w:rPr>
        <w:t xml:space="preserve">  Bu</w:t>
      </w:r>
      <w:r w:rsidR="00336572">
        <w:rPr>
          <w:rFonts w:ascii="Garamond" w:hAnsi="Garamond" w:cs="Times New Roman"/>
          <w:szCs w:val="22"/>
        </w:rPr>
        <w:t>t rather than appealing to an empirical premise, I argue that on any of the plaus</w:t>
      </w:r>
      <w:r w:rsidR="004C58D4">
        <w:rPr>
          <w:rFonts w:ascii="Garamond" w:hAnsi="Garamond" w:cs="Times New Roman"/>
          <w:szCs w:val="22"/>
        </w:rPr>
        <w:t>ible models of temporal passage</w:t>
      </w:r>
      <w:r w:rsidR="000D4333">
        <w:rPr>
          <w:rFonts w:ascii="Garamond" w:hAnsi="Garamond" w:cs="Times New Roman"/>
          <w:szCs w:val="22"/>
        </w:rPr>
        <w:t xml:space="preserve">, </w:t>
      </w:r>
      <w:r w:rsidR="00943254" w:rsidRPr="0054498C">
        <w:rPr>
          <w:rFonts w:ascii="Garamond" w:hAnsi="Garamond" w:cs="Times New Roman"/>
          <w:szCs w:val="22"/>
        </w:rPr>
        <w:t>temporal passage makes no difference to our temporal phenomenology</w:t>
      </w:r>
      <w:r w:rsidR="000D4333">
        <w:rPr>
          <w:rFonts w:ascii="Garamond" w:hAnsi="Garamond" w:cs="Times New Roman"/>
          <w:szCs w:val="22"/>
        </w:rPr>
        <w:t xml:space="preserve"> (or makes the wrong kind of difference)</w:t>
      </w:r>
      <w:r w:rsidR="00B64498">
        <w:rPr>
          <w:rFonts w:ascii="Garamond" w:hAnsi="Garamond" w:cs="Times New Roman"/>
          <w:szCs w:val="22"/>
        </w:rPr>
        <w:t>.</w:t>
      </w:r>
      <w:r w:rsidR="0002723F" w:rsidRPr="0054498C">
        <w:rPr>
          <w:rFonts w:ascii="Garamond" w:hAnsi="Garamond" w:cs="Times New Roman"/>
          <w:szCs w:val="22"/>
        </w:rPr>
        <w:t xml:space="preserve"> </w:t>
      </w:r>
      <w:r w:rsidR="008B447D">
        <w:rPr>
          <w:rFonts w:ascii="Garamond" w:hAnsi="Garamond" w:cs="Times New Roman"/>
          <w:szCs w:val="22"/>
        </w:rPr>
        <w:t>Such arguments, if successful, show that by their own lights, temporal dynamist</w:t>
      </w:r>
      <w:r w:rsidR="00CE044F">
        <w:rPr>
          <w:rFonts w:ascii="Garamond" w:hAnsi="Garamond" w:cs="Times New Roman"/>
          <w:szCs w:val="22"/>
        </w:rPr>
        <w:t>s</w:t>
      </w:r>
      <w:r w:rsidR="008B447D">
        <w:rPr>
          <w:rFonts w:ascii="Garamond" w:hAnsi="Garamond" w:cs="Times New Roman"/>
          <w:szCs w:val="22"/>
        </w:rPr>
        <w:t xml:space="preserve"> ought to reject the argument from temporal phenomenology. </w:t>
      </w:r>
    </w:p>
    <w:p w14:paraId="302B6A59" w14:textId="77777777" w:rsidR="00FD37A5" w:rsidRPr="0054498C" w:rsidRDefault="00BF0736" w:rsidP="001E3119">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ab/>
      </w:r>
      <w:r w:rsidR="007A0244" w:rsidRPr="0054498C">
        <w:rPr>
          <w:rFonts w:ascii="Garamond" w:hAnsi="Garamond" w:cs="Times New Roman"/>
          <w:szCs w:val="22"/>
        </w:rPr>
        <w:t xml:space="preserve"> </w:t>
      </w:r>
    </w:p>
    <w:p w14:paraId="0C9BA895" w14:textId="3209DBD1" w:rsidR="00FB293D" w:rsidRPr="0054498C" w:rsidRDefault="00C76088" w:rsidP="00AB1897">
      <w:pPr>
        <w:widowControl w:val="0"/>
        <w:tabs>
          <w:tab w:val="left" w:pos="6413"/>
        </w:tabs>
        <w:autoSpaceDE w:val="0"/>
        <w:autoSpaceDN w:val="0"/>
        <w:adjustRightInd w:val="0"/>
        <w:spacing w:after="0" w:line="360" w:lineRule="auto"/>
        <w:jc w:val="both"/>
        <w:outlineLvl w:val="0"/>
        <w:rPr>
          <w:rFonts w:ascii="Garamond" w:hAnsi="Garamond" w:cs="Times New Roman"/>
          <w:b/>
          <w:szCs w:val="19"/>
        </w:rPr>
      </w:pPr>
      <w:r>
        <w:rPr>
          <w:rFonts w:ascii="Garamond" w:hAnsi="Garamond" w:cs="Times New Roman"/>
          <w:b/>
          <w:szCs w:val="19"/>
        </w:rPr>
        <w:t>4</w:t>
      </w:r>
      <w:r w:rsidR="00702688" w:rsidRPr="0054498C">
        <w:rPr>
          <w:rFonts w:ascii="Garamond" w:hAnsi="Garamond" w:cs="Times New Roman"/>
          <w:b/>
          <w:szCs w:val="19"/>
        </w:rPr>
        <w:t xml:space="preserve">. </w:t>
      </w:r>
      <w:r w:rsidR="00516E09">
        <w:rPr>
          <w:rFonts w:ascii="Garamond" w:hAnsi="Garamond" w:cs="Times New Roman"/>
          <w:b/>
          <w:szCs w:val="19"/>
        </w:rPr>
        <w:t>The Moving P</w:t>
      </w:r>
      <w:r w:rsidR="00D82A51" w:rsidRPr="0054498C">
        <w:rPr>
          <w:rFonts w:ascii="Garamond" w:hAnsi="Garamond" w:cs="Times New Roman"/>
          <w:b/>
          <w:szCs w:val="19"/>
        </w:rPr>
        <w:t>resent</w:t>
      </w:r>
      <w:r w:rsidR="001A4215" w:rsidRPr="0054498C">
        <w:rPr>
          <w:rFonts w:ascii="Garamond" w:hAnsi="Garamond" w:cs="Times New Roman"/>
          <w:b/>
          <w:szCs w:val="19"/>
        </w:rPr>
        <w:t xml:space="preserve"> </w:t>
      </w:r>
      <w:r w:rsidR="00AB1897">
        <w:rPr>
          <w:rFonts w:ascii="Garamond" w:hAnsi="Garamond" w:cs="Times New Roman"/>
          <w:b/>
          <w:szCs w:val="19"/>
        </w:rPr>
        <w:tab/>
      </w:r>
    </w:p>
    <w:p w14:paraId="4A9F2436" w14:textId="77777777" w:rsidR="00FB293D" w:rsidRPr="0054498C" w:rsidRDefault="00FB293D" w:rsidP="00FB293D">
      <w:pPr>
        <w:widowControl w:val="0"/>
        <w:autoSpaceDE w:val="0"/>
        <w:autoSpaceDN w:val="0"/>
        <w:adjustRightInd w:val="0"/>
        <w:spacing w:after="0" w:line="360" w:lineRule="auto"/>
        <w:jc w:val="both"/>
        <w:outlineLvl w:val="0"/>
        <w:rPr>
          <w:rFonts w:ascii="Garamond" w:hAnsi="Garamond" w:cs="Times New Roman"/>
          <w:szCs w:val="19"/>
        </w:rPr>
      </w:pPr>
    </w:p>
    <w:p w14:paraId="563CFB6A" w14:textId="618CD9E1" w:rsidR="009F1C04" w:rsidRPr="0054498C" w:rsidRDefault="00F40FE9" w:rsidP="004210BC">
      <w:pPr>
        <w:widowControl w:val="0"/>
        <w:autoSpaceDE w:val="0"/>
        <w:autoSpaceDN w:val="0"/>
        <w:adjustRightInd w:val="0"/>
        <w:spacing w:after="0" w:line="360" w:lineRule="auto"/>
        <w:jc w:val="both"/>
        <w:outlineLvl w:val="0"/>
        <w:rPr>
          <w:rFonts w:ascii="Garamond" w:hAnsi="Garamond" w:cs="Times New Roman"/>
          <w:szCs w:val="19"/>
        </w:rPr>
      </w:pPr>
      <w:r>
        <w:rPr>
          <w:rFonts w:ascii="Garamond" w:hAnsi="Garamond" w:cs="Times New Roman"/>
          <w:szCs w:val="19"/>
        </w:rPr>
        <w:t xml:space="preserve">Since </w:t>
      </w:r>
      <w:r w:rsidR="009F1C04" w:rsidRPr="0054498C">
        <w:rPr>
          <w:rFonts w:ascii="Garamond" w:hAnsi="Garamond" w:cs="Times New Roman"/>
          <w:szCs w:val="19"/>
        </w:rPr>
        <w:t>temporal passage consists in the movement of an objectively present moment, dynamists</w:t>
      </w:r>
      <w:r w:rsidR="00C95A3F" w:rsidRPr="0054498C">
        <w:rPr>
          <w:rFonts w:ascii="Garamond" w:hAnsi="Garamond" w:cs="Times New Roman"/>
          <w:szCs w:val="19"/>
        </w:rPr>
        <w:t xml:space="preserve"> should</w:t>
      </w:r>
      <w:r w:rsidR="009F1C04" w:rsidRPr="0054498C">
        <w:rPr>
          <w:rFonts w:ascii="Garamond" w:hAnsi="Garamond" w:cs="Times New Roman"/>
          <w:szCs w:val="19"/>
        </w:rPr>
        <w:t xml:space="preserve"> </w:t>
      </w:r>
      <w:r w:rsidR="00C95A3F" w:rsidRPr="0054498C">
        <w:rPr>
          <w:rFonts w:ascii="Garamond" w:hAnsi="Garamond" w:cs="Times New Roman"/>
          <w:szCs w:val="19"/>
        </w:rPr>
        <w:t>hold</w:t>
      </w:r>
      <w:r w:rsidR="00B57E83" w:rsidRPr="0054498C">
        <w:rPr>
          <w:rFonts w:ascii="Garamond" w:hAnsi="Garamond" w:cs="Times New Roman"/>
          <w:szCs w:val="19"/>
        </w:rPr>
        <w:t xml:space="preserve"> that </w:t>
      </w:r>
      <w:r w:rsidR="007E7120" w:rsidRPr="0054498C">
        <w:rPr>
          <w:rFonts w:ascii="Garamond" w:hAnsi="Garamond" w:cs="Times New Roman"/>
          <w:szCs w:val="19"/>
        </w:rPr>
        <w:t xml:space="preserve">there is </w:t>
      </w:r>
      <w:r w:rsidR="00E622D0" w:rsidRPr="0054498C">
        <w:rPr>
          <w:rFonts w:ascii="Garamond" w:hAnsi="Garamond" w:cs="Times New Roman"/>
          <w:szCs w:val="19"/>
        </w:rPr>
        <w:t>an</w:t>
      </w:r>
      <w:r w:rsidR="001B4FA5" w:rsidRPr="0054498C">
        <w:rPr>
          <w:rFonts w:ascii="Garamond" w:hAnsi="Garamond" w:cs="Times New Roman"/>
          <w:szCs w:val="19"/>
        </w:rPr>
        <w:t xml:space="preserve"> important</w:t>
      </w:r>
      <w:r w:rsidR="007E7120" w:rsidRPr="0054498C">
        <w:rPr>
          <w:rFonts w:ascii="Garamond" w:hAnsi="Garamond" w:cs="Times New Roman"/>
          <w:szCs w:val="19"/>
        </w:rPr>
        <w:t xml:space="preserve"> connection between the instantiation (and movement) of </w:t>
      </w:r>
      <w:r w:rsidR="007E7120" w:rsidRPr="00616831">
        <w:rPr>
          <w:rFonts w:ascii="Garamond" w:hAnsi="Garamond" w:cs="Times New Roman"/>
          <w:i/>
          <w:szCs w:val="19"/>
        </w:rPr>
        <w:t>presentness</w:t>
      </w:r>
      <w:r w:rsidR="007E7120" w:rsidRPr="0054498C">
        <w:rPr>
          <w:rFonts w:ascii="Garamond" w:hAnsi="Garamond" w:cs="Times New Roman"/>
          <w:szCs w:val="19"/>
        </w:rPr>
        <w:t>, and the content of our temporal phenomenology</w:t>
      </w:r>
      <w:r w:rsidR="009F1C04" w:rsidRPr="0054498C">
        <w:rPr>
          <w:rFonts w:ascii="Garamond" w:hAnsi="Garamond" w:cs="Times New Roman"/>
          <w:szCs w:val="19"/>
        </w:rPr>
        <w:t>. By ‘presentness’ I intend to pick out whatever it is in virtue of which a moment is objectively prese</w:t>
      </w:r>
      <w:r>
        <w:rPr>
          <w:rFonts w:ascii="Garamond" w:hAnsi="Garamond" w:cs="Times New Roman"/>
          <w:szCs w:val="19"/>
        </w:rPr>
        <w:t xml:space="preserve">nt. </w:t>
      </w:r>
      <w:r w:rsidR="00B206A1" w:rsidRPr="0054498C">
        <w:rPr>
          <w:rFonts w:ascii="Garamond" w:hAnsi="Garamond" w:cs="Times New Roman"/>
          <w:szCs w:val="19"/>
        </w:rPr>
        <w:t>I do not</w:t>
      </w:r>
      <w:r w:rsidR="009F1C04" w:rsidRPr="0054498C">
        <w:rPr>
          <w:rFonts w:ascii="Garamond" w:hAnsi="Garamond" w:cs="Times New Roman"/>
          <w:szCs w:val="19"/>
        </w:rPr>
        <w:t xml:space="preserve"> assume that presentness must be irreducible or intrinsic</w:t>
      </w:r>
      <w:r w:rsidR="00115984">
        <w:rPr>
          <w:rFonts w:ascii="Garamond" w:hAnsi="Garamond" w:cs="Times New Roman"/>
          <w:szCs w:val="19"/>
        </w:rPr>
        <w:t xml:space="preserve">. </w:t>
      </w:r>
      <w:r w:rsidR="004210BC" w:rsidRPr="0054498C">
        <w:rPr>
          <w:rFonts w:ascii="Garamond" w:hAnsi="Garamond" w:cs="Times New Roman"/>
          <w:szCs w:val="19"/>
        </w:rPr>
        <w:t xml:space="preserve">Given this, there are </w:t>
      </w:r>
      <w:r w:rsidR="009F1C04" w:rsidRPr="0054498C">
        <w:rPr>
          <w:rFonts w:ascii="Garamond" w:hAnsi="Garamond" w:cs="Times New Roman"/>
          <w:szCs w:val="19"/>
        </w:rPr>
        <w:t xml:space="preserve">four categories of views </w:t>
      </w:r>
      <w:r w:rsidR="009E4B08" w:rsidRPr="0054498C">
        <w:rPr>
          <w:rFonts w:ascii="Garamond" w:hAnsi="Garamond" w:cs="Times New Roman"/>
          <w:szCs w:val="19"/>
        </w:rPr>
        <w:t>one could have about presentness:</w:t>
      </w:r>
      <w:r w:rsidR="009F1C04" w:rsidRPr="0054498C">
        <w:rPr>
          <w:rFonts w:ascii="Garamond" w:hAnsi="Garamond" w:cs="Times New Roman"/>
          <w:szCs w:val="19"/>
        </w:rPr>
        <w:t xml:space="preserve">  </w:t>
      </w:r>
    </w:p>
    <w:p w14:paraId="7C85FC81" w14:textId="77777777" w:rsidR="009F1C04" w:rsidRPr="0054498C" w:rsidRDefault="009F1C04" w:rsidP="009F1C04">
      <w:pPr>
        <w:widowControl w:val="0"/>
        <w:autoSpaceDE w:val="0"/>
        <w:autoSpaceDN w:val="0"/>
        <w:adjustRightInd w:val="0"/>
        <w:spacing w:after="0" w:line="360" w:lineRule="auto"/>
        <w:jc w:val="both"/>
        <w:rPr>
          <w:rFonts w:ascii="Garamond" w:hAnsi="Garamond" w:cs="Times New Roman"/>
          <w:szCs w:val="19"/>
        </w:rPr>
      </w:pPr>
    </w:p>
    <w:p w14:paraId="3B34C964" w14:textId="77777777" w:rsidR="009F1C04" w:rsidRPr="0054498C" w:rsidRDefault="009F1C04" w:rsidP="009F1C04">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IQ:  </w:t>
      </w:r>
      <w:r w:rsidRPr="0054498C">
        <w:rPr>
          <w:rFonts w:ascii="Garamond" w:hAnsi="Garamond" w:cs="Times New Roman"/>
          <w:szCs w:val="19"/>
        </w:rPr>
        <w:tab/>
        <w:t xml:space="preserve">Presentness is an intrinsic qualitative property. </w:t>
      </w:r>
    </w:p>
    <w:p w14:paraId="731EC3C9" w14:textId="77777777" w:rsidR="009F1C04" w:rsidRPr="0054498C" w:rsidRDefault="009F1C04" w:rsidP="009F1C04">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INQ:</w:t>
      </w:r>
      <w:r w:rsidRPr="0054498C">
        <w:rPr>
          <w:rFonts w:ascii="Garamond" w:hAnsi="Garamond" w:cs="Times New Roman"/>
          <w:szCs w:val="19"/>
        </w:rPr>
        <w:tab/>
        <w:t>Presentness is an intrinsic non-qualitative property.</w:t>
      </w:r>
    </w:p>
    <w:p w14:paraId="7E49FAA4" w14:textId="77777777" w:rsidR="009F1C04" w:rsidRPr="0054498C" w:rsidRDefault="009F1C04" w:rsidP="009F1C04">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EQ:</w:t>
      </w:r>
      <w:r w:rsidRPr="0054498C">
        <w:rPr>
          <w:rFonts w:ascii="Garamond" w:hAnsi="Garamond" w:cs="Times New Roman"/>
          <w:szCs w:val="19"/>
        </w:rPr>
        <w:tab/>
        <w:t>Presentness is an extrinsic qualitative property.</w:t>
      </w:r>
    </w:p>
    <w:p w14:paraId="772152E5" w14:textId="77777777" w:rsidR="009F1C04" w:rsidRPr="0054498C" w:rsidRDefault="009F1C04" w:rsidP="009F1C04">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ENQ: </w:t>
      </w:r>
      <w:r w:rsidRPr="0054498C">
        <w:rPr>
          <w:rFonts w:ascii="Garamond" w:hAnsi="Garamond" w:cs="Times New Roman"/>
          <w:szCs w:val="19"/>
        </w:rPr>
        <w:tab/>
        <w:t>Presentness is an extrinsic non-qualitative property.</w:t>
      </w:r>
    </w:p>
    <w:p w14:paraId="54761BFE" w14:textId="77777777" w:rsidR="009F1C04" w:rsidRPr="0054498C" w:rsidRDefault="009F1C04" w:rsidP="009F1C04">
      <w:pPr>
        <w:widowControl w:val="0"/>
        <w:autoSpaceDE w:val="0"/>
        <w:autoSpaceDN w:val="0"/>
        <w:adjustRightInd w:val="0"/>
        <w:spacing w:after="0" w:line="360" w:lineRule="auto"/>
        <w:jc w:val="both"/>
        <w:rPr>
          <w:rFonts w:ascii="Garamond" w:hAnsi="Garamond" w:cs="Times New Roman"/>
          <w:szCs w:val="19"/>
        </w:rPr>
      </w:pPr>
    </w:p>
    <w:p w14:paraId="396BDA2F" w14:textId="48FC4F7E" w:rsidR="00E152A2" w:rsidRPr="0054498C" w:rsidRDefault="005E0898" w:rsidP="003B1821">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Here,</w:t>
      </w:r>
      <w:r w:rsidR="009F1C04" w:rsidRPr="0054498C">
        <w:rPr>
          <w:rFonts w:ascii="Garamond" w:hAnsi="Garamond" w:cs="Times New Roman"/>
          <w:szCs w:val="19"/>
        </w:rPr>
        <w:t xml:space="preserve"> ‘qualitative property’ </w:t>
      </w:r>
      <w:r w:rsidRPr="0054498C">
        <w:rPr>
          <w:rFonts w:ascii="Garamond" w:hAnsi="Garamond" w:cs="Times New Roman"/>
          <w:szCs w:val="19"/>
        </w:rPr>
        <w:t>is not being used to</w:t>
      </w:r>
      <w:r w:rsidR="009F1C04" w:rsidRPr="0054498C">
        <w:rPr>
          <w:rFonts w:ascii="Garamond" w:hAnsi="Garamond" w:cs="Times New Roman"/>
          <w:szCs w:val="19"/>
        </w:rPr>
        <w:t xml:space="preserve"> pick out a property of experience—i.e. the higher-order property of what some experience is like. </w:t>
      </w:r>
      <w:r w:rsidR="00E91FE0" w:rsidRPr="0054498C">
        <w:rPr>
          <w:rFonts w:ascii="Garamond" w:hAnsi="Garamond" w:cs="Times New Roman"/>
          <w:szCs w:val="19"/>
        </w:rPr>
        <w:t>By</w:t>
      </w:r>
      <w:r w:rsidR="009F1C04" w:rsidRPr="0054498C">
        <w:rPr>
          <w:rFonts w:ascii="Garamond" w:hAnsi="Garamond" w:cs="Times New Roman"/>
          <w:szCs w:val="19"/>
        </w:rPr>
        <w:t xml:space="preserve"> ‘qualitative property’ I intend to pick out properties that make an </w:t>
      </w:r>
      <w:r w:rsidR="009F1C04" w:rsidRPr="0054498C">
        <w:rPr>
          <w:rFonts w:ascii="Garamond" w:hAnsi="Garamond" w:cs="Times New Roman"/>
          <w:i/>
          <w:szCs w:val="19"/>
        </w:rPr>
        <w:t xml:space="preserve">in principle observable, measurable, or experiential, difference to how things are, </w:t>
      </w:r>
      <w:r w:rsidR="009F1C04" w:rsidRPr="0054498C">
        <w:rPr>
          <w:rFonts w:ascii="Garamond" w:hAnsi="Garamond" w:cs="Times New Roman"/>
          <w:szCs w:val="19"/>
        </w:rPr>
        <w:t xml:space="preserve">while non-qualitative properties are those that make no in </w:t>
      </w:r>
      <w:r w:rsidR="009F1C04" w:rsidRPr="0054498C">
        <w:rPr>
          <w:rFonts w:ascii="Garamond" w:hAnsi="Garamond" w:cs="Times New Roman"/>
          <w:szCs w:val="19"/>
        </w:rPr>
        <w:lastRenderedPageBreak/>
        <w:t xml:space="preserve">principle observable, measurable, or experiential, difference to how things are. </w:t>
      </w:r>
      <w:r w:rsidR="002A71CE" w:rsidRPr="0054498C">
        <w:rPr>
          <w:rFonts w:ascii="Garamond" w:hAnsi="Garamond" w:cs="Times New Roman"/>
          <w:szCs w:val="19"/>
        </w:rPr>
        <w:t xml:space="preserve">Identity or haecceitistic properties are paradigmatically non-qualitative. They make a difference to how things are (with respect to identity facts) but that difference is not in principle observable or experiential.  </w:t>
      </w:r>
      <w:r w:rsidR="00610BC5" w:rsidRPr="0054498C">
        <w:rPr>
          <w:rFonts w:ascii="Garamond" w:hAnsi="Garamond" w:cs="Times New Roman"/>
          <w:szCs w:val="19"/>
        </w:rPr>
        <w:t>I assume that physical properties are those t</w:t>
      </w:r>
      <w:r w:rsidR="00C63F3E" w:rsidRPr="0054498C">
        <w:rPr>
          <w:rFonts w:ascii="Garamond" w:hAnsi="Garamond" w:cs="Times New Roman"/>
          <w:szCs w:val="19"/>
        </w:rPr>
        <w:t>hat are in principle observable</w:t>
      </w:r>
      <w:r w:rsidR="00610BC5" w:rsidRPr="0054498C">
        <w:rPr>
          <w:rFonts w:ascii="Garamond" w:hAnsi="Garamond" w:cs="Times New Roman"/>
          <w:szCs w:val="19"/>
        </w:rPr>
        <w:t xml:space="preserve"> or detectable through scientific method</w:t>
      </w:r>
      <w:r w:rsidR="00080BD1" w:rsidRPr="0054498C">
        <w:rPr>
          <w:rFonts w:ascii="Garamond" w:hAnsi="Garamond" w:cs="Times New Roman"/>
          <w:szCs w:val="19"/>
        </w:rPr>
        <w:t xml:space="preserve">s and hence </w:t>
      </w:r>
      <w:r w:rsidR="00384045">
        <w:rPr>
          <w:rFonts w:ascii="Garamond" w:hAnsi="Garamond" w:cs="Times New Roman"/>
          <w:szCs w:val="19"/>
        </w:rPr>
        <w:t xml:space="preserve">that they </w:t>
      </w:r>
      <w:r w:rsidR="00080BD1" w:rsidRPr="0054498C">
        <w:rPr>
          <w:rFonts w:ascii="Garamond" w:hAnsi="Garamond" w:cs="Times New Roman"/>
          <w:szCs w:val="19"/>
        </w:rPr>
        <w:t xml:space="preserve">have causal efficacy. </w:t>
      </w:r>
      <w:r w:rsidR="00B459A1" w:rsidRPr="0054498C">
        <w:rPr>
          <w:rFonts w:ascii="Garamond" w:hAnsi="Garamond" w:cs="Times New Roman"/>
          <w:szCs w:val="19"/>
        </w:rPr>
        <w:t>So</w:t>
      </w:r>
      <w:r w:rsidR="001234CB" w:rsidRPr="0054498C">
        <w:rPr>
          <w:rFonts w:ascii="Garamond" w:hAnsi="Garamond" w:cs="Times New Roman"/>
          <w:szCs w:val="19"/>
        </w:rPr>
        <w:t xml:space="preserve"> if presentness is</w:t>
      </w:r>
      <w:r w:rsidR="00E64641" w:rsidRPr="0054498C">
        <w:rPr>
          <w:rFonts w:ascii="Garamond" w:hAnsi="Garamond" w:cs="Times New Roman"/>
          <w:szCs w:val="19"/>
        </w:rPr>
        <w:t xml:space="preserve"> a non-qualitative property, then it is not a physical property.</w:t>
      </w:r>
      <w:r w:rsidR="0052519C" w:rsidRPr="0054498C">
        <w:rPr>
          <w:rFonts w:ascii="Garamond" w:hAnsi="Garamond" w:cs="Times New Roman"/>
          <w:szCs w:val="19"/>
        </w:rPr>
        <w:t xml:space="preserve"> </w:t>
      </w:r>
    </w:p>
    <w:p w14:paraId="6F38F291" w14:textId="6435E22F" w:rsidR="00B46F26" w:rsidRPr="0054498C" w:rsidRDefault="00B46F26" w:rsidP="00460E04">
      <w:pPr>
        <w:widowControl w:val="0"/>
        <w:autoSpaceDE w:val="0"/>
        <w:autoSpaceDN w:val="0"/>
        <w:adjustRightInd w:val="0"/>
        <w:spacing w:after="0" w:line="360" w:lineRule="auto"/>
        <w:ind w:firstLine="720"/>
        <w:jc w:val="both"/>
        <w:outlineLvl w:val="0"/>
        <w:rPr>
          <w:rFonts w:ascii="Garamond" w:hAnsi="Garamond" w:cs="Times New Roman"/>
          <w:szCs w:val="19"/>
        </w:rPr>
      </w:pPr>
      <w:r w:rsidRPr="0054498C">
        <w:rPr>
          <w:rFonts w:ascii="Garamond" w:hAnsi="Garamond" w:cs="Times New Roman"/>
          <w:szCs w:val="19"/>
        </w:rPr>
        <w:t>In what follows I beg</w:t>
      </w:r>
      <w:r w:rsidR="001D0D61">
        <w:rPr>
          <w:rFonts w:ascii="Garamond" w:hAnsi="Garamond" w:cs="Times New Roman"/>
          <w:szCs w:val="19"/>
        </w:rPr>
        <w:t xml:space="preserve">in by dividing models </w:t>
      </w:r>
      <w:r w:rsidR="00871788" w:rsidRPr="0054498C">
        <w:rPr>
          <w:rFonts w:ascii="Garamond" w:hAnsi="Garamond" w:cs="Times New Roman"/>
          <w:szCs w:val="19"/>
        </w:rPr>
        <w:t>of passage</w:t>
      </w:r>
      <w:r w:rsidRPr="0054498C">
        <w:rPr>
          <w:rFonts w:ascii="Garamond" w:hAnsi="Garamond" w:cs="Times New Roman"/>
          <w:szCs w:val="19"/>
        </w:rPr>
        <w:t xml:space="preserve"> into </w:t>
      </w:r>
      <w:r w:rsidRPr="0054498C">
        <w:rPr>
          <w:rFonts w:ascii="Garamond" w:hAnsi="Garamond" w:cs="Times New Roman"/>
          <w:i/>
          <w:szCs w:val="19"/>
        </w:rPr>
        <w:t>minimal</w:t>
      </w:r>
      <w:r w:rsidRPr="0054498C">
        <w:rPr>
          <w:rFonts w:ascii="Garamond" w:hAnsi="Garamond" w:cs="Times New Roman"/>
          <w:szCs w:val="19"/>
        </w:rPr>
        <w:t xml:space="preserve"> </w:t>
      </w:r>
      <w:r w:rsidR="00307443" w:rsidRPr="0054498C">
        <w:rPr>
          <w:rFonts w:ascii="Garamond" w:hAnsi="Garamond" w:cs="Times New Roman"/>
          <w:szCs w:val="19"/>
        </w:rPr>
        <w:t xml:space="preserve">and </w:t>
      </w:r>
      <w:r w:rsidR="00307443" w:rsidRPr="0054498C">
        <w:rPr>
          <w:rFonts w:ascii="Garamond" w:hAnsi="Garamond" w:cs="Times New Roman"/>
          <w:i/>
          <w:szCs w:val="19"/>
        </w:rPr>
        <w:t>substantial</w:t>
      </w:r>
      <w:r w:rsidR="00253B81" w:rsidRPr="0054498C">
        <w:rPr>
          <w:rFonts w:ascii="Garamond" w:hAnsi="Garamond" w:cs="Times New Roman"/>
          <w:szCs w:val="19"/>
        </w:rPr>
        <w:t xml:space="preserve">, where the former include </w:t>
      </w:r>
      <w:r w:rsidR="00291924">
        <w:rPr>
          <w:rFonts w:ascii="Garamond" w:hAnsi="Garamond" w:cs="Times New Roman"/>
          <w:szCs w:val="19"/>
        </w:rPr>
        <w:t>models</w:t>
      </w:r>
      <w:r w:rsidR="00253B81" w:rsidRPr="0054498C">
        <w:rPr>
          <w:rFonts w:ascii="Garamond" w:hAnsi="Garamond" w:cs="Times New Roman"/>
          <w:szCs w:val="19"/>
        </w:rPr>
        <w:t xml:space="preserve"> according to which passage involves the movement of a non-qualitative property, and the latter include </w:t>
      </w:r>
      <w:r w:rsidR="00291924">
        <w:rPr>
          <w:rFonts w:ascii="Garamond" w:hAnsi="Garamond" w:cs="Times New Roman"/>
          <w:szCs w:val="19"/>
        </w:rPr>
        <w:t>models</w:t>
      </w:r>
      <w:r w:rsidR="00253B81" w:rsidRPr="0054498C">
        <w:rPr>
          <w:rFonts w:ascii="Garamond" w:hAnsi="Garamond" w:cs="Times New Roman"/>
          <w:szCs w:val="19"/>
        </w:rPr>
        <w:t xml:space="preserve"> according to which passage involves the movement of a qualitative property. </w:t>
      </w:r>
      <w:r w:rsidR="00460E04" w:rsidRPr="0054498C">
        <w:rPr>
          <w:rFonts w:ascii="Garamond" w:hAnsi="Garamond" w:cs="Times New Roman"/>
          <w:szCs w:val="19"/>
        </w:rPr>
        <w:t xml:space="preserve">I then consider, for each, </w:t>
      </w:r>
      <w:r w:rsidR="00702896" w:rsidRPr="0054498C">
        <w:rPr>
          <w:rFonts w:ascii="Garamond" w:hAnsi="Garamond" w:cs="Times New Roman"/>
          <w:szCs w:val="19"/>
        </w:rPr>
        <w:t>whether if passage were that way, it would make a difference to our temporal phenomenology.</w:t>
      </w:r>
      <w:r w:rsidR="0070337C" w:rsidRPr="0054498C">
        <w:rPr>
          <w:rFonts w:ascii="Garamond" w:hAnsi="Garamond" w:cs="Times New Roman"/>
          <w:szCs w:val="19"/>
        </w:rPr>
        <w:t xml:space="preserve"> </w:t>
      </w:r>
    </w:p>
    <w:p w14:paraId="76BEA71F" w14:textId="77777777" w:rsidR="00575AE2" w:rsidRPr="0054498C" w:rsidRDefault="00575AE2" w:rsidP="0082499C">
      <w:pPr>
        <w:widowControl w:val="0"/>
        <w:autoSpaceDE w:val="0"/>
        <w:autoSpaceDN w:val="0"/>
        <w:adjustRightInd w:val="0"/>
        <w:spacing w:after="0" w:line="360" w:lineRule="auto"/>
        <w:jc w:val="both"/>
        <w:rPr>
          <w:rFonts w:ascii="Garamond" w:hAnsi="Garamond" w:cs="Times New Roman"/>
          <w:szCs w:val="19"/>
        </w:rPr>
      </w:pPr>
    </w:p>
    <w:p w14:paraId="0B1E599C" w14:textId="4FDB62BE" w:rsidR="00032ECA" w:rsidRPr="0054498C" w:rsidRDefault="000638A8" w:rsidP="008607F6">
      <w:pPr>
        <w:widowControl w:val="0"/>
        <w:autoSpaceDE w:val="0"/>
        <w:autoSpaceDN w:val="0"/>
        <w:adjustRightInd w:val="0"/>
        <w:spacing w:after="0" w:line="360" w:lineRule="auto"/>
        <w:jc w:val="both"/>
        <w:outlineLvl w:val="0"/>
        <w:rPr>
          <w:rFonts w:ascii="Garamond" w:hAnsi="Garamond" w:cs="Times New Roman"/>
          <w:b/>
          <w:szCs w:val="19"/>
        </w:rPr>
      </w:pPr>
      <w:r>
        <w:rPr>
          <w:rFonts w:ascii="Garamond" w:hAnsi="Garamond" w:cs="Times New Roman"/>
          <w:b/>
          <w:szCs w:val="19"/>
        </w:rPr>
        <w:t>5</w:t>
      </w:r>
      <w:r w:rsidR="000C4958" w:rsidRPr="0054498C">
        <w:rPr>
          <w:rFonts w:ascii="Garamond" w:hAnsi="Garamond" w:cs="Times New Roman"/>
          <w:b/>
          <w:szCs w:val="19"/>
        </w:rPr>
        <w:t>.</w:t>
      </w:r>
      <w:r w:rsidR="00953503" w:rsidRPr="0054498C">
        <w:rPr>
          <w:rFonts w:ascii="Garamond" w:hAnsi="Garamond" w:cs="Times New Roman"/>
          <w:b/>
          <w:szCs w:val="19"/>
        </w:rPr>
        <w:t xml:space="preserve"> Minimal Passage Theories</w:t>
      </w:r>
    </w:p>
    <w:p w14:paraId="26606734" w14:textId="77777777" w:rsidR="00545614" w:rsidRPr="0054498C" w:rsidRDefault="00545614" w:rsidP="001E3119">
      <w:pPr>
        <w:widowControl w:val="0"/>
        <w:autoSpaceDE w:val="0"/>
        <w:autoSpaceDN w:val="0"/>
        <w:adjustRightInd w:val="0"/>
        <w:spacing w:after="0" w:line="360" w:lineRule="auto"/>
        <w:jc w:val="both"/>
        <w:rPr>
          <w:rFonts w:ascii="Garamond" w:hAnsi="Garamond" w:cs="Times New Roman"/>
          <w:szCs w:val="19"/>
        </w:rPr>
      </w:pPr>
    </w:p>
    <w:p w14:paraId="5B63EBD6" w14:textId="77777777" w:rsidR="00B21063" w:rsidRPr="0054498C" w:rsidRDefault="00064C78" w:rsidP="002873DB">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A world, </w:t>
      </w:r>
      <w:r w:rsidRPr="0054498C">
        <w:rPr>
          <w:rFonts w:ascii="Garamond" w:hAnsi="Garamond" w:cs="Times New Roman"/>
          <w:i/>
          <w:szCs w:val="19"/>
        </w:rPr>
        <w:t>w</w:t>
      </w:r>
      <w:r w:rsidRPr="0054498C">
        <w:rPr>
          <w:rFonts w:ascii="Garamond" w:hAnsi="Garamond" w:cs="Times New Roman"/>
          <w:szCs w:val="19"/>
        </w:rPr>
        <w:t xml:space="preserve">, is one in which there is minimal passage iff (a) there is an objective property of presentness in </w:t>
      </w:r>
      <w:r w:rsidRPr="0054498C">
        <w:rPr>
          <w:rFonts w:ascii="Garamond" w:hAnsi="Garamond" w:cs="Times New Roman"/>
          <w:i/>
          <w:szCs w:val="19"/>
        </w:rPr>
        <w:t>w</w:t>
      </w:r>
      <w:r w:rsidRPr="0054498C">
        <w:rPr>
          <w:rFonts w:ascii="Garamond" w:hAnsi="Garamond" w:cs="Times New Roman"/>
          <w:szCs w:val="19"/>
        </w:rPr>
        <w:t xml:space="preserve"> and that property is non-qualitative and (b) the property of presentness moves. </w:t>
      </w:r>
    </w:p>
    <w:p w14:paraId="235B688E" w14:textId="6B5E9F4C" w:rsidR="00F04B7C" w:rsidRPr="0054498C" w:rsidRDefault="00FC7476" w:rsidP="00B21063">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Are there any minimal passage theories? Yes. </w:t>
      </w:r>
      <w:r w:rsidR="007B7485" w:rsidRPr="0054498C">
        <w:rPr>
          <w:rFonts w:ascii="Garamond" w:hAnsi="Garamond" w:cs="Times New Roman"/>
          <w:szCs w:val="19"/>
        </w:rPr>
        <w:t>One way to think of the moving spotlight view is as a</w:t>
      </w:r>
      <w:r w:rsidR="00320210">
        <w:rPr>
          <w:rFonts w:ascii="Garamond" w:hAnsi="Garamond" w:cs="Times New Roman"/>
          <w:szCs w:val="19"/>
        </w:rPr>
        <w:t xml:space="preserve"> minimal passage theory. C</w:t>
      </w:r>
      <w:r w:rsidR="005C0275" w:rsidRPr="0054498C">
        <w:rPr>
          <w:rFonts w:ascii="Garamond" w:hAnsi="Garamond" w:cs="Times New Roman"/>
          <w:szCs w:val="19"/>
        </w:rPr>
        <w:t xml:space="preserve">all such a version of the moving spotlight view a </w:t>
      </w:r>
      <w:r w:rsidR="000B3B51" w:rsidRPr="0054498C">
        <w:rPr>
          <w:rFonts w:ascii="Garamond" w:hAnsi="Garamond" w:cs="Times New Roman"/>
          <w:i/>
          <w:szCs w:val="19"/>
        </w:rPr>
        <w:t>traditional moving spotlight view</w:t>
      </w:r>
      <w:r w:rsidR="00316F26" w:rsidRPr="0054498C">
        <w:rPr>
          <w:rFonts w:ascii="Garamond" w:hAnsi="Garamond" w:cs="Times New Roman"/>
          <w:i/>
          <w:szCs w:val="19"/>
        </w:rPr>
        <w:t xml:space="preserve"> </w:t>
      </w:r>
      <w:r w:rsidR="00316F26" w:rsidRPr="0054498C">
        <w:rPr>
          <w:rFonts w:ascii="Garamond" w:hAnsi="Garamond" w:cs="Times New Roman"/>
          <w:szCs w:val="19"/>
        </w:rPr>
        <w:t xml:space="preserve">to distinguish it from a version I </w:t>
      </w:r>
      <w:r w:rsidR="00E004E5">
        <w:rPr>
          <w:rFonts w:ascii="Garamond" w:hAnsi="Garamond" w:cs="Times New Roman"/>
          <w:szCs w:val="19"/>
        </w:rPr>
        <w:t>later introduce as</w:t>
      </w:r>
      <w:r w:rsidR="00316F26" w:rsidRPr="0054498C">
        <w:rPr>
          <w:rFonts w:ascii="Garamond" w:hAnsi="Garamond" w:cs="Times New Roman"/>
          <w:szCs w:val="19"/>
        </w:rPr>
        <w:t xml:space="preserve"> </w:t>
      </w:r>
      <w:r w:rsidR="00316F26" w:rsidRPr="0054498C">
        <w:rPr>
          <w:rFonts w:ascii="Garamond" w:hAnsi="Garamond" w:cs="Times New Roman"/>
          <w:i/>
          <w:szCs w:val="19"/>
        </w:rPr>
        <w:t>the non-traditional moving spotlight view</w:t>
      </w:r>
      <w:r w:rsidR="00624347" w:rsidRPr="0054498C">
        <w:rPr>
          <w:rFonts w:ascii="Garamond" w:hAnsi="Garamond" w:cs="Times New Roman"/>
          <w:szCs w:val="19"/>
        </w:rPr>
        <w:t xml:space="preserve">. </w:t>
      </w:r>
    </w:p>
    <w:p w14:paraId="04C6D413" w14:textId="28788A05" w:rsidR="00054C67" w:rsidRPr="0054498C" w:rsidRDefault="000B3B51" w:rsidP="005B2272">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According to the traditional moving spotlight view there exists a four-dimensional block universe of events, objects and properties, </w:t>
      </w:r>
      <w:r w:rsidR="005C0275" w:rsidRPr="0054498C">
        <w:rPr>
          <w:rFonts w:ascii="Garamond" w:hAnsi="Garamond" w:cs="Times New Roman"/>
          <w:szCs w:val="19"/>
        </w:rPr>
        <w:t>ordered via B-relations into a B-series</w:t>
      </w:r>
      <w:r w:rsidR="00054C67" w:rsidRPr="0054498C">
        <w:rPr>
          <w:rStyle w:val="FootnoteReference"/>
          <w:rFonts w:ascii="Garamond" w:hAnsi="Garamond" w:cs="Times New Roman"/>
          <w:szCs w:val="19"/>
        </w:rPr>
        <w:footnoteReference w:id="7"/>
      </w:r>
      <w:r w:rsidR="005C0275" w:rsidRPr="0054498C">
        <w:rPr>
          <w:rFonts w:ascii="Garamond" w:hAnsi="Garamond" w:cs="Times New Roman"/>
          <w:szCs w:val="19"/>
        </w:rPr>
        <w:t xml:space="preserve"> </w:t>
      </w:r>
      <w:r w:rsidRPr="0054498C">
        <w:rPr>
          <w:rFonts w:ascii="Garamond" w:hAnsi="Garamond" w:cs="Times New Roman"/>
          <w:szCs w:val="19"/>
        </w:rPr>
        <w:t>such that</w:t>
      </w:r>
      <w:r w:rsidR="005C0275" w:rsidRPr="0054498C">
        <w:rPr>
          <w:rFonts w:ascii="Garamond" w:hAnsi="Garamond" w:cs="Times New Roman"/>
          <w:szCs w:val="19"/>
        </w:rPr>
        <w:t xml:space="preserve"> (a)</w:t>
      </w:r>
      <w:r w:rsidRPr="0054498C">
        <w:rPr>
          <w:rFonts w:ascii="Garamond" w:hAnsi="Garamond" w:cs="Times New Roman"/>
          <w:szCs w:val="19"/>
        </w:rPr>
        <w:t xml:space="preserve"> for every object, event and property there is a fact of the matter where it is located</w:t>
      </w:r>
      <w:r w:rsidR="00787DEB" w:rsidRPr="0054498C">
        <w:rPr>
          <w:rFonts w:ascii="Garamond" w:hAnsi="Garamond" w:cs="Times New Roman"/>
          <w:szCs w:val="19"/>
        </w:rPr>
        <w:t>/instantiated</w:t>
      </w:r>
      <w:r w:rsidRPr="0054498C">
        <w:rPr>
          <w:rFonts w:ascii="Garamond" w:hAnsi="Garamond" w:cs="Times New Roman"/>
          <w:szCs w:val="19"/>
        </w:rPr>
        <w:t xml:space="preserve"> in the block, and what the space-time distance is between it and o</w:t>
      </w:r>
      <w:r w:rsidR="005C0275" w:rsidRPr="0054498C">
        <w:rPr>
          <w:rFonts w:ascii="Garamond" w:hAnsi="Garamond" w:cs="Times New Roman"/>
          <w:szCs w:val="19"/>
        </w:rPr>
        <w:t xml:space="preserve">ther events/objects/properties and (b) there is a </w:t>
      </w:r>
      <w:r w:rsidRPr="0054498C">
        <w:rPr>
          <w:rFonts w:ascii="Garamond" w:hAnsi="Garamond" w:cs="Times New Roman"/>
          <w:szCs w:val="19"/>
        </w:rPr>
        <w:t xml:space="preserve">fact of the matter regarding the trajectory of objects through space-time, and </w:t>
      </w:r>
      <w:r w:rsidR="005C0275" w:rsidRPr="0054498C">
        <w:rPr>
          <w:rFonts w:ascii="Garamond" w:hAnsi="Garamond" w:cs="Times New Roman"/>
          <w:szCs w:val="19"/>
        </w:rPr>
        <w:t xml:space="preserve">(c) there is </w:t>
      </w:r>
      <w:r w:rsidRPr="0054498C">
        <w:rPr>
          <w:rFonts w:ascii="Garamond" w:hAnsi="Garamond" w:cs="Times New Roman"/>
          <w:szCs w:val="19"/>
        </w:rPr>
        <w:t xml:space="preserve">a fact of the matter </w:t>
      </w:r>
      <w:r w:rsidR="001752A9" w:rsidRPr="0054498C">
        <w:rPr>
          <w:rFonts w:ascii="Garamond" w:hAnsi="Garamond" w:cs="Times New Roman"/>
          <w:szCs w:val="19"/>
        </w:rPr>
        <w:t>regarding</w:t>
      </w:r>
      <w:r w:rsidRPr="0054498C">
        <w:rPr>
          <w:rFonts w:ascii="Garamond" w:hAnsi="Garamond" w:cs="Times New Roman"/>
          <w:szCs w:val="19"/>
        </w:rPr>
        <w:t xml:space="preserve"> </w:t>
      </w:r>
      <w:r w:rsidR="00744B64" w:rsidRPr="0054498C">
        <w:rPr>
          <w:rFonts w:ascii="Garamond" w:hAnsi="Garamond" w:cs="Times New Roman"/>
          <w:szCs w:val="19"/>
        </w:rPr>
        <w:t>the causal relations that h</w:t>
      </w:r>
      <w:r w:rsidR="00054C67" w:rsidRPr="0054498C">
        <w:rPr>
          <w:rFonts w:ascii="Garamond" w:hAnsi="Garamond" w:cs="Times New Roman"/>
          <w:szCs w:val="19"/>
        </w:rPr>
        <w:t xml:space="preserve">old between events in the block and (d) there is an objectively present moment (picked out by the </w:t>
      </w:r>
      <w:r w:rsidR="00951967">
        <w:rPr>
          <w:rFonts w:ascii="Garamond" w:hAnsi="Garamond" w:cs="Times New Roman"/>
          <w:szCs w:val="19"/>
        </w:rPr>
        <w:t>‘</w:t>
      </w:r>
      <w:r w:rsidR="00054C67" w:rsidRPr="0054498C">
        <w:rPr>
          <w:rFonts w:ascii="Garamond" w:hAnsi="Garamond" w:cs="Times New Roman"/>
          <w:szCs w:val="19"/>
        </w:rPr>
        <w:t>spotlight</w:t>
      </w:r>
      <w:r w:rsidR="00951967">
        <w:rPr>
          <w:rFonts w:ascii="Garamond" w:hAnsi="Garamond" w:cs="Times New Roman"/>
          <w:szCs w:val="19"/>
        </w:rPr>
        <w:t>’</w:t>
      </w:r>
      <w:r w:rsidR="00054C67" w:rsidRPr="0054498C">
        <w:rPr>
          <w:rFonts w:ascii="Garamond" w:hAnsi="Garamond" w:cs="Times New Roman"/>
          <w:szCs w:val="19"/>
        </w:rPr>
        <w:t xml:space="preserve">) which moves, yielding an A-series ordering of events that mirrors the B-series ordering of events. </w:t>
      </w:r>
    </w:p>
    <w:p w14:paraId="489AF6EB" w14:textId="44B1F101" w:rsidR="0060540A" w:rsidRPr="0054498C" w:rsidRDefault="00E41640" w:rsidP="009B7B97">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lastRenderedPageBreak/>
        <w:t>On this view</w:t>
      </w:r>
      <w:r w:rsidR="000B3B51" w:rsidRPr="0054498C">
        <w:rPr>
          <w:rFonts w:ascii="Garamond" w:hAnsi="Garamond" w:cs="Times New Roman"/>
          <w:szCs w:val="19"/>
        </w:rPr>
        <w:t xml:space="preserve"> the entire causal nexus and all the causal facts </w:t>
      </w:r>
      <w:r w:rsidR="005C0275" w:rsidRPr="0054498C">
        <w:rPr>
          <w:rFonts w:ascii="Garamond" w:hAnsi="Garamond" w:cs="Times New Roman"/>
          <w:szCs w:val="19"/>
        </w:rPr>
        <w:t xml:space="preserve">exist and are, from the perspective of </w:t>
      </w:r>
      <w:r w:rsidR="00054C67" w:rsidRPr="0054498C">
        <w:rPr>
          <w:rFonts w:ascii="Garamond" w:hAnsi="Garamond" w:cs="Times New Roman"/>
          <w:i/>
          <w:szCs w:val="19"/>
        </w:rPr>
        <w:t>sub species</w:t>
      </w:r>
      <w:r w:rsidR="005C0275" w:rsidRPr="0054498C">
        <w:rPr>
          <w:rFonts w:ascii="Garamond" w:hAnsi="Garamond" w:cs="Times New Roman"/>
          <w:i/>
          <w:szCs w:val="19"/>
        </w:rPr>
        <w:t xml:space="preserve"> </w:t>
      </w:r>
      <w:r w:rsidR="005B2272" w:rsidRPr="0054498C">
        <w:rPr>
          <w:rFonts w:ascii="Garamond" w:hAnsi="Garamond" w:cs="Times New Roman"/>
          <w:i/>
          <w:szCs w:val="19"/>
        </w:rPr>
        <w:t>a</w:t>
      </w:r>
      <w:r w:rsidR="005C0275" w:rsidRPr="0054498C">
        <w:rPr>
          <w:rFonts w:ascii="Garamond" w:hAnsi="Garamond" w:cs="Times New Roman"/>
          <w:i/>
          <w:szCs w:val="19"/>
        </w:rPr>
        <w:t>eternitatis,</w:t>
      </w:r>
      <w:r w:rsidR="005C0275" w:rsidRPr="0054498C">
        <w:rPr>
          <w:rFonts w:ascii="Garamond" w:hAnsi="Garamond" w:cs="Times New Roman"/>
          <w:szCs w:val="19"/>
        </w:rPr>
        <w:t xml:space="preserve"> f</w:t>
      </w:r>
      <w:r w:rsidR="000B3B51" w:rsidRPr="0054498C">
        <w:rPr>
          <w:rFonts w:ascii="Garamond" w:hAnsi="Garamond" w:cs="Times New Roman"/>
          <w:szCs w:val="19"/>
        </w:rPr>
        <w:t xml:space="preserve">ixed as part of </w:t>
      </w:r>
      <w:r w:rsidR="00B471CC" w:rsidRPr="0054498C">
        <w:rPr>
          <w:rFonts w:ascii="Garamond" w:hAnsi="Garamond" w:cs="Times New Roman"/>
          <w:szCs w:val="19"/>
        </w:rPr>
        <w:t>the</w:t>
      </w:r>
      <w:r w:rsidR="000B3B51" w:rsidRPr="0054498C">
        <w:rPr>
          <w:rFonts w:ascii="Garamond" w:hAnsi="Garamond" w:cs="Times New Roman"/>
          <w:szCs w:val="19"/>
        </w:rPr>
        <w:t xml:space="preserve"> block</w:t>
      </w:r>
      <w:r w:rsidR="00937696" w:rsidRPr="0054498C">
        <w:rPr>
          <w:rFonts w:ascii="Garamond" w:hAnsi="Garamond" w:cs="Times New Roman"/>
          <w:szCs w:val="19"/>
        </w:rPr>
        <w:t>.</w:t>
      </w:r>
      <w:r w:rsidR="000B3B51" w:rsidRPr="0054498C">
        <w:rPr>
          <w:rFonts w:ascii="Garamond" w:hAnsi="Garamond" w:cs="Times New Roman"/>
          <w:szCs w:val="19"/>
        </w:rPr>
        <w:t xml:space="preserve"> </w:t>
      </w:r>
      <w:r w:rsidR="009B7B97">
        <w:rPr>
          <w:rFonts w:ascii="Garamond" w:hAnsi="Garamond" w:cs="Times New Roman"/>
          <w:szCs w:val="19"/>
        </w:rPr>
        <w:t xml:space="preserve">So far, that picture of the world is the same as that of the non-dynamist. </w:t>
      </w:r>
      <w:r w:rsidR="000B3B51" w:rsidRPr="0054498C">
        <w:rPr>
          <w:rFonts w:ascii="Garamond" w:hAnsi="Garamond" w:cs="Times New Roman"/>
          <w:szCs w:val="19"/>
        </w:rPr>
        <w:t>In additi</w:t>
      </w:r>
      <w:r w:rsidR="005C0275" w:rsidRPr="0054498C">
        <w:rPr>
          <w:rFonts w:ascii="Garamond" w:hAnsi="Garamond" w:cs="Times New Roman"/>
          <w:szCs w:val="19"/>
        </w:rPr>
        <w:t xml:space="preserve">on to these facts there is a </w:t>
      </w:r>
      <w:r w:rsidR="000B3B51" w:rsidRPr="0054498C">
        <w:rPr>
          <w:rFonts w:ascii="Garamond" w:hAnsi="Garamond" w:cs="Times New Roman"/>
          <w:szCs w:val="19"/>
        </w:rPr>
        <w:t>dynamical feature—the moving spotlight—which ranges</w:t>
      </w:r>
      <w:r w:rsidR="005B2272" w:rsidRPr="0054498C">
        <w:rPr>
          <w:rFonts w:ascii="Garamond" w:hAnsi="Garamond" w:cs="Times New Roman"/>
          <w:szCs w:val="19"/>
        </w:rPr>
        <w:t xml:space="preserve"> over the four-dimensional block, such that what it is for a particular time to be </w:t>
      </w:r>
      <w:r w:rsidR="00422858" w:rsidRPr="0054498C">
        <w:rPr>
          <w:rFonts w:ascii="Garamond" w:hAnsi="Garamond" w:cs="Times New Roman"/>
          <w:szCs w:val="19"/>
        </w:rPr>
        <w:t>‘</w:t>
      </w:r>
      <w:r w:rsidR="005B2272" w:rsidRPr="0054498C">
        <w:rPr>
          <w:rFonts w:ascii="Garamond" w:hAnsi="Garamond" w:cs="Times New Roman"/>
          <w:szCs w:val="19"/>
        </w:rPr>
        <w:t>lit up</w:t>
      </w:r>
      <w:r w:rsidR="00422858" w:rsidRPr="0054498C">
        <w:rPr>
          <w:rFonts w:ascii="Garamond" w:hAnsi="Garamond" w:cs="Times New Roman"/>
          <w:szCs w:val="19"/>
        </w:rPr>
        <w:t>’</w:t>
      </w:r>
      <w:r w:rsidR="005B2272" w:rsidRPr="0054498C">
        <w:rPr>
          <w:rFonts w:ascii="Garamond" w:hAnsi="Garamond" w:cs="Times New Roman"/>
          <w:szCs w:val="19"/>
        </w:rPr>
        <w:t xml:space="preserve"> by the spotlight is for that time to be objectively present. </w:t>
      </w:r>
      <w:r w:rsidR="00857051" w:rsidRPr="0054498C">
        <w:rPr>
          <w:rFonts w:ascii="Garamond" w:hAnsi="Garamond" w:cs="Times New Roman"/>
          <w:szCs w:val="19"/>
        </w:rPr>
        <w:t>W</w:t>
      </w:r>
      <w:r w:rsidR="005B2272" w:rsidRPr="0054498C">
        <w:rPr>
          <w:rFonts w:ascii="Garamond" w:hAnsi="Garamond" w:cs="Times New Roman"/>
          <w:szCs w:val="19"/>
        </w:rPr>
        <w:t>hen the very first moment of time is</w:t>
      </w:r>
      <w:r w:rsidR="00E909A3" w:rsidRPr="0054498C">
        <w:rPr>
          <w:rFonts w:ascii="Garamond" w:hAnsi="Garamond" w:cs="Times New Roman"/>
          <w:szCs w:val="19"/>
        </w:rPr>
        <w:t xml:space="preserve"> objectively present, </w:t>
      </w:r>
      <w:r w:rsidR="00B874AF" w:rsidRPr="0054498C">
        <w:rPr>
          <w:rFonts w:ascii="Garamond" w:hAnsi="Garamond" w:cs="Times New Roman"/>
          <w:szCs w:val="19"/>
        </w:rPr>
        <w:t>any claim</w:t>
      </w:r>
      <w:r w:rsidR="00E909A3" w:rsidRPr="0054498C">
        <w:rPr>
          <w:rFonts w:ascii="Garamond" w:hAnsi="Garamond" w:cs="Times New Roman"/>
          <w:szCs w:val="19"/>
        </w:rPr>
        <w:t xml:space="preserve"> about future events, their causal connections, their spatio-temporal distances from one another, and their temporal orderings, </w:t>
      </w:r>
      <w:r w:rsidR="00B874AF" w:rsidRPr="0054498C">
        <w:rPr>
          <w:rFonts w:ascii="Garamond" w:hAnsi="Garamond" w:cs="Times New Roman"/>
          <w:szCs w:val="19"/>
        </w:rPr>
        <w:t>is</w:t>
      </w:r>
      <w:r w:rsidR="0060540A" w:rsidRPr="0054498C">
        <w:rPr>
          <w:rFonts w:ascii="Garamond" w:hAnsi="Garamond" w:cs="Times New Roman"/>
          <w:szCs w:val="19"/>
        </w:rPr>
        <w:t xml:space="preserve">, either tenselessly true, or tenselessly false. </w:t>
      </w:r>
    </w:p>
    <w:p w14:paraId="4423B1E9" w14:textId="4C58EA35" w:rsidR="00AD2453" w:rsidRDefault="006329C7" w:rsidP="004C7464">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On one version of</w:t>
      </w:r>
      <w:r w:rsidR="005D531F" w:rsidRPr="0054498C">
        <w:rPr>
          <w:rFonts w:ascii="Garamond" w:hAnsi="Garamond" w:cs="Times New Roman"/>
          <w:szCs w:val="19"/>
        </w:rPr>
        <w:t xml:space="preserve"> such a view, the arrival of presentness makes no qualitative difference to the time at which it arrives, and the departure of presentness makes no qualitative difference to the time from which it departs. </w:t>
      </w:r>
      <w:r w:rsidR="00AD2453" w:rsidRPr="0054498C">
        <w:rPr>
          <w:rFonts w:ascii="Garamond" w:hAnsi="Garamond" w:cs="Times New Roman"/>
          <w:szCs w:val="19"/>
        </w:rPr>
        <w:t xml:space="preserve">Rather, presentness is like a moving temporal haecceity: a </w:t>
      </w:r>
      <w:r w:rsidR="00263FAD" w:rsidRPr="0054498C">
        <w:rPr>
          <w:rFonts w:ascii="Garamond" w:hAnsi="Garamond" w:cs="Times New Roman"/>
          <w:i/>
          <w:szCs w:val="19"/>
        </w:rPr>
        <w:t>nowness</w:t>
      </w:r>
      <w:r w:rsidR="00263FAD" w:rsidRPr="0054498C">
        <w:rPr>
          <w:rFonts w:ascii="Garamond" w:hAnsi="Garamond" w:cs="Times New Roman"/>
          <w:szCs w:val="19"/>
        </w:rPr>
        <w:t xml:space="preserve">. It </w:t>
      </w:r>
      <w:r w:rsidR="001121AA" w:rsidRPr="0054498C">
        <w:rPr>
          <w:rFonts w:ascii="Garamond" w:hAnsi="Garamond" w:cs="Times New Roman"/>
          <w:szCs w:val="19"/>
        </w:rPr>
        <w:t>makes a difference to the world</w:t>
      </w:r>
      <w:r w:rsidR="00263FAD" w:rsidRPr="0054498C">
        <w:rPr>
          <w:rFonts w:ascii="Garamond" w:hAnsi="Garamond" w:cs="Times New Roman"/>
          <w:szCs w:val="19"/>
        </w:rPr>
        <w:t xml:space="preserve"> by making it true that one particular moment and no other is now, but that is </w:t>
      </w:r>
      <w:r w:rsidR="00263FAD" w:rsidRPr="00951967">
        <w:rPr>
          <w:rFonts w:ascii="Garamond" w:hAnsi="Garamond" w:cs="Times New Roman"/>
          <w:i/>
          <w:szCs w:val="19"/>
        </w:rPr>
        <w:t>all</w:t>
      </w:r>
      <w:r w:rsidR="00263FAD" w:rsidRPr="0054498C">
        <w:rPr>
          <w:rFonts w:ascii="Garamond" w:hAnsi="Garamond" w:cs="Times New Roman"/>
          <w:szCs w:val="19"/>
        </w:rPr>
        <w:t xml:space="preserve"> the difference it makes. </w:t>
      </w:r>
    </w:p>
    <w:p w14:paraId="2BC70071" w14:textId="6467DC4A" w:rsidR="00052FD8" w:rsidRDefault="00052FD8" w:rsidP="00DC1365">
      <w:pPr>
        <w:widowControl w:val="0"/>
        <w:autoSpaceDE w:val="0"/>
        <w:autoSpaceDN w:val="0"/>
        <w:adjustRightInd w:val="0"/>
        <w:spacing w:after="0" w:line="360" w:lineRule="auto"/>
        <w:ind w:firstLine="720"/>
        <w:jc w:val="both"/>
        <w:rPr>
          <w:rFonts w:ascii="Garamond" w:hAnsi="Garamond" w:cs="Times New Roman"/>
          <w:szCs w:val="19"/>
        </w:rPr>
      </w:pPr>
      <w:r>
        <w:rPr>
          <w:rFonts w:ascii="Garamond" w:hAnsi="Garamond" w:cs="Times New Roman"/>
          <w:szCs w:val="19"/>
        </w:rPr>
        <w:t xml:space="preserve">It is also natural to read some </w:t>
      </w:r>
      <w:r w:rsidRPr="0054498C">
        <w:rPr>
          <w:rFonts w:ascii="Garamond" w:hAnsi="Garamond" w:cs="Times New Roman"/>
          <w:szCs w:val="19"/>
        </w:rPr>
        <w:t>growing block theorists as minimal passage theorists.</w:t>
      </w:r>
      <w:r w:rsidR="00A841E4">
        <w:rPr>
          <w:rFonts w:ascii="Garamond" w:hAnsi="Garamond" w:cs="Times New Roman"/>
          <w:szCs w:val="19"/>
        </w:rPr>
        <w:t xml:space="preserve"> According to the growing block view, time </w:t>
      </w:r>
      <w:r w:rsidR="00525ECD">
        <w:rPr>
          <w:rFonts w:ascii="Garamond" w:hAnsi="Garamond" w:cs="Times New Roman"/>
          <w:szCs w:val="19"/>
        </w:rPr>
        <w:t xml:space="preserve">passes, and its passage consists in the gradual accretion of new moments, into a ‘growing block’ of reality. </w:t>
      </w:r>
      <w:r w:rsidRPr="0054498C">
        <w:rPr>
          <w:rFonts w:ascii="Garamond" w:hAnsi="Garamond" w:cs="Times New Roman"/>
          <w:szCs w:val="19"/>
        </w:rPr>
        <w:t xml:space="preserve">On such a view what makes a time, </w:t>
      </w:r>
      <w:r w:rsidRPr="0054498C">
        <w:rPr>
          <w:rFonts w:ascii="Garamond" w:hAnsi="Garamond" w:cs="Times New Roman"/>
          <w:i/>
          <w:szCs w:val="19"/>
        </w:rPr>
        <w:t>t</w:t>
      </w:r>
      <w:r w:rsidRPr="0054498C">
        <w:rPr>
          <w:rFonts w:ascii="Garamond" w:hAnsi="Garamond" w:cs="Times New Roman"/>
          <w:szCs w:val="19"/>
        </w:rPr>
        <w:t xml:space="preserve">, the objective present is that it sits at the end of the growing block looking into an abyss of nothingness. </w:t>
      </w:r>
      <w:r w:rsidR="00951967">
        <w:rPr>
          <w:rFonts w:ascii="Garamond" w:hAnsi="Garamond" w:cs="Times New Roman"/>
          <w:szCs w:val="19"/>
        </w:rPr>
        <w:t>A moment</w:t>
      </w:r>
      <w:r w:rsidR="00525ECD">
        <w:rPr>
          <w:rFonts w:ascii="Garamond" w:hAnsi="Garamond" w:cs="Times New Roman"/>
          <w:szCs w:val="19"/>
        </w:rPr>
        <w:t xml:space="preserve"> ceases to be the objective present when a new mom</w:t>
      </w:r>
      <w:r w:rsidR="00752DDB">
        <w:rPr>
          <w:rFonts w:ascii="Garamond" w:hAnsi="Garamond" w:cs="Times New Roman"/>
          <w:szCs w:val="19"/>
        </w:rPr>
        <w:t xml:space="preserve">ent comes into existence. </w:t>
      </w:r>
      <w:r w:rsidR="00DC1365">
        <w:rPr>
          <w:rFonts w:ascii="Garamond" w:hAnsi="Garamond" w:cs="Times New Roman"/>
          <w:szCs w:val="19"/>
        </w:rPr>
        <w:t>If one holds</w:t>
      </w:r>
      <w:r w:rsidR="00BE0607">
        <w:rPr>
          <w:rFonts w:ascii="Garamond" w:hAnsi="Garamond" w:cs="Times New Roman"/>
          <w:szCs w:val="19"/>
        </w:rPr>
        <w:t xml:space="preserve"> </w:t>
      </w:r>
      <w:r w:rsidR="00525ECD">
        <w:rPr>
          <w:rFonts w:ascii="Garamond" w:hAnsi="Garamond" w:cs="Times New Roman"/>
          <w:szCs w:val="19"/>
        </w:rPr>
        <w:t xml:space="preserve">that when </w:t>
      </w:r>
      <w:r w:rsidRPr="0054498C">
        <w:rPr>
          <w:rFonts w:ascii="Garamond" w:hAnsi="Garamond" w:cs="Times New Roman"/>
          <w:i/>
          <w:szCs w:val="19"/>
        </w:rPr>
        <w:t>t</w:t>
      </w:r>
      <w:r w:rsidRPr="0054498C">
        <w:rPr>
          <w:rFonts w:ascii="Garamond" w:hAnsi="Garamond" w:cs="Times New Roman"/>
          <w:szCs w:val="19"/>
        </w:rPr>
        <w:t xml:space="preserve"> goes from being objectively present to being objectively past (because a new slice, </w:t>
      </w:r>
      <w:r w:rsidRPr="0054498C">
        <w:rPr>
          <w:rFonts w:ascii="Garamond" w:hAnsi="Garamond" w:cs="Times New Roman"/>
          <w:i/>
          <w:szCs w:val="19"/>
        </w:rPr>
        <w:t>t</w:t>
      </w:r>
      <w:r w:rsidRPr="0054498C">
        <w:rPr>
          <w:rFonts w:ascii="Garamond" w:hAnsi="Garamond" w:cs="Times New Roman"/>
          <w:szCs w:val="19"/>
        </w:rPr>
        <w:t xml:space="preserve">*, is added to the block) </w:t>
      </w:r>
      <w:r w:rsidRPr="0054498C">
        <w:rPr>
          <w:rFonts w:ascii="Garamond" w:hAnsi="Garamond" w:cs="Times New Roman"/>
          <w:i/>
          <w:szCs w:val="19"/>
        </w:rPr>
        <w:t>t</w:t>
      </w:r>
      <w:r w:rsidRPr="0054498C">
        <w:rPr>
          <w:rFonts w:ascii="Garamond" w:hAnsi="Garamond" w:cs="Times New Roman"/>
          <w:szCs w:val="19"/>
        </w:rPr>
        <w:t xml:space="preserve"> retains all (and only) </w:t>
      </w:r>
      <w:r w:rsidR="00DC1365">
        <w:rPr>
          <w:rFonts w:ascii="Garamond" w:hAnsi="Garamond" w:cs="Times New Roman"/>
          <w:szCs w:val="19"/>
        </w:rPr>
        <w:t>the same qualitative properties—t</w:t>
      </w:r>
      <w:r w:rsidRPr="0054498C">
        <w:rPr>
          <w:rFonts w:ascii="Garamond" w:hAnsi="Garamond" w:cs="Times New Roman"/>
          <w:szCs w:val="19"/>
        </w:rPr>
        <w:t>hat is,</w:t>
      </w:r>
      <w:r w:rsidR="00DC1365">
        <w:rPr>
          <w:rFonts w:ascii="Garamond" w:hAnsi="Garamond" w:cs="Times New Roman"/>
          <w:szCs w:val="19"/>
        </w:rPr>
        <w:t xml:space="preserve"> if</w:t>
      </w:r>
      <w:r w:rsidRPr="0054498C">
        <w:rPr>
          <w:rFonts w:ascii="Garamond" w:hAnsi="Garamond" w:cs="Times New Roman"/>
          <w:szCs w:val="19"/>
        </w:rPr>
        <w:t xml:space="preserve"> </w:t>
      </w:r>
      <w:r w:rsidRPr="0054498C">
        <w:rPr>
          <w:rFonts w:ascii="Garamond" w:hAnsi="Garamond" w:cs="Times New Roman"/>
          <w:i/>
          <w:szCs w:val="19"/>
        </w:rPr>
        <w:t>t,</w:t>
      </w:r>
      <w:r w:rsidRPr="0054498C">
        <w:rPr>
          <w:rFonts w:ascii="Garamond" w:hAnsi="Garamond" w:cs="Times New Roman"/>
          <w:szCs w:val="19"/>
        </w:rPr>
        <w:t xml:space="preserve"> when it is objectively present, is a qualitative duplicate of </w:t>
      </w:r>
      <w:r w:rsidRPr="0054498C">
        <w:rPr>
          <w:rFonts w:ascii="Garamond" w:hAnsi="Garamond" w:cs="Times New Roman"/>
          <w:i/>
          <w:szCs w:val="19"/>
        </w:rPr>
        <w:t>t</w:t>
      </w:r>
      <w:r w:rsidR="00DC1365">
        <w:rPr>
          <w:rFonts w:ascii="Garamond" w:hAnsi="Garamond" w:cs="Times New Roman"/>
          <w:szCs w:val="19"/>
        </w:rPr>
        <w:t xml:space="preserve"> when it is objectively past—then this version of the growing block view, which I will call the </w:t>
      </w:r>
      <w:r w:rsidR="00DC1365" w:rsidRPr="0054498C">
        <w:rPr>
          <w:rFonts w:ascii="Garamond" w:hAnsi="Garamond" w:cs="Times New Roman"/>
          <w:i/>
          <w:szCs w:val="19"/>
        </w:rPr>
        <w:t>traditional growing block theory</w:t>
      </w:r>
      <w:r w:rsidR="00DC1365">
        <w:rPr>
          <w:rFonts w:ascii="Garamond" w:hAnsi="Garamond" w:cs="Times New Roman"/>
          <w:szCs w:val="19"/>
        </w:rPr>
        <w:t>, is a minimal passage model.</w:t>
      </w:r>
      <w:r w:rsidRPr="0054498C">
        <w:rPr>
          <w:rStyle w:val="FootnoteReference"/>
          <w:rFonts w:ascii="Garamond" w:hAnsi="Garamond" w:cs="Times New Roman"/>
          <w:szCs w:val="19"/>
        </w:rPr>
        <w:footnoteReference w:id="8"/>
      </w:r>
    </w:p>
    <w:p w14:paraId="294EA8F1" w14:textId="47A6C76F" w:rsidR="004F7F91" w:rsidRPr="0054498C" w:rsidRDefault="004C13D4" w:rsidP="00A77AD6">
      <w:pPr>
        <w:widowControl w:val="0"/>
        <w:autoSpaceDE w:val="0"/>
        <w:autoSpaceDN w:val="0"/>
        <w:adjustRightInd w:val="0"/>
        <w:spacing w:after="0" w:line="360" w:lineRule="auto"/>
        <w:ind w:firstLine="720"/>
        <w:jc w:val="both"/>
        <w:rPr>
          <w:rFonts w:ascii="Garamond" w:hAnsi="Garamond" w:cs="Times New Roman"/>
          <w:szCs w:val="19"/>
        </w:rPr>
      </w:pPr>
      <w:r>
        <w:rPr>
          <w:rFonts w:ascii="Garamond" w:hAnsi="Garamond" w:cs="Times New Roman"/>
          <w:szCs w:val="19"/>
        </w:rPr>
        <w:t>Finally, one could</w:t>
      </w:r>
      <w:r w:rsidR="007D5DE0">
        <w:rPr>
          <w:rFonts w:ascii="Garamond" w:hAnsi="Garamond" w:cs="Times New Roman"/>
          <w:szCs w:val="19"/>
        </w:rPr>
        <w:t xml:space="preserve"> endorse a version of presentism</w:t>
      </w:r>
      <w:r>
        <w:rPr>
          <w:rFonts w:ascii="Garamond" w:hAnsi="Garamond" w:cs="Times New Roman"/>
          <w:szCs w:val="19"/>
        </w:rPr>
        <w:t xml:space="preserve"> that accepts minimal passage. According to presentism, the only objects and events that exist are those that exist in the present moment. Past and future events and objects do not exist.</w:t>
      </w:r>
      <w:r w:rsidR="001D027D">
        <w:rPr>
          <w:rFonts w:ascii="Garamond" w:hAnsi="Garamond" w:cs="Times New Roman"/>
          <w:szCs w:val="19"/>
        </w:rPr>
        <w:t xml:space="preserve"> The presentist might think that presentness, then, is just existence. What marks the present out as the objective present, is that it, and only it, exists. But the presentist might concede that were past and future events to exist, the qualities that the present moment has, would be the </w:t>
      </w:r>
      <w:r w:rsidR="001D027D">
        <w:rPr>
          <w:rFonts w:ascii="Garamond" w:hAnsi="Garamond" w:cs="Times New Roman"/>
          <w:szCs w:val="19"/>
        </w:rPr>
        <w:lastRenderedPageBreak/>
        <w:t xml:space="preserve">same. That is, she might concede that adding in </w:t>
      </w:r>
      <w:r w:rsidR="00F3126D">
        <w:rPr>
          <w:rFonts w:ascii="Garamond" w:hAnsi="Garamond" w:cs="Times New Roman"/>
          <w:szCs w:val="19"/>
        </w:rPr>
        <w:t xml:space="preserve">some past and future </w:t>
      </w:r>
      <w:r w:rsidR="004329F0">
        <w:rPr>
          <w:rFonts w:ascii="Garamond" w:hAnsi="Garamond" w:cs="Times New Roman"/>
          <w:szCs w:val="19"/>
        </w:rPr>
        <w:t>events and objects</w:t>
      </w:r>
      <w:r w:rsidR="00F3126D">
        <w:rPr>
          <w:rFonts w:ascii="Garamond" w:hAnsi="Garamond" w:cs="Times New Roman"/>
          <w:szCs w:val="19"/>
        </w:rPr>
        <w:t xml:space="preserve"> would not take away from the qualities </w:t>
      </w:r>
      <w:r w:rsidR="004329F0">
        <w:rPr>
          <w:rFonts w:ascii="Garamond" w:hAnsi="Garamond" w:cs="Times New Roman"/>
          <w:szCs w:val="19"/>
        </w:rPr>
        <w:t>of the</w:t>
      </w:r>
      <w:r w:rsidR="00F3126D">
        <w:rPr>
          <w:rFonts w:ascii="Garamond" w:hAnsi="Garamond" w:cs="Times New Roman"/>
          <w:szCs w:val="19"/>
        </w:rPr>
        <w:t xml:space="preserve"> </w:t>
      </w:r>
      <w:r w:rsidR="004329F0">
        <w:rPr>
          <w:rFonts w:ascii="Garamond" w:hAnsi="Garamond" w:cs="Times New Roman"/>
          <w:szCs w:val="19"/>
        </w:rPr>
        <w:t>present moment</w:t>
      </w:r>
      <w:r w:rsidR="00F3126D">
        <w:rPr>
          <w:rFonts w:ascii="Garamond" w:hAnsi="Garamond" w:cs="Times New Roman"/>
          <w:szCs w:val="19"/>
        </w:rPr>
        <w:t xml:space="preserve">. </w:t>
      </w:r>
      <w:r w:rsidR="00B36EFB">
        <w:rPr>
          <w:rFonts w:ascii="Garamond" w:hAnsi="Garamond" w:cs="Times New Roman"/>
          <w:szCs w:val="19"/>
        </w:rPr>
        <w:t>In that case she thinks that presentness is a non-qualitative</w:t>
      </w:r>
      <w:r w:rsidR="0024731F">
        <w:rPr>
          <w:rFonts w:ascii="Garamond" w:hAnsi="Garamond" w:cs="Times New Roman"/>
          <w:szCs w:val="19"/>
        </w:rPr>
        <w:t xml:space="preserve"> property. For </w:t>
      </w:r>
      <w:r w:rsidR="00B36EFB">
        <w:rPr>
          <w:rFonts w:ascii="Garamond" w:hAnsi="Garamond" w:cs="Times New Roman"/>
          <w:szCs w:val="19"/>
        </w:rPr>
        <w:t xml:space="preserve">if there </w:t>
      </w:r>
      <w:r w:rsidR="0024731F">
        <w:rPr>
          <w:rFonts w:ascii="Garamond" w:hAnsi="Garamond" w:cs="Times New Roman"/>
          <w:szCs w:val="19"/>
        </w:rPr>
        <w:t>existed past (or future) events and objects, and thus other moments, then this moment (which is present) would lack presentness since it would fail to be the only moment that exists. N</w:t>
      </w:r>
      <w:r w:rsidR="00B36EFB">
        <w:rPr>
          <w:rFonts w:ascii="Garamond" w:hAnsi="Garamond" w:cs="Times New Roman"/>
          <w:szCs w:val="19"/>
        </w:rPr>
        <w:t xml:space="preserve">evertheless, </w:t>
      </w:r>
      <w:r w:rsidR="0024731F">
        <w:rPr>
          <w:rFonts w:ascii="Garamond" w:hAnsi="Garamond" w:cs="Times New Roman"/>
          <w:szCs w:val="19"/>
        </w:rPr>
        <w:t>this</w:t>
      </w:r>
      <w:r w:rsidR="00B36EFB">
        <w:rPr>
          <w:rFonts w:ascii="Garamond" w:hAnsi="Garamond" w:cs="Times New Roman"/>
          <w:szCs w:val="19"/>
        </w:rPr>
        <w:t xml:space="preserve"> moment</w:t>
      </w:r>
      <w:r w:rsidR="00610C83">
        <w:rPr>
          <w:rFonts w:ascii="Garamond" w:hAnsi="Garamond" w:cs="Times New Roman"/>
          <w:szCs w:val="19"/>
        </w:rPr>
        <w:t xml:space="preserve"> would have the same qualities it does actually. </w:t>
      </w:r>
      <w:r w:rsidR="00061E8F">
        <w:rPr>
          <w:rFonts w:ascii="Garamond" w:hAnsi="Garamond" w:cs="Times New Roman"/>
          <w:szCs w:val="19"/>
        </w:rPr>
        <w:t>It is not clear whether there are any presentist</w:t>
      </w:r>
      <w:r w:rsidR="00FA0954">
        <w:rPr>
          <w:rFonts w:ascii="Garamond" w:hAnsi="Garamond" w:cs="Times New Roman"/>
          <w:szCs w:val="19"/>
        </w:rPr>
        <w:t>s</w:t>
      </w:r>
      <w:r w:rsidR="00061E8F">
        <w:rPr>
          <w:rFonts w:ascii="Garamond" w:hAnsi="Garamond" w:cs="Times New Roman"/>
          <w:szCs w:val="19"/>
        </w:rPr>
        <w:t xml:space="preserve"> who are minimal passage theorists. But there are certainly minimal passage theorists among those who defend the moving spotli</w:t>
      </w:r>
      <w:r w:rsidR="00E44F36">
        <w:rPr>
          <w:rFonts w:ascii="Garamond" w:hAnsi="Garamond" w:cs="Times New Roman"/>
          <w:szCs w:val="19"/>
        </w:rPr>
        <w:t>ght and growing block theories.</w:t>
      </w:r>
      <w:r w:rsidR="00E44F36">
        <w:rPr>
          <w:rStyle w:val="FootnoteReference"/>
          <w:rFonts w:ascii="Garamond" w:hAnsi="Garamond" w:cs="Times New Roman"/>
          <w:szCs w:val="19"/>
        </w:rPr>
        <w:footnoteReference w:id="9"/>
      </w:r>
    </w:p>
    <w:p w14:paraId="019DAE07" w14:textId="6B9A18C8" w:rsidR="00A94B47" w:rsidRPr="00076A0A" w:rsidRDefault="00927246" w:rsidP="00D26EC8">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r>
      <w:r w:rsidR="00A77AD6">
        <w:rPr>
          <w:rFonts w:ascii="Garamond" w:hAnsi="Garamond" w:cs="Times New Roman"/>
          <w:szCs w:val="19"/>
        </w:rPr>
        <w:t>N</w:t>
      </w:r>
      <w:r w:rsidR="004F7995">
        <w:rPr>
          <w:rFonts w:ascii="Garamond" w:hAnsi="Garamond" w:cs="Times New Roman"/>
          <w:szCs w:val="19"/>
        </w:rPr>
        <w:t>otice that</w:t>
      </w:r>
      <w:r w:rsidR="00FA0954">
        <w:rPr>
          <w:rFonts w:ascii="Garamond" w:hAnsi="Garamond" w:cs="Times New Roman"/>
          <w:szCs w:val="19"/>
        </w:rPr>
        <w:t xml:space="preserve"> it</w:t>
      </w:r>
      <w:r w:rsidR="00A74C0E">
        <w:rPr>
          <w:rFonts w:ascii="Garamond" w:hAnsi="Garamond" w:cs="Times New Roman"/>
          <w:szCs w:val="19"/>
        </w:rPr>
        <w:t xml:space="preserve"> </w:t>
      </w:r>
      <w:r w:rsidR="00735913" w:rsidRPr="0054498C">
        <w:rPr>
          <w:rFonts w:ascii="Garamond" w:hAnsi="Garamond" w:cs="Times New Roman"/>
          <w:szCs w:val="19"/>
        </w:rPr>
        <w:t xml:space="preserve">does not matter whether one is a physicalist or </w:t>
      </w:r>
      <w:r w:rsidR="00D57292" w:rsidRPr="0054498C">
        <w:rPr>
          <w:rFonts w:ascii="Garamond" w:hAnsi="Garamond" w:cs="Times New Roman"/>
          <w:szCs w:val="19"/>
        </w:rPr>
        <w:t>a dualist</w:t>
      </w:r>
      <w:r w:rsidR="00735913" w:rsidRPr="0054498C">
        <w:rPr>
          <w:rFonts w:ascii="Garamond" w:hAnsi="Garamond" w:cs="Times New Roman"/>
          <w:szCs w:val="19"/>
        </w:rPr>
        <w:t xml:space="preserve">, nor which view of phenomenal content one subscribes to. </w:t>
      </w:r>
      <w:r w:rsidR="00D57292" w:rsidRPr="0054498C">
        <w:rPr>
          <w:rFonts w:ascii="Garamond" w:hAnsi="Garamond" w:cs="Times New Roman"/>
          <w:szCs w:val="19"/>
        </w:rPr>
        <w:t>If on</w:t>
      </w:r>
      <w:r w:rsidR="002A4F6F" w:rsidRPr="0054498C">
        <w:rPr>
          <w:rFonts w:ascii="Garamond" w:hAnsi="Garamond" w:cs="Times New Roman"/>
          <w:szCs w:val="19"/>
        </w:rPr>
        <w:t>e is a minimal passage theorist</w:t>
      </w:r>
      <w:r w:rsidR="00D57292" w:rsidRPr="0054498C">
        <w:rPr>
          <w:rFonts w:ascii="Garamond" w:hAnsi="Garamond" w:cs="Times New Roman"/>
          <w:szCs w:val="19"/>
        </w:rPr>
        <w:t xml:space="preserve"> it is </w:t>
      </w:r>
      <w:r w:rsidR="00797F45">
        <w:rPr>
          <w:rFonts w:ascii="Garamond" w:hAnsi="Garamond" w:cs="Times New Roman"/>
          <w:szCs w:val="19"/>
        </w:rPr>
        <w:t>impossible to escape (ii): i</w:t>
      </w:r>
      <w:r w:rsidR="00797F45" w:rsidRPr="00797F45">
        <w:rPr>
          <w:rFonts w:ascii="Garamond" w:hAnsi="Garamond" w:cs="Times New Roman"/>
          <w:szCs w:val="22"/>
        </w:rPr>
        <w:t>t is not the case that temporal passage makes a difference to our temporal phenomenology.</w:t>
      </w:r>
      <w:r w:rsidR="00797F45">
        <w:rPr>
          <w:rFonts w:ascii="Garamond" w:hAnsi="Garamond" w:cs="Times New Roman"/>
          <w:szCs w:val="19"/>
        </w:rPr>
        <w:t xml:space="preserve"> That is so, since</w:t>
      </w:r>
      <w:r w:rsidR="00D57292" w:rsidRPr="0054498C">
        <w:rPr>
          <w:rFonts w:ascii="Garamond" w:hAnsi="Garamond" w:cs="Times New Roman"/>
          <w:szCs w:val="19"/>
        </w:rPr>
        <w:t xml:space="preserve"> </w:t>
      </w:r>
      <w:r w:rsidR="002A6BF3">
        <w:rPr>
          <w:rFonts w:ascii="Garamond" w:hAnsi="Garamond" w:cs="Times New Roman"/>
          <w:szCs w:val="19"/>
        </w:rPr>
        <w:t xml:space="preserve">by definition </w:t>
      </w:r>
      <w:r w:rsidR="00E46F65" w:rsidRPr="0054498C">
        <w:rPr>
          <w:rFonts w:ascii="Garamond" w:hAnsi="Garamond" w:cs="Times New Roman"/>
          <w:szCs w:val="19"/>
        </w:rPr>
        <w:t>one way of making a qualitative difference</w:t>
      </w:r>
      <w:r w:rsidR="00EF4FCD" w:rsidRPr="0054498C">
        <w:rPr>
          <w:rFonts w:ascii="Garamond" w:hAnsi="Garamond" w:cs="Times New Roman"/>
          <w:szCs w:val="19"/>
        </w:rPr>
        <w:t xml:space="preserve"> is to make a</w:t>
      </w:r>
      <w:r w:rsidR="00E46F65" w:rsidRPr="0054498C">
        <w:rPr>
          <w:rFonts w:ascii="Garamond" w:hAnsi="Garamond" w:cs="Times New Roman"/>
          <w:szCs w:val="19"/>
        </w:rPr>
        <w:t xml:space="preserve"> </w:t>
      </w:r>
      <w:r w:rsidR="00EF4FCD" w:rsidRPr="0054498C">
        <w:rPr>
          <w:rFonts w:ascii="Garamond" w:hAnsi="Garamond" w:cs="Times New Roman"/>
          <w:szCs w:val="19"/>
        </w:rPr>
        <w:t>phenomenal</w:t>
      </w:r>
      <w:r w:rsidR="00CC62C7">
        <w:rPr>
          <w:rFonts w:ascii="Garamond" w:hAnsi="Garamond" w:cs="Times New Roman"/>
          <w:szCs w:val="19"/>
        </w:rPr>
        <w:t xml:space="preserve"> difference.</w:t>
      </w:r>
      <w:r w:rsidR="00830DEA">
        <w:rPr>
          <w:rFonts w:ascii="Garamond" w:hAnsi="Garamond" w:cs="Times New Roman"/>
          <w:szCs w:val="19"/>
        </w:rPr>
        <w:t xml:space="preserve"> Thus</w:t>
      </w:r>
      <w:r w:rsidR="00E46F65" w:rsidRPr="0054498C">
        <w:rPr>
          <w:rFonts w:ascii="Garamond" w:hAnsi="Garamond" w:cs="Times New Roman"/>
          <w:szCs w:val="19"/>
        </w:rPr>
        <w:t xml:space="preserve"> it follows that minimal accounts of passage are ones according to which passage makes no </w:t>
      </w:r>
      <w:r w:rsidR="00830DEA">
        <w:rPr>
          <w:rFonts w:ascii="Garamond" w:hAnsi="Garamond" w:cs="Times New Roman"/>
          <w:szCs w:val="19"/>
        </w:rPr>
        <w:t xml:space="preserve">phenomenal difference </w:t>
      </w:r>
      <w:r w:rsidR="002A4F6F" w:rsidRPr="0054498C">
        <w:rPr>
          <w:rFonts w:ascii="Garamond" w:hAnsi="Garamond" w:cs="Times New Roman"/>
          <w:szCs w:val="19"/>
        </w:rPr>
        <w:t xml:space="preserve">since it </w:t>
      </w:r>
      <w:r w:rsidR="00830DEA">
        <w:rPr>
          <w:rFonts w:ascii="Garamond" w:hAnsi="Garamond" w:cs="Times New Roman"/>
          <w:szCs w:val="19"/>
        </w:rPr>
        <w:t>makes no qualitative difference</w:t>
      </w:r>
      <w:r w:rsidR="002A4F6F" w:rsidRPr="0054498C">
        <w:rPr>
          <w:rFonts w:ascii="Garamond" w:hAnsi="Garamond" w:cs="Times New Roman"/>
          <w:szCs w:val="19"/>
        </w:rPr>
        <w:t xml:space="preserve">. </w:t>
      </w:r>
      <w:r w:rsidR="00F622B0">
        <w:rPr>
          <w:rFonts w:ascii="Garamond" w:hAnsi="Garamond" w:cs="Times New Roman"/>
          <w:szCs w:val="19"/>
        </w:rPr>
        <w:t>So</w:t>
      </w:r>
      <w:r w:rsidR="00B752D4">
        <w:rPr>
          <w:rFonts w:ascii="Garamond" w:hAnsi="Garamond" w:cs="Times New Roman"/>
          <w:szCs w:val="19"/>
        </w:rPr>
        <w:t xml:space="preserve"> if passage </w:t>
      </w:r>
      <w:r w:rsidR="00762508">
        <w:rPr>
          <w:rFonts w:ascii="Garamond" w:hAnsi="Garamond" w:cs="Times New Roman"/>
          <w:szCs w:val="19"/>
        </w:rPr>
        <w:t xml:space="preserve">is minimal </w:t>
      </w:r>
      <w:r w:rsidR="00B752D4">
        <w:rPr>
          <w:rFonts w:ascii="Garamond" w:hAnsi="Garamond" w:cs="Times New Roman"/>
          <w:szCs w:val="19"/>
        </w:rPr>
        <w:t xml:space="preserve">it follows </w:t>
      </w:r>
      <w:r w:rsidR="002618EF">
        <w:rPr>
          <w:rFonts w:ascii="Garamond" w:hAnsi="Garamond" w:cs="Times New Roman"/>
          <w:szCs w:val="19"/>
        </w:rPr>
        <w:t xml:space="preserve">that </w:t>
      </w:r>
      <w:r w:rsidR="00A94B47" w:rsidRPr="0054498C">
        <w:rPr>
          <w:rFonts w:ascii="Garamond" w:hAnsi="Garamond" w:cs="Times New Roman"/>
          <w:szCs w:val="22"/>
        </w:rPr>
        <w:t xml:space="preserve">our temporal phenomenology provides no evidence for the presence of </w:t>
      </w:r>
      <w:r w:rsidR="0073107F">
        <w:rPr>
          <w:rFonts w:ascii="Garamond" w:hAnsi="Garamond" w:cs="Times New Roman"/>
          <w:szCs w:val="22"/>
        </w:rPr>
        <w:t xml:space="preserve">temporal passage </w:t>
      </w:r>
      <w:r w:rsidR="008F11AC">
        <w:rPr>
          <w:rFonts w:ascii="Garamond" w:hAnsi="Garamond" w:cs="Times New Roman"/>
          <w:szCs w:val="22"/>
        </w:rPr>
        <w:t xml:space="preserve">thus </w:t>
      </w:r>
      <w:r w:rsidR="00B808E7">
        <w:rPr>
          <w:rFonts w:ascii="Garamond" w:hAnsi="Garamond" w:cs="Times New Roman"/>
          <w:szCs w:val="22"/>
        </w:rPr>
        <w:t>construed.</w:t>
      </w:r>
      <w:r w:rsidR="00B808E7">
        <w:rPr>
          <w:rStyle w:val="FootnoteReference"/>
          <w:rFonts w:ascii="Garamond" w:hAnsi="Garamond" w:cs="Times New Roman"/>
          <w:szCs w:val="22"/>
        </w:rPr>
        <w:footnoteReference w:id="10"/>
      </w:r>
      <w:r w:rsidR="00FB1570">
        <w:rPr>
          <w:rFonts w:ascii="Garamond" w:hAnsi="Garamond" w:cs="Times New Roman"/>
          <w:szCs w:val="22"/>
        </w:rPr>
        <w:t xml:space="preserve"> </w:t>
      </w:r>
    </w:p>
    <w:p w14:paraId="6FB2116A" w14:textId="77777777" w:rsidR="00BA4717" w:rsidRDefault="00BA4717" w:rsidP="00D26EC8">
      <w:pPr>
        <w:widowControl w:val="0"/>
        <w:autoSpaceDE w:val="0"/>
        <w:autoSpaceDN w:val="0"/>
        <w:adjustRightInd w:val="0"/>
        <w:spacing w:after="0" w:line="360" w:lineRule="auto"/>
        <w:jc w:val="both"/>
        <w:rPr>
          <w:rFonts w:ascii="Garamond" w:hAnsi="Garamond" w:cs="Times New Roman"/>
          <w:szCs w:val="22"/>
        </w:rPr>
      </w:pPr>
    </w:p>
    <w:p w14:paraId="4AB5E1C3" w14:textId="4E6B2722" w:rsidR="005B32D1" w:rsidRPr="0054498C" w:rsidRDefault="008661EB" w:rsidP="00D26EC8">
      <w:pPr>
        <w:widowControl w:val="0"/>
        <w:autoSpaceDE w:val="0"/>
        <w:autoSpaceDN w:val="0"/>
        <w:adjustRightInd w:val="0"/>
        <w:spacing w:after="0" w:line="360" w:lineRule="auto"/>
        <w:jc w:val="both"/>
        <w:rPr>
          <w:rFonts w:ascii="Garamond" w:hAnsi="Garamond" w:cs="Times New Roman"/>
          <w:b/>
          <w:szCs w:val="19"/>
        </w:rPr>
      </w:pPr>
      <w:r>
        <w:rPr>
          <w:rFonts w:ascii="Garamond" w:hAnsi="Garamond" w:cs="Times New Roman"/>
          <w:b/>
          <w:szCs w:val="19"/>
        </w:rPr>
        <w:t>6</w:t>
      </w:r>
      <w:r w:rsidR="005B32D1" w:rsidRPr="0054498C">
        <w:rPr>
          <w:rFonts w:ascii="Garamond" w:hAnsi="Garamond" w:cs="Times New Roman"/>
          <w:b/>
          <w:szCs w:val="19"/>
        </w:rPr>
        <w:t>. Substantial Passage</w:t>
      </w:r>
      <w:r w:rsidR="00902D59" w:rsidRPr="0054498C">
        <w:rPr>
          <w:rFonts w:ascii="Garamond" w:hAnsi="Garamond" w:cs="Times New Roman"/>
          <w:b/>
          <w:szCs w:val="19"/>
        </w:rPr>
        <w:t xml:space="preserve"> Theories</w:t>
      </w:r>
    </w:p>
    <w:p w14:paraId="3EA2C377" w14:textId="77777777" w:rsidR="00CC56AF" w:rsidRPr="0054498C" w:rsidRDefault="00CC56AF" w:rsidP="008E693A">
      <w:pPr>
        <w:widowControl w:val="0"/>
        <w:autoSpaceDE w:val="0"/>
        <w:autoSpaceDN w:val="0"/>
        <w:adjustRightInd w:val="0"/>
        <w:spacing w:after="0" w:line="360" w:lineRule="auto"/>
        <w:ind w:firstLine="720"/>
        <w:jc w:val="both"/>
        <w:rPr>
          <w:rFonts w:ascii="Garamond" w:hAnsi="Garamond" w:cs="Times New Roman"/>
          <w:szCs w:val="19"/>
        </w:rPr>
      </w:pPr>
    </w:p>
    <w:p w14:paraId="05318CF8" w14:textId="77777777" w:rsidR="00D930F4" w:rsidRPr="0054498C" w:rsidRDefault="006C0803" w:rsidP="006C0803">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So let us turn to consider substantial passage</w:t>
      </w:r>
      <w:r w:rsidR="00597E3E" w:rsidRPr="0054498C">
        <w:rPr>
          <w:rFonts w:ascii="Garamond" w:hAnsi="Garamond" w:cs="Times New Roman"/>
          <w:szCs w:val="19"/>
        </w:rPr>
        <w:t xml:space="preserve"> </w:t>
      </w:r>
      <w:r w:rsidR="0053574E" w:rsidRPr="0054498C">
        <w:rPr>
          <w:rFonts w:ascii="Garamond" w:hAnsi="Garamond" w:cs="Times New Roman"/>
          <w:szCs w:val="19"/>
        </w:rPr>
        <w:t>theories</w:t>
      </w:r>
      <w:r w:rsidR="004D1B15" w:rsidRPr="0054498C">
        <w:rPr>
          <w:rFonts w:ascii="Garamond" w:hAnsi="Garamond" w:cs="Times New Roman"/>
          <w:szCs w:val="19"/>
        </w:rPr>
        <w:t xml:space="preserve">. A world, </w:t>
      </w:r>
      <w:r w:rsidR="004D1B15" w:rsidRPr="0054498C">
        <w:rPr>
          <w:rFonts w:ascii="Garamond" w:hAnsi="Garamond" w:cs="Times New Roman"/>
          <w:i/>
          <w:szCs w:val="19"/>
        </w:rPr>
        <w:t>w</w:t>
      </w:r>
      <w:r w:rsidR="004D1B15" w:rsidRPr="0054498C">
        <w:rPr>
          <w:rFonts w:ascii="Garamond" w:hAnsi="Garamond" w:cs="Times New Roman"/>
          <w:szCs w:val="19"/>
        </w:rPr>
        <w:t xml:space="preserve">, is one in which temporal passage is substantial iff (a) there is an objective property of presentness in </w:t>
      </w:r>
      <w:r w:rsidR="004D1B15" w:rsidRPr="0054498C">
        <w:rPr>
          <w:rFonts w:ascii="Garamond" w:hAnsi="Garamond" w:cs="Times New Roman"/>
          <w:i/>
          <w:szCs w:val="19"/>
        </w:rPr>
        <w:t>w</w:t>
      </w:r>
      <w:r w:rsidR="004D1B15" w:rsidRPr="0054498C">
        <w:rPr>
          <w:rFonts w:ascii="Garamond" w:hAnsi="Garamond" w:cs="Times New Roman"/>
          <w:szCs w:val="19"/>
        </w:rPr>
        <w:t xml:space="preserve"> and that property is qualitative and (b) in </w:t>
      </w:r>
      <w:r w:rsidR="004D1B15" w:rsidRPr="0054498C">
        <w:rPr>
          <w:rFonts w:ascii="Garamond" w:hAnsi="Garamond" w:cs="Times New Roman"/>
          <w:i/>
          <w:szCs w:val="19"/>
        </w:rPr>
        <w:t>w</w:t>
      </w:r>
      <w:r w:rsidR="004D1B15" w:rsidRPr="0054498C">
        <w:rPr>
          <w:rFonts w:ascii="Garamond" w:hAnsi="Garamond" w:cs="Times New Roman"/>
          <w:szCs w:val="19"/>
        </w:rPr>
        <w:t xml:space="preserve">, the property of presentness moves. </w:t>
      </w:r>
    </w:p>
    <w:p w14:paraId="7C6E28F2" w14:textId="75ECC371" w:rsidR="007949A5" w:rsidRDefault="00DD3256" w:rsidP="007B2A95">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There are </w:t>
      </w:r>
      <w:r w:rsidR="000D2750" w:rsidRPr="0054498C">
        <w:rPr>
          <w:rFonts w:ascii="Garamond" w:hAnsi="Garamond" w:cs="Times New Roman"/>
          <w:szCs w:val="19"/>
        </w:rPr>
        <w:t>four</w:t>
      </w:r>
      <w:r w:rsidRPr="0054498C">
        <w:rPr>
          <w:rFonts w:ascii="Garamond" w:hAnsi="Garamond" w:cs="Times New Roman"/>
          <w:szCs w:val="19"/>
        </w:rPr>
        <w:t xml:space="preserve"> dimensions along </w:t>
      </w:r>
      <w:r w:rsidR="00683FA0" w:rsidRPr="0054498C">
        <w:rPr>
          <w:rFonts w:ascii="Garamond" w:hAnsi="Garamond" w:cs="Times New Roman"/>
          <w:szCs w:val="19"/>
        </w:rPr>
        <w:t>which</w:t>
      </w:r>
      <w:r w:rsidR="00E63240" w:rsidRPr="0054498C">
        <w:rPr>
          <w:rFonts w:ascii="Garamond" w:hAnsi="Garamond" w:cs="Times New Roman"/>
          <w:szCs w:val="19"/>
        </w:rPr>
        <w:t xml:space="preserve"> substantial passage theorists</w:t>
      </w:r>
      <w:r w:rsidRPr="0054498C">
        <w:rPr>
          <w:rFonts w:ascii="Garamond" w:hAnsi="Garamond" w:cs="Times New Roman"/>
          <w:szCs w:val="19"/>
        </w:rPr>
        <w:t xml:space="preserve"> may disagree. </w:t>
      </w:r>
      <w:r w:rsidR="00DB1A23" w:rsidRPr="0054498C">
        <w:rPr>
          <w:rFonts w:ascii="Garamond" w:hAnsi="Garamond" w:cs="Times New Roman"/>
          <w:szCs w:val="19"/>
        </w:rPr>
        <w:t>T</w:t>
      </w:r>
      <w:r w:rsidR="008D1532" w:rsidRPr="0054498C">
        <w:rPr>
          <w:rFonts w:ascii="Garamond" w:hAnsi="Garamond" w:cs="Times New Roman"/>
          <w:szCs w:val="19"/>
        </w:rPr>
        <w:t xml:space="preserve">hey </w:t>
      </w:r>
      <w:r w:rsidRPr="0054498C">
        <w:rPr>
          <w:rFonts w:ascii="Garamond" w:hAnsi="Garamond" w:cs="Times New Roman"/>
          <w:szCs w:val="19"/>
        </w:rPr>
        <w:t xml:space="preserve">may disagree about whether or not </w:t>
      </w:r>
      <w:r w:rsidR="00604434" w:rsidRPr="0054498C">
        <w:rPr>
          <w:rFonts w:ascii="Garamond" w:hAnsi="Garamond" w:cs="Times New Roman"/>
          <w:szCs w:val="19"/>
        </w:rPr>
        <w:t>there exist non-present moments</w:t>
      </w:r>
      <w:r w:rsidR="00DB1A23" w:rsidRPr="0054498C">
        <w:rPr>
          <w:rFonts w:ascii="Garamond" w:hAnsi="Garamond" w:cs="Times New Roman"/>
          <w:szCs w:val="19"/>
        </w:rPr>
        <w:t>;</w:t>
      </w:r>
      <w:r w:rsidR="00F8374C" w:rsidRPr="0054498C">
        <w:rPr>
          <w:rFonts w:ascii="Garamond" w:hAnsi="Garamond" w:cs="Times New Roman"/>
          <w:szCs w:val="19"/>
        </w:rPr>
        <w:t xml:space="preserve"> </w:t>
      </w:r>
      <w:r w:rsidR="00795D7A" w:rsidRPr="0054498C">
        <w:rPr>
          <w:rFonts w:ascii="Garamond" w:hAnsi="Garamond" w:cs="Times New Roman"/>
          <w:szCs w:val="19"/>
        </w:rPr>
        <w:t xml:space="preserve">they </w:t>
      </w:r>
      <w:r w:rsidRPr="0054498C">
        <w:rPr>
          <w:rFonts w:ascii="Garamond" w:hAnsi="Garamond" w:cs="Times New Roman"/>
          <w:szCs w:val="19"/>
        </w:rPr>
        <w:t>may disagree about whether presentness is</w:t>
      </w:r>
      <w:r w:rsidR="00762F1E" w:rsidRPr="0054498C">
        <w:rPr>
          <w:rFonts w:ascii="Garamond" w:hAnsi="Garamond" w:cs="Times New Roman"/>
          <w:szCs w:val="19"/>
        </w:rPr>
        <w:t xml:space="preserve"> fundamental or derivative (</w:t>
      </w:r>
      <w:r w:rsidRPr="0054498C">
        <w:rPr>
          <w:rFonts w:ascii="Garamond" w:hAnsi="Garamond" w:cs="Times New Roman"/>
          <w:szCs w:val="19"/>
        </w:rPr>
        <w:t>it is fundamental if it does not supervene on any other propert</w:t>
      </w:r>
      <w:r w:rsidR="00DB1A23" w:rsidRPr="0054498C">
        <w:rPr>
          <w:rFonts w:ascii="Garamond" w:hAnsi="Garamond" w:cs="Times New Roman"/>
          <w:szCs w:val="19"/>
        </w:rPr>
        <w:t xml:space="preserve">ies, and derivative if it does) </w:t>
      </w:r>
      <w:r w:rsidR="005569E8" w:rsidRPr="0054498C">
        <w:rPr>
          <w:rFonts w:ascii="Garamond" w:hAnsi="Garamond" w:cs="Times New Roman"/>
          <w:szCs w:val="19"/>
        </w:rPr>
        <w:t xml:space="preserve">they may disagree about whether </w:t>
      </w:r>
      <w:r w:rsidR="0030188E" w:rsidRPr="0054498C">
        <w:rPr>
          <w:rFonts w:ascii="Garamond" w:hAnsi="Garamond" w:cs="Times New Roman"/>
          <w:szCs w:val="19"/>
        </w:rPr>
        <w:t>presentness is</w:t>
      </w:r>
      <w:r w:rsidR="007949A5" w:rsidRPr="0054498C">
        <w:rPr>
          <w:rFonts w:ascii="Garamond" w:hAnsi="Garamond" w:cs="Times New Roman"/>
          <w:szCs w:val="19"/>
        </w:rPr>
        <w:t xml:space="preserve"> </w:t>
      </w:r>
      <w:r w:rsidR="005569E8" w:rsidRPr="0054498C">
        <w:rPr>
          <w:rFonts w:ascii="Garamond" w:hAnsi="Garamond" w:cs="Times New Roman"/>
          <w:szCs w:val="19"/>
        </w:rPr>
        <w:t>an</w:t>
      </w:r>
      <w:r w:rsidR="007949A5" w:rsidRPr="0054498C">
        <w:rPr>
          <w:rFonts w:ascii="Garamond" w:hAnsi="Garamond" w:cs="Times New Roman"/>
          <w:szCs w:val="19"/>
        </w:rPr>
        <w:t xml:space="preserve"> intrinsic or an extrinsic property</w:t>
      </w:r>
      <w:r w:rsidR="000D2750" w:rsidRPr="0054498C">
        <w:rPr>
          <w:rFonts w:ascii="Garamond" w:hAnsi="Garamond" w:cs="Times New Roman"/>
          <w:szCs w:val="19"/>
        </w:rPr>
        <w:t>;</w:t>
      </w:r>
      <w:r w:rsidR="00EF3DB9" w:rsidRPr="0054498C">
        <w:rPr>
          <w:rFonts w:ascii="Garamond" w:hAnsi="Garamond" w:cs="Times New Roman"/>
          <w:szCs w:val="19"/>
        </w:rPr>
        <w:t xml:space="preserve"> </w:t>
      </w:r>
      <w:r w:rsidR="000D2750" w:rsidRPr="0054498C">
        <w:rPr>
          <w:rFonts w:ascii="Garamond" w:hAnsi="Garamond" w:cs="Times New Roman"/>
          <w:szCs w:val="19"/>
        </w:rPr>
        <w:t>and</w:t>
      </w:r>
      <w:r w:rsidR="00604434" w:rsidRPr="0054498C">
        <w:rPr>
          <w:rFonts w:ascii="Garamond" w:hAnsi="Garamond" w:cs="Times New Roman"/>
          <w:szCs w:val="19"/>
        </w:rPr>
        <w:t xml:space="preserve"> they may disagree </w:t>
      </w:r>
      <w:r w:rsidR="00604434" w:rsidRPr="0054498C">
        <w:rPr>
          <w:rFonts w:ascii="Garamond" w:hAnsi="Garamond" w:cs="Times New Roman"/>
          <w:szCs w:val="19"/>
        </w:rPr>
        <w:lastRenderedPageBreak/>
        <w:t xml:space="preserve">about </w:t>
      </w:r>
      <w:r w:rsidR="00E53237" w:rsidRPr="0054498C">
        <w:rPr>
          <w:rFonts w:ascii="Garamond" w:hAnsi="Garamond" w:cs="Times New Roman"/>
          <w:szCs w:val="19"/>
        </w:rPr>
        <w:t xml:space="preserve">whether </w:t>
      </w:r>
      <w:r w:rsidR="00604434" w:rsidRPr="0054498C">
        <w:rPr>
          <w:rFonts w:ascii="Garamond" w:hAnsi="Garamond" w:cs="Times New Roman"/>
          <w:szCs w:val="19"/>
        </w:rPr>
        <w:t>presentne</w:t>
      </w:r>
      <w:r w:rsidR="00410CA2" w:rsidRPr="0054498C">
        <w:rPr>
          <w:rFonts w:ascii="Garamond" w:hAnsi="Garamond" w:cs="Times New Roman"/>
          <w:szCs w:val="19"/>
        </w:rPr>
        <w:t>ss is a physical property</w:t>
      </w:r>
      <w:r w:rsidR="00604434" w:rsidRPr="0054498C">
        <w:rPr>
          <w:rFonts w:ascii="Garamond" w:hAnsi="Garamond" w:cs="Times New Roman"/>
          <w:szCs w:val="19"/>
        </w:rPr>
        <w:t xml:space="preserve">. </w:t>
      </w:r>
      <w:r w:rsidR="00D6780F" w:rsidRPr="0054498C">
        <w:rPr>
          <w:rFonts w:ascii="Garamond" w:hAnsi="Garamond" w:cs="Times New Roman"/>
          <w:szCs w:val="19"/>
        </w:rPr>
        <w:t xml:space="preserve">Let us work through the different accounts of temporal passage </w:t>
      </w:r>
      <w:r w:rsidR="00E02A3F">
        <w:rPr>
          <w:rFonts w:ascii="Garamond" w:hAnsi="Garamond" w:cs="Times New Roman"/>
          <w:szCs w:val="19"/>
        </w:rPr>
        <w:t>derived</w:t>
      </w:r>
      <w:r w:rsidR="00D6780F" w:rsidRPr="0054498C">
        <w:rPr>
          <w:rFonts w:ascii="Garamond" w:hAnsi="Garamond" w:cs="Times New Roman"/>
          <w:szCs w:val="19"/>
        </w:rPr>
        <w:t xml:space="preserve"> by taking different views on these matters.</w:t>
      </w:r>
    </w:p>
    <w:p w14:paraId="338D3088" w14:textId="75674E53" w:rsidR="005F40BB" w:rsidRPr="0054498C" w:rsidRDefault="005F40BB" w:rsidP="004057AC">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Let us begin by considering theories of passage according to which presentness is </w:t>
      </w:r>
      <w:r w:rsidRPr="005F40BB">
        <w:rPr>
          <w:rFonts w:ascii="Garamond" w:hAnsi="Garamond" w:cs="Times New Roman"/>
          <w:i/>
          <w:szCs w:val="19"/>
        </w:rPr>
        <w:t>intrinsic</w:t>
      </w:r>
      <w:r w:rsidR="004057AC">
        <w:rPr>
          <w:rFonts w:ascii="Garamond" w:hAnsi="Garamond" w:cs="Times New Roman"/>
          <w:szCs w:val="19"/>
        </w:rPr>
        <w:t xml:space="preserve">—and hence is an intrinsic </w:t>
      </w:r>
      <w:r w:rsidR="004057AC" w:rsidRPr="004057AC">
        <w:rPr>
          <w:rFonts w:ascii="Garamond" w:hAnsi="Garamond" w:cs="Times New Roman"/>
          <w:i/>
          <w:szCs w:val="19"/>
        </w:rPr>
        <w:t>qualitative</w:t>
      </w:r>
      <w:r w:rsidR="004057AC">
        <w:rPr>
          <w:rFonts w:ascii="Garamond" w:hAnsi="Garamond" w:cs="Times New Roman"/>
          <w:szCs w:val="19"/>
        </w:rPr>
        <w:t xml:space="preserve"> property</w:t>
      </w:r>
      <w:r w:rsidR="00A86586">
        <w:rPr>
          <w:rFonts w:ascii="Garamond" w:hAnsi="Garamond" w:cs="Times New Roman"/>
          <w:szCs w:val="19"/>
        </w:rPr>
        <w:t>.</w:t>
      </w:r>
      <w:r w:rsidRPr="0054498C">
        <w:rPr>
          <w:rFonts w:ascii="Garamond" w:hAnsi="Garamond" w:cs="Times New Roman"/>
          <w:szCs w:val="19"/>
        </w:rPr>
        <w:t xml:space="preserve"> </w:t>
      </w:r>
    </w:p>
    <w:p w14:paraId="2925BC9C" w14:textId="77777777" w:rsidR="00B51FAA" w:rsidRPr="0054498C" w:rsidRDefault="00B51FAA" w:rsidP="001E3119">
      <w:pPr>
        <w:widowControl w:val="0"/>
        <w:autoSpaceDE w:val="0"/>
        <w:autoSpaceDN w:val="0"/>
        <w:adjustRightInd w:val="0"/>
        <w:spacing w:after="0" w:line="360" w:lineRule="auto"/>
        <w:jc w:val="both"/>
        <w:rPr>
          <w:rFonts w:ascii="Garamond" w:hAnsi="Garamond" w:cs="Times New Roman"/>
          <w:szCs w:val="19"/>
        </w:rPr>
      </w:pPr>
    </w:p>
    <w:p w14:paraId="542AF747" w14:textId="7ADD0C07" w:rsidR="002077BF" w:rsidRDefault="00D8533D" w:rsidP="00272316">
      <w:pPr>
        <w:widowControl w:val="0"/>
        <w:autoSpaceDE w:val="0"/>
        <w:autoSpaceDN w:val="0"/>
        <w:adjustRightInd w:val="0"/>
        <w:spacing w:after="0" w:line="360" w:lineRule="auto"/>
        <w:jc w:val="both"/>
        <w:rPr>
          <w:rFonts w:ascii="Garamond" w:hAnsi="Garamond" w:cs="Times New Roman"/>
          <w:b/>
          <w:szCs w:val="19"/>
        </w:rPr>
      </w:pPr>
      <w:r>
        <w:rPr>
          <w:rFonts w:ascii="Garamond" w:hAnsi="Garamond" w:cs="Times New Roman"/>
          <w:b/>
          <w:szCs w:val="19"/>
        </w:rPr>
        <w:t>6</w:t>
      </w:r>
      <w:r w:rsidR="00B9790A" w:rsidRPr="0054498C">
        <w:rPr>
          <w:rFonts w:ascii="Garamond" w:hAnsi="Garamond" w:cs="Times New Roman"/>
          <w:b/>
          <w:szCs w:val="19"/>
        </w:rPr>
        <w:t>.</w:t>
      </w:r>
      <w:r w:rsidR="00166577" w:rsidRPr="0054498C">
        <w:rPr>
          <w:rFonts w:ascii="Garamond" w:hAnsi="Garamond" w:cs="Times New Roman"/>
          <w:b/>
          <w:szCs w:val="19"/>
        </w:rPr>
        <w:t>1</w:t>
      </w:r>
      <w:r w:rsidR="00B51FAA" w:rsidRPr="0054498C">
        <w:rPr>
          <w:rFonts w:ascii="Garamond" w:hAnsi="Garamond" w:cs="Times New Roman"/>
          <w:b/>
          <w:szCs w:val="19"/>
        </w:rPr>
        <w:t xml:space="preserve"> </w:t>
      </w:r>
      <w:r w:rsidR="00776291">
        <w:rPr>
          <w:rFonts w:ascii="Garamond" w:hAnsi="Garamond" w:cs="Times New Roman"/>
          <w:b/>
          <w:szCs w:val="19"/>
        </w:rPr>
        <w:t>Intrinsic Qualitative Presentness</w:t>
      </w:r>
    </w:p>
    <w:p w14:paraId="72F40F29" w14:textId="77777777" w:rsidR="00776291" w:rsidRPr="00776291" w:rsidRDefault="00776291" w:rsidP="00272316">
      <w:pPr>
        <w:widowControl w:val="0"/>
        <w:autoSpaceDE w:val="0"/>
        <w:autoSpaceDN w:val="0"/>
        <w:adjustRightInd w:val="0"/>
        <w:spacing w:after="0" w:line="360" w:lineRule="auto"/>
        <w:jc w:val="both"/>
        <w:rPr>
          <w:rFonts w:ascii="Garamond" w:hAnsi="Garamond" w:cs="Times New Roman"/>
          <w:b/>
          <w:szCs w:val="19"/>
        </w:rPr>
      </w:pPr>
    </w:p>
    <w:p w14:paraId="6C2757A8" w14:textId="3311304E" w:rsidR="00A86586" w:rsidRDefault="00A86586" w:rsidP="00A86586">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Suppose one thinks that presentness is an intrinsic property. What view of temporal ontology is one likely to endorse? W</w:t>
      </w:r>
      <w:r w:rsidR="0041487A">
        <w:rPr>
          <w:rFonts w:ascii="Garamond" w:hAnsi="Garamond" w:cs="Times New Roman"/>
          <w:szCs w:val="19"/>
        </w:rPr>
        <w:t xml:space="preserve">ell, one </w:t>
      </w:r>
      <w:r w:rsidR="0041487A" w:rsidRPr="0041487A">
        <w:rPr>
          <w:rFonts w:ascii="Garamond" w:hAnsi="Garamond" w:cs="Times New Roman"/>
          <w:i/>
          <w:szCs w:val="19"/>
        </w:rPr>
        <w:t>could</w:t>
      </w:r>
      <w:r w:rsidR="0041487A">
        <w:rPr>
          <w:rFonts w:ascii="Garamond" w:hAnsi="Garamond" w:cs="Times New Roman"/>
          <w:szCs w:val="19"/>
        </w:rPr>
        <w:t xml:space="preserve"> be a presentist or a growing block theorist. But neither of these models sits well with the idea that presentness is intrinsic. Why so? Well, the growing block theorist thinks that the objectively present moment is the one </w:t>
      </w:r>
      <w:r w:rsidR="0041487A" w:rsidRPr="0041487A">
        <w:rPr>
          <w:rFonts w:ascii="Garamond" w:hAnsi="Garamond" w:cs="Times New Roman"/>
          <w:i/>
          <w:szCs w:val="19"/>
        </w:rPr>
        <w:t>at the end of the block</w:t>
      </w:r>
      <w:r w:rsidR="0041487A">
        <w:rPr>
          <w:rFonts w:ascii="Garamond" w:hAnsi="Garamond" w:cs="Times New Roman"/>
          <w:szCs w:val="19"/>
        </w:rPr>
        <w:t xml:space="preserve">. But being at the end of the block is surely a relational matter. So if that is what presentness consists in, it would be odd (though perhaps not incoherent) to suppose that presentness is intrinsic. Likewise, what characterises presentism is not the claim that these things exist, but rather, the claim that these are the </w:t>
      </w:r>
      <w:r w:rsidR="0041487A" w:rsidRPr="0041487A">
        <w:rPr>
          <w:rFonts w:ascii="Garamond" w:hAnsi="Garamond" w:cs="Times New Roman"/>
          <w:i/>
          <w:szCs w:val="19"/>
        </w:rPr>
        <w:t>only</w:t>
      </w:r>
      <w:r w:rsidR="00EE0DEA">
        <w:rPr>
          <w:rFonts w:ascii="Garamond" w:hAnsi="Garamond" w:cs="Times New Roman"/>
          <w:szCs w:val="19"/>
        </w:rPr>
        <w:t xml:space="preserve"> things that exist, and that is an extrinsic property. </w:t>
      </w:r>
      <w:r w:rsidR="00D83F34">
        <w:rPr>
          <w:rFonts w:ascii="Garamond" w:hAnsi="Garamond" w:cs="Times New Roman"/>
          <w:szCs w:val="19"/>
        </w:rPr>
        <w:t xml:space="preserve">So </w:t>
      </w:r>
      <w:r w:rsidR="0041487A">
        <w:rPr>
          <w:rFonts w:ascii="Garamond" w:hAnsi="Garamond" w:cs="Times New Roman"/>
          <w:szCs w:val="19"/>
        </w:rPr>
        <w:t xml:space="preserve">it </w:t>
      </w:r>
      <w:r w:rsidR="00A91246">
        <w:rPr>
          <w:rFonts w:ascii="Garamond" w:hAnsi="Garamond" w:cs="Times New Roman"/>
          <w:szCs w:val="19"/>
        </w:rPr>
        <w:t>is</w:t>
      </w:r>
      <w:r w:rsidR="0041487A">
        <w:rPr>
          <w:rFonts w:ascii="Garamond" w:hAnsi="Garamond" w:cs="Times New Roman"/>
          <w:szCs w:val="19"/>
        </w:rPr>
        <w:t xml:space="preserve"> natural to suppose that either view of temporal ontology fits better with the idea that presentness </w:t>
      </w:r>
      <w:r w:rsidR="008F0A58">
        <w:rPr>
          <w:rFonts w:ascii="Garamond" w:hAnsi="Garamond" w:cs="Times New Roman"/>
          <w:szCs w:val="19"/>
        </w:rPr>
        <w:t xml:space="preserve">is an </w:t>
      </w:r>
      <w:r w:rsidR="008F0A58" w:rsidRPr="00D616A4">
        <w:rPr>
          <w:rFonts w:ascii="Garamond" w:hAnsi="Garamond" w:cs="Times New Roman"/>
          <w:i/>
          <w:szCs w:val="19"/>
        </w:rPr>
        <w:t>extrinsic</w:t>
      </w:r>
      <w:r w:rsidR="008F0A58">
        <w:rPr>
          <w:rFonts w:ascii="Garamond" w:hAnsi="Garamond" w:cs="Times New Roman"/>
          <w:szCs w:val="19"/>
        </w:rPr>
        <w:t xml:space="preserve"> property</w:t>
      </w:r>
      <w:r w:rsidR="00D616A4">
        <w:rPr>
          <w:rFonts w:ascii="Garamond" w:hAnsi="Garamond" w:cs="Times New Roman"/>
          <w:szCs w:val="19"/>
        </w:rPr>
        <w:t xml:space="preserve">, and these models will be considered </w:t>
      </w:r>
      <w:r w:rsidR="00D23CFD">
        <w:rPr>
          <w:rFonts w:ascii="Garamond" w:hAnsi="Garamond" w:cs="Times New Roman"/>
          <w:szCs w:val="19"/>
        </w:rPr>
        <w:t>in section 7.</w:t>
      </w:r>
      <w:r w:rsidR="00D23CFD">
        <w:rPr>
          <w:rStyle w:val="FootnoteReference"/>
          <w:rFonts w:ascii="Garamond" w:hAnsi="Garamond" w:cs="Times New Roman"/>
          <w:szCs w:val="19"/>
        </w:rPr>
        <w:footnoteReference w:id="11"/>
      </w:r>
    </w:p>
    <w:p w14:paraId="4520C91E" w14:textId="2A15EE06" w:rsidR="00865E6F" w:rsidRPr="0054498C" w:rsidRDefault="00F616A6" w:rsidP="00272316">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ab/>
        <w:t xml:space="preserve"> </w:t>
      </w:r>
      <w:r w:rsidR="008F0A58">
        <w:rPr>
          <w:rFonts w:ascii="Garamond" w:hAnsi="Garamond" w:cs="Times New Roman"/>
          <w:szCs w:val="19"/>
        </w:rPr>
        <w:t>Having set aside presenti</w:t>
      </w:r>
      <w:r w:rsidR="00C274A8">
        <w:rPr>
          <w:rFonts w:ascii="Garamond" w:hAnsi="Garamond" w:cs="Times New Roman"/>
          <w:szCs w:val="19"/>
        </w:rPr>
        <w:t xml:space="preserve">sm and the growing block theory, </w:t>
      </w:r>
      <w:r w:rsidR="008F0A58">
        <w:rPr>
          <w:rFonts w:ascii="Garamond" w:hAnsi="Garamond" w:cs="Times New Roman"/>
          <w:szCs w:val="19"/>
        </w:rPr>
        <w:t xml:space="preserve">the only candidate left is a version </w:t>
      </w:r>
      <w:r w:rsidR="005F6E76" w:rsidRPr="0054498C">
        <w:rPr>
          <w:rFonts w:ascii="Garamond" w:hAnsi="Garamond" w:cs="Times New Roman"/>
          <w:szCs w:val="19"/>
        </w:rPr>
        <w:t xml:space="preserve">of the </w:t>
      </w:r>
      <w:r w:rsidR="003130B4" w:rsidRPr="0054498C">
        <w:rPr>
          <w:rFonts w:ascii="Garamond" w:hAnsi="Garamond" w:cs="Times New Roman"/>
          <w:szCs w:val="19"/>
        </w:rPr>
        <w:t>tr</w:t>
      </w:r>
      <w:r w:rsidR="005F6E76" w:rsidRPr="0054498C">
        <w:rPr>
          <w:rFonts w:ascii="Garamond" w:hAnsi="Garamond" w:cs="Times New Roman"/>
          <w:szCs w:val="19"/>
        </w:rPr>
        <w:t>aditional moving spotlight view.</w:t>
      </w:r>
      <w:r w:rsidR="008D635A" w:rsidRPr="0054498C">
        <w:rPr>
          <w:rStyle w:val="FootnoteReference"/>
          <w:rFonts w:ascii="Garamond" w:hAnsi="Garamond" w:cs="Times New Roman"/>
          <w:szCs w:val="19"/>
        </w:rPr>
        <w:footnoteReference w:id="12"/>
      </w:r>
      <w:r w:rsidR="005F6E76" w:rsidRPr="0054498C">
        <w:rPr>
          <w:rFonts w:ascii="Garamond" w:hAnsi="Garamond" w:cs="Times New Roman"/>
          <w:szCs w:val="19"/>
        </w:rPr>
        <w:t xml:space="preserve"> </w:t>
      </w:r>
      <w:r w:rsidR="005234ED" w:rsidRPr="0054498C">
        <w:rPr>
          <w:rFonts w:ascii="Garamond" w:hAnsi="Garamond" w:cs="Times New Roman"/>
          <w:szCs w:val="19"/>
        </w:rPr>
        <w:t xml:space="preserve">Recall that traditional moving spotlight views are those </w:t>
      </w:r>
      <w:r w:rsidR="003B494E">
        <w:rPr>
          <w:rFonts w:ascii="Garamond" w:hAnsi="Garamond" w:cs="Times New Roman"/>
          <w:szCs w:val="19"/>
        </w:rPr>
        <w:t>in</w:t>
      </w:r>
      <w:r w:rsidR="005234ED" w:rsidRPr="0054498C">
        <w:rPr>
          <w:rFonts w:ascii="Garamond" w:hAnsi="Garamond" w:cs="Times New Roman"/>
          <w:szCs w:val="19"/>
        </w:rPr>
        <w:t xml:space="preserve"> which there exists a fixed four-dimensional block universe of events, objects, and causal relations, such that presentness ranges across that fixed block. So facts about what causes what are timelessly true. The version of this view we discussed in the previous section was one in which presentness </w:t>
      </w:r>
      <w:r w:rsidR="005234ED">
        <w:rPr>
          <w:rFonts w:ascii="Garamond" w:hAnsi="Garamond" w:cs="Times New Roman"/>
          <w:szCs w:val="19"/>
        </w:rPr>
        <w:t>is</w:t>
      </w:r>
      <w:r w:rsidR="005234ED" w:rsidRPr="0054498C">
        <w:rPr>
          <w:rFonts w:ascii="Garamond" w:hAnsi="Garamond" w:cs="Times New Roman"/>
          <w:szCs w:val="19"/>
        </w:rPr>
        <w:t xml:space="preserve"> a non-qualitative property. Here, we want to consider a version according to which it is a qualitative property</w:t>
      </w:r>
      <w:r w:rsidR="001520D0">
        <w:rPr>
          <w:rFonts w:ascii="Garamond" w:hAnsi="Garamond" w:cs="Times New Roman"/>
          <w:szCs w:val="19"/>
        </w:rPr>
        <w:t xml:space="preserve">. On such a view </w:t>
      </w:r>
      <w:r w:rsidR="003130B4" w:rsidRPr="0054498C">
        <w:rPr>
          <w:rFonts w:ascii="Garamond" w:hAnsi="Garamond" w:cs="Times New Roman"/>
          <w:szCs w:val="19"/>
        </w:rPr>
        <w:t xml:space="preserve">the ‘light’ of presentness is a property that ranges across the four-dimensional block, making a qualitative </w:t>
      </w:r>
      <w:r w:rsidR="009928C2" w:rsidRPr="0054498C">
        <w:rPr>
          <w:rFonts w:ascii="Garamond" w:hAnsi="Garamond" w:cs="Times New Roman"/>
          <w:szCs w:val="19"/>
        </w:rPr>
        <w:t xml:space="preserve"> (rather than merely haecceitistic) </w:t>
      </w:r>
      <w:r w:rsidR="003A0796">
        <w:rPr>
          <w:rFonts w:ascii="Garamond" w:hAnsi="Garamond" w:cs="Times New Roman"/>
          <w:szCs w:val="19"/>
        </w:rPr>
        <w:t xml:space="preserve">difference </w:t>
      </w:r>
      <w:r w:rsidR="003130B4" w:rsidRPr="0054498C">
        <w:rPr>
          <w:rFonts w:ascii="Garamond" w:hAnsi="Garamond" w:cs="Times New Roman"/>
          <w:szCs w:val="19"/>
        </w:rPr>
        <w:t xml:space="preserve">to the time that instantiates it. </w:t>
      </w:r>
    </w:p>
    <w:p w14:paraId="0942825C" w14:textId="0072BAB0" w:rsidR="00636E90" w:rsidRPr="0054498C" w:rsidRDefault="00433BA8" w:rsidP="007545B8">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Notice, though, that even though </w:t>
      </w:r>
      <w:r w:rsidR="00C57D95" w:rsidRPr="0054498C">
        <w:rPr>
          <w:rFonts w:ascii="Garamond" w:hAnsi="Garamond" w:cs="Times New Roman"/>
          <w:szCs w:val="19"/>
        </w:rPr>
        <w:t>presentness</w:t>
      </w:r>
      <w:r w:rsidR="00CB060B" w:rsidRPr="0054498C">
        <w:rPr>
          <w:rFonts w:ascii="Garamond" w:hAnsi="Garamond" w:cs="Times New Roman"/>
          <w:szCs w:val="19"/>
        </w:rPr>
        <w:t xml:space="preserve"> thus understood</w:t>
      </w:r>
      <w:r w:rsidR="00C57D95" w:rsidRPr="0054498C">
        <w:rPr>
          <w:rFonts w:ascii="Garamond" w:hAnsi="Garamond" w:cs="Times New Roman"/>
          <w:szCs w:val="19"/>
        </w:rPr>
        <w:t xml:space="preserve"> makes a </w:t>
      </w:r>
      <w:r w:rsidR="00C57D95" w:rsidRPr="0054498C">
        <w:rPr>
          <w:rFonts w:ascii="Garamond" w:hAnsi="Garamond" w:cs="Times New Roman"/>
          <w:szCs w:val="19"/>
        </w:rPr>
        <w:lastRenderedPageBreak/>
        <w:t>qualitative difference to the time that instantiates it, once presentness moves on, so too does that difference move on.</w:t>
      </w:r>
      <w:r w:rsidR="00A73B19" w:rsidRPr="0054498C">
        <w:rPr>
          <w:rFonts w:ascii="Garamond" w:hAnsi="Garamond" w:cs="Times New Roman"/>
          <w:szCs w:val="19"/>
        </w:rPr>
        <w:t xml:space="preserve"> The metaphor of the moving spotlight </w:t>
      </w:r>
      <w:r w:rsidR="00C35EED" w:rsidRPr="0054498C">
        <w:rPr>
          <w:rFonts w:ascii="Garamond" w:hAnsi="Garamond" w:cs="Times New Roman"/>
          <w:szCs w:val="19"/>
        </w:rPr>
        <w:t>ni</w:t>
      </w:r>
      <w:r w:rsidR="00AC7D01" w:rsidRPr="0054498C">
        <w:rPr>
          <w:rFonts w:ascii="Garamond" w:hAnsi="Garamond" w:cs="Times New Roman"/>
          <w:szCs w:val="19"/>
        </w:rPr>
        <w:t>c</w:t>
      </w:r>
      <w:r w:rsidR="00C35EED" w:rsidRPr="0054498C">
        <w:rPr>
          <w:rFonts w:ascii="Garamond" w:hAnsi="Garamond" w:cs="Times New Roman"/>
          <w:szCs w:val="19"/>
        </w:rPr>
        <w:t xml:space="preserve">ely </w:t>
      </w:r>
      <w:r w:rsidR="00A73B19" w:rsidRPr="0054498C">
        <w:rPr>
          <w:rFonts w:ascii="Garamond" w:hAnsi="Garamond" w:cs="Times New Roman"/>
          <w:szCs w:val="19"/>
        </w:rPr>
        <w:t>capture</w:t>
      </w:r>
      <w:r w:rsidR="00636E90" w:rsidRPr="0054498C">
        <w:rPr>
          <w:rFonts w:ascii="Garamond" w:hAnsi="Garamond" w:cs="Times New Roman"/>
          <w:szCs w:val="19"/>
        </w:rPr>
        <w:t>s</w:t>
      </w:r>
      <w:r w:rsidR="00A73B19" w:rsidRPr="0054498C">
        <w:rPr>
          <w:rFonts w:ascii="Garamond" w:hAnsi="Garamond" w:cs="Times New Roman"/>
          <w:szCs w:val="19"/>
        </w:rPr>
        <w:t xml:space="preserve"> this view of temporal passage. Presentness lights up the time that instantiates it. But that time is, qualitatively, the very same way after presentness leaves it, that it was before presentness arrived at it. </w:t>
      </w:r>
      <w:r w:rsidR="00C57D95" w:rsidRPr="0054498C">
        <w:rPr>
          <w:rFonts w:ascii="Garamond" w:hAnsi="Garamond" w:cs="Times New Roman"/>
          <w:szCs w:val="19"/>
        </w:rPr>
        <w:t xml:space="preserve">This means that presentness, instantiated at </w:t>
      </w:r>
      <w:r w:rsidR="00C57D95" w:rsidRPr="0054498C">
        <w:rPr>
          <w:rFonts w:ascii="Garamond" w:hAnsi="Garamond" w:cs="Times New Roman"/>
          <w:i/>
          <w:szCs w:val="19"/>
        </w:rPr>
        <w:t>t</w:t>
      </w:r>
      <w:r w:rsidR="00C57D95" w:rsidRPr="0054498C">
        <w:rPr>
          <w:rFonts w:ascii="Garamond" w:hAnsi="Garamond" w:cs="Times New Roman"/>
          <w:szCs w:val="19"/>
        </w:rPr>
        <w:t xml:space="preserve">, cannot leave a record of itself at </w:t>
      </w:r>
      <w:r w:rsidR="00C57D95" w:rsidRPr="0054498C">
        <w:rPr>
          <w:rFonts w:ascii="Garamond" w:hAnsi="Garamond" w:cs="Times New Roman"/>
          <w:i/>
          <w:szCs w:val="19"/>
        </w:rPr>
        <w:t>t</w:t>
      </w:r>
      <w:r w:rsidR="00C57D95" w:rsidRPr="0054498C">
        <w:rPr>
          <w:rFonts w:ascii="Garamond" w:hAnsi="Garamond" w:cs="Times New Roman"/>
          <w:szCs w:val="19"/>
        </w:rPr>
        <w:t xml:space="preserve">, or at later time, by propagating forward some effect of its instantiation. </w:t>
      </w:r>
      <w:r w:rsidR="00636E90" w:rsidRPr="0054498C">
        <w:rPr>
          <w:rFonts w:ascii="Garamond" w:hAnsi="Garamond" w:cs="Times New Roman"/>
          <w:szCs w:val="19"/>
        </w:rPr>
        <w:t>So the</w:t>
      </w:r>
      <w:r w:rsidR="00C57D95" w:rsidRPr="0054498C">
        <w:rPr>
          <w:rFonts w:ascii="Garamond" w:hAnsi="Garamond" w:cs="Times New Roman"/>
          <w:szCs w:val="19"/>
        </w:rPr>
        <w:t xml:space="preserve"> ins</w:t>
      </w:r>
      <w:r w:rsidR="00636E90" w:rsidRPr="0054498C">
        <w:rPr>
          <w:rFonts w:ascii="Garamond" w:hAnsi="Garamond" w:cs="Times New Roman"/>
          <w:szCs w:val="19"/>
        </w:rPr>
        <w:t>tantiation of presentness by a</w:t>
      </w:r>
      <w:r w:rsidR="00C57D95" w:rsidRPr="0054498C">
        <w:rPr>
          <w:rFonts w:ascii="Garamond" w:hAnsi="Garamond" w:cs="Times New Roman"/>
          <w:szCs w:val="19"/>
        </w:rPr>
        <w:t xml:space="preserve"> time leaves no causal trace.</w:t>
      </w:r>
      <w:r w:rsidR="00203E53" w:rsidRPr="0054498C">
        <w:rPr>
          <w:rFonts w:ascii="Garamond" w:hAnsi="Garamond" w:cs="Times New Roman"/>
          <w:szCs w:val="19"/>
        </w:rPr>
        <w:t xml:space="preserve"> </w:t>
      </w:r>
    </w:p>
    <w:p w14:paraId="3DD8D934" w14:textId="7CC21E42" w:rsidR="00636E90" w:rsidRPr="0054498C" w:rsidRDefault="00EB066D" w:rsidP="004F2E13">
      <w:pPr>
        <w:widowControl w:val="0"/>
        <w:autoSpaceDE w:val="0"/>
        <w:autoSpaceDN w:val="0"/>
        <w:adjustRightInd w:val="0"/>
        <w:spacing w:after="0" w:line="360" w:lineRule="auto"/>
        <w:ind w:firstLine="720"/>
        <w:jc w:val="both"/>
        <w:rPr>
          <w:rFonts w:ascii="Garamond" w:hAnsi="Garamond" w:cs="Times New Roman"/>
          <w:szCs w:val="19"/>
        </w:rPr>
      </w:pPr>
      <w:r>
        <w:rPr>
          <w:rFonts w:ascii="Garamond" w:hAnsi="Garamond" w:cs="Times New Roman"/>
          <w:szCs w:val="19"/>
        </w:rPr>
        <w:t>Below</w:t>
      </w:r>
      <w:r w:rsidR="005F7940" w:rsidRPr="0054498C">
        <w:rPr>
          <w:rFonts w:ascii="Garamond" w:hAnsi="Garamond" w:cs="Times New Roman"/>
          <w:szCs w:val="19"/>
        </w:rPr>
        <w:t xml:space="preserve"> </w:t>
      </w:r>
      <w:r w:rsidR="00636E90" w:rsidRPr="0054498C">
        <w:rPr>
          <w:rFonts w:ascii="Garamond" w:hAnsi="Garamond" w:cs="Times New Roman"/>
          <w:szCs w:val="19"/>
        </w:rPr>
        <w:t xml:space="preserve">is </w:t>
      </w:r>
      <w:r w:rsidR="005278F3">
        <w:rPr>
          <w:rFonts w:ascii="Garamond" w:hAnsi="Garamond" w:cs="Times New Roman"/>
          <w:szCs w:val="19"/>
        </w:rPr>
        <w:t>an</w:t>
      </w:r>
      <w:r w:rsidR="00636E90" w:rsidRPr="0054498C">
        <w:rPr>
          <w:rFonts w:ascii="Garamond" w:hAnsi="Garamond" w:cs="Times New Roman"/>
          <w:szCs w:val="19"/>
        </w:rPr>
        <w:t xml:space="preserve"> argument that on this view of temporal passage, passage makes no phenomenal difference. </w:t>
      </w:r>
    </w:p>
    <w:p w14:paraId="756F6FEA" w14:textId="77777777" w:rsidR="00C57D95" w:rsidRPr="0054498C" w:rsidRDefault="00C57D95" w:rsidP="00C57D95">
      <w:pPr>
        <w:widowControl w:val="0"/>
        <w:autoSpaceDE w:val="0"/>
        <w:autoSpaceDN w:val="0"/>
        <w:adjustRightInd w:val="0"/>
        <w:spacing w:after="0" w:line="360" w:lineRule="auto"/>
        <w:jc w:val="both"/>
        <w:rPr>
          <w:rFonts w:ascii="Garamond" w:hAnsi="Garamond" w:cs="Times New Roman"/>
          <w:szCs w:val="19"/>
        </w:rPr>
      </w:pPr>
    </w:p>
    <w:p w14:paraId="4F256974" w14:textId="77777777" w:rsidR="00C57D95" w:rsidRPr="0054498C" w:rsidRDefault="00C57D95" w:rsidP="00C57D95">
      <w:pPr>
        <w:widowControl w:val="0"/>
        <w:autoSpaceDE w:val="0"/>
        <w:autoSpaceDN w:val="0"/>
        <w:adjustRightInd w:val="0"/>
        <w:spacing w:after="0" w:line="360" w:lineRule="auto"/>
        <w:jc w:val="both"/>
        <w:rPr>
          <w:rFonts w:ascii="Garamond" w:hAnsi="Garamond" w:cs="Times New Roman"/>
          <w:i/>
          <w:szCs w:val="19"/>
        </w:rPr>
      </w:pPr>
      <w:r w:rsidRPr="0054498C">
        <w:rPr>
          <w:rFonts w:ascii="Garamond" w:hAnsi="Garamond" w:cs="Times New Roman"/>
          <w:i/>
          <w:szCs w:val="19"/>
        </w:rPr>
        <w:t xml:space="preserve">Causally Inefficacious Spotlight Argument </w:t>
      </w:r>
    </w:p>
    <w:p w14:paraId="694B744F" w14:textId="77777777" w:rsidR="00C57D95" w:rsidRPr="0054498C" w:rsidRDefault="00C57D95" w:rsidP="00C57D95">
      <w:pPr>
        <w:widowControl w:val="0"/>
        <w:autoSpaceDE w:val="0"/>
        <w:autoSpaceDN w:val="0"/>
        <w:adjustRightInd w:val="0"/>
        <w:spacing w:after="0" w:line="360" w:lineRule="auto"/>
        <w:jc w:val="both"/>
        <w:rPr>
          <w:rFonts w:ascii="Garamond" w:hAnsi="Garamond" w:cs="Times New Roman"/>
          <w:szCs w:val="19"/>
        </w:rPr>
      </w:pPr>
    </w:p>
    <w:p w14:paraId="0EB9ED7E" w14:textId="6D08484C" w:rsidR="000E128F" w:rsidRPr="0054498C" w:rsidRDefault="000E128F" w:rsidP="00C57D95">
      <w:pPr>
        <w:pStyle w:val="ListParagraph"/>
        <w:widowControl w:val="0"/>
        <w:numPr>
          <w:ilvl w:val="0"/>
          <w:numId w:val="3"/>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Temporal passage makes a difference to our temporal phenomenology only if temporal passage </w:t>
      </w:r>
      <w:r w:rsidR="00A77743" w:rsidRPr="0054498C">
        <w:rPr>
          <w:rFonts w:ascii="Garamond" w:hAnsi="Garamond" w:cs="Times New Roman"/>
          <w:szCs w:val="19"/>
        </w:rPr>
        <w:t>bears</w:t>
      </w:r>
      <w:r w:rsidRPr="0054498C">
        <w:rPr>
          <w:rFonts w:ascii="Garamond" w:hAnsi="Garamond" w:cs="Times New Roman"/>
          <w:szCs w:val="19"/>
        </w:rPr>
        <w:t xml:space="preserve"> appropriate causal relations to some of our mental states M1…Mn upon which our te</w:t>
      </w:r>
      <w:r w:rsidR="00092A30" w:rsidRPr="0054498C">
        <w:rPr>
          <w:rFonts w:ascii="Garamond" w:hAnsi="Garamond" w:cs="Times New Roman"/>
          <w:szCs w:val="19"/>
        </w:rPr>
        <w:t>mporal phenomenology supervenes</w:t>
      </w:r>
      <w:r w:rsidRPr="0054498C">
        <w:rPr>
          <w:rFonts w:ascii="Garamond" w:hAnsi="Garamond" w:cs="Times New Roman"/>
          <w:szCs w:val="19"/>
        </w:rPr>
        <w:t xml:space="preserve">. </w:t>
      </w:r>
    </w:p>
    <w:p w14:paraId="0DD8B8BE" w14:textId="77777777" w:rsidR="00C57D95" w:rsidRPr="0054498C" w:rsidRDefault="00C57D95" w:rsidP="00C57D95">
      <w:pPr>
        <w:pStyle w:val="ListParagraph"/>
        <w:widowControl w:val="0"/>
        <w:numPr>
          <w:ilvl w:val="0"/>
          <w:numId w:val="3"/>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M1…Mn can only be appropriately causally connected to the existence of temporal passage if the instantiation of presentness is causally efficacious. </w:t>
      </w:r>
    </w:p>
    <w:p w14:paraId="4E340CD1" w14:textId="261EFB79" w:rsidR="00C57D95" w:rsidRPr="0054498C" w:rsidRDefault="00C57D95" w:rsidP="00C57D95">
      <w:pPr>
        <w:pStyle w:val="ListParagraph"/>
        <w:widowControl w:val="0"/>
        <w:numPr>
          <w:ilvl w:val="0"/>
          <w:numId w:val="3"/>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According to the traditional moving spotlight view presentness ranges across a four-dimensional block of events whose causal relations are, tenseless</w:t>
      </w:r>
      <w:r w:rsidR="0064492B">
        <w:rPr>
          <w:rFonts w:ascii="Garamond" w:hAnsi="Garamond" w:cs="Times New Roman"/>
          <w:szCs w:val="19"/>
        </w:rPr>
        <w:t>ly</w:t>
      </w:r>
      <w:r w:rsidRPr="0054498C">
        <w:rPr>
          <w:rFonts w:ascii="Garamond" w:hAnsi="Garamond" w:cs="Times New Roman"/>
          <w:szCs w:val="19"/>
        </w:rPr>
        <w:t>, fixed.</w:t>
      </w:r>
    </w:p>
    <w:p w14:paraId="3DDC85D1" w14:textId="77777777" w:rsidR="00C57D95" w:rsidRPr="0054498C" w:rsidRDefault="00C57D95" w:rsidP="00C57D95">
      <w:pPr>
        <w:pStyle w:val="ListParagraph"/>
        <w:widowControl w:val="0"/>
        <w:numPr>
          <w:ilvl w:val="0"/>
          <w:numId w:val="3"/>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If presentness ranges across a four-dimensional block of events whose causal relations are, tenseless, fixed, then presentness is not causally efficacious.</w:t>
      </w:r>
    </w:p>
    <w:p w14:paraId="50067F3D" w14:textId="77777777" w:rsidR="007721FC" w:rsidRPr="0054498C" w:rsidRDefault="00C57D95" w:rsidP="00C57D95">
      <w:pPr>
        <w:pStyle w:val="ListParagraph"/>
        <w:widowControl w:val="0"/>
        <w:numPr>
          <w:ilvl w:val="0"/>
          <w:numId w:val="3"/>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Therefore, according to the traditional moving spotlight view </w:t>
      </w:r>
      <w:r w:rsidR="007721FC" w:rsidRPr="0054498C">
        <w:rPr>
          <w:rFonts w:ascii="Garamond" w:hAnsi="Garamond" w:cs="Times New Roman"/>
          <w:szCs w:val="19"/>
        </w:rPr>
        <w:t xml:space="preserve">temporal passage makes no difference to our temporal phenomenology. </w:t>
      </w:r>
    </w:p>
    <w:p w14:paraId="244C189C" w14:textId="77777777" w:rsidR="00C57D95" w:rsidRPr="0054498C" w:rsidRDefault="00C57D95" w:rsidP="00C57D95">
      <w:pPr>
        <w:widowControl w:val="0"/>
        <w:autoSpaceDE w:val="0"/>
        <w:autoSpaceDN w:val="0"/>
        <w:adjustRightInd w:val="0"/>
        <w:spacing w:after="0" w:line="360" w:lineRule="auto"/>
        <w:jc w:val="both"/>
        <w:rPr>
          <w:rFonts w:ascii="Garamond" w:hAnsi="Garamond" w:cs="Times New Roman"/>
          <w:szCs w:val="19"/>
        </w:rPr>
      </w:pPr>
    </w:p>
    <w:p w14:paraId="10DBE5E4" w14:textId="187DC1A4" w:rsidR="002244FD" w:rsidRPr="0054498C" w:rsidRDefault="002A4A28" w:rsidP="002A4A28">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Clearly, the weight of the argument rests on premise (1). Why think (1) is true? </w:t>
      </w:r>
      <w:r w:rsidR="008952D5" w:rsidRPr="0054498C">
        <w:rPr>
          <w:rFonts w:ascii="Garamond" w:hAnsi="Garamond" w:cs="Times New Roman"/>
          <w:szCs w:val="19"/>
        </w:rPr>
        <w:t xml:space="preserve">First, it seems plausible that our temporal phenomenology is </w:t>
      </w:r>
      <w:r w:rsidR="0079316E" w:rsidRPr="0054498C">
        <w:rPr>
          <w:rFonts w:ascii="Garamond" w:hAnsi="Garamond" w:cs="Times New Roman"/>
          <w:szCs w:val="19"/>
        </w:rPr>
        <w:t xml:space="preserve">at least </w:t>
      </w:r>
      <w:r w:rsidR="003D08AA" w:rsidRPr="0054498C">
        <w:rPr>
          <w:rFonts w:ascii="Garamond" w:hAnsi="Garamond" w:cs="Times New Roman"/>
          <w:i/>
          <w:szCs w:val="19"/>
        </w:rPr>
        <w:t>quasi</w:t>
      </w:r>
      <w:r w:rsidR="008952D5" w:rsidRPr="0054498C">
        <w:rPr>
          <w:rFonts w:ascii="Garamond" w:hAnsi="Garamond" w:cs="Times New Roman"/>
          <w:szCs w:val="19"/>
        </w:rPr>
        <w:t xml:space="preserve">-perceptual. </w:t>
      </w:r>
      <w:r w:rsidR="00CF2428" w:rsidRPr="0054498C">
        <w:rPr>
          <w:rFonts w:ascii="Garamond" w:hAnsi="Garamond" w:cs="Times New Roman"/>
          <w:szCs w:val="19"/>
        </w:rPr>
        <w:t xml:space="preserve">By this I mean that many of the features of our </w:t>
      </w:r>
      <w:r w:rsidR="002244FD" w:rsidRPr="0054498C">
        <w:rPr>
          <w:rFonts w:ascii="Garamond" w:hAnsi="Garamond" w:cs="Times New Roman"/>
          <w:szCs w:val="19"/>
        </w:rPr>
        <w:t xml:space="preserve">temporal phenomenology are shared by paradigmatic perceptual experiences (even if </w:t>
      </w:r>
      <w:r w:rsidR="00CF2428" w:rsidRPr="0054498C">
        <w:rPr>
          <w:rFonts w:ascii="Garamond" w:hAnsi="Garamond" w:cs="Times New Roman"/>
          <w:szCs w:val="19"/>
        </w:rPr>
        <w:t>some</w:t>
      </w:r>
      <w:r w:rsidR="002244FD" w:rsidRPr="0054498C">
        <w:rPr>
          <w:rFonts w:ascii="Garamond" w:hAnsi="Garamond" w:cs="Times New Roman"/>
          <w:szCs w:val="19"/>
        </w:rPr>
        <w:t xml:space="preserve"> features are not</w:t>
      </w:r>
      <w:r w:rsidR="00092A30" w:rsidRPr="0054498C">
        <w:rPr>
          <w:rFonts w:ascii="Garamond" w:hAnsi="Garamond" w:cs="Times New Roman"/>
          <w:szCs w:val="19"/>
        </w:rPr>
        <w:t>)</w:t>
      </w:r>
      <w:r w:rsidR="00D948C2" w:rsidRPr="0054498C">
        <w:rPr>
          <w:rFonts w:ascii="Garamond" w:hAnsi="Garamond" w:cs="Times New Roman"/>
          <w:szCs w:val="19"/>
        </w:rPr>
        <w:t>. O</w:t>
      </w:r>
      <w:r w:rsidR="002244FD" w:rsidRPr="0054498C">
        <w:rPr>
          <w:rFonts w:ascii="Garamond" w:hAnsi="Garamond" w:cs="Times New Roman"/>
          <w:szCs w:val="19"/>
        </w:rPr>
        <w:t xml:space="preserve">ur </w:t>
      </w:r>
      <w:r w:rsidR="009F065C" w:rsidRPr="0054498C">
        <w:rPr>
          <w:rFonts w:ascii="Garamond" w:hAnsi="Garamond" w:cs="Times New Roman"/>
          <w:szCs w:val="19"/>
        </w:rPr>
        <w:t xml:space="preserve">temporal </w:t>
      </w:r>
      <w:r w:rsidR="002244FD" w:rsidRPr="0054498C">
        <w:rPr>
          <w:rFonts w:ascii="Garamond" w:hAnsi="Garamond" w:cs="Times New Roman"/>
          <w:szCs w:val="19"/>
        </w:rPr>
        <w:t>experience</w:t>
      </w:r>
      <w:r w:rsidR="009F065C" w:rsidRPr="0054498C">
        <w:rPr>
          <w:rFonts w:ascii="Garamond" w:hAnsi="Garamond" w:cs="Times New Roman"/>
          <w:szCs w:val="19"/>
        </w:rPr>
        <w:t>s</w:t>
      </w:r>
      <w:r w:rsidR="002244FD" w:rsidRPr="0054498C">
        <w:rPr>
          <w:rFonts w:ascii="Garamond" w:hAnsi="Garamond" w:cs="Times New Roman"/>
          <w:szCs w:val="19"/>
        </w:rPr>
        <w:t xml:space="preserve"> </w:t>
      </w:r>
      <w:r w:rsidR="009F065C" w:rsidRPr="0054498C">
        <w:rPr>
          <w:rFonts w:ascii="Garamond" w:hAnsi="Garamond" w:cs="Times New Roman"/>
          <w:szCs w:val="19"/>
        </w:rPr>
        <w:t>seem</w:t>
      </w:r>
      <w:r w:rsidR="002244FD" w:rsidRPr="0054498C">
        <w:rPr>
          <w:rFonts w:ascii="Garamond" w:hAnsi="Garamond" w:cs="Times New Roman"/>
          <w:szCs w:val="19"/>
        </w:rPr>
        <w:t xml:space="preserve"> to involve the presentation as of mind-independent features of the world (distinct from features of our experience) and the character of our temporal phenomenology involves the presentation of certain features of the world in such a</w:t>
      </w:r>
      <w:r w:rsidR="00CA2228">
        <w:rPr>
          <w:rFonts w:ascii="Garamond" w:hAnsi="Garamond" w:cs="Times New Roman"/>
          <w:szCs w:val="19"/>
        </w:rPr>
        <w:t xml:space="preserve"> </w:t>
      </w:r>
      <w:r w:rsidR="002244FD" w:rsidRPr="0054498C">
        <w:rPr>
          <w:rFonts w:ascii="Garamond" w:hAnsi="Garamond" w:cs="Times New Roman"/>
          <w:szCs w:val="19"/>
        </w:rPr>
        <w:t xml:space="preserve">way that that character is immediately </w:t>
      </w:r>
      <w:r w:rsidR="00475278">
        <w:rPr>
          <w:rFonts w:ascii="Garamond" w:hAnsi="Garamond" w:cs="Times New Roman"/>
          <w:szCs w:val="19"/>
        </w:rPr>
        <w:t>responsive</w:t>
      </w:r>
      <w:r w:rsidR="002244FD" w:rsidRPr="0054498C">
        <w:rPr>
          <w:rFonts w:ascii="Garamond" w:hAnsi="Garamond" w:cs="Times New Roman"/>
          <w:szCs w:val="19"/>
        </w:rPr>
        <w:t xml:space="preserve"> to the character of the objects presented in experience</w:t>
      </w:r>
      <w:r w:rsidR="006B3598">
        <w:rPr>
          <w:rFonts w:ascii="Garamond" w:hAnsi="Garamond" w:cs="Times New Roman"/>
          <w:szCs w:val="19"/>
        </w:rPr>
        <w:t>.</w:t>
      </w:r>
      <w:r w:rsidR="00403D26">
        <w:rPr>
          <w:rFonts w:ascii="Garamond" w:hAnsi="Garamond" w:cs="Times New Roman"/>
          <w:szCs w:val="19"/>
        </w:rPr>
        <w:t xml:space="preserve"> </w:t>
      </w:r>
      <w:r w:rsidR="006B3598">
        <w:rPr>
          <w:rFonts w:ascii="Garamond" w:hAnsi="Garamond" w:cs="Times New Roman"/>
          <w:szCs w:val="19"/>
        </w:rPr>
        <w:t>T</w:t>
      </w:r>
      <w:r w:rsidR="001810B6" w:rsidRPr="0054498C">
        <w:rPr>
          <w:rFonts w:ascii="Garamond" w:hAnsi="Garamond" w:cs="Times New Roman"/>
          <w:szCs w:val="19"/>
        </w:rPr>
        <w:t>hat is, it seems as though our phenomenology is immediate</w:t>
      </w:r>
      <w:r w:rsidR="00214282" w:rsidRPr="0054498C">
        <w:rPr>
          <w:rFonts w:ascii="Garamond" w:hAnsi="Garamond" w:cs="Times New Roman"/>
          <w:szCs w:val="19"/>
        </w:rPr>
        <w:t>ly</w:t>
      </w:r>
      <w:r w:rsidR="001810B6" w:rsidRPr="0054498C">
        <w:rPr>
          <w:rFonts w:ascii="Garamond" w:hAnsi="Garamond" w:cs="Times New Roman"/>
          <w:szCs w:val="19"/>
        </w:rPr>
        <w:t xml:space="preserve"> responsive to </w:t>
      </w:r>
      <w:r w:rsidR="001810B6" w:rsidRPr="0054498C">
        <w:rPr>
          <w:rFonts w:ascii="Garamond" w:hAnsi="Garamond" w:cs="Times New Roman"/>
          <w:szCs w:val="19"/>
        </w:rPr>
        <w:lastRenderedPageBreak/>
        <w:t>the things in the world</w:t>
      </w:r>
      <w:r w:rsidR="00403D26">
        <w:rPr>
          <w:rFonts w:ascii="Garamond" w:hAnsi="Garamond" w:cs="Times New Roman"/>
          <w:szCs w:val="19"/>
        </w:rPr>
        <w:t xml:space="preserve"> that it presents or represents</w:t>
      </w:r>
      <w:r w:rsidR="001810B6" w:rsidRPr="0054498C">
        <w:rPr>
          <w:rFonts w:ascii="Garamond" w:hAnsi="Garamond" w:cs="Times New Roman"/>
          <w:szCs w:val="19"/>
        </w:rPr>
        <w:t xml:space="preserve">. </w:t>
      </w:r>
      <w:r w:rsidR="00D24B5F" w:rsidRPr="0054498C">
        <w:rPr>
          <w:rFonts w:ascii="Garamond" w:hAnsi="Garamond" w:cs="Times New Roman"/>
          <w:szCs w:val="19"/>
        </w:rPr>
        <w:t xml:space="preserve">This is by contrast to, say, our experience of imagining a blue cow, which does not seem to be perceptual in any of these ways. </w:t>
      </w:r>
      <w:r w:rsidR="00214282" w:rsidRPr="0054498C">
        <w:rPr>
          <w:rFonts w:ascii="Garamond" w:hAnsi="Garamond" w:cs="Times New Roman"/>
          <w:szCs w:val="19"/>
        </w:rPr>
        <w:t xml:space="preserve">The defender of the argument from temporal phenomenology surely ought to concede </w:t>
      </w:r>
      <w:r w:rsidR="003F7CDC" w:rsidRPr="0054498C">
        <w:rPr>
          <w:rFonts w:ascii="Garamond" w:hAnsi="Garamond" w:cs="Times New Roman"/>
          <w:szCs w:val="19"/>
        </w:rPr>
        <w:t>this</w:t>
      </w:r>
      <w:r w:rsidR="00214282" w:rsidRPr="0054498C">
        <w:rPr>
          <w:rFonts w:ascii="Garamond" w:hAnsi="Garamond" w:cs="Times New Roman"/>
          <w:szCs w:val="19"/>
        </w:rPr>
        <w:t xml:space="preserve">, since she thinks that the content of said phenomenology is </w:t>
      </w:r>
      <w:r w:rsidR="00A91950" w:rsidRPr="0054498C">
        <w:rPr>
          <w:rFonts w:ascii="Garamond" w:hAnsi="Garamond" w:cs="Times New Roman"/>
          <w:szCs w:val="19"/>
        </w:rPr>
        <w:t xml:space="preserve">as of temporal </w:t>
      </w:r>
      <w:r w:rsidR="00214282" w:rsidRPr="0054498C">
        <w:rPr>
          <w:rFonts w:ascii="Garamond" w:hAnsi="Garamond" w:cs="Times New Roman"/>
          <w:szCs w:val="19"/>
        </w:rPr>
        <w:t xml:space="preserve">passage. Since passage </w:t>
      </w:r>
      <w:r w:rsidR="00EF205D">
        <w:rPr>
          <w:rFonts w:ascii="Garamond" w:hAnsi="Garamond" w:cs="Times New Roman"/>
          <w:szCs w:val="19"/>
        </w:rPr>
        <w:t>had better be</w:t>
      </w:r>
      <w:r w:rsidR="00214282" w:rsidRPr="0054498C">
        <w:rPr>
          <w:rFonts w:ascii="Garamond" w:hAnsi="Garamond" w:cs="Times New Roman"/>
          <w:szCs w:val="19"/>
        </w:rPr>
        <w:t xml:space="preserve"> something out in the world, it must be that our temporal phenomenology is quasi-perceptual if it is to play the role required of it in the argument from temporal phenomenology. </w:t>
      </w:r>
    </w:p>
    <w:p w14:paraId="3EDA8F9D" w14:textId="54FE14F6" w:rsidR="004717C3" w:rsidRPr="0054498C" w:rsidRDefault="00AC47B9" w:rsidP="00264A92">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r>
      <w:r w:rsidR="00117260" w:rsidRPr="0054498C">
        <w:rPr>
          <w:rFonts w:ascii="Garamond" w:hAnsi="Garamond" w:cs="Times New Roman"/>
          <w:szCs w:val="19"/>
        </w:rPr>
        <w:t>It</w:t>
      </w:r>
      <w:r w:rsidRPr="0054498C">
        <w:rPr>
          <w:rFonts w:ascii="Garamond" w:hAnsi="Garamond" w:cs="Times New Roman"/>
          <w:szCs w:val="19"/>
        </w:rPr>
        <w:t xml:space="preserve"> is </w:t>
      </w:r>
      <w:r w:rsidR="0079316E" w:rsidRPr="0054498C">
        <w:rPr>
          <w:rFonts w:ascii="Garamond" w:hAnsi="Garamond" w:cs="Times New Roman"/>
          <w:szCs w:val="22"/>
        </w:rPr>
        <w:t xml:space="preserve">typically </w:t>
      </w:r>
      <w:r w:rsidR="002A4A28" w:rsidRPr="0054498C">
        <w:rPr>
          <w:rFonts w:ascii="Garamond" w:hAnsi="Garamond" w:cs="Times New Roman"/>
          <w:szCs w:val="22"/>
        </w:rPr>
        <w:t xml:space="preserve">supposed that the </w:t>
      </w:r>
      <w:r w:rsidR="002A4A28" w:rsidRPr="0054498C">
        <w:rPr>
          <w:rFonts w:ascii="Garamond" w:hAnsi="Garamond" w:cs="Times New Roman"/>
          <w:szCs w:val="19"/>
        </w:rPr>
        <w:t xml:space="preserve">content of perceptual states is at least in part a function of to what those states are causally connected; in particular, which states of the </w:t>
      </w:r>
      <w:r w:rsidR="00AB5388">
        <w:rPr>
          <w:rFonts w:ascii="Garamond" w:hAnsi="Garamond" w:cs="Times New Roman"/>
          <w:szCs w:val="19"/>
        </w:rPr>
        <w:t>world</w:t>
      </w:r>
      <w:r w:rsidR="002A4A28" w:rsidRPr="0054498C">
        <w:rPr>
          <w:rFonts w:ascii="Garamond" w:hAnsi="Garamond" w:cs="Times New Roman"/>
          <w:szCs w:val="19"/>
        </w:rPr>
        <w:t xml:space="preserve"> typically cause those perceptual states.</w:t>
      </w:r>
      <w:r w:rsidR="0017799D" w:rsidRPr="0054498C">
        <w:rPr>
          <w:rStyle w:val="FootnoteReference"/>
          <w:rFonts w:ascii="Garamond" w:hAnsi="Garamond" w:cs="Times New Roman"/>
          <w:szCs w:val="19"/>
        </w:rPr>
        <w:footnoteReference w:id="13"/>
      </w:r>
      <w:r w:rsidR="002A4A28" w:rsidRPr="0054498C">
        <w:rPr>
          <w:rFonts w:ascii="Garamond" w:hAnsi="Garamond" w:cs="Times New Roman"/>
          <w:szCs w:val="19"/>
        </w:rPr>
        <w:t xml:space="preserve"> </w:t>
      </w:r>
      <w:r w:rsidR="00CF2428" w:rsidRPr="0054498C">
        <w:rPr>
          <w:rFonts w:ascii="Garamond" w:hAnsi="Garamond" w:cs="Times New Roman"/>
          <w:szCs w:val="19"/>
        </w:rPr>
        <w:t xml:space="preserve">Given that our temporal phenomenology </w:t>
      </w:r>
      <w:r w:rsidR="00111BE0" w:rsidRPr="0054498C">
        <w:rPr>
          <w:rFonts w:ascii="Garamond" w:hAnsi="Garamond" w:cs="Times New Roman"/>
          <w:szCs w:val="19"/>
        </w:rPr>
        <w:t xml:space="preserve">is quasi-perceptual </w:t>
      </w:r>
      <w:r w:rsidR="009F0C48" w:rsidRPr="0054498C">
        <w:rPr>
          <w:rFonts w:ascii="Garamond" w:hAnsi="Garamond" w:cs="Times New Roman"/>
          <w:szCs w:val="19"/>
        </w:rPr>
        <w:t>it is plausible that its content</w:t>
      </w:r>
      <w:r w:rsidR="00382B4E" w:rsidRPr="0054498C">
        <w:rPr>
          <w:rFonts w:ascii="Garamond" w:hAnsi="Garamond" w:cs="Times New Roman"/>
          <w:szCs w:val="19"/>
        </w:rPr>
        <w:t xml:space="preserve"> is at least in part determined by the causal connections between some representational mental states and states of the world. Exactly what form that connection takes will not matter for my purposes, but for simplicity I will assume that </w:t>
      </w:r>
      <w:r w:rsidR="001C4AC5">
        <w:rPr>
          <w:rFonts w:ascii="Garamond" w:hAnsi="Garamond" w:cs="Times New Roman"/>
          <w:szCs w:val="19"/>
        </w:rPr>
        <w:t>the</w:t>
      </w:r>
      <w:r w:rsidR="00382B4E" w:rsidRPr="0054498C">
        <w:rPr>
          <w:rFonts w:ascii="Garamond" w:hAnsi="Garamond" w:cs="Times New Roman"/>
          <w:szCs w:val="19"/>
        </w:rPr>
        <w:t xml:space="preserve"> content of our temporal phenomenal states</w:t>
      </w:r>
      <w:r w:rsidR="009F0C48" w:rsidRPr="0054498C">
        <w:rPr>
          <w:rFonts w:ascii="Garamond" w:hAnsi="Garamond" w:cs="Times New Roman"/>
          <w:szCs w:val="19"/>
        </w:rPr>
        <w:t xml:space="preserve"> </w:t>
      </w:r>
      <w:r w:rsidR="002A4A28" w:rsidRPr="0054498C">
        <w:rPr>
          <w:rFonts w:ascii="Garamond" w:hAnsi="Garamond" w:cs="Times New Roman"/>
          <w:szCs w:val="19"/>
        </w:rPr>
        <w:t>supervene</w:t>
      </w:r>
      <w:r w:rsidR="009F0C48" w:rsidRPr="0054498C">
        <w:rPr>
          <w:rFonts w:ascii="Garamond" w:hAnsi="Garamond" w:cs="Times New Roman"/>
          <w:szCs w:val="19"/>
        </w:rPr>
        <w:t>s</w:t>
      </w:r>
      <w:r w:rsidR="002A4A28" w:rsidRPr="0054498C">
        <w:rPr>
          <w:rFonts w:ascii="Garamond" w:hAnsi="Garamond" w:cs="Times New Roman"/>
          <w:szCs w:val="19"/>
        </w:rPr>
        <w:t xml:space="preserve"> on (or </w:t>
      </w:r>
      <w:r w:rsidR="009F0C48" w:rsidRPr="0054498C">
        <w:rPr>
          <w:rFonts w:ascii="Garamond" w:hAnsi="Garamond" w:cs="Times New Roman"/>
          <w:szCs w:val="19"/>
        </w:rPr>
        <w:t xml:space="preserve">is </w:t>
      </w:r>
      <w:r w:rsidR="002A4A28" w:rsidRPr="0054498C">
        <w:rPr>
          <w:rFonts w:ascii="Garamond" w:hAnsi="Garamond" w:cs="Times New Roman"/>
          <w:szCs w:val="19"/>
        </w:rPr>
        <w:t>in some other manne</w:t>
      </w:r>
      <w:r w:rsidR="00EC0B64" w:rsidRPr="0054498C">
        <w:rPr>
          <w:rFonts w:ascii="Garamond" w:hAnsi="Garamond" w:cs="Times New Roman"/>
          <w:szCs w:val="19"/>
        </w:rPr>
        <w:t>r determined by) the content of</w:t>
      </w:r>
      <w:r w:rsidR="002A4A28" w:rsidRPr="0054498C">
        <w:rPr>
          <w:rFonts w:ascii="Garamond" w:hAnsi="Garamond" w:cs="Times New Roman"/>
          <w:szCs w:val="19"/>
        </w:rPr>
        <w:t xml:space="preserve"> (some of) our representational states, and, in turn, the content of </w:t>
      </w:r>
      <w:r w:rsidR="002A4A28" w:rsidRPr="0054498C">
        <w:rPr>
          <w:rFonts w:ascii="Garamond" w:hAnsi="Garamond" w:cs="Times New Roman"/>
          <w:i/>
          <w:szCs w:val="19"/>
        </w:rPr>
        <w:t>those</w:t>
      </w:r>
      <w:r w:rsidR="002A4A28" w:rsidRPr="0054498C">
        <w:rPr>
          <w:rFonts w:ascii="Garamond" w:hAnsi="Garamond" w:cs="Times New Roman"/>
          <w:szCs w:val="19"/>
        </w:rPr>
        <w:t xml:space="preserve"> representational states is determined, at least in part</w:t>
      </w:r>
      <w:r w:rsidR="002A4A28" w:rsidRPr="0054498C">
        <w:rPr>
          <w:rFonts w:ascii="Garamond" w:hAnsi="Garamond" w:cs="Times New Roman"/>
          <w:i/>
          <w:szCs w:val="19"/>
        </w:rPr>
        <w:t>,</w:t>
      </w:r>
      <w:r w:rsidR="002A4A28" w:rsidRPr="0054498C">
        <w:rPr>
          <w:rFonts w:ascii="Garamond" w:hAnsi="Garamond" w:cs="Times New Roman"/>
          <w:szCs w:val="19"/>
        </w:rPr>
        <w:t xml:space="preserve"> by to what those mental states are typically causally connected.</w:t>
      </w:r>
      <w:r w:rsidR="00117D0F" w:rsidRPr="0054498C">
        <w:rPr>
          <w:rStyle w:val="FootnoteReference"/>
          <w:rFonts w:ascii="Garamond" w:hAnsi="Garamond" w:cs="Times New Roman"/>
          <w:szCs w:val="19"/>
        </w:rPr>
        <w:footnoteReference w:id="14"/>
      </w:r>
      <w:r w:rsidR="002A4A28" w:rsidRPr="0054498C">
        <w:rPr>
          <w:rFonts w:ascii="Garamond" w:hAnsi="Garamond" w:cs="Times New Roman"/>
          <w:szCs w:val="19"/>
        </w:rPr>
        <w:t xml:space="preserve"> </w:t>
      </w:r>
      <w:r w:rsidR="00237EB4">
        <w:rPr>
          <w:rFonts w:ascii="Garamond" w:hAnsi="Garamond" w:cs="Times New Roman"/>
          <w:szCs w:val="19"/>
        </w:rPr>
        <w:t xml:space="preserve">Thus the content of our temporal phenomenal states is, at least derivatively, partially the result of the obtaining of causal connections between our mental states and states of the world. </w:t>
      </w:r>
      <w:r w:rsidR="00D1293D" w:rsidRPr="0054498C">
        <w:rPr>
          <w:rFonts w:ascii="Garamond" w:hAnsi="Garamond" w:cs="Times New Roman"/>
          <w:szCs w:val="19"/>
        </w:rPr>
        <w:t>T</w:t>
      </w:r>
      <w:r w:rsidR="00753932" w:rsidRPr="0054498C">
        <w:rPr>
          <w:rFonts w:ascii="Garamond" w:hAnsi="Garamond" w:cs="Times New Roman"/>
          <w:szCs w:val="19"/>
        </w:rPr>
        <w:t xml:space="preserve">his is to reject the </w:t>
      </w:r>
      <w:r w:rsidR="00A232BF" w:rsidRPr="0054498C">
        <w:rPr>
          <w:rFonts w:ascii="Garamond" w:hAnsi="Garamond" w:cs="Times New Roman"/>
          <w:szCs w:val="19"/>
        </w:rPr>
        <w:t>claim</w:t>
      </w:r>
      <w:r w:rsidR="00753932" w:rsidRPr="0054498C">
        <w:rPr>
          <w:rFonts w:ascii="Garamond" w:hAnsi="Garamond" w:cs="Times New Roman"/>
          <w:szCs w:val="19"/>
        </w:rPr>
        <w:t xml:space="preserve"> that the content of our temporal phenomenology </w:t>
      </w:r>
      <w:r w:rsidR="0082198D" w:rsidRPr="0054498C">
        <w:rPr>
          <w:rFonts w:ascii="Garamond" w:hAnsi="Garamond" w:cs="Times New Roman"/>
          <w:szCs w:val="19"/>
        </w:rPr>
        <w:t xml:space="preserve">(or any other quasi-perceptual state) </w:t>
      </w:r>
      <w:r w:rsidR="00225269">
        <w:rPr>
          <w:rFonts w:ascii="Garamond" w:hAnsi="Garamond" w:cs="Times New Roman"/>
          <w:szCs w:val="19"/>
        </w:rPr>
        <w:t>is intrinsic</w:t>
      </w:r>
      <w:r w:rsidR="002A4A28" w:rsidRPr="0054498C">
        <w:rPr>
          <w:rFonts w:ascii="Garamond" w:hAnsi="Garamond" w:cs="Times New Roman"/>
          <w:szCs w:val="19"/>
        </w:rPr>
        <w:t>.</w:t>
      </w:r>
      <w:r w:rsidR="002A4A28" w:rsidRPr="0054498C">
        <w:rPr>
          <w:rStyle w:val="FootnoteReference"/>
          <w:rFonts w:ascii="Garamond" w:hAnsi="Garamond" w:cs="Times New Roman"/>
          <w:szCs w:val="19"/>
        </w:rPr>
        <w:footnoteReference w:id="15"/>
      </w:r>
      <w:r w:rsidR="002A4A28" w:rsidRPr="0054498C">
        <w:rPr>
          <w:rFonts w:ascii="Garamond" w:hAnsi="Garamond" w:cs="Times New Roman"/>
          <w:szCs w:val="19"/>
        </w:rPr>
        <w:t xml:space="preserve"> </w:t>
      </w:r>
      <w:r w:rsidR="00767919" w:rsidRPr="0054498C">
        <w:rPr>
          <w:rFonts w:ascii="Garamond" w:hAnsi="Garamond" w:cs="Times New Roman"/>
          <w:szCs w:val="19"/>
        </w:rPr>
        <w:t xml:space="preserve">Let us call </w:t>
      </w:r>
      <w:r w:rsidR="00C40695" w:rsidRPr="0054498C">
        <w:rPr>
          <w:rFonts w:ascii="Garamond" w:hAnsi="Garamond" w:cs="Times New Roman"/>
          <w:szCs w:val="19"/>
        </w:rPr>
        <w:t>the claim that for any quasi-perceptual state, S, that state has the content it does at least in part in virtue of the causal relations some state (or states) S* bears to states of the w</w:t>
      </w:r>
      <w:r w:rsidR="00957F71" w:rsidRPr="0054498C">
        <w:rPr>
          <w:rFonts w:ascii="Garamond" w:hAnsi="Garamond" w:cs="Times New Roman"/>
          <w:szCs w:val="19"/>
        </w:rPr>
        <w:t xml:space="preserve">orld, where S supervenes on S* the </w:t>
      </w:r>
      <w:r w:rsidR="00767919" w:rsidRPr="0054498C">
        <w:rPr>
          <w:rFonts w:ascii="Garamond" w:hAnsi="Garamond" w:cs="Times New Roman"/>
          <w:i/>
          <w:szCs w:val="19"/>
        </w:rPr>
        <w:t>necessity of causation for quasi-perceptual content</w:t>
      </w:r>
      <w:r w:rsidR="00767919" w:rsidRPr="0054498C">
        <w:rPr>
          <w:rFonts w:ascii="Garamond" w:hAnsi="Garamond" w:cs="Times New Roman"/>
          <w:szCs w:val="19"/>
        </w:rPr>
        <w:t xml:space="preserve"> (NCQC). </w:t>
      </w:r>
      <w:r w:rsidR="00BC341F" w:rsidRPr="0054498C">
        <w:rPr>
          <w:rFonts w:ascii="Garamond" w:hAnsi="Garamond" w:cs="Times New Roman"/>
          <w:szCs w:val="19"/>
        </w:rPr>
        <w:t>If NCQC is true, then (1)</w:t>
      </w:r>
      <w:r w:rsidR="00264A92" w:rsidRPr="0054498C">
        <w:rPr>
          <w:rFonts w:ascii="Garamond" w:hAnsi="Garamond" w:cs="Times New Roman"/>
          <w:szCs w:val="19"/>
        </w:rPr>
        <w:t xml:space="preserve"> (above) is true. </w:t>
      </w:r>
    </w:p>
    <w:p w14:paraId="01841F2C" w14:textId="16476028" w:rsidR="002A4A28" w:rsidRPr="0054498C" w:rsidRDefault="002A4A28" w:rsidP="009F3268">
      <w:pPr>
        <w:widowControl w:val="0"/>
        <w:autoSpaceDE w:val="0"/>
        <w:autoSpaceDN w:val="0"/>
        <w:adjustRightInd w:val="0"/>
        <w:spacing w:after="0" w:line="360" w:lineRule="auto"/>
        <w:ind w:firstLine="720"/>
        <w:jc w:val="both"/>
        <w:outlineLvl w:val="0"/>
        <w:rPr>
          <w:rFonts w:ascii="Garamond" w:hAnsi="Garamond" w:cs="Times New Roman"/>
          <w:szCs w:val="19"/>
        </w:rPr>
      </w:pPr>
      <w:r w:rsidRPr="0054498C">
        <w:rPr>
          <w:rFonts w:ascii="Garamond" w:hAnsi="Garamond" w:cs="Times New Roman"/>
          <w:szCs w:val="19"/>
        </w:rPr>
        <w:t xml:space="preserve">Notice that it does not follow from </w:t>
      </w:r>
      <w:r w:rsidR="00FD476F" w:rsidRPr="0054498C">
        <w:rPr>
          <w:rFonts w:ascii="Garamond" w:hAnsi="Garamond" w:cs="Times New Roman"/>
          <w:szCs w:val="19"/>
        </w:rPr>
        <w:t>NCQC</w:t>
      </w:r>
      <w:r w:rsidR="00E157F1" w:rsidRPr="0054498C">
        <w:rPr>
          <w:rFonts w:ascii="Garamond" w:hAnsi="Garamond" w:cs="Times New Roman"/>
          <w:szCs w:val="19"/>
        </w:rPr>
        <w:t xml:space="preserve"> </w:t>
      </w:r>
      <w:r w:rsidRPr="0054498C">
        <w:rPr>
          <w:rFonts w:ascii="Garamond" w:hAnsi="Garamond" w:cs="Times New Roman"/>
          <w:szCs w:val="19"/>
        </w:rPr>
        <w:t xml:space="preserve">that if there is no temporal passage, our phenomenology is </w:t>
      </w:r>
      <w:r w:rsidRPr="0054498C">
        <w:rPr>
          <w:rFonts w:ascii="Garamond" w:hAnsi="Garamond" w:cs="Times New Roman"/>
          <w:i/>
          <w:szCs w:val="19"/>
        </w:rPr>
        <w:t>not</w:t>
      </w:r>
      <w:r w:rsidRPr="0054498C">
        <w:rPr>
          <w:rFonts w:ascii="Garamond" w:hAnsi="Garamond" w:cs="Times New Roman"/>
          <w:szCs w:val="19"/>
        </w:rPr>
        <w:t xml:space="preserve"> a phenomenology as of passage. We can have a phenomenology with the content as of stripy elephants even though there are no stripy elephants because (roughly) our phenomenology supervenes on a set of mental states that do bear appropriate causal connections to stripy-ness and to elephants. If some analogous story can be told in the case of temporal phenomenology then it may be that </w:t>
      </w:r>
      <w:r w:rsidRPr="0054498C">
        <w:rPr>
          <w:rFonts w:ascii="Garamond" w:hAnsi="Garamond" w:cs="Times New Roman"/>
          <w:szCs w:val="19"/>
        </w:rPr>
        <w:lastRenderedPageBreak/>
        <w:t xml:space="preserve">our phenomenology is as of passage, and yet that phenomenology is systematically illusory (as illusionists suppose). But that is not how </w:t>
      </w:r>
      <w:r w:rsidR="00E73BF7" w:rsidRPr="0054498C">
        <w:rPr>
          <w:rFonts w:ascii="Garamond" w:hAnsi="Garamond" w:cs="Times New Roman"/>
          <w:szCs w:val="19"/>
        </w:rPr>
        <w:t xml:space="preserve">the defender of the </w:t>
      </w:r>
      <w:r w:rsidR="00ED2C91" w:rsidRPr="0054498C">
        <w:rPr>
          <w:rFonts w:ascii="Garamond" w:hAnsi="Garamond" w:cs="Times New Roman"/>
          <w:szCs w:val="19"/>
        </w:rPr>
        <w:t>argument from temporal phenomenology supposes things to be. I</w:t>
      </w:r>
      <w:r w:rsidRPr="0054498C">
        <w:rPr>
          <w:rFonts w:ascii="Garamond" w:hAnsi="Garamond" w:cs="Times New Roman"/>
          <w:szCs w:val="19"/>
        </w:rPr>
        <w:t xml:space="preserve">f </w:t>
      </w:r>
      <w:r w:rsidR="00A2432A" w:rsidRPr="0054498C">
        <w:rPr>
          <w:rFonts w:ascii="Garamond" w:hAnsi="Garamond" w:cs="Times New Roman"/>
          <w:szCs w:val="19"/>
        </w:rPr>
        <w:t xml:space="preserve">NCQC is true, and if our </w:t>
      </w:r>
      <w:r w:rsidRPr="0054498C">
        <w:rPr>
          <w:rFonts w:ascii="Garamond" w:hAnsi="Garamond" w:cs="Times New Roman"/>
          <w:szCs w:val="19"/>
        </w:rPr>
        <w:t xml:space="preserve">phenomenology </w:t>
      </w:r>
      <w:r w:rsidRPr="003A3301">
        <w:rPr>
          <w:rFonts w:ascii="Garamond" w:hAnsi="Garamond" w:cs="Times New Roman"/>
          <w:i/>
          <w:szCs w:val="19"/>
        </w:rPr>
        <w:t>is</w:t>
      </w:r>
      <w:r w:rsidRPr="0054498C">
        <w:rPr>
          <w:rFonts w:ascii="Garamond" w:hAnsi="Garamond" w:cs="Times New Roman"/>
          <w:szCs w:val="19"/>
        </w:rPr>
        <w:t xml:space="preserve"> as of passage, and </w:t>
      </w:r>
      <w:r w:rsidR="002B13C0" w:rsidRPr="0054498C">
        <w:rPr>
          <w:rFonts w:ascii="Garamond" w:hAnsi="Garamond" w:cs="Times New Roman"/>
          <w:szCs w:val="19"/>
        </w:rPr>
        <w:t xml:space="preserve">if </w:t>
      </w:r>
      <w:r w:rsidRPr="0054498C">
        <w:rPr>
          <w:rFonts w:ascii="Garamond" w:hAnsi="Garamond" w:cs="Times New Roman"/>
          <w:szCs w:val="19"/>
        </w:rPr>
        <w:t>temporal passage exists, but there fail</w:t>
      </w:r>
      <w:r w:rsidR="00792794" w:rsidRPr="0054498C">
        <w:rPr>
          <w:rFonts w:ascii="Garamond" w:hAnsi="Garamond" w:cs="Times New Roman"/>
          <w:szCs w:val="19"/>
        </w:rPr>
        <w:t>s</w:t>
      </w:r>
      <w:r w:rsidRPr="0054498C">
        <w:rPr>
          <w:rFonts w:ascii="Garamond" w:hAnsi="Garamond" w:cs="Times New Roman"/>
          <w:szCs w:val="19"/>
        </w:rPr>
        <w:t xml:space="preserve"> to exist the relevant causal connections between passage and our mental states, then it turns out that our phenomenology </w:t>
      </w:r>
      <w:r w:rsidR="00371928" w:rsidRPr="0054498C">
        <w:rPr>
          <w:rFonts w:ascii="Garamond" w:hAnsi="Garamond" w:cs="Times New Roman"/>
          <w:szCs w:val="19"/>
        </w:rPr>
        <w:t xml:space="preserve">is </w:t>
      </w:r>
      <w:r w:rsidRPr="0054498C">
        <w:rPr>
          <w:rFonts w:ascii="Garamond" w:hAnsi="Garamond" w:cs="Times New Roman"/>
          <w:szCs w:val="19"/>
        </w:rPr>
        <w:t xml:space="preserve">illusory. </w:t>
      </w:r>
      <w:r w:rsidR="00082BC5" w:rsidRPr="0054498C">
        <w:rPr>
          <w:rFonts w:ascii="Garamond" w:hAnsi="Garamond" w:cs="Times New Roman"/>
          <w:szCs w:val="19"/>
        </w:rPr>
        <w:t xml:space="preserve">If that </w:t>
      </w:r>
      <w:r w:rsidR="009063DC" w:rsidRPr="0054498C">
        <w:rPr>
          <w:rFonts w:ascii="Garamond" w:hAnsi="Garamond" w:cs="Times New Roman"/>
          <w:szCs w:val="19"/>
        </w:rPr>
        <w:t>were how things were</w:t>
      </w:r>
      <w:r w:rsidR="00250632" w:rsidRPr="0054498C">
        <w:rPr>
          <w:rFonts w:ascii="Garamond" w:hAnsi="Garamond" w:cs="Times New Roman"/>
          <w:szCs w:val="19"/>
        </w:rPr>
        <w:t xml:space="preserve"> it would be </w:t>
      </w:r>
      <w:r w:rsidR="00082BC5" w:rsidRPr="0054498C">
        <w:rPr>
          <w:rFonts w:ascii="Garamond" w:hAnsi="Garamond" w:cs="Times New Roman"/>
          <w:szCs w:val="19"/>
        </w:rPr>
        <w:t xml:space="preserve">analogous to a case in which </w:t>
      </w:r>
      <w:r w:rsidRPr="0054498C">
        <w:rPr>
          <w:rFonts w:ascii="Garamond" w:hAnsi="Garamond" w:cs="Times New Roman"/>
          <w:szCs w:val="19"/>
        </w:rPr>
        <w:t xml:space="preserve">each of us has a phenomenology as of a pink elephant and, by chance, on every such occasion there really is a pink elephant present, but that pink elephant is </w:t>
      </w:r>
      <w:r w:rsidR="007431DD" w:rsidRPr="0054498C">
        <w:rPr>
          <w:rFonts w:ascii="Garamond" w:hAnsi="Garamond" w:cs="Times New Roman"/>
          <w:szCs w:val="19"/>
        </w:rPr>
        <w:t>not</w:t>
      </w:r>
      <w:r w:rsidRPr="0054498C">
        <w:rPr>
          <w:rFonts w:ascii="Garamond" w:hAnsi="Garamond" w:cs="Times New Roman"/>
          <w:szCs w:val="19"/>
        </w:rPr>
        <w:t xml:space="preserve"> </w:t>
      </w:r>
      <w:r w:rsidR="00562FB5" w:rsidRPr="0054498C">
        <w:rPr>
          <w:rFonts w:ascii="Garamond" w:hAnsi="Garamond" w:cs="Times New Roman"/>
          <w:szCs w:val="19"/>
        </w:rPr>
        <w:t xml:space="preserve">causally </w:t>
      </w:r>
      <w:r w:rsidRPr="0054498C">
        <w:rPr>
          <w:rFonts w:ascii="Garamond" w:hAnsi="Garamond" w:cs="Times New Roman"/>
          <w:szCs w:val="19"/>
        </w:rPr>
        <w:t xml:space="preserve">connected to </w:t>
      </w:r>
      <w:r w:rsidR="00E5047F" w:rsidRPr="0054498C">
        <w:rPr>
          <w:rFonts w:ascii="Garamond" w:hAnsi="Garamond" w:cs="Times New Roman"/>
          <w:szCs w:val="19"/>
        </w:rPr>
        <w:t>any of our (relevant</w:t>
      </w:r>
      <w:r w:rsidR="009F3268" w:rsidRPr="0054498C">
        <w:rPr>
          <w:rFonts w:ascii="Garamond" w:hAnsi="Garamond" w:cs="Times New Roman"/>
          <w:szCs w:val="19"/>
        </w:rPr>
        <w:t>) mental states.</w:t>
      </w:r>
      <w:r w:rsidRPr="0054498C">
        <w:rPr>
          <w:rFonts w:ascii="Garamond" w:hAnsi="Garamond" w:cs="Times New Roman"/>
          <w:szCs w:val="19"/>
        </w:rPr>
        <w:t xml:space="preserve"> In such a case our pink-elephant phenomenology would not be ev</w:t>
      </w:r>
      <w:r w:rsidR="001B2727" w:rsidRPr="0054498C">
        <w:rPr>
          <w:rFonts w:ascii="Garamond" w:hAnsi="Garamond" w:cs="Times New Roman"/>
          <w:szCs w:val="19"/>
        </w:rPr>
        <w:t xml:space="preserve">idence for </w:t>
      </w:r>
      <w:r w:rsidR="00F30B3D">
        <w:rPr>
          <w:rFonts w:ascii="Garamond" w:hAnsi="Garamond" w:cs="Times New Roman"/>
          <w:szCs w:val="19"/>
        </w:rPr>
        <w:t>the presence of pink elephants.</w:t>
      </w:r>
      <w:r w:rsidR="00F30B3D">
        <w:rPr>
          <w:rStyle w:val="FootnoteReference"/>
          <w:rFonts w:ascii="Garamond" w:hAnsi="Garamond" w:cs="Times New Roman"/>
          <w:szCs w:val="19"/>
        </w:rPr>
        <w:footnoteReference w:id="16"/>
      </w:r>
    </w:p>
    <w:p w14:paraId="19FA9978" w14:textId="4AA9B039" w:rsidR="00C24A5D" w:rsidRPr="0054498C" w:rsidRDefault="00D20126" w:rsidP="00AD2A27">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r>
      <w:r w:rsidR="00B61484" w:rsidRPr="0054498C">
        <w:rPr>
          <w:rFonts w:ascii="Garamond" w:hAnsi="Garamond" w:cs="Times New Roman"/>
          <w:szCs w:val="19"/>
        </w:rPr>
        <w:t>The dynamist might</w:t>
      </w:r>
      <w:r w:rsidR="00D423F0" w:rsidRPr="0054498C">
        <w:rPr>
          <w:rFonts w:ascii="Garamond" w:hAnsi="Garamond" w:cs="Times New Roman"/>
          <w:szCs w:val="19"/>
        </w:rPr>
        <w:t xml:space="preserve"> respond by rejecting </w:t>
      </w:r>
      <w:r w:rsidR="00B61484" w:rsidRPr="0054498C">
        <w:rPr>
          <w:rFonts w:ascii="Garamond" w:hAnsi="Garamond" w:cs="Times New Roman"/>
          <w:szCs w:val="19"/>
        </w:rPr>
        <w:t>NCQC</w:t>
      </w:r>
      <w:r w:rsidR="000D44FB" w:rsidRPr="0054498C">
        <w:rPr>
          <w:rFonts w:ascii="Garamond" w:hAnsi="Garamond" w:cs="Times New Roman"/>
          <w:szCs w:val="19"/>
        </w:rPr>
        <w:t xml:space="preserve"> and thus (1).</w:t>
      </w:r>
      <w:r w:rsidR="00D34027" w:rsidRPr="0054498C">
        <w:rPr>
          <w:rFonts w:ascii="Garamond" w:hAnsi="Garamond" w:cs="Times New Roman"/>
          <w:szCs w:val="19"/>
        </w:rPr>
        <w:t xml:space="preserve"> </w:t>
      </w:r>
      <w:r w:rsidR="00397ECF" w:rsidRPr="0054498C">
        <w:rPr>
          <w:rFonts w:ascii="Garamond" w:hAnsi="Garamond" w:cs="Times New Roman"/>
          <w:szCs w:val="19"/>
        </w:rPr>
        <w:t xml:space="preserve">She might maintain that </w:t>
      </w:r>
      <w:r w:rsidR="00AD2A27" w:rsidRPr="0054498C">
        <w:rPr>
          <w:rFonts w:ascii="Garamond" w:hAnsi="Garamond" w:cs="Times New Roman"/>
        </w:rPr>
        <w:t>our temporal phenomenology is partly constituted by (or supervenes on) the property of presentness that is instantiated at a particular time</w:t>
      </w:r>
      <w:r w:rsidR="00D34027" w:rsidRPr="0054498C">
        <w:rPr>
          <w:rFonts w:ascii="Garamond" w:hAnsi="Garamond" w:cs="Times New Roman"/>
        </w:rPr>
        <w:t>,</w:t>
      </w:r>
      <w:r w:rsidR="00AD2A27" w:rsidRPr="0054498C">
        <w:rPr>
          <w:rFonts w:ascii="Garamond" w:hAnsi="Garamond" w:cs="Times New Roman"/>
        </w:rPr>
        <w:t xml:space="preserve"> so that our phenomenology of passage</w:t>
      </w:r>
      <w:r w:rsidR="00D34027" w:rsidRPr="0054498C">
        <w:rPr>
          <w:rFonts w:ascii="Garamond" w:hAnsi="Garamond" w:cs="Times New Roman"/>
        </w:rPr>
        <w:t xml:space="preserve"> has the character it does in virtue of presentness being part of the</w:t>
      </w:r>
      <w:r w:rsidR="002015AF" w:rsidRPr="0054498C">
        <w:rPr>
          <w:rFonts w:ascii="Garamond" w:hAnsi="Garamond" w:cs="Times New Roman"/>
        </w:rPr>
        <w:t xml:space="preserve"> relevant</w:t>
      </w:r>
      <w:r w:rsidR="00D34027" w:rsidRPr="0054498C">
        <w:rPr>
          <w:rFonts w:ascii="Garamond" w:hAnsi="Garamond" w:cs="Times New Roman"/>
        </w:rPr>
        <w:t xml:space="preserve"> supervenience base. </w:t>
      </w:r>
      <w:r w:rsidR="00A70141" w:rsidRPr="0054498C">
        <w:rPr>
          <w:rFonts w:ascii="Garamond" w:hAnsi="Garamond" w:cs="Times New Roman"/>
        </w:rPr>
        <w:t>In response, here is an</w:t>
      </w:r>
      <w:r w:rsidR="005A5E49" w:rsidRPr="0054498C">
        <w:rPr>
          <w:rFonts w:ascii="Garamond" w:hAnsi="Garamond" w:cs="Times New Roman"/>
        </w:rPr>
        <w:t xml:space="preserve"> </w:t>
      </w:r>
      <w:r w:rsidR="00D073A4" w:rsidRPr="0054498C">
        <w:rPr>
          <w:rFonts w:ascii="Garamond" w:hAnsi="Garamond" w:cs="Times New Roman"/>
          <w:szCs w:val="19"/>
        </w:rPr>
        <w:t>amended version of the argument that does</w:t>
      </w:r>
      <w:r w:rsidR="00425575" w:rsidRPr="0054498C">
        <w:rPr>
          <w:rFonts w:ascii="Garamond" w:hAnsi="Garamond" w:cs="Times New Roman"/>
          <w:szCs w:val="19"/>
        </w:rPr>
        <w:t xml:space="preserve"> not require the truth of NCQC:</w:t>
      </w:r>
    </w:p>
    <w:p w14:paraId="4A5567F9" w14:textId="77777777" w:rsidR="001174A2" w:rsidRPr="0054498C" w:rsidRDefault="001174A2" w:rsidP="00AD2A27">
      <w:pPr>
        <w:widowControl w:val="0"/>
        <w:autoSpaceDE w:val="0"/>
        <w:autoSpaceDN w:val="0"/>
        <w:adjustRightInd w:val="0"/>
        <w:spacing w:after="0" w:line="360" w:lineRule="auto"/>
        <w:jc w:val="both"/>
        <w:rPr>
          <w:rFonts w:ascii="Garamond" w:hAnsi="Garamond" w:cs="Times New Roman"/>
          <w:szCs w:val="19"/>
        </w:rPr>
      </w:pPr>
    </w:p>
    <w:p w14:paraId="61C47F52" w14:textId="4982869C" w:rsidR="001174A2" w:rsidRPr="0054498C" w:rsidRDefault="001174A2" w:rsidP="001174A2">
      <w:pPr>
        <w:widowControl w:val="0"/>
        <w:autoSpaceDE w:val="0"/>
        <w:autoSpaceDN w:val="0"/>
        <w:adjustRightInd w:val="0"/>
        <w:spacing w:after="0" w:line="360" w:lineRule="auto"/>
        <w:jc w:val="both"/>
        <w:rPr>
          <w:rFonts w:ascii="Garamond" w:hAnsi="Garamond" w:cs="Times New Roman"/>
          <w:i/>
          <w:szCs w:val="19"/>
        </w:rPr>
      </w:pPr>
      <w:r w:rsidRPr="0054498C">
        <w:rPr>
          <w:rFonts w:ascii="Garamond" w:hAnsi="Garamond" w:cs="Times New Roman"/>
          <w:i/>
          <w:szCs w:val="19"/>
        </w:rPr>
        <w:t xml:space="preserve">Amended Causally Inefficacious Spotlight Argument </w:t>
      </w:r>
    </w:p>
    <w:p w14:paraId="34CBEBDF" w14:textId="77777777" w:rsidR="00C24A5D" w:rsidRPr="0054498C" w:rsidRDefault="00C24A5D" w:rsidP="00AD2A27">
      <w:pPr>
        <w:widowControl w:val="0"/>
        <w:autoSpaceDE w:val="0"/>
        <w:autoSpaceDN w:val="0"/>
        <w:adjustRightInd w:val="0"/>
        <w:spacing w:after="0" w:line="360" w:lineRule="auto"/>
        <w:jc w:val="both"/>
        <w:rPr>
          <w:rFonts w:ascii="Garamond" w:hAnsi="Garamond" w:cs="Times New Roman"/>
          <w:szCs w:val="19"/>
        </w:rPr>
      </w:pPr>
    </w:p>
    <w:p w14:paraId="2DD43DB3" w14:textId="00D181DC" w:rsidR="00C24A5D" w:rsidRPr="0054498C" w:rsidRDefault="00C24A5D" w:rsidP="004E0721">
      <w:pPr>
        <w:pStyle w:val="ListParagraph"/>
        <w:widowControl w:val="0"/>
        <w:numPr>
          <w:ilvl w:val="1"/>
          <w:numId w:val="29"/>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Temporal passage makes a difference to our temporal phenomenology only if it makes a physical difference to the way the world is. </w:t>
      </w:r>
    </w:p>
    <w:p w14:paraId="3FFB556B" w14:textId="006F73F2" w:rsidR="00C24A5D" w:rsidRPr="0054498C" w:rsidRDefault="00C24A5D" w:rsidP="004E0721">
      <w:pPr>
        <w:pStyle w:val="ListParagraph"/>
        <w:widowControl w:val="0"/>
        <w:numPr>
          <w:ilvl w:val="1"/>
          <w:numId w:val="29"/>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Temporal passage makes a physical difference to the way the world is only if </w:t>
      </w:r>
      <w:r w:rsidR="000F2B9B" w:rsidRPr="0054498C">
        <w:rPr>
          <w:rFonts w:ascii="Garamond" w:hAnsi="Garamond" w:cs="Times New Roman"/>
          <w:szCs w:val="19"/>
        </w:rPr>
        <w:t xml:space="preserve">at least some of the properties that constitute </w:t>
      </w:r>
      <w:r w:rsidR="00500553" w:rsidRPr="0054498C">
        <w:rPr>
          <w:rFonts w:ascii="Garamond" w:hAnsi="Garamond" w:cs="Times New Roman"/>
          <w:szCs w:val="19"/>
        </w:rPr>
        <w:t>temporal</w:t>
      </w:r>
      <w:r w:rsidR="000F2B9B" w:rsidRPr="0054498C">
        <w:rPr>
          <w:rFonts w:ascii="Garamond" w:hAnsi="Garamond" w:cs="Times New Roman"/>
          <w:szCs w:val="19"/>
        </w:rPr>
        <w:t xml:space="preserve"> passage are</w:t>
      </w:r>
      <w:r w:rsidRPr="0054498C">
        <w:rPr>
          <w:rFonts w:ascii="Garamond" w:hAnsi="Garamond" w:cs="Times New Roman"/>
          <w:szCs w:val="19"/>
        </w:rPr>
        <w:t xml:space="preserve"> causally efficacious.</w:t>
      </w:r>
    </w:p>
    <w:p w14:paraId="05A29536" w14:textId="4EBFC608" w:rsidR="003F0BA9" w:rsidRPr="0054498C" w:rsidRDefault="00C24A5D" w:rsidP="004E0721">
      <w:pPr>
        <w:pStyle w:val="ListParagraph"/>
        <w:widowControl w:val="0"/>
        <w:numPr>
          <w:ilvl w:val="1"/>
          <w:numId w:val="29"/>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According to the traditional moving spotlight view </w:t>
      </w:r>
      <w:r w:rsidR="003F0BA9" w:rsidRPr="0054498C">
        <w:rPr>
          <w:rFonts w:ascii="Garamond" w:hAnsi="Garamond" w:cs="Times New Roman"/>
          <w:szCs w:val="19"/>
        </w:rPr>
        <w:t>presentness constitutes temporal passage</w:t>
      </w:r>
    </w:p>
    <w:p w14:paraId="06ECEF74" w14:textId="520F0AD2" w:rsidR="00C24A5D" w:rsidRPr="0054498C" w:rsidRDefault="003F0BA9" w:rsidP="004E0721">
      <w:pPr>
        <w:pStyle w:val="ListParagraph"/>
        <w:widowControl w:val="0"/>
        <w:numPr>
          <w:ilvl w:val="1"/>
          <w:numId w:val="29"/>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According to the traditional moving spotlight view </w:t>
      </w:r>
      <w:r w:rsidR="00C24A5D" w:rsidRPr="0054498C">
        <w:rPr>
          <w:rFonts w:ascii="Garamond" w:hAnsi="Garamond" w:cs="Times New Roman"/>
          <w:szCs w:val="19"/>
        </w:rPr>
        <w:t>presentness ranges across a four-dimensional block of events whose causal relations are, tenseless</w:t>
      </w:r>
      <w:r w:rsidR="0064492B">
        <w:rPr>
          <w:rFonts w:ascii="Garamond" w:hAnsi="Garamond" w:cs="Times New Roman"/>
          <w:szCs w:val="19"/>
        </w:rPr>
        <w:t>ly</w:t>
      </w:r>
      <w:r w:rsidR="00C24A5D" w:rsidRPr="0054498C">
        <w:rPr>
          <w:rFonts w:ascii="Garamond" w:hAnsi="Garamond" w:cs="Times New Roman"/>
          <w:szCs w:val="19"/>
        </w:rPr>
        <w:t>, fixed.</w:t>
      </w:r>
    </w:p>
    <w:p w14:paraId="4AAAD9A1" w14:textId="35457E17" w:rsidR="00C24A5D" w:rsidRPr="0054498C" w:rsidRDefault="00C24A5D" w:rsidP="004E0721">
      <w:pPr>
        <w:pStyle w:val="ListParagraph"/>
        <w:widowControl w:val="0"/>
        <w:numPr>
          <w:ilvl w:val="1"/>
          <w:numId w:val="29"/>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If presentness ranges across a four-dimensional block of events whose causal relations are, tenseless, fixed, then presentness is not causally efficacious.</w:t>
      </w:r>
    </w:p>
    <w:p w14:paraId="176BE0F0" w14:textId="4603199D" w:rsidR="00C24A5D" w:rsidRPr="0054498C" w:rsidRDefault="00C24A5D" w:rsidP="004E0721">
      <w:pPr>
        <w:pStyle w:val="ListParagraph"/>
        <w:widowControl w:val="0"/>
        <w:numPr>
          <w:ilvl w:val="1"/>
          <w:numId w:val="29"/>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Therefore, according to the traditional moving spotlight view temporal </w:t>
      </w:r>
      <w:r w:rsidRPr="0054498C">
        <w:rPr>
          <w:rFonts w:ascii="Garamond" w:hAnsi="Garamond" w:cs="Times New Roman"/>
          <w:szCs w:val="19"/>
        </w:rPr>
        <w:lastRenderedPageBreak/>
        <w:t xml:space="preserve">passage makes no </w:t>
      </w:r>
      <w:r w:rsidR="00806ED1" w:rsidRPr="0054498C">
        <w:rPr>
          <w:rFonts w:ascii="Garamond" w:hAnsi="Garamond" w:cs="Times New Roman"/>
          <w:szCs w:val="19"/>
        </w:rPr>
        <w:t xml:space="preserve">physical </w:t>
      </w:r>
      <w:r w:rsidRPr="0054498C">
        <w:rPr>
          <w:rFonts w:ascii="Garamond" w:hAnsi="Garamond" w:cs="Times New Roman"/>
          <w:szCs w:val="19"/>
        </w:rPr>
        <w:t xml:space="preserve">difference to </w:t>
      </w:r>
      <w:r w:rsidR="002146D2" w:rsidRPr="0054498C">
        <w:rPr>
          <w:rFonts w:ascii="Garamond" w:hAnsi="Garamond" w:cs="Times New Roman"/>
          <w:szCs w:val="19"/>
        </w:rPr>
        <w:t xml:space="preserve">the </w:t>
      </w:r>
      <w:r w:rsidR="0048051E" w:rsidRPr="0054498C">
        <w:rPr>
          <w:rFonts w:ascii="Garamond" w:hAnsi="Garamond" w:cs="Times New Roman"/>
          <w:szCs w:val="19"/>
        </w:rPr>
        <w:t xml:space="preserve">way the world is. </w:t>
      </w:r>
      <w:r w:rsidR="002146D2" w:rsidRPr="0054498C">
        <w:rPr>
          <w:rFonts w:ascii="Garamond" w:hAnsi="Garamond" w:cs="Times New Roman"/>
          <w:szCs w:val="19"/>
        </w:rPr>
        <w:t xml:space="preserve"> </w:t>
      </w:r>
    </w:p>
    <w:p w14:paraId="10BD6CC9" w14:textId="5A9FFCDC" w:rsidR="00AA0AB1" w:rsidRPr="0054498C" w:rsidRDefault="00AA0AB1" w:rsidP="004E0721">
      <w:pPr>
        <w:pStyle w:val="ListParagraph"/>
        <w:widowControl w:val="0"/>
        <w:numPr>
          <w:ilvl w:val="1"/>
          <w:numId w:val="29"/>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Therefore, according to the traditional moving spotlight view, temporal passage makes no difference to our </w:t>
      </w:r>
      <w:r w:rsidR="00ED2F8C" w:rsidRPr="0054498C">
        <w:rPr>
          <w:rFonts w:ascii="Garamond" w:hAnsi="Garamond" w:cs="Times New Roman"/>
          <w:szCs w:val="19"/>
        </w:rPr>
        <w:t xml:space="preserve">temporal </w:t>
      </w:r>
      <w:r w:rsidRPr="0054498C">
        <w:rPr>
          <w:rFonts w:ascii="Garamond" w:hAnsi="Garamond" w:cs="Times New Roman"/>
          <w:szCs w:val="19"/>
        </w:rPr>
        <w:t xml:space="preserve">phenomenology. </w:t>
      </w:r>
    </w:p>
    <w:p w14:paraId="0E249E29" w14:textId="77777777" w:rsidR="00C24A5D" w:rsidRPr="0054498C" w:rsidRDefault="00C24A5D" w:rsidP="00AD2A27">
      <w:pPr>
        <w:widowControl w:val="0"/>
        <w:autoSpaceDE w:val="0"/>
        <w:autoSpaceDN w:val="0"/>
        <w:adjustRightInd w:val="0"/>
        <w:spacing w:after="0" w:line="360" w:lineRule="auto"/>
        <w:jc w:val="both"/>
        <w:rPr>
          <w:rFonts w:ascii="Garamond" w:hAnsi="Garamond" w:cs="Times New Roman"/>
          <w:szCs w:val="19"/>
        </w:rPr>
      </w:pPr>
    </w:p>
    <w:p w14:paraId="0DFAEDBB" w14:textId="459344C1" w:rsidR="00152B9B" w:rsidRPr="0054498C" w:rsidRDefault="00A11E11" w:rsidP="00A11E11">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1.1 is true if and only if physicalism is true; it doesn’t require the truth of NCQC. </w:t>
      </w:r>
      <w:r w:rsidR="00976B9E" w:rsidRPr="0054498C">
        <w:rPr>
          <w:rFonts w:ascii="Garamond" w:hAnsi="Garamond" w:cs="Times New Roman"/>
          <w:szCs w:val="19"/>
        </w:rPr>
        <w:t xml:space="preserve">Exactly what it takes for physicalism to be true is a vexed issue. </w:t>
      </w:r>
      <w:r w:rsidR="00152B9B" w:rsidRPr="0054498C">
        <w:rPr>
          <w:rFonts w:ascii="Garamond" w:hAnsi="Garamond" w:cs="Times New Roman"/>
          <w:szCs w:val="19"/>
        </w:rPr>
        <w:t xml:space="preserve">Plausibly, however, temporal passage as described by the traditional moving spotlight theorist is constituted by non-physical qualitative properties. After all, the properties in question are undetectable by any method of the physical sciences and </w:t>
      </w:r>
      <w:r w:rsidR="00AC69BD" w:rsidRPr="0054498C">
        <w:rPr>
          <w:rFonts w:ascii="Garamond" w:hAnsi="Garamond" w:cs="Times New Roman"/>
          <w:szCs w:val="19"/>
        </w:rPr>
        <w:t xml:space="preserve">there seems to be no reason to suppose that such properties would figure in any physical theory (i.e. that they might be posited despite not being in principle detectable). </w:t>
      </w:r>
    </w:p>
    <w:p w14:paraId="2B0A7187" w14:textId="73167676" w:rsidR="008B03CA" w:rsidRPr="0054498C" w:rsidRDefault="003E27F1" w:rsidP="00DC4B3E">
      <w:pPr>
        <w:widowControl w:val="0"/>
        <w:autoSpaceDE w:val="0"/>
        <w:autoSpaceDN w:val="0"/>
        <w:adjustRightInd w:val="0"/>
        <w:spacing w:after="0" w:line="360" w:lineRule="auto"/>
        <w:ind w:firstLine="720"/>
        <w:jc w:val="both"/>
        <w:outlineLvl w:val="0"/>
        <w:rPr>
          <w:rFonts w:ascii="Garamond" w:hAnsi="Garamond" w:cs="Times New Roman"/>
          <w:szCs w:val="22"/>
        </w:rPr>
      </w:pPr>
      <w:r w:rsidRPr="0054498C">
        <w:rPr>
          <w:rFonts w:ascii="Garamond" w:hAnsi="Garamond" w:cs="Times New Roman"/>
          <w:szCs w:val="22"/>
        </w:rPr>
        <w:t xml:space="preserve">My assumption, going forward, is that physicalism is true. Without making a physical difference, temporal passage cannot make a difference to our temporal phenomenology. Again, </w:t>
      </w:r>
      <w:r w:rsidR="00F1448B" w:rsidRPr="0054498C">
        <w:rPr>
          <w:rFonts w:ascii="Garamond" w:hAnsi="Garamond" w:cs="Times New Roman"/>
          <w:szCs w:val="22"/>
        </w:rPr>
        <w:t>a defender of the argument from temporal phenomenology</w:t>
      </w:r>
      <w:r w:rsidRPr="0054498C">
        <w:rPr>
          <w:rFonts w:ascii="Garamond" w:hAnsi="Garamond" w:cs="Times New Roman"/>
          <w:szCs w:val="22"/>
        </w:rPr>
        <w:t xml:space="preserve"> might reject</w:t>
      </w:r>
      <w:r w:rsidR="00822A91" w:rsidRPr="0054498C">
        <w:rPr>
          <w:rFonts w:ascii="Garamond" w:hAnsi="Garamond" w:cs="Times New Roman"/>
          <w:szCs w:val="22"/>
        </w:rPr>
        <w:t xml:space="preserve"> physicalism</w:t>
      </w:r>
      <w:r w:rsidRPr="0054498C">
        <w:rPr>
          <w:rFonts w:ascii="Garamond" w:hAnsi="Garamond" w:cs="Times New Roman"/>
          <w:szCs w:val="22"/>
        </w:rPr>
        <w:t xml:space="preserve"> and hence 1.1 </w:t>
      </w:r>
      <w:r w:rsidR="007152F4">
        <w:rPr>
          <w:rFonts w:ascii="Garamond" w:hAnsi="Garamond" w:cs="Times New Roman"/>
          <w:szCs w:val="22"/>
        </w:rPr>
        <w:t xml:space="preserve">She might hold </w:t>
      </w:r>
      <w:r w:rsidR="00F63EBF" w:rsidRPr="0054498C">
        <w:rPr>
          <w:rFonts w:ascii="Garamond" w:hAnsi="Garamond" w:cs="Times New Roman"/>
          <w:szCs w:val="22"/>
        </w:rPr>
        <w:t xml:space="preserve">that temporal passage involves the instantiation of non-physical properties and that these non-physical properties are part of the supervenience base of some of our mental states, and are difference-makers with respect to the </w:t>
      </w:r>
      <w:r w:rsidR="007E1AFA" w:rsidRPr="0054498C">
        <w:rPr>
          <w:rFonts w:ascii="Garamond" w:hAnsi="Garamond" w:cs="Times New Roman"/>
          <w:szCs w:val="22"/>
        </w:rPr>
        <w:t>content of those mental states.</w:t>
      </w:r>
      <w:r w:rsidR="00F63EBF" w:rsidRPr="0054498C">
        <w:rPr>
          <w:rFonts w:ascii="Garamond" w:hAnsi="Garamond" w:cs="Times New Roman"/>
          <w:szCs w:val="22"/>
        </w:rPr>
        <w:t xml:space="preserve"> </w:t>
      </w:r>
    </w:p>
    <w:p w14:paraId="46DDFD7A" w14:textId="07576E6F" w:rsidR="00AD2A27" w:rsidRPr="0064492B" w:rsidRDefault="008B03CA" w:rsidP="0064492B">
      <w:pPr>
        <w:widowControl w:val="0"/>
        <w:autoSpaceDE w:val="0"/>
        <w:autoSpaceDN w:val="0"/>
        <w:adjustRightInd w:val="0"/>
        <w:spacing w:after="0" w:line="360" w:lineRule="auto"/>
        <w:ind w:firstLine="720"/>
        <w:jc w:val="both"/>
        <w:outlineLvl w:val="0"/>
        <w:rPr>
          <w:rFonts w:ascii="Garamond" w:hAnsi="Garamond" w:cs="Times New Roman"/>
          <w:szCs w:val="22"/>
        </w:rPr>
      </w:pPr>
      <w:r w:rsidRPr="0054498C">
        <w:rPr>
          <w:rFonts w:ascii="Garamond" w:hAnsi="Garamond" w:cs="Times New Roman"/>
          <w:szCs w:val="22"/>
        </w:rPr>
        <w:t xml:space="preserve">This is not the place to argue for physicalism. </w:t>
      </w:r>
      <w:r w:rsidR="005D5662" w:rsidRPr="0054498C">
        <w:rPr>
          <w:rFonts w:ascii="Garamond" w:hAnsi="Garamond" w:cs="Times New Roman"/>
          <w:szCs w:val="22"/>
        </w:rPr>
        <w:t>Indeed,</w:t>
      </w:r>
      <w:r w:rsidRPr="0054498C">
        <w:rPr>
          <w:rFonts w:ascii="Garamond" w:hAnsi="Garamond" w:cs="Times New Roman"/>
          <w:szCs w:val="22"/>
        </w:rPr>
        <w:t xml:space="preserve"> some defenders of the argument from temporal phenomenology might take themselves to have independent reason to think that our mental states supervene on (</w:t>
      </w:r>
      <w:r w:rsidRPr="0054498C">
        <w:rPr>
          <w:rFonts w:ascii="Garamond" w:hAnsi="Garamond" w:cs="Times New Roman"/>
          <w:i/>
          <w:szCs w:val="22"/>
        </w:rPr>
        <w:t>inter alia</w:t>
      </w:r>
      <w:r w:rsidRPr="0054498C">
        <w:rPr>
          <w:rFonts w:ascii="Garamond" w:hAnsi="Garamond" w:cs="Times New Roman"/>
          <w:szCs w:val="22"/>
        </w:rPr>
        <w:t xml:space="preserve">) non-physical properties, since they find themselves unable to see how the phenomenal character of </w:t>
      </w:r>
      <w:r w:rsidR="006B20BF">
        <w:rPr>
          <w:rFonts w:ascii="Garamond" w:hAnsi="Garamond" w:cs="Times New Roman"/>
          <w:szCs w:val="22"/>
        </w:rPr>
        <w:t>mental</w:t>
      </w:r>
      <w:r w:rsidRPr="0054498C">
        <w:rPr>
          <w:rFonts w:ascii="Garamond" w:hAnsi="Garamond" w:cs="Times New Roman"/>
          <w:szCs w:val="22"/>
        </w:rPr>
        <w:t xml:space="preserve"> states could be entailed by the existence and arrangement of physical properties.</w:t>
      </w:r>
      <w:r w:rsidR="00ED1493" w:rsidRPr="0054498C">
        <w:rPr>
          <w:rStyle w:val="FootnoteReference"/>
          <w:rFonts w:ascii="Garamond" w:hAnsi="Garamond" w:cs="Times New Roman"/>
          <w:szCs w:val="22"/>
        </w:rPr>
        <w:footnoteReference w:id="17"/>
      </w:r>
      <w:r w:rsidRPr="0054498C">
        <w:rPr>
          <w:rFonts w:ascii="Garamond" w:hAnsi="Garamond" w:cs="Times New Roman"/>
          <w:szCs w:val="22"/>
        </w:rPr>
        <w:t xml:space="preserve"> </w:t>
      </w:r>
      <w:r w:rsidR="00287F92" w:rsidRPr="0054498C">
        <w:rPr>
          <w:rFonts w:ascii="Garamond" w:hAnsi="Garamond" w:cs="Times New Roman"/>
          <w:szCs w:val="22"/>
        </w:rPr>
        <w:t>It is worth noting, however, that</w:t>
      </w:r>
      <w:r w:rsidR="00011A78">
        <w:rPr>
          <w:rFonts w:ascii="Garamond" w:hAnsi="Garamond" w:cs="Times New Roman"/>
          <w:szCs w:val="22"/>
        </w:rPr>
        <w:t xml:space="preserve"> it is not clear that the </w:t>
      </w:r>
      <w:r w:rsidRPr="0054498C">
        <w:rPr>
          <w:rFonts w:ascii="Garamond" w:hAnsi="Garamond" w:cs="Times New Roman"/>
          <w:szCs w:val="22"/>
        </w:rPr>
        <w:t>non-physical properties that constitute presentness</w:t>
      </w:r>
      <w:r w:rsidR="007E1AFA" w:rsidRPr="0054498C">
        <w:rPr>
          <w:rFonts w:ascii="Garamond" w:hAnsi="Garamond" w:cs="Times New Roman"/>
          <w:szCs w:val="22"/>
        </w:rPr>
        <w:t xml:space="preserve"> (were there such properties)</w:t>
      </w:r>
      <w:r w:rsidRPr="0054498C">
        <w:rPr>
          <w:rFonts w:ascii="Garamond" w:hAnsi="Garamond" w:cs="Times New Roman"/>
          <w:szCs w:val="22"/>
        </w:rPr>
        <w:t xml:space="preserve"> would be </w:t>
      </w:r>
      <w:r w:rsidR="00011A78">
        <w:rPr>
          <w:rFonts w:ascii="Garamond" w:hAnsi="Garamond" w:cs="Times New Roman"/>
          <w:szCs w:val="22"/>
        </w:rPr>
        <w:t xml:space="preserve">‘gap plugging’ properties. </w:t>
      </w:r>
      <w:r w:rsidR="00DE505E">
        <w:rPr>
          <w:rFonts w:ascii="Garamond" w:hAnsi="Garamond" w:cs="Times New Roman"/>
          <w:szCs w:val="22"/>
        </w:rPr>
        <w:t xml:space="preserve">So the need to plug the gap would not provide independent reason to posit these </w:t>
      </w:r>
      <w:r w:rsidR="00DE505E" w:rsidRPr="00DE505E">
        <w:rPr>
          <w:rFonts w:ascii="Garamond" w:hAnsi="Garamond" w:cs="Times New Roman"/>
          <w:i/>
          <w:szCs w:val="22"/>
        </w:rPr>
        <w:t>particular</w:t>
      </w:r>
      <w:r w:rsidR="00DE505E">
        <w:rPr>
          <w:rFonts w:ascii="Garamond" w:hAnsi="Garamond" w:cs="Times New Roman"/>
          <w:szCs w:val="22"/>
        </w:rPr>
        <w:t xml:space="preserve"> non-physical properties. </w:t>
      </w:r>
      <w:r w:rsidR="00566722">
        <w:rPr>
          <w:rFonts w:ascii="Garamond" w:hAnsi="Garamond" w:cs="Times New Roman"/>
          <w:szCs w:val="22"/>
        </w:rPr>
        <w:t>Of course, one might think that once one has posited non-physical properties to fill the explanatory gap, positing a few more is no real cost</w:t>
      </w:r>
      <w:r w:rsidR="0064492B">
        <w:rPr>
          <w:rFonts w:ascii="Garamond" w:hAnsi="Garamond" w:cs="Times New Roman"/>
          <w:szCs w:val="22"/>
        </w:rPr>
        <w:t xml:space="preserve">. There is not space, here, to argue against such a view, and </w:t>
      </w:r>
      <w:r w:rsidR="00044F24">
        <w:rPr>
          <w:rFonts w:ascii="Garamond" w:hAnsi="Garamond" w:cs="Times New Roman"/>
          <w:szCs w:val="22"/>
        </w:rPr>
        <w:t>i</w:t>
      </w:r>
      <w:r w:rsidR="0064492B">
        <w:rPr>
          <w:rFonts w:ascii="Garamond" w:hAnsi="Garamond" w:cs="Times New Roman"/>
          <w:szCs w:val="22"/>
        </w:rPr>
        <w:t xml:space="preserve">n which follows I assume, without </w:t>
      </w:r>
      <w:r w:rsidR="006C6A01" w:rsidRPr="0054498C">
        <w:rPr>
          <w:rFonts w:ascii="Garamond" w:hAnsi="Garamond" w:cs="Times New Roman"/>
          <w:szCs w:val="19"/>
        </w:rPr>
        <w:t xml:space="preserve">further argument, </w:t>
      </w:r>
      <w:r w:rsidR="00EC73CF" w:rsidRPr="0054498C">
        <w:rPr>
          <w:rFonts w:ascii="Garamond" w:hAnsi="Garamond" w:cs="Times New Roman"/>
          <w:szCs w:val="19"/>
        </w:rPr>
        <w:t xml:space="preserve">both </w:t>
      </w:r>
      <w:r w:rsidR="006C6A01" w:rsidRPr="0054498C">
        <w:rPr>
          <w:rFonts w:ascii="Garamond" w:hAnsi="Garamond" w:cs="Times New Roman"/>
          <w:szCs w:val="19"/>
        </w:rPr>
        <w:t xml:space="preserve">that </w:t>
      </w:r>
      <w:r w:rsidR="00EC73CF" w:rsidRPr="0054498C">
        <w:rPr>
          <w:rFonts w:ascii="Garamond" w:hAnsi="Garamond" w:cs="Times New Roman"/>
          <w:szCs w:val="19"/>
        </w:rPr>
        <w:t xml:space="preserve">(a) physicalism is true and (b) temporal phenomenology is quasi-perceptual and </w:t>
      </w:r>
      <w:r w:rsidR="00A178D0" w:rsidRPr="0054498C">
        <w:rPr>
          <w:rFonts w:ascii="Garamond" w:hAnsi="Garamond" w:cs="Times New Roman"/>
          <w:szCs w:val="19"/>
        </w:rPr>
        <w:t xml:space="preserve">hence </w:t>
      </w:r>
      <w:r w:rsidR="006C6A01" w:rsidRPr="0054498C">
        <w:rPr>
          <w:rFonts w:ascii="Garamond" w:hAnsi="Garamond" w:cs="Times New Roman"/>
          <w:szCs w:val="19"/>
        </w:rPr>
        <w:t xml:space="preserve">NCQC is true. Throughout, however, I </w:t>
      </w:r>
      <w:r w:rsidR="00A178D0" w:rsidRPr="0054498C">
        <w:rPr>
          <w:rFonts w:ascii="Garamond" w:hAnsi="Garamond" w:cs="Times New Roman"/>
          <w:szCs w:val="19"/>
        </w:rPr>
        <w:t xml:space="preserve">will make clear where these assumptions </w:t>
      </w:r>
      <w:r w:rsidR="00A845FB" w:rsidRPr="0054498C">
        <w:rPr>
          <w:rFonts w:ascii="Garamond" w:hAnsi="Garamond" w:cs="Times New Roman"/>
          <w:szCs w:val="19"/>
        </w:rPr>
        <w:t xml:space="preserve">are being made and hence where the dynamist might resist the arguments. </w:t>
      </w:r>
    </w:p>
    <w:p w14:paraId="3B3E469C" w14:textId="634A41C0" w:rsidR="00C27426" w:rsidRDefault="00883DCC" w:rsidP="005D3869">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lastRenderedPageBreak/>
        <w:tab/>
        <w:t xml:space="preserve">Perhaps, then, </w:t>
      </w:r>
      <w:r w:rsidR="006C6A01" w:rsidRPr="0054498C">
        <w:rPr>
          <w:rFonts w:ascii="Garamond" w:hAnsi="Garamond" w:cs="Times New Roman"/>
          <w:szCs w:val="19"/>
        </w:rPr>
        <w:t xml:space="preserve">the moving spotlight theorist needs an account of passage in which </w:t>
      </w:r>
      <w:r w:rsidR="00FA0F9B" w:rsidRPr="0054498C">
        <w:rPr>
          <w:rFonts w:ascii="Garamond" w:hAnsi="Garamond" w:cs="Times New Roman"/>
          <w:szCs w:val="19"/>
        </w:rPr>
        <w:t xml:space="preserve">facts about how things are, at each </w:t>
      </w:r>
      <w:r w:rsidR="006C6A01" w:rsidRPr="0054498C">
        <w:rPr>
          <w:rFonts w:ascii="Garamond" w:hAnsi="Garamond" w:cs="Times New Roman"/>
          <w:szCs w:val="19"/>
        </w:rPr>
        <w:t>time in the block, are not fixed</w:t>
      </w:r>
      <w:r w:rsidR="00FA0F9B" w:rsidRPr="0054498C">
        <w:rPr>
          <w:rFonts w:ascii="Garamond" w:hAnsi="Garamond" w:cs="Times New Roman"/>
          <w:szCs w:val="19"/>
        </w:rPr>
        <w:t xml:space="preserve"> independent of the movement of presentness</w:t>
      </w:r>
      <w:r w:rsidR="00927EA7" w:rsidRPr="0054498C">
        <w:rPr>
          <w:rFonts w:ascii="Garamond" w:hAnsi="Garamond" w:cs="Times New Roman"/>
          <w:szCs w:val="19"/>
        </w:rPr>
        <w:t xml:space="preserve">. </w:t>
      </w:r>
      <w:r w:rsidR="00EA4B36" w:rsidRPr="0054498C">
        <w:rPr>
          <w:rFonts w:ascii="Garamond" w:hAnsi="Garamond" w:cs="Times New Roman"/>
          <w:szCs w:val="19"/>
        </w:rPr>
        <w:t xml:space="preserve">Non-traditional versions of the moving spotlight view embrace this idea. </w:t>
      </w:r>
      <w:r w:rsidR="00C27426">
        <w:rPr>
          <w:rFonts w:ascii="Garamond" w:hAnsi="Garamond" w:cs="Times New Roman"/>
          <w:szCs w:val="19"/>
        </w:rPr>
        <w:t>So it is to these that I now turn.</w:t>
      </w:r>
    </w:p>
    <w:p w14:paraId="45E0FCAD" w14:textId="77777777" w:rsidR="00C27426" w:rsidRDefault="00C27426" w:rsidP="005D3869">
      <w:pPr>
        <w:widowControl w:val="0"/>
        <w:autoSpaceDE w:val="0"/>
        <w:autoSpaceDN w:val="0"/>
        <w:adjustRightInd w:val="0"/>
        <w:spacing w:after="0" w:line="360" w:lineRule="auto"/>
        <w:jc w:val="both"/>
        <w:rPr>
          <w:rFonts w:ascii="Garamond" w:hAnsi="Garamond" w:cs="Times New Roman"/>
          <w:szCs w:val="19"/>
        </w:rPr>
      </w:pPr>
    </w:p>
    <w:p w14:paraId="32C958D7" w14:textId="54EB8B36" w:rsidR="00C27426" w:rsidRPr="00643043" w:rsidRDefault="00C27426" w:rsidP="005D3869">
      <w:pPr>
        <w:widowControl w:val="0"/>
        <w:autoSpaceDE w:val="0"/>
        <w:autoSpaceDN w:val="0"/>
        <w:adjustRightInd w:val="0"/>
        <w:spacing w:after="0" w:line="360" w:lineRule="auto"/>
        <w:jc w:val="both"/>
        <w:rPr>
          <w:rFonts w:ascii="Garamond" w:hAnsi="Garamond" w:cs="Times New Roman"/>
          <w:b/>
          <w:szCs w:val="19"/>
        </w:rPr>
      </w:pPr>
      <w:r w:rsidRPr="00643043">
        <w:rPr>
          <w:rFonts w:ascii="Garamond" w:hAnsi="Garamond" w:cs="Times New Roman"/>
          <w:b/>
          <w:szCs w:val="19"/>
        </w:rPr>
        <w:t>6.1.1. The Non-traditional Moving Spotlight</w:t>
      </w:r>
    </w:p>
    <w:p w14:paraId="0D02F796" w14:textId="77777777" w:rsidR="00C27426" w:rsidRDefault="00C27426" w:rsidP="005D3869">
      <w:pPr>
        <w:widowControl w:val="0"/>
        <w:autoSpaceDE w:val="0"/>
        <w:autoSpaceDN w:val="0"/>
        <w:adjustRightInd w:val="0"/>
        <w:spacing w:after="0" w:line="360" w:lineRule="auto"/>
        <w:jc w:val="both"/>
        <w:rPr>
          <w:rFonts w:ascii="Garamond" w:hAnsi="Garamond" w:cs="Times New Roman"/>
          <w:szCs w:val="19"/>
        </w:rPr>
      </w:pPr>
    </w:p>
    <w:p w14:paraId="206ED733" w14:textId="3F027997" w:rsidR="00E26674" w:rsidRDefault="00E26674" w:rsidP="00E26674">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 xml:space="preserve">At </w:t>
      </w:r>
      <w:r w:rsidR="00CE42AC">
        <w:rPr>
          <w:rFonts w:ascii="Garamond" w:hAnsi="Garamond" w:cs="Times New Roman"/>
          <w:szCs w:val="19"/>
        </w:rPr>
        <w:t>their</w:t>
      </w:r>
      <w:r>
        <w:rPr>
          <w:rFonts w:ascii="Garamond" w:hAnsi="Garamond" w:cs="Times New Roman"/>
          <w:szCs w:val="19"/>
        </w:rPr>
        <w:t xml:space="preserve"> most abstract, non-traditional moving spotlight theories suppose that when presentness arrives at a time, </w:t>
      </w:r>
      <w:r w:rsidRPr="00BF3BE5">
        <w:rPr>
          <w:rFonts w:ascii="Garamond" w:hAnsi="Garamond" w:cs="Times New Roman"/>
          <w:i/>
          <w:szCs w:val="19"/>
        </w:rPr>
        <w:t>t</w:t>
      </w:r>
      <w:r>
        <w:rPr>
          <w:rFonts w:ascii="Garamond" w:hAnsi="Garamond" w:cs="Times New Roman"/>
          <w:szCs w:val="19"/>
        </w:rPr>
        <w:t>, it change</w:t>
      </w:r>
      <w:r w:rsidR="0074432C">
        <w:rPr>
          <w:rFonts w:ascii="Garamond" w:hAnsi="Garamond" w:cs="Times New Roman"/>
          <w:szCs w:val="19"/>
        </w:rPr>
        <w:t>s</w:t>
      </w:r>
      <w:r>
        <w:rPr>
          <w:rFonts w:ascii="Garamond" w:hAnsi="Garamond" w:cs="Times New Roman"/>
          <w:szCs w:val="19"/>
        </w:rPr>
        <w:t xml:space="preserve"> </w:t>
      </w:r>
      <w:r w:rsidR="0074432C" w:rsidRPr="00BF3BE5">
        <w:rPr>
          <w:rFonts w:ascii="Garamond" w:hAnsi="Garamond" w:cs="Times New Roman"/>
          <w:i/>
          <w:szCs w:val="19"/>
        </w:rPr>
        <w:t>t</w:t>
      </w:r>
      <w:r w:rsidR="0074432C">
        <w:rPr>
          <w:rFonts w:ascii="Garamond" w:hAnsi="Garamond" w:cs="Times New Roman"/>
          <w:szCs w:val="19"/>
        </w:rPr>
        <w:t xml:space="preserve">’s qualitative properties, and those qualitative properties </w:t>
      </w:r>
      <w:r w:rsidR="0074432C" w:rsidRPr="00CE42AC">
        <w:rPr>
          <w:rFonts w:ascii="Garamond" w:hAnsi="Garamond" w:cs="Times New Roman"/>
          <w:i/>
          <w:szCs w:val="19"/>
        </w:rPr>
        <w:t>remain the same thereafter.</w:t>
      </w:r>
      <w:r w:rsidR="0074432C">
        <w:rPr>
          <w:rFonts w:ascii="Garamond" w:hAnsi="Garamond" w:cs="Times New Roman"/>
          <w:szCs w:val="19"/>
        </w:rPr>
        <w:t xml:space="preserve"> One coul</w:t>
      </w:r>
      <w:r w:rsidR="00CE42AC">
        <w:rPr>
          <w:rFonts w:ascii="Garamond" w:hAnsi="Garamond" w:cs="Times New Roman"/>
          <w:szCs w:val="19"/>
        </w:rPr>
        <w:t xml:space="preserve">d conceptualise this view </w:t>
      </w:r>
      <w:r w:rsidR="0074432C">
        <w:rPr>
          <w:rFonts w:ascii="Garamond" w:hAnsi="Garamond" w:cs="Times New Roman"/>
          <w:szCs w:val="19"/>
        </w:rPr>
        <w:t>as a sort of ‘growing glow’. The glow is presentness; as it moves ever forward, it light</w:t>
      </w:r>
      <w:r w:rsidR="00723DEC">
        <w:rPr>
          <w:rFonts w:ascii="Garamond" w:hAnsi="Garamond" w:cs="Times New Roman"/>
          <w:szCs w:val="19"/>
        </w:rPr>
        <w:t>s</w:t>
      </w:r>
      <w:r w:rsidR="0074432C">
        <w:rPr>
          <w:rFonts w:ascii="Garamond" w:hAnsi="Garamond" w:cs="Times New Roman"/>
          <w:szCs w:val="19"/>
        </w:rPr>
        <w:t xml:space="preserve"> up a time</w:t>
      </w:r>
      <w:r w:rsidR="00E5429B">
        <w:rPr>
          <w:rFonts w:ascii="Garamond" w:hAnsi="Garamond" w:cs="Times New Roman"/>
          <w:szCs w:val="19"/>
        </w:rPr>
        <w:t xml:space="preserve"> (the objective present) thus </w:t>
      </w:r>
      <w:r w:rsidR="0074432C">
        <w:rPr>
          <w:rFonts w:ascii="Garamond" w:hAnsi="Garamond" w:cs="Times New Roman"/>
          <w:szCs w:val="19"/>
        </w:rPr>
        <w:t>chang</w:t>
      </w:r>
      <w:r w:rsidR="00E5429B">
        <w:rPr>
          <w:rFonts w:ascii="Garamond" w:hAnsi="Garamond" w:cs="Times New Roman"/>
          <w:szCs w:val="19"/>
        </w:rPr>
        <w:t>ing its qualitative properties. Once the glow arrives, it never leav</w:t>
      </w:r>
      <w:r w:rsidR="00723DEC">
        <w:rPr>
          <w:rFonts w:ascii="Garamond" w:hAnsi="Garamond" w:cs="Times New Roman"/>
          <w:szCs w:val="19"/>
        </w:rPr>
        <w:t xml:space="preserve">es, insofar as the </w:t>
      </w:r>
      <w:r w:rsidR="00723DEC" w:rsidRPr="00723DEC">
        <w:rPr>
          <w:rFonts w:ascii="Garamond" w:hAnsi="Garamond" w:cs="Times New Roman"/>
          <w:i/>
          <w:szCs w:val="19"/>
        </w:rPr>
        <w:t>change</w:t>
      </w:r>
      <w:r w:rsidR="00723DEC">
        <w:rPr>
          <w:rFonts w:ascii="Garamond" w:hAnsi="Garamond" w:cs="Times New Roman"/>
          <w:szCs w:val="19"/>
        </w:rPr>
        <w:t xml:space="preserve"> that the glow makes to the qualitative properties of the time at which it arrives, remain. </w:t>
      </w:r>
      <w:r w:rsidR="0074432C">
        <w:rPr>
          <w:rFonts w:ascii="Garamond" w:hAnsi="Garamond" w:cs="Times New Roman"/>
          <w:szCs w:val="19"/>
        </w:rPr>
        <w:t>So the</w:t>
      </w:r>
      <w:r w:rsidR="00E5429B">
        <w:rPr>
          <w:rFonts w:ascii="Garamond" w:hAnsi="Garamond" w:cs="Times New Roman"/>
          <w:szCs w:val="19"/>
        </w:rPr>
        <w:t xml:space="preserve"> glow </w:t>
      </w:r>
      <w:r w:rsidR="00723DEC">
        <w:rPr>
          <w:rFonts w:ascii="Garamond" w:hAnsi="Garamond" w:cs="Times New Roman"/>
          <w:szCs w:val="19"/>
        </w:rPr>
        <w:t>grows four-dimensionally: past times stay glowing, fu</w:t>
      </w:r>
      <w:r w:rsidR="00C547E5">
        <w:rPr>
          <w:rFonts w:ascii="Garamond" w:hAnsi="Garamond" w:cs="Times New Roman"/>
          <w:szCs w:val="19"/>
        </w:rPr>
        <w:t xml:space="preserve">ture time </w:t>
      </w:r>
      <w:r w:rsidR="00CE42AC">
        <w:rPr>
          <w:rFonts w:ascii="Garamond" w:hAnsi="Garamond" w:cs="Times New Roman"/>
          <w:szCs w:val="19"/>
        </w:rPr>
        <w:t xml:space="preserve">are </w:t>
      </w:r>
      <w:r w:rsidR="00C547E5">
        <w:rPr>
          <w:rFonts w:ascii="Garamond" w:hAnsi="Garamond" w:cs="Times New Roman"/>
          <w:szCs w:val="19"/>
        </w:rPr>
        <w:t xml:space="preserve">as, as yet, unglowing. </w:t>
      </w:r>
      <w:r w:rsidR="0087281F">
        <w:rPr>
          <w:rFonts w:ascii="Garamond" w:hAnsi="Garamond" w:cs="Times New Roman"/>
          <w:szCs w:val="19"/>
        </w:rPr>
        <w:t xml:space="preserve">Now we can ask a question about these future times: what properties obtain at these times? One possibility is that there is some, determinate, way </w:t>
      </w:r>
      <w:r w:rsidR="002D487D">
        <w:rPr>
          <w:rFonts w:ascii="Garamond" w:hAnsi="Garamond" w:cs="Times New Roman"/>
          <w:szCs w:val="19"/>
        </w:rPr>
        <w:t xml:space="preserve">things are at a future time, </w:t>
      </w:r>
      <w:r w:rsidR="002D487D" w:rsidRPr="005E3988">
        <w:rPr>
          <w:rFonts w:ascii="Garamond" w:hAnsi="Garamond" w:cs="Times New Roman"/>
          <w:i/>
          <w:szCs w:val="19"/>
        </w:rPr>
        <w:t>t</w:t>
      </w:r>
      <w:r w:rsidR="002D487D">
        <w:rPr>
          <w:rFonts w:ascii="Garamond" w:hAnsi="Garamond" w:cs="Times New Roman"/>
          <w:szCs w:val="19"/>
        </w:rPr>
        <w:t xml:space="preserve">, and which way that is, changes when presentness arrives. So </w:t>
      </w:r>
      <w:r w:rsidR="002D487D" w:rsidRPr="00BF3BE5">
        <w:rPr>
          <w:rFonts w:ascii="Garamond" w:hAnsi="Garamond" w:cs="Times New Roman"/>
          <w:i/>
          <w:szCs w:val="19"/>
        </w:rPr>
        <w:t>t</w:t>
      </w:r>
      <w:r w:rsidR="002D487D">
        <w:rPr>
          <w:rFonts w:ascii="Garamond" w:hAnsi="Garamond" w:cs="Times New Roman"/>
          <w:szCs w:val="19"/>
        </w:rPr>
        <w:t xml:space="preserve"> goes from being qualitative way Q, to being qualitative way Q*. </w:t>
      </w:r>
      <w:r w:rsidR="00E340E7">
        <w:rPr>
          <w:rFonts w:ascii="Garamond" w:hAnsi="Garamond" w:cs="Times New Roman"/>
          <w:szCs w:val="19"/>
        </w:rPr>
        <w:t>T</w:t>
      </w:r>
      <w:r w:rsidR="002D487D">
        <w:rPr>
          <w:rFonts w:ascii="Garamond" w:hAnsi="Garamond" w:cs="Times New Roman"/>
          <w:szCs w:val="19"/>
        </w:rPr>
        <w:t>his</w:t>
      </w:r>
      <w:r w:rsidR="00E340E7">
        <w:rPr>
          <w:rFonts w:ascii="Garamond" w:hAnsi="Garamond" w:cs="Times New Roman"/>
          <w:szCs w:val="19"/>
        </w:rPr>
        <w:t>, however,</w:t>
      </w:r>
      <w:r w:rsidR="002D487D">
        <w:rPr>
          <w:rFonts w:ascii="Garamond" w:hAnsi="Garamond" w:cs="Times New Roman"/>
          <w:szCs w:val="19"/>
        </w:rPr>
        <w:t xml:space="preserve"> is an</w:t>
      </w:r>
      <w:r w:rsidR="00E340E7">
        <w:rPr>
          <w:rFonts w:ascii="Garamond" w:hAnsi="Garamond" w:cs="Times New Roman"/>
          <w:szCs w:val="19"/>
        </w:rPr>
        <w:t xml:space="preserve"> unappealing model. </w:t>
      </w:r>
      <w:r w:rsidR="002D487D">
        <w:rPr>
          <w:rFonts w:ascii="Garamond" w:hAnsi="Garamond" w:cs="Times New Roman"/>
          <w:szCs w:val="19"/>
        </w:rPr>
        <w:t xml:space="preserve">Consider the following claim, made at </w:t>
      </w:r>
      <w:r w:rsidR="002D487D" w:rsidRPr="005E3988">
        <w:rPr>
          <w:rFonts w:ascii="Garamond" w:hAnsi="Garamond" w:cs="Times New Roman"/>
          <w:i/>
          <w:szCs w:val="19"/>
        </w:rPr>
        <w:t>t</w:t>
      </w:r>
      <w:r w:rsidR="002D487D">
        <w:rPr>
          <w:rFonts w:ascii="Garamond" w:hAnsi="Garamond" w:cs="Times New Roman"/>
          <w:szCs w:val="19"/>
        </w:rPr>
        <w:t xml:space="preserve">* when </w:t>
      </w:r>
      <w:r w:rsidR="002D487D" w:rsidRPr="005E3988">
        <w:rPr>
          <w:rFonts w:ascii="Garamond" w:hAnsi="Garamond" w:cs="Times New Roman"/>
          <w:i/>
          <w:szCs w:val="19"/>
        </w:rPr>
        <w:t>t</w:t>
      </w:r>
      <w:r w:rsidR="002D487D">
        <w:rPr>
          <w:rFonts w:ascii="Garamond" w:hAnsi="Garamond" w:cs="Times New Roman"/>
          <w:szCs w:val="19"/>
        </w:rPr>
        <w:t xml:space="preserve">* is present: ‘at </w:t>
      </w:r>
      <w:r w:rsidR="002D487D" w:rsidRPr="005E3988">
        <w:rPr>
          <w:rFonts w:ascii="Garamond" w:hAnsi="Garamond" w:cs="Times New Roman"/>
          <w:i/>
          <w:szCs w:val="19"/>
        </w:rPr>
        <w:t>t</w:t>
      </w:r>
      <w:r w:rsidR="002D487D">
        <w:rPr>
          <w:rFonts w:ascii="Garamond" w:hAnsi="Garamond" w:cs="Times New Roman"/>
          <w:szCs w:val="19"/>
        </w:rPr>
        <w:t xml:space="preserve">, P’. When </w:t>
      </w:r>
      <w:r w:rsidR="002D487D" w:rsidRPr="005E3988">
        <w:rPr>
          <w:rFonts w:ascii="Garamond" w:hAnsi="Garamond" w:cs="Times New Roman"/>
          <w:i/>
          <w:szCs w:val="19"/>
        </w:rPr>
        <w:t>t</w:t>
      </w:r>
      <w:r w:rsidR="002D487D">
        <w:rPr>
          <w:rFonts w:ascii="Garamond" w:hAnsi="Garamond" w:cs="Times New Roman"/>
          <w:szCs w:val="19"/>
        </w:rPr>
        <w:t xml:space="preserve">* is present, future time </w:t>
      </w:r>
      <w:r w:rsidR="002D487D" w:rsidRPr="00BF3BE5">
        <w:rPr>
          <w:rFonts w:ascii="Garamond" w:hAnsi="Garamond" w:cs="Times New Roman"/>
          <w:i/>
          <w:szCs w:val="19"/>
        </w:rPr>
        <w:t>t</w:t>
      </w:r>
      <w:r w:rsidR="002D487D">
        <w:rPr>
          <w:rFonts w:ascii="Garamond" w:hAnsi="Garamond" w:cs="Times New Roman"/>
          <w:szCs w:val="19"/>
        </w:rPr>
        <w:t xml:space="preserve"> exists, and bears witness to P. So the assertion is true. But now suppose that as presentness moves on, it arrives at t</w:t>
      </w:r>
      <w:r w:rsidR="002D487D" w:rsidRPr="00BF3BE5">
        <w:rPr>
          <w:rFonts w:ascii="Garamond" w:hAnsi="Garamond" w:cs="Times New Roman"/>
          <w:i/>
          <w:szCs w:val="19"/>
        </w:rPr>
        <w:t xml:space="preserve"> </w:t>
      </w:r>
      <w:r w:rsidR="002D487D">
        <w:rPr>
          <w:rFonts w:ascii="Garamond" w:hAnsi="Garamond" w:cs="Times New Roman"/>
          <w:szCs w:val="19"/>
        </w:rPr>
        <w:t xml:space="preserve">and one of the things it does it make P </w:t>
      </w:r>
      <w:r w:rsidR="007D54E7">
        <w:rPr>
          <w:rFonts w:ascii="Garamond" w:hAnsi="Garamond" w:cs="Times New Roman"/>
          <w:szCs w:val="19"/>
        </w:rPr>
        <w:t>false</w:t>
      </w:r>
      <w:r w:rsidR="002D487D">
        <w:rPr>
          <w:rFonts w:ascii="Garamond" w:hAnsi="Garamond" w:cs="Times New Roman"/>
          <w:szCs w:val="19"/>
        </w:rPr>
        <w:t>. The</w:t>
      </w:r>
      <w:r w:rsidR="007D54E7">
        <w:rPr>
          <w:rFonts w:ascii="Garamond" w:hAnsi="Garamond" w:cs="Times New Roman"/>
          <w:szCs w:val="19"/>
        </w:rPr>
        <w:t>n</w:t>
      </w:r>
      <w:r w:rsidR="002D487D">
        <w:rPr>
          <w:rFonts w:ascii="Garamond" w:hAnsi="Garamond" w:cs="Times New Roman"/>
          <w:szCs w:val="19"/>
        </w:rPr>
        <w:t xml:space="preserve"> ‘at </w:t>
      </w:r>
      <w:r w:rsidR="002D487D" w:rsidRPr="005E3988">
        <w:rPr>
          <w:rFonts w:ascii="Garamond" w:hAnsi="Garamond" w:cs="Times New Roman"/>
          <w:i/>
          <w:szCs w:val="19"/>
        </w:rPr>
        <w:t>t</w:t>
      </w:r>
      <w:r w:rsidR="002D487D">
        <w:rPr>
          <w:rFonts w:ascii="Garamond" w:hAnsi="Garamond" w:cs="Times New Roman"/>
          <w:szCs w:val="19"/>
        </w:rPr>
        <w:t xml:space="preserve">, P’ uttered at </w:t>
      </w:r>
      <w:r w:rsidR="002D487D" w:rsidRPr="005E3988">
        <w:rPr>
          <w:rFonts w:ascii="Garamond" w:hAnsi="Garamond" w:cs="Times New Roman"/>
          <w:i/>
          <w:szCs w:val="19"/>
        </w:rPr>
        <w:t>t</w:t>
      </w:r>
      <w:r w:rsidR="002D487D">
        <w:rPr>
          <w:rFonts w:ascii="Garamond" w:hAnsi="Garamond" w:cs="Times New Roman"/>
          <w:szCs w:val="19"/>
        </w:rPr>
        <w:t xml:space="preserve">*, </w:t>
      </w:r>
      <w:r w:rsidR="00BF3BE5">
        <w:rPr>
          <w:rFonts w:ascii="Garamond" w:hAnsi="Garamond" w:cs="Times New Roman"/>
          <w:szCs w:val="19"/>
        </w:rPr>
        <w:t>becomes false</w:t>
      </w:r>
      <w:r w:rsidR="002D487D">
        <w:rPr>
          <w:rFonts w:ascii="Garamond" w:hAnsi="Garamond" w:cs="Times New Roman"/>
          <w:szCs w:val="19"/>
        </w:rPr>
        <w:t xml:space="preserve">. </w:t>
      </w:r>
      <w:r w:rsidR="007D54E7">
        <w:rPr>
          <w:rFonts w:ascii="Garamond" w:hAnsi="Garamond" w:cs="Times New Roman"/>
          <w:szCs w:val="19"/>
        </w:rPr>
        <w:t>Many hold</w:t>
      </w:r>
      <w:r w:rsidR="002D487D">
        <w:rPr>
          <w:rFonts w:ascii="Garamond" w:hAnsi="Garamond" w:cs="Times New Roman"/>
          <w:szCs w:val="19"/>
        </w:rPr>
        <w:t xml:space="preserve"> that tensed sentences </w:t>
      </w:r>
      <w:r w:rsidR="007D54E7">
        <w:rPr>
          <w:rFonts w:ascii="Garamond" w:hAnsi="Garamond" w:cs="Times New Roman"/>
          <w:szCs w:val="19"/>
        </w:rPr>
        <w:t>change their truth-</w:t>
      </w:r>
      <w:r w:rsidR="002D487D">
        <w:rPr>
          <w:rFonts w:ascii="Garamond" w:hAnsi="Garamond" w:cs="Times New Roman"/>
          <w:szCs w:val="19"/>
        </w:rPr>
        <w:t xml:space="preserve">value over time. Everyone thinks that ‘tomorrow, it will rain’ might be true at some contexts of utterance and false at others. </w:t>
      </w:r>
      <w:r w:rsidR="007D54E7">
        <w:rPr>
          <w:rFonts w:ascii="Garamond" w:hAnsi="Garamond" w:cs="Times New Roman"/>
          <w:szCs w:val="19"/>
        </w:rPr>
        <w:t xml:space="preserve">And some think that ‘at </w:t>
      </w:r>
      <w:r w:rsidR="007D54E7" w:rsidRPr="005E3988">
        <w:rPr>
          <w:rFonts w:ascii="Garamond" w:hAnsi="Garamond" w:cs="Times New Roman"/>
          <w:i/>
          <w:szCs w:val="19"/>
        </w:rPr>
        <w:t>t</w:t>
      </w:r>
      <w:r w:rsidR="007D54E7">
        <w:rPr>
          <w:rFonts w:ascii="Garamond" w:hAnsi="Garamond" w:cs="Times New Roman"/>
          <w:szCs w:val="19"/>
        </w:rPr>
        <w:t xml:space="preserve">, P’ can go from taking no truth-value at all, to taking a particular truth-value. But no one thinks that ‘at </w:t>
      </w:r>
      <w:r w:rsidR="007D54E7" w:rsidRPr="005E3988">
        <w:rPr>
          <w:rFonts w:ascii="Garamond" w:hAnsi="Garamond" w:cs="Times New Roman"/>
          <w:i/>
          <w:szCs w:val="19"/>
        </w:rPr>
        <w:t>t</w:t>
      </w:r>
      <w:r w:rsidR="007D54E7">
        <w:rPr>
          <w:rFonts w:ascii="Garamond" w:hAnsi="Garamond" w:cs="Times New Roman"/>
          <w:szCs w:val="19"/>
        </w:rPr>
        <w:t xml:space="preserve">, P’ </w:t>
      </w:r>
      <w:r w:rsidR="00B17750">
        <w:rPr>
          <w:rFonts w:ascii="Garamond" w:hAnsi="Garamond" w:cs="Times New Roman"/>
          <w:szCs w:val="19"/>
        </w:rPr>
        <w:t>ought to</w:t>
      </w:r>
      <w:r w:rsidR="007D54E7">
        <w:rPr>
          <w:rFonts w:ascii="Garamond" w:hAnsi="Garamond" w:cs="Times New Roman"/>
          <w:szCs w:val="19"/>
        </w:rPr>
        <w:t xml:space="preserve"> change from taking one truth-value, to taking another. </w:t>
      </w:r>
      <w:r w:rsidR="002D487D">
        <w:rPr>
          <w:rFonts w:ascii="Garamond" w:hAnsi="Garamond" w:cs="Times New Roman"/>
          <w:szCs w:val="19"/>
        </w:rPr>
        <w:t xml:space="preserve">Moreover, if we assume that some future times have persons with mental states at them, then at </w:t>
      </w:r>
      <w:r w:rsidR="002D487D" w:rsidRPr="00A825FC">
        <w:rPr>
          <w:rFonts w:ascii="Garamond" w:hAnsi="Garamond" w:cs="Times New Roman"/>
          <w:i/>
          <w:szCs w:val="19"/>
        </w:rPr>
        <w:t>t,</w:t>
      </w:r>
      <w:r w:rsidR="002D487D">
        <w:rPr>
          <w:rFonts w:ascii="Garamond" w:hAnsi="Garamond" w:cs="Times New Roman"/>
          <w:szCs w:val="19"/>
        </w:rPr>
        <w:t xml:space="preserve"> an utterance of ‘at </w:t>
      </w:r>
      <w:r w:rsidR="002D487D" w:rsidRPr="005E3988">
        <w:rPr>
          <w:rFonts w:ascii="Garamond" w:hAnsi="Garamond" w:cs="Times New Roman"/>
          <w:i/>
          <w:szCs w:val="19"/>
        </w:rPr>
        <w:t>t</w:t>
      </w:r>
      <w:r w:rsidR="002D487D">
        <w:rPr>
          <w:rFonts w:ascii="Garamond" w:hAnsi="Garamond" w:cs="Times New Roman"/>
          <w:szCs w:val="19"/>
        </w:rPr>
        <w:t xml:space="preserve">*, Q’ can be true (when the earlier time, </w:t>
      </w:r>
      <w:r w:rsidR="002D487D" w:rsidRPr="005E3988">
        <w:rPr>
          <w:rFonts w:ascii="Garamond" w:hAnsi="Garamond" w:cs="Times New Roman"/>
          <w:i/>
          <w:szCs w:val="19"/>
        </w:rPr>
        <w:t>t</w:t>
      </w:r>
      <w:r w:rsidR="002D487D">
        <w:rPr>
          <w:rFonts w:ascii="Garamond" w:hAnsi="Garamond" w:cs="Times New Roman"/>
          <w:szCs w:val="19"/>
        </w:rPr>
        <w:t xml:space="preserve">*, is still objectively future relative to the glow) and subsequently false (when </w:t>
      </w:r>
      <w:r w:rsidR="002D487D" w:rsidRPr="005E3988">
        <w:rPr>
          <w:rFonts w:ascii="Garamond" w:hAnsi="Garamond" w:cs="Times New Roman"/>
          <w:i/>
          <w:szCs w:val="19"/>
        </w:rPr>
        <w:t>t</w:t>
      </w:r>
      <w:r w:rsidR="002D487D">
        <w:rPr>
          <w:rFonts w:ascii="Garamond" w:hAnsi="Garamond" w:cs="Times New Roman"/>
          <w:szCs w:val="19"/>
        </w:rPr>
        <w:t xml:space="preserve">* is post-glow). </w:t>
      </w:r>
      <w:r w:rsidR="0039715D">
        <w:rPr>
          <w:rFonts w:ascii="Garamond" w:hAnsi="Garamond" w:cs="Times New Roman"/>
          <w:szCs w:val="19"/>
        </w:rPr>
        <w:t xml:space="preserve">It is arguably even worse that utterances about earlier times can go from being true, to </w:t>
      </w:r>
      <w:r w:rsidR="00B17750">
        <w:rPr>
          <w:rFonts w:ascii="Garamond" w:hAnsi="Garamond" w:cs="Times New Roman"/>
          <w:szCs w:val="19"/>
        </w:rPr>
        <w:t xml:space="preserve">being </w:t>
      </w:r>
      <w:r w:rsidR="0039715D">
        <w:rPr>
          <w:rFonts w:ascii="Garamond" w:hAnsi="Garamond" w:cs="Times New Roman"/>
          <w:szCs w:val="19"/>
        </w:rPr>
        <w:t xml:space="preserve">false (or </w:t>
      </w:r>
      <w:r w:rsidR="0039715D" w:rsidRPr="0039715D">
        <w:rPr>
          <w:rFonts w:ascii="Garamond" w:hAnsi="Garamond" w:cs="Times New Roman"/>
          <w:i/>
          <w:szCs w:val="19"/>
        </w:rPr>
        <w:t>vice versa</w:t>
      </w:r>
      <w:r w:rsidR="0039715D">
        <w:rPr>
          <w:rFonts w:ascii="Garamond" w:hAnsi="Garamond" w:cs="Times New Roman"/>
          <w:szCs w:val="19"/>
        </w:rPr>
        <w:t>).</w:t>
      </w:r>
      <w:r w:rsidR="0039715D">
        <w:rPr>
          <w:rStyle w:val="FootnoteReference"/>
          <w:rFonts w:ascii="Garamond" w:hAnsi="Garamond" w:cs="Times New Roman"/>
          <w:szCs w:val="19"/>
        </w:rPr>
        <w:footnoteReference w:id="18"/>
      </w:r>
      <w:r w:rsidR="0039715D">
        <w:rPr>
          <w:rFonts w:ascii="Garamond" w:hAnsi="Garamond" w:cs="Times New Roman"/>
          <w:szCs w:val="19"/>
        </w:rPr>
        <w:t xml:space="preserve">  </w:t>
      </w:r>
    </w:p>
    <w:p w14:paraId="16EBBDE3" w14:textId="00420191" w:rsidR="0056103D" w:rsidRPr="0054498C" w:rsidRDefault="00C425B5" w:rsidP="005D3869">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ab/>
        <w:t xml:space="preserve">To my knowledge no one has defended such a model of temporal passage, no </w:t>
      </w:r>
      <w:r>
        <w:rPr>
          <w:rFonts w:ascii="Garamond" w:hAnsi="Garamond" w:cs="Times New Roman"/>
          <w:szCs w:val="19"/>
        </w:rPr>
        <w:lastRenderedPageBreak/>
        <w:t xml:space="preserve">doubt in part because it inherits these problems. </w:t>
      </w:r>
      <w:r w:rsidR="00F209B4">
        <w:rPr>
          <w:rFonts w:ascii="Garamond" w:hAnsi="Garamond" w:cs="Times New Roman"/>
          <w:szCs w:val="19"/>
        </w:rPr>
        <w:t>So perhaps such a vie</w:t>
      </w:r>
      <w:r w:rsidR="00A825FC">
        <w:rPr>
          <w:rFonts w:ascii="Garamond" w:hAnsi="Garamond" w:cs="Times New Roman"/>
          <w:szCs w:val="19"/>
        </w:rPr>
        <w:t>w would get the desired result—</w:t>
      </w:r>
      <w:r w:rsidR="00F209B4">
        <w:rPr>
          <w:rFonts w:ascii="Garamond" w:hAnsi="Garamond" w:cs="Times New Roman"/>
          <w:szCs w:val="19"/>
        </w:rPr>
        <w:t xml:space="preserve">temporal passage of </w:t>
      </w:r>
      <w:r w:rsidR="00B17750">
        <w:rPr>
          <w:rFonts w:ascii="Garamond" w:hAnsi="Garamond" w:cs="Times New Roman"/>
          <w:szCs w:val="19"/>
        </w:rPr>
        <w:t>this</w:t>
      </w:r>
      <w:r w:rsidR="00F209B4">
        <w:rPr>
          <w:rFonts w:ascii="Garamond" w:hAnsi="Garamond" w:cs="Times New Roman"/>
          <w:szCs w:val="19"/>
        </w:rPr>
        <w:t xml:space="preserve"> kind would make a difference</w:t>
      </w:r>
      <w:r w:rsidR="00A825FC">
        <w:rPr>
          <w:rFonts w:ascii="Garamond" w:hAnsi="Garamond" w:cs="Times New Roman"/>
          <w:szCs w:val="19"/>
        </w:rPr>
        <w:t xml:space="preserve"> to our phenomenology—</w:t>
      </w:r>
      <w:r w:rsidR="00F209B4">
        <w:rPr>
          <w:rFonts w:ascii="Garamond" w:hAnsi="Garamond" w:cs="Times New Roman"/>
          <w:szCs w:val="19"/>
        </w:rPr>
        <w:t xml:space="preserve">but the model is </w:t>
      </w:r>
      <w:r w:rsidR="00BC149E">
        <w:rPr>
          <w:rFonts w:ascii="Garamond" w:hAnsi="Garamond" w:cs="Times New Roman"/>
          <w:szCs w:val="19"/>
        </w:rPr>
        <w:t>independently unattractive</w:t>
      </w:r>
      <w:r w:rsidR="00F209B4">
        <w:rPr>
          <w:rFonts w:ascii="Garamond" w:hAnsi="Garamond" w:cs="Times New Roman"/>
          <w:szCs w:val="19"/>
        </w:rPr>
        <w:t xml:space="preserve">. </w:t>
      </w:r>
      <w:r w:rsidR="00D50D1D">
        <w:rPr>
          <w:rFonts w:ascii="Garamond" w:hAnsi="Garamond" w:cs="Times New Roman"/>
          <w:szCs w:val="19"/>
        </w:rPr>
        <w:t xml:space="preserve">One way around these problems is to suppose that there is no determinate way things are at future times. Thus, ‘at </w:t>
      </w:r>
      <w:r w:rsidR="00D50D1D" w:rsidRPr="005E3988">
        <w:rPr>
          <w:rFonts w:ascii="Garamond" w:hAnsi="Garamond" w:cs="Times New Roman"/>
          <w:i/>
          <w:szCs w:val="19"/>
        </w:rPr>
        <w:t>t,</w:t>
      </w:r>
      <w:r w:rsidR="00D50D1D">
        <w:rPr>
          <w:rFonts w:ascii="Garamond" w:hAnsi="Garamond" w:cs="Times New Roman"/>
          <w:szCs w:val="19"/>
        </w:rPr>
        <w:t xml:space="preserve"> P’, uttered at </w:t>
      </w:r>
      <w:r w:rsidR="00D50D1D" w:rsidRPr="005E3988">
        <w:rPr>
          <w:rFonts w:ascii="Garamond" w:hAnsi="Garamond" w:cs="Times New Roman"/>
          <w:i/>
          <w:szCs w:val="19"/>
        </w:rPr>
        <w:t>t</w:t>
      </w:r>
      <w:r w:rsidR="00D50D1D">
        <w:rPr>
          <w:rFonts w:ascii="Garamond" w:hAnsi="Garamond" w:cs="Times New Roman"/>
          <w:szCs w:val="19"/>
        </w:rPr>
        <w:t xml:space="preserve">* when </w:t>
      </w:r>
      <w:r w:rsidR="00D50D1D" w:rsidRPr="005E3988">
        <w:rPr>
          <w:rFonts w:ascii="Garamond" w:hAnsi="Garamond" w:cs="Times New Roman"/>
          <w:i/>
          <w:szCs w:val="19"/>
        </w:rPr>
        <w:t>t</w:t>
      </w:r>
      <w:r w:rsidR="00D50D1D">
        <w:rPr>
          <w:rFonts w:ascii="Garamond" w:hAnsi="Garamond" w:cs="Times New Roman"/>
          <w:szCs w:val="19"/>
        </w:rPr>
        <w:t xml:space="preserve"> is future, simply takes no truth-value. Such utterances go from being neither true nor false, to having </w:t>
      </w:r>
      <w:r w:rsidR="00B84F7B">
        <w:rPr>
          <w:rFonts w:ascii="Garamond" w:hAnsi="Garamond" w:cs="Times New Roman"/>
          <w:szCs w:val="19"/>
        </w:rPr>
        <w:t>a determinate truth-</w:t>
      </w:r>
      <w:r w:rsidR="00D50D1D">
        <w:rPr>
          <w:rFonts w:ascii="Garamond" w:hAnsi="Garamond" w:cs="Times New Roman"/>
          <w:szCs w:val="19"/>
        </w:rPr>
        <w:t xml:space="preserve">value when presentness reaches the relevant time. </w:t>
      </w:r>
      <w:r w:rsidR="00B84F7B">
        <w:rPr>
          <w:rFonts w:ascii="Garamond" w:hAnsi="Garamond" w:cs="Times New Roman"/>
          <w:szCs w:val="19"/>
        </w:rPr>
        <w:t>It is something like this view that Skow (20</w:t>
      </w:r>
      <w:r w:rsidR="00655B2D">
        <w:rPr>
          <w:rFonts w:ascii="Garamond" w:hAnsi="Garamond" w:cs="Times New Roman"/>
          <w:szCs w:val="19"/>
        </w:rPr>
        <w:t xml:space="preserve">11) defends, according to which </w:t>
      </w:r>
      <w:r w:rsidR="00607C7E">
        <w:rPr>
          <w:rFonts w:ascii="Garamond" w:hAnsi="Garamond" w:cs="Times New Roman"/>
          <w:szCs w:val="19"/>
        </w:rPr>
        <w:t>p</w:t>
      </w:r>
      <w:r w:rsidR="00160342" w:rsidRPr="0054498C">
        <w:rPr>
          <w:rFonts w:ascii="Garamond" w:hAnsi="Garamond" w:cs="Times New Roman"/>
          <w:szCs w:val="19"/>
        </w:rPr>
        <w:t xml:space="preserve">resentness </w:t>
      </w:r>
      <w:r w:rsidR="00160342" w:rsidRPr="00607C7E">
        <w:rPr>
          <w:rFonts w:ascii="Garamond" w:hAnsi="Garamond" w:cs="Times New Roman"/>
          <w:i/>
          <w:szCs w:val="19"/>
        </w:rPr>
        <w:t>makes determinate</w:t>
      </w:r>
      <w:r w:rsidR="00160342" w:rsidRPr="0054498C">
        <w:rPr>
          <w:rFonts w:ascii="Garamond" w:hAnsi="Garamond" w:cs="Times New Roman"/>
          <w:szCs w:val="19"/>
        </w:rPr>
        <w:t xml:space="preserve"> the properties of the time it reaches, and then leaves those properties fixed thereafter. </w:t>
      </w:r>
      <w:r w:rsidR="00655B2D">
        <w:rPr>
          <w:rFonts w:ascii="Garamond" w:hAnsi="Garamond" w:cs="Times New Roman"/>
          <w:szCs w:val="19"/>
        </w:rPr>
        <w:t xml:space="preserve">Since </w:t>
      </w:r>
      <w:r w:rsidR="001F27B4">
        <w:rPr>
          <w:rFonts w:ascii="Garamond" w:hAnsi="Garamond" w:cs="Times New Roman"/>
          <w:szCs w:val="19"/>
        </w:rPr>
        <w:t>this</w:t>
      </w:r>
      <w:r w:rsidR="00655B2D">
        <w:rPr>
          <w:rFonts w:ascii="Garamond" w:hAnsi="Garamond" w:cs="Times New Roman"/>
          <w:szCs w:val="19"/>
        </w:rPr>
        <w:t xml:space="preserve"> model does not fall foul of the problems just articulated, </w:t>
      </w:r>
      <w:r w:rsidR="00B17750">
        <w:rPr>
          <w:rFonts w:ascii="Garamond" w:hAnsi="Garamond" w:cs="Times New Roman"/>
          <w:szCs w:val="19"/>
        </w:rPr>
        <w:t xml:space="preserve">it is the only version of the non-traditional moving spotlight view I will discuss. </w:t>
      </w:r>
    </w:p>
    <w:p w14:paraId="7856CA7A" w14:textId="79B007A4" w:rsidR="00FA4197" w:rsidRPr="0054498C" w:rsidRDefault="00FA4197" w:rsidP="006F595F">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Presentness is certainly a difference-maker on this </w:t>
      </w:r>
      <w:r w:rsidR="0013076C">
        <w:rPr>
          <w:rFonts w:ascii="Garamond" w:hAnsi="Garamond" w:cs="Times New Roman"/>
          <w:szCs w:val="19"/>
        </w:rPr>
        <w:t>view</w:t>
      </w:r>
      <w:r w:rsidRPr="0054498C">
        <w:rPr>
          <w:rFonts w:ascii="Garamond" w:hAnsi="Garamond" w:cs="Times New Roman"/>
          <w:szCs w:val="19"/>
        </w:rPr>
        <w:t>. Wh</w:t>
      </w:r>
      <w:r w:rsidR="0038006F">
        <w:rPr>
          <w:rFonts w:ascii="Garamond" w:hAnsi="Garamond" w:cs="Times New Roman"/>
          <w:szCs w:val="19"/>
        </w:rPr>
        <w:t>ether it is a causal difference-</w:t>
      </w:r>
      <w:r w:rsidRPr="0054498C">
        <w:rPr>
          <w:rFonts w:ascii="Garamond" w:hAnsi="Garamond" w:cs="Times New Roman"/>
          <w:szCs w:val="19"/>
        </w:rPr>
        <w:t>maker is less clear. If it is non-causal then such a view of passage is inconsistent with the truth of NCQC: the mental states upon which our temporal phenomenology supervenes cannot be appropriately causally connected to the movement of presentness (and hence to temporal passage).</w:t>
      </w:r>
      <w:r w:rsidR="00D74620" w:rsidRPr="0054498C">
        <w:rPr>
          <w:rFonts w:ascii="Garamond" w:hAnsi="Garamond" w:cs="Times New Roman"/>
          <w:szCs w:val="19"/>
        </w:rPr>
        <w:t xml:space="preserve"> But since there is scope to argue that we should understand such processes as causal (but simply as cases in which cause and effect are not temporally separated (see Baron and Miller </w:t>
      </w:r>
      <w:r w:rsidR="00582AB6" w:rsidRPr="0054498C">
        <w:rPr>
          <w:rFonts w:ascii="Garamond" w:hAnsi="Garamond" w:cs="Times New Roman"/>
          <w:szCs w:val="19"/>
        </w:rPr>
        <w:t>(</w:t>
      </w:r>
      <w:r w:rsidR="00035D52" w:rsidRPr="0054498C">
        <w:rPr>
          <w:rFonts w:ascii="Garamond" w:hAnsi="Garamond" w:cs="Times New Roman"/>
          <w:szCs w:val="19"/>
        </w:rPr>
        <w:t>2015</w:t>
      </w:r>
      <w:r w:rsidR="00582AB6" w:rsidRPr="0054498C">
        <w:rPr>
          <w:rFonts w:ascii="Garamond" w:hAnsi="Garamond" w:cs="Times New Roman"/>
          <w:szCs w:val="19"/>
        </w:rPr>
        <w:t xml:space="preserve">) </w:t>
      </w:r>
      <w:r w:rsidR="00D74620" w:rsidRPr="0054498C">
        <w:rPr>
          <w:rFonts w:ascii="Garamond" w:hAnsi="Garamond" w:cs="Times New Roman"/>
          <w:szCs w:val="19"/>
        </w:rPr>
        <w:t xml:space="preserve">for discussion) </w:t>
      </w:r>
      <w:r w:rsidR="00582AB6" w:rsidRPr="0054498C">
        <w:rPr>
          <w:rFonts w:ascii="Garamond" w:hAnsi="Garamond" w:cs="Times New Roman"/>
          <w:szCs w:val="19"/>
        </w:rPr>
        <w:t xml:space="preserve">I set this </w:t>
      </w:r>
      <w:r w:rsidR="00263F55" w:rsidRPr="0054498C">
        <w:rPr>
          <w:rFonts w:ascii="Garamond" w:hAnsi="Garamond" w:cs="Times New Roman"/>
          <w:szCs w:val="19"/>
        </w:rPr>
        <w:t>response</w:t>
      </w:r>
      <w:r w:rsidR="0051317D" w:rsidRPr="0054498C">
        <w:rPr>
          <w:rFonts w:ascii="Garamond" w:hAnsi="Garamond" w:cs="Times New Roman"/>
          <w:szCs w:val="19"/>
        </w:rPr>
        <w:t xml:space="preserve"> aside. </w:t>
      </w:r>
    </w:p>
    <w:p w14:paraId="5E6F141E" w14:textId="0D34D56F" w:rsidR="00FA4197" w:rsidRPr="0054498C" w:rsidRDefault="005B5FEC" w:rsidP="0095501A">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It also seems as though the movement of presentness is a physical difference. </w:t>
      </w:r>
      <w:r w:rsidR="00B44107" w:rsidRPr="0054498C">
        <w:rPr>
          <w:rFonts w:ascii="Garamond" w:hAnsi="Garamond" w:cs="Times New Roman"/>
          <w:szCs w:val="19"/>
        </w:rPr>
        <w:t>Though it would be in principle impossible to observe the collapse into determinacy, one could have reason, from physical science, to suppose that there is such indeterminacy</w:t>
      </w:r>
      <w:r w:rsidR="00851313" w:rsidRPr="0054498C">
        <w:rPr>
          <w:rFonts w:ascii="Garamond" w:hAnsi="Garamond" w:cs="Times New Roman"/>
          <w:szCs w:val="19"/>
        </w:rPr>
        <w:t>.</w:t>
      </w:r>
      <w:r w:rsidR="00F43B66" w:rsidRPr="0054498C">
        <w:rPr>
          <w:rFonts w:ascii="Garamond" w:hAnsi="Garamond" w:cs="Times New Roman"/>
          <w:szCs w:val="19"/>
        </w:rPr>
        <w:t xml:space="preserve"> </w:t>
      </w:r>
      <w:r w:rsidR="00E55745">
        <w:rPr>
          <w:rFonts w:ascii="Garamond" w:hAnsi="Garamond" w:cs="Times New Roman"/>
          <w:szCs w:val="19"/>
        </w:rPr>
        <w:t>So, on the face of it, this</w:t>
      </w:r>
      <w:r w:rsidR="001344AD" w:rsidRPr="0054498C">
        <w:rPr>
          <w:rFonts w:ascii="Garamond" w:hAnsi="Garamond" w:cs="Times New Roman"/>
          <w:szCs w:val="19"/>
        </w:rPr>
        <w:t xml:space="preserve"> non-traditional moving spotlight </w:t>
      </w:r>
      <w:r w:rsidR="00241690">
        <w:rPr>
          <w:rFonts w:ascii="Garamond" w:hAnsi="Garamond" w:cs="Times New Roman"/>
          <w:szCs w:val="19"/>
        </w:rPr>
        <w:t>model</w:t>
      </w:r>
      <w:r w:rsidR="001344AD" w:rsidRPr="0054498C">
        <w:rPr>
          <w:rFonts w:ascii="Garamond" w:hAnsi="Garamond" w:cs="Times New Roman"/>
          <w:szCs w:val="19"/>
        </w:rPr>
        <w:t xml:space="preserve"> of passage </w:t>
      </w:r>
      <w:r w:rsidR="0095501A">
        <w:rPr>
          <w:rFonts w:ascii="Garamond" w:hAnsi="Garamond" w:cs="Times New Roman"/>
          <w:szCs w:val="19"/>
        </w:rPr>
        <w:t xml:space="preserve">renders (ii) false: </w:t>
      </w:r>
      <w:r w:rsidR="001344AD" w:rsidRPr="0054498C">
        <w:rPr>
          <w:rFonts w:ascii="Garamond" w:hAnsi="Garamond" w:cs="Times New Roman"/>
          <w:szCs w:val="19"/>
        </w:rPr>
        <w:t>temporal passage does make a difference</w:t>
      </w:r>
      <w:r w:rsidR="00F06A45" w:rsidRPr="0054498C">
        <w:rPr>
          <w:rFonts w:ascii="Garamond" w:hAnsi="Garamond" w:cs="Times New Roman"/>
          <w:szCs w:val="19"/>
        </w:rPr>
        <w:t xml:space="preserve"> to our temporal phenomenology by making a physical </w:t>
      </w:r>
      <w:r w:rsidR="00851313" w:rsidRPr="0054498C">
        <w:rPr>
          <w:rFonts w:ascii="Garamond" w:hAnsi="Garamond" w:cs="Times New Roman"/>
          <w:szCs w:val="19"/>
        </w:rPr>
        <w:t xml:space="preserve">(and hence qualitative) </w:t>
      </w:r>
      <w:r w:rsidR="00F06A45" w:rsidRPr="0054498C">
        <w:rPr>
          <w:rFonts w:ascii="Garamond" w:hAnsi="Garamond" w:cs="Times New Roman"/>
          <w:szCs w:val="19"/>
        </w:rPr>
        <w:t xml:space="preserve">difference to how things are. </w:t>
      </w:r>
    </w:p>
    <w:p w14:paraId="0368A262" w14:textId="4F0B15C1" w:rsidR="00DC1E66" w:rsidRPr="007E1BD1" w:rsidRDefault="00EE55B2" w:rsidP="007E1BD1">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When we ask whether the presence of passage makes a differen</w:t>
      </w:r>
      <w:r w:rsidR="000224E0">
        <w:rPr>
          <w:rFonts w:ascii="Garamond" w:hAnsi="Garamond" w:cs="Times New Roman"/>
          <w:szCs w:val="19"/>
        </w:rPr>
        <w:t xml:space="preserve">ce to our phenomenology we are </w:t>
      </w:r>
      <w:r w:rsidRPr="0054498C">
        <w:rPr>
          <w:rFonts w:ascii="Garamond" w:hAnsi="Garamond" w:cs="Times New Roman"/>
          <w:szCs w:val="19"/>
        </w:rPr>
        <w:t>asking whether</w:t>
      </w:r>
      <w:r w:rsidR="005E3988">
        <w:rPr>
          <w:rFonts w:ascii="Garamond" w:hAnsi="Garamond" w:cs="Times New Roman"/>
          <w:szCs w:val="19"/>
        </w:rPr>
        <w:t>,</w:t>
      </w:r>
      <w:r w:rsidRPr="0054498C">
        <w:rPr>
          <w:rFonts w:ascii="Garamond" w:hAnsi="Garamond" w:cs="Times New Roman"/>
          <w:szCs w:val="19"/>
        </w:rPr>
        <w:t xml:space="preserve"> in the absence of passage</w:t>
      </w:r>
      <w:r w:rsidR="005E3988">
        <w:rPr>
          <w:rFonts w:ascii="Garamond" w:hAnsi="Garamond" w:cs="Times New Roman"/>
          <w:szCs w:val="19"/>
        </w:rPr>
        <w:t>,</w:t>
      </w:r>
      <w:r w:rsidRPr="0054498C">
        <w:rPr>
          <w:rFonts w:ascii="Garamond" w:hAnsi="Garamond" w:cs="Times New Roman"/>
          <w:szCs w:val="19"/>
        </w:rPr>
        <w:t xml:space="preserve"> our phenomenology would have been different. So we are asking what things are </w:t>
      </w:r>
      <w:r w:rsidR="005E3988">
        <w:rPr>
          <w:rFonts w:ascii="Garamond" w:hAnsi="Garamond" w:cs="Times New Roman"/>
          <w:szCs w:val="19"/>
        </w:rPr>
        <w:t>like in the closest world to ours</w:t>
      </w:r>
      <w:r w:rsidRPr="0054498C">
        <w:rPr>
          <w:rFonts w:ascii="Garamond" w:hAnsi="Garamond" w:cs="Times New Roman"/>
          <w:szCs w:val="19"/>
        </w:rPr>
        <w:t xml:space="preserve">, in which there is no passage. Suppose ours is a Skowian moving spotlight world. </w:t>
      </w:r>
      <w:r w:rsidR="007130D6">
        <w:rPr>
          <w:rFonts w:ascii="Garamond" w:hAnsi="Garamond" w:cs="Times New Roman"/>
          <w:szCs w:val="19"/>
        </w:rPr>
        <w:t xml:space="preserve">What is the closest world to ours that lacks temporal passage? One possibility is that it is a </w:t>
      </w:r>
      <w:r w:rsidR="004D075A" w:rsidRPr="0054498C">
        <w:rPr>
          <w:rFonts w:ascii="Garamond" w:hAnsi="Garamond" w:cs="Times New Roman"/>
          <w:szCs w:val="19"/>
        </w:rPr>
        <w:t xml:space="preserve">block universe </w:t>
      </w:r>
      <w:r w:rsidR="00E32FE5">
        <w:rPr>
          <w:rFonts w:ascii="Garamond" w:hAnsi="Garamond" w:cs="Times New Roman"/>
          <w:szCs w:val="19"/>
        </w:rPr>
        <w:t xml:space="preserve">world </w:t>
      </w:r>
      <w:r w:rsidR="004D075A" w:rsidRPr="0054498C">
        <w:rPr>
          <w:rFonts w:ascii="Garamond" w:hAnsi="Garamond" w:cs="Times New Roman"/>
          <w:szCs w:val="19"/>
        </w:rPr>
        <w:t xml:space="preserve">that is a duplicate of each moment in our world </w:t>
      </w:r>
      <w:r w:rsidR="004D075A" w:rsidRPr="0054498C">
        <w:rPr>
          <w:rFonts w:ascii="Garamond" w:hAnsi="Garamond" w:cs="Times New Roman"/>
          <w:i/>
          <w:szCs w:val="19"/>
        </w:rPr>
        <w:t>prior</w:t>
      </w:r>
      <w:r w:rsidR="00F54DB2">
        <w:rPr>
          <w:rFonts w:ascii="Garamond" w:hAnsi="Garamond" w:cs="Times New Roman"/>
          <w:szCs w:val="19"/>
        </w:rPr>
        <w:t xml:space="preserve"> to that time becoming present: thus it is a world in which every moment is indeterminate. </w:t>
      </w:r>
      <w:r w:rsidR="003E5FD0" w:rsidRPr="0054498C">
        <w:rPr>
          <w:rFonts w:ascii="Garamond" w:hAnsi="Garamond" w:cs="Times New Roman"/>
          <w:szCs w:val="19"/>
        </w:rPr>
        <w:t>In such a world</w:t>
      </w:r>
      <w:r w:rsidR="00AA5A87">
        <w:rPr>
          <w:rFonts w:ascii="Garamond" w:hAnsi="Garamond" w:cs="Times New Roman"/>
          <w:szCs w:val="19"/>
        </w:rPr>
        <w:t xml:space="preserve"> </w:t>
      </w:r>
      <w:r w:rsidR="003E5FD0" w:rsidRPr="0054498C">
        <w:rPr>
          <w:rFonts w:ascii="Garamond" w:hAnsi="Garamond" w:cs="Times New Roman"/>
          <w:szCs w:val="19"/>
        </w:rPr>
        <w:t xml:space="preserve">there are no conscious states. </w:t>
      </w:r>
      <w:r w:rsidR="00002894" w:rsidRPr="0054498C">
        <w:rPr>
          <w:rFonts w:ascii="Garamond" w:hAnsi="Garamond" w:cs="Times New Roman"/>
          <w:szCs w:val="19"/>
        </w:rPr>
        <w:t xml:space="preserve">So </w:t>
      </w:r>
      <w:r w:rsidR="000224E0">
        <w:rPr>
          <w:rFonts w:ascii="Garamond" w:hAnsi="Garamond" w:cs="Times New Roman"/>
          <w:szCs w:val="19"/>
        </w:rPr>
        <w:t>if that is the closest world to ours, which lacks pass</w:t>
      </w:r>
      <w:r w:rsidR="00403EC3">
        <w:rPr>
          <w:rFonts w:ascii="Garamond" w:hAnsi="Garamond" w:cs="Times New Roman"/>
          <w:szCs w:val="19"/>
        </w:rPr>
        <w:t xml:space="preserve">age, then the counterfactual </w:t>
      </w:r>
      <w:r w:rsidR="007E1BD1">
        <w:rPr>
          <w:rFonts w:ascii="Garamond" w:hAnsi="Garamond" w:cs="Times New Roman"/>
          <w:szCs w:val="19"/>
        </w:rPr>
        <w:t>“</w:t>
      </w:r>
      <w:r w:rsidR="007E1BD1" w:rsidRPr="0054498C">
        <w:rPr>
          <w:rFonts w:ascii="Garamond" w:hAnsi="Garamond" w:cs="Times New Roman"/>
          <w:szCs w:val="19"/>
        </w:rPr>
        <w:t>in the absence of passage</w:t>
      </w:r>
      <w:r w:rsidR="007E1BD1">
        <w:rPr>
          <w:rFonts w:ascii="Garamond" w:hAnsi="Garamond" w:cs="Times New Roman"/>
          <w:szCs w:val="19"/>
        </w:rPr>
        <w:t>,</w:t>
      </w:r>
      <w:r w:rsidR="007E1BD1" w:rsidRPr="0054498C">
        <w:rPr>
          <w:rFonts w:ascii="Garamond" w:hAnsi="Garamond" w:cs="Times New Roman"/>
          <w:szCs w:val="19"/>
        </w:rPr>
        <w:t xml:space="preserve"> our phenomenology would </w:t>
      </w:r>
      <w:r w:rsidR="007E1BD1">
        <w:rPr>
          <w:rFonts w:ascii="Garamond" w:hAnsi="Garamond" w:cs="Times New Roman"/>
          <w:szCs w:val="19"/>
        </w:rPr>
        <w:lastRenderedPageBreak/>
        <w:t xml:space="preserve">have been different” comes out as true, and (ii) comes out as false. </w:t>
      </w:r>
      <w:r w:rsidR="00403EC3">
        <w:rPr>
          <w:rFonts w:ascii="Garamond" w:hAnsi="Garamond" w:cs="Times New Roman"/>
          <w:szCs w:val="19"/>
        </w:rPr>
        <w:t>The</w:t>
      </w:r>
      <w:r w:rsidR="00E56899" w:rsidRPr="0054498C">
        <w:rPr>
          <w:rFonts w:ascii="Garamond" w:hAnsi="Garamond" w:cs="Times New Roman"/>
          <w:szCs w:val="19"/>
        </w:rPr>
        <w:t xml:space="preserve"> difference temporal passage makes is not a difference in the </w:t>
      </w:r>
      <w:r w:rsidR="00E56899" w:rsidRPr="007A7722">
        <w:rPr>
          <w:rFonts w:ascii="Garamond" w:hAnsi="Garamond" w:cs="Times New Roman"/>
          <w:i/>
          <w:szCs w:val="19"/>
        </w:rPr>
        <w:t>character</w:t>
      </w:r>
      <w:r w:rsidR="00E56899" w:rsidRPr="0054498C">
        <w:rPr>
          <w:rFonts w:ascii="Garamond" w:hAnsi="Garamond" w:cs="Times New Roman"/>
          <w:szCs w:val="19"/>
        </w:rPr>
        <w:t xml:space="preserve"> of our phenomenology, but rather, </w:t>
      </w:r>
      <w:r w:rsidR="00706D59">
        <w:rPr>
          <w:rFonts w:ascii="Garamond" w:hAnsi="Garamond" w:cs="Times New Roman"/>
          <w:szCs w:val="19"/>
        </w:rPr>
        <w:t>to</w:t>
      </w:r>
      <w:r w:rsidR="00E56899" w:rsidRPr="0054498C">
        <w:rPr>
          <w:rFonts w:ascii="Garamond" w:hAnsi="Garamond" w:cs="Times New Roman"/>
          <w:szCs w:val="19"/>
        </w:rPr>
        <w:t xml:space="preserve"> whether we have phenomenology </w:t>
      </w:r>
      <w:r w:rsidR="00E56899" w:rsidRPr="007A7722">
        <w:rPr>
          <w:rFonts w:ascii="Garamond" w:hAnsi="Garamond" w:cs="Times New Roman"/>
          <w:i/>
          <w:szCs w:val="19"/>
        </w:rPr>
        <w:t>at all</w:t>
      </w:r>
      <w:r w:rsidR="00E56899" w:rsidRPr="0054498C">
        <w:rPr>
          <w:rFonts w:ascii="Garamond" w:hAnsi="Garamond" w:cs="Times New Roman"/>
          <w:szCs w:val="19"/>
        </w:rPr>
        <w:t>.</w:t>
      </w:r>
      <w:r w:rsidR="00E56899" w:rsidRPr="0054498C">
        <w:rPr>
          <w:rStyle w:val="FootnoteReference"/>
          <w:rFonts w:ascii="Garamond" w:hAnsi="Garamond" w:cs="Times New Roman"/>
          <w:szCs w:val="19"/>
        </w:rPr>
        <w:footnoteReference w:id="19"/>
      </w:r>
      <w:r w:rsidR="000F0CAC">
        <w:rPr>
          <w:rFonts w:ascii="Garamond" w:hAnsi="Garamond" w:cs="Times New Roman"/>
          <w:szCs w:val="19"/>
        </w:rPr>
        <w:t xml:space="preserve"> </w:t>
      </w:r>
      <w:r w:rsidR="00743F56">
        <w:rPr>
          <w:rFonts w:ascii="Garamond" w:hAnsi="Garamond" w:cs="Times New Roman"/>
          <w:szCs w:val="19"/>
        </w:rPr>
        <w:t xml:space="preserve">But if, in the absence of temporal passage, there is no phenomenology at all, then the dynamist is best thought of not as offering the Argument from Temporal phenomenology, but rather, as offering the </w:t>
      </w:r>
      <w:r w:rsidR="003B2E9F">
        <w:rPr>
          <w:rFonts w:ascii="Garamond" w:hAnsi="Garamond" w:cs="Times New Roman"/>
          <w:szCs w:val="19"/>
        </w:rPr>
        <w:t xml:space="preserve">below </w:t>
      </w:r>
      <w:r w:rsidR="00743F56">
        <w:rPr>
          <w:rFonts w:ascii="Garamond" w:hAnsi="Garamond" w:cs="Times New Roman"/>
          <w:szCs w:val="19"/>
        </w:rPr>
        <w:t xml:space="preserve">Argument from Conscious Experience. </w:t>
      </w:r>
      <w:r w:rsidR="002B3BBC">
        <w:rPr>
          <w:rFonts w:ascii="Garamond" w:hAnsi="Garamond" w:cs="Times New Roman"/>
          <w:szCs w:val="19"/>
        </w:rPr>
        <w:t xml:space="preserve">For it is not that she thinks that it is the character of our phenomenology (i.e. its being as of passage) that argues in favour of the existence </w:t>
      </w:r>
      <w:r w:rsidR="003C5D42">
        <w:rPr>
          <w:rFonts w:ascii="Garamond" w:hAnsi="Garamond" w:cs="Times New Roman"/>
          <w:szCs w:val="19"/>
        </w:rPr>
        <w:t xml:space="preserve">of </w:t>
      </w:r>
      <w:r w:rsidR="002B3BBC">
        <w:rPr>
          <w:rFonts w:ascii="Garamond" w:hAnsi="Garamond" w:cs="Times New Roman"/>
          <w:szCs w:val="19"/>
        </w:rPr>
        <w:t xml:space="preserve">passage, but rather, the fact that we have any phenomenology at all is what agues in favour of passage. </w:t>
      </w:r>
    </w:p>
    <w:p w14:paraId="480EDE83" w14:textId="77777777" w:rsidR="00743F56" w:rsidRPr="00743F56" w:rsidRDefault="00743F56" w:rsidP="00743F56">
      <w:pPr>
        <w:widowControl w:val="0"/>
        <w:autoSpaceDE w:val="0"/>
        <w:autoSpaceDN w:val="0"/>
        <w:adjustRightInd w:val="0"/>
        <w:spacing w:after="0" w:line="360" w:lineRule="auto"/>
        <w:ind w:firstLine="720"/>
        <w:jc w:val="both"/>
        <w:rPr>
          <w:rFonts w:ascii="Garamond" w:hAnsi="Garamond" w:cs="Times New Roman"/>
          <w:szCs w:val="20"/>
        </w:rPr>
      </w:pPr>
    </w:p>
    <w:p w14:paraId="602A4D2F" w14:textId="77777777" w:rsidR="00DC1E66" w:rsidRPr="0054498C" w:rsidRDefault="00DC1E66" w:rsidP="00DC1E66">
      <w:pPr>
        <w:widowControl w:val="0"/>
        <w:autoSpaceDE w:val="0"/>
        <w:autoSpaceDN w:val="0"/>
        <w:adjustRightInd w:val="0"/>
        <w:spacing w:after="0" w:line="360" w:lineRule="auto"/>
        <w:jc w:val="both"/>
        <w:rPr>
          <w:rFonts w:ascii="Garamond" w:hAnsi="Garamond" w:cs="Times New Roman"/>
          <w:i/>
          <w:szCs w:val="19"/>
        </w:rPr>
      </w:pPr>
      <w:r w:rsidRPr="0054498C">
        <w:rPr>
          <w:rFonts w:ascii="Garamond" w:hAnsi="Garamond" w:cs="Times New Roman"/>
          <w:i/>
          <w:szCs w:val="19"/>
        </w:rPr>
        <w:t>Argument from Conscious Experience</w:t>
      </w:r>
    </w:p>
    <w:p w14:paraId="51DFFE22" w14:textId="77777777" w:rsidR="00DC1E66" w:rsidRPr="0054498C" w:rsidRDefault="00DC1E66" w:rsidP="00DC1E66">
      <w:pPr>
        <w:widowControl w:val="0"/>
        <w:autoSpaceDE w:val="0"/>
        <w:autoSpaceDN w:val="0"/>
        <w:adjustRightInd w:val="0"/>
        <w:spacing w:after="0" w:line="360" w:lineRule="auto"/>
        <w:jc w:val="both"/>
        <w:rPr>
          <w:rFonts w:ascii="Garamond" w:hAnsi="Garamond" w:cs="Times New Roman"/>
          <w:szCs w:val="19"/>
        </w:rPr>
      </w:pPr>
    </w:p>
    <w:p w14:paraId="19253412" w14:textId="77777777" w:rsidR="00DC1E66" w:rsidRPr="0054498C" w:rsidRDefault="00DC1E66" w:rsidP="00DC1E66">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 We have conscious experiences</w:t>
      </w:r>
    </w:p>
    <w:p w14:paraId="434B6896" w14:textId="77777777" w:rsidR="00DC1E66" w:rsidRPr="0054498C" w:rsidRDefault="00DC1E66" w:rsidP="00DC1E66">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19"/>
        </w:rPr>
        <w:t xml:space="preserve">(B) </w:t>
      </w:r>
      <w:r w:rsidRPr="0054498C">
        <w:rPr>
          <w:rFonts w:ascii="Garamond" w:hAnsi="Garamond" w:cs="Times New Roman"/>
          <w:szCs w:val="22"/>
        </w:rPr>
        <w:t>If we have conscious experiences, then any reasonable explanation for this relies on the passage of time being an objective feature of reality.</w:t>
      </w:r>
    </w:p>
    <w:p w14:paraId="3EF8185C" w14:textId="77777777" w:rsidR="00DC1E66" w:rsidRPr="0054498C" w:rsidRDefault="00DC1E66" w:rsidP="00DC1E66">
      <w:pPr>
        <w:widowControl w:val="0"/>
        <w:autoSpaceDE w:val="0"/>
        <w:autoSpaceDN w:val="0"/>
        <w:adjustRightInd w:val="0"/>
        <w:spacing w:after="0" w:line="360" w:lineRule="auto"/>
        <w:jc w:val="both"/>
        <w:rPr>
          <w:rFonts w:ascii="Garamond" w:hAnsi="Garamond" w:cs="Times New Roman"/>
          <w:szCs w:val="22"/>
        </w:rPr>
      </w:pPr>
      <w:r w:rsidRPr="0054498C">
        <w:rPr>
          <w:rFonts w:ascii="Garamond" w:hAnsi="Garamond" w:cs="Times New Roman"/>
          <w:szCs w:val="22"/>
        </w:rPr>
        <w:t>Therefore:</w:t>
      </w:r>
    </w:p>
    <w:p w14:paraId="4ECB6168" w14:textId="77777777" w:rsidR="00DC1E66" w:rsidRPr="0054498C" w:rsidRDefault="00DC1E66" w:rsidP="00DC1E66">
      <w:pPr>
        <w:widowControl w:val="0"/>
        <w:autoSpaceDE w:val="0"/>
        <w:autoSpaceDN w:val="0"/>
        <w:adjustRightInd w:val="0"/>
        <w:spacing w:after="0" w:line="360" w:lineRule="auto"/>
        <w:jc w:val="both"/>
        <w:rPr>
          <w:rFonts w:ascii="Garamond" w:hAnsi="Garamond" w:cs="Times New Roman"/>
          <w:szCs w:val="20"/>
        </w:rPr>
      </w:pPr>
      <w:r w:rsidRPr="0054498C">
        <w:rPr>
          <w:rFonts w:ascii="Garamond" w:hAnsi="Garamond" w:cs="Times New Roman"/>
          <w:szCs w:val="20"/>
        </w:rPr>
        <w:t>C: The passage of time is an objective feature of reality.</w:t>
      </w:r>
      <w:r w:rsidRPr="0054498C">
        <w:rPr>
          <w:rStyle w:val="FootnoteReference"/>
          <w:rFonts w:ascii="Garamond" w:hAnsi="Garamond" w:cs="Times New Roman"/>
          <w:szCs w:val="20"/>
        </w:rPr>
        <w:footnoteReference w:id="20"/>
      </w:r>
    </w:p>
    <w:p w14:paraId="44CD8ADC" w14:textId="77777777" w:rsidR="00DC1E66" w:rsidRDefault="00DC1E66" w:rsidP="00706D59">
      <w:pPr>
        <w:widowControl w:val="0"/>
        <w:autoSpaceDE w:val="0"/>
        <w:autoSpaceDN w:val="0"/>
        <w:adjustRightInd w:val="0"/>
        <w:spacing w:after="0" w:line="360" w:lineRule="auto"/>
        <w:ind w:firstLine="720"/>
        <w:jc w:val="both"/>
        <w:rPr>
          <w:rFonts w:ascii="Garamond" w:hAnsi="Garamond" w:cs="Times New Roman"/>
          <w:szCs w:val="19"/>
        </w:rPr>
      </w:pPr>
    </w:p>
    <w:p w14:paraId="05F20FCD" w14:textId="18059B4E" w:rsidR="00793555" w:rsidRPr="0054498C" w:rsidRDefault="004D0D79" w:rsidP="00273A52">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Now, the following is certain</w:t>
      </w:r>
      <w:r w:rsidR="006E2D72">
        <w:rPr>
          <w:rFonts w:ascii="Garamond" w:hAnsi="Garamond" w:cs="Times New Roman"/>
          <w:szCs w:val="19"/>
        </w:rPr>
        <w:t>ly</w:t>
      </w:r>
      <w:r>
        <w:rPr>
          <w:rFonts w:ascii="Garamond" w:hAnsi="Garamond" w:cs="Times New Roman"/>
          <w:szCs w:val="19"/>
        </w:rPr>
        <w:t xml:space="preserve"> true: conditional on ours being a Skowian world, the following counterfactual is true: in the absence of temporal passage, we would have no phenomenology. But is </w:t>
      </w:r>
      <w:r w:rsidRPr="00080DB6">
        <w:rPr>
          <w:rFonts w:ascii="Garamond" w:hAnsi="Garamond" w:cs="Times New Roman"/>
          <w:i/>
          <w:szCs w:val="19"/>
        </w:rPr>
        <w:t>that</w:t>
      </w:r>
      <w:r>
        <w:rPr>
          <w:rFonts w:ascii="Garamond" w:hAnsi="Garamond" w:cs="Times New Roman"/>
          <w:szCs w:val="19"/>
        </w:rPr>
        <w:t xml:space="preserve"> a reason to think the Argument from Conscious Experience is a good one? No. For we have been given no reason to suppose that ours is a Skowian world. </w:t>
      </w:r>
      <w:r w:rsidR="00C12D04">
        <w:rPr>
          <w:rFonts w:ascii="Garamond" w:hAnsi="Garamond" w:cs="Times New Roman"/>
          <w:szCs w:val="19"/>
        </w:rPr>
        <w:t>F</w:t>
      </w:r>
      <w:r w:rsidR="00180906" w:rsidRPr="0054498C">
        <w:rPr>
          <w:rFonts w:ascii="Garamond" w:hAnsi="Garamond" w:cs="Times New Roman"/>
          <w:szCs w:val="19"/>
        </w:rPr>
        <w:t>rom</w:t>
      </w:r>
      <w:r w:rsidR="00793555" w:rsidRPr="0054498C">
        <w:rPr>
          <w:rFonts w:ascii="Garamond" w:hAnsi="Garamond" w:cs="Times New Roman"/>
          <w:szCs w:val="19"/>
        </w:rPr>
        <w:t xml:space="preserve"> the fact that, </w:t>
      </w:r>
      <w:r w:rsidR="008420AA" w:rsidRPr="0054498C">
        <w:rPr>
          <w:rFonts w:ascii="Garamond" w:hAnsi="Garamond" w:cs="Times New Roman"/>
          <w:i/>
          <w:szCs w:val="19"/>
        </w:rPr>
        <w:t xml:space="preserve">if our world </w:t>
      </w:r>
      <w:r w:rsidR="008420AA" w:rsidRPr="008C0B12">
        <w:rPr>
          <w:rFonts w:ascii="Garamond" w:hAnsi="Garamond" w:cs="Times New Roman"/>
          <w:szCs w:val="19"/>
        </w:rPr>
        <w:t>is</w:t>
      </w:r>
      <w:r w:rsidR="00793555" w:rsidRPr="0054498C">
        <w:rPr>
          <w:rFonts w:ascii="Garamond" w:hAnsi="Garamond" w:cs="Times New Roman"/>
          <w:szCs w:val="19"/>
        </w:rPr>
        <w:t xml:space="preserve"> </w:t>
      </w:r>
      <w:r w:rsidR="000741EC" w:rsidRPr="0054498C">
        <w:rPr>
          <w:rFonts w:ascii="Garamond" w:hAnsi="Garamond" w:cs="Times New Roman"/>
          <w:szCs w:val="19"/>
        </w:rPr>
        <w:t xml:space="preserve">a Skowian moving spotlight world, </w:t>
      </w:r>
      <w:r w:rsidR="007E508F" w:rsidRPr="0054498C">
        <w:rPr>
          <w:rFonts w:ascii="Garamond" w:hAnsi="Garamond" w:cs="Times New Roman"/>
          <w:szCs w:val="19"/>
        </w:rPr>
        <w:t>then</w:t>
      </w:r>
      <w:r w:rsidR="00793555" w:rsidRPr="0054498C">
        <w:rPr>
          <w:rFonts w:ascii="Garamond" w:hAnsi="Garamond" w:cs="Times New Roman"/>
          <w:szCs w:val="19"/>
        </w:rPr>
        <w:t xml:space="preserve"> in the absence of temporal passage we would have no phenomenology, it hardly </w:t>
      </w:r>
      <w:r w:rsidR="005B67E1" w:rsidRPr="0054498C">
        <w:rPr>
          <w:rFonts w:ascii="Garamond" w:hAnsi="Garamond" w:cs="Times New Roman"/>
          <w:szCs w:val="19"/>
        </w:rPr>
        <w:t xml:space="preserve">follows that </w:t>
      </w:r>
      <w:r w:rsidR="00125C39">
        <w:rPr>
          <w:rFonts w:ascii="Garamond" w:hAnsi="Garamond" w:cs="Times New Roman"/>
          <w:szCs w:val="19"/>
        </w:rPr>
        <w:t xml:space="preserve">supposing our world to be a Skowian world </w:t>
      </w:r>
      <w:r w:rsidR="00793555" w:rsidRPr="0054498C">
        <w:rPr>
          <w:rFonts w:ascii="Garamond" w:hAnsi="Garamond" w:cs="Times New Roman"/>
          <w:szCs w:val="19"/>
        </w:rPr>
        <w:t xml:space="preserve">is </w:t>
      </w:r>
      <w:r w:rsidR="002778C6" w:rsidRPr="0054498C">
        <w:rPr>
          <w:rFonts w:ascii="Garamond" w:hAnsi="Garamond" w:cs="Times New Roman"/>
          <w:szCs w:val="19"/>
        </w:rPr>
        <w:t xml:space="preserve">the </w:t>
      </w:r>
      <w:r w:rsidR="00793555" w:rsidRPr="0054498C">
        <w:rPr>
          <w:rFonts w:ascii="Garamond" w:hAnsi="Garamond" w:cs="Times New Roman"/>
          <w:szCs w:val="19"/>
        </w:rPr>
        <w:t xml:space="preserve">only </w:t>
      </w:r>
      <w:r w:rsidR="00DB5518" w:rsidRPr="0054498C">
        <w:rPr>
          <w:rFonts w:ascii="Garamond" w:hAnsi="Garamond" w:cs="Times New Roman"/>
          <w:szCs w:val="19"/>
        </w:rPr>
        <w:t xml:space="preserve">reasonable </w:t>
      </w:r>
      <w:r w:rsidR="00793555" w:rsidRPr="0054498C">
        <w:rPr>
          <w:rFonts w:ascii="Garamond" w:hAnsi="Garamond" w:cs="Times New Roman"/>
          <w:szCs w:val="19"/>
        </w:rPr>
        <w:t xml:space="preserve">explanation for our phenomenology. </w:t>
      </w:r>
      <w:r w:rsidR="002F6315" w:rsidRPr="0054498C">
        <w:rPr>
          <w:rFonts w:ascii="Garamond" w:hAnsi="Garamond" w:cs="Times New Roman"/>
          <w:szCs w:val="19"/>
        </w:rPr>
        <w:t xml:space="preserve">Conditional on our world being one in which our phenomenology is the </w:t>
      </w:r>
      <w:r w:rsidR="00000515" w:rsidRPr="0054498C">
        <w:rPr>
          <w:rFonts w:ascii="Garamond" w:hAnsi="Garamond" w:cs="Times New Roman"/>
          <w:szCs w:val="19"/>
        </w:rPr>
        <w:t>result</w:t>
      </w:r>
      <w:r w:rsidR="002F6315" w:rsidRPr="0054498C">
        <w:rPr>
          <w:rFonts w:ascii="Garamond" w:hAnsi="Garamond" w:cs="Times New Roman"/>
          <w:szCs w:val="19"/>
        </w:rPr>
        <w:t xml:space="preserve"> of tiny gremlins jumping up and down in our brain, the </w:t>
      </w:r>
      <w:r w:rsidR="009A4C2D" w:rsidRPr="0054498C">
        <w:rPr>
          <w:rFonts w:ascii="Garamond" w:hAnsi="Garamond" w:cs="Times New Roman"/>
          <w:szCs w:val="19"/>
        </w:rPr>
        <w:t>closest</w:t>
      </w:r>
      <w:r w:rsidR="002F6315" w:rsidRPr="0054498C">
        <w:rPr>
          <w:rFonts w:ascii="Garamond" w:hAnsi="Garamond" w:cs="Times New Roman"/>
          <w:szCs w:val="19"/>
        </w:rPr>
        <w:t xml:space="preserve"> world that la</w:t>
      </w:r>
      <w:r w:rsidR="00000515" w:rsidRPr="0054498C">
        <w:rPr>
          <w:rFonts w:ascii="Garamond" w:hAnsi="Garamond" w:cs="Times New Roman"/>
          <w:szCs w:val="19"/>
        </w:rPr>
        <w:t>c</w:t>
      </w:r>
      <w:r w:rsidR="002F6315" w:rsidRPr="0054498C">
        <w:rPr>
          <w:rFonts w:ascii="Garamond" w:hAnsi="Garamond" w:cs="Times New Roman"/>
          <w:szCs w:val="19"/>
        </w:rPr>
        <w:t xml:space="preserve">ks those gremlins is likely one in which we have no </w:t>
      </w:r>
      <w:r w:rsidR="00000515" w:rsidRPr="0054498C">
        <w:rPr>
          <w:rFonts w:ascii="Garamond" w:hAnsi="Garamond" w:cs="Times New Roman"/>
          <w:szCs w:val="19"/>
        </w:rPr>
        <w:t>phenomenology</w:t>
      </w:r>
      <w:r w:rsidR="0034417F" w:rsidRPr="0054498C">
        <w:rPr>
          <w:rFonts w:ascii="Garamond" w:hAnsi="Garamond" w:cs="Times New Roman"/>
          <w:szCs w:val="19"/>
        </w:rPr>
        <w:t>.</w:t>
      </w:r>
      <w:r w:rsidR="002F6315" w:rsidRPr="0054498C">
        <w:rPr>
          <w:rFonts w:ascii="Garamond" w:hAnsi="Garamond" w:cs="Times New Roman"/>
          <w:szCs w:val="19"/>
        </w:rPr>
        <w:t xml:space="preserve"> But that doesn’t mean </w:t>
      </w:r>
      <w:r w:rsidR="0034417F" w:rsidRPr="0054498C">
        <w:rPr>
          <w:rFonts w:ascii="Garamond" w:hAnsi="Garamond" w:cs="Times New Roman"/>
          <w:szCs w:val="19"/>
        </w:rPr>
        <w:t>that</w:t>
      </w:r>
      <w:r w:rsidR="002F6315" w:rsidRPr="0054498C">
        <w:rPr>
          <w:rFonts w:ascii="Garamond" w:hAnsi="Garamond" w:cs="Times New Roman"/>
          <w:szCs w:val="19"/>
        </w:rPr>
        <w:t xml:space="preserve"> </w:t>
      </w:r>
      <w:r w:rsidR="0034417F" w:rsidRPr="0054498C">
        <w:rPr>
          <w:rFonts w:ascii="Garamond" w:hAnsi="Garamond" w:cs="Times New Roman"/>
          <w:szCs w:val="19"/>
        </w:rPr>
        <w:t>t</w:t>
      </w:r>
      <w:r w:rsidR="002F6315" w:rsidRPr="0054498C">
        <w:rPr>
          <w:rFonts w:ascii="Garamond" w:hAnsi="Garamond" w:cs="Times New Roman"/>
          <w:szCs w:val="19"/>
        </w:rPr>
        <w:t xml:space="preserve">he </w:t>
      </w:r>
      <w:r w:rsidR="0034417F" w:rsidRPr="0054498C">
        <w:rPr>
          <w:rFonts w:ascii="Garamond" w:hAnsi="Garamond" w:cs="Times New Roman"/>
          <w:szCs w:val="19"/>
        </w:rPr>
        <w:t>only reasonable</w:t>
      </w:r>
      <w:r w:rsidR="002F6315" w:rsidRPr="0054498C">
        <w:rPr>
          <w:rFonts w:ascii="Garamond" w:hAnsi="Garamond" w:cs="Times New Roman"/>
          <w:szCs w:val="19"/>
        </w:rPr>
        <w:t xml:space="preserve"> </w:t>
      </w:r>
      <w:r w:rsidR="00000515" w:rsidRPr="0054498C">
        <w:rPr>
          <w:rFonts w:ascii="Garamond" w:hAnsi="Garamond" w:cs="Times New Roman"/>
          <w:szCs w:val="19"/>
        </w:rPr>
        <w:t>explanation</w:t>
      </w:r>
      <w:r w:rsidR="002F6315" w:rsidRPr="0054498C">
        <w:rPr>
          <w:rFonts w:ascii="Garamond" w:hAnsi="Garamond" w:cs="Times New Roman"/>
          <w:szCs w:val="19"/>
        </w:rPr>
        <w:t xml:space="preserve"> for us having phenomenology is the presence of tiny jumping gremlins. </w:t>
      </w:r>
      <w:r w:rsidR="00E76165">
        <w:rPr>
          <w:rFonts w:ascii="Garamond" w:hAnsi="Garamond" w:cs="Times New Roman"/>
          <w:szCs w:val="19"/>
        </w:rPr>
        <w:t>So w</w:t>
      </w:r>
      <w:r w:rsidR="006F748E" w:rsidRPr="0054498C">
        <w:rPr>
          <w:rFonts w:ascii="Garamond" w:hAnsi="Garamond" w:cs="Times New Roman"/>
          <w:szCs w:val="19"/>
        </w:rPr>
        <w:t xml:space="preserve">e have no reason to accept (B). </w:t>
      </w:r>
      <w:r w:rsidR="008A04D8">
        <w:rPr>
          <w:rFonts w:ascii="Garamond" w:hAnsi="Garamond" w:cs="Times New Roman"/>
          <w:szCs w:val="19"/>
        </w:rPr>
        <w:t xml:space="preserve">So although the non-dynamist </w:t>
      </w:r>
      <w:r w:rsidR="008A04D8">
        <w:rPr>
          <w:rFonts w:ascii="Garamond" w:hAnsi="Garamond" w:cs="Times New Roman"/>
          <w:szCs w:val="19"/>
        </w:rPr>
        <w:lastRenderedPageBreak/>
        <w:t>mus</w:t>
      </w:r>
      <w:r w:rsidR="00A01417">
        <w:rPr>
          <w:rFonts w:ascii="Garamond" w:hAnsi="Garamond" w:cs="Times New Roman"/>
          <w:szCs w:val="19"/>
        </w:rPr>
        <w:t xml:space="preserve">t concede that if our world is a </w:t>
      </w:r>
      <w:r w:rsidR="008A04D8">
        <w:rPr>
          <w:rFonts w:ascii="Garamond" w:hAnsi="Garamond" w:cs="Times New Roman"/>
          <w:szCs w:val="19"/>
        </w:rPr>
        <w:t xml:space="preserve">Skowian world, the presence of temporal passage does indeed make a difference to our temporal phenomenology, she should nevertheless maintain that the mere fact that we have phenomenology gives us no reason to suppose that we are in Skowian world. </w:t>
      </w:r>
      <w:r w:rsidR="00EF5333">
        <w:rPr>
          <w:rFonts w:ascii="Garamond" w:hAnsi="Garamond" w:cs="Times New Roman"/>
          <w:szCs w:val="19"/>
        </w:rPr>
        <w:t xml:space="preserve">It gives us no reason to suppose that actually, there is temporal passage. </w:t>
      </w:r>
    </w:p>
    <w:p w14:paraId="4E1EFC11" w14:textId="700F0F55" w:rsidR="00250CA5" w:rsidRPr="0054498C" w:rsidRDefault="003C249E" w:rsidP="005D3869">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t xml:space="preserve">Moreover, </w:t>
      </w:r>
      <w:r w:rsidR="00FC47F9">
        <w:rPr>
          <w:rFonts w:ascii="Garamond" w:hAnsi="Garamond" w:cs="Times New Roman"/>
          <w:szCs w:val="19"/>
        </w:rPr>
        <w:t>p</w:t>
      </w:r>
      <w:r w:rsidR="009D502E" w:rsidRPr="0054498C">
        <w:rPr>
          <w:rFonts w:ascii="Garamond" w:hAnsi="Garamond" w:cs="Times New Roman"/>
          <w:szCs w:val="19"/>
        </w:rPr>
        <w:t xml:space="preserve">erhaps the closest </w:t>
      </w:r>
      <w:r w:rsidR="00F1569C">
        <w:rPr>
          <w:rFonts w:ascii="Garamond" w:hAnsi="Garamond" w:cs="Times New Roman"/>
          <w:szCs w:val="19"/>
        </w:rPr>
        <w:t>passage-less world</w:t>
      </w:r>
      <w:r w:rsidR="00FC47F9">
        <w:rPr>
          <w:rFonts w:ascii="Garamond" w:hAnsi="Garamond" w:cs="Times New Roman"/>
          <w:szCs w:val="19"/>
        </w:rPr>
        <w:t xml:space="preserve"> to the Skowian world </w:t>
      </w:r>
      <w:r w:rsidR="00161309" w:rsidRPr="0054498C">
        <w:rPr>
          <w:rFonts w:ascii="Garamond" w:hAnsi="Garamond" w:cs="Times New Roman"/>
          <w:szCs w:val="19"/>
        </w:rPr>
        <w:t>is</w:t>
      </w:r>
      <w:r w:rsidR="009D502E" w:rsidRPr="0054498C">
        <w:rPr>
          <w:rFonts w:ascii="Garamond" w:hAnsi="Garamond" w:cs="Times New Roman"/>
          <w:szCs w:val="19"/>
        </w:rPr>
        <w:t xml:space="preserve"> one in which every moment is a duplicate o</w:t>
      </w:r>
      <w:r w:rsidR="00E226EF" w:rsidRPr="0054498C">
        <w:rPr>
          <w:rFonts w:ascii="Garamond" w:hAnsi="Garamond" w:cs="Times New Roman"/>
          <w:szCs w:val="19"/>
        </w:rPr>
        <w:t xml:space="preserve">f a time </w:t>
      </w:r>
      <w:r w:rsidR="00886DF8">
        <w:rPr>
          <w:rFonts w:ascii="Garamond" w:hAnsi="Garamond" w:cs="Times New Roman"/>
          <w:szCs w:val="19"/>
        </w:rPr>
        <w:t>in our</w:t>
      </w:r>
      <w:r w:rsidR="00E226EF" w:rsidRPr="0054498C">
        <w:rPr>
          <w:rFonts w:ascii="Garamond" w:hAnsi="Garamond" w:cs="Times New Roman"/>
          <w:szCs w:val="19"/>
        </w:rPr>
        <w:t xml:space="preserve"> world</w:t>
      </w:r>
      <w:r w:rsidR="009D502E" w:rsidRPr="0054498C">
        <w:rPr>
          <w:rFonts w:ascii="Garamond" w:hAnsi="Garamond" w:cs="Times New Roman"/>
          <w:szCs w:val="19"/>
        </w:rPr>
        <w:t xml:space="preserve"> </w:t>
      </w:r>
      <w:r w:rsidR="009D502E" w:rsidRPr="0054498C">
        <w:rPr>
          <w:rFonts w:ascii="Garamond" w:hAnsi="Garamond" w:cs="Times New Roman"/>
          <w:i/>
          <w:szCs w:val="19"/>
        </w:rPr>
        <w:t>after</w:t>
      </w:r>
      <w:r w:rsidR="009D502E" w:rsidRPr="0054498C">
        <w:rPr>
          <w:rFonts w:ascii="Garamond" w:hAnsi="Garamond" w:cs="Times New Roman"/>
          <w:szCs w:val="19"/>
        </w:rPr>
        <w:t xml:space="preserve"> presentness has arrived. </w:t>
      </w:r>
      <w:r w:rsidR="008B23BB">
        <w:rPr>
          <w:rFonts w:ascii="Garamond" w:hAnsi="Garamond" w:cs="Times New Roman"/>
          <w:szCs w:val="19"/>
        </w:rPr>
        <w:t xml:space="preserve">If so, </w:t>
      </w:r>
      <w:r w:rsidR="00C142E6" w:rsidRPr="0054498C">
        <w:rPr>
          <w:rFonts w:ascii="Garamond" w:hAnsi="Garamond" w:cs="Times New Roman"/>
          <w:szCs w:val="19"/>
        </w:rPr>
        <w:t xml:space="preserve">the presence of temporal passage makes no difference to the </w:t>
      </w:r>
      <w:r w:rsidR="00C142E6" w:rsidRPr="007451E5">
        <w:rPr>
          <w:rFonts w:ascii="Garamond" w:hAnsi="Garamond" w:cs="Times New Roman"/>
          <w:i/>
          <w:szCs w:val="19"/>
        </w:rPr>
        <w:t>character</w:t>
      </w:r>
      <w:r w:rsidR="00C142E6" w:rsidRPr="0054498C">
        <w:rPr>
          <w:rFonts w:ascii="Garamond" w:hAnsi="Garamond" w:cs="Times New Roman"/>
          <w:szCs w:val="19"/>
        </w:rPr>
        <w:t xml:space="preserve"> of our temporal phenomenology (</w:t>
      </w:r>
      <w:r w:rsidR="00C142E6" w:rsidRPr="007451E5">
        <w:rPr>
          <w:rFonts w:ascii="Garamond" w:hAnsi="Garamond" w:cs="Times New Roman"/>
          <w:i/>
          <w:szCs w:val="19"/>
        </w:rPr>
        <w:t>nor to its existence</w:t>
      </w:r>
      <w:r w:rsidR="00C142E6" w:rsidRPr="0054498C">
        <w:rPr>
          <w:rFonts w:ascii="Garamond" w:hAnsi="Garamond" w:cs="Times New Roman"/>
          <w:szCs w:val="19"/>
        </w:rPr>
        <w:t xml:space="preserve">). </w:t>
      </w:r>
      <w:r w:rsidR="005667A0" w:rsidRPr="0054498C">
        <w:rPr>
          <w:rFonts w:ascii="Garamond" w:hAnsi="Garamond" w:cs="Times New Roman"/>
          <w:szCs w:val="19"/>
        </w:rPr>
        <w:t xml:space="preserve">Here is </w:t>
      </w:r>
      <w:r w:rsidR="00DB59E5">
        <w:rPr>
          <w:rFonts w:ascii="Garamond" w:hAnsi="Garamond" w:cs="Times New Roman"/>
          <w:szCs w:val="19"/>
        </w:rPr>
        <w:t>the argument for that conclusion:</w:t>
      </w:r>
    </w:p>
    <w:p w14:paraId="15B8FC82" w14:textId="77777777" w:rsidR="00250CA5" w:rsidRPr="0054498C" w:rsidRDefault="00250CA5" w:rsidP="005D3869">
      <w:pPr>
        <w:widowControl w:val="0"/>
        <w:autoSpaceDE w:val="0"/>
        <w:autoSpaceDN w:val="0"/>
        <w:adjustRightInd w:val="0"/>
        <w:spacing w:after="0" w:line="360" w:lineRule="auto"/>
        <w:jc w:val="both"/>
        <w:rPr>
          <w:rFonts w:ascii="Garamond" w:hAnsi="Garamond" w:cs="Times New Roman"/>
          <w:szCs w:val="19"/>
        </w:rPr>
      </w:pPr>
    </w:p>
    <w:p w14:paraId="74BBC304" w14:textId="0A5F4AD9" w:rsidR="00250CA5" w:rsidRPr="0054498C" w:rsidRDefault="00250CA5" w:rsidP="005D3869">
      <w:pPr>
        <w:widowControl w:val="0"/>
        <w:autoSpaceDE w:val="0"/>
        <w:autoSpaceDN w:val="0"/>
        <w:adjustRightInd w:val="0"/>
        <w:spacing w:after="0" w:line="360" w:lineRule="auto"/>
        <w:jc w:val="both"/>
        <w:rPr>
          <w:rFonts w:ascii="Garamond" w:hAnsi="Garamond" w:cs="Times New Roman"/>
          <w:i/>
          <w:szCs w:val="19"/>
        </w:rPr>
      </w:pPr>
      <w:r w:rsidRPr="0054498C">
        <w:rPr>
          <w:rFonts w:ascii="Garamond" w:hAnsi="Garamond" w:cs="Times New Roman"/>
          <w:i/>
          <w:szCs w:val="19"/>
        </w:rPr>
        <w:t>Moving Spotlight Duplication Argument</w:t>
      </w:r>
    </w:p>
    <w:p w14:paraId="62356EB5" w14:textId="77777777" w:rsidR="00250CA5" w:rsidRPr="0054498C" w:rsidRDefault="00250CA5" w:rsidP="005D3869">
      <w:pPr>
        <w:widowControl w:val="0"/>
        <w:autoSpaceDE w:val="0"/>
        <w:autoSpaceDN w:val="0"/>
        <w:adjustRightInd w:val="0"/>
        <w:spacing w:after="0" w:line="360" w:lineRule="auto"/>
        <w:jc w:val="both"/>
        <w:rPr>
          <w:rFonts w:ascii="Garamond" w:hAnsi="Garamond" w:cs="Times New Roman"/>
          <w:szCs w:val="19"/>
        </w:rPr>
      </w:pPr>
    </w:p>
    <w:p w14:paraId="2BA222D2" w14:textId="69F91D15" w:rsidR="00BD2E8B" w:rsidRPr="0054498C" w:rsidRDefault="00914EF7" w:rsidP="00E77134">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Our</w:t>
      </w:r>
      <w:r w:rsidR="00BD2E8B" w:rsidRPr="0054498C">
        <w:rPr>
          <w:rFonts w:ascii="Garamond" w:hAnsi="Garamond" w:cs="Times New Roman"/>
          <w:szCs w:val="19"/>
        </w:rPr>
        <w:t xml:space="preserve"> world, @, is a </w:t>
      </w:r>
      <w:r w:rsidR="00367865" w:rsidRPr="0054498C">
        <w:rPr>
          <w:rFonts w:ascii="Garamond" w:hAnsi="Garamond" w:cs="Times New Roman"/>
          <w:szCs w:val="19"/>
        </w:rPr>
        <w:t xml:space="preserve">Skowian </w:t>
      </w:r>
      <w:r w:rsidR="00BD2E8B" w:rsidRPr="0054498C">
        <w:rPr>
          <w:rFonts w:ascii="Garamond" w:hAnsi="Garamond" w:cs="Times New Roman"/>
          <w:szCs w:val="19"/>
        </w:rPr>
        <w:t>moving spotlight world.</w:t>
      </w:r>
    </w:p>
    <w:p w14:paraId="36E4F224" w14:textId="68F66A23" w:rsidR="00200941" w:rsidRPr="001B0BA0" w:rsidRDefault="00250CA5" w:rsidP="001B0BA0">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Ther</w:t>
      </w:r>
      <w:r w:rsidR="00D0246C" w:rsidRPr="0054498C">
        <w:rPr>
          <w:rFonts w:ascii="Garamond" w:hAnsi="Garamond" w:cs="Times New Roman"/>
          <w:szCs w:val="19"/>
        </w:rPr>
        <w:t>e exists a block universe world</w:t>
      </w:r>
      <w:r w:rsidR="00BD2E8B" w:rsidRPr="0054498C">
        <w:rPr>
          <w:rFonts w:ascii="Garamond" w:hAnsi="Garamond" w:cs="Times New Roman"/>
          <w:szCs w:val="19"/>
        </w:rPr>
        <w:t>, B,</w:t>
      </w:r>
      <w:r w:rsidRPr="0054498C">
        <w:rPr>
          <w:rFonts w:ascii="Garamond" w:hAnsi="Garamond" w:cs="Times New Roman"/>
          <w:szCs w:val="19"/>
        </w:rPr>
        <w:t xml:space="preserve"> </w:t>
      </w:r>
      <w:r w:rsidR="00200941" w:rsidRPr="0054498C">
        <w:rPr>
          <w:rFonts w:ascii="Garamond" w:hAnsi="Garamond" w:cs="Times New Roman"/>
          <w:szCs w:val="19"/>
        </w:rPr>
        <w:t xml:space="preserve">in which </w:t>
      </w:r>
      <w:r w:rsidR="001B0BA0">
        <w:rPr>
          <w:rFonts w:ascii="Garamond" w:hAnsi="Garamond" w:cs="Times New Roman"/>
          <w:szCs w:val="19"/>
        </w:rPr>
        <w:t xml:space="preserve">there is a bijection of times from B to @ such that (a) every time, </w:t>
      </w:r>
      <w:r w:rsidR="001B0BA0" w:rsidRPr="001B0BA0">
        <w:rPr>
          <w:rFonts w:ascii="Garamond" w:hAnsi="Garamond" w:cs="Times New Roman"/>
          <w:i/>
          <w:szCs w:val="19"/>
        </w:rPr>
        <w:t>t,</w:t>
      </w:r>
      <w:r w:rsidR="001B0BA0">
        <w:rPr>
          <w:rFonts w:ascii="Garamond" w:hAnsi="Garamond" w:cs="Times New Roman"/>
          <w:szCs w:val="19"/>
        </w:rPr>
        <w:t xml:space="preserve"> in B is </w:t>
      </w:r>
      <w:r w:rsidR="003F3133" w:rsidRPr="001B0BA0">
        <w:rPr>
          <w:rFonts w:ascii="Garamond" w:hAnsi="Garamond" w:cs="Times New Roman"/>
          <w:szCs w:val="19"/>
        </w:rPr>
        <w:t>a</w:t>
      </w:r>
      <w:r w:rsidR="00200941" w:rsidRPr="001B0BA0">
        <w:rPr>
          <w:rFonts w:ascii="Garamond" w:hAnsi="Garamond" w:cs="Times New Roman"/>
          <w:szCs w:val="19"/>
        </w:rPr>
        <w:t xml:space="preserve"> </w:t>
      </w:r>
      <w:r w:rsidR="00264E25" w:rsidRPr="001B0BA0">
        <w:rPr>
          <w:rFonts w:ascii="Garamond" w:hAnsi="Garamond" w:cs="Times New Roman"/>
          <w:szCs w:val="19"/>
        </w:rPr>
        <w:t>qualitative</w:t>
      </w:r>
      <w:r w:rsidR="00200941" w:rsidRPr="001B0BA0">
        <w:rPr>
          <w:rFonts w:ascii="Garamond" w:hAnsi="Garamond" w:cs="Times New Roman"/>
          <w:szCs w:val="19"/>
        </w:rPr>
        <w:t xml:space="preserve"> duplicate of a time, </w:t>
      </w:r>
      <w:r w:rsidR="00200941" w:rsidRPr="001B0BA0">
        <w:rPr>
          <w:rFonts w:ascii="Garamond" w:hAnsi="Garamond" w:cs="Times New Roman"/>
          <w:i/>
          <w:szCs w:val="19"/>
        </w:rPr>
        <w:t>t</w:t>
      </w:r>
      <w:r w:rsidR="00200941" w:rsidRPr="001B0BA0">
        <w:rPr>
          <w:rFonts w:ascii="Garamond" w:hAnsi="Garamond" w:cs="Times New Roman"/>
          <w:szCs w:val="19"/>
        </w:rPr>
        <w:t>*,</w:t>
      </w:r>
      <w:r w:rsidR="00D0246C" w:rsidRPr="001B0BA0">
        <w:rPr>
          <w:rFonts w:ascii="Garamond" w:hAnsi="Garamond" w:cs="Times New Roman"/>
          <w:szCs w:val="19"/>
        </w:rPr>
        <w:t xml:space="preserve"> in </w:t>
      </w:r>
      <w:r w:rsidR="00BD2E8B" w:rsidRPr="001B0BA0">
        <w:rPr>
          <w:rFonts w:ascii="Garamond" w:hAnsi="Garamond" w:cs="Times New Roman"/>
          <w:szCs w:val="19"/>
        </w:rPr>
        <w:t>@</w:t>
      </w:r>
      <w:r w:rsidR="00D0246C" w:rsidRPr="001B0BA0">
        <w:rPr>
          <w:rFonts w:ascii="Garamond" w:hAnsi="Garamond" w:cs="Times New Roman"/>
          <w:szCs w:val="19"/>
        </w:rPr>
        <w:t xml:space="preserve"> </w:t>
      </w:r>
      <w:r w:rsidR="00A73DCE" w:rsidRPr="001B0BA0">
        <w:rPr>
          <w:rFonts w:ascii="Garamond" w:hAnsi="Garamond" w:cs="Times New Roman"/>
          <w:i/>
          <w:szCs w:val="19"/>
        </w:rPr>
        <w:t>after</w:t>
      </w:r>
      <w:r w:rsidR="00A73DCE" w:rsidRPr="001B0BA0">
        <w:rPr>
          <w:rFonts w:ascii="Garamond" w:hAnsi="Garamond" w:cs="Times New Roman"/>
          <w:szCs w:val="19"/>
        </w:rPr>
        <w:t xml:space="preserve"> presentness has arrived at </w:t>
      </w:r>
      <w:r w:rsidR="00A73DCE" w:rsidRPr="001B0BA0">
        <w:rPr>
          <w:rFonts w:ascii="Garamond" w:hAnsi="Garamond" w:cs="Times New Roman"/>
          <w:i/>
          <w:szCs w:val="19"/>
        </w:rPr>
        <w:t>t*</w:t>
      </w:r>
      <w:r w:rsidR="001B0BA0">
        <w:rPr>
          <w:rFonts w:ascii="Garamond" w:hAnsi="Garamond" w:cs="Times New Roman"/>
          <w:szCs w:val="19"/>
        </w:rPr>
        <w:t xml:space="preserve"> in @ and (b) </w:t>
      </w:r>
      <w:r w:rsidR="009B52C6" w:rsidRPr="001B0BA0">
        <w:rPr>
          <w:rFonts w:ascii="Garamond" w:hAnsi="Garamond" w:cs="Times New Roman"/>
          <w:szCs w:val="19"/>
        </w:rPr>
        <w:t xml:space="preserve">the B-series ordering of </w:t>
      </w:r>
      <w:r w:rsidR="00D84267">
        <w:rPr>
          <w:rFonts w:ascii="Garamond" w:hAnsi="Garamond" w:cs="Times New Roman"/>
          <w:szCs w:val="19"/>
        </w:rPr>
        <w:t>events</w:t>
      </w:r>
      <w:r w:rsidR="009B52C6" w:rsidRPr="001B0BA0">
        <w:rPr>
          <w:rFonts w:ascii="Garamond" w:hAnsi="Garamond" w:cs="Times New Roman"/>
          <w:szCs w:val="19"/>
        </w:rPr>
        <w:t xml:space="preserve"> in </w:t>
      </w:r>
      <w:r w:rsidR="00824B10" w:rsidRPr="001B0BA0">
        <w:rPr>
          <w:rFonts w:ascii="Garamond" w:hAnsi="Garamond" w:cs="Times New Roman"/>
          <w:szCs w:val="19"/>
        </w:rPr>
        <w:t>B</w:t>
      </w:r>
      <w:r w:rsidR="009B52C6" w:rsidRPr="001B0BA0">
        <w:rPr>
          <w:rFonts w:ascii="Garamond" w:hAnsi="Garamond" w:cs="Times New Roman"/>
          <w:szCs w:val="19"/>
        </w:rPr>
        <w:t xml:space="preserve"> </w:t>
      </w:r>
      <w:r w:rsidR="00B166AD" w:rsidRPr="001B0BA0">
        <w:rPr>
          <w:rFonts w:ascii="Garamond" w:hAnsi="Garamond" w:cs="Times New Roman"/>
          <w:szCs w:val="19"/>
        </w:rPr>
        <w:t>is the same as</w:t>
      </w:r>
      <w:r w:rsidR="009B52C6" w:rsidRPr="001B0BA0">
        <w:rPr>
          <w:rFonts w:ascii="Garamond" w:hAnsi="Garamond" w:cs="Times New Roman"/>
          <w:szCs w:val="19"/>
        </w:rPr>
        <w:t xml:space="preserve"> the B-series </w:t>
      </w:r>
      <w:r w:rsidR="00343BB8" w:rsidRPr="001B0BA0">
        <w:rPr>
          <w:rFonts w:ascii="Garamond" w:hAnsi="Garamond" w:cs="Times New Roman"/>
          <w:szCs w:val="19"/>
        </w:rPr>
        <w:t>ordering</w:t>
      </w:r>
      <w:r w:rsidR="009B52C6" w:rsidRPr="001B0BA0">
        <w:rPr>
          <w:rFonts w:ascii="Garamond" w:hAnsi="Garamond" w:cs="Times New Roman"/>
          <w:szCs w:val="19"/>
        </w:rPr>
        <w:t xml:space="preserve"> of </w:t>
      </w:r>
      <w:r w:rsidR="00D84267">
        <w:rPr>
          <w:rFonts w:ascii="Garamond" w:hAnsi="Garamond" w:cs="Times New Roman"/>
          <w:szCs w:val="19"/>
        </w:rPr>
        <w:t>qualitative duplicate events</w:t>
      </w:r>
      <w:r w:rsidR="009B52C6" w:rsidRPr="001B0BA0">
        <w:rPr>
          <w:rFonts w:ascii="Garamond" w:hAnsi="Garamond" w:cs="Times New Roman"/>
          <w:szCs w:val="19"/>
        </w:rPr>
        <w:t xml:space="preserve"> in </w:t>
      </w:r>
      <w:r w:rsidR="00625D7B" w:rsidRPr="001B0BA0">
        <w:rPr>
          <w:rFonts w:ascii="Garamond" w:hAnsi="Garamond" w:cs="Times New Roman"/>
          <w:szCs w:val="19"/>
        </w:rPr>
        <w:t>@.</w:t>
      </w:r>
    </w:p>
    <w:p w14:paraId="7DD66058" w14:textId="264FBED6" w:rsidR="00BD2E8B" w:rsidRPr="0054498C" w:rsidRDefault="00BD2E8B" w:rsidP="00E77134">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B is the closest world to </w:t>
      </w:r>
      <w:r w:rsidR="00453FB6" w:rsidRPr="0054498C">
        <w:rPr>
          <w:rFonts w:ascii="Garamond" w:hAnsi="Garamond" w:cs="Times New Roman"/>
          <w:szCs w:val="19"/>
        </w:rPr>
        <w:t>@</w:t>
      </w:r>
      <w:r w:rsidRPr="0054498C">
        <w:rPr>
          <w:rFonts w:ascii="Garamond" w:hAnsi="Garamond" w:cs="Times New Roman"/>
          <w:szCs w:val="19"/>
        </w:rPr>
        <w:t xml:space="preserve"> in which there is no temporal passage. </w:t>
      </w:r>
    </w:p>
    <w:p w14:paraId="082A277F" w14:textId="4B2DA35A" w:rsidR="003C341E" w:rsidRPr="0054498C" w:rsidRDefault="007C70C5" w:rsidP="003C341E">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Each</w:t>
      </w:r>
      <w:r w:rsidR="00264E25" w:rsidRPr="0054498C">
        <w:rPr>
          <w:rFonts w:ascii="Garamond" w:hAnsi="Garamond" w:cs="Times New Roman"/>
          <w:szCs w:val="19"/>
        </w:rPr>
        <w:t xml:space="preserve"> time in </w:t>
      </w:r>
      <w:r w:rsidR="00C35A56" w:rsidRPr="0054498C">
        <w:rPr>
          <w:rFonts w:ascii="Garamond" w:hAnsi="Garamond" w:cs="Times New Roman"/>
          <w:szCs w:val="19"/>
        </w:rPr>
        <w:t xml:space="preserve">B </w:t>
      </w:r>
      <w:r w:rsidR="00264E25" w:rsidRPr="0054498C">
        <w:rPr>
          <w:rFonts w:ascii="Garamond" w:hAnsi="Garamond" w:cs="Times New Roman"/>
          <w:szCs w:val="19"/>
        </w:rPr>
        <w:t>is a</w:t>
      </w:r>
      <w:r w:rsidR="00C77329" w:rsidRPr="0054498C">
        <w:rPr>
          <w:rFonts w:ascii="Garamond" w:hAnsi="Garamond" w:cs="Times New Roman"/>
          <w:szCs w:val="19"/>
        </w:rPr>
        <w:t xml:space="preserve"> phenomenological duplicate of </w:t>
      </w:r>
      <w:r w:rsidR="002D64D0" w:rsidRPr="0054498C">
        <w:rPr>
          <w:rFonts w:ascii="Garamond" w:hAnsi="Garamond" w:cs="Times New Roman"/>
          <w:szCs w:val="19"/>
        </w:rPr>
        <w:t>the time in</w:t>
      </w:r>
      <w:r w:rsidR="00264E25" w:rsidRPr="0054498C">
        <w:rPr>
          <w:rFonts w:ascii="Garamond" w:hAnsi="Garamond" w:cs="Times New Roman"/>
          <w:szCs w:val="19"/>
        </w:rPr>
        <w:t xml:space="preserve"> </w:t>
      </w:r>
      <w:r w:rsidR="002D64D0" w:rsidRPr="0054498C">
        <w:rPr>
          <w:rFonts w:ascii="Garamond" w:hAnsi="Garamond" w:cs="Times New Roman"/>
          <w:szCs w:val="19"/>
        </w:rPr>
        <w:t xml:space="preserve">@ of which it is a qualitative duplicate. </w:t>
      </w:r>
    </w:p>
    <w:p w14:paraId="52C09595" w14:textId="05E54357" w:rsidR="00DA5CBF" w:rsidRPr="0054498C" w:rsidRDefault="00297113" w:rsidP="00297113">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Therefore </w:t>
      </w:r>
      <w:r w:rsidR="00DA5CBF" w:rsidRPr="0054498C">
        <w:rPr>
          <w:rFonts w:ascii="Garamond" w:hAnsi="Garamond" w:cs="Times New Roman"/>
          <w:szCs w:val="19"/>
        </w:rPr>
        <w:t>the phenomenology in B is the same as in @.</w:t>
      </w:r>
    </w:p>
    <w:p w14:paraId="4E3F5076" w14:textId="3BD3AF25" w:rsidR="00297113" w:rsidRPr="0054498C" w:rsidRDefault="00297113" w:rsidP="00297113">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There is no temporal passage in </w:t>
      </w:r>
      <w:r w:rsidR="00CF0785" w:rsidRPr="0054498C">
        <w:rPr>
          <w:rFonts w:ascii="Garamond" w:hAnsi="Garamond" w:cs="Times New Roman"/>
          <w:szCs w:val="19"/>
        </w:rPr>
        <w:t>B.</w:t>
      </w:r>
    </w:p>
    <w:p w14:paraId="6DFEAC56" w14:textId="7CE6E270" w:rsidR="00E55BAF" w:rsidRPr="0054498C" w:rsidRDefault="00E55BAF" w:rsidP="00250CA5">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Therefore, </w:t>
      </w:r>
      <w:r w:rsidR="00CF0785" w:rsidRPr="0054498C">
        <w:rPr>
          <w:rFonts w:ascii="Garamond" w:hAnsi="Garamond" w:cs="Times New Roman"/>
          <w:szCs w:val="19"/>
        </w:rPr>
        <w:t xml:space="preserve">in the absence of temporal passage, our temporal phenomenology would be the same. </w:t>
      </w:r>
      <w:r w:rsidRPr="0054498C">
        <w:rPr>
          <w:rFonts w:ascii="Garamond" w:hAnsi="Garamond" w:cs="Times New Roman"/>
          <w:szCs w:val="19"/>
        </w:rPr>
        <w:t xml:space="preserve"> </w:t>
      </w:r>
    </w:p>
    <w:p w14:paraId="5EF95FC0" w14:textId="56D0B4D9" w:rsidR="00865C90" w:rsidRPr="0054498C" w:rsidRDefault="00865C90" w:rsidP="00250CA5">
      <w:pPr>
        <w:pStyle w:val="ListParagraph"/>
        <w:widowControl w:val="0"/>
        <w:numPr>
          <w:ilvl w:val="0"/>
          <w:numId w:val="2"/>
        </w:numPr>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Therefore, the presence of temporal passage makes no difference to our temporal phenomenology.</w:t>
      </w:r>
      <w:r w:rsidR="003E6295" w:rsidRPr="0054498C">
        <w:rPr>
          <w:rStyle w:val="FootnoteReference"/>
          <w:rFonts w:ascii="Garamond" w:hAnsi="Garamond" w:cs="Times New Roman"/>
          <w:szCs w:val="19"/>
        </w:rPr>
        <w:footnoteReference w:id="21"/>
      </w:r>
      <w:r w:rsidRPr="0054498C">
        <w:rPr>
          <w:rFonts w:ascii="Garamond" w:hAnsi="Garamond" w:cs="Times New Roman"/>
          <w:szCs w:val="19"/>
        </w:rPr>
        <w:t xml:space="preserve"> </w:t>
      </w:r>
    </w:p>
    <w:p w14:paraId="5E26478A" w14:textId="77777777" w:rsidR="00250CA5" w:rsidRPr="0054498C" w:rsidRDefault="00250CA5" w:rsidP="005D3869">
      <w:pPr>
        <w:widowControl w:val="0"/>
        <w:autoSpaceDE w:val="0"/>
        <w:autoSpaceDN w:val="0"/>
        <w:adjustRightInd w:val="0"/>
        <w:spacing w:after="0" w:line="360" w:lineRule="auto"/>
        <w:jc w:val="both"/>
        <w:rPr>
          <w:rFonts w:ascii="Garamond" w:hAnsi="Garamond" w:cs="Times New Roman"/>
          <w:szCs w:val="19"/>
        </w:rPr>
      </w:pPr>
    </w:p>
    <w:p w14:paraId="68A38614" w14:textId="459E4A75" w:rsidR="00D624FE" w:rsidRPr="0054498C" w:rsidRDefault="00A76842" w:rsidP="005D3869">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The premises most likely to be rejected by the defender of the argument from temporal </w:t>
      </w:r>
      <w:r w:rsidRPr="0054498C">
        <w:rPr>
          <w:rFonts w:ascii="Garamond" w:hAnsi="Garamond" w:cs="Times New Roman"/>
          <w:szCs w:val="19"/>
        </w:rPr>
        <w:lastRenderedPageBreak/>
        <w:t>phenomenology are (2) and (3).</w:t>
      </w:r>
      <w:r w:rsidR="001E3424" w:rsidRPr="0054498C">
        <w:rPr>
          <w:rFonts w:ascii="Garamond" w:hAnsi="Garamond" w:cs="Times New Roman"/>
          <w:szCs w:val="19"/>
        </w:rPr>
        <w:t xml:space="preserve"> </w:t>
      </w:r>
      <w:r w:rsidR="00F96079">
        <w:rPr>
          <w:rFonts w:ascii="Garamond" w:hAnsi="Garamond" w:cs="Times New Roman"/>
          <w:szCs w:val="19"/>
        </w:rPr>
        <w:t>The dynamist might</w:t>
      </w:r>
      <w:r w:rsidR="001E3424" w:rsidRPr="0054498C">
        <w:rPr>
          <w:rFonts w:ascii="Garamond" w:hAnsi="Garamond" w:cs="Times New Roman"/>
          <w:szCs w:val="19"/>
        </w:rPr>
        <w:t xml:space="preserve"> reject (2) by </w:t>
      </w:r>
      <w:r w:rsidR="00A17ADE" w:rsidRPr="0054498C">
        <w:rPr>
          <w:rFonts w:ascii="Garamond" w:hAnsi="Garamond" w:cs="Times New Roman"/>
          <w:szCs w:val="19"/>
        </w:rPr>
        <w:t xml:space="preserve">arguing that </w:t>
      </w:r>
      <w:r w:rsidR="00EE2C30" w:rsidRPr="0054498C">
        <w:rPr>
          <w:rFonts w:ascii="Garamond" w:hAnsi="Garamond" w:cs="Times New Roman"/>
          <w:szCs w:val="19"/>
        </w:rPr>
        <w:t xml:space="preserve">the duplication is impossible because the only way to </w:t>
      </w:r>
      <w:r w:rsidR="006521E9" w:rsidRPr="0054498C">
        <w:rPr>
          <w:rFonts w:ascii="Garamond" w:hAnsi="Garamond" w:cs="Times New Roman"/>
          <w:szCs w:val="19"/>
        </w:rPr>
        <w:t xml:space="preserve">duplicate our actual phenomenology is </w:t>
      </w:r>
      <w:r w:rsidR="005B5201" w:rsidRPr="0054498C">
        <w:rPr>
          <w:rFonts w:ascii="Garamond" w:hAnsi="Garamond" w:cs="Times New Roman"/>
          <w:szCs w:val="19"/>
        </w:rPr>
        <w:t>via temporal passage</w:t>
      </w:r>
      <w:r w:rsidR="00EE2C30" w:rsidRPr="0054498C">
        <w:rPr>
          <w:rFonts w:ascii="Garamond" w:hAnsi="Garamond" w:cs="Times New Roman"/>
          <w:szCs w:val="19"/>
        </w:rPr>
        <w:t xml:space="preserve">. </w:t>
      </w:r>
      <w:r w:rsidR="00E45DEA" w:rsidRPr="0054498C">
        <w:rPr>
          <w:rFonts w:ascii="Garamond" w:hAnsi="Garamond" w:cs="Times New Roman"/>
          <w:szCs w:val="19"/>
        </w:rPr>
        <w:t xml:space="preserve">Thus B is impossible. </w:t>
      </w:r>
      <w:r w:rsidR="00F959A0">
        <w:rPr>
          <w:rFonts w:ascii="Garamond" w:hAnsi="Garamond" w:cs="Times New Roman"/>
          <w:szCs w:val="19"/>
        </w:rPr>
        <w:t>In that case the clos</w:t>
      </w:r>
      <w:r w:rsidR="00415168">
        <w:rPr>
          <w:rFonts w:ascii="Garamond" w:hAnsi="Garamond" w:cs="Times New Roman"/>
          <w:szCs w:val="19"/>
        </w:rPr>
        <w:t>est possible world to @</w:t>
      </w:r>
      <w:r w:rsidR="00CE5CBB">
        <w:rPr>
          <w:rFonts w:ascii="Garamond" w:hAnsi="Garamond" w:cs="Times New Roman"/>
          <w:szCs w:val="19"/>
        </w:rPr>
        <w:t>,</w:t>
      </w:r>
      <w:r w:rsidR="00415168">
        <w:rPr>
          <w:rFonts w:ascii="Garamond" w:hAnsi="Garamond" w:cs="Times New Roman"/>
          <w:szCs w:val="19"/>
        </w:rPr>
        <w:t xml:space="preserve"> which </w:t>
      </w:r>
      <w:r w:rsidR="00F959A0">
        <w:rPr>
          <w:rFonts w:ascii="Garamond" w:hAnsi="Garamond" w:cs="Times New Roman"/>
          <w:szCs w:val="19"/>
        </w:rPr>
        <w:t>lacks temporal passage, will be a world that is qualitatively, and hence phenomenologically, different from @</w:t>
      </w:r>
      <w:r w:rsidR="00CE5CBB">
        <w:rPr>
          <w:rFonts w:ascii="Garamond" w:hAnsi="Garamond" w:cs="Times New Roman"/>
          <w:szCs w:val="19"/>
        </w:rPr>
        <w:t>, and so the presence of temporal passage make</w:t>
      </w:r>
      <w:r w:rsidR="000136D3">
        <w:rPr>
          <w:rFonts w:ascii="Garamond" w:hAnsi="Garamond" w:cs="Times New Roman"/>
          <w:szCs w:val="19"/>
        </w:rPr>
        <w:t>s</w:t>
      </w:r>
      <w:r w:rsidR="00CE5CBB">
        <w:rPr>
          <w:rFonts w:ascii="Garamond" w:hAnsi="Garamond" w:cs="Times New Roman"/>
          <w:szCs w:val="19"/>
        </w:rPr>
        <w:t xml:space="preserve"> a difference to our temporal phenomenology. </w:t>
      </w:r>
      <w:r w:rsidR="000136D3">
        <w:rPr>
          <w:rFonts w:ascii="Garamond" w:hAnsi="Garamond" w:cs="Times New Roman"/>
          <w:szCs w:val="19"/>
        </w:rPr>
        <w:t>I see, however, no reason to suppose that B is impossible</w:t>
      </w:r>
      <w:r w:rsidR="00113FA1">
        <w:rPr>
          <w:rFonts w:ascii="Garamond" w:hAnsi="Garamond" w:cs="Times New Roman"/>
          <w:szCs w:val="19"/>
        </w:rPr>
        <w:t>.</w:t>
      </w:r>
      <w:r w:rsidR="000136D3">
        <w:rPr>
          <w:rFonts w:ascii="Garamond" w:hAnsi="Garamond" w:cs="Times New Roman"/>
          <w:szCs w:val="19"/>
        </w:rPr>
        <w:t xml:space="preserve"> </w:t>
      </w:r>
      <w:r w:rsidR="00EB62A9" w:rsidRPr="0054498C">
        <w:rPr>
          <w:rFonts w:ascii="Garamond" w:hAnsi="Garamond" w:cs="Times New Roman"/>
          <w:szCs w:val="19"/>
        </w:rPr>
        <w:t>O</w:t>
      </w:r>
      <w:r w:rsidR="002D77CB" w:rsidRPr="0054498C">
        <w:rPr>
          <w:rFonts w:ascii="Garamond" w:hAnsi="Garamond" w:cs="Times New Roman"/>
          <w:szCs w:val="19"/>
        </w:rPr>
        <w:t>n this model</w:t>
      </w:r>
      <w:r w:rsidR="00F24A53">
        <w:rPr>
          <w:rFonts w:ascii="Garamond" w:hAnsi="Garamond" w:cs="Times New Roman"/>
          <w:szCs w:val="19"/>
        </w:rPr>
        <w:t xml:space="preserve"> of passage,</w:t>
      </w:r>
      <w:r w:rsidR="002D77CB" w:rsidRPr="0054498C">
        <w:rPr>
          <w:rFonts w:ascii="Garamond" w:hAnsi="Garamond" w:cs="Times New Roman"/>
          <w:szCs w:val="19"/>
        </w:rPr>
        <w:t xml:space="preserve"> the movement of presentness consists in the making de</w:t>
      </w:r>
      <w:r w:rsidR="00A11812">
        <w:rPr>
          <w:rFonts w:ascii="Garamond" w:hAnsi="Garamond" w:cs="Times New Roman"/>
          <w:szCs w:val="19"/>
        </w:rPr>
        <w:t xml:space="preserve">terminate of what exists </w:t>
      </w:r>
      <w:r w:rsidR="002D77CB" w:rsidRPr="0054498C">
        <w:rPr>
          <w:rFonts w:ascii="Garamond" w:hAnsi="Garamond" w:cs="Times New Roman"/>
          <w:szCs w:val="19"/>
        </w:rPr>
        <w:t xml:space="preserve">at </w:t>
      </w:r>
      <w:r w:rsidR="00EB62A9" w:rsidRPr="0054498C">
        <w:rPr>
          <w:rFonts w:ascii="Garamond" w:hAnsi="Garamond" w:cs="Times New Roman"/>
          <w:szCs w:val="19"/>
        </w:rPr>
        <w:t>locations (times)</w:t>
      </w:r>
      <w:r w:rsidR="002D77CB" w:rsidRPr="0054498C">
        <w:rPr>
          <w:rFonts w:ascii="Garamond" w:hAnsi="Garamond" w:cs="Times New Roman"/>
          <w:szCs w:val="19"/>
        </w:rPr>
        <w:t xml:space="preserve">. It is a strong claim </w:t>
      </w:r>
      <w:r w:rsidR="00EB62A9" w:rsidRPr="0054498C">
        <w:rPr>
          <w:rFonts w:ascii="Garamond" w:hAnsi="Garamond" w:cs="Times New Roman"/>
          <w:szCs w:val="19"/>
        </w:rPr>
        <w:t xml:space="preserve">indeed </w:t>
      </w:r>
      <w:r w:rsidR="002D77CB" w:rsidRPr="0054498C">
        <w:rPr>
          <w:rFonts w:ascii="Garamond" w:hAnsi="Garamond" w:cs="Times New Roman"/>
          <w:szCs w:val="19"/>
        </w:rPr>
        <w:t xml:space="preserve">to suppose that it is </w:t>
      </w:r>
      <w:r w:rsidR="002D77CB" w:rsidRPr="0054498C">
        <w:rPr>
          <w:rFonts w:ascii="Garamond" w:hAnsi="Garamond" w:cs="Times New Roman"/>
          <w:i/>
          <w:szCs w:val="19"/>
        </w:rPr>
        <w:t>impossible</w:t>
      </w:r>
      <w:r w:rsidR="002D77CB" w:rsidRPr="0054498C">
        <w:rPr>
          <w:rFonts w:ascii="Garamond" w:hAnsi="Garamond" w:cs="Times New Roman"/>
          <w:szCs w:val="19"/>
        </w:rPr>
        <w:t xml:space="preserve"> </w:t>
      </w:r>
      <w:r w:rsidR="00CD74C3">
        <w:rPr>
          <w:rFonts w:ascii="Garamond" w:hAnsi="Garamond" w:cs="Times New Roman"/>
          <w:szCs w:val="19"/>
        </w:rPr>
        <w:t>for</w:t>
      </w:r>
      <w:r w:rsidR="002D77CB" w:rsidRPr="0054498C">
        <w:rPr>
          <w:rFonts w:ascii="Garamond" w:hAnsi="Garamond" w:cs="Times New Roman"/>
          <w:szCs w:val="19"/>
        </w:rPr>
        <w:t xml:space="preserve"> </w:t>
      </w:r>
      <w:r w:rsidR="00EB62A9" w:rsidRPr="0054498C">
        <w:rPr>
          <w:rFonts w:ascii="Garamond" w:hAnsi="Garamond" w:cs="Times New Roman"/>
          <w:szCs w:val="19"/>
        </w:rPr>
        <w:t>qualitative duplicates of what determinate</w:t>
      </w:r>
      <w:r w:rsidR="00DF2C52" w:rsidRPr="0054498C">
        <w:rPr>
          <w:rFonts w:ascii="Garamond" w:hAnsi="Garamond" w:cs="Times New Roman"/>
          <w:szCs w:val="19"/>
        </w:rPr>
        <w:t>ly</w:t>
      </w:r>
      <w:r w:rsidR="005A7F5F">
        <w:rPr>
          <w:rFonts w:ascii="Garamond" w:hAnsi="Garamond" w:cs="Times New Roman"/>
          <w:szCs w:val="19"/>
        </w:rPr>
        <w:t xml:space="preserve"> exists</w:t>
      </w:r>
      <w:r w:rsidR="00EB62A9" w:rsidRPr="0054498C">
        <w:rPr>
          <w:rFonts w:ascii="Garamond" w:hAnsi="Garamond" w:cs="Times New Roman"/>
          <w:szCs w:val="19"/>
        </w:rPr>
        <w:t xml:space="preserve"> at those locations </w:t>
      </w:r>
      <w:r w:rsidR="00CD74C3">
        <w:rPr>
          <w:rFonts w:ascii="Garamond" w:hAnsi="Garamond" w:cs="Times New Roman"/>
          <w:szCs w:val="19"/>
        </w:rPr>
        <w:t>to</w:t>
      </w:r>
      <w:r w:rsidR="00EB62A9" w:rsidRPr="0054498C">
        <w:rPr>
          <w:rFonts w:ascii="Garamond" w:hAnsi="Garamond" w:cs="Times New Roman"/>
          <w:szCs w:val="19"/>
        </w:rPr>
        <w:t xml:space="preserve"> exist, without </w:t>
      </w:r>
      <w:r w:rsidR="008327B3">
        <w:rPr>
          <w:rFonts w:ascii="Garamond" w:hAnsi="Garamond" w:cs="Times New Roman"/>
          <w:szCs w:val="19"/>
        </w:rPr>
        <w:t xml:space="preserve">it </w:t>
      </w:r>
      <w:r w:rsidR="00D43250" w:rsidRPr="0054498C">
        <w:rPr>
          <w:rFonts w:ascii="Garamond" w:hAnsi="Garamond" w:cs="Times New Roman"/>
          <w:szCs w:val="19"/>
        </w:rPr>
        <w:t xml:space="preserve">ever having been </w:t>
      </w:r>
      <w:r w:rsidR="00D43250" w:rsidRPr="008327B3">
        <w:rPr>
          <w:rFonts w:ascii="Garamond" w:hAnsi="Garamond" w:cs="Times New Roman"/>
          <w:i/>
          <w:szCs w:val="19"/>
        </w:rPr>
        <w:t>indeterminate</w:t>
      </w:r>
      <w:r w:rsidR="00D43250" w:rsidRPr="0054498C">
        <w:rPr>
          <w:rFonts w:ascii="Garamond" w:hAnsi="Garamond" w:cs="Times New Roman"/>
          <w:szCs w:val="19"/>
        </w:rPr>
        <w:t xml:space="preserve"> </w:t>
      </w:r>
      <w:r w:rsidR="008327B3">
        <w:rPr>
          <w:rFonts w:ascii="Garamond" w:hAnsi="Garamond" w:cs="Times New Roman"/>
          <w:szCs w:val="19"/>
        </w:rPr>
        <w:t xml:space="preserve">that they exist, </w:t>
      </w:r>
      <w:r w:rsidR="00D43250" w:rsidRPr="0054498C">
        <w:rPr>
          <w:rFonts w:ascii="Garamond" w:hAnsi="Garamond" w:cs="Times New Roman"/>
          <w:szCs w:val="19"/>
        </w:rPr>
        <w:t xml:space="preserve">and </w:t>
      </w:r>
      <w:r w:rsidR="00DF2C52" w:rsidRPr="0054498C">
        <w:rPr>
          <w:rFonts w:ascii="Garamond" w:hAnsi="Garamond" w:cs="Times New Roman"/>
          <w:szCs w:val="19"/>
        </w:rPr>
        <w:t xml:space="preserve">then </w:t>
      </w:r>
      <w:r w:rsidR="00D43250" w:rsidRPr="0054498C">
        <w:rPr>
          <w:rFonts w:ascii="Garamond" w:hAnsi="Garamond" w:cs="Times New Roman"/>
          <w:szCs w:val="19"/>
        </w:rPr>
        <w:t xml:space="preserve">made determinate by the passage of time. </w:t>
      </w:r>
      <w:r w:rsidR="00D624FE" w:rsidRPr="0054498C">
        <w:rPr>
          <w:rFonts w:ascii="Garamond" w:hAnsi="Garamond" w:cs="Times New Roman"/>
          <w:szCs w:val="19"/>
        </w:rPr>
        <w:t xml:space="preserve">Surely modal space is not so constrained. (If it were, one could respond to any sceptical argument by rejecting the idea that there could be, say, a phenomenology as of there being an external world in the absence of there being such a world). </w:t>
      </w:r>
    </w:p>
    <w:p w14:paraId="694CF431" w14:textId="3F9A3AAA" w:rsidR="005F0149" w:rsidRPr="0054498C" w:rsidRDefault="005F0149" w:rsidP="00D624FE">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Alternatively, </w:t>
      </w:r>
      <w:r w:rsidR="00D624FE" w:rsidRPr="0054498C">
        <w:rPr>
          <w:rFonts w:ascii="Garamond" w:hAnsi="Garamond" w:cs="Times New Roman"/>
          <w:szCs w:val="19"/>
        </w:rPr>
        <w:t>the dynamist</w:t>
      </w:r>
      <w:r w:rsidRPr="0054498C">
        <w:rPr>
          <w:rFonts w:ascii="Garamond" w:hAnsi="Garamond" w:cs="Times New Roman"/>
          <w:szCs w:val="19"/>
        </w:rPr>
        <w:t xml:space="preserve"> </w:t>
      </w:r>
      <w:r w:rsidR="00D624FE" w:rsidRPr="0054498C">
        <w:rPr>
          <w:rFonts w:ascii="Garamond" w:hAnsi="Garamond" w:cs="Times New Roman"/>
          <w:szCs w:val="19"/>
        </w:rPr>
        <w:t>could</w:t>
      </w:r>
      <w:r w:rsidRPr="0054498C">
        <w:rPr>
          <w:rFonts w:ascii="Garamond" w:hAnsi="Garamond" w:cs="Times New Roman"/>
          <w:szCs w:val="19"/>
        </w:rPr>
        <w:t xml:space="preserve"> reject (3). But then the closest relevant world </w:t>
      </w:r>
      <w:r w:rsidR="000E0CE8" w:rsidRPr="0054498C">
        <w:rPr>
          <w:rFonts w:ascii="Garamond" w:hAnsi="Garamond" w:cs="Times New Roman"/>
          <w:szCs w:val="19"/>
        </w:rPr>
        <w:t xml:space="preserve">to @ </w:t>
      </w:r>
      <w:r w:rsidRPr="0054498C">
        <w:rPr>
          <w:rFonts w:ascii="Garamond" w:hAnsi="Garamond" w:cs="Times New Roman"/>
          <w:szCs w:val="19"/>
        </w:rPr>
        <w:t xml:space="preserve">would be </w:t>
      </w:r>
      <w:r w:rsidR="000E0CE8" w:rsidRPr="0054498C">
        <w:rPr>
          <w:rFonts w:ascii="Garamond" w:hAnsi="Garamond" w:cs="Times New Roman"/>
          <w:szCs w:val="19"/>
        </w:rPr>
        <w:t>a</w:t>
      </w:r>
      <w:r w:rsidRPr="0054498C">
        <w:rPr>
          <w:rFonts w:ascii="Garamond" w:hAnsi="Garamond" w:cs="Times New Roman"/>
          <w:szCs w:val="19"/>
        </w:rPr>
        <w:t xml:space="preserve"> world in which all the events in the block are indeterminate</w:t>
      </w:r>
      <w:r w:rsidR="000E0CE8" w:rsidRPr="0054498C">
        <w:rPr>
          <w:rFonts w:ascii="Garamond" w:hAnsi="Garamond" w:cs="Times New Roman"/>
          <w:szCs w:val="19"/>
        </w:rPr>
        <w:t xml:space="preserve">, and we are back where we started, </w:t>
      </w:r>
      <w:r w:rsidR="00B03B21">
        <w:rPr>
          <w:rFonts w:ascii="Garamond" w:hAnsi="Garamond" w:cs="Times New Roman"/>
          <w:szCs w:val="19"/>
        </w:rPr>
        <w:t>with the dynamist defending the Argument from C</w:t>
      </w:r>
      <w:r w:rsidR="000E0CE8" w:rsidRPr="0054498C">
        <w:rPr>
          <w:rFonts w:ascii="Garamond" w:hAnsi="Garamond" w:cs="Times New Roman"/>
          <w:szCs w:val="19"/>
        </w:rPr>
        <w:t xml:space="preserve">onscious </w:t>
      </w:r>
      <w:r w:rsidR="00B03B21">
        <w:rPr>
          <w:rFonts w:ascii="Garamond" w:hAnsi="Garamond" w:cs="Times New Roman"/>
          <w:szCs w:val="19"/>
        </w:rPr>
        <w:t>E</w:t>
      </w:r>
      <w:r w:rsidR="000E0CE8" w:rsidRPr="0054498C">
        <w:rPr>
          <w:rFonts w:ascii="Garamond" w:hAnsi="Garamond" w:cs="Times New Roman"/>
          <w:szCs w:val="19"/>
        </w:rPr>
        <w:t xml:space="preserve">xperience. </w:t>
      </w:r>
    </w:p>
    <w:p w14:paraId="0E5C384C" w14:textId="3FFE85B2" w:rsidR="00452700" w:rsidRPr="0054498C" w:rsidRDefault="00036F09" w:rsidP="00EB6095">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t>I</w:t>
      </w:r>
      <w:r w:rsidR="00AD055E" w:rsidRPr="0054498C">
        <w:rPr>
          <w:rFonts w:ascii="Garamond" w:hAnsi="Garamond" w:cs="Times New Roman"/>
          <w:szCs w:val="19"/>
        </w:rPr>
        <w:t xml:space="preserve">n conclusion, then, </w:t>
      </w:r>
      <w:r w:rsidR="00415189">
        <w:rPr>
          <w:rFonts w:ascii="Garamond" w:hAnsi="Garamond" w:cs="Times New Roman"/>
          <w:szCs w:val="19"/>
        </w:rPr>
        <w:t>the</w:t>
      </w:r>
      <w:r w:rsidRPr="0054498C">
        <w:rPr>
          <w:rFonts w:ascii="Garamond" w:hAnsi="Garamond" w:cs="Times New Roman"/>
          <w:szCs w:val="19"/>
        </w:rPr>
        <w:t xml:space="preserve"> </w:t>
      </w:r>
      <w:r w:rsidR="0046428D">
        <w:rPr>
          <w:rFonts w:ascii="Garamond" w:hAnsi="Garamond" w:cs="Times New Roman"/>
          <w:szCs w:val="19"/>
        </w:rPr>
        <w:t>Skowian</w:t>
      </w:r>
      <w:r w:rsidR="00204F8B" w:rsidRPr="0054498C">
        <w:rPr>
          <w:rFonts w:ascii="Garamond" w:hAnsi="Garamond" w:cs="Times New Roman"/>
          <w:szCs w:val="19"/>
        </w:rPr>
        <w:t xml:space="preserve"> moving spotlight view </w:t>
      </w:r>
      <w:r w:rsidR="00415189">
        <w:rPr>
          <w:rFonts w:ascii="Garamond" w:hAnsi="Garamond" w:cs="Times New Roman"/>
          <w:szCs w:val="19"/>
        </w:rPr>
        <w:t>commi</w:t>
      </w:r>
      <w:r w:rsidR="007A3FAB">
        <w:rPr>
          <w:rFonts w:ascii="Garamond" w:hAnsi="Garamond" w:cs="Times New Roman"/>
          <w:szCs w:val="19"/>
        </w:rPr>
        <w:t>ts one either to defending the Argument from Conscious E</w:t>
      </w:r>
      <w:r w:rsidR="00415189">
        <w:rPr>
          <w:rFonts w:ascii="Garamond" w:hAnsi="Garamond" w:cs="Times New Roman"/>
          <w:szCs w:val="19"/>
        </w:rPr>
        <w:t>xperience, an</w:t>
      </w:r>
      <w:r w:rsidR="007A3FAB">
        <w:rPr>
          <w:rFonts w:ascii="Garamond" w:hAnsi="Garamond" w:cs="Times New Roman"/>
          <w:szCs w:val="19"/>
        </w:rPr>
        <w:t>d failing, or to defending the Argument from Temporal P</w:t>
      </w:r>
      <w:r w:rsidR="00415189">
        <w:rPr>
          <w:rFonts w:ascii="Garamond" w:hAnsi="Garamond" w:cs="Times New Roman"/>
          <w:szCs w:val="19"/>
        </w:rPr>
        <w:t>henomenology, and failing.</w:t>
      </w:r>
      <w:r w:rsidR="00315F1D">
        <w:rPr>
          <w:rFonts w:ascii="Garamond" w:hAnsi="Garamond" w:cs="Times New Roman"/>
          <w:szCs w:val="19"/>
        </w:rPr>
        <w:t xml:space="preserve"> </w:t>
      </w:r>
      <w:r w:rsidR="00355B82" w:rsidRPr="0054498C">
        <w:rPr>
          <w:rFonts w:ascii="Garamond" w:hAnsi="Garamond" w:cs="Times New Roman"/>
          <w:szCs w:val="19"/>
        </w:rPr>
        <w:t>In either case, the presence of our phenomenology does not provide evidenc</w:t>
      </w:r>
      <w:r w:rsidR="00315F1D">
        <w:rPr>
          <w:rFonts w:ascii="Garamond" w:hAnsi="Garamond" w:cs="Times New Roman"/>
          <w:szCs w:val="19"/>
        </w:rPr>
        <w:t xml:space="preserve">e for the existence of passage thus understood. </w:t>
      </w:r>
    </w:p>
    <w:p w14:paraId="30DC6541" w14:textId="74420D2B" w:rsidR="00C00324" w:rsidRPr="0054498C" w:rsidRDefault="00D22DDC" w:rsidP="00D64BE3">
      <w:pPr>
        <w:widowControl w:val="0"/>
        <w:autoSpaceDE w:val="0"/>
        <w:autoSpaceDN w:val="0"/>
        <w:adjustRightInd w:val="0"/>
        <w:spacing w:after="0" w:line="360" w:lineRule="auto"/>
        <w:jc w:val="both"/>
        <w:rPr>
          <w:rFonts w:ascii="Garamond" w:hAnsi="Garamond" w:cs="Times New Roman"/>
          <w:szCs w:val="20"/>
        </w:rPr>
      </w:pPr>
      <w:r w:rsidRPr="0054498C">
        <w:rPr>
          <w:rFonts w:ascii="Garamond" w:hAnsi="Garamond" w:cs="Times New Roman"/>
          <w:szCs w:val="20"/>
        </w:rPr>
        <w:tab/>
        <w:t xml:space="preserve">So that brings us to our final task: considering theories of passage </w:t>
      </w:r>
      <w:r w:rsidR="00C00324" w:rsidRPr="0054498C">
        <w:rPr>
          <w:rFonts w:ascii="Garamond" w:hAnsi="Garamond" w:cs="Times New Roman"/>
          <w:szCs w:val="20"/>
        </w:rPr>
        <w:t xml:space="preserve">according to which presentness is an </w:t>
      </w:r>
      <w:r w:rsidR="00C00324" w:rsidRPr="0054498C">
        <w:rPr>
          <w:rFonts w:ascii="Garamond" w:hAnsi="Garamond" w:cs="Times New Roman"/>
          <w:i/>
          <w:szCs w:val="20"/>
        </w:rPr>
        <w:t>extrinsic</w:t>
      </w:r>
      <w:r w:rsidR="00C00324" w:rsidRPr="0054498C">
        <w:rPr>
          <w:rFonts w:ascii="Garamond" w:hAnsi="Garamond" w:cs="Times New Roman"/>
          <w:szCs w:val="20"/>
        </w:rPr>
        <w:t xml:space="preserve"> </w:t>
      </w:r>
      <w:r w:rsidR="00DD0195">
        <w:rPr>
          <w:rFonts w:ascii="Garamond" w:hAnsi="Garamond" w:cs="Times New Roman"/>
          <w:szCs w:val="20"/>
        </w:rPr>
        <w:t xml:space="preserve">qualitative </w:t>
      </w:r>
      <w:r w:rsidR="00C00324" w:rsidRPr="0054498C">
        <w:rPr>
          <w:rFonts w:ascii="Garamond" w:hAnsi="Garamond" w:cs="Times New Roman"/>
          <w:szCs w:val="20"/>
        </w:rPr>
        <w:t xml:space="preserve">property. </w:t>
      </w:r>
    </w:p>
    <w:p w14:paraId="12253845" w14:textId="77777777" w:rsidR="00991E4A" w:rsidRPr="0054498C" w:rsidRDefault="00991E4A" w:rsidP="00D57B01">
      <w:pPr>
        <w:widowControl w:val="0"/>
        <w:autoSpaceDE w:val="0"/>
        <w:autoSpaceDN w:val="0"/>
        <w:adjustRightInd w:val="0"/>
        <w:spacing w:after="0" w:line="360" w:lineRule="auto"/>
        <w:jc w:val="both"/>
        <w:rPr>
          <w:rFonts w:ascii="Garamond" w:hAnsi="Garamond" w:cs="Times New Roman"/>
          <w:szCs w:val="19"/>
        </w:rPr>
      </w:pPr>
    </w:p>
    <w:p w14:paraId="38EC77BF" w14:textId="15D95A02" w:rsidR="00B51FAA" w:rsidRPr="0054498C" w:rsidRDefault="006E26AD" w:rsidP="001E3119">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 </w:t>
      </w:r>
      <w:r w:rsidR="004C7A63">
        <w:rPr>
          <w:rFonts w:ascii="Garamond" w:hAnsi="Garamond" w:cs="Times New Roman"/>
          <w:b/>
          <w:szCs w:val="19"/>
        </w:rPr>
        <w:t>7</w:t>
      </w:r>
      <w:r w:rsidR="00F84AD5" w:rsidRPr="0054498C">
        <w:rPr>
          <w:rFonts w:ascii="Garamond" w:hAnsi="Garamond" w:cs="Times New Roman"/>
          <w:b/>
          <w:szCs w:val="19"/>
        </w:rPr>
        <w:t xml:space="preserve">. </w:t>
      </w:r>
      <w:r w:rsidR="009F00FC" w:rsidRPr="0054498C">
        <w:rPr>
          <w:rFonts w:ascii="Garamond" w:hAnsi="Garamond" w:cs="Times New Roman"/>
          <w:b/>
          <w:szCs w:val="19"/>
        </w:rPr>
        <w:t xml:space="preserve">Extrinsic </w:t>
      </w:r>
      <w:r w:rsidR="0046550B">
        <w:rPr>
          <w:rFonts w:ascii="Garamond" w:hAnsi="Garamond" w:cs="Times New Roman"/>
          <w:b/>
          <w:szCs w:val="19"/>
        </w:rPr>
        <w:t xml:space="preserve">Qualitative </w:t>
      </w:r>
      <w:r w:rsidR="009F00FC" w:rsidRPr="0054498C">
        <w:rPr>
          <w:rFonts w:ascii="Garamond" w:hAnsi="Garamond" w:cs="Times New Roman"/>
          <w:b/>
          <w:szCs w:val="19"/>
        </w:rPr>
        <w:t>Presentness</w:t>
      </w:r>
      <w:r w:rsidR="000561F7" w:rsidRPr="0054498C">
        <w:rPr>
          <w:rFonts w:ascii="Garamond" w:hAnsi="Garamond" w:cs="Times New Roman"/>
          <w:b/>
          <w:szCs w:val="19"/>
        </w:rPr>
        <w:t xml:space="preserve"> </w:t>
      </w:r>
    </w:p>
    <w:p w14:paraId="62BABB91" w14:textId="77777777" w:rsidR="00853A29" w:rsidRPr="0054498C" w:rsidRDefault="00853A29" w:rsidP="001E3119">
      <w:pPr>
        <w:widowControl w:val="0"/>
        <w:autoSpaceDE w:val="0"/>
        <w:autoSpaceDN w:val="0"/>
        <w:adjustRightInd w:val="0"/>
        <w:spacing w:after="0" w:line="360" w:lineRule="auto"/>
        <w:jc w:val="both"/>
        <w:rPr>
          <w:rFonts w:ascii="Garamond" w:hAnsi="Garamond" w:cs="Times New Roman"/>
          <w:szCs w:val="19"/>
        </w:rPr>
      </w:pPr>
    </w:p>
    <w:p w14:paraId="42A161E3" w14:textId="3940251E" w:rsidR="005B52FB" w:rsidRPr="0054498C" w:rsidRDefault="005B52FB" w:rsidP="00D8661E">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The view that presentness</w:t>
      </w:r>
      <w:r w:rsidR="007F715B" w:rsidRPr="0054498C">
        <w:rPr>
          <w:rFonts w:ascii="Garamond" w:hAnsi="Garamond" w:cs="Times New Roman"/>
          <w:szCs w:val="19"/>
        </w:rPr>
        <w:t xml:space="preserve"> is an extrinsic property is </w:t>
      </w:r>
      <w:r w:rsidRPr="0054498C">
        <w:rPr>
          <w:rFonts w:ascii="Garamond" w:hAnsi="Garamond" w:cs="Times New Roman"/>
          <w:szCs w:val="19"/>
        </w:rPr>
        <w:t xml:space="preserve">motivated by the thought that part of what makes a moment the present has something to do with what is going on, or not </w:t>
      </w:r>
      <w:r w:rsidR="003A29BD" w:rsidRPr="0054498C">
        <w:rPr>
          <w:rFonts w:ascii="Garamond" w:hAnsi="Garamond" w:cs="Times New Roman"/>
          <w:szCs w:val="19"/>
        </w:rPr>
        <w:t>going on, at other moments. O</w:t>
      </w:r>
      <w:r w:rsidRPr="0054498C">
        <w:rPr>
          <w:rFonts w:ascii="Garamond" w:hAnsi="Garamond" w:cs="Times New Roman"/>
          <w:szCs w:val="19"/>
        </w:rPr>
        <w:t xml:space="preserve">ne might think that a crucial feature of presentism is not simply that </w:t>
      </w:r>
      <w:r w:rsidR="000E6EB5" w:rsidRPr="0054498C">
        <w:rPr>
          <w:rFonts w:ascii="Garamond" w:hAnsi="Garamond" w:cs="Times New Roman"/>
          <w:szCs w:val="19"/>
        </w:rPr>
        <w:t>the</w:t>
      </w:r>
      <w:r w:rsidRPr="0054498C">
        <w:rPr>
          <w:rFonts w:ascii="Garamond" w:hAnsi="Garamond" w:cs="Times New Roman"/>
          <w:szCs w:val="19"/>
        </w:rPr>
        <w:t xml:space="preserve"> </w:t>
      </w:r>
      <w:r w:rsidR="000E6EB5" w:rsidRPr="0054498C">
        <w:rPr>
          <w:rFonts w:ascii="Garamond" w:hAnsi="Garamond" w:cs="Times New Roman"/>
          <w:szCs w:val="19"/>
        </w:rPr>
        <w:t>present</w:t>
      </w:r>
      <w:r w:rsidRPr="0054498C">
        <w:rPr>
          <w:rFonts w:ascii="Garamond" w:hAnsi="Garamond" w:cs="Times New Roman"/>
          <w:szCs w:val="19"/>
        </w:rPr>
        <w:t xml:space="preserve"> moment</w:t>
      </w:r>
      <w:r w:rsidR="007B366A">
        <w:rPr>
          <w:rFonts w:ascii="Garamond" w:hAnsi="Garamond" w:cs="Times New Roman"/>
          <w:szCs w:val="19"/>
        </w:rPr>
        <w:t xml:space="preserve"> instantiates presentness, but </w:t>
      </w:r>
      <w:r w:rsidRPr="0054498C">
        <w:rPr>
          <w:rFonts w:ascii="Garamond" w:hAnsi="Garamond" w:cs="Times New Roman"/>
          <w:szCs w:val="19"/>
        </w:rPr>
        <w:t xml:space="preserve">that </w:t>
      </w:r>
      <w:r w:rsidR="000E6EB5" w:rsidRPr="0054498C">
        <w:rPr>
          <w:rFonts w:ascii="Garamond" w:hAnsi="Garamond" w:cs="Times New Roman"/>
          <w:szCs w:val="19"/>
        </w:rPr>
        <w:t xml:space="preserve">what it is for it to instantiate presentness is for earlier and later moments to fail to exist. Likewise, one might think that what makes a moment the present one in a growing block world is the </w:t>
      </w:r>
      <w:r w:rsidR="000E6EB5" w:rsidRPr="0054498C">
        <w:rPr>
          <w:rFonts w:ascii="Garamond" w:hAnsi="Garamond" w:cs="Times New Roman"/>
          <w:szCs w:val="19"/>
        </w:rPr>
        <w:lastRenderedPageBreak/>
        <w:t xml:space="preserve">fact that it is the latest moment in the block: there </w:t>
      </w:r>
      <w:r w:rsidR="00562462">
        <w:rPr>
          <w:rFonts w:ascii="Garamond" w:hAnsi="Garamond" w:cs="Times New Roman"/>
          <w:szCs w:val="19"/>
        </w:rPr>
        <w:t>fail to exist any later moments.</w:t>
      </w:r>
      <w:r w:rsidR="000E6EB5" w:rsidRPr="0054498C">
        <w:rPr>
          <w:rFonts w:ascii="Garamond" w:hAnsi="Garamond" w:cs="Times New Roman"/>
          <w:szCs w:val="19"/>
        </w:rPr>
        <w:t xml:space="preserve"> </w:t>
      </w:r>
      <w:r w:rsidR="001E5F17" w:rsidRPr="0054498C">
        <w:rPr>
          <w:rFonts w:ascii="Garamond" w:hAnsi="Garamond" w:cs="Times New Roman"/>
          <w:szCs w:val="19"/>
        </w:rPr>
        <w:t xml:space="preserve">If presentness is extrinsic, then this opens up the possibility of further models of temporal passage. </w:t>
      </w:r>
    </w:p>
    <w:p w14:paraId="130BB0FE" w14:textId="17BB708D" w:rsidR="000E39E9" w:rsidRDefault="0090789D" w:rsidP="000E39E9">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t>We have seen that trad</w:t>
      </w:r>
      <w:r w:rsidR="007F715B" w:rsidRPr="0054498C">
        <w:rPr>
          <w:rFonts w:ascii="Garamond" w:hAnsi="Garamond" w:cs="Times New Roman"/>
          <w:szCs w:val="19"/>
        </w:rPr>
        <w:t>itional growing block theories—</w:t>
      </w:r>
      <w:r w:rsidRPr="0054498C">
        <w:rPr>
          <w:rFonts w:ascii="Garamond" w:hAnsi="Garamond" w:cs="Times New Roman"/>
          <w:szCs w:val="19"/>
        </w:rPr>
        <w:t xml:space="preserve">according to which when </w:t>
      </w:r>
      <w:r w:rsidRPr="0054498C">
        <w:rPr>
          <w:rFonts w:ascii="Garamond" w:hAnsi="Garamond" w:cs="Times New Roman"/>
          <w:i/>
          <w:szCs w:val="19"/>
        </w:rPr>
        <w:t>t</w:t>
      </w:r>
      <w:r w:rsidRPr="0054498C">
        <w:rPr>
          <w:rFonts w:ascii="Garamond" w:hAnsi="Garamond" w:cs="Times New Roman"/>
          <w:szCs w:val="19"/>
        </w:rPr>
        <w:t xml:space="preserve"> goes from being objectively present to being objectively past </w:t>
      </w:r>
      <w:r w:rsidRPr="0054498C">
        <w:rPr>
          <w:rFonts w:ascii="Garamond" w:hAnsi="Garamond" w:cs="Times New Roman"/>
          <w:i/>
          <w:szCs w:val="19"/>
        </w:rPr>
        <w:t>t</w:t>
      </w:r>
      <w:r w:rsidRPr="0054498C">
        <w:rPr>
          <w:rFonts w:ascii="Garamond" w:hAnsi="Garamond" w:cs="Times New Roman"/>
          <w:szCs w:val="19"/>
        </w:rPr>
        <w:t xml:space="preserve"> retains all (and only) the same qualitative properties</w:t>
      </w:r>
      <w:r w:rsidR="007F715B" w:rsidRPr="0054498C">
        <w:rPr>
          <w:rFonts w:ascii="Garamond" w:hAnsi="Garamond" w:cs="Times New Roman"/>
          <w:szCs w:val="19"/>
        </w:rPr>
        <w:t>—</w:t>
      </w:r>
      <w:r w:rsidR="00593AFA" w:rsidRPr="0054498C">
        <w:rPr>
          <w:rFonts w:ascii="Garamond" w:hAnsi="Garamond" w:cs="Times New Roman"/>
          <w:szCs w:val="19"/>
        </w:rPr>
        <w:t>sustain</w:t>
      </w:r>
      <w:r w:rsidR="007F715B" w:rsidRPr="0054498C">
        <w:rPr>
          <w:rFonts w:ascii="Garamond" w:hAnsi="Garamond" w:cs="Times New Roman"/>
          <w:szCs w:val="19"/>
        </w:rPr>
        <w:t xml:space="preserve"> only</w:t>
      </w:r>
      <w:r w:rsidRPr="0054498C">
        <w:rPr>
          <w:rFonts w:ascii="Garamond" w:hAnsi="Garamond" w:cs="Times New Roman"/>
          <w:szCs w:val="19"/>
        </w:rPr>
        <w:t xml:space="preserve"> </w:t>
      </w:r>
      <w:r w:rsidRPr="0054498C">
        <w:rPr>
          <w:rFonts w:ascii="Garamond" w:hAnsi="Garamond" w:cs="Times New Roman"/>
          <w:i/>
          <w:szCs w:val="19"/>
        </w:rPr>
        <w:t>minimal</w:t>
      </w:r>
      <w:r w:rsidRPr="0054498C">
        <w:rPr>
          <w:rFonts w:ascii="Garamond" w:hAnsi="Garamond" w:cs="Times New Roman"/>
          <w:szCs w:val="19"/>
        </w:rPr>
        <w:t xml:space="preserve"> passa</w:t>
      </w:r>
      <w:r w:rsidR="007F715B" w:rsidRPr="0054498C">
        <w:rPr>
          <w:rFonts w:ascii="Garamond" w:hAnsi="Garamond" w:cs="Times New Roman"/>
          <w:szCs w:val="19"/>
        </w:rPr>
        <w:t xml:space="preserve">ge and so are unable to reject (ii).  </w:t>
      </w:r>
      <w:r w:rsidR="00182111" w:rsidRPr="0054498C">
        <w:rPr>
          <w:rFonts w:ascii="Garamond" w:hAnsi="Garamond" w:cs="Times New Roman"/>
          <w:szCs w:val="19"/>
        </w:rPr>
        <w:t xml:space="preserve">By contrast, non-traditional growing block </w:t>
      </w:r>
      <w:r w:rsidR="00952242">
        <w:rPr>
          <w:rFonts w:ascii="Garamond" w:hAnsi="Garamond" w:cs="Times New Roman"/>
          <w:szCs w:val="19"/>
        </w:rPr>
        <w:t>models</w:t>
      </w:r>
      <w:r w:rsidR="00182111" w:rsidRPr="0054498C">
        <w:rPr>
          <w:rFonts w:ascii="Garamond" w:hAnsi="Garamond" w:cs="Times New Roman"/>
          <w:szCs w:val="19"/>
        </w:rPr>
        <w:t xml:space="preserve"> hold that </w:t>
      </w:r>
      <w:r w:rsidR="001839E7" w:rsidRPr="0054498C">
        <w:rPr>
          <w:rFonts w:ascii="Garamond" w:hAnsi="Garamond" w:cs="Times New Roman"/>
          <w:szCs w:val="19"/>
        </w:rPr>
        <w:t>when a moment comes into existence i</w:t>
      </w:r>
      <w:r w:rsidR="0064395F" w:rsidRPr="0054498C">
        <w:rPr>
          <w:rFonts w:ascii="Garamond" w:hAnsi="Garamond" w:cs="Times New Roman"/>
          <w:szCs w:val="19"/>
        </w:rPr>
        <w:t xml:space="preserve">t </w:t>
      </w:r>
      <w:r w:rsidR="001839E7" w:rsidRPr="0054498C">
        <w:rPr>
          <w:rFonts w:ascii="Garamond" w:hAnsi="Garamond" w:cs="Times New Roman"/>
          <w:szCs w:val="19"/>
        </w:rPr>
        <w:t>instantiates presentness, and the qualitative features of that moment change when it goes from being present, to being objectively past.</w:t>
      </w:r>
      <w:r w:rsidR="00A35B68" w:rsidRPr="0054498C">
        <w:rPr>
          <w:rFonts w:ascii="Garamond" w:hAnsi="Garamond" w:cs="Times New Roman"/>
          <w:szCs w:val="19"/>
        </w:rPr>
        <w:t xml:space="preserve"> </w:t>
      </w:r>
      <w:r w:rsidR="002B50CC">
        <w:rPr>
          <w:rFonts w:ascii="Garamond" w:hAnsi="Garamond" w:cs="Times New Roman"/>
          <w:szCs w:val="19"/>
        </w:rPr>
        <w:t xml:space="preserve">In its most abstract we can think of this as the view that each </w:t>
      </w:r>
      <w:r w:rsidR="00363224">
        <w:rPr>
          <w:rFonts w:ascii="Garamond" w:hAnsi="Garamond" w:cs="Times New Roman"/>
          <w:szCs w:val="19"/>
        </w:rPr>
        <w:t>moment comes into being glowing—</w:t>
      </w:r>
      <w:r w:rsidR="00655791">
        <w:rPr>
          <w:rFonts w:ascii="Garamond" w:hAnsi="Garamond" w:cs="Times New Roman"/>
          <w:szCs w:val="19"/>
        </w:rPr>
        <w:t>the glow of</w:t>
      </w:r>
      <w:r w:rsidR="00363224">
        <w:rPr>
          <w:rFonts w:ascii="Garamond" w:hAnsi="Garamond" w:cs="Times New Roman"/>
          <w:szCs w:val="19"/>
        </w:rPr>
        <w:t xml:space="preserve"> </w:t>
      </w:r>
      <w:r w:rsidR="00562462">
        <w:rPr>
          <w:rFonts w:ascii="Garamond" w:hAnsi="Garamond" w:cs="Times New Roman"/>
          <w:szCs w:val="19"/>
        </w:rPr>
        <w:t>extrinsic presentness. A</w:t>
      </w:r>
      <w:r w:rsidR="002B50CC">
        <w:rPr>
          <w:rFonts w:ascii="Garamond" w:hAnsi="Garamond" w:cs="Times New Roman"/>
          <w:szCs w:val="19"/>
        </w:rPr>
        <w:t>s time pas</w:t>
      </w:r>
      <w:r w:rsidR="000E39E9">
        <w:rPr>
          <w:rFonts w:ascii="Garamond" w:hAnsi="Garamond" w:cs="Times New Roman"/>
          <w:szCs w:val="19"/>
        </w:rPr>
        <w:t xml:space="preserve">ses, </w:t>
      </w:r>
      <w:r w:rsidR="00363224">
        <w:rPr>
          <w:rFonts w:ascii="Garamond" w:hAnsi="Garamond" w:cs="Times New Roman"/>
          <w:szCs w:val="19"/>
        </w:rPr>
        <w:t xml:space="preserve">that </w:t>
      </w:r>
      <w:r w:rsidR="00602FEA">
        <w:rPr>
          <w:rFonts w:ascii="Garamond" w:hAnsi="Garamond" w:cs="Times New Roman"/>
          <w:szCs w:val="19"/>
        </w:rPr>
        <w:t>moment</w:t>
      </w:r>
      <w:r w:rsidR="00363224">
        <w:rPr>
          <w:rFonts w:ascii="Garamond" w:hAnsi="Garamond" w:cs="Times New Roman"/>
          <w:szCs w:val="19"/>
        </w:rPr>
        <w:t xml:space="preserve"> loses that</w:t>
      </w:r>
      <w:r w:rsidR="00655791">
        <w:rPr>
          <w:rFonts w:ascii="Garamond" w:hAnsi="Garamond" w:cs="Times New Roman"/>
          <w:szCs w:val="19"/>
        </w:rPr>
        <w:t xml:space="preserve"> extrinsic</w:t>
      </w:r>
      <w:r w:rsidR="00363224">
        <w:rPr>
          <w:rFonts w:ascii="Garamond" w:hAnsi="Garamond" w:cs="Times New Roman"/>
          <w:szCs w:val="19"/>
        </w:rPr>
        <w:t xml:space="preserve"> </w:t>
      </w:r>
      <w:r w:rsidR="00655791">
        <w:rPr>
          <w:rFonts w:ascii="Garamond" w:hAnsi="Garamond" w:cs="Times New Roman"/>
          <w:szCs w:val="19"/>
        </w:rPr>
        <w:t>property</w:t>
      </w:r>
      <w:r w:rsidR="007A3ACA">
        <w:rPr>
          <w:rFonts w:ascii="Garamond" w:hAnsi="Garamond" w:cs="Times New Roman"/>
          <w:szCs w:val="19"/>
        </w:rPr>
        <w:t>—since the property supervenes, in part, on there being no later moments—</w:t>
      </w:r>
      <w:r w:rsidR="00363224">
        <w:rPr>
          <w:rFonts w:ascii="Garamond" w:hAnsi="Garamond" w:cs="Times New Roman"/>
          <w:szCs w:val="19"/>
        </w:rPr>
        <w:t xml:space="preserve">as new </w:t>
      </w:r>
      <w:r w:rsidR="00A91303">
        <w:rPr>
          <w:rFonts w:ascii="Garamond" w:hAnsi="Garamond" w:cs="Times New Roman"/>
          <w:szCs w:val="19"/>
        </w:rPr>
        <w:t>moments</w:t>
      </w:r>
      <w:r w:rsidR="00363224">
        <w:rPr>
          <w:rFonts w:ascii="Garamond" w:hAnsi="Garamond" w:cs="Times New Roman"/>
          <w:szCs w:val="19"/>
        </w:rPr>
        <w:t xml:space="preserve"> (objects and events) come int</w:t>
      </w:r>
      <w:r w:rsidR="00655791">
        <w:rPr>
          <w:rFonts w:ascii="Garamond" w:hAnsi="Garamond" w:cs="Times New Roman"/>
          <w:szCs w:val="19"/>
        </w:rPr>
        <w:t>o being at the end of the block.</w:t>
      </w:r>
      <w:r w:rsidR="008828CC">
        <w:rPr>
          <w:rFonts w:ascii="Garamond" w:hAnsi="Garamond" w:cs="Times New Roman"/>
          <w:szCs w:val="19"/>
        </w:rPr>
        <w:t xml:space="preserve"> </w:t>
      </w:r>
      <w:r w:rsidR="00363224">
        <w:rPr>
          <w:rFonts w:ascii="Garamond" w:hAnsi="Garamond" w:cs="Times New Roman"/>
          <w:szCs w:val="19"/>
        </w:rPr>
        <w:t xml:space="preserve">Thus the </w:t>
      </w:r>
      <w:r w:rsidR="00D022FC">
        <w:rPr>
          <w:rFonts w:ascii="Garamond" w:hAnsi="Garamond" w:cs="Times New Roman"/>
          <w:szCs w:val="19"/>
        </w:rPr>
        <w:t>moment</w:t>
      </w:r>
      <w:r w:rsidR="00363224">
        <w:rPr>
          <w:rFonts w:ascii="Garamond" w:hAnsi="Garamond" w:cs="Times New Roman"/>
          <w:szCs w:val="19"/>
        </w:rPr>
        <w:t xml:space="preserve"> loses its ‘glow’ </w:t>
      </w:r>
      <w:r w:rsidR="008828CC">
        <w:rPr>
          <w:rFonts w:ascii="Garamond" w:hAnsi="Garamond" w:cs="Times New Roman"/>
          <w:szCs w:val="19"/>
        </w:rPr>
        <w:t>of extrinsic presentness when</w:t>
      </w:r>
      <w:r w:rsidR="000E39E9">
        <w:rPr>
          <w:rFonts w:ascii="Garamond" w:hAnsi="Garamond" w:cs="Times New Roman"/>
          <w:szCs w:val="19"/>
        </w:rPr>
        <w:t xml:space="preserve"> it becomes part of the objective past.</w:t>
      </w:r>
      <w:r w:rsidR="000E39E9" w:rsidRPr="0054498C">
        <w:rPr>
          <w:rFonts w:ascii="Garamond" w:hAnsi="Garamond" w:cs="Times New Roman"/>
          <w:szCs w:val="19"/>
        </w:rPr>
        <w:tab/>
      </w:r>
    </w:p>
    <w:p w14:paraId="1C2358A0" w14:textId="3DC8586C" w:rsidR="000E39E9" w:rsidRDefault="000E39E9" w:rsidP="00532982">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The presentist might say something similar. According to such a view, the present moment has the qualities it does in </w:t>
      </w:r>
      <w:r w:rsidR="00532982">
        <w:rPr>
          <w:rFonts w:ascii="Garamond" w:hAnsi="Garamond" w:cs="Times New Roman"/>
          <w:szCs w:val="19"/>
        </w:rPr>
        <w:t xml:space="preserve">part in virtue of instantiating an extrinsic property of presentness—a property whose instantiation supervenes (in part) on the fact that </w:t>
      </w:r>
      <w:r w:rsidRPr="0054498C">
        <w:rPr>
          <w:rFonts w:ascii="Garamond" w:hAnsi="Garamond" w:cs="Times New Roman"/>
          <w:szCs w:val="19"/>
        </w:rPr>
        <w:t xml:space="preserve">no future or past moments (events or objects) exist. </w:t>
      </w:r>
      <w:r>
        <w:rPr>
          <w:rFonts w:ascii="Garamond" w:hAnsi="Garamond" w:cs="Times New Roman"/>
          <w:szCs w:val="19"/>
        </w:rPr>
        <w:t>Since little hangs on the difference between presentism and the growing block model with respect to the movement of extrinsic qualitative presentness—since in each case it is the absence of some events, objects, and times that is relevant—for simplicity I will evaluate models of temporal passage of this sort in the context of the growing block model. Nothing substantive hangs on that choice.</w:t>
      </w:r>
    </w:p>
    <w:p w14:paraId="444329D4" w14:textId="1810E5B7" w:rsidR="00077CE9" w:rsidRDefault="00532982" w:rsidP="00DB0BFD">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ab/>
      </w:r>
      <w:r w:rsidR="0095327D">
        <w:rPr>
          <w:rFonts w:ascii="Garamond" w:hAnsi="Garamond" w:cs="Times New Roman"/>
          <w:szCs w:val="19"/>
        </w:rPr>
        <w:t xml:space="preserve">What sort of difference does extrinsic presentness make? One possibility is that it makes the difference between there being phenomenology at </w:t>
      </w:r>
      <w:r w:rsidR="0095327D" w:rsidRPr="00D96F9E">
        <w:rPr>
          <w:rFonts w:ascii="Garamond" w:hAnsi="Garamond" w:cs="Times New Roman"/>
          <w:i/>
          <w:szCs w:val="19"/>
        </w:rPr>
        <w:t>t,</w:t>
      </w:r>
      <w:r w:rsidR="0095327D">
        <w:rPr>
          <w:rFonts w:ascii="Garamond" w:hAnsi="Garamond" w:cs="Times New Roman"/>
          <w:szCs w:val="19"/>
        </w:rPr>
        <w:t xml:space="preserve"> when </w:t>
      </w:r>
      <w:r w:rsidR="0095327D" w:rsidRPr="00D96F9E">
        <w:rPr>
          <w:rFonts w:ascii="Garamond" w:hAnsi="Garamond" w:cs="Times New Roman"/>
          <w:i/>
          <w:szCs w:val="19"/>
        </w:rPr>
        <w:t>t</w:t>
      </w:r>
      <w:r w:rsidR="0095327D">
        <w:rPr>
          <w:rFonts w:ascii="Garamond" w:hAnsi="Garamond" w:cs="Times New Roman"/>
          <w:szCs w:val="19"/>
        </w:rPr>
        <w:t xml:space="preserve"> is present, and there being no phenomenology at </w:t>
      </w:r>
      <w:r w:rsidR="0095327D" w:rsidRPr="00D96F9E">
        <w:rPr>
          <w:rFonts w:ascii="Garamond" w:hAnsi="Garamond" w:cs="Times New Roman"/>
          <w:i/>
          <w:szCs w:val="19"/>
        </w:rPr>
        <w:t>t</w:t>
      </w:r>
      <w:r w:rsidR="0095327D">
        <w:rPr>
          <w:rFonts w:ascii="Garamond" w:hAnsi="Garamond" w:cs="Times New Roman"/>
          <w:szCs w:val="19"/>
        </w:rPr>
        <w:t xml:space="preserve">, when </w:t>
      </w:r>
      <w:r w:rsidR="0095327D" w:rsidRPr="00D96F9E">
        <w:rPr>
          <w:rFonts w:ascii="Garamond" w:hAnsi="Garamond" w:cs="Times New Roman"/>
          <w:i/>
          <w:szCs w:val="19"/>
        </w:rPr>
        <w:t>t</w:t>
      </w:r>
      <w:r w:rsidR="0095327D">
        <w:rPr>
          <w:rFonts w:ascii="Garamond" w:hAnsi="Garamond" w:cs="Times New Roman"/>
          <w:szCs w:val="19"/>
        </w:rPr>
        <w:t xml:space="preserve"> is past. Such a </w:t>
      </w:r>
      <w:r w:rsidR="00D96F9E">
        <w:rPr>
          <w:rFonts w:ascii="Garamond" w:hAnsi="Garamond" w:cs="Times New Roman"/>
          <w:szCs w:val="19"/>
        </w:rPr>
        <w:t>version</w:t>
      </w:r>
      <w:r w:rsidR="0095327D">
        <w:rPr>
          <w:rFonts w:ascii="Garamond" w:hAnsi="Garamond" w:cs="Times New Roman"/>
          <w:szCs w:val="19"/>
        </w:rPr>
        <w:t xml:space="preserve"> of the growing block mode</w:t>
      </w:r>
      <w:r w:rsidR="00D96F9E">
        <w:rPr>
          <w:rFonts w:ascii="Garamond" w:hAnsi="Garamond" w:cs="Times New Roman"/>
          <w:szCs w:val="19"/>
        </w:rPr>
        <w:t>l</w:t>
      </w:r>
      <w:r w:rsidR="0095327D">
        <w:rPr>
          <w:rFonts w:ascii="Garamond" w:hAnsi="Garamond" w:cs="Times New Roman"/>
          <w:szCs w:val="19"/>
        </w:rPr>
        <w:t xml:space="preserve"> is defended by </w:t>
      </w:r>
      <w:r w:rsidR="00874E8D">
        <w:rPr>
          <w:rFonts w:ascii="Garamond" w:hAnsi="Garamond" w:cs="Times New Roman"/>
          <w:szCs w:val="19"/>
        </w:rPr>
        <w:t>Forrest</w:t>
      </w:r>
      <w:r w:rsidR="007557A9" w:rsidRPr="0054498C">
        <w:rPr>
          <w:rFonts w:ascii="Garamond" w:hAnsi="Garamond" w:cs="Times New Roman"/>
          <w:szCs w:val="19"/>
        </w:rPr>
        <w:t xml:space="preserve"> (</w:t>
      </w:r>
      <w:r w:rsidR="00866727" w:rsidRPr="0054498C">
        <w:rPr>
          <w:rFonts w:ascii="Garamond" w:hAnsi="Garamond" w:cs="Times New Roman"/>
          <w:szCs w:val="19"/>
        </w:rPr>
        <w:t>2004; 2006</w:t>
      </w:r>
      <w:r w:rsidR="007557A9" w:rsidRPr="0054498C">
        <w:rPr>
          <w:rFonts w:ascii="Garamond" w:hAnsi="Garamond" w:cs="Times New Roman"/>
          <w:szCs w:val="19"/>
        </w:rPr>
        <w:t>)</w:t>
      </w:r>
      <w:r w:rsidR="00B36CE2" w:rsidRPr="0054498C">
        <w:rPr>
          <w:rFonts w:ascii="Garamond" w:hAnsi="Garamond" w:cs="Times New Roman"/>
          <w:szCs w:val="19"/>
        </w:rPr>
        <w:t xml:space="preserve">, who holds </w:t>
      </w:r>
      <w:r w:rsidR="00234DDA" w:rsidRPr="0054498C">
        <w:rPr>
          <w:rFonts w:ascii="Garamond" w:hAnsi="Garamond" w:cs="Times New Roman"/>
          <w:szCs w:val="19"/>
        </w:rPr>
        <w:t xml:space="preserve">that </w:t>
      </w:r>
      <w:r w:rsidR="008D19A2" w:rsidRPr="0054498C">
        <w:rPr>
          <w:rFonts w:ascii="Garamond" w:hAnsi="Garamond" w:cs="Times New Roman"/>
          <w:szCs w:val="19"/>
        </w:rPr>
        <w:t xml:space="preserve">what sets the present apart from the past is the presence of incomplete causal processes in the present. </w:t>
      </w:r>
      <w:r w:rsidR="006E7CCF">
        <w:rPr>
          <w:rFonts w:ascii="Garamond" w:hAnsi="Garamond" w:cs="Times New Roman"/>
          <w:szCs w:val="19"/>
        </w:rPr>
        <w:t>Something’s being</w:t>
      </w:r>
      <w:r w:rsidR="008D19A2" w:rsidRPr="0054498C">
        <w:rPr>
          <w:rFonts w:ascii="Garamond" w:hAnsi="Garamond" w:cs="Times New Roman"/>
          <w:szCs w:val="19"/>
        </w:rPr>
        <w:t xml:space="preserve"> an incomplete causal process is an extrinsic </w:t>
      </w:r>
      <w:r w:rsidR="008602CB" w:rsidRPr="0054498C">
        <w:rPr>
          <w:rFonts w:ascii="Garamond" w:hAnsi="Garamond" w:cs="Times New Roman"/>
          <w:szCs w:val="19"/>
        </w:rPr>
        <w:t>matter</w:t>
      </w:r>
      <w:r w:rsidR="008D19A2" w:rsidRPr="0054498C">
        <w:rPr>
          <w:rFonts w:ascii="Garamond" w:hAnsi="Garamond" w:cs="Times New Roman"/>
          <w:szCs w:val="19"/>
        </w:rPr>
        <w:t xml:space="preserve">: it depends on </w:t>
      </w:r>
      <w:r w:rsidR="008E624F" w:rsidRPr="0054498C">
        <w:rPr>
          <w:rFonts w:ascii="Garamond" w:hAnsi="Garamond" w:cs="Times New Roman"/>
          <w:szCs w:val="19"/>
        </w:rPr>
        <w:t xml:space="preserve">the existence of causes that lack effects. </w:t>
      </w:r>
      <w:r w:rsidR="00D27862" w:rsidRPr="0054498C">
        <w:rPr>
          <w:rFonts w:ascii="Garamond" w:hAnsi="Garamond" w:cs="Times New Roman"/>
          <w:szCs w:val="19"/>
        </w:rPr>
        <w:t xml:space="preserve">Further, there are qualitative properties that supervene only on incomplete causal processes: according to Forrest, phenomenal states are like this. </w:t>
      </w:r>
      <w:r w:rsidR="00914FCB" w:rsidRPr="0054498C">
        <w:rPr>
          <w:rFonts w:ascii="Garamond" w:hAnsi="Garamond" w:cs="Times New Roman"/>
          <w:szCs w:val="19"/>
        </w:rPr>
        <w:t>Thus the instantiation of presentness, at a time, makes a qualitative difference to that time</w:t>
      </w:r>
      <w:r w:rsidR="00CF7353" w:rsidRPr="0054498C">
        <w:rPr>
          <w:rFonts w:ascii="Garamond" w:hAnsi="Garamond" w:cs="Times New Roman"/>
          <w:szCs w:val="19"/>
        </w:rPr>
        <w:t xml:space="preserve">. </w:t>
      </w:r>
      <w:r w:rsidR="00D96F9E">
        <w:rPr>
          <w:rFonts w:ascii="Garamond" w:hAnsi="Garamond" w:cs="Times New Roman"/>
          <w:szCs w:val="19"/>
        </w:rPr>
        <w:t xml:space="preserve">If </w:t>
      </w:r>
      <w:r w:rsidR="009F3599">
        <w:rPr>
          <w:rFonts w:ascii="Garamond" w:hAnsi="Garamond" w:cs="Times New Roman"/>
          <w:szCs w:val="19"/>
        </w:rPr>
        <w:t xml:space="preserve">ours is a Forrest world, the closest world to ours, which lacks temporal passage, will be one that </w:t>
      </w:r>
      <w:r w:rsidR="002F0D20">
        <w:rPr>
          <w:rFonts w:ascii="Garamond" w:hAnsi="Garamond" w:cs="Times New Roman"/>
          <w:szCs w:val="19"/>
        </w:rPr>
        <w:t xml:space="preserve">lacks phenomenology altogether. </w:t>
      </w:r>
      <w:r w:rsidR="00D96F9E">
        <w:rPr>
          <w:rFonts w:ascii="Garamond" w:hAnsi="Garamond" w:cs="Times New Roman"/>
          <w:szCs w:val="19"/>
        </w:rPr>
        <w:t>That world</w:t>
      </w:r>
      <w:r w:rsidR="002F0D20">
        <w:rPr>
          <w:rFonts w:ascii="Garamond" w:hAnsi="Garamond" w:cs="Times New Roman"/>
          <w:szCs w:val="19"/>
        </w:rPr>
        <w:t xml:space="preserve"> will</w:t>
      </w:r>
      <w:r w:rsidR="00D96F9E">
        <w:rPr>
          <w:rFonts w:ascii="Garamond" w:hAnsi="Garamond" w:cs="Times New Roman"/>
          <w:szCs w:val="19"/>
        </w:rPr>
        <w:t xml:space="preserve"> </w:t>
      </w:r>
      <w:r w:rsidR="002F0D20">
        <w:rPr>
          <w:rFonts w:ascii="Garamond" w:hAnsi="Garamond" w:cs="Times New Roman"/>
          <w:szCs w:val="19"/>
        </w:rPr>
        <w:t xml:space="preserve">be a block universe that </w:t>
      </w:r>
      <w:r w:rsidR="00FE3BC9">
        <w:rPr>
          <w:rFonts w:ascii="Garamond" w:hAnsi="Garamond" w:cs="Times New Roman"/>
          <w:szCs w:val="19"/>
        </w:rPr>
        <w:t xml:space="preserve">is </w:t>
      </w:r>
      <w:r w:rsidR="00FE3BC9">
        <w:rPr>
          <w:rFonts w:ascii="Garamond" w:hAnsi="Garamond" w:cs="Times New Roman"/>
          <w:szCs w:val="19"/>
        </w:rPr>
        <w:lastRenderedPageBreak/>
        <w:t>intrinsically</w:t>
      </w:r>
      <w:r w:rsidR="00D96F9E">
        <w:rPr>
          <w:rFonts w:ascii="Garamond" w:hAnsi="Garamond" w:cs="Times New Roman"/>
          <w:szCs w:val="19"/>
        </w:rPr>
        <w:t xml:space="preserve"> like the Forrest world</w:t>
      </w:r>
      <w:r w:rsidR="002F0D20">
        <w:rPr>
          <w:rFonts w:ascii="Garamond" w:hAnsi="Garamond" w:cs="Times New Roman"/>
          <w:szCs w:val="19"/>
        </w:rPr>
        <w:t xml:space="preserve"> once </w:t>
      </w:r>
      <w:r w:rsidR="00D96F9E">
        <w:rPr>
          <w:rFonts w:ascii="Garamond" w:hAnsi="Garamond" w:cs="Times New Roman"/>
          <w:szCs w:val="19"/>
        </w:rPr>
        <w:t>the Forrest world</w:t>
      </w:r>
      <w:r w:rsidR="001830BE">
        <w:rPr>
          <w:rFonts w:ascii="Garamond" w:hAnsi="Garamond" w:cs="Times New Roman"/>
          <w:szCs w:val="19"/>
        </w:rPr>
        <w:t xml:space="preserve"> </w:t>
      </w:r>
      <w:r w:rsidR="00D96F9E">
        <w:rPr>
          <w:rFonts w:ascii="Garamond" w:hAnsi="Garamond" w:cs="Times New Roman"/>
          <w:szCs w:val="19"/>
        </w:rPr>
        <w:t>has stopped growing—once time has stopped passing, and it has fully grown.</w:t>
      </w:r>
      <w:r w:rsidR="001830BE">
        <w:rPr>
          <w:rFonts w:ascii="Garamond" w:hAnsi="Garamond" w:cs="Times New Roman"/>
          <w:szCs w:val="19"/>
        </w:rPr>
        <w:t xml:space="preserve"> In </w:t>
      </w:r>
      <w:r w:rsidR="00CF1B07">
        <w:rPr>
          <w:rFonts w:ascii="Garamond" w:hAnsi="Garamond" w:cs="Times New Roman"/>
          <w:szCs w:val="19"/>
        </w:rPr>
        <w:t>the</w:t>
      </w:r>
      <w:r w:rsidR="001830BE">
        <w:rPr>
          <w:rFonts w:ascii="Garamond" w:hAnsi="Garamond" w:cs="Times New Roman"/>
          <w:szCs w:val="19"/>
        </w:rPr>
        <w:t xml:space="preserve"> block world</w:t>
      </w:r>
      <w:r w:rsidR="008A5A37">
        <w:rPr>
          <w:rFonts w:ascii="Garamond" w:hAnsi="Garamond" w:cs="Times New Roman"/>
          <w:szCs w:val="19"/>
        </w:rPr>
        <w:t>, however,</w:t>
      </w:r>
      <w:r w:rsidR="00F37372">
        <w:rPr>
          <w:rFonts w:ascii="Garamond" w:hAnsi="Garamond" w:cs="Times New Roman"/>
          <w:szCs w:val="19"/>
        </w:rPr>
        <w:t xml:space="preserve"> no time</w:t>
      </w:r>
      <w:r w:rsidR="001830BE">
        <w:rPr>
          <w:rFonts w:ascii="Garamond" w:hAnsi="Garamond" w:cs="Times New Roman"/>
          <w:szCs w:val="19"/>
        </w:rPr>
        <w:t xml:space="preserve"> will instantiate the extrinsic property of presentness</w:t>
      </w:r>
      <w:r w:rsidR="00F37372">
        <w:rPr>
          <w:rFonts w:ascii="Garamond" w:hAnsi="Garamond" w:cs="Times New Roman"/>
          <w:szCs w:val="19"/>
        </w:rPr>
        <w:t xml:space="preserve">, nor will any time </w:t>
      </w:r>
      <w:r w:rsidR="00F37372" w:rsidRPr="005473A2">
        <w:rPr>
          <w:rFonts w:ascii="Garamond" w:hAnsi="Garamond" w:cs="Times New Roman"/>
          <w:i/>
          <w:szCs w:val="19"/>
        </w:rPr>
        <w:t>ever</w:t>
      </w:r>
      <w:r w:rsidR="00F37372">
        <w:rPr>
          <w:rFonts w:ascii="Garamond" w:hAnsi="Garamond" w:cs="Times New Roman"/>
          <w:szCs w:val="19"/>
        </w:rPr>
        <w:t xml:space="preserve"> have instantiated such a property. But if extrinsic presentness is required for phenomenology, then the block world will be one in which </w:t>
      </w:r>
      <w:r w:rsidR="00556016">
        <w:rPr>
          <w:rFonts w:ascii="Garamond" w:hAnsi="Garamond" w:cs="Times New Roman"/>
          <w:szCs w:val="19"/>
        </w:rPr>
        <w:t>there is no phenomenology</w:t>
      </w:r>
      <w:r w:rsidR="00F37372">
        <w:rPr>
          <w:rFonts w:ascii="Garamond" w:hAnsi="Garamond" w:cs="Times New Roman"/>
          <w:szCs w:val="19"/>
        </w:rPr>
        <w:t xml:space="preserve">. </w:t>
      </w:r>
      <w:r w:rsidR="005473A2">
        <w:rPr>
          <w:rFonts w:ascii="Garamond" w:hAnsi="Garamond" w:cs="Times New Roman"/>
          <w:szCs w:val="19"/>
        </w:rPr>
        <w:t xml:space="preserve">So if ours is a Forrest world, then </w:t>
      </w:r>
      <w:r w:rsidR="00F37372">
        <w:rPr>
          <w:rFonts w:ascii="Garamond" w:hAnsi="Garamond" w:cs="Times New Roman"/>
          <w:szCs w:val="19"/>
        </w:rPr>
        <w:t>temporal passage make</w:t>
      </w:r>
      <w:r w:rsidR="005473A2">
        <w:rPr>
          <w:rFonts w:ascii="Garamond" w:hAnsi="Garamond" w:cs="Times New Roman"/>
          <w:szCs w:val="19"/>
        </w:rPr>
        <w:t>s</w:t>
      </w:r>
      <w:r w:rsidR="00F37372">
        <w:rPr>
          <w:rFonts w:ascii="Garamond" w:hAnsi="Garamond" w:cs="Times New Roman"/>
          <w:szCs w:val="19"/>
        </w:rPr>
        <w:t xml:space="preserve"> a difference to our phenomenology, since in the closest world </w:t>
      </w:r>
      <w:r w:rsidR="00765800">
        <w:rPr>
          <w:rFonts w:ascii="Garamond" w:hAnsi="Garamond" w:cs="Times New Roman"/>
          <w:szCs w:val="19"/>
        </w:rPr>
        <w:t>to ours, that</w:t>
      </w:r>
      <w:r w:rsidR="00F37372">
        <w:rPr>
          <w:rFonts w:ascii="Garamond" w:hAnsi="Garamond" w:cs="Times New Roman"/>
          <w:szCs w:val="19"/>
        </w:rPr>
        <w:t xml:space="preserve"> lacks passage, there is no phenomenology.</w:t>
      </w:r>
      <w:r w:rsidR="00077CE9">
        <w:rPr>
          <w:rFonts w:ascii="Garamond" w:hAnsi="Garamond" w:cs="Times New Roman"/>
          <w:szCs w:val="19"/>
        </w:rPr>
        <w:t xml:space="preserve"> </w:t>
      </w:r>
    </w:p>
    <w:p w14:paraId="1CFFB22E" w14:textId="0397B9C6" w:rsidR="001808ED" w:rsidRDefault="00077CE9" w:rsidP="00DB0BFD">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ab/>
        <w:t xml:space="preserve">Notice that this view is, like one we met earlier, committed to the Argument from Conscious Experience rather than the Argument from Temporal Phenomenology. </w:t>
      </w:r>
      <w:r w:rsidR="00D57B9F">
        <w:rPr>
          <w:rFonts w:ascii="Garamond" w:hAnsi="Garamond" w:cs="Times New Roman"/>
          <w:szCs w:val="19"/>
        </w:rPr>
        <w:t xml:space="preserve">It is not the fact that our phenomenology has a certain character that should lead us to think that there is passage, but rather, the fact </w:t>
      </w:r>
      <w:r w:rsidR="001B57E2">
        <w:rPr>
          <w:rFonts w:ascii="Garamond" w:hAnsi="Garamond" w:cs="Times New Roman"/>
          <w:szCs w:val="19"/>
        </w:rPr>
        <w:t>t</w:t>
      </w:r>
      <w:r w:rsidR="00D57B9F">
        <w:rPr>
          <w:rFonts w:ascii="Garamond" w:hAnsi="Garamond" w:cs="Times New Roman"/>
          <w:szCs w:val="19"/>
        </w:rPr>
        <w:t xml:space="preserve">hat we have phenomenology at all. </w:t>
      </w:r>
      <w:r w:rsidR="00F37372">
        <w:rPr>
          <w:rFonts w:ascii="Garamond" w:hAnsi="Garamond" w:cs="Times New Roman"/>
          <w:szCs w:val="19"/>
        </w:rPr>
        <w:t xml:space="preserve"> </w:t>
      </w:r>
      <w:r w:rsidR="00D57B9F">
        <w:rPr>
          <w:rFonts w:ascii="Garamond" w:hAnsi="Garamond" w:cs="Times New Roman"/>
          <w:szCs w:val="19"/>
        </w:rPr>
        <w:t>And, again,</w:t>
      </w:r>
      <w:r w:rsidR="001808ED">
        <w:rPr>
          <w:rFonts w:ascii="Garamond" w:hAnsi="Garamond" w:cs="Times New Roman"/>
          <w:szCs w:val="19"/>
        </w:rPr>
        <w:t xml:space="preserve"> the response here is the same as the one we met earlier. Namely, the fact that conditional on ours being a Forrest world, the presence of passage makes a difference to our phenomenology (namely its presence) does not give us reason to suppose, on the basis of our having phenomenology, that ours is a Forrest world. </w:t>
      </w:r>
      <w:r w:rsidR="001B57E2">
        <w:rPr>
          <w:rFonts w:ascii="Garamond" w:hAnsi="Garamond" w:cs="Times New Roman"/>
          <w:szCs w:val="19"/>
        </w:rPr>
        <w:t>T</w:t>
      </w:r>
      <w:r w:rsidR="001808ED">
        <w:rPr>
          <w:rFonts w:ascii="Garamond" w:hAnsi="Garamond" w:cs="Times New Roman"/>
          <w:szCs w:val="19"/>
        </w:rPr>
        <w:t xml:space="preserve">he Argument from Conscious Experience is not compelling. Though Forrest </w:t>
      </w:r>
      <w:r w:rsidR="001B57E2">
        <w:rPr>
          <w:rFonts w:ascii="Garamond" w:hAnsi="Garamond" w:cs="Times New Roman"/>
          <w:szCs w:val="19"/>
        </w:rPr>
        <w:t>stipulates</w:t>
      </w:r>
      <w:r w:rsidR="001808ED">
        <w:rPr>
          <w:rFonts w:ascii="Garamond" w:hAnsi="Garamond" w:cs="Times New Roman"/>
          <w:szCs w:val="19"/>
        </w:rPr>
        <w:t xml:space="preserve"> that </w:t>
      </w:r>
      <w:r w:rsidR="001B57E2">
        <w:rPr>
          <w:rFonts w:ascii="Garamond" w:hAnsi="Garamond" w:cs="Times New Roman"/>
          <w:szCs w:val="19"/>
        </w:rPr>
        <w:t xml:space="preserve">in a Forrest world </w:t>
      </w:r>
      <w:r w:rsidR="001808ED">
        <w:rPr>
          <w:rFonts w:ascii="Garamond" w:hAnsi="Garamond" w:cs="Times New Roman"/>
          <w:szCs w:val="19"/>
        </w:rPr>
        <w:t xml:space="preserve">consciousness supervenes on incomplete causal processes, we have no independent reason to suppose </w:t>
      </w:r>
      <w:r w:rsidR="004A26C7">
        <w:rPr>
          <w:rFonts w:ascii="Garamond" w:hAnsi="Garamond" w:cs="Times New Roman"/>
          <w:szCs w:val="19"/>
        </w:rPr>
        <w:t xml:space="preserve">consciousness supervenes in this manner, in our world. </w:t>
      </w:r>
      <w:r w:rsidR="00C94E3A">
        <w:rPr>
          <w:rFonts w:ascii="Garamond" w:hAnsi="Garamond" w:cs="Times New Roman"/>
          <w:szCs w:val="19"/>
        </w:rPr>
        <w:t xml:space="preserve">So we have no reason to suppose that the best explanation for </w:t>
      </w:r>
      <w:r w:rsidR="00C94E3A" w:rsidRPr="004A6CE5">
        <w:rPr>
          <w:rFonts w:ascii="Garamond" w:hAnsi="Garamond" w:cs="Times New Roman"/>
          <w:i/>
          <w:szCs w:val="19"/>
        </w:rPr>
        <w:t>our</w:t>
      </w:r>
      <w:r w:rsidR="004A6CE5">
        <w:rPr>
          <w:rFonts w:ascii="Garamond" w:hAnsi="Garamond" w:cs="Times New Roman"/>
          <w:szCs w:val="19"/>
        </w:rPr>
        <w:t xml:space="preserve"> having p</w:t>
      </w:r>
      <w:r w:rsidR="00C94E3A">
        <w:rPr>
          <w:rFonts w:ascii="Garamond" w:hAnsi="Garamond" w:cs="Times New Roman"/>
          <w:szCs w:val="19"/>
        </w:rPr>
        <w:t xml:space="preserve">henomenology is our world being a Forrest world. </w:t>
      </w:r>
    </w:p>
    <w:p w14:paraId="6C509671" w14:textId="4E6C8778" w:rsidR="00501B6C" w:rsidRPr="0054498C" w:rsidRDefault="0038704A" w:rsidP="00DB0BFD">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ab/>
      </w:r>
      <w:r w:rsidR="00A03584">
        <w:rPr>
          <w:rFonts w:ascii="Garamond" w:hAnsi="Garamond" w:cs="Times New Roman"/>
          <w:szCs w:val="19"/>
        </w:rPr>
        <w:t>Suppose</w:t>
      </w:r>
      <w:r w:rsidR="0084051D">
        <w:rPr>
          <w:rFonts w:ascii="Garamond" w:hAnsi="Garamond" w:cs="Times New Roman"/>
          <w:szCs w:val="19"/>
        </w:rPr>
        <w:t xml:space="preserve"> we imagine a different version of </w:t>
      </w:r>
      <w:r w:rsidR="00B37EFB">
        <w:rPr>
          <w:rFonts w:ascii="Garamond" w:hAnsi="Garamond" w:cs="Times New Roman"/>
          <w:szCs w:val="19"/>
        </w:rPr>
        <w:t xml:space="preserve">the </w:t>
      </w:r>
      <w:r w:rsidR="0084051D">
        <w:rPr>
          <w:rFonts w:ascii="Garamond" w:hAnsi="Garamond" w:cs="Times New Roman"/>
          <w:szCs w:val="19"/>
        </w:rPr>
        <w:t>non-traditional growing b</w:t>
      </w:r>
      <w:r w:rsidR="00B37EFB">
        <w:rPr>
          <w:rFonts w:ascii="Garamond" w:hAnsi="Garamond" w:cs="Times New Roman"/>
          <w:szCs w:val="19"/>
        </w:rPr>
        <w:t>l</w:t>
      </w:r>
      <w:r w:rsidR="0084051D">
        <w:rPr>
          <w:rFonts w:ascii="Garamond" w:hAnsi="Garamond" w:cs="Times New Roman"/>
          <w:szCs w:val="19"/>
        </w:rPr>
        <w:t>ock view, according to which our phenomenology as of passage supervenes</w:t>
      </w:r>
      <w:r w:rsidR="00692C1C">
        <w:rPr>
          <w:rFonts w:ascii="Garamond" w:hAnsi="Garamond" w:cs="Times New Roman"/>
          <w:szCs w:val="19"/>
        </w:rPr>
        <w:t xml:space="preserve"> on extrinsic presentness. W</w:t>
      </w:r>
      <w:r w:rsidR="0084051D">
        <w:rPr>
          <w:rFonts w:ascii="Garamond" w:hAnsi="Garamond" w:cs="Times New Roman"/>
          <w:szCs w:val="19"/>
        </w:rPr>
        <w:t>hen a time goes from instantiating extrinsic</w:t>
      </w:r>
      <w:r w:rsidR="00692C1C">
        <w:rPr>
          <w:rFonts w:ascii="Garamond" w:hAnsi="Garamond" w:cs="Times New Roman"/>
          <w:szCs w:val="19"/>
        </w:rPr>
        <w:t xml:space="preserve"> presentness,</w:t>
      </w:r>
      <w:r w:rsidR="0084051D">
        <w:rPr>
          <w:rFonts w:ascii="Garamond" w:hAnsi="Garamond" w:cs="Times New Roman"/>
          <w:szCs w:val="19"/>
        </w:rPr>
        <w:t xml:space="preserve"> to</w:t>
      </w:r>
      <w:r w:rsidR="00692C1C">
        <w:rPr>
          <w:rFonts w:ascii="Garamond" w:hAnsi="Garamond" w:cs="Times New Roman"/>
          <w:szCs w:val="19"/>
        </w:rPr>
        <w:t xml:space="preserve"> failing to instantiate extrinsic presentness, </w:t>
      </w:r>
      <w:r w:rsidR="0084051D">
        <w:rPr>
          <w:rFonts w:ascii="Garamond" w:hAnsi="Garamond" w:cs="Times New Roman"/>
          <w:szCs w:val="19"/>
        </w:rPr>
        <w:t xml:space="preserve">that time changes from being one in which phenomenology is as of passage, to one in which phenomenology is not as of passage. </w:t>
      </w:r>
      <w:r w:rsidR="00102E2B">
        <w:rPr>
          <w:rFonts w:ascii="Garamond" w:hAnsi="Garamond" w:cs="Times New Roman"/>
          <w:szCs w:val="19"/>
        </w:rPr>
        <w:t xml:space="preserve">We have to imagine </w:t>
      </w:r>
      <w:r w:rsidR="00692C1C">
        <w:rPr>
          <w:rFonts w:ascii="Garamond" w:hAnsi="Garamond" w:cs="Times New Roman"/>
          <w:szCs w:val="19"/>
        </w:rPr>
        <w:t>this view</w:t>
      </w:r>
      <w:r w:rsidR="00102E2B">
        <w:rPr>
          <w:rFonts w:ascii="Garamond" w:hAnsi="Garamond" w:cs="Times New Roman"/>
          <w:szCs w:val="19"/>
        </w:rPr>
        <w:t xml:space="preserve"> because</w:t>
      </w:r>
      <w:r w:rsidR="00692C1C">
        <w:rPr>
          <w:rFonts w:ascii="Garamond" w:hAnsi="Garamond" w:cs="Times New Roman"/>
          <w:szCs w:val="19"/>
        </w:rPr>
        <w:t>,</w:t>
      </w:r>
      <w:r w:rsidR="00102E2B">
        <w:rPr>
          <w:rFonts w:ascii="Garamond" w:hAnsi="Garamond" w:cs="Times New Roman"/>
          <w:szCs w:val="19"/>
        </w:rPr>
        <w:t xml:space="preserve"> as far as I know, no one has defended such a view. Still, it seems as though </w:t>
      </w:r>
      <w:r w:rsidR="00692C1C">
        <w:rPr>
          <w:rFonts w:ascii="Garamond" w:hAnsi="Garamond" w:cs="Times New Roman"/>
          <w:szCs w:val="19"/>
        </w:rPr>
        <w:t>the</w:t>
      </w:r>
      <w:r w:rsidR="00102E2B">
        <w:rPr>
          <w:rFonts w:ascii="Garamond" w:hAnsi="Garamond" w:cs="Times New Roman"/>
          <w:szCs w:val="19"/>
        </w:rPr>
        <w:t xml:space="preserve"> view offers what the dynamist needs. The closest world to such a world will be a block world </w:t>
      </w:r>
      <w:r w:rsidR="00482A45">
        <w:rPr>
          <w:rFonts w:ascii="Garamond" w:hAnsi="Garamond" w:cs="Times New Roman"/>
          <w:szCs w:val="19"/>
        </w:rPr>
        <w:t xml:space="preserve">with the same intrinsic properties, but </w:t>
      </w:r>
      <w:r w:rsidR="00102E2B">
        <w:rPr>
          <w:rFonts w:ascii="Garamond" w:hAnsi="Garamond" w:cs="Times New Roman"/>
          <w:szCs w:val="19"/>
        </w:rPr>
        <w:t xml:space="preserve">in which there is no accretion of </w:t>
      </w:r>
      <w:r w:rsidR="00692C1C">
        <w:rPr>
          <w:rFonts w:ascii="Garamond" w:hAnsi="Garamond" w:cs="Times New Roman"/>
          <w:szCs w:val="19"/>
        </w:rPr>
        <w:t>times</w:t>
      </w:r>
      <w:r w:rsidR="00102E2B">
        <w:rPr>
          <w:rFonts w:ascii="Garamond" w:hAnsi="Garamond" w:cs="Times New Roman"/>
          <w:szCs w:val="19"/>
        </w:rPr>
        <w:t xml:space="preserve">, and hence no extrinsic presentness. So the phenomenology present in such a world will be somewhat like ours, except that individuals in that world </w:t>
      </w:r>
      <w:r w:rsidR="00F04B38">
        <w:rPr>
          <w:rFonts w:ascii="Garamond" w:hAnsi="Garamond" w:cs="Times New Roman"/>
          <w:szCs w:val="19"/>
        </w:rPr>
        <w:t xml:space="preserve">won’t have phenomenology as of passage: their phenomenology will have some other character. </w:t>
      </w:r>
      <w:r w:rsidR="00EA6F28">
        <w:rPr>
          <w:rFonts w:ascii="Garamond" w:hAnsi="Garamond" w:cs="Times New Roman"/>
          <w:szCs w:val="19"/>
        </w:rPr>
        <w:t xml:space="preserve">So (ii) </w:t>
      </w:r>
      <w:r w:rsidR="00D259F5">
        <w:rPr>
          <w:rFonts w:ascii="Garamond" w:hAnsi="Garamond" w:cs="Times New Roman"/>
          <w:szCs w:val="19"/>
        </w:rPr>
        <w:t>is</w:t>
      </w:r>
      <w:r w:rsidR="00EA6F28">
        <w:rPr>
          <w:rFonts w:ascii="Garamond" w:hAnsi="Garamond" w:cs="Times New Roman"/>
          <w:szCs w:val="19"/>
        </w:rPr>
        <w:t xml:space="preserve"> false: temporal passage does make a difference to our phenomenology, indeed, it makes it the case that our phenomenology is as of passage rather than as of something</w:t>
      </w:r>
      <w:r w:rsidR="00692C1C">
        <w:rPr>
          <w:rFonts w:ascii="Garamond" w:hAnsi="Garamond" w:cs="Times New Roman"/>
          <w:szCs w:val="19"/>
        </w:rPr>
        <w:t xml:space="preserve"> else, for in the closest world to this, which lacks </w:t>
      </w:r>
      <w:r w:rsidR="00692C1C">
        <w:rPr>
          <w:rFonts w:ascii="Garamond" w:hAnsi="Garamond" w:cs="Times New Roman"/>
          <w:szCs w:val="19"/>
        </w:rPr>
        <w:lastRenderedPageBreak/>
        <w:t xml:space="preserve">passage, there is no phenomenology as of passage. </w:t>
      </w:r>
      <w:r w:rsidR="00D259F5">
        <w:rPr>
          <w:rFonts w:ascii="Garamond" w:hAnsi="Garamond" w:cs="Times New Roman"/>
          <w:szCs w:val="19"/>
        </w:rPr>
        <w:t>Let us, then, evaluate this view further.</w:t>
      </w:r>
    </w:p>
    <w:p w14:paraId="00F5B8A5" w14:textId="4863DDDC" w:rsidR="00A50FC2" w:rsidRPr="0054498C" w:rsidRDefault="0073743E" w:rsidP="00393D76">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r>
      <w:r w:rsidR="00AE2D7B" w:rsidRPr="0054498C">
        <w:rPr>
          <w:rFonts w:ascii="Garamond" w:hAnsi="Garamond" w:cs="Times New Roman"/>
          <w:szCs w:val="19"/>
        </w:rPr>
        <w:t>Suppose that a defender of temporal passage</w:t>
      </w:r>
      <w:r w:rsidR="00AE5061" w:rsidRPr="0054498C">
        <w:rPr>
          <w:rFonts w:ascii="Garamond" w:hAnsi="Garamond" w:cs="Times New Roman"/>
          <w:szCs w:val="19"/>
        </w:rPr>
        <w:t>,</w:t>
      </w:r>
      <w:r w:rsidR="00AE2D7B" w:rsidRPr="0054498C">
        <w:rPr>
          <w:rFonts w:ascii="Garamond" w:hAnsi="Garamond" w:cs="Times New Roman"/>
          <w:szCs w:val="19"/>
        </w:rPr>
        <w:t xml:space="preserve"> </w:t>
      </w:r>
      <w:r w:rsidR="00B8766D">
        <w:rPr>
          <w:rFonts w:ascii="Garamond" w:hAnsi="Garamond" w:cs="Times New Roman"/>
          <w:szCs w:val="19"/>
        </w:rPr>
        <w:t>conceived</w:t>
      </w:r>
      <w:r w:rsidR="00AE2D7B" w:rsidRPr="0054498C">
        <w:rPr>
          <w:rFonts w:ascii="Garamond" w:hAnsi="Garamond" w:cs="Times New Roman"/>
          <w:szCs w:val="19"/>
        </w:rPr>
        <w:t xml:space="preserve"> in this way, is in an argument with a </w:t>
      </w:r>
      <w:r w:rsidR="003D5730">
        <w:rPr>
          <w:rFonts w:ascii="Garamond" w:hAnsi="Garamond" w:cs="Times New Roman"/>
          <w:szCs w:val="19"/>
        </w:rPr>
        <w:t>non-</w:t>
      </w:r>
      <w:r w:rsidR="00B3533D">
        <w:rPr>
          <w:rFonts w:ascii="Garamond" w:hAnsi="Garamond" w:cs="Times New Roman"/>
          <w:szCs w:val="19"/>
        </w:rPr>
        <w:t>dynamist</w:t>
      </w:r>
      <w:r w:rsidR="003D5730">
        <w:rPr>
          <w:rFonts w:ascii="Garamond" w:hAnsi="Garamond" w:cs="Times New Roman"/>
          <w:szCs w:val="19"/>
        </w:rPr>
        <w:t>.</w:t>
      </w:r>
      <w:r w:rsidR="00AE2D7B" w:rsidRPr="0054498C">
        <w:rPr>
          <w:rFonts w:ascii="Garamond" w:hAnsi="Garamond" w:cs="Times New Roman"/>
          <w:szCs w:val="19"/>
        </w:rPr>
        <w:t xml:space="preserve"> </w:t>
      </w:r>
      <w:r w:rsidRPr="0054498C">
        <w:rPr>
          <w:rFonts w:ascii="Garamond" w:hAnsi="Garamond" w:cs="Times New Roman"/>
          <w:szCs w:val="19"/>
        </w:rPr>
        <w:t xml:space="preserve">The </w:t>
      </w:r>
      <w:r w:rsidR="00AE2D7B" w:rsidRPr="0054498C">
        <w:rPr>
          <w:rFonts w:ascii="Garamond" w:hAnsi="Garamond" w:cs="Times New Roman"/>
          <w:szCs w:val="19"/>
        </w:rPr>
        <w:t>latter</w:t>
      </w:r>
      <w:r w:rsidRPr="0054498C">
        <w:rPr>
          <w:rFonts w:ascii="Garamond" w:hAnsi="Garamond" w:cs="Times New Roman"/>
          <w:szCs w:val="19"/>
        </w:rPr>
        <w:t xml:space="preserve"> holds that either (a) our phenomenology is as of passage, and that phenomenology is systematically illusory or (b) our phenomenology is not as of passage, but is veridical phenomenology with some other content. </w:t>
      </w:r>
      <w:r w:rsidR="001B0D4F" w:rsidRPr="0054498C">
        <w:rPr>
          <w:rFonts w:ascii="Garamond" w:hAnsi="Garamond" w:cs="Times New Roman"/>
          <w:szCs w:val="19"/>
        </w:rPr>
        <w:t xml:space="preserve">The </w:t>
      </w:r>
      <w:r w:rsidR="00DE38EB" w:rsidRPr="0054498C">
        <w:rPr>
          <w:rFonts w:ascii="Garamond" w:hAnsi="Garamond" w:cs="Times New Roman"/>
          <w:szCs w:val="19"/>
        </w:rPr>
        <w:t>former</w:t>
      </w:r>
      <w:r w:rsidR="001B0D4F" w:rsidRPr="0054498C">
        <w:rPr>
          <w:rFonts w:ascii="Garamond" w:hAnsi="Garamond" w:cs="Times New Roman"/>
          <w:szCs w:val="19"/>
        </w:rPr>
        <w:t xml:space="preserve"> holds that</w:t>
      </w:r>
      <w:r w:rsidRPr="0054498C">
        <w:rPr>
          <w:rFonts w:ascii="Garamond" w:hAnsi="Garamond" w:cs="Times New Roman"/>
          <w:szCs w:val="19"/>
        </w:rPr>
        <w:t xml:space="preserve"> (c) our phenomenology has a veridical content as of passage</w:t>
      </w:r>
      <w:r w:rsidR="00151F00" w:rsidRPr="0054498C">
        <w:rPr>
          <w:rFonts w:ascii="Garamond" w:hAnsi="Garamond" w:cs="Times New Roman"/>
          <w:szCs w:val="19"/>
        </w:rPr>
        <w:t xml:space="preserve">. </w:t>
      </w:r>
      <w:r w:rsidR="002B5B7C">
        <w:rPr>
          <w:rFonts w:ascii="Garamond" w:hAnsi="Garamond" w:cs="Times New Roman"/>
          <w:szCs w:val="19"/>
        </w:rPr>
        <w:t xml:space="preserve">Assuming </w:t>
      </w:r>
      <w:r w:rsidR="00150FE4">
        <w:rPr>
          <w:rFonts w:ascii="Garamond" w:hAnsi="Garamond" w:cs="Times New Roman"/>
          <w:szCs w:val="19"/>
        </w:rPr>
        <w:t>the</w:t>
      </w:r>
      <w:r w:rsidR="00C55F83">
        <w:rPr>
          <w:rFonts w:ascii="Garamond" w:hAnsi="Garamond" w:cs="Times New Roman"/>
          <w:szCs w:val="19"/>
        </w:rPr>
        <w:t xml:space="preserve"> </w:t>
      </w:r>
      <w:r w:rsidR="00C55F83" w:rsidRPr="0054498C">
        <w:rPr>
          <w:rFonts w:ascii="Garamond" w:hAnsi="Garamond" w:cs="Times New Roman"/>
          <w:i/>
          <w:szCs w:val="19"/>
        </w:rPr>
        <w:t>necessity of causation for quasi-perceptual content</w:t>
      </w:r>
      <w:r w:rsidR="00FE3E42">
        <w:rPr>
          <w:rFonts w:ascii="Garamond" w:hAnsi="Garamond" w:cs="Times New Roman"/>
          <w:szCs w:val="19"/>
        </w:rPr>
        <w:t xml:space="preserve"> </w:t>
      </w:r>
      <w:r w:rsidR="00150FE4">
        <w:rPr>
          <w:rFonts w:ascii="Garamond" w:hAnsi="Garamond" w:cs="Times New Roman"/>
          <w:szCs w:val="19"/>
        </w:rPr>
        <w:t>(NCQC)</w:t>
      </w:r>
      <w:r w:rsidR="00D259F5">
        <w:rPr>
          <w:rFonts w:ascii="Garamond" w:hAnsi="Garamond" w:cs="Times New Roman"/>
          <w:szCs w:val="19"/>
        </w:rPr>
        <w:t>, it follows that</w:t>
      </w:r>
      <w:r w:rsidR="00150FE4">
        <w:rPr>
          <w:rFonts w:ascii="Garamond" w:hAnsi="Garamond" w:cs="Times New Roman"/>
          <w:szCs w:val="19"/>
        </w:rPr>
        <w:t xml:space="preserve"> </w:t>
      </w:r>
      <w:r w:rsidR="001A122F" w:rsidRPr="0054498C">
        <w:rPr>
          <w:rFonts w:ascii="Garamond" w:hAnsi="Garamond" w:cs="Times New Roman"/>
          <w:szCs w:val="19"/>
        </w:rPr>
        <w:t xml:space="preserve">(c) </w:t>
      </w:r>
      <w:r w:rsidR="00D264C3" w:rsidRPr="0054498C">
        <w:rPr>
          <w:rFonts w:ascii="Garamond" w:hAnsi="Garamond" w:cs="Times New Roman"/>
          <w:szCs w:val="19"/>
        </w:rPr>
        <w:t xml:space="preserve">is </w:t>
      </w:r>
      <w:r w:rsidR="001A122F" w:rsidRPr="0054498C">
        <w:rPr>
          <w:rFonts w:ascii="Garamond" w:hAnsi="Garamond" w:cs="Times New Roman"/>
          <w:szCs w:val="19"/>
        </w:rPr>
        <w:t>true</w:t>
      </w:r>
      <w:r w:rsidR="00151F00" w:rsidRPr="0054498C">
        <w:rPr>
          <w:rFonts w:ascii="Garamond" w:hAnsi="Garamond" w:cs="Times New Roman"/>
          <w:szCs w:val="19"/>
        </w:rPr>
        <w:t xml:space="preserve"> </w:t>
      </w:r>
      <w:r w:rsidR="00E85B4B">
        <w:rPr>
          <w:rFonts w:ascii="Garamond" w:hAnsi="Garamond" w:cs="Times New Roman"/>
          <w:szCs w:val="19"/>
        </w:rPr>
        <w:t xml:space="preserve">only </w:t>
      </w:r>
      <w:r w:rsidR="00151F00" w:rsidRPr="0054498C">
        <w:rPr>
          <w:rFonts w:ascii="Garamond" w:hAnsi="Garamond" w:cs="Times New Roman"/>
          <w:szCs w:val="19"/>
        </w:rPr>
        <w:t xml:space="preserve">if </w:t>
      </w:r>
      <w:r w:rsidR="00A13796" w:rsidRPr="0054498C">
        <w:rPr>
          <w:rFonts w:ascii="Garamond" w:hAnsi="Garamond" w:cs="Times New Roman"/>
          <w:szCs w:val="19"/>
        </w:rPr>
        <w:t xml:space="preserve">our phenomenology has, amongst its supervenience base, mental states that are causally connected to the instantiation of </w:t>
      </w:r>
      <w:r w:rsidR="00995033">
        <w:rPr>
          <w:rFonts w:ascii="Garamond" w:hAnsi="Garamond" w:cs="Times New Roman"/>
          <w:szCs w:val="19"/>
        </w:rPr>
        <w:t xml:space="preserve">(extrinsic qualitative) </w:t>
      </w:r>
      <w:r w:rsidR="00A13796" w:rsidRPr="0054498C">
        <w:rPr>
          <w:rFonts w:ascii="Garamond" w:hAnsi="Garamond" w:cs="Times New Roman"/>
          <w:szCs w:val="19"/>
        </w:rPr>
        <w:t>presentness</w:t>
      </w:r>
      <w:r w:rsidR="00995033">
        <w:rPr>
          <w:rFonts w:ascii="Garamond" w:hAnsi="Garamond" w:cs="Times New Roman"/>
          <w:szCs w:val="19"/>
        </w:rPr>
        <w:t>.</w:t>
      </w:r>
      <w:r w:rsidR="00810809">
        <w:rPr>
          <w:rStyle w:val="FootnoteReference"/>
          <w:rFonts w:ascii="Garamond" w:hAnsi="Garamond" w:cs="Times New Roman"/>
          <w:szCs w:val="19"/>
        </w:rPr>
        <w:footnoteReference w:id="22"/>
      </w:r>
      <w:r w:rsidR="00995033">
        <w:rPr>
          <w:rFonts w:ascii="Garamond" w:hAnsi="Garamond" w:cs="Times New Roman"/>
          <w:szCs w:val="19"/>
        </w:rPr>
        <w:t xml:space="preserve"> </w:t>
      </w:r>
    </w:p>
    <w:p w14:paraId="78CFDF0E" w14:textId="6528770F" w:rsidR="00A549AC" w:rsidRDefault="00A50FC2" w:rsidP="00393D76">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t xml:space="preserve">So could we have reason to suppose that (c), rather than (a) or (b), is true? </w:t>
      </w:r>
      <w:r w:rsidR="00C324BF">
        <w:rPr>
          <w:rFonts w:ascii="Garamond" w:hAnsi="Garamond" w:cs="Times New Roman"/>
          <w:szCs w:val="19"/>
        </w:rPr>
        <w:t>Well</w:t>
      </w:r>
      <w:r w:rsidR="00482A45">
        <w:rPr>
          <w:rFonts w:ascii="Garamond" w:hAnsi="Garamond" w:cs="Times New Roman"/>
          <w:szCs w:val="19"/>
        </w:rPr>
        <w:t>,</w:t>
      </w:r>
      <w:r w:rsidRPr="0054498C">
        <w:rPr>
          <w:rFonts w:ascii="Garamond" w:hAnsi="Garamond" w:cs="Times New Roman"/>
          <w:szCs w:val="19"/>
        </w:rPr>
        <w:t xml:space="preserve"> </w:t>
      </w:r>
      <w:r w:rsidR="00C324BF">
        <w:rPr>
          <w:rFonts w:ascii="Garamond" w:hAnsi="Garamond" w:cs="Times New Roman"/>
          <w:szCs w:val="19"/>
        </w:rPr>
        <w:t>c</w:t>
      </w:r>
      <w:r w:rsidR="00C324BF" w:rsidRPr="0054498C">
        <w:rPr>
          <w:rFonts w:ascii="Garamond" w:hAnsi="Garamond" w:cs="Times New Roman"/>
          <w:szCs w:val="19"/>
        </w:rPr>
        <w:t xml:space="preserve">auses are the bearers of information about the time at which they occur. </w:t>
      </w:r>
      <w:r w:rsidR="007208EB">
        <w:rPr>
          <w:rFonts w:ascii="Garamond" w:hAnsi="Garamond" w:cs="Times New Roman"/>
          <w:szCs w:val="19"/>
        </w:rPr>
        <w:t>W</w:t>
      </w:r>
      <w:r w:rsidR="00C324BF" w:rsidRPr="0054498C">
        <w:rPr>
          <w:rFonts w:ascii="Garamond" w:hAnsi="Garamond" w:cs="Times New Roman"/>
          <w:szCs w:val="19"/>
        </w:rPr>
        <w:t xml:space="preserve">hen we receive information about some non-present time, we receive information about how that time is, </w:t>
      </w:r>
      <w:r w:rsidR="00C324BF" w:rsidRPr="0054498C">
        <w:rPr>
          <w:rFonts w:ascii="Garamond" w:hAnsi="Garamond" w:cs="Times New Roman"/>
          <w:i/>
          <w:szCs w:val="19"/>
        </w:rPr>
        <w:t>when it is present</w:t>
      </w:r>
      <w:r w:rsidR="00C324BF" w:rsidRPr="0054498C">
        <w:rPr>
          <w:rFonts w:ascii="Garamond" w:hAnsi="Garamond" w:cs="Times New Roman"/>
          <w:szCs w:val="19"/>
        </w:rPr>
        <w:t>.</w:t>
      </w:r>
      <w:r w:rsidR="00D44EED">
        <w:rPr>
          <w:rFonts w:ascii="Garamond" w:hAnsi="Garamond" w:cs="Times New Roman"/>
          <w:szCs w:val="19"/>
        </w:rPr>
        <w:t xml:space="preserve"> There is, as it were, no scope for a </w:t>
      </w:r>
      <w:r w:rsidR="00432F68">
        <w:rPr>
          <w:rFonts w:ascii="Garamond" w:hAnsi="Garamond" w:cs="Times New Roman"/>
          <w:szCs w:val="19"/>
        </w:rPr>
        <w:t xml:space="preserve">time to </w:t>
      </w:r>
      <w:r w:rsidR="00D03B47">
        <w:rPr>
          <w:rFonts w:ascii="Garamond" w:hAnsi="Garamond" w:cs="Times New Roman"/>
          <w:szCs w:val="19"/>
        </w:rPr>
        <w:t>first send out information about what it is like (by sending our causally propagat</w:t>
      </w:r>
      <w:r w:rsidR="00D43798">
        <w:rPr>
          <w:rFonts w:ascii="Garamond" w:hAnsi="Garamond" w:cs="Times New Roman"/>
          <w:szCs w:val="19"/>
        </w:rPr>
        <w:t>ed s</w:t>
      </w:r>
      <w:r w:rsidR="00482A45">
        <w:rPr>
          <w:rFonts w:ascii="Garamond" w:hAnsi="Garamond" w:cs="Times New Roman"/>
          <w:szCs w:val="19"/>
        </w:rPr>
        <w:t>ignals) and then, later, send</w:t>
      </w:r>
      <w:r w:rsidR="00D43798">
        <w:rPr>
          <w:rFonts w:ascii="Garamond" w:hAnsi="Garamond" w:cs="Times New Roman"/>
          <w:szCs w:val="19"/>
        </w:rPr>
        <w:t xml:space="preserve"> </w:t>
      </w:r>
      <w:r w:rsidR="00D03B47">
        <w:rPr>
          <w:rFonts w:ascii="Garamond" w:hAnsi="Garamond" w:cs="Times New Roman"/>
          <w:szCs w:val="19"/>
        </w:rPr>
        <w:t xml:space="preserve">out new signals once that time is in the objective past. </w:t>
      </w:r>
      <w:r w:rsidR="00D44EED">
        <w:rPr>
          <w:rFonts w:ascii="Garamond" w:hAnsi="Garamond" w:cs="Times New Roman"/>
          <w:szCs w:val="19"/>
        </w:rPr>
        <w:t xml:space="preserve"> </w:t>
      </w:r>
      <w:r w:rsidR="00D03B47">
        <w:rPr>
          <w:rFonts w:ascii="Garamond" w:hAnsi="Garamond" w:cs="Times New Roman"/>
          <w:szCs w:val="19"/>
        </w:rPr>
        <w:t>Moreover, we know that the information we receiv</w:t>
      </w:r>
      <w:r w:rsidR="00D26BE7">
        <w:rPr>
          <w:rFonts w:ascii="Garamond" w:hAnsi="Garamond" w:cs="Times New Roman"/>
          <w:szCs w:val="19"/>
        </w:rPr>
        <w:t>e about times that are now past</w:t>
      </w:r>
      <w:r w:rsidR="00D03B47">
        <w:rPr>
          <w:rFonts w:ascii="Garamond" w:hAnsi="Garamond" w:cs="Times New Roman"/>
          <w:szCs w:val="19"/>
        </w:rPr>
        <w:t xml:space="preserve"> must have been sent when that time was present, because we have memories of having a phenomenology as of passage. But if our memorial states were caused by </w:t>
      </w:r>
      <w:r w:rsidR="005F1BE0">
        <w:rPr>
          <w:rFonts w:ascii="Garamond" w:hAnsi="Garamond" w:cs="Times New Roman"/>
          <w:szCs w:val="19"/>
        </w:rPr>
        <w:t>events</w:t>
      </w:r>
      <w:r w:rsidR="00D03B47">
        <w:rPr>
          <w:rFonts w:ascii="Garamond" w:hAnsi="Garamond" w:cs="Times New Roman"/>
          <w:szCs w:val="19"/>
        </w:rPr>
        <w:t xml:space="preserve"> </w:t>
      </w:r>
      <w:r w:rsidR="005F1BE0">
        <w:rPr>
          <w:rFonts w:ascii="Garamond" w:hAnsi="Garamond" w:cs="Times New Roman"/>
          <w:szCs w:val="19"/>
        </w:rPr>
        <w:t>when those events are objectively</w:t>
      </w:r>
      <w:r w:rsidR="00D26BE7">
        <w:rPr>
          <w:rFonts w:ascii="Garamond" w:hAnsi="Garamond" w:cs="Times New Roman"/>
          <w:szCs w:val="19"/>
        </w:rPr>
        <w:t xml:space="preserve"> past </w:t>
      </w:r>
      <w:r w:rsidR="005F1BE0">
        <w:rPr>
          <w:rFonts w:ascii="Garamond" w:hAnsi="Garamond" w:cs="Times New Roman"/>
          <w:szCs w:val="19"/>
        </w:rPr>
        <w:t xml:space="preserve">then we would have no such memorial states, because in the past, our phenomenology is not as of passage (it is as of something else).  </w:t>
      </w:r>
    </w:p>
    <w:p w14:paraId="10B69C91" w14:textId="0AF968A0" w:rsidR="008B62CD" w:rsidRDefault="00250557" w:rsidP="005F1BE0">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 xml:space="preserve"> </w:t>
      </w:r>
      <w:r w:rsidR="00305E26" w:rsidRPr="0054498C">
        <w:rPr>
          <w:rFonts w:ascii="Garamond" w:hAnsi="Garamond" w:cs="Times New Roman"/>
          <w:szCs w:val="19"/>
        </w:rPr>
        <w:t>So</w:t>
      </w:r>
      <w:r w:rsidR="00B15931" w:rsidRPr="0054498C">
        <w:rPr>
          <w:rFonts w:ascii="Garamond" w:hAnsi="Garamond" w:cs="Times New Roman"/>
          <w:szCs w:val="19"/>
        </w:rPr>
        <w:t xml:space="preserve"> </w:t>
      </w:r>
      <w:r w:rsidR="00421A90" w:rsidRPr="0054498C">
        <w:rPr>
          <w:rFonts w:ascii="Garamond" w:hAnsi="Garamond" w:cs="Times New Roman"/>
          <w:szCs w:val="19"/>
        </w:rPr>
        <w:t xml:space="preserve">it is, </w:t>
      </w:r>
      <w:r w:rsidR="00305E26" w:rsidRPr="0054498C">
        <w:rPr>
          <w:rFonts w:ascii="Garamond" w:hAnsi="Garamond" w:cs="Times New Roman"/>
          <w:szCs w:val="19"/>
        </w:rPr>
        <w:t>in principle</w:t>
      </w:r>
      <w:r w:rsidR="00767EBB" w:rsidRPr="0054498C">
        <w:rPr>
          <w:rFonts w:ascii="Garamond" w:hAnsi="Garamond" w:cs="Times New Roman"/>
          <w:szCs w:val="19"/>
        </w:rPr>
        <w:t>,</w:t>
      </w:r>
      <w:r w:rsidR="00305E26" w:rsidRPr="0054498C">
        <w:rPr>
          <w:rFonts w:ascii="Garamond" w:hAnsi="Garamond" w:cs="Times New Roman"/>
          <w:szCs w:val="19"/>
        </w:rPr>
        <w:t xml:space="preserve"> </w:t>
      </w:r>
      <w:r w:rsidR="006D729A" w:rsidRPr="0054498C">
        <w:rPr>
          <w:rFonts w:ascii="Garamond" w:hAnsi="Garamond" w:cs="Times New Roman"/>
          <w:szCs w:val="19"/>
        </w:rPr>
        <w:t>impossible to compare what a time is like, when it is present, with what a</w:t>
      </w:r>
      <w:r w:rsidR="00421A90" w:rsidRPr="0054498C">
        <w:rPr>
          <w:rFonts w:ascii="Garamond" w:hAnsi="Garamond" w:cs="Times New Roman"/>
          <w:szCs w:val="19"/>
        </w:rPr>
        <w:t xml:space="preserve"> time is lik</w:t>
      </w:r>
      <w:r w:rsidR="00B15931" w:rsidRPr="0054498C">
        <w:rPr>
          <w:rFonts w:ascii="Garamond" w:hAnsi="Garamond" w:cs="Times New Roman"/>
          <w:szCs w:val="19"/>
        </w:rPr>
        <w:t>e, when it</w:t>
      </w:r>
      <w:r w:rsidR="008B62CD">
        <w:rPr>
          <w:rFonts w:ascii="Garamond" w:hAnsi="Garamond" w:cs="Times New Roman"/>
          <w:szCs w:val="19"/>
        </w:rPr>
        <w:t xml:space="preserve"> is past. </w:t>
      </w:r>
      <w:r w:rsidR="00576E84">
        <w:rPr>
          <w:rFonts w:ascii="Garamond" w:hAnsi="Garamond" w:cs="Times New Roman"/>
          <w:szCs w:val="19"/>
        </w:rPr>
        <w:t xml:space="preserve">So it is in principle impossible, through any scientific method, to </w:t>
      </w:r>
      <w:r w:rsidR="005C0DF6">
        <w:rPr>
          <w:rFonts w:ascii="Garamond" w:hAnsi="Garamond" w:cs="Times New Roman"/>
          <w:szCs w:val="19"/>
        </w:rPr>
        <w:t>determine whether</w:t>
      </w:r>
      <w:r w:rsidR="00523F87">
        <w:rPr>
          <w:rFonts w:ascii="Garamond" w:hAnsi="Garamond" w:cs="Times New Roman"/>
          <w:szCs w:val="19"/>
        </w:rPr>
        <w:t xml:space="preserve"> </w:t>
      </w:r>
      <w:r w:rsidR="008B62CD">
        <w:rPr>
          <w:rFonts w:ascii="Garamond" w:hAnsi="Garamond" w:cs="Times New Roman"/>
          <w:szCs w:val="19"/>
        </w:rPr>
        <w:t xml:space="preserve">our world instantiates an </w:t>
      </w:r>
      <w:r w:rsidR="008B62CD" w:rsidRPr="0054498C">
        <w:rPr>
          <w:rFonts w:ascii="Garamond" w:hAnsi="Garamond" w:cs="Times New Roman"/>
          <w:szCs w:val="19"/>
        </w:rPr>
        <w:t>extri</w:t>
      </w:r>
      <w:r w:rsidR="00EA1DA3">
        <w:rPr>
          <w:rFonts w:ascii="Garamond" w:hAnsi="Garamond" w:cs="Times New Roman"/>
          <w:szCs w:val="19"/>
        </w:rPr>
        <w:t xml:space="preserve">nsic property of presentness </w:t>
      </w:r>
      <w:r w:rsidR="008B62CD" w:rsidRPr="0054498C">
        <w:rPr>
          <w:rFonts w:ascii="Garamond" w:hAnsi="Garamond" w:cs="Times New Roman"/>
          <w:szCs w:val="19"/>
        </w:rPr>
        <w:t>since we cannot detect the absence of the</w:t>
      </w:r>
      <w:r w:rsidR="00EA1DA3">
        <w:rPr>
          <w:rFonts w:ascii="Garamond" w:hAnsi="Garamond" w:cs="Times New Roman"/>
          <w:szCs w:val="19"/>
        </w:rPr>
        <w:t xml:space="preserve"> relevant objects/events/times that form part of the supervenience base of that property. In turn, it is in principle impossible, through scientific method, to determine whether, </w:t>
      </w:r>
      <w:r w:rsidR="00523F87">
        <w:rPr>
          <w:rFonts w:ascii="Garamond" w:hAnsi="Garamond" w:cs="Times New Roman"/>
          <w:szCs w:val="19"/>
        </w:rPr>
        <w:t xml:space="preserve">by instantiating extrinsic presentness, a moment thereby instantiates phenomenal properties that it would otherwise lack. </w:t>
      </w:r>
      <w:r w:rsidR="00C252CA">
        <w:rPr>
          <w:rFonts w:ascii="Garamond" w:hAnsi="Garamond" w:cs="Times New Roman"/>
          <w:szCs w:val="19"/>
        </w:rPr>
        <w:t xml:space="preserve">But that leaves the dynamist in a bind. </w:t>
      </w:r>
    </w:p>
    <w:p w14:paraId="70AAAA49" w14:textId="458DF048" w:rsidR="002E7A71" w:rsidRDefault="00C122DC" w:rsidP="002E7A71">
      <w:pPr>
        <w:widowControl w:val="0"/>
        <w:autoSpaceDE w:val="0"/>
        <w:autoSpaceDN w:val="0"/>
        <w:adjustRightInd w:val="0"/>
        <w:spacing w:after="0" w:line="360" w:lineRule="auto"/>
        <w:ind w:firstLine="720"/>
        <w:jc w:val="both"/>
        <w:rPr>
          <w:rFonts w:ascii="Garamond" w:hAnsi="Garamond" w:cs="Times New Roman"/>
          <w:szCs w:val="19"/>
        </w:rPr>
      </w:pPr>
      <w:r>
        <w:rPr>
          <w:rFonts w:ascii="Garamond" w:hAnsi="Garamond" w:cs="Times New Roman"/>
          <w:szCs w:val="19"/>
        </w:rPr>
        <w:t>I</w:t>
      </w:r>
      <w:r w:rsidR="009775F0" w:rsidRPr="0054498C">
        <w:rPr>
          <w:rFonts w:ascii="Garamond" w:hAnsi="Garamond" w:cs="Times New Roman"/>
          <w:szCs w:val="19"/>
        </w:rPr>
        <w:t>f we had good reason to suppose that ours is a</w:t>
      </w:r>
      <w:r w:rsidR="00021823" w:rsidRPr="0054498C">
        <w:rPr>
          <w:rFonts w:ascii="Garamond" w:hAnsi="Garamond" w:cs="Times New Roman"/>
          <w:szCs w:val="19"/>
        </w:rPr>
        <w:t xml:space="preserve"> world in which extrinsic qualitative presentness is instantiated (and moves) </w:t>
      </w:r>
      <w:r w:rsidR="009775F0" w:rsidRPr="0054498C">
        <w:rPr>
          <w:rFonts w:ascii="Garamond" w:hAnsi="Garamond" w:cs="Times New Roman"/>
          <w:szCs w:val="19"/>
        </w:rPr>
        <w:t>then we would have good reason to</w:t>
      </w:r>
      <w:r w:rsidR="006F518E" w:rsidRPr="0054498C">
        <w:rPr>
          <w:rFonts w:ascii="Garamond" w:hAnsi="Garamond" w:cs="Times New Roman"/>
          <w:szCs w:val="19"/>
        </w:rPr>
        <w:t xml:space="preserve"> suppose (c) to be true: to </w:t>
      </w:r>
      <w:r w:rsidR="009775F0" w:rsidRPr="0054498C">
        <w:rPr>
          <w:rFonts w:ascii="Garamond" w:hAnsi="Garamond" w:cs="Times New Roman"/>
          <w:szCs w:val="19"/>
        </w:rPr>
        <w:t xml:space="preserve">suppose that our phenomenology is as of passage (and is veridical). </w:t>
      </w:r>
      <w:r w:rsidR="002E7A71">
        <w:rPr>
          <w:rFonts w:ascii="Garamond" w:hAnsi="Garamond" w:cs="Times New Roman"/>
          <w:szCs w:val="19"/>
        </w:rPr>
        <w:t xml:space="preserve">After all, our mental states would (we can suppose) be appropriately causally </w:t>
      </w:r>
      <w:r w:rsidR="002E7A71">
        <w:rPr>
          <w:rFonts w:ascii="Garamond" w:hAnsi="Garamond" w:cs="Times New Roman"/>
          <w:szCs w:val="19"/>
        </w:rPr>
        <w:lastRenderedPageBreak/>
        <w:t xml:space="preserve">connected to the instantiation of said extrinsic presentness. </w:t>
      </w:r>
      <w:r w:rsidR="009775F0" w:rsidRPr="0054498C">
        <w:rPr>
          <w:rFonts w:ascii="Garamond" w:hAnsi="Garamond" w:cs="Times New Roman"/>
          <w:szCs w:val="19"/>
        </w:rPr>
        <w:t>But</w:t>
      </w:r>
      <w:r w:rsidR="002E7A71">
        <w:rPr>
          <w:rFonts w:ascii="Garamond" w:hAnsi="Garamond" w:cs="Times New Roman"/>
          <w:szCs w:val="19"/>
        </w:rPr>
        <w:t xml:space="preserve"> if we had such reason,</w:t>
      </w:r>
      <w:r w:rsidR="009775F0" w:rsidRPr="0054498C">
        <w:rPr>
          <w:rFonts w:ascii="Garamond" w:hAnsi="Garamond" w:cs="Times New Roman"/>
          <w:szCs w:val="19"/>
        </w:rPr>
        <w:t xml:space="preserve"> then any argument for passage on the basis of our phenomenology would be both circular and redundant. On the other hand, if we want to </w:t>
      </w:r>
      <w:r w:rsidR="009775F0" w:rsidRPr="002E7A71">
        <w:rPr>
          <w:rFonts w:ascii="Garamond" w:hAnsi="Garamond" w:cs="Times New Roman"/>
          <w:i/>
          <w:szCs w:val="19"/>
        </w:rPr>
        <w:t>argue</w:t>
      </w:r>
      <w:r w:rsidR="009775F0" w:rsidRPr="0054498C">
        <w:rPr>
          <w:rFonts w:ascii="Garamond" w:hAnsi="Garamond" w:cs="Times New Roman"/>
          <w:szCs w:val="19"/>
        </w:rPr>
        <w:t xml:space="preserve"> for passage</w:t>
      </w:r>
      <w:r w:rsidR="00E74E26" w:rsidRPr="0054498C">
        <w:rPr>
          <w:rFonts w:ascii="Garamond" w:hAnsi="Garamond" w:cs="Times New Roman"/>
          <w:szCs w:val="19"/>
        </w:rPr>
        <w:t xml:space="preserve"> (understood as an extrinsic qualitative property)</w:t>
      </w:r>
      <w:r w:rsidR="009775F0" w:rsidRPr="0054498C">
        <w:rPr>
          <w:rFonts w:ascii="Garamond" w:hAnsi="Garamond" w:cs="Times New Roman"/>
          <w:szCs w:val="19"/>
        </w:rPr>
        <w:t xml:space="preserve"> on the basis of our phenomenology we need some reason to think that (c) is a better hypothesis than (b). But in the absence of some independent evidence for </w:t>
      </w:r>
      <w:r w:rsidR="006F518E" w:rsidRPr="0054498C">
        <w:rPr>
          <w:rFonts w:ascii="Garamond" w:hAnsi="Garamond" w:cs="Times New Roman"/>
          <w:szCs w:val="19"/>
        </w:rPr>
        <w:t xml:space="preserve">the existence of an extrinsic property of presentness, </w:t>
      </w:r>
      <w:r w:rsidR="009775F0" w:rsidRPr="0054498C">
        <w:rPr>
          <w:rFonts w:ascii="Garamond" w:hAnsi="Garamond" w:cs="Times New Roman"/>
          <w:szCs w:val="19"/>
        </w:rPr>
        <w:t xml:space="preserve">we have no reason to think our phenomenology </w:t>
      </w:r>
      <w:r w:rsidR="009775F0" w:rsidRPr="0054498C">
        <w:rPr>
          <w:rFonts w:ascii="Garamond" w:hAnsi="Garamond" w:cs="Times New Roman"/>
          <w:i/>
          <w:szCs w:val="19"/>
        </w:rPr>
        <w:t>is</w:t>
      </w:r>
      <w:r w:rsidR="001A42C2" w:rsidRPr="0054498C">
        <w:rPr>
          <w:rFonts w:ascii="Garamond" w:hAnsi="Garamond" w:cs="Times New Roman"/>
          <w:szCs w:val="19"/>
        </w:rPr>
        <w:t xml:space="preserve"> as of passage. </w:t>
      </w:r>
      <w:r w:rsidR="002E7A71">
        <w:rPr>
          <w:rFonts w:ascii="Garamond" w:hAnsi="Garamond" w:cs="Times New Roman"/>
          <w:szCs w:val="19"/>
        </w:rPr>
        <w:t xml:space="preserve">Why so? </w:t>
      </w:r>
    </w:p>
    <w:p w14:paraId="48F6F7D1" w14:textId="0754FA55" w:rsidR="002E7A71" w:rsidRDefault="002E7A71" w:rsidP="00EA1DA3">
      <w:pPr>
        <w:widowControl w:val="0"/>
        <w:autoSpaceDE w:val="0"/>
        <w:autoSpaceDN w:val="0"/>
        <w:adjustRightInd w:val="0"/>
        <w:spacing w:after="0" w:line="360" w:lineRule="auto"/>
        <w:ind w:firstLine="720"/>
        <w:jc w:val="both"/>
        <w:rPr>
          <w:rFonts w:ascii="Garamond" w:hAnsi="Garamond" w:cs="Times New Roman"/>
          <w:szCs w:val="19"/>
        </w:rPr>
      </w:pPr>
      <w:r>
        <w:rPr>
          <w:rFonts w:ascii="Garamond" w:hAnsi="Garamond" w:cs="Times New Roman"/>
          <w:szCs w:val="19"/>
        </w:rPr>
        <w:t>R</w:t>
      </w:r>
      <w:r w:rsidRPr="0054498C">
        <w:rPr>
          <w:rFonts w:ascii="Garamond" w:hAnsi="Garamond" w:cs="Times New Roman"/>
          <w:szCs w:val="19"/>
        </w:rPr>
        <w:t xml:space="preserve">ecall our earlier assumption about the content of phenomenology: namely that the content of any quasi-perceptual phenomenal state is, at least in part, the product of causal connections between certain mental states (upon which our phenomenology supervenes) and states of the world. </w:t>
      </w:r>
      <w:r>
        <w:rPr>
          <w:rFonts w:ascii="Garamond" w:hAnsi="Garamond" w:cs="Times New Roman"/>
          <w:szCs w:val="19"/>
        </w:rPr>
        <w:t xml:space="preserve">This is the assumption that NCQC is true. </w:t>
      </w:r>
      <w:r w:rsidRPr="0054498C">
        <w:rPr>
          <w:rFonts w:ascii="Garamond" w:hAnsi="Garamond" w:cs="Times New Roman"/>
          <w:szCs w:val="19"/>
        </w:rPr>
        <w:t xml:space="preserve">This is important because it means that we cannot determine, by introspection alone, the content of our temporal phenomenology. If </w:t>
      </w:r>
      <w:r>
        <w:rPr>
          <w:rFonts w:ascii="Garamond" w:hAnsi="Garamond" w:cs="Times New Roman"/>
          <w:szCs w:val="19"/>
        </w:rPr>
        <w:t xml:space="preserve">quasi-perceptual </w:t>
      </w:r>
      <w:r w:rsidRPr="0054498C">
        <w:rPr>
          <w:rFonts w:ascii="Garamond" w:hAnsi="Garamond" w:cs="Times New Roman"/>
          <w:szCs w:val="19"/>
        </w:rPr>
        <w:t>content is a function of (</w:t>
      </w:r>
      <w:r w:rsidRPr="0054498C">
        <w:rPr>
          <w:rFonts w:ascii="Garamond" w:hAnsi="Garamond" w:cs="Times New Roman"/>
          <w:i/>
          <w:szCs w:val="19"/>
        </w:rPr>
        <w:t>inter alia</w:t>
      </w:r>
      <w:r w:rsidRPr="0054498C">
        <w:rPr>
          <w:rFonts w:ascii="Garamond" w:hAnsi="Garamond" w:cs="Times New Roman"/>
          <w:szCs w:val="19"/>
        </w:rPr>
        <w:t xml:space="preserve">) the causal relations between our mental states and the world, then in the absence of knowing </w:t>
      </w:r>
      <w:r w:rsidRPr="0054498C">
        <w:rPr>
          <w:rFonts w:ascii="Garamond" w:hAnsi="Garamond" w:cs="Times New Roman"/>
          <w:i/>
          <w:szCs w:val="19"/>
        </w:rPr>
        <w:t>something</w:t>
      </w:r>
      <w:r w:rsidRPr="0054498C">
        <w:rPr>
          <w:rFonts w:ascii="Garamond" w:hAnsi="Garamond" w:cs="Times New Roman"/>
          <w:szCs w:val="19"/>
        </w:rPr>
        <w:t xml:space="preserve"> about to what our mental states are typically causally connected, we cannot determine the content of </w:t>
      </w:r>
      <w:r>
        <w:rPr>
          <w:rFonts w:ascii="Garamond" w:hAnsi="Garamond" w:cs="Times New Roman"/>
          <w:szCs w:val="19"/>
        </w:rPr>
        <w:t>our quasi-perceptual states</w:t>
      </w:r>
      <w:r w:rsidRPr="0054498C">
        <w:rPr>
          <w:rFonts w:ascii="Garamond" w:hAnsi="Garamond" w:cs="Times New Roman"/>
          <w:szCs w:val="19"/>
        </w:rPr>
        <w:t xml:space="preserve">. That means we cannot tell, by introspection alone, whether (a), (b), or (c) is the case. </w:t>
      </w:r>
    </w:p>
    <w:p w14:paraId="362238A5" w14:textId="7AA1EB78" w:rsidR="00101FC9" w:rsidRDefault="00CE79F3" w:rsidP="00101FC9">
      <w:pPr>
        <w:widowControl w:val="0"/>
        <w:autoSpaceDE w:val="0"/>
        <w:autoSpaceDN w:val="0"/>
        <w:adjustRightInd w:val="0"/>
        <w:spacing w:after="0" w:line="360" w:lineRule="auto"/>
        <w:ind w:firstLine="720"/>
        <w:jc w:val="both"/>
        <w:rPr>
          <w:rFonts w:ascii="Garamond" w:hAnsi="Garamond" w:cs="Times New Roman"/>
          <w:szCs w:val="19"/>
        </w:rPr>
      </w:pPr>
      <w:r w:rsidRPr="0054498C">
        <w:rPr>
          <w:rFonts w:ascii="Garamond" w:hAnsi="Garamond" w:cs="Times New Roman"/>
          <w:szCs w:val="19"/>
        </w:rPr>
        <w:t>Now</w:t>
      </w:r>
      <w:r w:rsidR="00101FC9">
        <w:rPr>
          <w:rFonts w:ascii="Garamond" w:hAnsi="Garamond" w:cs="Times New Roman"/>
          <w:szCs w:val="19"/>
        </w:rPr>
        <w:t xml:space="preserve"> </w:t>
      </w:r>
      <w:r w:rsidRPr="0054498C">
        <w:rPr>
          <w:rFonts w:ascii="Garamond" w:hAnsi="Garamond" w:cs="Times New Roman"/>
          <w:szCs w:val="19"/>
        </w:rPr>
        <w:t>if</w:t>
      </w:r>
      <w:r w:rsidR="00101FC9">
        <w:rPr>
          <w:rFonts w:ascii="Garamond" w:hAnsi="Garamond" w:cs="Times New Roman"/>
          <w:szCs w:val="19"/>
        </w:rPr>
        <w:t xml:space="preserve"> </w:t>
      </w:r>
      <w:r w:rsidRPr="0054498C">
        <w:rPr>
          <w:rFonts w:ascii="Garamond" w:hAnsi="Garamond" w:cs="Times New Roman"/>
          <w:szCs w:val="19"/>
        </w:rPr>
        <w:t xml:space="preserve">we had </w:t>
      </w:r>
      <w:r w:rsidR="001A42C2" w:rsidRPr="0054498C">
        <w:rPr>
          <w:rFonts w:ascii="Garamond" w:hAnsi="Garamond" w:cs="Times New Roman"/>
          <w:szCs w:val="19"/>
        </w:rPr>
        <w:t xml:space="preserve">independent </w:t>
      </w:r>
      <w:r w:rsidRPr="0054498C">
        <w:rPr>
          <w:rFonts w:ascii="Garamond" w:hAnsi="Garamond" w:cs="Times New Roman"/>
          <w:szCs w:val="19"/>
        </w:rPr>
        <w:t xml:space="preserve">reason to suppose that </w:t>
      </w:r>
      <w:r w:rsidR="00101FC9">
        <w:rPr>
          <w:rFonts w:ascii="Garamond" w:hAnsi="Garamond" w:cs="Times New Roman"/>
          <w:szCs w:val="19"/>
        </w:rPr>
        <w:t xml:space="preserve">ours is a world with extrinsic presentness, then we would have good reason to suppose that (c) is true. But we do not; quite the reverse, the dynamist aims to give us reason to think our world has extrinsic presentness, by appealing to the character of our phenomenology. </w:t>
      </w:r>
      <w:r w:rsidR="00111B09">
        <w:rPr>
          <w:rFonts w:ascii="Garamond" w:hAnsi="Garamond" w:cs="Times New Roman"/>
          <w:szCs w:val="19"/>
        </w:rPr>
        <w:t xml:space="preserve">Yet even in this rare case in which we find a model of temporal passage in which, were our world as described, the existence of temporal passage would make a difference to the character of our temporal phenomenology, we still do not have reason to suppose that the existence of our temporal phenomenology provides evidence that our world contains passage thus described. </w:t>
      </w:r>
      <w:r w:rsidR="00DD423C">
        <w:rPr>
          <w:rFonts w:ascii="Garamond" w:hAnsi="Garamond" w:cs="Times New Roman"/>
          <w:szCs w:val="19"/>
        </w:rPr>
        <w:t xml:space="preserve">For the properties of extrinsic presentness turn out to be in principle undetectable, and so now we are in position where we ought to doubt whether our phenomenology really is as of passage or not. That is, we can only be confident that our phenomenology is as of passage </w:t>
      </w:r>
      <w:r w:rsidR="00C16196">
        <w:rPr>
          <w:rFonts w:ascii="Garamond" w:hAnsi="Garamond" w:cs="Times New Roman"/>
          <w:szCs w:val="19"/>
        </w:rPr>
        <w:t>if we are</w:t>
      </w:r>
      <w:r w:rsidR="00DD423C">
        <w:rPr>
          <w:rFonts w:ascii="Garamond" w:hAnsi="Garamond" w:cs="Times New Roman"/>
          <w:szCs w:val="19"/>
        </w:rPr>
        <w:t xml:space="preserve"> confident that our world contains extrinsic presentness. We cannot, therefore, use the existence of the former, to argue for the existence of the latter. </w:t>
      </w:r>
    </w:p>
    <w:p w14:paraId="54D799C1" w14:textId="77777777" w:rsidR="00C252CA" w:rsidRPr="0054498C" w:rsidRDefault="00C252CA" w:rsidP="00DF1469">
      <w:pPr>
        <w:widowControl w:val="0"/>
        <w:autoSpaceDE w:val="0"/>
        <w:autoSpaceDN w:val="0"/>
        <w:adjustRightInd w:val="0"/>
        <w:spacing w:after="0" w:line="360" w:lineRule="auto"/>
        <w:jc w:val="both"/>
        <w:rPr>
          <w:rFonts w:ascii="Garamond" w:hAnsi="Garamond" w:cs="Times New Roman"/>
          <w:szCs w:val="19"/>
        </w:rPr>
      </w:pPr>
    </w:p>
    <w:p w14:paraId="389FAA04" w14:textId="7E8BFBFD" w:rsidR="00E21938" w:rsidRPr="0054498C" w:rsidRDefault="00101FC9" w:rsidP="001E3119">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t>8</w:t>
      </w:r>
      <w:r w:rsidR="00E21938" w:rsidRPr="0054498C">
        <w:rPr>
          <w:rFonts w:ascii="Garamond" w:hAnsi="Garamond" w:cs="Times New Roman"/>
          <w:szCs w:val="19"/>
        </w:rPr>
        <w:t>. Conclusion</w:t>
      </w:r>
    </w:p>
    <w:p w14:paraId="604A38D0" w14:textId="77777777" w:rsidR="006A7921" w:rsidRPr="0054498C" w:rsidRDefault="006A7921" w:rsidP="001E3119">
      <w:pPr>
        <w:widowControl w:val="0"/>
        <w:autoSpaceDE w:val="0"/>
        <w:autoSpaceDN w:val="0"/>
        <w:adjustRightInd w:val="0"/>
        <w:spacing w:after="0" w:line="360" w:lineRule="auto"/>
        <w:jc w:val="both"/>
        <w:rPr>
          <w:rFonts w:ascii="Garamond" w:hAnsi="Garamond" w:cs="Times New Roman"/>
          <w:szCs w:val="19"/>
        </w:rPr>
      </w:pPr>
    </w:p>
    <w:p w14:paraId="5195E52C" w14:textId="263B3EFC" w:rsidR="00CE79F3" w:rsidRDefault="00876F47" w:rsidP="001E3119">
      <w:pPr>
        <w:widowControl w:val="0"/>
        <w:autoSpaceDE w:val="0"/>
        <w:autoSpaceDN w:val="0"/>
        <w:adjustRightInd w:val="0"/>
        <w:spacing w:after="0" w:line="360" w:lineRule="auto"/>
        <w:jc w:val="both"/>
        <w:rPr>
          <w:rFonts w:ascii="Garamond" w:hAnsi="Garamond" w:cs="Times New Roman"/>
          <w:szCs w:val="19"/>
        </w:rPr>
      </w:pPr>
      <w:r>
        <w:rPr>
          <w:rFonts w:ascii="Garamond" w:hAnsi="Garamond" w:cs="Times New Roman"/>
          <w:szCs w:val="19"/>
        </w:rPr>
        <w:lastRenderedPageBreak/>
        <w:t>I have argued that</w:t>
      </w:r>
      <w:r w:rsidR="00CE79F3" w:rsidRPr="0054498C">
        <w:rPr>
          <w:rFonts w:ascii="Garamond" w:hAnsi="Garamond" w:cs="Times New Roman"/>
          <w:szCs w:val="19"/>
        </w:rPr>
        <w:t xml:space="preserve"> for a</w:t>
      </w:r>
      <w:r w:rsidR="00C33079">
        <w:rPr>
          <w:rFonts w:ascii="Garamond" w:hAnsi="Garamond" w:cs="Times New Roman"/>
          <w:szCs w:val="19"/>
        </w:rPr>
        <w:t>ny of the</w:t>
      </w:r>
      <w:r w:rsidR="00CE79F3" w:rsidRPr="0054498C">
        <w:rPr>
          <w:rFonts w:ascii="Garamond" w:hAnsi="Garamond" w:cs="Times New Roman"/>
          <w:szCs w:val="19"/>
        </w:rPr>
        <w:t xml:space="preserve"> </w:t>
      </w:r>
      <w:r w:rsidR="00C33079">
        <w:rPr>
          <w:rFonts w:ascii="Garamond" w:hAnsi="Garamond" w:cs="Times New Roman"/>
          <w:szCs w:val="19"/>
        </w:rPr>
        <w:t>plausible</w:t>
      </w:r>
      <w:r w:rsidR="00CE79F3" w:rsidRPr="0054498C">
        <w:rPr>
          <w:rFonts w:ascii="Garamond" w:hAnsi="Garamond" w:cs="Times New Roman"/>
          <w:szCs w:val="19"/>
        </w:rPr>
        <w:t xml:space="preserve"> </w:t>
      </w:r>
      <w:r w:rsidR="00C33079">
        <w:rPr>
          <w:rFonts w:ascii="Garamond" w:hAnsi="Garamond" w:cs="Times New Roman"/>
          <w:szCs w:val="19"/>
        </w:rPr>
        <w:t>models of t</w:t>
      </w:r>
      <w:r w:rsidR="00CE79F3" w:rsidRPr="0054498C">
        <w:rPr>
          <w:rFonts w:ascii="Garamond" w:hAnsi="Garamond" w:cs="Times New Roman"/>
          <w:szCs w:val="19"/>
        </w:rPr>
        <w:t>emporal passage</w:t>
      </w:r>
      <w:r w:rsidR="00C33079">
        <w:rPr>
          <w:rFonts w:ascii="Garamond" w:hAnsi="Garamond" w:cs="Times New Roman"/>
          <w:szCs w:val="19"/>
        </w:rPr>
        <w:t xml:space="preserve">, </w:t>
      </w:r>
      <w:r>
        <w:rPr>
          <w:rFonts w:ascii="Garamond" w:hAnsi="Garamond" w:cs="Times New Roman"/>
          <w:szCs w:val="19"/>
        </w:rPr>
        <w:t xml:space="preserve">if temporal passage is as described by those models then the </w:t>
      </w:r>
      <w:r w:rsidR="00CE79F3" w:rsidRPr="0054498C">
        <w:rPr>
          <w:rFonts w:ascii="Garamond" w:hAnsi="Garamond" w:cs="Times New Roman"/>
          <w:szCs w:val="19"/>
        </w:rPr>
        <w:t>presence of our temporal phenomenology provides no evidence for the presence of passage</w:t>
      </w:r>
      <w:r w:rsidR="000304A8">
        <w:rPr>
          <w:rFonts w:ascii="Garamond" w:hAnsi="Garamond" w:cs="Times New Roman"/>
          <w:szCs w:val="19"/>
        </w:rPr>
        <w:t xml:space="preserve"> thus understood</w:t>
      </w:r>
      <w:r w:rsidR="00C33079">
        <w:rPr>
          <w:rFonts w:ascii="Garamond" w:hAnsi="Garamond" w:cs="Times New Roman"/>
          <w:szCs w:val="19"/>
        </w:rPr>
        <w:t>. Thus by the dynamists’ own lights, she should reject the argument from temporal phenomenology. One might wonder where that leaves</w:t>
      </w:r>
      <w:r w:rsidR="00A42443">
        <w:rPr>
          <w:rFonts w:ascii="Garamond" w:hAnsi="Garamond" w:cs="Times New Roman"/>
          <w:szCs w:val="19"/>
        </w:rPr>
        <w:t xml:space="preserve"> us. </w:t>
      </w:r>
      <w:r w:rsidR="00C33079">
        <w:rPr>
          <w:rFonts w:ascii="Garamond" w:hAnsi="Garamond" w:cs="Times New Roman"/>
          <w:szCs w:val="19"/>
        </w:rPr>
        <w:t xml:space="preserve">If temporal passage would make no difference to our temporal phenomenology, were they any passage, then why is our phenomenology quasi-perceptual, and why does it seem to have content as of passage?  This is not the place to address these important questions in any detail. One strategy is to suppose that we are subject to pervasive error: it does seem to us that time passes, though </w:t>
      </w:r>
      <w:r w:rsidR="00A34BF6">
        <w:rPr>
          <w:rFonts w:ascii="Garamond" w:hAnsi="Garamond" w:cs="Times New Roman"/>
          <w:szCs w:val="19"/>
        </w:rPr>
        <w:t>times</w:t>
      </w:r>
      <w:r w:rsidR="00C33079">
        <w:rPr>
          <w:rFonts w:ascii="Garamond" w:hAnsi="Garamond" w:cs="Times New Roman"/>
          <w:szCs w:val="19"/>
        </w:rPr>
        <w:t xml:space="preserve"> does not</w:t>
      </w:r>
      <w:r w:rsidR="00A34BF6">
        <w:rPr>
          <w:rFonts w:ascii="Garamond" w:hAnsi="Garamond" w:cs="Times New Roman"/>
          <w:szCs w:val="19"/>
        </w:rPr>
        <w:t xml:space="preserve"> pass</w:t>
      </w:r>
      <w:r w:rsidR="00C33079">
        <w:rPr>
          <w:rFonts w:ascii="Garamond" w:hAnsi="Garamond" w:cs="Times New Roman"/>
          <w:szCs w:val="19"/>
        </w:rPr>
        <w:t>, and to explain the source of that error by appealing to the workings of certain cognitive mechanisms (a la Pa</w:t>
      </w:r>
      <w:r w:rsidR="00FB1DCC">
        <w:rPr>
          <w:rFonts w:ascii="Garamond" w:hAnsi="Garamond" w:cs="Times New Roman"/>
          <w:szCs w:val="19"/>
        </w:rPr>
        <w:t>ul 2010). For my part, I think the</w:t>
      </w:r>
      <w:r w:rsidR="00C33079">
        <w:rPr>
          <w:rFonts w:ascii="Garamond" w:hAnsi="Garamond" w:cs="Times New Roman"/>
          <w:szCs w:val="19"/>
        </w:rPr>
        <w:t xml:space="preserve"> better </w:t>
      </w:r>
      <w:r w:rsidR="00922801">
        <w:rPr>
          <w:rFonts w:ascii="Garamond" w:hAnsi="Garamond" w:cs="Times New Roman"/>
          <w:szCs w:val="19"/>
        </w:rPr>
        <w:t>strategy</w:t>
      </w:r>
      <w:r w:rsidR="00C33079">
        <w:rPr>
          <w:rFonts w:ascii="Garamond" w:hAnsi="Garamond" w:cs="Times New Roman"/>
          <w:szCs w:val="19"/>
        </w:rPr>
        <w:t xml:space="preserve"> is simply to deny that our phenomenology </w:t>
      </w:r>
      <w:r w:rsidR="00922801">
        <w:rPr>
          <w:rFonts w:ascii="Garamond" w:hAnsi="Garamond" w:cs="Times New Roman"/>
          <w:szCs w:val="19"/>
        </w:rPr>
        <w:t xml:space="preserve">is as of passage. Rather, the arguments of this paper </w:t>
      </w:r>
      <w:r w:rsidR="00AF1203">
        <w:rPr>
          <w:rFonts w:ascii="Garamond" w:hAnsi="Garamond" w:cs="Times New Roman"/>
          <w:szCs w:val="19"/>
        </w:rPr>
        <w:t xml:space="preserve">provide good reason to think that the content of our phenomenology does not (falsely) represent that there is passage, but rather, (truly) represents other temporal properties </w:t>
      </w:r>
      <w:r w:rsidR="00DC4741">
        <w:rPr>
          <w:rFonts w:ascii="Garamond" w:hAnsi="Garamond" w:cs="Times New Roman"/>
          <w:szCs w:val="19"/>
        </w:rPr>
        <w:t xml:space="preserve">and relations, </w:t>
      </w:r>
      <w:r w:rsidR="00AF1203">
        <w:rPr>
          <w:rFonts w:ascii="Garamond" w:hAnsi="Garamond" w:cs="Times New Roman"/>
          <w:szCs w:val="19"/>
        </w:rPr>
        <w:t xml:space="preserve">which we mistakenly describe as being </w:t>
      </w:r>
      <w:r w:rsidR="00DC4741">
        <w:rPr>
          <w:rFonts w:ascii="Garamond" w:hAnsi="Garamond" w:cs="Times New Roman"/>
          <w:szCs w:val="19"/>
        </w:rPr>
        <w:t>a representation as</w:t>
      </w:r>
      <w:r w:rsidR="00AF1203">
        <w:rPr>
          <w:rFonts w:ascii="Garamond" w:hAnsi="Garamond" w:cs="Times New Roman"/>
          <w:szCs w:val="19"/>
        </w:rPr>
        <w:t xml:space="preserve"> of passage. Determining </w:t>
      </w:r>
      <w:r w:rsidR="00DC4741">
        <w:rPr>
          <w:rFonts w:ascii="Garamond" w:hAnsi="Garamond" w:cs="Times New Roman"/>
          <w:szCs w:val="19"/>
        </w:rPr>
        <w:t xml:space="preserve">which of these </w:t>
      </w:r>
      <w:r w:rsidR="00AF1203">
        <w:rPr>
          <w:rFonts w:ascii="Garamond" w:hAnsi="Garamond" w:cs="Times New Roman"/>
          <w:szCs w:val="19"/>
        </w:rPr>
        <w:t xml:space="preserve">is </w:t>
      </w:r>
      <w:r w:rsidR="00DC4741">
        <w:rPr>
          <w:rFonts w:ascii="Garamond" w:hAnsi="Garamond" w:cs="Times New Roman"/>
          <w:szCs w:val="19"/>
        </w:rPr>
        <w:t xml:space="preserve">the </w:t>
      </w:r>
      <w:r w:rsidR="00AF1203">
        <w:rPr>
          <w:rFonts w:ascii="Garamond" w:hAnsi="Garamond" w:cs="Times New Roman"/>
          <w:szCs w:val="19"/>
        </w:rPr>
        <w:t xml:space="preserve">preferable </w:t>
      </w:r>
      <w:r w:rsidR="00DC4741">
        <w:rPr>
          <w:rFonts w:ascii="Garamond" w:hAnsi="Garamond" w:cs="Times New Roman"/>
          <w:szCs w:val="19"/>
        </w:rPr>
        <w:t>view</w:t>
      </w:r>
      <w:r w:rsidR="00AF1203">
        <w:rPr>
          <w:rFonts w:ascii="Garamond" w:hAnsi="Garamond" w:cs="Times New Roman"/>
          <w:szCs w:val="19"/>
        </w:rPr>
        <w:t xml:space="preserve"> must, however, be left for another day. </w:t>
      </w:r>
    </w:p>
    <w:p w14:paraId="68827381" w14:textId="77777777" w:rsidR="00C33079" w:rsidRPr="0054498C" w:rsidRDefault="00C33079" w:rsidP="001E3119">
      <w:pPr>
        <w:widowControl w:val="0"/>
        <w:autoSpaceDE w:val="0"/>
        <w:autoSpaceDN w:val="0"/>
        <w:adjustRightInd w:val="0"/>
        <w:spacing w:after="0" w:line="360" w:lineRule="auto"/>
        <w:jc w:val="both"/>
        <w:rPr>
          <w:rFonts w:ascii="Garamond" w:hAnsi="Garamond" w:cs="Times New Roman"/>
          <w:szCs w:val="19"/>
        </w:rPr>
      </w:pPr>
    </w:p>
    <w:p w14:paraId="3D169798" w14:textId="77777777" w:rsidR="00DB2CDB" w:rsidRPr="0054498C" w:rsidRDefault="00D864D8" w:rsidP="001E3119">
      <w:pPr>
        <w:widowControl w:val="0"/>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 xml:space="preserve">References </w:t>
      </w:r>
    </w:p>
    <w:p w14:paraId="26C28846" w14:textId="67940F4F" w:rsidR="00C336A2" w:rsidRPr="0054498C" w:rsidRDefault="007A76EA" w:rsidP="00EA108B">
      <w:pPr>
        <w:widowControl w:val="0"/>
        <w:tabs>
          <w:tab w:val="left" w:pos="720"/>
          <w:tab w:val="left" w:pos="6067"/>
        </w:tabs>
        <w:autoSpaceDE w:val="0"/>
        <w:autoSpaceDN w:val="0"/>
        <w:adjustRightInd w:val="0"/>
        <w:spacing w:after="0" w:line="360" w:lineRule="auto"/>
        <w:jc w:val="both"/>
        <w:rPr>
          <w:rFonts w:ascii="Garamond" w:hAnsi="Garamond" w:cs="Times New Roman"/>
          <w:szCs w:val="19"/>
        </w:rPr>
      </w:pPr>
      <w:r w:rsidRPr="0054498C">
        <w:rPr>
          <w:rFonts w:ascii="Garamond" w:hAnsi="Garamond" w:cs="Times New Roman"/>
          <w:szCs w:val="19"/>
        </w:rPr>
        <w:tab/>
      </w:r>
      <w:r w:rsidR="00EA108B" w:rsidRPr="0054498C">
        <w:rPr>
          <w:rFonts w:ascii="Garamond" w:hAnsi="Garamond" w:cs="Times New Roman"/>
          <w:szCs w:val="19"/>
        </w:rPr>
        <w:tab/>
      </w:r>
    </w:p>
    <w:p w14:paraId="19B2E46B" w14:textId="77777777" w:rsidR="00865591" w:rsidRPr="00A730A6" w:rsidRDefault="00865591" w:rsidP="00865591">
      <w:pPr>
        <w:pStyle w:val="Body"/>
        <w:spacing w:after="0"/>
        <w:ind w:left="720" w:hanging="720"/>
        <w:jc w:val="both"/>
        <w:rPr>
          <w:rStyle w:val="PageNumber"/>
          <w:rFonts w:ascii="Garamond" w:eastAsia="Garamond" w:hAnsi="Garamond" w:cs="Garamond"/>
          <w:lang w:val="en-AU"/>
        </w:rPr>
      </w:pPr>
      <w:r w:rsidRPr="00A730A6">
        <w:rPr>
          <w:rStyle w:val="PageNumber"/>
          <w:rFonts w:ascii="Garamond" w:hAnsi="Garamond"/>
          <w:lang w:val="en-AU"/>
        </w:rPr>
        <w:t>Arnold, D H, and A Johnston. “Motion-induced Spatial Conflict.” Nature 425.6954 (2003): 181–184.</w:t>
      </w:r>
    </w:p>
    <w:p w14:paraId="0FF2A80B" w14:textId="77777777" w:rsidR="00F26117" w:rsidRPr="00A730A6" w:rsidRDefault="00CE68CA"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 xml:space="preserve">Baron, S. (forthcoming). “Feel the Flow” </w:t>
      </w:r>
      <w:r w:rsidRPr="00A730A6">
        <w:rPr>
          <w:rFonts w:ascii="Garamond" w:hAnsi="Garamond" w:cs="Times New Roman"/>
          <w:i/>
        </w:rPr>
        <w:t>Synthese</w:t>
      </w:r>
      <w:r w:rsidRPr="00A730A6">
        <w:rPr>
          <w:rFonts w:ascii="Garamond" w:hAnsi="Garamond" w:cs="Times New Roman"/>
        </w:rPr>
        <w:t xml:space="preserve">. </w:t>
      </w:r>
    </w:p>
    <w:p w14:paraId="26C3984D" w14:textId="0235E0D1" w:rsidR="00C17F91" w:rsidRPr="00A730A6" w:rsidRDefault="00C17F91" w:rsidP="00B77558">
      <w:pPr>
        <w:widowControl w:val="0"/>
        <w:autoSpaceDE w:val="0"/>
        <w:autoSpaceDN w:val="0"/>
        <w:adjustRightInd w:val="0"/>
        <w:spacing w:after="0"/>
        <w:jc w:val="both"/>
        <w:rPr>
          <w:rFonts w:ascii="Garamond" w:hAnsi="Garamond"/>
        </w:rPr>
      </w:pPr>
      <w:r w:rsidRPr="00A730A6">
        <w:rPr>
          <w:rFonts w:ascii="Garamond" w:hAnsi="Garamond"/>
        </w:rPr>
        <w:t xml:space="preserve">Baron S. and Miller K. (2015). “Causation </w:t>
      </w:r>
      <w:r w:rsidRPr="00A730A6">
        <w:rPr>
          <w:rFonts w:ascii="Garamond" w:hAnsi="Garamond"/>
          <w:i/>
        </w:rPr>
        <w:t>Sans</w:t>
      </w:r>
      <w:r w:rsidRPr="00A730A6">
        <w:rPr>
          <w:rFonts w:ascii="Garamond" w:hAnsi="Garamond"/>
        </w:rPr>
        <w:t xml:space="preserve"> Time”. </w:t>
      </w:r>
      <w:r w:rsidRPr="00A730A6">
        <w:rPr>
          <w:rFonts w:ascii="Garamond" w:hAnsi="Garamond"/>
          <w:i/>
        </w:rPr>
        <w:t>American Philosophical Quarterly.</w:t>
      </w:r>
      <w:r w:rsidRPr="00A730A6">
        <w:rPr>
          <w:rFonts w:ascii="Garamond" w:hAnsi="Garamond"/>
        </w:rPr>
        <w:t xml:space="preserve"> 52(1):</w:t>
      </w:r>
      <w:r w:rsidR="00E01C01" w:rsidRPr="00A730A6">
        <w:rPr>
          <w:rFonts w:ascii="Garamond" w:hAnsi="Garamond"/>
        </w:rPr>
        <w:t xml:space="preserve"> 27-40.</w:t>
      </w:r>
    </w:p>
    <w:p w14:paraId="4EEBEB51" w14:textId="4BAF6255" w:rsidR="000614F3" w:rsidRPr="00A730A6" w:rsidRDefault="000614F3" w:rsidP="00B77558">
      <w:pPr>
        <w:widowControl w:val="0"/>
        <w:autoSpaceDE w:val="0"/>
        <w:autoSpaceDN w:val="0"/>
        <w:adjustRightInd w:val="0"/>
        <w:spacing w:after="0"/>
        <w:jc w:val="both"/>
        <w:rPr>
          <w:rFonts w:ascii="Garamond" w:hAnsi="Garamond"/>
        </w:rPr>
      </w:pPr>
      <w:r w:rsidRPr="00A730A6">
        <w:rPr>
          <w:rFonts w:ascii="Garamond" w:hAnsi="Garamond"/>
        </w:rPr>
        <w:t xml:space="preserve">Baron, S. Cusbert, J. Farr, M, Kon, M, and Miller, K (2015) “Temporal Experience, Temporal Passage and the Cognitive Sciences” </w:t>
      </w:r>
      <w:r w:rsidRPr="00A730A6">
        <w:rPr>
          <w:rFonts w:ascii="Garamond" w:hAnsi="Garamond"/>
          <w:i/>
        </w:rPr>
        <w:t>Philosophy Compass.</w:t>
      </w:r>
      <w:r w:rsidRPr="00A730A6">
        <w:rPr>
          <w:rFonts w:ascii="Garamond" w:hAnsi="Garamond"/>
        </w:rPr>
        <w:t xml:space="preserve"> 10 (8): 56—571</w:t>
      </w:r>
    </w:p>
    <w:p w14:paraId="65F7DDB7" w14:textId="77777777" w:rsidR="00865591" w:rsidRDefault="00865591" w:rsidP="00865591">
      <w:pPr>
        <w:pStyle w:val="Body"/>
        <w:widowControl w:val="0"/>
        <w:spacing w:after="0"/>
        <w:ind w:left="720" w:hanging="720"/>
        <w:jc w:val="both"/>
        <w:rPr>
          <w:rStyle w:val="PageNumber"/>
          <w:rFonts w:ascii="Garamond" w:hAnsi="Garamond"/>
          <w:lang w:val="en-AU"/>
        </w:rPr>
      </w:pPr>
      <w:r w:rsidRPr="00A730A6">
        <w:rPr>
          <w:rStyle w:val="PageNumber"/>
          <w:rFonts w:ascii="Garamond" w:hAnsi="Garamond"/>
          <w:lang w:val="en-AU"/>
        </w:rPr>
        <w:t>Borst, A., &amp; Euler, T. (2011). Seeing Things in Motion: Models, Circuits, and Mechanisms. Neuron, 71(6), 974–994. doi:10.1016/j.neuron.2011.08.031</w:t>
      </w:r>
    </w:p>
    <w:p w14:paraId="01DB30FA" w14:textId="0D8A938F" w:rsidR="003B1D65" w:rsidRPr="00A730A6" w:rsidRDefault="00241A86" w:rsidP="00865591">
      <w:pPr>
        <w:pStyle w:val="Body"/>
        <w:widowControl w:val="0"/>
        <w:spacing w:after="0"/>
        <w:ind w:left="720" w:hanging="720"/>
        <w:jc w:val="both"/>
        <w:rPr>
          <w:rStyle w:val="PageNumber"/>
          <w:rFonts w:ascii="Garamond" w:eastAsia="Garamond" w:hAnsi="Garamond" w:cs="Garamond"/>
          <w:lang w:val="en-AU"/>
        </w:rPr>
      </w:pPr>
      <w:r>
        <w:rPr>
          <w:rStyle w:val="PageNumber"/>
          <w:rFonts w:ascii="Garamond" w:eastAsia="Garamond" w:hAnsi="Garamond" w:cs="Garamond"/>
          <w:lang w:val="en-AU"/>
        </w:rPr>
        <w:t xml:space="preserve">Braddon-Mitchell, D (2013). “Against the Illusion Theory of Temporal Phenomenology”  </w:t>
      </w:r>
      <w:r w:rsidRPr="00777AE9">
        <w:rPr>
          <w:rStyle w:val="PageNumber"/>
          <w:rFonts w:ascii="Garamond" w:eastAsia="Garamond" w:hAnsi="Garamond" w:cs="Garamond"/>
          <w:i/>
          <w:lang w:val="en-AU"/>
        </w:rPr>
        <w:t>CAPE studies in Applied Ethics volume 2</w:t>
      </w:r>
      <w:r>
        <w:rPr>
          <w:rStyle w:val="PageNumber"/>
          <w:rFonts w:ascii="Garamond" w:eastAsia="Garamond" w:hAnsi="Garamond" w:cs="Garamond"/>
          <w:lang w:val="en-AU"/>
        </w:rPr>
        <w:t xml:space="preserve">  211-233.</w:t>
      </w:r>
    </w:p>
    <w:p w14:paraId="16D970F2" w14:textId="77777777" w:rsidR="00CE68CA" w:rsidRPr="00A730A6" w:rsidRDefault="00CE68CA"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 xml:space="preserve">Bourne, Craig (2006), </w:t>
      </w:r>
      <w:r w:rsidRPr="00A730A6">
        <w:rPr>
          <w:rFonts w:ascii="Garamond" w:hAnsi="Garamond" w:cs="Times New Roman"/>
          <w:i/>
        </w:rPr>
        <w:t>A Future for Presentism</w:t>
      </w:r>
      <w:r w:rsidRPr="00A730A6">
        <w:rPr>
          <w:rFonts w:ascii="Garamond" w:hAnsi="Garamond" w:cs="Times New Roman"/>
        </w:rPr>
        <w:t xml:space="preserve"> . Oxford, Oxford.</w:t>
      </w:r>
    </w:p>
    <w:p w14:paraId="4CD54C83" w14:textId="77777777" w:rsidR="00CC68E8" w:rsidRPr="00A730A6" w:rsidRDefault="00CC68E8"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 xml:space="preserve">Butterfield, J. (2006). </w:t>
      </w:r>
      <w:r w:rsidRPr="00A730A6">
        <w:rPr>
          <w:rFonts w:ascii="Garamond" w:hAnsi="Garamond" w:cs="Times New Roman"/>
          <w:i/>
        </w:rPr>
        <w:t>The Arguments of Time</w:t>
      </w:r>
      <w:r w:rsidRPr="00A730A6">
        <w:rPr>
          <w:rFonts w:ascii="Garamond" w:hAnsi="Garamond" w:cs="Times New Roman"/>
        </w:rPr>
        <w:t xml:space="preserve">. OUP. </w:t>
      </w:r>
    </w:p>
    <w:p w14:paraId="249E9909" w14:textId="77777777" w:rsidR="00DB60BB" w:rsidRPr="00A730A6" w:rsidRDefault="00DB60BB" w:rsidP="00A730A6">
      <w:pPr>
        <w:spacing w:after="0"/>
        <w:jc w:val="both"/>
        <w:rPr>
          <w:rFonts w:ascii="Garamond" w:hAnsi="Garamond"/>
          <w:noProof/>
        </w:rPr>
      </w:pPr>
      <w:r w:rsidRPr="00A730A6">
        <w:rPr>
          <w:rFonts w:ascii="Garamond" w:hAnsi="Garamond"/>
          <w:noProof/>
        </w:rPr>
        <w:t xml:space="preserve">Callender, C. (2008) The Common Now. </w:t>
      </w:r>
      <w:r w:rsidRPr="00A730A6">
        <w:rPr>
          <w:rFonts w:ascii="Garamond" w:hAnsi="Garamond"/>
          <w:i/>
          <w:noProof/>
        </w:rPr>
        <w:t>Philosophical Issues</w:t>
      </w:r>
      <w:r w:rsidRPr="00A730A6">
        <w:rPr>
          <w:rFonts w:ascii="Garamond" w:hAnsi="Garamond"/>
          <w:noProof/>
        </w:rPr>
        <w:t>,</w:t>
      </w:r>
      <w:r w:rsidRPr="00A730A6">
        <w:rPr>
          <w:rFonts w:ascii="Garamond" w:hAnsi="Garamond"/>
          <w:i/>
          <w:noProof/>
        </w:rPr>
        <w:t xml:space="preserve"> </w:t>
      </w:r>
      <w:r w:rsidRPr="00A730A6">
        <w:rPr>
          <w:rFonts w:ascii="Garamond" w:hAnsi="Garamond"/>
          <w:noProof/>
        </w:rPr>
        <w:t>18(1), 339–361.</w:t>
      </w:r>
    </w:p>
    <w:p w14:paraId="48F4664E" w14:textId="77777777" w:rsidR="00CE68CA" w:rsidRPr="00A730A6" w:rsidRDefault="00CE68C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Callender, Craig (2011), “Time’s ontic voltage.” In The Future of the Philosophy of Time  (A. Bardon, ed.),</w:t>
      </w:r>
    </w:p>
    <w:p w14:paraId="63059A45" w14:textId="77777777" w:rsidR="00CE68CA" w:rsidRPr="00A730A6" w:rsidRDefault="00CE68CA"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73–98, Routledge, London.</w:t>
      </w:r>
    </w:p>
    <w:p w14:paraId="30D8D625" w14:textId="77777777" w:rsidR="00672E67" w:rsidRPr="00A730A6" w:rsidRDefault="00672E67" w:rsidP="00B77558">
      <w:pPr>
        <w:widowControl w:val="0"/>
        <w:autoSpaceDE w:val="0"/>
        <w:autoSpaceDN w:val="0"/>
        <w:adjustRightInd w:val="0"/>
        <w:spacing w:after="0"/>
        <w:jc w:val="both"/>
        <w:rPr>
          <w:rFonts w:ascii="Garamond" w:hAnsi="Garamond"/>
        </w:rPr>
      </w:pPr>
      <w:r w:rsidRPr="00A730A6">
        <w:rPr>
          <w:rFonts w:ascii="Garamond" w:hAnsi="Garamond"/>
        </w:rPr>
        <w:t xml:space="preserve">Cameron, R. (2015). </w:t>
      </w:r>
      <w:r w:rsidRPr="00A730A6">
        <w:rPr>
          <w:rFonts w:ascii="Garamond" w:hAnsi="Garamond"/>
          <w:i/>
        </w:rPr>
        <w:t>The Moving Spotlight: an essay on time and ontology</w:t>
      </w:r>
      <w:r w:rsidRPr="00A730A6">
        <w:rPr>
          <w:rFonts w:ascii="Garamond" w:hAnsi="Garamond"/>
        </w:rPr>
        <w:t xml:space="preserve">. OUP. </w:t>
      </w:r>
    </w:p>
    <w:p w14:paraId="6229D020" w14:textId="77777777" w:rsidR="00B77558" w:rsidRPr="00A730A6" w:rsidRDefault="0048414E" w:rsidP="00B77558">
      <w:pPr>
        <w:tabs>
          <w:tab w:val="left" w:pos="300"/>
        </w:tabs>
        <w:spacing w:after="0"/>
        <w:rPr>
          <w:rFonts w:ascii="Garamond" w:hAnsi="Garamond"/>
        </w:rPr>
      </w:pPr>
      <w:r w:rsidRPr="00A730A6">
        <w:rPr>
          <w:rFonts w:ascii="Garamond" w:hAnsi="Garamond"/>
        </w:rPr>
        <w:t xml:space="preserve">Chalmers, D. (1996). </w:t>
      </w:r>
      <w:r w:rsidRPr="00A730A6">
        <w:rPr>
          <w:rFonts w:ascii="Garamond" w:hAnsi="Garamond"/>
          <w:i/>
        </w:rPr>
        <w:t>The Conscious Mind</w:t>
      </w:r>
      <w:r w:rsidRPr="00A730A6">
        <w:rPr>
          <w:rFonts w:ascii="Garamond" w:hAnsi="Garamond"/>
        </w:rPr>
        <w:t>. OUP.</w:t>
      </w:r>
    </w:p>
    <w:p w14:paraId="34927605" w14:textId="79224E1D" w:rsidR="00CE68CA" w:rsidRPr="00A730A6" w:rsidRDefault="00CE68CA" w:rsidP="00B77558">
      <w:pPr>
        <w:tabs>
          <w:tab w:val="left" w:pos="300"/>
        </w:tabs>
        <w:spacing w:after="0"/>
        <w:rPr>
          <w:rFonts w:ascii="Garamond" w:hAnsi="Garamond"/>
        </w:rPr>
      </w:pPr>
      <w:r w:rsidRPr="00A730A6">
        <w:rPr>
          <w:rFonts w:ascii="Garamond" w:hAnsi="Garamond" w:cs="Times New Roman"/>
        </w:rPr>
        <w:t>Craig, William Lane (2000), The Tensed Theory of Time: A Critical Examination . Kluwer Academic</w:t>
      </w:r>
    </w:p>
    <w:p w14:paraId="71C672EF" w14:textId="77777777" w:rsidR="00CE68CA" w:rsidRPr="00A730A6" w:rsidRDefault="00CE68CA" w:rsidP="00B77558">
      <w:pPr>
        <w:widowControl w:val="0"/>
        <w:autoSpaceDE w:val="0"/>
        <w:autoSpaceDN w:val="0"/>
        <w:adjustRightInd w:val="0"/>
        <w:spacing w:after="0"/>
        <w:rPr>
          <w:rFonts w:ascii="Garamond" w:hAnsi="Garamond" w:cs="Times New Roman"/>
        </w:rPr>
      </w:pPr>
      <w:r w:rsidRPr="00A730A6">
        <w:rPr>
          <w:rFonts w:ascii="Garamond" w:hAnsi="Garamond" w:cs="Times New Roman"/>
        </w:rPr>
        <w:lastRenderedPageBreak/>
        <w:t>Publishers, Dordrecht.</w:t>
      </w:r>
    </w:p>
    <w:p w14:paraId="653421D9" w14:textId="77777777" w:rsidR="00CE68CA" w:rsidRPr="00A730A6" w:rsidRDefault="00CE68C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Crisp, Thomas M. (2007), “Presentism and the grounding objection.” Noûs , 41, 90–109.</w:t>
      </w:r>
    </w:p>
    <w:p w14:paraId="1C0378BF" w14:textId="77777777" w:rsidR="00CE68CA" w:rsidRPr="00A730A6" w:rsidRDefault="00CE68C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Dainton, Barry (2011), “Time, passage, and immediate experience.” In The Oxford Handbook of Philosophy</w:t>
      </w:r>
    </w:p>
    <w:p w14:paraId="33320080" w14:textId="14079DCA" w:rsidR="00672E67" w:rsidRPr="00A730A6" w:rsidRDefault="00CE68CA"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of Time  (A. Bardon, ed.), 381–418, Oxford University Press, Oxford.</w:t>
      </w:r>
    </w:p>
    <w:p w14:paraId="2BB65969" w14:textId="77777777" w:rsidR="00E46E1B" w:rsidRPr="00A730A6" w:rsidRDefault="00E46E1B" w:rsidP="00E46E1B">
      <w:pPr>
        <w:pStyle w:val="BodyA"/>
        <w:spacing w:after="0" w:line="240" w:lineRule="exact"/>
        <w:jc w:val="both"/>
        <w:rPr>
          <w:rStyle w:val="PageNumber"/>
          <w:rFonts w:ascii="Garamond" w:hAnsi="Garamond"/>
          <w:lang w:val="en-AU"/>
        </w:rPr>
      </w:pPr>
      <w:r w:rsidRPr="00A730A6">
        <w:rPr>
          <w:rStyle w:val="PageNumber"/>
          <w:rFonts w:ascii="Garamond" w:hAnsi="Garamond"/>
          <w:lang w:val="en-AU"/>
        </w:rPr>
        <w:t>Eagleman, D. (2008). Human time perception and its illusions. Current Opinion in Neurobiology, 18, 131–136.</w:t>
      </w:r>
    </w:p>
    <w:p w14:paraId="503AC54A" w14:textId="5E94F854" w:rsidR="00672E67" w:rsidRPr="00A730A6" w:rsidRDefault="00672E67" w:rsidP="00B77558">
      <w:pPr>
        <w:widowControl w:val="0"/>
        <w:autoSpaceDE w:val="0"/>
        <w:autoSpaceDN w:val="0"/>
        <w:adjustRightInd w:val="0"/>
        <w:spacing w:after="0"/>
        <w:jc w:val="both"/>
        <w:rPr>
          <w:rFonts w:ascii="Garamond" w:hAnsi="Garamond"/>
        </w:rPr>
      </w:pPr>
      <w:r w:rsidRPr="00A730A6">
        <w:rPr>
          <w:rFonts w:ascii="Garamond" w:hAnsi="Garamond"/>
        </w:rPr>
        <w:t xml:space="preserve">Forrest, P. (2004). “The read but deal past: A reply to Braddon-Mitchell” </w:t>
      </w:r>
      <w:r w:rsidRPr="00A730A6">
        <w:rPr>
          <w:rFonts w:ascii="Garamond" w:hAnsi="Garamond"/>
          <w:i/>
        </w:rPr>
        <w:t>Analysis</w:t>
      </w:r>
      <w:r w:rsidRPr="00A730A6">
        <w:rPr>
          <w:rFonts w:ascii="Garamond" w:hAnsi="Garamond"/>
        </w:rPr>
        <w:t xml:space="preserve"> 65 (4): 358-362. </w:t>
      </w:r>
    </w:p>
    <w:p w14:paraId="5542DCC1" w14:textId="382AD75E" w:rsidR="00CE68CA" w:rsidRPr="00A730A6" w:rsidRDefault="00672E67" w:rsidP="00B77558">
      <w:pPr>
        <w:widowControl w:val="0"/>
        <w:autoSpaceDE w:val="0"/>
        <w:autoSpaceDN w:val="0"/>
        <w:adjustRightInd w:val="0"/>
        <w:spacing w:after="0"/>
        <w:jc w:val="both"/>
        <w:rPr>
          <w:rFonts w:ascii="Garamond" w:hAnsi="Garamond"/>
        </w:rPr>
      </w:pPr>
      <w:r w:rsidRPr="00A730A6">
        <w:rPr>
          <w:rFonts w:ascii="Garamond" w:hAnsi="Garamond"/>
        </w:rPr>
        <w:t xml:space="preserve">Forrest, P. (2006). “Uniform Grounding of Truth and the Growing Block Theory: A Reply to Heathwood.” </w:t>
      </w:r>
      <w:r w:rsidRPr="00A730A6">
        <w:rPr>
          <w:rFonts w:ascii="Garamond" w:hAnsi="Garamond"/>
          <w:i/>
        </w:rPr>
        <w:t>Analysis</w:t>
      </w:r>
      <w:r w:rsidRPr="00A730A6">
        <w:rPr>
          <w:rFonts w:ascii="Garamond" w:hAnsi="Garamond"/>
        </w:rPr>
        <w:t xml:space="preserve"> 66 (290): 161-162. </w:t>
      </w:r>
    </w:p>
    <w:p w14:paraId="1EFC8A03" w14:textId="1F486A83" w:rsidR="00CE68CA" w:rsidRPr="00A730A6" w:rsidRDefault="00CE68CA"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Hoerl, Christoph (2014), “Do we (seem to) perceive passage?” Philosophical Explorations , 17, 188–202.</w:t>
      </w:r>
    </w:p>
    <w:p w14:paraId="6C6A68F0" w14:textId="4948B2BA" w:rsidR="00865591" w:rsidRPr="00A730A6" w:rsidRDefault="00865591" w:rsidP="00B77558">
      <w:pPr>
        <w:widowControl w:val="0"/>
        <w:autoSpaceDE w:val="0"/>
        <w:autoSpaceDN w:val="0"/>
        <w:adjustRightInd w:val="0"/>
        <w:spacing w:after="0"/>
        <w:jc w:val="both"/>
        <w:rPr>
          <w:rFonts w:ascii="Garamond" w:hAnsi="Garamond" w:cs="Times New Roman"/>
        </w:rPr>
      </w:pPr>
      <w:r w:rsidRPr="00A730A6">
        <w:rPr>
          <w:rStyle w:val="PageNumber"/>
          <w:rFonts w:ascii="Garamond" w:hAnsi="Garamond"/>
        </w:rPr>
        <w:t>Holcombe, A.O. (2010). “Cracks in the Edifice of Visual Time?” In </w:t>
      </w:r>
      <w:r w:rsidRPr="00A730A6">
        <w:rPr>
          <w:rStyle w:val="PageNumber"/>
          <w:rFonts w:ascii="Garamond" w:hAnsi="Garamond"/>
          <w:u w:val="single"/>
        </w:rPr>
        <w:t>Subjective Time</w:t>
      </w:r>
      <w:r w:rsidRPr="00A730A6">
        <w:rPr>
          <w:rStyle w:val="PageNumber"/>
          <w:rFonts w:ascii="Garamond" w:hAnsi="Garamond"/>
        </w:rPr>
        <w:t>, Eds. V. Arstila &amp; D. Lloyd, MIT Press.</w:t>
      </w:r>
    </w:p>
    <w:p w14:paraId="2213392F" w14:textId="72897B34" w:rsidR="00414D27" w:rsidRPr="00A730A6" w:rsidRDefault="00813926" w:rsidP="00B77558">
      <w:pPr>
        <w:widowControl w:val="0"/>
        <w:autoSpaceDE w:val="0"/>
        <w:autoSpaceDN w:val="0"/>
        <w:adjustRightInd w:val="0"/>
        <w:spacing w:after="0"/>
        <w:jc w:val="both"/>
        <w:rPr>
          <w:rFonts w:ascii="Garamond" w:hAnsi="Garamond" w:cs="Times"/>
          <w:color w:val="141414"/>
        </w:rPr>
      </w:pPr>
      <w:r w:rsidRPr="00A730A6">
        <w:rPr>
          <w:rFonts w:ascii="Garamond" w:hAnsi="Garamond" w:cs="Times"/>
          <w:color w:val="141414"/>
        </w:rPr>
        <w:t xml:space="preserve">Horgan, T., and Tienson, J., 2002, “The Intentionality of Phenomenology and the Phenomenology of Intentionality,” in D. Chalmers, </w:t>
      </w:r>
      <w:r w:rsidRPr="00A730A6">
        <w:rPr>
          <w:rFonts w:ascii="Garamond" w:hAnsi="Garamond" w:cs="Times"/>
          <w:i/>
          <w:iCs/>
          <w:color w:val="141414"/>
        </w:rPr>
        <w:t>Philosophy of Mind: Classical and Contemporary Readings</w:t>
      </w:r>
      <w:r w:rsidRPr="00A730A6">
        <w:rPr>
          <w:rFonts w:ascii="Garamond" w:hAnsi="Garamond" w:cs="Times"/>
          <w:color w:val="141414"/>
        </w:rPr>
        <w:t>, Oxford: Oxford University Press, pp. 520–933.</w:t>
      </w:r>
    </w:p>
    <w:p w14:paraId="56857D37" w14:textId="05FA688C" w:rsidR="00414D27" w:rsidRPr="00A730A6" w:rsidRDefault="00414D27" w:rsidP="00B77558">
      <w:pPr>
        <w:widowControl w:val="0"/>
        <w:numPr>
          <w:ilvl w:val="0"/>
          <w:numId w:val="20"/>
        </w:numPr>
        <w:tabs>
          <w:tab w:val="left" w:pos="220"/>
          <w:tab w:val="left" w:pos="720"/>
        </w:tabs>
        <w:autoSpaceDE w:val="0"/>
        <w:autoSpaceDN w:val="0"/>
        <w:adjustRightInd w:val="0"/>
        <w:spacing w:after="0"/>
        <w:ind w:hanging="720"/>
        <w:rPr>
          <w:rFonts w:ascii="Garamond" w:hAnsi="Garamond" w:cs="Times"/>
          <w:color w:val="141414"/>
        </w:rPr>
      </w:pPr>
      <w:r w:rsidRPr="00A730A6">
        <w:rPr>
          <w:rFonts w:ascii="Garamond" w:hAnsi="Garamond" w:cs="Times"/>
          <w:color w:val="141414"/>
        </w:rPr>
        <w:t xml:space="preserve">Kriegel, Uriah, 2008, “Real Narrow Content,” </w:t>
      </w:r>
      <w:r w:rsidRPr="00A730A6">
        <w:rPr>
          <w:rFonts w:ascii="Garamond" w:hAnsi="Garamond" w:cs="Times"/>
          <w:i/>
          <w:iCs/>
          <w:color w:val="141414"/>
        </w:rPr>
        <w:t>Mind and Language</w:t>
      </w:r>
      <w:r w:rsidRPr="00A730A6">
        <w:rPr>
          <w:rFonts w:ascii="Garamond" w:hAnsi="Garamond" w:cs="Times"/>
          <w:color w:val="141414"/>
        </w:rPr>
        <w:t>, 23: 305–328.</w:t>
      </w:r>
    </w:p>
    <w:p w14:paraId="5399BB7A" w14:textId="1840B8B3" w:rsidR="00CE68CA" w:rsidRPr="00A730A6" w:rsidRDefault="00414D27" w:rsidP="00B77558">
      <w:pPr>
        <w:widowControl w:val="0"/>
        <w:autoSpaceDE w:val="0"/>
        <w:autoSpaceDN w:val="0"/>
        <w:adjustRightInd w:val="0"/>
        <w:spacing w:after="0"/>
        <w:jc w:val="both"/>
        <w:rPr>
          <w:rFonts w:ascii="Garamond" w:hAnsi="Garamond" w:cs="Times"/>
          <w:color w:val="141414"/>
        </w:rPr>
      </w:pPr>
      <w:r w:rsidRPr="00A730A6">
        <w:rPr>
          <w:rFonts w:ascii="Garamond" w:hAnsi="Garamond" w:cs="Times"/>
          <w:color w:val="141414"/>
        </w:rPr>
        <w:t xml:space="preserve">Kriegel, Uriah, and Terry Horgan, forthcoming, “The Phenomenal Intentionality Research Program,” in Terry Horgan and Uriah Kriegel (eds.), </w:t>
      </w:r>
      <w:r w:rsidRPr="00A730A6">
        <w:rPr>
          <w:rFonts w:ascii="Garamond" w:hAnsi="Garamond" w:cs="Times"/>
          <w:i/>
          <w:iCs/>
          <w:color w:val="141414"/>
        </w:rPr>
        <w:t>Phenomenal Intentionality: New Essays</w:t>
      </w:r>
      <w:r w:rsidRPr="00A730A6">
        <w:rPr>
          <w:rFonts w:ascii="Garamond" w:hAnsi="Garamond" w:cs="Times"/>
          <w:color w:val="141414"/>
        </w:rPr>
        <w:t>, Oxford: Oxford University Press.</w:t>
      </w:r>
    </w:p>
    <w:p w14:paraId="16334889" w14:textId="77777777" w:rsidR="00DB60BB" w:rsidRPr="00A730A6" w:rsidRDefault="00DB60BB" w:rsidP="00DB60BB">
      <w:pPr>
        <w:pStyle w:val="BodyA"/>
        <w:spacing w:after="0" w:line="240" w:lineRule="exact"/>
        <w:jc w:val="both"/>
        <w:rPr>
          <w:rStyle w:val="PageNumber"/>
          <w:rFonts w:ascii="Garamond" w:eastAsia="Garamond" w:hAnsi="Garamond" w:cs="Garamond"/>
          <w:lang w:val="en-AU"/>
        </w:rPr>
      </w:pPr>
      <w:r w:rsidRPr="00A730A6">
        <w:rPr>
          <w:rStyle w:val="PageNumber"/>
          <w:rFonts w:ascii="Garamond" w:hAnsi="Garamond"/>
          <w:lang w:val="en-AU"/>
        </w:rPr>
        <w:t xml:space="preserve">Lee, G. (2014). Temporal experience and the temporal structure of experience. </w:t>
      </w:r>
      <w:r w:rsidRPr="00A730A6">
        <w:rPr>
          <w:rStyle w:val="PageNumber"/>
          <w:rFonts w:ascii="Garamond" w:hAnsi="Garamond"/>
          <w:i/>
          <w:iCs/>
          <w:lang w:val="en-AU"/>
        </w:rPr>
        <w:t>Philosophers' Imprint</w:t>
      </w:r>
      <w:r w:rsidRPr="00A730A6">
        <w:rPr>
          <w:rStyle w:val="PageNumber"/>
          <w:rFonts w:ascii="Garamond" w:hAnsi="Garamond"/>
          <w:lang w:val="en-AU"/>
        </w:rPr>
        <w:t xml:space="preserve">. </w:t>
      </w:r>
    </w:p>
    <w:p w14:paraId="71CAFF5B" w14:textId="3A9FC031" w:rsidR="00AC6528" w:rsidRPr="00A730A6" w:rsidRDefault="00AC6528" w:rsidP="00B77558">
      <w:pPr>
        <w:widowControl w:val="0"/>
        <w:autoSpaceDE w:val="0"/>
        <w:autoSpaceDN w:val="0"/>
        <w:adjustRightInd w:val="0"/>
        <w:spacing w:after="0"/>
        <w:jc w:val="both"/>
        <w:rPr>
          <w:rFonts w:ascii="Garamond" w:hAnsi="Garamond" w:cs="Times"/>
          <w:color w:val="141414"/>
        </w:rPr>
      </w:pPr>
      <w:r w:rsidRPr="00A730A6">
        <w:rPr>
          <w:rFonts w:ascii="Garamond" w:hAnsi="Garamond" w:cs="Times"/>
          <w:color w:val="141414"/>
        </w:rPr>
        <w:t xml:space="preserve">Loo, J and K Miller (forthcoming). “The four P’s: </w:t>
      </w:r>
      <w:r w:rsidR="00B65EA3" w:rsidRPr="00A730A6">
        <w:rPr>
          <w:rFonts w:ascii="Garamond" w:hAnsi="Garamond" w:cs="Times"/>
          <w:color w:val="141414"/>
        </w:rPr>
        <w:t xml:space="preserve">Presentism, Passage, Phenomenology and Physicalism” </w:t>
      </w:r>
      <w:r w:rsidRPr="00A730A6">
        <w:rPr>
          <w:rFonts w:ascii="Garamond" w:hAnsi="Garamond" w:cs="Times"/>
          <w:i/>
          <w:color w:val="141414"/>
        </w:rPr>
        <w:t>Manuscrito</w:t>
      </w:r>
      <w:r w:rsidRPr="00A730A6">
        <w:rPr>
          <w:rFonts w:ascii="Garamond" w:hAnsi="Garamond" w:cs="Times"/>
          <w:color w:val="141414"/>
        </w:rPr>
        <w:t xml:space="preserve">, special issue on Time. </w:t>
      </w:r>
    </w:p>
    <w:p w14:paraId="3BF1E66A" w14:textId="07EBB7B4" w:rsidR="00CE68CA" w:rsidRPr="00A730A6" w:rsidRDefault="00CE68C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 xml:space="preserve">Maudlin, Tim (2002), “Remarks on the passing of time.” </w:t>
      </w:r>
      <w:r w:rsidRPr="00A730A6">
        <w:rPr>
          <w:rFonts w:ascii="Garamond" w:hAnsi="Garamond" w:cs="Times New Roman"/>
          <w:i/>
        </w:rPr>
        <w:t>Proceedings of the Aristotelian Society</w:t>
      </w:r>
      <w:r w:rsidRPr="00A730A6">
        <w:rPr>
          <w:rFonts w:ascii="Garamond" w:hAnsi="Garamond" w:cs="Times New Roman"/>
        </w:rPr>
        <w:t>, 102, 237–252.</w:t>
      </w:r>
    </w:p>
    <w:p w14:paraId="7673B4F0" w14:textId="0F551D2E" w:rsidR="005F38EF" w:rsidRPr="00A730A6" w:rsidRDefault="00CE68CA"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Maudlin, Tim (2007),</w:t>
      </w:r>
      <w:r w:rsidR="00A5592E" w:rsidRPr="00A730A6">
        <w:rPr>
          <w:rFonts w:ascii="Garamond" w:hAnsi="Garamond" w:cs="Times New Roman"/>
        </w:rPr>
        <w:t xml:space="preserve"> </w:t>
      </w:r>
      <w:r w:rsidR="00A5592E" w:rsidRPr="00A730A6">
        <w:rPr>
          <w:rFonts w:ascii="Garamond" w:hAnsi="Garamond" w:cs="Times New Roman"/>
          <w:i/>
        </w:rPr>
        <w:t>The Metaphysics Within Physics</w:t>
      </w:r>
      <w:r w:rsidRPr="00A730A6">
        <w:rPr>
          <w:rFonts w:ascii="Garamond" w:hAnsi="Garamond" w:cs="Times New Roman"/>
          <w:i/>
        </w:rPr>
        <w:t>.</w:t>
      </w:r>
      <w:r w:rsidRPr="00A730A6">
        <w:rPr>
          <w:rFonts w:ascii="Garamond" w:hAnsi="Garamond" w:cs="Times New Roman"/>
        </w:rPr>
        <w:t xml:space="preserve"> Oxford Universi</w:t>
      </w:r>
      <w:r w:rsidR="005F38EF" w:rsidRPr="00A730A6">
        <w:rPr>
          <w:rFonts w:ascii="Garamond" w:hAnsi="Garamond" w:cs="Times New Roman"/>
        </w:rPr>
        <w:t>ty</w:t>
      </w:r>
      <w:r w:rsidRPr="00A730A6">
        <w:rPr>
          <w:rFonts w:ascii="Garamond" w:hAnsi="Garamond" w:cs="Times New Roman"/>
        </w:rPr>
        <w:t>, Oxford.</w:t>
      </w:r>
    </w:p>
    <w:p w14:paraId="30E59B55" w14:textId="77777777" w:rsidR="00DB60BB" w:rsidRPr="00A730A6" w:rsidRDefault="00DB60BB" w:rsidP="00A730A6">
      <w:pPr>
        <w:spacing w:after="0"/>
        <w:jc w:val="both"/>
        <w:rPr>
          <w:rFonts w:ascii="Garamond" w:hAnsi="Garamond"/>
          <w:noProof/>
        </w:rPr>
      </w:pPr>
      <w:r w:rsidRPr="00A730A6">
        <w:rPr>
          <w:rFonts w:ascii="Garamond" w:hAnsi="Garamond"/>
          <w:noProof/>
        </w:rPr>
        <w:t xml:space="preserve">Mellor, D. H. (1981). </w:t>
      </w:r>
      <w:r w:rsidRPr="00A730A6">
        <w:rPr>
          <w:rFonts w:ascii="Garamond" w:hAnsi="Garamond"/>
          <w:i/>
          <w:noProof/>
        </w:rPr>
        <w:t>Real Time</w:t>
      </w:r>
      <w:r w:rsidRPr="00A730A6">
        <w:rPr>
          <w:rFonts w:ascii="Garamond" w:hAnsi="Garamond"/>
          <w:noProof/>
        </w:rPr>
        <w:t>.  (Cambridge; New York: Cambridge University Press).</w:t>
      </w:r>
    </w:p>
    <w:p w14:paraId="7384E185" w14:textId="77777777" w:rsidR="00DB60BB" w:rsidRPr="00A730A6" w:rsidRDefault="00DB60BB" w:rsidP="00DB60BB">
      <w:pPr>
        <w:spacing w:after="0"/>
        <w:ind w:left="720" w:hanging="720"/>
        <w:jc w:val="both"/>
        <w:rPr>
          <w:rFonts w:ascii="Garamond" w:hAnsi="Garamond"/>
          <w:noProof/>
        </w:rPr>
      </w:pPr>
      <w:r w:rsidRPr="00A730A6">
        <w:rPr>
          <w:rFonts w:ascii="Garamond" w:hAnsi="Garamond"/>
          <w:noProof/>
        </w:rPr>
        <w:t xml:space="preserve">Mellor, H. (1998). </w:t>
      </w:r>
      <w:r w:rsidRPr="00A730A6">
        <w:rPr>
          <w:rFonts w:ascii="Garamond" w:hAnsi="Garamond"/>
          <w:i/>
          <w:noProof/>
        </w:rPr>
        <w:t>Real Time Ii</w:t>
      </w:r>
      <w:r w:rsidRPr="00A730A6">
        <w:rPr>
          <w:rFonts w:ascii="Garamond" w:hAnsi="Garamond"/>
          <w:noProof/>
        </w:rPr>
        <w:t>.  (London and New York: Routledge).</w:t>
      </w:r>
    </w:p>
    <w:p w14:paraId="4FF14E0D" w14:textId="60ADD5B0" w:rsidR="005F38EF" w:rsidRPr="00A730A6" w:rsidRDefault="005F38EF" w:rsidP="00B77558">
      <w:pPr>
        <w:widowControl w:val="0"/>
        <w:autoSpaceDE w:val="0"/>
        <w:autoSpaceDN w:val="0"/>
        <w:adjustRightInd w:val="0"/>
        <w:spacing w:after="0"/>
        <w:rPr>
          <w:rFonts w:ascii="Garamond" w:hAnsi="Garamond" w:cs="Times New Roman"/>
        </w:rPr>
      </w:pPr>
      <w:r w:rsidRPr="00A730A6">
        <w:rPr>
          <w:rFonts w:ascii="Garamond" w:hAnsi="Garamond" w:cs="Times New Roman"/>
        </w:rPr>
        <w:t>Paul, Laurie A. (2010), “Temporal exp</w:t>
      </w:r>
      <w:r w:rsidR="00A5592E" w:rsidRPr="00A730A6">
        <w:rPr>
          <w:rFonts w:ascii="Garamond" w:hAnsi="Garamond" w:cs="Times New Roman"/>
        </w:rPr>
        <w:t xml:space="preserve">erience.” </w:t>
      </w:r>
      <w:r w:rsidR="00A5592E" w:rsidRPr="00A730A6">
        <w:rPr>
          <w:rFonts w:ascii="Garamond" w:hAnsi="Garamond" w:cs="Times New Roman"/>
          <w:i/>
        </w:rPr>
        <w:t>Journal of Philosophy</w:t>
      </w:r>
      <w:r w:rsidRPr="00A730A6">
        <w:rPr>
          <w:rFonts w:ascii="Garamond" w:hAnsi="Garamond" w:cs="Times New Roman"/>
        </w:rPr>
        <w:t>, 107, 333–359.</w:t>
      </w:r>
    </w:p>
    <w:p w14:paraId="774C3418" w14:textId="08A9FB8D" w:rsidR="005F38EF" w:rsidRPr="00A730A6" w:rsidRDefault="005F38EF" w:rsidP="00B77558">
      <w:pPr>
        <w:widowControl w:val="0"/>
        <w:autoSpaceDE w:val="0"/>
        <w:autoSpaceDN w:val="0"/>
        <w:adjustRightInd w:val="0"/>
        <w:spacing w:after="0"/>
        <w:rPr>
          <w:rFonts w:ascii="Garamond" w:hAnsi="Garamond" w:cs="Times New Roman"/>
        </w:rPr>
      </w:pPr>
      <w:r w:rsidRPr="00A730A6">
        <w:rPr>
          <w:rFonts w:ascii="Garamond" w:hAnsi="Garamond" w:cs="Times New Roman"/>
        </w:rPr>
        <w:t>Poidevin, Robi</w:t>
      </w:r>
      <w:r w:rsidR="00A5592E" w:rsidRPr="00A730A6">
        <w:rPr>
          <w:rFonts w:ascii="Garamond" w:hAnsi="Garamond" w:cs="Times New Roman"/>
        </w:rPr>
        <w:t xml:space="preserve">n Le (2007), </w:t>
      </w:r>
      <w:r w:rsidR="00A5592E" w:rsidRPr="00A730A6">
        <w:rPr>
          <w:rFonts w:ascii="Garamond" w:hAnsi="Garamond" w:cs="Times New Roman"/>
          <w:i/>
        </w:rPr>
        <w:t>The Images of Time</w:t>
      </w:r>
      <w:r w:rsidRPr="00A730A6">
        <w:rPr>
          <w:rFonts w:ascii="Garamond" w:hAnsi="Garamond" w:cs="Times New Roman"/>
        </w:rPr>
        <w:t>. Oxford University Press, Oxford.</w:t>
      </w:r>
    </w:p>
    <w:p w14:paraId="417761B9" w14:textId="49A5D3F6" w:rsidR="005F38EF" w:rsidRPr="00A730A6" w:rsidRDefault="005F38EF" w:rsidP="00B77558">
      <w:pPr>
        <w:widowControl w:val="0"/>
        <w:autoSpaceDE w:val="0"/>
        <w:autoSpaceDN w:val="0"/>
        <w:adjustRightInd w:val="0"/>
        <w:spacing w:after="0"/>
        <w:rPr>
          <w:rFonts w:ascii="Garamond" w:hAnsi="Garamond" w:cs="Times New Roman"/>
        </w:rPr>
      </w:pPr>
      <w:r w:rsidRPr="00A730A6">
        <w:rPr>
          <w:rFonts w:ascii="Garamond" w:hAnsi="Garamond" w:cs="Times New Roman"/>
        </w:rPr>
        <w:t xml:space="preserve">Price, Huw (1996), </w:t>
      </w:r>
      <w:r w:rsidRPr="00A730A6">
        <w:rPr>
          <w:rFonts w:ascii="Garamond" w:hAnsi="Garamond" w:cs="Times New Roman"/>
          <w:i/>
        </w:rPr>
        <w:t>Time’s Arrow and Archimedes’ Point: New Dir</w:t>
      </w:r>
      <w:r w:rsidR="00A5592E" w:rsidRPr="00A730A6">
        <w:rPr>
          <w:rFonts w:ascii="Garamond" w:hAnsi="Garamond" w:cs="Times New Roman"/>
          <w:i/>
        </w:rPr>
        <w:t>ections for the Physics of Time</w:t>
      </w:r>
      <w:r w:rsidRPr="00A730A6">
        <w:rPr>
          <w:rFonts w:ascii="Garamond" w:hAnsi="Garamond" w:cs="Times New Roman"/>
          <w:i/>
        </w:rPr>
        <w:t>.</w:t>
      </w:r>
      <w:r w:rsidRPr="00A730A6">
        <w:rPr>
          <w:rFonts w:ascii="Garamond" w:hAnsi="Garamond" w:cs="Times New Roman"/>
        </w:rPr>
        <w:t xml:space="preserve"> Oxford</w:t>
      </w:r>
    </w:p>
    <w:p w14:paraId="1BECCA5B" w14:textId="77777777" w:rsidR="005F38EF" w:rsidRPr="00A730A6" w:rsidRDefault="005F38EF" w:rsidP="00B77558">
      <w:pPr>
        <w:widowControl w:val="0"/>
        <w:autoSpaceDE w:val="0"/>
        <w:autoSpaceDN w:val="0"/>
        <w:adjustRightInd w:val="0"/>
        <w:spacing w:after="0"/>
        <w:rPr>
          <w:rFonts w:ascii="Garamond" w:hAnsi="Garamond" w:cs="Times New Roman"/>
        </w:rPr>
      </w:pPr>
      <w:r w:rsidRPr="00A730A6">
        <w:rPr>
          <w:rFonts w:ascii="Garamond" w:hAnsi="Garamond" w:cs="Times New Roman"/>
        </w:rPr>
        <w:t>University Press, New York.</w:t>
      </w:r>
    </w:p>
    <w:p w14:paraId="7392DC6C" w14:textId="336B8FF9" w:rsidR="009D497A" w:rsidRPr="00A730A6" w:rsidRDefault="005F38EF" w:rsidP="0098388B">
      <w:pPr>
        <w:widowControl w:val="0"/>
        <w:autoSpaceDE w:val="0"/>
        <w:autoSpaceDN w:val="0"/>
        <w:adjustRightInd w:val="0"/>
        <w:spacing w:after="0"/>
        <w:rPr>
          <w:rFonts w:ascii="Garamond" w:hAnsi="Garamond" w:cs="Times New Roman"/>
        </w:rPr>
      </w:pPr>
      <w:r w:rsidRPr="00A730A6">
        <w:rPr>
          <w:rFonts w:ascii="Garamond" w:hAnsi="Garamond" w:cs="Times New Roman"/>
        </w:rPr>
        <w:t>Price, Huw (2011), “The flow</w:t>
      </w:r>
      <w:r w:rsidR="009D497A" w:rsidRPr="00A730A6">
        <w:rPr>
          <w:rFonts w:ascii="Garamond" w:hAnsi="Garamond" w:cs="Times New Roman"/>
        </w:rPr>
        <w:t xml:space="preserve"> </w:t>
      </w:r>
      <w:r w:rsidRPr="00A730A6">
        <w:rPr>
          <w:rFonts w:ascii="Garamond" w:hAnsi="Garamond" w:cs="Times New Roman"/>
        </w:rPr>
        <w:t xml:space="preserve">of time.” In </w:t>
      </w:r>
      <w:r w:rsidRPr="00A730A6">
        <w:rPr>
          <w:rFonts w:ascii="Garamond" w:hAnsi="Garamond" w:cs="Times New Roman"/>
          <w:i/>
        </w:rPr>
        <w:t>The Oxford</w:t>
      </w:r>
      <w:r w:rsidR="00217148" w:rsidRPr="00A730A6">
        <w:rPr>
          <w:rFonts w:ascii="Garamond" w:hAnsi="Garamond" w:cs="Times New Roman"/>
          <w:i/>
        </w:rPr>
        <w:t xml:space="preserve"> </w:t>
      </w:r>
      <w:r w:rsidRPr="00A730A6">
        <w:rPr>
          <w:rFonts w:ascii="Garamond" w:hAnsi="Garamond" w:cs="Times New Roman"/>
          <w:i/>
        </w:rPr>
        <w:t>Handbook of Time</w:t>
      </w:r>
      <w:r w:rsidRPr="00A730A6">
        <w:rPr>
          <w:rFonts w:ascii="Garamond" w:hAnsi="Garamond" w:cs="Times New Roman"/>
        </w:rPr>
        <w:t xml:space="preserve">  (Craig Callender, ed.), 276–311,</w:t>
      </w:r>
      <w:r w:rsidR="0098388B">
        <w:rPr>
          <w:rFonts w:ascii="Garamond" w:hAnsi="Garamond" w:cs="Times New Roman"/>
        </w:rPr>
        <w:t xml:space="preserve"> </w:t>
      </w:r>
      <w:bookmarkStart w:id="0" w:name="_GoBack"/>
      <w:bookmarkEnd w:id="0"/>
      <w:r w:rsidRPr="00A730A6">
        <w:rPr>
          <w:rFonts w:ascii="Garamond" w:hAnsi="Garamond" w:cs="Times New Roman"/>
        </w:rPr>
        <w:t>Oxford University Press, Oxford.</w:t>
      </w:r>
    </w:p>
    <w:p w14:paraId="641F0C73" w14:textId="452C23FD" w:rsidR="009D497A" w:rsidRPr="00A730A6" w:rsidRDefault="009D497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Prosser, Simon (2000), “A new problem for the A-theory of</w:t>
      </w:r>
      <w:r w:rsidR="00F64ADF" w:rsidRPr="00A730A6">
        <w:rPr>
          <w:rFonts w:ascii="Garamond" w:hAnsi="Garamond" w:cs="Times New Roman"/>
        </w:rPr>
        <w:t xml:space="preserve"> time.” </w:t>
      </w:r>
      <w:r w:rsidR="00F64ADF" w:rsidRPr="00A730A6">
        <w:rPr>
          <w:rFonts w:ascii="Garamond" w:hAnsi="Garamond" w:cs="Times New Roman"/>
          <w:i/>
        </w:rPr>
        <w:t>Philosophical Quarterly</w:t>
      </w:r>
      <w:r w:rsidRPr="00A730A6">
        <w:rPr>
          <w:rFonts w:ascii="Garamond" w:hAnsi="Garamond" w:cs="Times New Roman"/>
        </w:rPr>
        <w:t>, 50, 494–498.</w:t>
      </w:r>
    </w:p>
    <w:p w14:paraId="162D834D" w14:textId="0458F733" w:rsidR="009D497A" w:rsidRPr="00A730A6" w:rsidRDefault="009D497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 xml:space="preserve">Prosser, Simon (2007), “Could we experience the passage of time?” </w:t>
      </w:r>
      <w:r w:rsidRPr="00A730A6">
        <w:rPr>
          <w:rFonts w:ascii="Garamond" w:hAnsi="Garamond" w:cs="Times New Roman"/>
          <w:i/>
        </w:rPr>
        <w:t>Ratio</w:t>
      </w:r>
      <w:r w:rsidRPr="00A730A6">
        <w:rPr>
          <w:rFonts w:ascii="Garamond" w:hAnsi="Garamond" w:cs="Times New Roman"/>
        </w:rPr>
        <w:t>, 20, 75–90.</w:t>
      </w:r>
    </w:p>
    <w:p w14:paraId="50300620" w14:textId="332CBD56" w:rsidR="009D497A" w:rsidRPr="00A730A6" w:rsidRDefault="009D497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 xml:space="preserve">Prosser, Simon (2012), “Why does time seem to pass?” </w:t>
      </w:r>
      <w:r w:rsidRPr="00A730A6">
        <w:rPr>
          <w:rFonts w:ascii="Garamond" w:hAnsi="Garamond" w:cs="Times New Roman"/>
          <w:i/>
        </w:rPr>
        <w:t>Philosophy and Phenomenological Research</w:t>
      </w:r>
      <w:r w:rsidRPr="00A730A6">
        <w:rPr>
          <w:rFonts w:ascii="Garamond" w:hAnsi="Garamond" w:cs="Times New Roman"/>
        </w:rPr>
        <w:t>, 85,</w:t>
      </w:r>
      <w:r w:rsidR="00590126">
        <w:rPr>
          <w:rFonts w:ascii="Garamond" w:hAnsi="Garamond" w:cs="Times New Roman"/>
        </w:rPr>
        <w:t xml:space="preserve"> </w:t>
      </w:r>
      <w:r w:rsidRPr="00A730A6">
        <w:rPr>
          <w:rFonts w:ascii="Garamond" w:hAnsi="Garamond" w:cs="Times New Roman"/>
        </w:rPr>
        <w:t>92–116.</w:t>
      </w:r>
    </w:p>
    <w:p w14:paraId="5D67D39D" w14:textId="77777777" w:rsidR="009D497A" w:rsidRPr="00A730A6" w:rsidRDefault="009D497A" w:rsidP="00B77558">
      <w:pPr>
        <w:widowControl w:val="0"/>
        <w:autoSpaceDE w:val="0"/>
        <w:autoSpaceDN w:val="0"/>
        <w:adjustRightInd w:val="0"/>
        <w:spacing w:after="0"/>
        <w:rPr>
          <w:rFonts w:ascii="Garamond" w:hAnsi="Garamond" w:cs="Times New Roman"/>
        </w:rPr>
      </w:pPr>
      <w:r w:rsidRPr="00A730A6">
        <w:rPr>
          <w:rFonts w:ascii="Garamond" w:hAnsi="Garamond" w:cs="Times New Roman"/>
        </w:rPr>
        <w:t>Prosser, Simon (2013), “Passage and perception.” Noûs , 47, 69–84.</w:t>
      </w:r>
    </w:p>
    <w:p w14:paraId="24448BF3" w14:textId="122C4DDB" w:rsidR="002E5607" w:rsidRPr="00A730A6" w:rsidRDefault="002E5607" w:rsidP="002E5607">
      <w:pPr>
        <w:pStyle w:val="BodyA"/>
        <w:spacing w:after="0" w:line="240" w:lineRule="exact"/>
        <w:jc w:val="both"/>
        <w:rPr>
          <w:rFonts w:ascii="Garamond" w:hAnsi="Garamond"/>
          <w:lang w:val="en-AU"/>
        </w:rPr>
      </w:pPr>
      <w:r w:rsidRPr="00A730A6">
        <w:rPr>
          <w:rFonts w:ascii="Garamond" w:hAnsi="Garamond"/>
          <w:lang w:val="en-AU"/>
        </w:rPr>
        <w:t xml:space="preserve">Rashbrook, O. (2012). “An Appearance of Succession Requires a Succession of Appearances.” </w:t>
      </w:r>
      <w:r w:rsidRPr="00A730A6">
        <w:rPr>
          <w:rFonts w:ascii="Garamond" w:hAnsi="Garamond"/>
          <w:i/>
          <w:lang w:val="en-AU"/>
        </w:rPr>
        <w:t>Philosophy and phenomenological Research</w:t>
      </w:r>
      <w:r w:rsidRPr="00A730A6">
        <w:rPr>
          <w:rFonts w:ascii="Garamond" w:hAnsi="Garamond"/>
          <w:lang w:val="en-AU"/>
        </w:rPr>
        <w:t xml:space="preserve"> 1–28. DOI: 10.1111/j.1933-1592.2012.00602.x</w:t>
      </w:r>
    </w:p>
    <w:p w14:paraId="12E22590" w14:textId="77777777" w:rsidR="00E46E1B" w:rsidRPr="00A730A6" w:rsidRDefault="00E46E1B" w:rsidP="00E46E1B">
      <w:pPr>
        <w:pStyle w:val="Body"/>
        <w:spacing w:after="0"/>
        <w:ind w:left="720" w:hanging="720"/>
        <w:jc w:val="both"/>
        <w:rPr>
          <w:rStyle w:val="PageNumber"/>
          <w:rFonts w:ascii="Garamond" w:eastAsia="Garamond" w:hAnsi="Garamond" w:cs="Garamond"/>
          <w:lang w:val="en-AU"/>
        </w:rPr>
      </w:pPr>
      <w:bookmarkStart w:id="1" w:name="_ENREF_23"/>
      <w:r w:rsidRPr="00A730A6">
        <w:rPr>
          <w:rStyle w:val="PageNumber"/>
          <w:rFonts w:ascii="Garamond" w:hAnsi="Garamond"/>
          <w:lang w:val="en-AU"/>
        </w:rPr>
        <w:t xml:space="preserve">Schuster, M. M. (1986) Is the Flow of Time Subjective? </w:t>
      </w:r>
      <w:r w:rsidRPr="00A730A6">
        <w:rPr>
          <w:rStyle w:val="PageNumber"/>
          <w:rFonts w:ascii="Garamond" w:hAnsi="Garamond"/>
          <w:i/>
          <w:iCs/>
          <w:lang w:val="en-AU"/>
        </w:rPr>
        <w:t>The Review of Metaphysics</w:t>
      </w:r>
      <w:r w:rsidRPr="00A730A6">
        <w:rPr>
          <w:rStyle w:val="PageNumber"/>
          <w:rFonts w:ascii="Garamond" w:hAnsi="Garamond"/>
          <w:lang w:val="en-AU"/>
        </w:rPr>
        <w:t>,</w:t>
      </w:r>
      <w:r w:rsidRPr="00A730A6">
        <w:rPr>
          <w:rStyle w:val="PageNumber"/>
          <w:rFonts w:ascii="Garamond" w:hAnsi="Garamond"/>
          <w:i/>
          <w:iCs/>
          <w:lang w:val="en-AU"/>
        </w:rPr>
        <w:t xml:space="preserve"> </w:t>
      </w:r>
      <w:r w:rsidRPr="00A730A6">
        <w:rPr>
          <w:rStyle w:val="PageNumber"/>
          <w:rFonts w:ascii="Garamond" w:hAnsi="Garamond"/>
          <w:lang w:val="en-AU"/>
        </w:rPr>
        <w:t>39, 695–714.</w:t>
      </w:r>
      <w:bookmarkEnd w:id="1"/>
    </w:p>
    <w:p w14:paraId="48CE4417" w14:textId="6CA3DB70" w:rsidR="005E21BD" w:rsidRPr="00A730A6" w:rsidRDefault="009D497A"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t xml:space="preserve">Skow, Bradford (2011), “Experience and the passage of time.” </w:t>
      </w:r>
      <w:r w:rsidRPr="00A730A6">
        <w:rPr>
          <w:rFonts w:ascii="Garamond" w:hAnsi="Garamond" w:cs="Times New Roman"/>
          <w:i/>
        </w:rPr>
        <w:t>Philosophical Perspectives</w:t>
      </w:r>
      <w:r w:rsidRPr="00A730A6">
        <w:rPr>
          <w:rFonts w:ascii="Garamond" w:hAnsi="Garamond" w:cs="Times New Roman"/>
        </w:rPr>
        <w:t>, 25, 359–387.</w:t>
      </w:r>
    </w:p>
    <w:p w14:paraId="2C16F568" w14:textId="4995DABC" w:rsidR="005E21BD" w:rsidRPr="00A730A6" w:rsidRDefault="005E21BD" w:rsidP="00B77558">
      <w:pPr>
        <w:widowControl w:val="0"/>
        <w:autoSpaceDE w:val="0"/>
        <w:autoSpaceDN w:val="0"/>
        <w:adjustRightInd w:val="0"/>
        <w:spacing w:after="0"/>
        <w:rPr>
          <w:rFonts w:ascii="Garamond" w:hAnsi="Garamond" w:cs="Times New Roman"/>
        </w:rPr>
      </w:pPr>
      <w:r w:rsidRPr="00A730A6">
        <w:rPr>
          <w:rFonts w:ascii="Garamond" w:hAnsi="Garamond" w:cs="Times New Roman"/>
        </w:rPr>
        <w:t>Tallant, Jonathan (2012), “(existence) present</w:t>
      </w:r>
      <w:r w:rsidR="00703A34" w:rsidRPr="00A730A6">
        <w:rPr>
          <w:rFonts w:ascii="Garamond" w:hAnsi="Garamond" w:cs="Times New Roman"/>
        </w:rPr>
        <w:t xml:space="preserve">ism and the a-theory.” </w:t>
      </w:r>
      <w:r w:rsidR="00703A34" w:rsidRPr="00A730A6">
        <w:rPr>
          <w:rFonts w:ascii="Garamond" w:hAnsi="Garamond" w:cs="Times New Roman"/>
          <w:i/>
        </w:rPr>
        <w:t>Analysis</w:t>
      </w:r>
      <w:r w:rsidRPr="00A730A6">
        <w:rPr>
          <w:rFonts w:ascii="Garamond" w:hAnsi="Garamond" w:cs="Times New Roman"/>
        </w:rPr>
        <w:t>, 72.</w:t>
      </w:r>
    </w:p>
    <w:p w14:paraId="07D16276" w14:textId="77777777" w:rsidR="005E21BD" w:rsidRDefault="005E21BD" w:rsidP="00B77558">
      <w:pPr>
        <w:widowControl w:val="0"/>
        <w:autoSpaceDE w:val="0"/>
        <w:autoSpaceDN w:val="0"/>
        <w:adjustRightInd w:val="0"/>
        <w:spacing w:after="0"/>
        <w:jc w:val="both"/>
        <w:rPr>
          <w:rFonts w:ascii="Garamond" w:hAnsi="Garamond" w:cs="Times New Roman"/>
        </w:rPr>
      </w:pPr>
      <w:r w:rsidRPr="00A730A6">
        <w:rPr>
          <w:rFonts w:ascii="Garamond" w:hAnsi="Garamond" w:cs="Times New Roman"/>
        </w:rPr>
        <w:lastRenderedPageBreak/>
        <w:t>Tooley, Michael (1997), Time, Tense, and Causation . Clarendon Press.</w:t>
      </w:r>
    </w:p>
    <w:p w14:paraId="09CC6BA4" w14:textId="467CC261" w:rsidR="00E46E1B" w:rsidRPr="004673D4" w:rsidRDefault="004673D4" w:rsidP="004673D4">
      <w:pPr>
        <w:widowControl w:val="0"/>
        <w:autoSpaceDE w:val="0"/>
        <w:autoSpaceDN w:val="0"/>
        <w:adjustRightInd w:val="0"/>
        <w:spacing w:after="0"/>
        <w:jc w:val="both"/>
        <w:rPr>
          <w:rStyle w:val="PageNumber"/>
          <w:rFonts w:ascii="Garamond" w:hAnsi="Garamond" w:cs="Times New Roman"/>
        </w:rPr>
      </w:pPr>
      <w:r>
        <w:rPr>
          <w:rFonts w:ascii="Garamond" w:hAnsi="Garamond" w:cs="Times New Roman"/>
        </w:rPr>
        <w:t xml:space="preserve">Torrengo, G. (forthcoming). “Feeling the passing of time”. </w:t>
      </w:r>
      <w:r w:rsidRPr="004720FA">
        <w:rPr>
          <w:rFonts w:ascii="Garamond" w:hAnsi="Garamond" w:cs="Times New Roman"/>
          <w:i/>
        </w:rPr>
        <w:t>The Journal of Philosophy.</w:t>
      </w:r>
      <w:r>
        <w:rPr>
          <w:rFonts w:ascii="Garamond" w:hAnsi="Garamond" w:cs="Times New Roman"/>
        </w:rPr>
        <w:t xml:space="preserve"> </w:t>
      </w:r>
      <w:bookmarkStart w:id="2" w:name="_ENREF_26"/>
      <w:r w:rsidR="00E46E1B" w:rsidRPr="00A730A6">
        <w:rPr>
          <w:rStyle w:val="PageNumber"/>
          <w:rFonts w:ascii="Garamond" w:hAnsi="Garamond"/>
        </w:rPr>
        <w:t xml:space="preserve">Williams, C. (1994). The Phenomenology of B-Time. In </w:t>
      </w:r>
      <w:r w:rsidR="00E46E1B" w:rsidRPr="00A730A6">
        <w:rPr>
          <w:rStyle w:val="PageNumber"/>
          <w:rFonts w:ascii="Garamond" w:hAnsi="Garamond"/>
          <w:i/>
          <w:iCs/>
        </w:rPr>
        <w:t>The New Theory of Time</w:t>
      </w:r>
      <w:r w:rsidR="00E46E1B" w:rsidRPr="00A730A6">
        <w:rPr>
          <w:rStyle w:val="PageNumber"/>
          <w:rFonts w:ascii="Garamond" w:hAnsi="Garamond"/>
        </w:rPr>
        <w:t>. L. Nathan Oaklander and Quentin Smith (Eds.), 360–372. (New Haven London: Yale University Press).</w:t>
      </w:r>
      <w:bookmarkEnd w:id="2"/>
    </w:p>
    <w:p w14:paraId="0CD2B091" w14:textId="77777777" w:rsidR="00E46E1B" w:rsidRPr="00A730A6" w:rsidRDefault="00E46E1B" w:rsidP="00B77558">
      <w:pPr>
        <w:widowControl w:val="0"/>
        <w:autoSpaceDE w:val="0"/>
        <w:autoSpaceDN w:val="0"/>
        <w:adjustRightInd w:val="0"/>
        <w:spacing w:after="0"/>
        <w:jc w:val="both"/>
        <w:rPr>
          <w:rFonts w:ascii="Garamond" w:hAnsi="Garamond" w:cs="Times New Roman"/>
        </w:rPr>
      </w:pPr>
    </w:p>
    <w:p w14:paraId="06BB0DE1" w14:textId="77777777" w:rsidR="00E11C9A" w:rsidRPr="0054498C" w:rsidRDefault="00E11C9A" w:rsidP="001E3119">
      <w:pPr>
        <w:widowControl w:val="0"/>
        <w:autoSpaceDE w:val="0"/>
        <w:autoSpaceDN w:val="0"/>
        <w:adjustRightInd w:val="0"/>
        <w:spacing w:after="0" w:line="360" w:lineRule="auto"/>
        <w:jc w:val="both"/>
        <w:rPr>
          <w:rFonts w:ascii="Garamond" w:hAnsi="Garamond" w:cs="Times New Roman"/>
          <w:szCs w:val="19"/>
        </w:rPr>
      </w:pPr>
    </w:p>
    <w:p w14:paraId="4A964D0B" w14:textId="77777777" w:rsidR="007D4880" w:rsidRPr="0054498C" w:rsidRDefault="007D4880" w:rsidP="001E3119">
      <w:pPr>
        <w:widowControl w:val="0"/>
        <w:autoSpaceDE w:val="0"/>
        <w:autoSpaceDN w:val="0"/>
        <w:adjustRightInd w:val="0"/>
        <w:spacing w:after="0" w:line="360" w:lineRule="auto"/>
        <w:jc w:val="both"/>
        <w:rPr>
          <w:rFonts w:ascii="Garamond" w:hAnsi="Garamond" w:cs="Times New Roman"/>
          <w:szCs w:val="19"/>
        </w:rPr>
      </w:pPr>
    </w:p>
    <w:sectPr w:rsidR="007D4880" w:rsidRPr="0054498C" w:rsidSect="00F332AE">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87781" w14:textId="77777777" w:rsidR="00482A45" w:rsidRDefault="00482A45">
      <w:pPr>
        <w:spacing w:after="0"/>
      </w:pPr>
      <w:r>
        <w:separator/>
      </w:r>
    </w:p>
  </w:endnote>
  <w:endnote w:type="continuationSeparator" w:id="0">
    <w:p w14:paraId="3EF2A567" w14:textId="77777777" w:rsidR="00482A45" w:rsidRDefault="00482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13AA9" w14:textId="77777777" w:rsidR="00482A45" w:rsidRDefault="00482A45" w:rsidP="00777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436D7" w14:textId="77777777" w:rsidR="00482A45" w:rsidRDefault="00482A45" w:rsidP="00777F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F2B61" w14:textId="77777777" w:rsidR="00482A45" w:rsidRDefault="00482A45" w:rsidP="00777F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388B">
      <w:rPr>
        <w:rStyle w:val="PageNumber"/>
        <w:noProof/>
      </w:rPr>
      <w:t>26</w:t>
    </w:r>
    <w:r>
      <w:rPr>
        <w:rStyle w:val="PageNumber"/>
      </w:rPr>
      <w:fldChar w:fldCharType="end"/>
    </w:r>
  </w:p>
  <w:p w14:paraId="3E9000CE" w14:textId="77777777" w:rsidR="00482A45" w:rsidRDefault="00482A45" w:rsidP="00777F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679D0" w14:textId="77777777" w:rsidR="00482A45" w:rsidRDefault="00482A45">
      <w:pPr>
        <w:spacing w:after="0"/>
      </w:pPr>
      <w:r>
        <w:separator/>
      </w:r>
    </w:p>
  </w:footnote>
  <w:footnote w:type="continuationSeparator" w:id="0">
    <w:p w14:paraId="48ECCB7A" w14:textId="77777777" w:rsidR="00482A45" w:rsidRDefault="00482A45">
      <w:pPr>
        <w:spacing w:after="0"/>
      </w:pPr>
      <w:r>
        <w:continuationSeparator/>
      </w:r>
    </w:p>
  </w:footnote>
  <w:footnote w:id="1">
    <w:p w14:paraId="7F07928A" w14:textId="77777777" w:rsidR="00482A45" w:rsidRPr="00A45A5C" w:rsidRDefault="00482A45" w:rsidP="00A45A5C">
      <w:pPr>
        <w:pStyle w:val="FootnoteText"/>
        <w:rPr>
          <w:rFonts w:ascii="Garamond" w:hAnsi="Garamond"/>
          <w:sz w:val="20"/>
          <w:szCs w:val="20"/>
          <w:lang w:val="en-US"/>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sz w:val="20"/>
          <w:szCs w:val="20"/>
          <w:lang w:val="en-US"/>
        </w:rPr>
        <w:t xml:space="preserve">Time Passages, words and lyrics by Al Stewart. The notable feature of these lyrics is the ambiguity in whether the phenomenology in question is the result of time passaging (i.e. passing) or the result of there being passages in time, through which we, in some sense, move. </w:t>
      </w:r>
    </w:p>
  </w:footnote>
  <w:footnote w:id="2">
    <w:p w14:paraId="4B3A97D6" w14:textId="69D29156" w:rsidR="00482A45" w:rsidRPr="00996AE3" w:rsidRDefault="00482A45">
      <w:pPr>
        <w:pStyle w:val="FootnoteText"/>
        <w:rPr>
          <w:lang w:val="en-US"/>
        </w:rPr>
      </w:pPr>
      <w:r>
        <w:rPr>
          <w:rStyle w:val="FootnoteReference"/>
        </w:rPr>
        <w:footnoteRef/>
      </w:r>
      <w:r>
        <w:t xml:space="preserve"> </w:t>
      </w:r>
      <w:r w:rsidRPr="00996AE3">
        <w:rPr>
          <w:rFonts w:ascii="Garamond" w:hAnsi="Garamond"/>
          <w:sz w:val="20"/>
          <w:szCs w:val="20"/>
          <w:lang w:val="en-US"/>
        </w:rPr>
        <w:t>Also known as A-theorists.</w:t>
      </w:r>
    </w:p>
  </w:footnote>
  <w:footnote w:id="3">
    <w:p w14:paraId="39022043" w14:textId="4D2414BA" w:rsidR="00482A45" w:rsidRPr="00A45A5C" w:rsidRDefault="00482A45" w:rsidP="00A45A5C">
      <w:pPr>
        <w:widowControl w:val="0"/>
        <w:autoSpaceDE w:val="0"/>
        <w:autoSpaceDN w:val="0"/>
        <w:adjustRightInd w:val="0"/>
        <w:spacing w:after="0"/>
        <w:rPr>
          <w:rFonts w:ascii="Garamond" w:hAnsi="Garamond" w:cs="Times New Roman"/>
          <w:sz w:val="20"/>
          <w:szCs w:val="20"/>
          <w:lang w:val="en-US"/>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sz w:val="20"/>
          <w:szCs w:val="20"/>
          <w:lang w:val="en-US"/>
        </w:rPr>
        <w:t xml:space="preserve">Proponents of an argument of roughly this form include </w:t>
      </w:r>
      <w:r w:rsidRPr="00A45A5C">
        <w:rPr>
          <w:rFonts w:ascii="Garamond" w:hAnsi="Garamond" w:cs="Times New Roman"/>
          <w:sz w:val="20"/>
          <w:szCs w:val="20"/>
          <w:lang w:val="en-US"/>
        </w:rPr>
        <w:t>Bourne (2006, pp. 15–16), Craig (2000, p. 138), and Williams (1951, pp. 465–466)</w:t>
      </w:r>
      <w:r>
        <w:rPr>
          <w:rFonts w:ascii="Garamond" w:hAnsi="Garamond" w:cs="Times New Roman"/>
          <w:sz w:val="20"/>
          <w:szCs w:val="20"/>
          <w:lang w:val="en-US"/>
        </w:rPr>
        <w:t>. The argument is presented in this form in, Baron, Cusbert, Farr, Kon and Miller (2015).</w:t>
      </w:r>
    </w:p>
  </w:footnote>
  <w:footnote w:id="4">
    <w:p w14:paraId="219C7951" w14:textId="77777777" w:rsidR="00482A45" w:rsidRPr="00A45A5C" w:rsidRDefault="00482A45" w:rsidP="00A45A5C">
      <w:pPr>
        <w:widowControl w:val="0"/>
        <w:autoSpaceDE w:val="0"/>
        <w:autoSpaceDN w:val="0"/>
        <w:adjustRightInd w:val="0"/>
        <w:spacing w:after="0"/>
        <w:jc w:val="both"/>
        <w:rPr>
          <w:rFonts w:ascii="Garamond" w:hAnsi="Garamond" w:cs="Times New Roman"/>
          <w:sz w:val="20"/>
          <w:szCs w:val="20"/>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cs="Times New Roman"/>
          <w:sz w:val="20"/>
          <w:szCs w:val="20"/>
        </w:rPr>
        <w:t xml:space="preserve">There are other, weaker, arguments of this kind that aim to conclude, on the basis of our temporal phenomenology, that there is </w:t>
      </w:r>
      <w:r w:rsidRPr="00A45A5C">
        <w:rPr>
          <w:rFonts w:ascii="Garamond" w:hAnsi="Garamond" w:cs="Times New Roman"/>
          <w:i/>
          <w:sz w:val="20"/>
          <w:szCs w:val="20"/>
        </w:rPr>
        <w:t>prima facie</w:t>
      </w:r>
      <w:r w:rsidRPr="00A45A5C">
        <w:rPr>
          <w:rFonts w:ascii="Garamond" w:hAnsi="Garamond" w:cs="Times New Roman"/>
          <w:sz w:val="20"/>
          <w:szCs w:val="20"/>
        </w:rPr>
        <w:t xml:space="preserve"> reason to prefer a theory according to which there is genuine passage. Still other arguments aim to show that, on the basis of our temporal phenomenology, that there is an explanatory burden that the non-dynamist incurs, that the dynamist does not. This paper focuses on the Argument for Temporal Passage, but much of what I say will hold, </w:t>
      </w:r>
      <w:r w:rsidRPr="00A45A5C">
        <w:rPr>
          <w:rFonts w:ascii="Garamond" w:hAnsi="Garamond" w:cs="Times New Roman"/>
          <w:i/>
          <w:sz w:val="20"/>
          <w:szCs w:val="20"/>
        </w:rPr>
        <w:t>mutatis mutandis</w:t>
      </w:r>
      <w:r w:rsidRPr="00A45A5C">
        <w:rPr>
          <w:rFonts w:ascii="Garamond" w:hAnsi="Garamond" w:cs="Times New Roman"/>
          <w:sz w:val="20"/>
          <w:szCs w:val="20"/>
        </w:rPr>
        <w:t xml:space="preserve">, for these weaker sorts of arguments. </w:t>
      </w:r>
    </w:p>
    <w:p w14:paraId="0AE6DD23" w14:textId="77777777" w:rsidR="00482A45" w:rsidRPr="00A45A5C" w:rsidRDefault="00482A45" w:rsidP="00A45A5C">
      <w:pPr>
        <w:pStyle w:val="FootnoteText"/>
        <w:rPr>
          <w:rFonts w:ascii="Garamond" w:hAnsi="Garamond"/>
          <w:sz w:val="20"/>
          <w:szCs w:val="20"/>
          <w:lang w:val="en-US"/>
        </w:rPr>
      </w:pPr>
    </w:p>
  </w:footnote>
  <w:footnote w:id="5">
    <w:p w14:paraId="55BE50D8" w14:textId="6A2F68D2" w:rsidR="00482A45" w:rsidRPr="00A45A5C" w:rsidRDefault="00482A45" w:rsidP="00A45A5C">
      <w:pPr>
        <w:pStyle w:val="FootnoteText"/>
        <w:rPr>
          <w:rFonts w:ascii="Garamond" w:hAnsi="Garamond"/>
          <w:sz w:val="20"/>
          <w:szCs w:val="20"/>
          <w:lang w:val="en-US"/>
        </w:rPr>
      </w:pPr>
      <w:r w:rsidRPr="00A45A5C">
        <w:rPr>
          <w:rStyle w:val="FootnoteReference"/>
          <w:rFonts w:ascii="Garamond" w:hAnsi="Garamond"/>
          <w:sz w:val="20"/>
          <w:szCs w:val="20"/>
        </w:rPr>
        <w:footnoteRef/>
      </w:r>
      <w:r w:rsidRPr="00A45A5C">
        <w:rPr>
          <w:rFonts w:ascii="Garamond" w:hAnsi="Garamond"/>
          <w:sz w:val="20"/>
          <w:szCs w:val="20"/>
        </w:rPr>
        <w:t xml:space="preserve"> Versions of this argument are to be found in </w:t>
      </w:r>
      <w:r>
        <w:rPr>
          <w:rFonts w:ascii="Garamond" w:hAnsi="Garamond" w:cs="Times New Roman"/>
          <w:sz w:val="20"/>
          <w:szCs w:val="20"/>
        </w:rPr>
        <w:t>(Price 1996 pp. 14-15 and</w:t>
      </w:r>
      <w:r w:rsidRPr="00A45A5C">
        <w:rPr>
          <w:rFonts w:ascii="Garamond" w:hAnsi="Garamond" w:cs="Times New Roman"/>
          <w:sz w:val="20"/>
          <w:szCs w:val="20"/>
        </w:rPr>
        <w:t xml:space="preserve"> Prosser 2000, 2007, 2012, 2013).</w:t>
      </w:r>
    </w:p>
  </w:footnote>
  <w:footnote w:id="6">
    <w:p w14:paraId="35F0BDC0" w14:textId="4875C8C5" w:rsidR="00482A45" w:rsidRPr="00A9043B" w:rsidRDefault="00482A45" w:rsidP="00A45A5C">
      <w:pPr>
        <w:widowControl w:val="0"/>
        <w:autoSpaceDE w:val="0"/>
        <w:autoSpaceDN w:val="0"/>
        <w:adjustRightInd w:val="0"/>
        <w:spacing w:after="0"/>
        <w:jc w:val="both"/>
        <w:rPr>
          <w:rFonts w:ascii="Garamond" w:hAnsi="Garamond" w:cs="Times New Roman"/>
          <w:i/>
          <w:sz w:val="20"/>
          <w:szCs w:val="20"/>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cs="Times New Roman"/>
          <w:i/>
          <w:sz w:val="20"/>
          <w:szCs w:val="20"/>
        </w:rPr>
        <w:t>Argument from physical science</w:t>
      </w:r>
    </w:p>
    <w:p w14:paraId="6FAC3628" w14:textId="77777777" w:rsidR="00482A45" w:rsidRPr="00A45A5C" w:rsidRDefault="00482A45" w:rsidP="00A45A5C">
      <w:pPr>
        <w:pStyle w:val="ListParagraph"/>
        <w:widowControl w:val="0"/>
        <w:numPr>
          <w:ilvl w:val="0"/>
          <w:numId w:val="10"/>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 xml:space="preserve">Temporal passage will not show up in any description of the world offered by the physical sciences. </w:t>
      </w:r>
    </w:p>
    <w:p w14:paraId="3CA685CE" w14:textId="77777777" w:rsidR="00482A45" w:rsidRPr="00A45A5C" w:rsidRDefault="00482A45" w:rsidP="00A45A5C">
      <w:pPr>
        <w:pStyle w:val="ListParagraph"/>
        <w:widowControl w:val="0"/>
        <w:numPr>
          <w:ilvl w:val="0"/>
          <w:numId w:val="10"/>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If temporal passage will not show up in any description of the world offered by the physical sciences, then it makes no physical difference to how things are.</w:t>
      </w:r>
    </w:p>
    <w:p w14:paraId="5B68119E" w14:textId="77777777" w:rsidR="00482A45" w:rsidRPr="00A45A5C" w:rsidRDefault="00482A45" w:rsidP="00A45A5C">
      <w:pPr>
        <w:pStyle w:val="ListParagraph"/>
        <w:widowControl w:val="0"/>
        <w:numPr>
          <w:ilvl w:val="0"/>
          <w:numId w:val="10"/>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 xml:space="preserve">Therefore, if there is temporal passage, it makes no physical difference to how things are. </w:t>
      </w:r>
    </w:p>
    <w:p w14:paraId="4278B5D0" w14:textId="77777777" w:rsidR="00482A45" w:rsidRPr="00A45A5C" w:rsidRDefault="00482A45" w:rsidP="00A45A5C">
      <w:pPr>
        <w:pStyle w:val="ListParagraph"/>
        <w:widowControl w:val="0"/>
        <w:numPr>
          <w:ilvl w:val="0"/>
          <w:numId w:val="10"/>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 xml:space="preserve">Anything that makes no physical difference to how things are makes no difference to our temporal phenomenology. </w:t>
      </w:r>
    </w:p>
    <w:p w14:paraId="2BE3B71E" w14:textId="77777777" w:rsidR="00482A45" w:rsidRPr="00A45A5C" w:rsidRDefault="00482A45" w:rsidP="00A45A5C">
      <w:pPr>
        <w:pStyle w:val="FootnoteText"/>
        <w:rPr>
          <w:rFonts w:ascii="Garamond" w:hAnsi="Garamond" w:cs="Times New Roman"/>
          <w:sz w:val="20"/>
          <w:szCs w:val="20"/>
        </w:rPr>
      </w:pPr>
      <w:r w:rsidRPr="00A45A5C">
        <w:rPr>
          <w:rFonts w:ascii="Garamond" w:hAnsi="Garamond" w:cs="Times New Roman"/>
          <w:sz w:val="20"/>
          <w:szCs w:val="20"/>
        </w:rPr>
        <w:t>Therefore, if there is temporal passage it makes no difference to our temporal phenomenology.</w:t>
      </w:r>
    </w:p>
    <w:p w14:paraId="59F4C979" w14:textId="77777777" w:rsidR="00482A45" w:rsidRPr="00A45A5C" w:rsidRDefault="00482A45" w:rsidP="00A45A5C">
      <w:pPr>
        <w:pStyle w:val="FootnoteText"/>
        <w:rPr>
          <w:rFonts w:ascii="Garamond" w:hAnsi="Garamond"/>
          <w:sz w:val="20"/>
          <w:szCs w:val="20"/>
          <w:lang w:val="en-US"/>
        </w:rPr>
      </w:pPr>
      <w:r w:rsidRPr="00A45A5C">
        <w:rPr>
          <w:rFonts w:ascii="Garamond" w:hAnsi="Garamond"/>
          <w:sz w:val="20"/>
          <w:szCs w:val="20"/>
          <w:lang w:val="en-US"/>
        </w:rPr>
        <w:t>An argument of something like this form is found in Price (1996); Price (2009) and Prosser (2007)</w:t>
      </w:r>
    </w:p>
    <w:p w14:paraId="1EE1FD0D" w14:textId="77777777" w:rsidR="00482A45" w:rsidRPr="00A45A5C" w:rsidRDefault="00482A45" w:rsidP="00A45A5C">
      <w:pPr>
        <w:pStyle w:val="FootnoteText"/>
        <w:rPr>
          <w:rFonts w:ascii="Garamond" w:hAnsi="Garamond"/>
          <w:sz w:val="20"/>
          <w:szCs w:val="20"/>
          <w:lang w:val="en-US"/>
        </w:rPr>
      </w:pPr>
    </w:p>
    <w:p w14:paraId="7A511A82" w14:textId="0638B49E" w:rsidR="00482A45" w:rsidRPr="00A45A5C" w:rsidRDefault="00482A45" w:rsidP="00A45A5C">
      <w:pPr>
        <w:widowControl w:val="0"/>
        <w:autoSpaceDE w:val="0"/>
        <w:autoSpaceDN w:val="0"/>
        <w:adjustRightInd w:val="0"/>
        <w:spacing w:after="0"/>
        <w:jc w:val="both"/>
        <w:rPr>
          <w:rFonts w:ascii="Garamond" w:hAnsi="Garamond" w:cs="Times New Roman"/>
          <w:sz w:val="20"/>
          <w:szCs w:val="20"/>
        </w:rPr>
      </w:pPr>
      <w:r w:rsidRPr="00A45A5C">
        <w:rPr>
          <w:rFonts w:ascii="Garamond" w:hAnsi="Garamond" w:cs="Times New Roman"/>
          <w:i/>
          <w:sz w:val="20"/>
          <w:szCs w:val="20"/>
        </w:rPr>
        <w:t>Argument from time-reversed Doppelgängers</w:t>
      </w:r>
    </w:p>
    <w:p w14:paraId="1472F573" w14:textId="77777777" w:rsidR="00482A45" w:rsidRPr="00A45A5C" w:rsidRDefault="00482A45" w:rsidP="00A45A5C">
      <w:pPr>
        <w:pStyle w:val="ListParagraph"/>
        <w:widowControl w:val="0"/>
        <w:numPr>
          <w:ilvl w:val="0"/>
          <w:numId w:val="9"/>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 xml:space="preserve">It is physically possible that for every time-slice of our universe from the big bang until some time, t, into the future, there exists a physical duplicate of each of those time-slices, such that those time-slices are arranged, from the other temporal end of the universe, in the reverse temporal order to the temporal order they are arranged in at this end of the universe. </w:t>
      </w:r>
    </w:p>
    <w:p w14:paraId="193EF8F3" w14:textId="77777777" w:rsidR="00482A45" w:rsidRPr="00A45A5C" w:rsidRDefault="00482A45" w:rsidP="00A45A5C">
      <w:pPr>
        <w:pStyle w:val="ListParagraph"/>
        <w:widowControl w:val="0"/>
        <w:numPr>
          <w:ilvl w:val="0"/>
          <w:numId w:val="9"/>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 xml:space="preserve">Therefore it is physically possible that for any person, P, who exists at this end of the universe, there exists a time-reversed Doppelgänger, D, of P, where such a Doppelganger is something all of whose time-slices are physical duplicates of those of P, differing only in that the time-slices are arranged in the reverse temporal order to those of P. </w:t>
      </w:r>
    </w:p>
    <w:p w14:paraId="1FE13049" w14:textId="77777777" w:rsidR="00482A45" w:rsidRPr="00A45A5C" w:rsidRDefault="00482A45" w:rsidP="00A45A5C">
      <w:pPr>
        <w:pStyle w:val="ListParagraph"/>
        <w:widowControl w:val="0"/>
        <w:numPr>
          <w:ilvl w:val="0"/>
          <w:numId w:val="9"/>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Temporal phenomenology supervenes on the distribution of physical properties at times.</w:t>
      </w:r>
    </w:p>
    <w:p w14:paraId="1D06283A" w14:textId="77777777" w:rsidR="00482A45" w:rsidRPr="00A45A5C" w:rsidRDefault="00482A45" w:rsidP="00A45A5C">
      <w:pPr>
        <w:pStyle w:val="ListParagraph"/>
        <w:widowControl w:val="0"/>
        <w:numPr>
          <w:ilvl w:val="0"/>
          <w:numId w:val="9"/>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 xml:space="preserve">The supervenience base of D’s phenomenology is the same as that for P (from 2, 3) </w:t>
      </w:r>
    </w:p>
    <w:p w14:paraId="10420C65" w14:textId="77777777" w:rsidR="00482A45" w:rsidRPr="00A45A5C" w:rsidRDefault="00482A45" w:rsidP="00A45A5C">
      <w:pPr>
        <w:pStyle w:val="ListParagraph"/>
        <w:widowControl w:val="0"/>
        <w:numPr>
          <w:ilvl w:val="0"/>
          <w:numId w:val="9"/>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Therefore D has the same phenomenology as P (3, 4).</w:t>
      </w:r>
    </w:p>
    <w:p w14:paraId="50E23191" w14:textId="77777777" w:rsidR="00482A45" w:rsidRPr="00A45A5C" w:rsidRDefault="00482A45" w:rsidP="00A45A5C">
      <w:pPr>
        <w:pStyle w:val="ListParagraph"/>
        <w:widowControl w:val="0"/>
        <w:numPr>
          <w:ilvl w:val="0"/>
          <w:numId w:val="9"/>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 xml:space="preserve">If there is temporal passage, D’s temporal slices are ordered in the opposite temporal direction relative to the movement of passage than are those of P. </w:t>
      </w:r>
    </w:p>
    <w:p w14:paraId="10946E55" w14:textId="77777777" w:rsidR="00482A45" w:rsidRPr="00A45A5C" w:rsidRDefault="00482A45" w:rsidP="00A45A5C">
      <w:pPr>
        <w:pStyle w:val="ListParagraph"/>
        <w:widowControl w:val="0"/>
        <w:numPr>
          <w:ilvl w:val="0"/>
          <w:numId w:val="9"/>
        </w:numPr>
        <w:autoSpaceDE w:val="0"/>
        <w:autoSpaceDN w:val="0"/>
        <w:adjustRightInd w:val="0"/>
        <w:spacing w:after="0"/>
        <w:jc w:val="both"/>
        <w:rPr>
          <w:rFonts w:ascii="Garamond" w:hAnsi="Garamond" w:cs="Times New Roman"/>
          <w:sz w:val="20"/>
          <w:szCs w:val="20"/>
        </w:rPr>
      </w:pPr>
      <w:r w:rsidRPr="00A45A5C">
        <w:rPr>
          <w:rFonts w:ascii="Garamond" w:hAnsi="Garamond" w:cs="Times New Roman"/>
          <w:sz w:val="20"/>
          <w:szCs w:val="20"/>
        </w:rPr>
        <w:t>Therefore, if there is temporal passage it makes no difference to temporal phenomenology.</w:t>
      </w:r>
    </w:p>
  </w:footnote>
  <w:footnote w:id="7">
    <w:p w14:paraId="5907D5DA" w14:textId="77777777" w:rsidR="00482A45" w:rsidRPr="00A45A5C" w:rsidRDefault="00482A45" w:rsidP="00A45A5C">
      <w:pPr>
        <w:pStyle w:val="FootnoteText"/>
        <w:rPr>
          <w:rFonts w:ascii="Garamond" w:hAnsi="Garamond"/>
          <w:sz w:val="20"/>
          <w:szCs w:val="20"/>
        </w:rPr>
      </w:pPr>
      <w:r w:rsidRPr="00A45A5C">
        <w:rPr>
          <w:rStyle w:val="FootnoteReference"/>
          <w:rFonts w:ascii="Garamond" w:hAnsi="Garamond"/>
          <w:sz w:val="20"/>
          <w:szCs w:val="20"/>
        </w:rPr>
        <w:footnoteRef/>
      </w:r>
      <w:r w:rsidRPr="00A45A5C">
        <w:rPr>
          <w:rFonts w:ascii="Garamond" w:hAnsi="Garamond"/>
          <w:sz w:val="20"/>
          <w:szCs w:val="20"/>
        </w:rPr>
        <w:t xml:space="preserve"> </w:t>
      </w:r>
      <w:r>
        <w:rPr>
          <w:rFonts w:ascii="Garamond" w:hAnsi="Garamond" w:cs="Times New Roman"/>
          <w:sz w:val="20"/>
          <w:szCs w:val="20"/>
        </w:rPr>
        <w:t>I</w:t>
      </w:r>
      <w:r w:rsidRPr="00A45A5C">
        <w:rPr>
          <w:rFonts w:ascii="Garamond" w:hAnsi="Garamond" w:cs="Times New Roman"/>
          <w:sz w:val="20"/>
          <w:szCs w:val="20"/>
        </w:rPr>
        <w:t xml:space="preserve"> assume that </w:t>
      </w:r>
      <w:r>
        <w:rPr>
          <w:rFonts w:ascii="Garamond" w:hAnsi="Garamond" w:cs="Times New Roman"/>
          <w:sz w:val="20"/>
          <w:szCs w:val="20"/>
        </w:rPr>
        <w:t xml:space="preserve">if there is temporal passage </w:t>
      </w:r>
      <w:r w:rsidRPr="00A45A5C">
        <w:rPr>
          <w:rFonts w:ascii="Garamond" w:hAnsi="Garamond" w:cs="Times New Roman"/>
          <w:sz w:val="20"/>
          <w:szCs w:val="20"/>
        </w:rPr>
        <w:t>there is a single correct B-series ordering of events (though in the case of a block universe in which special and general relativity are true, we would typically suppose there to be multiple B-series) since in any world with passage there must be a single B-series ordering of events that mirrors the A-series ordering.</w:t>
      </w:r>
    </w:p>
  </w:footnote>
  <w:footnote w:id="8">
    <w:p w14:paraId="0C68A754" w14:textId="77777777" w:rsidR="00482A45" w:rsidRPr="00254A4A" w:rsidRDefault="00482A45" w:rsidP="00052FD8">
      <w:pPr>
        <w:pStyle w:val="FootnoteText"/>
        <w:rPr>
          <w:lang w:val="en-US"/>
        </w:rPr>
      </w:pPr>
      <w:r>
        <w:rPr>
          <w:rStyle w:val="FootnoteReference"/>
        </w:rPr>
        <w:footnoteRef/>
      </w:r>
      <w:r>
        <w:t xml:space="preserve"> </w:t>
      </w:r>
      <w:r w:rsidRPr="00254A4A">
        <w:rPr>
          <w:rFonts w:ascii="Garamond" w:hAnsi="Garamond" w:cs="Times New Roman"/>
          <w:sz w:val="20"/>
          <w:szCs w:val="20"/>
        </w:rPr>
        <w:t xml:space="preserve">Again, there are reasons to find this view attractive insofar as it allows one to appeal to the way things are, in the objective past, as truthmakers for past-tensed statements. After all, if the way things are, at t, when t is the objective past, is </w:t>
      </w:r>
      <w:r w:rsidRPr="00254A4A">
        <w:rPr>
          <w:rFonts w:ascii="Garamond" w:hAnsi="Garamond" w:cs="Times New Roman"/>
          <w:i/>
          <w:sz w:val="20"/>
          <w:szCs w:val="20"/>
        </w:rPr>
        <w:t>not</w:t>
      </w:r>
      <w:r w:rsidRPr="00254A4A">
        <w:rPr>
          <w:rFonts w:ascii="Garamond" w:hAnsi="Garamond" w:cs="Times New Roman"/>
          <w:sz w:val="20"/>
          <w:szCs w:val="20"/>
        </w:rPr>
        <w:t xml:space="preserve"> the way they were when t was the objective present, then for some range of past-tensed statements about events at t, the way things are, at t, when t is the objective past, will not provide truthmakers for those statements.</w:t>
      </w:r>
    </w:p>
  </w:footnote>
  <w:footnote w:id="9">
    <w:p w14:paraId="301102EF" w14:textId="2DE31E35" w:rsidR="00482A45" w:rsidRPr="00E44F36" w:rsidRDefault="00482A45">
      <w:pPr>
        <w:pStyle w:val="FootnoteText"/>
        <w:rPr>
          <w:lang w:val="en-US"/>
        </w:rPr>
      </w:pPr>
      <w:r>
        <w:rPr>
          <w:rStyle w:val="FootnoteReference"/>
        </w:rPr>
        <w:footnoteRef/>
      </w:r>
      <w:r>
        <w:t xml:space="preserve"> </w:t>
      </w:r>
      <w:r w:rsidRPr="00E44F36">
        <w:rPr>
          <w:rFonts w:ascii="Garamond" w:hAnsi="Garamond" w:cs="Times New Roman"/>
          <w:sz w:val="20"/>
          <w:szCs w:val="20"/>
        </w:rPr>
        <w:t>Indeed, there are advantages to holding a traditional version of the moving spotlight or growing block theories. Neither have any difficulty providing straightforward truthmakers for past (or future) tensed statements, since what a time is like, qualitatively speaking, in the objective past, is just what it is like when it is objectively present. Thus the way things are, in the past, can serve as the truthmaker for (true) past-tensed statements, since the way things are, in the past, bears witness to the way things were, when that past time was present.</w:t>
      </w:r>
    </w:p>
  </w:footnote>
  <w:footnote w:id="10">
    <w:p w14:paraId="02E70084" w14:textId="5886C16F" w:rsidR="00482A45" w:rsidRPr="00B808E7" w:rsidRDefault="00482A45">
      <w:pPr>
        <w:pStyle w:val="FootnoteText"/>
        <w:rPr>
          <w:lang w:val="en-US"/>
        </w:rPr>
      </w:pPr>
      <w:r>
        <w:rPr>
          <w:rStyle w:val="FootnoteReference"/>
        </w:rPr>
        <w:footnoteRef/>
      </w:r>
      <w:r>
        <w:t xml:space="preserve"> </w:t>
      </w:r>
      <w:r w:rsidRPr="00B808E7">
        <w:rPr>
          <w:rFonts w:ascii="Garamond" w:hAnsi="Garamond"/>
          <w:sz w:val="20"/>
          <w:szCs w:val="20"/>
          <w:lang w:val="en-US"/>
        </w:rPr>
        <w:t>On the assumption that (i) of the argument against the evidential role of passage is true, as we are here supposing.</w:t>
      </w:r>
      <w:r>
        <w:rPr>
          <w:lang w:val="en-US"/>
        </w:rPr>
        <w:t xml:space="preserve"> </w:t>
      </w:r>
    </w:p>
  </w:footnote>
  <w:footnote w:id="11">
    <w:p w14:paraId="3576DC81" w14:textId="35A11DB7" w:rsidR="00482A45" w:rsidRPr="00D23CFD" w:rsidRDefault="00482A45">
      <w:pPr>
        <w:pStyle w:val="FootnoteText"/>
        <w:rPr>
          <w:lang w:val="en-US"/>
        </w:rPr>
      </w:pPr>
      <w:r>
        <w:rPr>
          <w:rStyle w:val="FootnoteReference"/>
        </w:rPr>
        <w:footnoteRef/>
      </w:r>
      <w:r>
        <w:t xml:space="preserve"> </w:t>
      </w:r>
      <w:r w:rsidRPr="00D23CFD">
        <w:rPr>
          <w:rFonts w:ascii="Garamond" w:hAnsi="Garamond" w:cs="Times New Roman"/>
          <w:sz w:val="20"/>
          <w:szCs w:val="20"/>
        </w:rPr>
        <w:t>For an extensive discussion of possible versions of presentism that take presentness to be an intrinsic property, and associated arguments that temporal passage, thus construed, fails to make a difference to our temporal phenomenology, see Loo and Miller (forthcoming).</w:t>
      </w:r>
    </w:p>
  </w:footnote>
  <w:footnote w:id="12">
    <w:p w14:paraId="565DDD35" w14:textId="77777777" w:rsidR="00482A45" w:rsidRPr="00A45A5C" w:rsidRDefault="00482A45" w:rsidP="00A45A5C">
      <w:pPr>
        <w:pStyle w:val="FootnoteText"/>
        <w:rPr>
          <w:rFonts w:ascii="Garamond" w:hAnsi="Garamond"/>
          <w:sz w:val="20"/>
          <w:szCs w:val="20"/>
          <w:lang w:val="en-US"/>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sz w:val="20"/>
          <w:szCs w:val="20"/>
          <w:lang w:val="en-US"/>
        </w:rPr>
        <w:t xml:space="preserve">Notice one could have a version of the growing block view that incorporates these features, but it is not the most obvious candidate. If presentness is intrinsic and fundamental, then the question arises as to why it is the last slice in the block that instantiates that property, given that the property of being the last slice in the block is an extrinsic one. Such a view would leave it mysterious what the connection is between the extrinsic property of being the last slice in the block, and the intrinsic fundamental property of presentness. </w:t>
      </w:r>
    </w:p>
  </w:footnote>
  <w:footnote w:id="13">
    <w:p w14:paraId="6112947D" w14:textId="0075D404" w:rsidR="00482A45" w:rsidRPr="0017799D" w:rsidRDefault="00482A45">
      <w:pPr>
        <w:pStyle w:val="FootnoteText"/>
        <w:rPr>
          <w:lang w:val="en-US"/>
        </w:rPr>
      </w:pPr>
      <w:r>
        <w:rPr>
          <w:rStyle w:val="FootnoteReference"/>
        </w:rPr>
        <w:footnoteRef/>
      </w:r>
      <w:r>
        <w:t xml:space="preserve"> </w:t>
      </w:r>
      <w:r w:rsidRPr="00F8407C">
        <w:rPr>
          <w:rFonts w:ascii="Garamond" w:hAnsi="Garamond"/>
          <w:sz w:val="20"/>
          <w:szCs w:val="20"/>
          <w:lang w:val="en-US"/>
        </w:rPr>
        <w:t>Of course different accounts incorporate additional features; but most agree that causation is necessary.</w:t>
      </w:r>
      <w:r>
        <w:rPr>
          <w:lang w:val="en-US"/>
        </w:rPr>
        <w:t xml:space="preserve"> </w:t>
      </w:r>
    </w:p>
  </w:footnote>
  <w:footnote w:id="14">
    <w:p w14:paraId="29CBB404" w14:textId="10841674" w:rsidR="00482A45" w:rsidRPr="003B494E" w:rsidRDefault="00482A45">
      <w:pPr>
        <w:pStyle w:val="FootnoteText"/>
        <w:rPr>
          <w:rFonts w:ascii="Garamond" w:hAnsi="Garamond"/>
          <w:sz w:val="20"/>
          <w:szCs w:val="20"/>
          <w:lang w:val="en-US"/>
        </w:rPr>
      </w:pPr>
      <w:r>
        <w:rPr>
          <w:rStyle w:val="FootnoteReference"/>
        </w:rPr>
        <w:footnoteRef/>
      </w:r>
      <w:r>
        <w:t xml:space="preserve"> </w:t>
      </w:r>
      <w:r w:rsidRPr="003B494E">
        <w:rPr>
          <w:rFonts w:ascii="Garamond" w:hAnsi="Garamond"/>
          <w:sz w:val="20"/>
          <w:szCs w:val="20"/>
          <w:lang w:val="en-US"/>
        </w:rPr>
        <w:t>If you suppose that causal connections obtain directly between phenomenal states and the world, then that will also do just fine for my purposes.</w:t>
      </w:r>
    </w:p>
  </w:footnote>
  <w:footnote w:id="15">
    <w:p w14:paraId="44AC8000" w14:textId="77777777" w:rsidR="00482A45" w:rsidRPr="00813926" w:rsidRDefault="00482A45" w:rsidP="002A4A28">
      <w:pPr>
        <w:pStyle w:val="FootnoteText"/>
        <w:rPr>
          <w:lang w:val="en-US"/>
        </w:rPr>
      </w:pPr>
      <w:r w:rsidRPr="003B494E">
        <w:rPr>
          <w:rStyle w:val="FootnoteReference"/>
          <w:rFonts w:ascii="Garamond" w:hAnsi="Garamond"/>
          <w:sz w:val="20"/>
          <w:szCs w:val="20"/>
        </w:rPr>
        <w:footnoteRef/>
      </w:r>
      <w:r w:rsidRPr="003B494E">
        <w:rPr>
          <w:rFonts w:ascii="Garamond" w:hAnsi="Garamond"/>
          <w:sz w:val="20"/>
          <w:szCs w:val="20"/>
        </w:rPr>
        <w:t xml:space="preserve"> </w:t>
      </w:r>
      <w:r w:rsidRPr="003B494E">
        <w:rPr>
          <w:rFonts w:ascii="Garamond" w:hAnsi="Garamond"/>
          <w:sz w:val="20"/>
          <w:szCs w:val="20"/>
          <w:lang w:val="en-US"/>
        </w:rPr>
        <w:t>Not everyone accepts representationalism even in this limited form. See for instance Horgan and Tienson (2002) and Kriegel (2008) and Kriegel and Horgan (forthcoming).</w:t>
      </w:r>
      <w:r>
        <w:rPr>
          <w:lang w:val="en-US"/>
        </w:rPr>
        <w:t xml:space="preserve"> </w:t>
      </w:r>
    </w:p>
  </w:footnote>
  <w:footnote w:id="16">
    <w:p w14:paraId="4B4098D3" w14:textId="668FF748" w:rsidR="00482A45" w:rsidRPr="00F30B3D" w:rsidRDefault="00482A45">
      <w:pPr>
        <w:pStyle w:val="FootnoteText"/>
        <w:rPr>
          <w:lang w:val="en-US"/>
        </w:rPr>
      </w:pPr>
      <w:r>
        <w:rPr>
          <w:rStyle w:val="FootnoteReference"/>
        </w:rPr>
        <w:footnoteRef/>
      </w:r>
      <w:r>
        <w:t xml:space="preserve"> </w:t>
      </w:r>
      <w:r w:rsidRPr="00F30B3D">
        <w:rPr>
          <w:rFonts w:ascii="Garamond" w:hAnsi="Garamond"/>
          <w:sz w:val="20"/>
          <w:szCs w:val="20"/>
          <w:lang w:val="en-US"/>
        </w:rPr>
        <w:t>Unless we also knew some higher-level facts, such as that there is the constant conjunction between the two, even though one is n</w:t>
      </w:r>
      <w:r>
        <w:rPr>
          <w:rFonts w:ascii="Garamond" w:hAnsi="Garamond"/>
          <w:sz w:val="20"/>
          <w:szCs w:val="20"/>
          <w:lang w:val="en-US"/>
        </w:rPr>
        <w:t xml:space="preserve">ot the cause of the other. But </w:t>
      </w:r>
      <w:r w:rsidRPr="00F30B3D">
        <w:rPr>
          <w:rFonts w:ascii="Garamond" w:hAnsi="Garamond"/>
          <w:sz w:val="20"/>
          <w:szCs w:val="20"/>
          <w:lang w:val="en-US"/>
        </w:rPr>
        <w:t>no such suggestion is being made by the defender of the argument from temporal phenomenology.</w:t>
      </w:r>
      <w:r>
        <w:rPr>
          <w:lang w:val="en-US"/>
        </w:rPr>
        <w:t xml:space="preserve"> </w:t>
      </w:r>
    </w:p>
  </w:footnote>
  <w:footnote w:id="17">
    <w:p w14:paraId="0C922C08" w14:textId="3C6C8D74" w:rsidR="00482A45" w:rsidRPr="00ED1493" w:rsidRDefault="00482A45">
      <w:pPr>
        <w:pStyle w:val="FootnoteText"/>
        <w:rPr>
          <w:lang w:val="en-US"/>
        </w:rPr>
      </w:pPr>
      <w:r>
        <w:rPr>
          <w:rStyle w:val="FootnoteReference"/>
        </w:rPr>
        <w:footnoteRef/>
      </w:r>
      <w:r>
        <w:t xml:space="preserve"> </w:t>
      </w:r>
      <w:r w:rsidRPr="004726A7">
        <w:rPr>
          <w:rFonts w:ascii="Garamond" w:hAnsi="Garamond"/>
          <w:sz w:val="20"/>
          <w:szCs w:val="20"/>
          <w:lang w:val="en-US"/>
        </w:rPr>
        <w:t>See for instance Chalmers (1996)</w:t>
      </w:r>
      <w:r>
        <w:rPr>
          <w:rFonts w:ascii="Garamond" w:hAnsi="Garamond"/>
          <w:sz w:val="20"/>
          <w:szCs w:val="20"/>
          <w:lang w:val="en-US"/>
        </w:rPr>
        <w:t xml:space="preserve"> as an exemplar of a dualist with these motivations (though not as an exemplar of a temporal dynamist). </w:t>
      </w:r>
    </w:p>
  </w:footnote>
  <w:footnote w:id="18">
    <w:p w14:paraId="0B18BD8B" w14:textId="27903967" w:rsidR="00482A45" w:rsidRPr="0039715D" w:rsidRDefault="00482A45">
      <w:pPr>
        <w:pStyle w:val="FootnoteText"/>
        <w:rPr>
          <w:lang w:val="en-US"/>
        </w:rPr>
      </w:pPr>
      <w:r>
        <w:rPr>
          <w:rStyle w:val="FootnoteReference"/>
        </w:rPr>
        <w:footnoteRef/>
      </w:r>
      <w:r>
        <w:t xml:space="preserve"> </w:t>
      </w:r>
      <w:r w:rsidRPr="0039715D">
        <w:rPr>
          <w:rFonts w:ascii="Garamond" w:hAnsi="Garamond"/>
          <w:sz w:val="20"/>
          <w:szCs w:val="20"/>
          <w:lang w:val="en-US"/>
        </w:rPr>
        <w:t>One could resist this by holding that there are no future mental states: presentness brings mental states into being. Even so the view has significantly problems.</w:t>
      </w:r>
      <w:r>
        <w:rPr>
          <w:lang w:val="en-US"/>
        </w:rPr>
        <w:t xml:space="preserve"> </w:t>
      </w:r>
    </w:p>
  </w:footnote>
  <w:footnote w:id="19">
    <w:p w14:paraId="2DBA0EE0" w14:textId="1B2AF2F1" w:rsidR="00482A45" w:rsidRPr="00E56899" w:rsidRDefault="00482A45">
      <w:pPr>
        <w:pStyle w:val="FootnoteText"/>
        <w:rPr>
          <w:lang w:val="en-US"/>
        </w:rPr>
      </w:pPr>
      <w:r>
        <w:rPr>
          <w:rStyle w:val="FootnoteReference"/>
        </w:rPr>
        <w:footnoteRef/>
      </w:r>
      <w:r>
        <w:t xml:space="preserve"> </w:t>
      </w:r>
      <w:r w:rsidRPr="00F129FA">
        <w:rPr>
          <w:rFonts w:ascii="Garamond" w:hAnsi="Garamond"/>
          <w:sz w:val="20"/>
          <w:szCs w:val="20"/>
          <w:lang w:val="en-US"/>
        </w:rPr>
        <w:t>This is Maudlin’s</w:t>
      </w:r>
      <w:r>
        <w:rPr>
          <w:rFonts w:ascii="Garamond" w:hAnsi="Garamond"/>
          <w:sz w:val="20"/>
          <w:szCs w:val="20"/>
          <w:lang w:val="en-US"/>
        </w:rPr>
        <w:t xml:space="preserve"> (2002; 2007)</w:t>
      </w:r>
      <w:r w:rsidRPr="00F129FA">
        <w:rPr>
          <w:rFonts w:ascii="Garamond" w:hAnsi="Garamond"/>
          <w:sz w:val="20"/>
          <w:szCs w:val="20"/>
          <w:lang w:val="en-US"/>
        </w:rPr>
        <w:t xml:space="preserve"> view.</w:t>
      </w:r>
      <w:r>
        <w:rPr>
          <w:lang w:val="en-US"/>
        </w:rPr>
        <w:t xml:space="preserve"> </w:t>
      </w:r>
    </w:p>
  </w:footnote>
  <w:footnote w:id="20">
    <w:p w14:paraId="6B64A068" w14:textId="77777777" w:rsidR="00482A45" w:rsidRPr="00A45A5C" w:rsidRDefault="00482A45" w:rsidP="00DC1E66">
      <w:pPr>
        <w:widowControl w:val="0"/>
        <w:autoSpaceDE w:val="0"/>
        <w:autoSpaceDN w:val="0"/>
        <w:adjustRightInd w:val="0"/>
        <w:spacing w:after="0"/>
        <w:jc w:val="both"/>
        <w:rPr>
          <w:rFonts w:ascii="Garamond" w:hAnsi="Garamond" w:cs="Times New Roman"/>
          <w:sz w:val="20"/>
          <w:szCs w:val="20"/>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cs="Times New Roman"/>
          <w:sz w:val="20"/>
          <w:szCs w:val="20"/>
        </w:rPr>
        <w:t xml:space="preserve">Though Forrest (2004; 2006) does not explicitly present this argument, he does argue for (B). Since (A) is surely true, if Forrest’s defence of (B) is good, then he has all the ingredients for the argument from conscious experience. Maudlin (2007) offers a strictly analogous argument to the argument for conscious experience, but throughout he replaces  ‘temporal passage’ with ‘temporal anisotropy’ to yield the conclusion that there is a temporal anisotropy. </w:t>
      </w:r>
    </w:p>
  </w:footnote>
  <w:footnote w:id="21">
    <w:p w14:paraId="76CA14AE" w14:textId="77777777" w:rsidR="00482A45" w:rsidRDefault="00482A45" w:rsidP="003E6295">
      <w:pPr>
        <w:widowControl w:val="0"/>
        <w:autoSpaceDE w:val="0"/>
        <w:autoSpaceDN w:val="0"/>
        <w:adjustRightInd w:val="0"/>
        <w:spacing w:after="0"/>
        <w:jc w:val="both"/>
        <w:rPr>
          <w:rFonts w:ascii="Garamond" w:hAnsi="Garamond" w:cs="Times New Roman"/>
          <w:szCs w:val="19"/>
        </w:rPr>
      </w:pPr>
      <w:r>
        <w:rPr>
          <w:rStyle w:val="FootnoteReference"/>
        </w:rPr>
        <w:footnoteRef/>
      </w:r>
      <w:r>
        <w:t xml:space="preserve"> </w:t>
      </w:r>
      <w:r w:rsidRPr="003E6295">
        <w:rPr>
          <w:rFonts w:ascii="Garamond" w:hAnsi="Garamond" w:cs="Times New Roman"/>
          <w:sz w:val="20"/>
          <w:szCs w:val="20"/>
        </w:rPr>
        <w:t>An argument similar to this is offered by Price (1996 14-15), except that Price does not explicitly argue that B is the closest world to @ in which there is no temporal passage. Instead, he points out that there is a straightforward mapping of the events in one world onto those of the other, and likewise a straightforward mapping of mental states from one world to the other. I take it this is standing in for a kind of closeness metric between worlds, since clearly merely showing that there is some world in which inhabitants have the phenomenology that we do actually, but in which there is no temporal passage, is not sufficient to show that passage makes no difference to our phenomenology.</w:t>
      </w:r>
      <w:r>
        <w:rPr>
          <w:rFonts w:ascii="Garamond" w:hAnsi="Garamond" w:cs="Times New Roman"/>
          <w:szCs w:val="19"/>
        </w:rPr>
        <w:t xml:space="preserve"> </w:t>
      </w:r>
    </w:p>
    <w:p w14:paraId="1FB6BB2E" w14:textId="30DF04DB" w:rsidR="00482A45" w:rsidRPr="003E6295" w:rsidRDefault="00482A45">
      <w:pPr>
        <w:pStyle w:val="FootnoteText"/>
        <w:rPr>
          <w:lang w:val="en-US"/>
        </w:rPr>
      </w:pPr>
    </w:p>
  </w:footnote>
  <w:footnote w:id="22">
    <w:p w14:paraId="26AD46DD" w14:textId="4966AA54" w:rsidR="00482A45" w:rsidRPr="00810809" w:rsidRDefault="00482A45">
      <w:pPr>
        <w:pStyle w:val="FootnoteText"/>
        <w:rPr>
          <w:lang w:val="en-US"/>
        </w:rPr>
      </w:pPr>
      <w:r>
        <w:rPr>
          <w:rStyle w:val="FootnoteReference"/>
        </w:rPr>
        <w:footnoteRef/>
      </w:r>
      <w:r>
        <w:t xml:space="preserve"> </w:t>
      </w:r>
      <w:r w:rsidRPr="00810809">
        <w:rPr>
          <w:rFonts w:ascii="Garamond" w:hAnsi="Garamond"/>
          <w:sz w:val="20"/>
          <w:szCs w:val="20"/>
          <w:lang w:val="en-US"/>
        </w:rPr>
        <w:t>So here, the dynamist might resist by rejecting NCQC.</w:t>
      </w:r>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70645"/>
    <w:multiLevelType w:val="multilevel"/>
    <w:tmpl w:val="C06A18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1D27AF0"/>
    <w:multiLevelType w:val="hybridMultilevel"/>
    <w:tmpl w:val="847CE782"/>
    <w:lvl w:ilvl="0" w:tplc="F86CCDD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23B0B"/>
    <w:multiLevelType w:val="hybridMultilevel"/>
    <w:tmpl w:val="49940464"/>
    <w:lvl w:ilvl="0" w:tplc="5A643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727076"/>
    <w:multiLevelType w:val="hybridMultilevel"/>
    <w:tmpl w:val="5BE8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767CE"/>
    <w:multiLevelType w:val="hybridMultilevel"/>
    <w:tmpl w:val="033A1A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B04368"/>
    <w:multiLevelType w:val="hybridMultilevel"/>
    <w:tmpl w:val="8216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63AC6"/>
    <w:multiLevelType w:val="hybridMultilevel"/>
    <w:tmpl w:val="D5223764"/>
    <w:lvl w:ilvl="0" w:tplc="6D7457C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B249D"/>
    <w:multiLevelType w:val="hybridMultilevel"/>
    <w:tmpl w:val="8216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05FD9"/>
    <w:multiLevelType w:val="multilevel"/>
    <w:tmpl w:val="DF520A94"/>
    <w:lvl w:ilvl="0">
      <w:start w:val="1"/>
      <w:numFmt w:val="decimal"/>
      <w:lvlText w:val="%1."/>
      <w:lvlJc w:val="left"/>
      <w:pPr>
        <w:ind w:left="1080" w:hanging="360"/>
      </w:pPr>
      <w:rPr>
        <w:rFonts w:ascii="Garamond" w:eastAsiaTheme="minorHAnsi" w:hAnsi="Garamond"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3720BA7"/>
    <w:multiLevelType w:val="hybridMultilevel"/>
    <w:tmpl w:val="A8F6671A"/>
    <w:lvl w:ilvl="0" w:tplc="747C3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51412"/>
    <w:multiLevelType w:val="multilevel"/>
    <w:tmpl w:val="C06A18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D0B449C"/>
    <w:multiLevelType w:val="hybridMultilevel"/>
    <w:tmpl w:val="49940464"/>
    <w:lvl w:ilvl="0" w:tplc="5A643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F33AF7"/>
    <w:multiLevelType w:val="hybridMultilevel"/>
    <w:tmpl w:val="9500B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767E0"/>
    <w:multiLevelType w:val="hybridMultilevel"/>
    <w:tmpl w:val="5BE8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3639B"/>
    <w:multiLevelType w:val="hybridMultilevel"/>
    <w:tmpl w:val="911C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93ACC"/>
    <w:multiLevelType w:val="multilevel"/>
    <w:tmpl w:val="F2E28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EF42C5"/>
    <w:multiLevelType w:val="multilevel"/>
    <w:tmpl w:val="9198EB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340A83"/>
    <w:multiLevelType w:val="hybridMultilevel"/>
    <w:tmpl w:val="49940464"/>
    <w:lvl w:ilvl="0" w:tplc="5A643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B54C6D"/>
    <w:multiLevelType w:val="hybridMultilevel"/>
    <w:tmpl w:val="911C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969A2"/>
    <w:multiLevelType w:val="multilevel"/>
    <w:tmpl w:val="DF520A94"/>
    <w:lvl w:ilvl="0">
      <w:start w:val="1"/>
      <w:numFmt w:val="decimal"/>
      <w:lvlText w:val="%1."/>
      <w:lvlJc w:val="left"/>
      <w:pPr>
        <w:ind w:left="1080" w:hanging="360"/>
      </w:pPr>
      <w:rPr>
        <w:rFonts w:ascii="Garamond" w:eastAsiaTheme="minorHAnsi" w:hAnsi="Garamond"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9366BEA"/>
    <w:multiLevelType w:val="hybridMultilevel"/>
    <w:tmpl w:val="911C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26AE3"/>
    <w:multiLevelType w:val="hybridMultilevel"/>
    <w:tmpl w:val="02F2786A"/>
    <w:lvl w:ilvl="0" w:tplc="7E1C7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E22862"/>
    <w:multiLevelType w:val="hybridMultilevel"/>
    <w:tmpl w:val="26447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12212D"/>
    <w:multiLevelType w:val="hybridMultilevel"/>
    <w:tmpl w:val="8216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E4ECE"/>
    <w:multiLevelType w:val="multilevel"/>
    <w:tmpl w:val="C06A18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EF94652"/>
    <w:multiLevelType w:val="hybridMultilevel"/>
    <w:tmpl w:val="911C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302BE4"/>
    <w:multiLevelType w:val="hybridMultilevel"/>
    <w:tmpl w:val="8216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D0858"/>
    <w:multiLevelType w:val="hybridMultilevel"/>
    <w:tmpl w:val="847CE782"/>
    <w:lvl w:ilvl="0" w:tplc="F86CCDD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C0F57"/>
    <w:multiLevelType w:val="hybridMultilevel"/>
    <w:tmpl w:val="847CE782"/>
    <w:lvl w:ilvl="0" w:tplc="F86CCDD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C04CBB"/>
    <w:multiLevelType w:val="hybridMultilevel"/>
    <w:tmpl w:val="49940464"/>
    <w:lvl w:ilvl="0" w:tplc="5A6439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C406B0"/>
    <w:multiLevelType w:val="hybridMultilevel"/>
    <w:tmpl w:val="911C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527B0C"/>
    <w:multiLevelType w:val="hybridMultilevel"/>
    <w:tmpl w:val="847CE782"/>
    <w:lvl w:ilvl="0" w:tplc="F86CCDD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24"/>
  </w:num>
  <w:num w:numId="5">
    <w:abstractNumId w:val="8"/>
  </w:num>
  <w:num w:numId="6">
    <w:abstractNumId w:val="6"/>
  </w:num>
  <w:num w:numId="7">
    <w:abstractNumId w:val="29"/>
  </w:num>
  <w:num w:numId="8">
    <w:abstractNumId w:val="23"/>
  </w:num>
  <w:num w:numId="9">
    <w:abstractNumId w:val="7"/>
  </w:num>
  <w:num w:numId="10">
    <w:abstractNumId w:val="16"/>
  </w:num>
  <w:num w:numId="11">
    <w:abstractNumId w:val="21"/>
  </w:num>
  <w:num w:numId="12">
    <w:abstractNumId w:val="26"/>
  </w:num>
  <w:num w:numId="13">
    <w:abstractNumId w:val="31"/>
  </w:num>
  <w:num w:numId="14">
    <w:abstractNumId w:val="19"/>
  </w:num>
  <w:num w:numId="15">
    <w:abstractNumId w:val="15"/>
  </w:num>
  <w:num w:numId="16">
    <w:abstractNumId w:val="27"/>
  </w:num>
  <w:num w:numId="17">
    <w:abstractNumId w:val="22"/>
  </w:num>
  <w:num w:numId="18">
    <w:abstractNumId w:val="14"/>
  </w:num>
  <w:num w:numId="19">
    <w:abstractNumId w:val="4"/>
  </w:num>
  <w:num w:numId="20">
    <w:abstractNumId w:val="0"/>
  </w:num>
  <w:num w:numId="21">
    <w:abstractNumId w:val="3"/>
  </w:num>
  <w:num w:numId="22">
    <w:abstractNumId w:val="30"/>
  </w:num>
  <w:num w:numId="23">
    <w:abstractNumId w:val="18"/>
  </w:num>
  <w:num w:numId="24">
    <w:abstractNumId w:val="28"/>
  </w:num>
  <w:num w:numId="25">
    <w:abstractNumId w:val="2"/>
  </w:num>
  <w:num w:numId="26">
    <w:abstractNumId w:val="25"/>
  </w:num>
  <w:num w:numId="27">
    <w:abstractNumId w:val="11"/>
  </w:num>
  <w:num w:numId="28">
    <w:abstractNumId w:val="9"/>
  </w:num>
  <w:num w:numId="29">
    <w:abstractNumId w:val="20"/>
  </w:num>
  <w:num w:numId="30">
    <w:abstractNumId w:val="17"/>
  </w:num>
  <w:num w:numId="31">
    <w:abstractNumId w:val="12"/>
  </w:num>
  <w:num w:numId="32">
    <w:abstractNumId w:val="5"/>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DA"/>
    <w:rsid w:val="0000037B"/>
    <w:rsid w:val="00000515"/>
    <w:rsid w:val="000006F8"/>
    <w:rsid w:val="00000EDD"/>
    <w:rsid w:val="00000F9E"/>
    <w:rsid w:val="000014AC"/>
    <w:rsid w:val="00001E3D"/>
    <w:rsid w:val="00002860"/>
    <w:rsid w:val="00002894"/>
    <w:rsid w:val="000045A5"/>
    <w:rsid w:val="00004693"/>
    <w:rsid w:val="000048FB"/>
    <w:rsid w:val="00004DCF"/>
    <w:rsid w:val="00004ED4"/>
    <w:rsid w:val="000053AE"/>
    <w:rsid w:val="000059C5"/>
    <w:rsid w:val="00006DC6"/>
    <w:rsid w:val="00007569"/>
    <w:rsid w:val="00007939"/>
    <w:rsid w:val="00007DAC"/>
    <w:rsid w:val="00010728"/>
    <w:rsid w:val="00010779"/>
    <w:rsid w:val="00011A78"/>
    <w:rsid w:val="000123B9"/>
    <w:rsid w:val="000130EE"/>
    <w:rsid w:val="000136D3"/>
    <w:rsid w:val="00013AE2"/>
    <w:rsid w:val="00014169"/>
    <w:rsid w:val="0001459E"/>
    <w:rsid w:val="00014622"/>
    <w:rsid w:val="00014D33"/>
    <w:rsid w:val="00015168"/>
    <w:rsid w:val="0001519A"/>
    <w:rsid w:val="00015CF2"/>
    <w:rsid w:val="000168B7"/>
    <w:rsid w:val="00020307"/>
    <w:rsid w:val="000203A0"/>
    <w:rsid w:val="000208BD"/>
    <w:rsid w:val="00021088"/>
    <w:rsid w:val="00021823"/>
    <w:rsid w:val="000224E0"/>
    <w:rsid w:val="0002253A"/>
    <w:rsid w:val="00022CAC"/>
    <w:rsid w:val="00023570"/>
    <w:rsid w:val="00023BED"/>
    <w:rsid w:val="0002485E"/>
    <w:rsid w:val="00024DE4"/>
    <w:rsid w:val="000256A6"/>
    <w:rsid w:val="00025A04"/>
    <w:rsid w:val="00026190"/>
    <w:rsid w:val="00026B94"/>
    <w:rsid w:val="00026FA9"/>
    <w:rsid w:val="0002704D"/>
    <w:rsid w:val="0002723F"/>
    <w:rsid w:val="000276C2"/>
    <w:rsid w:val="00027C0A"/>
    <w:rsid w:val="00030169"/>
    <w:rsid w:val="0003048A"/>
    <w:rsid w:val="000304A8"/>
    <w:rsid w:val="00030BFC"/>
    <w:rsid w:val="00030DC4"/>
    <w:rsid w:val="00030EB9"/>
    <w:rsid w:val="00031D97"/>
    <w:rsid w:val="00031DB8"/>
    <w:rsid w:val="00032E62"/>
    <w:rsid w:val="00032ECA"/>
    <w:rsid w:val="00033697"/>
    <w:rsid w:val="0003499B"/>
    <w:rsid w:val="00035127"/>
    <w:rsid w:val="00035176"/>
    <w:rsid w:val="00035D52"/>
    <w:rsid w:val="00035F6A"/>
    <w:rsid w:val="00036C29"/>
    <w:rsid w:val="00036F09"/>
    <w:rsid w:val="000374DB"/>
    <w:rsid w:val="00037D22"/>
    <w:rsid w:val="00040404"/>
    <w:rsid w:val="0004122C"/>
    <w:rsid w:val="00041890"/>
    <w:rsid w:val="00041C60"/>
    <w:rsid w:val="00041C94"/>
    <w:rsid w:val="00041FCE"/>
    <w:rsid w:val="0004385D"/>
    <w:rsid w:val="000444C1"/>
    <w:rsid w:val="00044F24"/>
    <w:rsid w:val="0004524A"/>
    <w:rsid w:val="0004539C"/>
    <w:rsid w:val="00045A1E"/>
    <w:rsid w:val="00045F40"/>
    <w:rsid w:val="00046529"/>
    <w:rsid w:val="000465F5"/>
    <w:rsid w:val="00046CB0"/>
    <w:rsid w:val="00047049"/>
    <w:rsid w:val="000474AD"/>
    <w:rsid w:val="000476D6"/>
    <w:rsid w:val="00047BE6"/>
    <w:rsid w:val="00047C75"/>
    <w:rsid w:val="000502FA"/>
    <w:rsid w:val="0005046B"/>
    <w:rsid w:val="00051083"/>
    <w:rsid w:val="00052B39"/>
    <w:rsid w:val="00052FD8"/>
    <w:rsid w:val="00054890"/>
    <w:rsid w:val="00054C67"/>
    <w:rsid w:val="00056000"/>
    <w:rsid w:val="000561F7"/>
    <w:rsid w:val="000568F9"/>
    <w:rsid w:val="00056B20"/>
    <w:rsid w:val="00056C6A"/>
    <w:rsid w:val="00056C99"/>
    <w:rsid w:val="00060931"/>
    <w:rsid w:val="00060E8F"/>
    <w:rsid w:val="00061127"/>
    <w:rsid w:val="000614F3"/>
    <w:rsid w:val="00061E8F"/>
    <w:rsid w:val="000621EE"/>
    <w:rsid w:val="00062664"/>
    <w:rsid w:val="00062CD0"/>
    <w:rsid w:val="00063208"/>
    <w:rsid w:val="000638A8"/>
    <w:rsid w:val="0006488C"/>
    <w:rsid w:val="00064AF2"/>
    <w:rsid w:val="00064C78"/>
    <w:rsid w:val="00064ED5"/>
    <w:rsid w:val="00065CEE"/>
    <w:rsid w:val="00066060"/>
    <w:rsid w:val="00066E48"/>
    <w:rsid w:val="000675A8"/>
    <w:rsid w:val="00067771"/>
    <w:rsid w:val="00067B9A"/>
    <w:rsid w:val="00067C42"/>
    <w:rsid w:val="00070488"/>
    <w:rsid w:val="00070800"/>
    <w:rsid w:val="000712A9"/>
    <w:rsid w:val="00071ACF"/>
    <w:rsid w:val="00071AE1"/>
    <w:rsid w:val="00071EE6"/>
    <w:rsid w:val="0007246D"/>
    <w:rsid w:val="000726BA"/>
    <w:rsid w:val="00072E28"/>
    <w:rsid w:val="000741EC"/>
    <w:rsid w:val="000742B1"/>
    <w:rsid w:val="000744C2"/>
    <w:rsid w:val="00074996"/>
    <w:rsid w:val="0007500B"/>
    <w:rsid w:val="00075B5B"/>
    <w:rsid w:val="00076261"/>
    <w:rsid w:val="00076303"/>
    <w:rsid w:val="000764CE"/>
    <w:rsid w:val="00076A0A"/>
    <w:rsid w:val="00076D43"/>
    <w:rsid w:val="000775E4"/>
    <w:rsid w:val="00077CE9"/>
    <w:rsid w:val="00077D24"/>
    <w:rsid w:val="00080674"/>
    <w:rsid w:val="00080BD1"/>
    <w:rsid w:val="00080DB6"/>
    <w:rsid w:val="000810BA"/>
    <w:rsid w:val="000812E4"/>
    <w:rsid w:val="0008130C"/>
    <w:rsid w:val="00081EF8"/>
    <w:rsid w:val="00082A2C"/>
    <w:rsid w:val="00082BC5"/>
    <w:rsid w:val="00082FE3"/>
    <w:rsid w:val="00083675"/>
    <w:rsid w:val="0008472D"/>
    <w:rsid w:val="00084C68"/>
    <w:rsid w:val="00084C92"/>
    <w:rsid w:val="00085018"/>
    <w:rsid w:val="00085169"/>
    <w:rsid w:val="00085966"/>
    <w:rsid w:val="000862F8"/>
    <w:rsid w:val="00086F4F"/>
    <w:rsid w:val="00087280"/>
    <w:rsid w:val="000872E4"/>
    <w:rsid w:val="000876F2"/>
    <w:rsid w:val="00087CFE"/>
    <w:rsid w:val="000905BE"/>
    <w:rsid w:val="000915B8"/>
    <w:rsid w:val="00091658"/>
    <w:rsid w:val="000917D0"/>
    <w:rsid w:val="000924FE"/>
    <w:rsid w:val="000926D9"/>
    <w:rsid w:val="00092A30"/>
    <w:rsid w:val="00092E52"/>
    <w:rsid w:val="000932BB"/>
    <w:rsid w:val="0009389C"/>
    <w:rsid w:val="00093D44"/>
    <w:rsid w:val="00093DFE"/>
    <w:rsid w:val="0009487A"/>
    <w:rsid w:val="00094B83"/>
    <w:rsid w:val="0009589B"/>
    <w:rsid w:val="0009594E"/>
    <w:rsid w:val="00096283"/>
    <w:rsid w:val="0009685C"/>
    <w:rsid w:val="00096E36"/>
    <w:rsid w:val="000970FB"/>
    <w:rsid w:val="00097C28"/>
    <w:rsid w:val="000A0A60"/>
    <w:rsid w:val="000A0F78"/>
    <w:rsid w:val="000A1082"/>
    <w:rsid w:val="000A12C0"/>
    <w:rsid w:val="000A1401"/>
    <w:rsid w:val="000A3585"/>
    <w:rsid w:val="000A3C8C"/>
    <w:rsid w:val="000A3E7A"/>
    <w:rsid w:val="000A491F"/>
    <w:rsid w:val="000A4E09"/>
    <w:rsid w:val="000A552D"/>
    <w:rsid w:val="000A582B"/>
    <w:rsid w:val="000A5D97"/>
    <w:rsid w:val="000A61BC"/>
    <w:rsid w:val="000A6394"/>
    <w:rsid w:val="000A6CCF"/>
    <w:rsid w:val="000A7592"/>
    <w:rsid w:val="000A7AA7"/>
    <w:rsid w:val="000A7DD1"/>
    <w:rsid w:val="000B13A4"/>
    <w:rsid w:val="000B20AE"/>
    <w:rsid w:val="000B2801"/>
    <w:rsid w:val="000B2C10"/>
    <w:rsid w:val="000B2DB2"/>
    <w:rsid w:val="000B343C"/>
    <w:rsid w:val="000B3B34"/>
    <w:rsid w:val="000B3B51"/>
    <w:rsid w:val="000B421D"/>
    <w:rsid w:val="000B498C"/>
    <w:rsid w:val="000B4D28"/>
    <w:rsid w:val="000B5852"/>
    <w:rsid w:val="000B5871"/>
    <w:rsid w:val="000B6B51"/>
    <w:rsid w:val="000B6F0F"/>
    <w:rsid w:val="000B72B6"/>
    <w:rsid w:val="000B774D"/>
    <w:rsid w:val="000C0C69"/>
    <w:rsid w:val="000C0E33"/>
    <w:rsid w:val="000C1330"/>
    <w:rsid w:val="000C1335"/>
    <w:rsid w:val="000C234F"/>
    <w:rsid w:val="000C24A0"/>
    <w:rsid w:val="000C26F1"/>
    <w:rsid w:val="000C2BFD"/>
    <w:rsid w:val="000C2D63"/>
    <w:rsid w:val="000C2FC4"/>
    <w:rsid w:val="000C3B7F"/>
    <w:rsid w:val="000C42A2"/>
    <w:rsid w:val="000C450C"/>
    <w:rsid w:val="000C46A6"/>
    <w:rsid w:val="000C47E8"/>
    <w:rsid w:val="000C4958"/>
    <w:rsid w:val="000C4CEE"/>
    <w:rsid w:val="000C5AC2"/>
    <w:rsid w:val="000C5EC7"/>
    <w:rsid w:val="000C5ED5"/>
    <w:rsid w:val="000C5F44"/>
    <w:rsid w:val="000C65B5"/>
    <w:rsid w:val="000C6AAE"/>
    <w:rsid w:val="000C73A4"/>
    <w:rsid w:val="000C74B7"/>
    <w:rsid w:val="000C7CB1"/>
    <w:rsid w:val="000C7E2C"/>
    <w:rsid w:val="000D0264"/>
    <w:rsid w:val="000D0657"/>
    <w:rsid w:val="000D0811"/>
    <w:rsid w:val="000D0F9C"/>
    <w:rsid w:val="000D108D"/>
    <w:rsid w:val="000D172D"/>
    <w:rsid w:val="000D1E18"/>
    <w:rsid w:val="000D2750"/>
    <w:rsid w:val="000D281A"/>
    <w:rsid w:val="000D282F"/>
    <w:rsid w:val="000D35B1"/>
    <w:rsid w:val="000D41D8"/>
    <w:rsid w:val="000D4333"/>
    <w:rsid w:val="000D44FB"/>
    <w:rsid w:val="000D51A3"/>
    <w:rsid w:val="000D51BE"/>
    <w:rsid w:val="000D5354"/>
    <w:rsid w:val="000D5442"/>
    <w:rsid w:val="000D5654"/>
    <w:rsid w:val="000D6965"/>
    <w:rsid w:val="000E01DF"/>
    <w:rsid w:val="000E0A6A"/>
    <w:rsid w:val="000E0CE8"/>
    <w:rsid w:val="000E128F"/>
    <w:rsid w:val="000E12FE"/>
    <w:rsid w:val="000E18DC"/>
    <w:rsid w:val="000E2875"/>
    <w:rsid w:val="000E3260"/>
    <w:rsid w:val="000E33EC"/>
    <w:rsid w:val="000E385B"/>
    <w:rsid w:val="000E39E9"/>
    <w:rsid w:val="000E3CF5"/>
    <w:rsid w:val="000E4F52"/>
    <w:rsid w:val="000E4F5A"/>
    <w:rsid w:val="000E57B5"/>
    <w:rsid w:val="000E6080"/>
    <w:rsid w:val="000E60E9"/>
    <w:rsid w:val="000E636C"/>
    <w:rsid w:val="000E6958"/>
    <w:rsid w:val="000E6E29"/>
    <w:rsid w:val="000E6E6B"/>
    <w:rsid w:val="000E6EB5"/>
    <w:rsid w:val="000E748C"/>
    <w:rsid w:val="000F0099"/>
    <w:rsid w:val="000F013F"/>
    <w:rsid w:val="000F06FE"/>
    <w:rsid w:val="000F0CAC"/>
    <w:rsid w:val="000F0D60"/>
    <w:rsid w:val="000F123F"/>
    <w:rsid w:val="000F1AB9"/>
    <w:rsid w:val="000F2B9B"/>
    <w:rsid w:val="000F2C15"/>
    <w:rsid w:val="000F3AF3"/>
    <w:rsid w:val="000F3C3B"/>
    <w:rsid w:val="000F4314"/>
    <w:rsid w:val="000F4D14"/>
    <w:rsid w:val="000F5A98"/>
    <w:rsid w:val="000F60A4"/>
    <w:rsid w:val="000F69E7"/>
    <w:rsid w:val="000F6ACF"/>
    <w:rsid w:val="00100500"/>
    <w:rsid w:val="00100BA2"/>
    <w:rsid w:val="00101FC9"/>
    <w:rsid w:val="0010298D"/>
    <w:rsid w:val="00102E2B"/>
    <w:rsid w:val="00102EC4"/>
    <w:rsid w:val="00103451"/>
    <w:rsid w:val="00103D66"/>
    <w:rsid w:val="00104208"/>
    <w:rsid w:val="0010447C"/>
    <w:rsid w:val="00104E3C"/>
    <w:rsid w:val="00105616"/>
    <w:rsid w:val="001065C0"/>
    <w:rsid w:val="0010692C"/>
    <w:rsid w:val="001070C8"/>
    <w:rsid w:val="00107327"/>
    <w:rsid w:val="0011049C"/>
    <w:rsid w:val="0011099C"/>
    <w:rsid w:val="001112FF"/>
    <w:rsid w:val="00111B09"/>
    <w:rsid w:val="00111BE0"/>
    <w:rsid w:val="00111CCD"/>
    <w:rsid w:val="00111D7E"/>
    <w:rsid w:val="001121AA"/>
    <w:rsid w:val="00112647"/>
    <w:rsid w:val="001135D6"/>
    <w:rsid w:val="001135DA"/>
    <w:rsid w:val="0011378D"/>
    <w:rsid w:val="00113A35"/>
    <w:rsid w:val="00113D97"/>
    <w:rsid w:val="00113DF7"/>
    <w:rsid w:val="00113FA1"/>
    <w:rsid w:val="0011455E"/>
    <w:rsid w:val="001146E8"/>
    <w:rsid w:val="001149E5"/>
    <w:rsid w:val="00114A57"/>
    <w:rsid w:val="001155FC"/>
    <w:rsid w:val="00115984"/>
    <w:rsid w:val="00115B62"/>
    <w:rsid w:val="00117260"/>
    <w:rsid w:val="001173DA"/>
    <w:rsid w:val="001174A2"/>
    <w:rsid w:val="0011787B"/>
    <w:rsid w:val="00117D0F"/>
    <w:rsid w:val="00120BCC"/>
    <w:rsid w:val="00120D16"/>
    <w:rsid w:val="00120D9F"/>
    <w:rsid w:val="00120E0C"/>
    <w:rsid w:val="00121625"/>
    <w:rsid w:val="00122209"/>
    <w:rsid w:val="00122597"/>
    <w:rsid w:val="00122A01"/>
    <w:rsid w:val="00122D3B"/>
    <w:rsid w:val="001234CB"/>
    <w:rsid w:val="001238A4"/>
    <w:rsid w:val="00124736"/>
    <w:rsid w:val="0012479B"/>
    <w:rsid w:val="00124804"/>
    <w:rsid w:val="00124E9C"/>
    <w:rsid w:val="00125040"/>
    <w:rsid w:val="00125354"/>
    <w:rsid w:val="00125C39"/>
    <w:rsid w:val="001260D5"/>
    <w:rsid w:val="00126488"/>
    <w:rsid w:val="0012675C"/>
    <w:rsid w:val="00126905"/>
    <w:rsid w:val="001306CD"/>
    <w:rsid w:val="0013076C"/>
    <w:rsid w:val="00130BB9"/>
    <w:rsid w:val="00130F86"/>
    <w:rsid w:val="001314A1"/>
    <w:rsid w:val="001325F8"/>
    <w:rsid w:val="00132805"/>
    <w:rsid w:val="00132D49"/>
    <w:rsid w:val="001333AB"/>
    <w:rsid w:val="001344AD"/>
    <w:rsid w:val="001347BF"/>
    <w:rsid w:val="00135150"/>
    <w:rsid w:val="00135672"/>
    <w:rsid w:val="00135E4F"/>
    <w:rsid w:val="001369F0"/>
    <w:rsid w:val="00136B57"/>
    <w:rsid w:val="00136EB3"/>
    <w:rsid w:val="00137793"/>
    <w:rsid w:val="00137794"/>
    <w:rsid w:val="0014002E"/>
    <w:rsid w:val="00140287"/>
    <w:rsid w:val="00141139"/>
    <w:rsid w:val="001412C9"/>
    <w:rsid w:val="001413B2"/>
    <w:rsid w:val="00141A23"/>
    <w:rsid w:val="001424F6"/>
    <w:rsid w:val="00142669"/>
    <w:rsid w:val="001426BB"/>
    <w:rsid w:val="001428EB"/>
    <w:rsid w:val="00142A87"/>
    <w:rsid w:val="00143A13"/>
    <w:rsid w:val="00145473"/>
    <w:rsid w:val="0014663E"/>
    <w:rsid w:val="00146775"/>
    <w:rsid w:val="0014682E"/>
    <w:rsid w:val="00147CA3"/>
    <w:rsid w:val="00150168"/>
    <w:rsid w:val="00150928"/>
    <w:rsid w:val="00150A0B"/>
    <w:rsid w:val="00150AB8"/>
    <w:rsid w:val="00150B20"/>
    <w:rsid w:val="00150D7D"/>
    <w:rsid w:val="00150FE4"/>
    <w:rsid w:val="00151254"/>
    <w:rsid w:val="00151F00"/>
    <w:rsid w:val="001520D0"/>
    <w:rsid w:val="001522BD"/>
    <w:rsid w:val="00152B9B"/>
    <w:rsid w:val="0015308B"/>
    <w:rsid w:val="00153386"/>
    <w:rsid w:val="00153912"/>
    <w:rsid w:val="00153D37"/>
    <w:rsid w:val="00153E18"/>
    <w:rsid w:val="001547EF"/>
    <w:rsid w:val="001550AA"/>
    <w:rsid w:val="00155352"/>
    <w:rsid w:val="0015551C"/>
    <w:rsid w:val="00155773"/>
    <w:rsid w:val="00156122"/>
    <w:rsid w:val="00156823"/>
    <w:rsid w:val="001569D3"/>
    <w:rsid w:val="00156DF0"/>
    <w:rsid w:val="00156E91"/>
    <w:rsid w:val="00156F04"/>
    <w:rsid w:val="0015760C"/>
    <w:rsid w:val="00157F39"/>
    <w:rsid w:val="00157F64"/>
    <w:rsid w:val="00160342"/>
    <w:rsid w:val="00160BC5"/>
    <w:rsid w:val="00160E01"/>
    <w:rsid w:val="00161309"/>
    <w:rsid w:val="001616FD"/>
    <w:rsid w:val="001619EC"/>
    <w:rsid w:val="00162790"/>
    <w:rsid w:val="001627FE"/>
    <w:rsid w:val="00162E14"/>
    <w:rsid w:val="00162F15"/>
    <w:rsid w:val="00163355"/>
    <w:rsid w:val="00163851"/>
    <w:rsid w:val="0016399B"/>
    <w:rsid w:val="00163E93"/>
    <w:rsid w:val="0016446D"/>
    <w:rsid w:val="001645F2"/>
    <w:rsid w:val="0016478D"/>
    <w:rsid w:val="00164DC5"/>
    <w:rsid w:val="00165997"/>
    <w:rsid w:val="00166577"/>
    <w:rsid w:val="00166779"/>
    <w:rsid w:val="00166CEB"/>
    <w:rsid w:val="00166F26"/>
    <w:rsid w:val="0016722D"/>
    <w:rsid w:val="0016752F"/>
    <w:rsid w:val="00167B67"/>
    <w:rsid w:val="00167FEA"/>
    <w:rsid w:val="0017058A"/>
    <w:rsid w:val="001706B3"/>
    <w:rsid w:val="00170FA8"/>
    <w:rsid w:val="00171440"/>
    <w:rsid w:val="00171C53"/>
    <w:rsid w:val="00171D35"/>
    <w:rsid w:val="00171F21"/>
    <w:rsid w:val="001720AC"/>
    <w:rsid w:val="00172398"/>
    <w:rsid w:val="00172D62"/>
    <w:rsid w:val="00172D6B"/>
    <w:rsid w:val="00173564"/>
    <w:rsid w:val="00173BDE"/>
    <w:rsid w:val="00173FF7"/>
    <w:rsid w:val="001745A7"/>
    <w:rsid w:val="00174877"/>
    <w:rsid w:val="001752A9"/>
    <w:rsid w:val="0017621C"/>
    <w:rsid w:val="0017648B"/>
    <w:rsid w:val="00176554"/>
    <w:rsid w:val="00176892"/>
    <w:rsid w:val="0017799D"/>
    <w:rsid w:val="001779E2"/>
    <w:rsid w:val="00177B22"/>
    <w:rsid w:val="001808ED"/>
    <w:rsid w:val="00180906"/>
    <w:rsid w:val="001809BD"/>
    <w:rsid w:val="001810B6"/>
    <w:rsid w:val="001813B6"/>
    <w:rsid w:val="001814BD"/>
    <w:rsid w:val="00182111"/>
    <w:rsid w:val="00182294"/>
    <w:rsid w:val="001830BE"/>
    <w:rsid w:val="0018369F"/>
    <w:rsid w:val="00183908"/>
    <w:rsid w:val="001839E7"/>
    <w:rsid w:val="00183E71"/>
    <w:rsid w:val="00184593"/>
    <w:rsid w:val="001845AC"/>
    <w:rsid w:val="001846DD"/>
    <w:rsid w:val="00184E64"/>
    <w:rsid w:val="001855C4"/>
    <w:rsid w:val="00186028"/>
    <w:rsid w:val="00186E2E"/>
    <w:rsid w:val="001879FE"/>
    <w:rsid w:val="00187F97"/>
    <w:rsid w:val="001904E7"/>
    <w:rsid w:val="0019084B"/>
    <w:rsid w:val="00190C58"/>
    <w:rsid w:val="00190CFA"/>
    <w:rsid w:val="00190D0A"/>
    <w:rsid w:val="001918AD"/>
    <w:rsid w:val="00191A93"/>
    <w:rsid w:val="00191F8B"/>
    <w:rsid w:val="00192C29"/>
    <w:rsid w:val="0019317D"/>
    <w:rsid w:val="00193243"/>
    <w:rsid w:val="00193C38"/>
    <w:rsid w:val="00193F99"/>
    <w:rsid w:val="00193FD3"/>
    <w:rsid w:val="00194094"/>
    <w:rsid w:val="00194FA9"/>
    <w:rsid w:val="001950CB"/>
    <w:rsid w:val="00195398"/>
    <w:rsid w:val="00195B80"/>
    <w:rsid w:val="00195FA9"/>
    <w:rsid w:val="00196041"/>
    <w:rsid w:val="00196123"/>
    <w:rsid w:val="00196242"/>
    <w:rsid w:val="001966D4"/>
    <w:rsid w:val="00196CAA"/>
    <w:rsid w:val="00197B9B"/>
    <w:rsid w:val="00197F9A"/>
    <w:rsid w:val="001A07F3"/>
    <w:rsid w:val="001A122F"/>
    <w:rsid w:val="001A2198"/>
    <w:rsid w:val="001A2897"/>
    <w:rsid w:val="001A3606"/>
    <w:rsid w:val="001A39ED"/>
    <w:rsid w:val="001A39F5"/>
    <w:rsid w:val="001A401F"/>
    <w:rsid w:val="001A4071"/>
    <w:rsid w:val="001A4215"/>
    <w:rsid w:val="001A42C2"/>
    <w:rsid w:val="001A4546"/>
    <w:rsid w:val="001A47C2"/>
    <w:rsid w:val="001A55AE"/>
    <w:rsid w:val="001A5C78"/>
    <w:rsid w:val="001A5CB5"/>
    <w:rsid w:val="001A5D6D"/>
    <w:rsid w:val="001A5E1E"/>
    <w:rsid w:val="001A63B2"/>
    <w:rsid w:val="001A6513"/>
    <w:rsid w:val="001A6977"/>
    <w:rsid w:val="001A6EB5"/>
    <w:rsid w:val="001A7BE8"/>
    <w:rsid w:val="001A7DEC"/>
    <w:rsid w:val="001B0137"/>
    <w:rsid w:val="001B01E2"/>
    <w:rsid w:val="001B0247"/>
    <w:rsid w:val="001B08E0"/>
    <w:rsid w:val="001B0BA0"/>
    <w:rsid w:val="001B0D4F"/>
    <w:rsid w:val="001B12F5"/>
    <w:rsid w:val="001B2727"/>
    <w:rsid w:val="001B379C"/>
    <w:rsid w:val="001B43DB"/>
    <w:rsid w:val="001B4534"/>
    <w:rsid w:val="001B4881"/>
    <w:rsid w:val="001B49D2"/>
    <w:rsid w:val="001B4FA5"/>
    <w:rsid w:val="001B507F"/>
    <w:rsid w:val="001B57E2"/>
    <w:rsid w:val="001B6161"/>
    <w:rsid w:val="001B640B"/>
    <w:rsid w:val="001B65C7"/>
    <w:rsid w:val="001B66F3"/>
    <w:rsid w:val="001C0333"/>
    <w:rsid w:val="001C0FA2"/>
    <w:rsid w:val="001C12A7"/>
    <w:rsid w:val="001C1865"/>
    <w:rsid w:val="001C25BC"/>
    <w:rsid w:val="001C3698"/>
    <w:rsid w:val="001C45C9"/>
    <w:rsid w:val="001C4821"/>
    <w:rsid w:val="001C4AC5"/>
    <w:rsid w:val="001C5781"/>
    <w:rsid w:val="001C7200"/>
    <w:rsid w:val="001D01FF"/>
    <w:rsid w:val="001D027D"/>
    <w:rsid w:val="001D03B5"/>
    <w:rsid w:val="001D0884"/>
    <w:rsid w:val="001D0D61"/>
    <w:rsid w:val="001D0D62"/>
    <w:rsid w:val="001D144C"/>
    <w:rsid w:val="001D2169"/>
    <w:rsid w:val="001D3B91"/>
    <w:rsid w:val="001D419A"/>
    <w:rsid w:val="001D42BC"/>
    <w:rsid w:val="001D433A"/>
    <w:rsid w:val="001D4519"/>
    <w:rsid w:val="001D4A47"/>
    <w:rsid w:val="001D4F55"/>
    <w:rsid w:val="001D50D6"/>
    <w:rsid w:val="001D60C3"/>
    <w:rsid w:val="001D7147"/>
    <w:rsid w:val="001D7348"/>
    <w:rsid w:val="001D74F7"/>
    <w:rsid w:val="001D77E8"/>
    <w:rsid w:val="001D7E62"/>
    <w:rsid w:val="001E0F94"/>
    <w:rsid w:val="001E185F"/>
    <w:rsid w:val="001E1A80"/>
    <w:rsid w:val="001E213D"/>
    <w:rsid w:val="001E2AD1"/>
    <w:rsid w:val="001E2F6F"/>
    <w:rsid w:val="001E3119"/>
    <w:rsid w:val="001E314E"/>
    <w:rsid w:val="001E3424"/>
    <w:rsid w:val="001E4AC6"/>
    <w:rsid w:val="001E5F17"/>
    <w:rsid w:val="001E76CD"/>
    <w:rsid w:val="001E7FA4"/>
    <w:rsid w:val="001F02E4"/>
    <w:rsid w:val="001F0BBA"/>
    <w:rsid w:val="001F1113"/>
    <w:rsid w:val="001F1116"/>
    <w:rsid w:val="001F1C0E"/>
    <w:rsid w:val="001F1F54"/>
    <w:rsid w:val="001F27B4"/>
    <w:rsid w:val="001F2907"/>
    <w:rsid w:val="001F2B28"/>
    <w:rsid w:val="001F32E1"/>
    <w:rsid w:val="001F3A0B"/>
    <w:rsid w:val="001F3B33"/>
    <w:rsid w:val="001F3B7C"/>
    <w:rsid w:val="001F438A"/>
    <w:rsid w:val="001F5226"/>
    <w:rsid w:val="001F5B51"/>
    <w:rsid w:val="001F5DA5"/>
    <w:rsid w:val="001F5EA5"/>
    <w:rsid w:val="001F6752"/>
    <w:rsid w:val="001F6E78"/>
    <w:rsid w:val="001F7621"/>
    <w:rsid w:val="001F7666"/>
    <w:rsid w:val="002006BE"/>
    <w:rsid w:val="00200941"/>
    <w:rsid w:val="00200A6C"/>
    <w:rsid w:val="00201287"/>
    <w:rsid w:val="00201468"/>
    <w:rsid w:val="00201483"/>
    <w:rsid w:val="002014F7"/>
    <w:rsid w:val="002015AF"/>
    <w:rsid w:val="00201920"/>
    <w:rsid w:val="00201E3E"/>
    <w:rsid w:val="0020274F"/>
    <w:rsid w:val="00202839"/>
    <w:rsid w:val="00203067"/>
    <w:rsid w:val="00203E53"/>
    <w:rsid w:val="002041DD"/>
    <w:rsid w:val="0020477F"/>
    <w:rsid w:val="00204AB9"/>
    <w:rsid w:val="00204F8B"/>
    <w:rsid w:val="00205EEE"/>
    <w:rsid w:val="00206A26"/>
    <w:rsid w:val="002077BF"/>
    <w:rsid w:val="00207878"/>
    <w:rsid w:val="002079E6"/>
    <w:rsid w:val="00207FB1"/>
    <w:rsid w:val="0021011E"/>
    <w:rsid w:val="00210491"/>
    <w:rsid w:val="002105D4"/>
    <w:rsid w:val="002109F5"/>
    <w:rsid w:val="00210D21"/>
    <w:rsid w:val="00211030"/>
    <w:rsid w:val="00211312"/>
    <w:rsid w:val="002114E6"/>
    <w:rsid w:val="00211EDE"/>
    <w:rsid w:val="00211F72"/>
    <w:rsid w:val="002124E0"/>
    <w:rsid w:val="00212894"/>
    <w:rsid w:val="00212CFF"/>
    <w:rsid w:val="0021358E"/>
    <w:rsid w:val="00214282"/>
    <w:rsid w:val="002146D2"/>
    <w:rsid w:val="00214A4E"/>
    <w:rsid w:val="00214CE9"/>
    <w:rsid w:val="00215940"/>
    <w:rsid w:val="00215967"/>
    <w:rsid w:val="00215CA0"/>
    <w:rsid w:val="00215F99"/>
    <w:rsid w:val="00216A47"/>
    <w:rsid w:val="00216C39"/>
    <w:rsid w:val="00217148"/>
    <w:rsid w:val="002172C9"/>
    <w:rsid w:val="00217B99"/>
    <w:rsid w:val="0022000A"/>
    <w:rsid w:val="002205A2"/>
    <w:rsid w:val="0022085D"/>
    <w:rsid w:val="0022094B"/>
    <w:rsid w:val="002215D7"/>
    <w:rsid w:val="0022192F"/>
    <w:rsid w:val="00221AA4"/>
    <w:rsid w:val="00221CD2"/>
    <w:rsid w:val="002221F6"/>
    <w:rsid w:val="0022238F"/>
    <w:rsid w:val="0022359D"/>
    <w:rsid w:val="002239C8"/>
    <w:rsid w:val="00223F88"/>
    <w:rsid w:val="00224079"/>
    <w:rsid w:val="002244D4"/>
    <w:rsid w:val="002244FD"/>
    <w:rsid w:val="00225129"/>
    <w:rsid w:val="00225269"/>
    <w:rsid w:val="002256F0"/>
    <w:rsid w:val="0022675F"/>
    <w:rsid w:val="002308C6"/>
    <w:rsid w:val="00230A78"/>
    <w:rsid w:val="0023119F"/>
    <w:rsid w:val="0023167C"/>
    <w:rsid w:val="00231C07"/>
    <w:rsid w:val="002320A5"/>
    <w:rsid w:val="002321DF"/>
    <w:rsid w:val="00232598"/>
    <w:rsid w:val="00232CFA"/>
    <w:rsid w:val="00232D93"/>
    <w:rsid w:val="00234DDA"/>
    <w:rsid w:val="00235B7A"/>
    <w:rsid w:val="002364CF"/>
    <w:rsid w:val="00237725"/>
    <w:rsid w:val="00237EB4"/>
    <w:rsid w:val="00240377"/>
    <w:rsid w:val="002406A1"/>
    <w:rsid w:val="0024073F"/>
    <w:rsid w:val="00240AC3"/>
    <w:rsid w:val="00241158"/>
    <w:rsid w:val="002413FC"/>
    <w:rsid w:val="00241460"/>
    <w:rsid w:val="00241690"/>
    <w:rsid w:val="00241A86"/>
    <w:rsid w:val="00242336"/>
    <w:rsid w:val="002424F8"/>
    <w:rsid w:val="00242928"/>
    <w:rsid w:val="00243E64"/>
    <w:rsid w:val="002440D2"/>
    <w:rsid w:val="00244DED"/>
    <w:rsid w:val="00244EE6"/>
    <w:rsid w:val="00245B8E"/>
    <w:rsid w:val="00245E14"/>
    <w:rsid w:val="002468E3"/>
    <w:rsid w:val="002469BA"/>
    <w:rsid w:val="0024731F"/>
    <w:rsid w:val="00250557"/>
    <w:rsid w:val="00250632"/>
    <w:rsid w:val="00250CA5"/>
    <w:rsid w:val="00250CFC"/>
    <w:rsid w:val="002511DB"/>
    <w:rsid w:val="00252D3C"/>
    <w:rsid w:val="002536B6"/>
    <w:rsid w:val="002537E8"/>
    <w:rsid w:val="00253A99"/>
    <w:rsid w:val="00253AD1"/>
    <w:rsid w:val="00253B81"/>
    <w:rsid w:val="00254032"/>
    <w:rsid w:val="00254A4A"/>
    <w:rsid w:val="0025512D"/>
    <w:rsid w:val="002556DA"/>
    <w:rsid w:val="00255E40"/>
    <w:rsid w:val="00256077"/>
    <w:rsid w:val="002562E5"/>
    <w:rsid w:val="0025696C"/>
    <w:rsid w:val="00256A21"/>
    <w:rsid w:val="00257C7A"/>
    <w:rsid w:val="00260251"/>
    <w:rsid w:val="0026078B"/>
    <w:rsid w:val="00261087"/>
    <w:rsid w:val="002612ED"/>
    <w:rsid w:val="002616E7"/>
    <w:rsid w:val="002618EF"/>
    <w:rsid w:val="00262DA5"/>
    <w:rsid w:val="0026375F"/>
    <w:rsid w:val="00263C77"/>
    <w:rsid w:val="00263F55"/>
    <w:rsid w:val="00263FAD"/>
    <w:rsid w:val="00264032"/>
    <w:rsid w:val="00264A92"/>
    <w:rsid w:val="00264E25"/>
    <w:rsid w:val="00264F40"/>
    <w:rsid w:val="00267D46"/>
    <w:rsid w:val="00267F22"/>
    <w:rsid w:val="00271D4C"/>
    <w:rsid w:val="00271DAB"/>
    <w:rsid w:val="00272316"/>
    <w:rsid w:val="00272AB5"/>
    <w:rsid w:val="002738CF"/>
    <w:rsid w:val="00273A52"/>
    <w:rsid w:val="002744B7"/>
    <w:rsid w:val="0027454B"/>
    <w:rsid w:val="002745D7"/>
    <w:rsid w:val="00274BDE"/>
    <w:rsid w:val="00274FB7"/>
    <w:rsid w:val="00275031"/>
    <w:rsid w:val="00275246"/>
    <w:rsid w:val="002756E8"/>
    <w:rsid w:val="00276358"/>
    <w:rsid w:val="00276B0B"/>
    <w:rsid w:val="00276F45"/>
    <w:rsid w:val="002778C6"/>
    <w:rsid w:val="00277F44"/>
    <w:rsid w:val="0028026A"/>
    <w:rsid w:val="00280862"/>
    <w:rsid w:val="00281ACE"/>
    <w:rsid w:val="00282206"/>
    <w:rsid w:val="00282AD3"/>
    <w:rsid w:val="00282AFE"/>
    <w:rsid w:val="00283A39"/>
    <w:rsid w:val="00283BEC"/>
    <w:rsid w:val="00283D84"/>
    <w:rsid w:val="00284004"/>
    <w:rsid w:val="00284181"/>
    <w:rsid w:val="00284963"/>
    <w:rsid w:val="002849B9"/>
    <w:rsid w:val="00285770"/>
    <w:rsid w:val="00285E72"/>
    <w:rsid w:val="00286569"/>
    <w:rsid w:val="002865AB"/>
    <w:rsid w:val="002867F9"/>
    <w:rsid w:val="00286912"/>
    <w:rsid w:val="00286A97"/>
    <w:rsid w:val="002873DB"/>
    <w:rsid w:val="00287A5A"/>
    <w:rsid w:val="00287F92"/>
    <w:rsid w:val="00290710"/>
    <w:rsid w:val="0029071C"/>
    <w:rsid w:val="0029080B"/>
    <w:rsid w:val="00290BDE"/>
    <w:rsid w:val="002912F2"/>
    <w:rsid w:val="00291354"/>
    <w:rsid w:val="00291718"/>
    <w:rsid w:val="00291924"/>
    <w:rsid w:val="00292668"/>
    <w:rsid w:val="0029281D"/>
    <w:rsid w:val="00293266"/>
    <w:rsid w:val="00293384"/>
    <w:rsid w:val="00293EF1"/>
    <w:rsid w:val="00294112"/>
    <w:rsid w:val="002942C9"/>
    <w:rsid w:val="002944AC"/>
    <w:rsid w:val="00294C50"/>
    <w:rsid w:val="00294C7A"/>
    <w:rsid w:val="002950D6"/>
    <w:rsid w:val="00295564"/>
    <w:rsid w:val="00296FE9"/>
    <w:rsid w:val="00297113"/>
    <w:rsid w:val="00297611"/>
    <w:rsid w:val="002A00CE"/>
    <w:rsid w:val="002A06B5"/>
    <w:rsid w:val="002A184A"/>
    <w:rsid w:val="002A1D66"/>
    <w:rsid w:val="002A1E21"/>
    <w:rsid w:val="002A214F"/>
    <w:rsid w:val="002A2153"/>
    <w:rsid w:val="002A274E"/>
    <w:rsid w:val="002A31CC"/>
    <w:rsid w:val="002A3418"/>
    <w:rsid w:val="002A34D7"/>
    <w:rsid w:val="002A3A92"/>
    <w:rsid w:val="002A483F"/>
    <w:rsid w:val="002A4A28"/>
    <w:rsid w:val="002A4C6D"/>
    <w:rsid w:val="002A4F6F"/>
    <w:rsid w:val="002A5BEE"/>
    <w:rsid w:val="002A6749"/>
    <w:rsid w:val="002A6BF3"/>
    <w:rsid w:val="002A6C5D"/>
    <w:rsid w:val="002A71CE"/>
    <w:rsid w:val="002A78AA"/>
    <w:rsid w:val="002A7948"/>
    <w:rsid w:val="002A7EB2"/>
    <w:rsid w:val="002A7FD5"/>
    <w:rsid w:val="002B13C0"/>
    <w:rsid w:val="002B13C7"/>
    <w:rsid w:val="002B1860"/>
    <w:rsid w:val="002B18C7"/>
    <w:rsid w:val="002B1E91"/>
    <w:rsid w:val="002B2112"/>
    <w:rsid w:val="002B35AF"/>
    <w:rsid w:val="002B399E"/>
    <w:rsid w:val="002B39C4"/>
    <w:rsid w:val="002B3BBC"/>
    <w:rsid w:val="002B3E85"/>
    <w:rsid w:val="002B4360"/>
    <w:rsid w:val="002B47EA"/>
    <w:rsid w:val="002B4FA6"/>
    <w:rsid w:val="002B50CC"/>
    <w:rsid w:val="002B53BD"/>
    <w:rsid w:val="002B58CD"/>
    <w:rsid w:val="002B5B7C"/>
    <w:rsid w:val="002B7289"/>
    <w:rsid w:val="002B7979"/>
    <w:rsid w:val="002B7D2A"/>
    <w:rsid w:val="002B7FC8"/>
    <w:rsid w:val="002C00C6"/>
    <w:rsid w:val="002C0C8D"/>
    <w:rsid w:val="002C0FC2"/>
    <w:rsid w:val="002C1FD0"/>
    <w:rsid w:val="002C249B"/>
    <w:rsid w:val="002C2508"/>
    <w:rsid w:val="002C264C"/>
    <w:rsid w:val="002C266B"/>
    <w:rsid w:val="002C36C3"/>
    <w:rsid w:val="002C540C"/>
    <w:rsid w:val="002C59A2"/>
    <w:rsid w:val="002C5AD8"/>
    <w:rsid w:val="002C6BAA"/>
    <w:rsid w:val="002D0BD0"/>
    <w:rsid w:val="002D0D7C"/>
    <w:rsid w:val="002D1292"/>
    <w:rsid w:val="002D1503"/>
    <w:rsid w:val="002D1583"/>
    <w:rsid w:val="002D15F3"/>
    <w:rsid w:val="002D1637"/>
    <w:rsid w:val="002D2D4A"/>
    <w:rsid w:val="002D3411"/>
    <w:rsid w:val="002D42D7"/>
    <w:rsid w:val="002D449B"/>
    <w:rsid w:val="002D460B"/>
    <w:rsid w:val="002D487D"/>
    <w:rsid w:val="002D5A26"/>
    <w:rsid w:val="002D5FB6"/>
    <w:rsid w:val="002D64D0"/>
    <w:rsid w:val="002D675F"/>
    <w:rsid w:val="002D7681"/>
    <w:rsid w:val="002D77CB"/>
    <w:rsid w:val="002D7DB7"/>
    <w:rsid w:val="002E1017"/>
    <w:rsid w:val="002E172C"/>
    <w:rsid w:val="002E2306"/>
    <w:rsid w:val="002E2367"/>
    <w:rsid w:val="002E32E8"/>
    <w:rsid w:val="002E3A25"/>
    <w:rsid w:val="002E3EF4"/>
    <w:rsid w:val="002E4241"/>
    <w:rsid w:val="002E52F6"/>
    <w:rsid w:val="002E5607"/>
    <w:rsid w:val="002E5EB9"/>
    <w:rsid w:val="002E600C"/>
    <w:rsid w:val="002E6231"/>
    <w:rsid w:val="002E631D"/>
    <w:rsid w:val="002E6A99"/>
    <w:rsid w:val="002E74A5"/>
    <w:rsid w:val="002E7A71"/>
    <w:rsid w:val="002F0D20"/>
    <w:rsid w:val="002F12AE"/>
    <w:rsid w:val="002F1573"/>
    <w:rsid w:val="002F18DF"/>
    <w:rsid w:val="002F290E"/>
    <w:rsid w:val="002F2F43"/>
    <w:rsid w:val="002F2FD7"/>
    <w:rsid w:val="002F3286"/>
    <w:rsid w:val="002F45FF"/>
    <w:rsid w:val="002F4FD5"/>
    <w:rsid w:val="002F50E8"/>
    <w:rsid w:val="002F59F6"/>
    <w:rsid w:val="002F6228"/>
    <w:rsid w:val="002F6315"/>
    <w:rsid w:val="002F6989"/>
    <w:rsid w:val="002F6C32"/>
    <w:rsid w:val="002F7035"/>
    <w:rsid w:val="002F73EF"/>
    <w:rsid w:val="0030016B"/>
    <w:rsid w:val="003015CB"/>
    <w:rsid w:val="003017E2"/>
    <w:rsid w:val="0030188E"/>
    <w:rsid w:val="00303133"/>
    <w:rsid w:val="00303199"/>
    <w:rsid w:val="003032C5"/>
    <w:rsid w:val="00304AC8"/>
    <w:rsid w:val="00304E99"/>
    <w:rsid w:val="0030538C"/>
    <w:rsid w:val="00305BF9"/>
    <w:rsid w:val="00305E26"/>
    <w:rsid w:val="00305E61"/>
    <w:rsid w:val="0030667F"/>
    <w:rsid w:val="00306BA0"/>
    <w:rsid w:val="00306F97"/>
    <w:rsid w:val="00307219"/>
    <w:rsid w:val="00307443"/>
    <w:rsid w:val="003077DF"/>
    <w:rsid w:val="003078FA"/>
    <w:rsid w:val="00310CD1"/>
    <w:rsid w:val="003112B4"/>
    <w:rsid w:val="003118FB"/>
    <w:rsid w:val="00311C53"/>
    <w:rsid w:val="00312055"/>
    <w:rsid w:val="003130B4"/>
    <w:rsid w:val="00313597"/>
    <w:rsid w:val="003139DB"/>
    <w:rsid w:val="003148B1"/>
    <w:rsid w:val="00314BC4"/>
    <w:rsid w:val="00315597"/>
    <w:rsid w:val="003157A7"/>
    <w:rsid w:val="00315F1D"/>
    <w:rsid w:val="003167A7"/>
    <w:rsid w:val="00316921"/>
    <w:rsid w:val="00316DE1"/>
    <w:rsid w:val="00316F26"/>
    <w:rsid w:val="0031723C"/>
    <w:rsid w:val="00320210"/>
    <w:rsid w:val="00321217"/>
    <w:rsid w:val="00321375"/>
    <w:rsid w:val="0032139F"/>
    <w:rsid w:val="00322329"/>
    <w:rsid w:val="00322C30"/>
    <w:rsid w:val="00324A68"/>
    <w:rsid w:val="00324B79"/>
    <w:rsid w:val="00326579"/>
    <w:rsid w:val="0032688D"/>
    <w:rsid w:val="0032694E"/>
    <w:rsid w:val="00326A40"/>
    <w:rsid w:val="00326C08"/>
    <w:rsid w:val="00326CF3"/>
    <w:rsid w:val="003273CB"/>
    <w:rsid w:val="003273EF"/>
    <w:rsid w:val="003277C7"/>
    <w:rsid w:val="00330691"/>
    <w:rsid w:val="00330932"/>
    <w:rsid w:val="00331407"/>
    <w:rsid w:val="0033148C"/>
    <w:rsid w:val="003327D6"/>
    <w:rsid w:val="00332D39"/>
    <w:rsid w:val="00332DB6"/>
    <w:rsid w:val="00332E2F"/>
    <w:rsid w:val="0033332C"/>
    <w:rsid w:val="00334942"/>
    <w:rsid w:val="003353FA"/>
    <w:rsid w:val="00335564"/>
    <w:rsid w:val="00335A82"/>
    <w:rsid w:val="00336559"/>
    <w:rsid w:val="00336572"/>
    <w:rsid w:val="00337251"/>
    <w:rsid w:val="00337850"/>
    <w:rsid w:val="00337992"/>
    <w:rsid w:val="00337D75"/>
    <w:rsid w:val="0034084F"/>
    <w:rsid w:val="00340EEA"/>
    <w:rsid w:val="00341160"/>
    <w:rsid w:val="0034172D"/>
    <w:rsid w:val="00341883"/>
    <w:rsid w:val="00341F08"/>
    <w:rsid w:val="00341FA2"/>
    <w:rsid w:val="0034224F"/>
    <w:rsid w:val="00342D57"/>
    <w:rsid w:val="003430E8"/>
    <w:rsid w:val="00343BB8"/>
    <w:rsid w:val="0034417F"/>
    <w:rsid w:val="003448B7"/>
    <w:rsid w:val="00344A7C"/>
    <w:rsid w:val="00345027"/>
    <w:rsid w:val="0034592C"/>
    <w:rsid w:val="00345C28"/>
    <w:rsid w:val="003460D7"/>
    <w:rsid w:val="00346201"/>
    <w:rsid w:val="003462C7"/>
    <w:rsid w:val="003469CD"/>
    <w:rsid w:val="00346AF9"/>
    <w:rsid w:val="003471AE"/>
    <w:rsid w:val="00350033"/>
    <w:rsid w:val="00350257"/>
    <w:rsid w:val="00350E97"/>
    <w:rsid w:val="0035152B"/>
    <w:rsid w:val="00351D5A"/>
    <w:rsid w:val="00352142"/>
    <w:rsid w:val="00352630"/>
    <w:rsid w:val="00352A42"/>
    <w:rsid w:val="00353076"/>
    <w:rsid w:val="00353197"/>
    <w:rsid w:val="00353649"/>
    <w:rsid w:val="00353743"/>
    <w:rsid w:val="0035423E"/>
    <w:rsid w:val="00354CDF"/>
    <w:rsid w:val="003554BC"/>
    <w:rsid w:val="00355595"/>
    <w:rsid w:val="0035570B"/>
    <w:rsid w:val="00355B82"/>
    <w:rsid w:val="00356089"/>
    <w:rsid w:val="0035618E"/>
    <w:rsid w:val="00356E19"/>
    <w:rsid w:val="00357AE2"/>
    <w:rsid w:val="00357C6F"/>
    <w:rsid w:val="00357C7C"/>
    <w:rsid w:val="0036079E"/>
    <w:rsid w:val="00360E18"/>
    <w:rsid w:val="00361169"/>
    <w:rsid w:val="00361447"/>
    <w:rsid w:val="00361AE3"/>
    <w:rsid w:val="00362BEC"/>
    <w:rsid w:val="00363224"/>
    <w:rsid w:val="00363425"/>
    <w:rsid w:val="00363433"/>
    <w:rsid w:val="003637FB"/>
    <w:rsid w:val="003639F5"/>
    <w:rsid w:val="00363D8B"/>
    <w:rsid w:val="00364030"/>
    <w:rsid w:val="00364A96"/>
    <w:rsid w:val="00365A80"/>
    <w:rsid w:val="00365D6E"/>
    <w:rsid w:val="00366AA2"/>
    <w:rsid w:val="00366D28"/>
    <w:rsid w:val="00367184"/>
    <w:rsid w:val="0036777D"/>
    <w:rsid w:val="00367865"/>
    <w:rsid w:val="00367C89"/>
    <w:rsid w:val="00370288"/>
    <w:rsid w:val="003711CF"/>
    <w:rsid w:val="00371928"/>
    <w:rsid w:val="00371F88"/>
    <w:rsid w:val="00372377"/>
    <w:rsid w:val="00372781"/>
    <w:rsid w:val="00373094"/>
    <w:rsid w:val="0037333C"/>
    <w:rsid w:val="00373779"/>
    <w:rsid w:val="00375E8E"/>
    <w:rsid w:val="00376E1D"/>
    <w:rsid w:val="0037727F"/>
    <w:rsid w:val="003776D7"/>
    <w:rsid w:val="003779F9"/>
    <w:rsid w:val="00377BDC"/>
    <w:rsid w:val="00377E26"/>
    <w:rsid w:val="0038006F"/>
    <w:rsid w:val="00380075"/>
    <w:rsid w:val="00380B6F"/>
    <w:rsid w:val="00380BAC"/>
    <w:rsid w:val="00380F76"/>
    <w:rsid w:val="00380FBD"/>
    <w:rsid w:val="0038137A"/>
    <w:rsid w:val="00381CAB"/>
    <w:rsid w:val="00381CD3"/>
    <w:rsid w:val="00381F56"/>
    <w:rsid w:val="0038224B"/>
    <w:rsid w:val="0038257D"/>
    <w:rsid w:val="00382659"/>
    <w:rsid w:val="003827C2"/>
    <w:rsid w:val="00382B4E"/>
    <w:rsid w:val="00382C91"/>
    <w:rsid w:val="00382CBE"/>
    <w:rsid w:val="00382D91"/>
    <w:rsid w:val="00382F49"/>
    <w:rsid w:val="0038337A"/>
    <w:rsid w:val="00383857"/>
    <w:rsid w:val="00384045"/>
    <w:rsid w:val="003845F3"/>
    <w:rsid w:val="00384A36"/>
    <w:rsid w:val="00384D20"/>
    <w:rsid w:val="00387009"/>
    <w:rsid w:val="0038704A"/>
    <w:rsid w:val="003873A1"/>
    <w:rsid w:val="00387A77"/>
    <w:rsid w:val="003903F3"/>
    <w:rsid w:val="00390DCD"/>
    <w:rsid w:val="00391664"/>
    <w:rsid w:val="00391837"/>
    <w:rsid w:val="00391DFC"/>
    <w:rsid w:val="00393D76"/>
    <w:rsid w:val="00394105"/>
    <w:rsid w:val="0039462A"/>
    <w:rsid w:val="003947EE"/>
    <w:rsid w:val="0039494D"/>
    <w:rsid w:val="00394968"/>
    <w:rsid w:val="00395065"/>
    <w:rsid w:val="00395A7F"/>
    <w:rsid w:val="00395B5C"/>
    <w:rsid w:val="00395DA5"/>
    <w:rsid w:val="00395F3D"/>
    <w:rsid w:val="00396196"/>
    <w:rsid w:val="003961C1"/>
    <w:rsid w:val="00396471"/>
    <w:rsid w:val="0039715D"/>
    <w:rsid w:val="00397BBC"/>
    <w:rsid w:val="00397ECF"/>
    <w:rsid w:val="003A0796"/>
    <w:rsid w:val="003A1D3D"/>
    <w:rsid w:val="003A2007"/>
    <w:rsid w:val="003A29BD"/>
    <w:rsid w:val="003A2B09"/>
    <w:rsid w:val="003A2ECF"/>
    <w:rsid w:val="003A3138"/>
    <w:rsid w:val="003A3301"/>
    <w:rsid w:val="003A36C7"/>
    <w:rsid w:val="003A3C95"/>
    <w:rsid w:val="003A3FCC"/>
    <w:rsid w:val="003A521E"/>
    <w:rsid w:val="003A54E7"/>
    <w:rsid w:val="003A5F56"/>
    <w:rsid w:val="003A6AE9"/>
    <w:rsid w:val="003A6F2C"/>
    <w:rsid w:val="003A6F3E"/>
    <w:rsid w:val="003A7267"/>
    <w:rsid w:val="003A7C34"/>
    <w:rsid w:val="003A7E21"/>
    <w:rsid w:val="003A7EEE"/>
    <w:rsid w:val="003B059F"/>
    <w:rsid w:val="003B09BD"/>
    <w:rsid w:val="003B0B96"/>
    <w:rsid w:val="003B15D6"/>
    <w:rsid w:val="003B1728"/>
    <w:rsid w:val="003B1821"/>
    <w:rsid w:val="003B1D65"/>
    <w:rsid w:val="003B2185"/>
    <w:rsid w:val="003B256C"/>
    <w:rsid w:val="003B2761"/>
    <w:rsid w:val="003B298A"/>
    <w:rsid w:val="003B2AB5"/>
    <w:rsid w:val="003B2E9E"/>
    <w:rsid w:val="003B2E9F"/>
    <w:rsid w:val="003B30D2"/>
    <w:rsid w:val="003B3912"/>
    <w:rsid w:val="003B4407"/>
    <w:rsid w:val="003B46CA"/>
    <w:rsid w:val="003B494E"/>
    <w:rsid w:val="003B496E"/>
    <w:rsid w:val="003B4C8C"/>
    <w:rsid w:val="003B577C"/>
    <w:rsid w:val="003B5F2A"/>
    <w:rsid w:val="003B69C6"/>
    <w:rsid w:val="003B756E"/>
    <w:rsid w:val="003C0697"/>
    <w:rsid w:val="003C083C"/>
    <w:rsid w:val="003C0DDB"/>
    <w:rsid w:val="003C0E39"/>
    <w:rsid w:val="003C115F"/>
    <w:rsid w:val="003C12C5"/>
    <w:rsid w:val="003C1C19"/>
    <w:rsid w:val="003C23EB"/>
    <w:rsid w:val="003C249E"/>
    <w:rsid w:val="003C2F07"/>
    <w:rsid w:val="003C30D0"/>
    <w:rsid w:val="003C341E"/>
    <w:rsid w:val="003C3825"/>
    <w:rsid w:val="003C4142"/>
    <w:rsid w:val="003C44E0"/>
    <w:rsid w:val="003C47FB"/>
    <w:rsid w:val="003C4834"/>
    <w:rsid w:val="003C57BB"/>
    <w:rsid w:val="003C59D6"/>
    <w:rsid w:val="003C5D42"/>
    <w:rsid w:val="003C5F25"/>
    <w:rsid w:val="003C62A9"/>
    <w:rsid w:val="003C6BC1"/>
    <w:rsid w:val="003D00B9"/>
    <w:rsid w:val="003D078C"/>
    <w:rsid w:val="003D0802"/>
    <w:rsid w:val="003D08AA"/>
    <w:rsid w:val="003D1304"/>
    <w:rsid w:val="003D148C"/>
    <w:rsid w:val="003D1961"/>
    <w:rsid w:val="003D1A7A"/>
    <w:rsid w:val="003D232D"/>
    <w:rsid w:val="003D298F"/>
    <w:rsid w:val="003D2AD1"/>
    <w:rsid w:val="003D3170"/>
    <w:rsid w:val="003D31AE"/>
    <w:rsid w:val="003D3575"/>
    <w:rsid w:val="003D42D2"/>
    <w:rsid w:val="003D43A1"/>
    <w:rsid w:val="003D454E"/>
    <w:rsid w:val="003D5429"/>
    <w:rsid w:val="003D5730"/>
    <w:rsid w:val="003D72A3"/>
    <w:rsid w:val="003D752F"/>
    <w:rsid w:val="003D768C"/>
    <w:rsid w:val="003D77FA"/>
    <w:rsid w:val="003D78D3"/>
    <w:rsid w:val="003D7B86"/>
    <w:rsid w:val="003D7CCF"/>
    <w:rsid w:val="003D7F04"/>
    <w:rsid w:val="003E0000"/>
    <w:rsid w:val="003E0D5C"/>
    <w:rsid w:val="003E27F1"/>
    <w:rsid w:val="003E396A"/>
    <w:rsid w:val="003E434B"/>
    <w:rsid w:val="003E44E0"/>
    <w:rsid w:val="003E47D5"/>
    <w:rsid w:val="003E56B2"/>
    <w:rsid w:val="003E5CB9"/>
    <w:rsid w:val="003E5FD0"/>
    <w:rsid w:val="003E6295"/>
    <w:rsid w:val="003E763A"/>
    <w:rsid w:val="003F0BA9"/>
    <w:rsid w:val="003F1712"/>
    <w:rsid w:val="003F3133"/>
    <w:rsid w:val="003F3D83"/>
    <w:rsid w:val="003F4415"/>
    <w:rsid w:val="003F4EBD"/>
    <w:rsid w:val="003F4F5A"/>
    <w:rsid w:val="003F5067"/>
    <w:rsid w:val="003F5210"/>
    <w:rsid w:val="003F5899"/>
    <w:rsid w:val="003F5D99"/>
    <w:rsid w:val="003F6062"/>
    <w:rsid w:val="003F7599"/>
    <w:rsid w:val="003F77E5"/>
    <w:rsid w:val="003F7CDC"/>
    <w:rsid w:val="003F7D54"/>
    <w:rsid w:val="0040071D"/>
    <w:rsid w:val="00401626"/>
    <w:rsid w:val="00401894"/>
    <w:rsid w:val="00401FCB"/>
    <w:rsid w:val="00402558"/>
    <w:rsid w:val="004026CE"/>
    <w:rsid w:val="00402D6D"/>
    <w:rsid w:val="0040313D"/>
    <w:rsid w:val="0040346A"/>
    <w:rsid w:val="004036BE"/>
    <w:rsid w:val="00403D26"/>
    <w:rsid w:val="00403EC3"/>
    <w:rsid w:val="00404883"/>
    <w:rsid w:val="00404A51"/>
    <w:rsid w:val="00404AC0"/>
    <w:rsid w:val="00404B5B"/>
    <w:rsid w:val="00404CDC"/>
    <w:rsid w:val="00404E98"/>
    <w:rsid w:val="004051C4"/>
    <w:rsid w:val="00405212"/>
    <w:rsid w:val="004057AC"/>
    <w:rsid w:val="00405D07"/>
    <w:rsid w:val="00405D0B"/>
    <w:rsid w:val="00406309"/>
    <w:rsid w:val="004065DC"/>
    <w:rsid w:val="004069DD"/>
    <w:rsid w:val="0040721E"/>
    <w:rsid w:val="00407417"/>
    <w:rsid w:val="00407950"/>
    <w:rsid w:val="00407E3D"/>
    <w:rsid w:val="004101FB"/>
    <w:rsid w:val="004104C4"/>
    <w:rsid w:val="00410CA2"/>
    <w:rsid w:val="00410CCF"/>
    <w:rsid w:val="00410D85"/>
    <w:rsid w:val="00411047"/>
    <w:rsid w:val="004114F2"/>
    <w:rsid w:val="00411815"/>
    <w:rsid w:val="00411D60"/>
    <w:rsid w:val="00411FD8"/>
    <w:rsid w:val="004120A3"/>
    <w:rsid w:val="0041237A"/>
    <w:rsid w:val="00412A4A"/>
    <w:rsid w:val="00413031"/>
    <w:rsid w:val="00413C24"/>
    <w:rsid w:val="0041452C"/>
    <w:rsid w:val="0041487A"/>
    <w:rsid w:val="00414AA2"/>
    <w:rsid w:val="00414C89"/>
    <w:rsid w:val="00414D27"/>
    <w:rsid w:val="00415168"/>
    <w:rsid w:val="00415189"/>
    <w:rsid w:val="00415783"/>
    <w:rsid w:val="00415BDA"/>
    <w:rsid w:val="00415CCA"/>
    <w:rsid w:val="00415E2A"/>
    <w:rsid w:val="00417B33"/>
    <w:rsid w:val="00417D65"/>
    <w:rsid w:val="004207C0"/>
    <w:rsid w:val="00420838"/>
    <w:rsid w:val="00420F75"/>
    <w:rsid w:val="00421014"/>
    <w:rsid w:val="004210BC"/>
    <w:rsid w:val="00421511"/>
    <w:rsid w:val="00421705"/>
    <w:rsid w:val="00421777"/>
    <w:rsid w:val="0042199C"/>
    <w:rsid w:val="00421A90"/>
    <w:rsid w:val="00421E15"/>
    <w:rsid w:val="00421F7C"/>
    <w:rsid w:val="004222E7"/>
    <w:rsid w:val="00422858"/>
    <w:rsid w:val="00422BBD"/>
    <w:rsid w:val="00423A6D"/>
    <w:rsid w:val="00423E3D"/>
    <w:rsid w:val="00423F7A"/>
    <w:rsid w:val="004242C9"/>
    <w:rsid w:val="00424577"/>
    <w:rsid w:val="00425286"/>
    <w:rsid w:val="00425575"/>
    <w:rsid w:val="00425AE2"/>
    <w:rsid w:val="00425E53"/>
    <w:rsid w:val="00425F05"/>
    <w:rsid w:val="00426AAF"/>
    <w:rsid w:val="00427CDB"/>
    <w:rsid w:val="00427E18"/>
    <w:rsid w:val="00431910"/>
    <w:rsid w:val="00431DDF"/>
    <w:rsid w:val="00431E14"/>
    <w:rsid w:val="0043282F"/>
    <w:rsid w:val="004329F0"/>
    <w:rsid w:val="00432F68"/>
    <w:rsid w:val="00433842"/>
    <w:rsid w:val="00433BA8"/>
    <w:rsid w:val="004347A3"/>
    <w:rsid w:val="00434BA0"/>
    <w:rsid w:val="004353DC"/>
    <w:rsid w:val="004358A3"/>
    <w:rsid w:val="00436176"/>
    <w:rsid w:val="0043700B"/>
    <w:rsid w:val="0043729A"/>
    <w:rsid w:val="00437BFB"/>
    <w:rsid w:val="00437CFA"/>
    <w:rsid w:val="00437D02"/>
    <w:rsid w:val="0044011A"/>
    <w:rsid w:val="004410C2"/>
    <w:rsid w:val="00441364"/>
    <w:rsid w:val="0044143B"/>
    <w:rsid w:val="004416B5"/>
    <w:rsid w:val="00441846"/>
    <w:rsid w:val="0044225F"/>
    <w:rsid w:val="00442774"/>
    <w:rsid w:val="00442B92"/>
    <w:rsid w:val="004435B2"/>
    <w:rsid w:val="004436C9"/>
    <w:rsid w:val="004439A4"/>
    <w:rsid w:val="00443E8F"/>
    <w:rsid w:val="00444683"/>
    <w:rsid w:val="00444F28"/>
    <w:rsid w:val="00445046"/>
    <w:rsid w:val="0044578D"/>
    <w:rsid w:val="00445F51"/>
    <w:rsid w:val="00446F13"/>
    <w:rsid w:val="0044722C"/>
    <w:rsid w:val="00447306"/>
    <w:rsid w:val="00447390"/>
    <w:rsid w:val="00450780"/>
    <w:rsid w:val="00450CC1"/>
    <w:rsid w:val="0045199E"/>
    <w:rsid w:val="00452663"/>
    <w:rsid w:val="00452700"/>
    <w:rsid w:val="0045297E"/>
    <w:rsid w:val="00452DCD"/>
    <w:rsid w:val="00453D0A"/>
    <w:rsid w:val="00453FB6"/>
    <w:rsid w:val="0045444A"/>
    <w:rsid w:val="0045506C"/>
    <w:rsid w:val="004555CC"/>
    <w:rsid w:val="0045560F"/>
    <w:rsid w:val="004557A6"/>
    <w:rsid w:val="004558F9"/>
    <w:rsid w:val="00455AAB"/>
    <w:rsid w:val="00455AE1"/>
    <w:rsid w:val="00455E4E"/>
    <w:rsid w:val="00456019"/>
    <w:rsid w:val="00456FB5"/>
    <w:rsid w:val="0045717A"/>
    <w:rsid w:val="00457222"/>
    <w:rsid w:val="00457DF3"/>
    <w:rsid w:val="00460114"/>
    <w:rsid w:val="00460E04"/>
    <w:rsid w:val="004617CB"/>
    <w:rsid w:val="00461AE3"/>
    <w:rsid w:val="0046246B"/>
    <w:rsid w:val="004632F8"/>
    <w:rsid w:val="004639FB"/>
    <w:rsid w:val="0046428D"/>
    <w:rsid w:val="004644CA"/>
    <w:rsid w:val="00464E86"/>
    <w:rsid w:val="00465163"/>
    <w:rsid w:val="004654AF"/>
    <w:rsid w:val="0046550B"/>
    <w:rsid w:val="0046577B"/>
    <w:rsid w:val="00465B60"/>
    <w:rsid w:val="00465DC2"/>
    <w:rsid w:val="0046611F"/>
    <w:rsid w:val="00466208"/>
    <w:rsid w:val="004673D4"/>
    <w:rsid w:val="0046746D"/>
    <w:rsid w:val="004675CF"/>
    <w:rsid w:val="00470E3A"/>
    <w:rsid w:val="00471175"/>
    <w:rsid w:val="004717C3"/>
    <w:rsid w:val="004726A7"/>
    <w:rsid w:val="004727B1"/>
    <w:rsid w:val="00472846"/>
    <w:rsid w:val="00472887"/>
    <w:rsid w:val="00472FA4"/>
    <w:rsid w:val="00473299"/>
    <w:rsid w:val="00473815"/>
    <w:rsid w:val="004742B2"/>
    <w:rsid w:val="0047450B"/>
    <w:rsid w:val="00474F59"/>
    <w:rsid w:val="0047518F"/>
    <w:rsid w:val="00475278"/>
    <w:rsid w:val="0047684B"/>
    <w:rsid w:val="00477096"/>
    <w:rsid w:val="00477569"/>
    <w:rsid w:val="0048051E"/>
    <w:rsid w:val="004814B6"/>
    <w:rsid w:val="00481655"/>
    <w:rsid w:val="00481D01"/>
    <w:rsid w:val="00482A45"/>
    <w:rsid w:val="00482D6C"/>
    <w:rsid w:val="00483E4D"/>
    <w:rsid w:val="0048414E"/>
    <w:rsid w:val="0048447B"/>
    <w:rsid w:val="004849A7"/>
    <w:rsid w:val="0048537C"/>
    <w:rsid w:val="00485A33"/>
    <w:rsid w:val="00485AF5"/>
    <w:rsid w:val="004861A5"/>
    <w:rsid w:val="0048678D"/>
    <w:rsid w:val="00486A50"/>
    <w:rsid w:val="00486CE9"/>
    <w:rsid w:val="004873BC"/>
    <w:rsid w:val="004875FD"/>
    <w:rsid w:val="00487B61"/>
    <w:rsid w:val="00490205"/>
    <w:rsid w:val="00490234"/>
    <w:rsid w:val="00490C6B"/>
    <w:rsid w:val="004916C0"/>
    <w:rsid w:val="004924E7"/>
    <w:rsid w:val="00492E7A"/>
    <w:rsid w:val="00493ADA"/>
    <w:rsid w:val="004941BB"/>
    <w:rsid w:val="00494381"/>
    <w:rsid w:val="004947C7"/>
    <w:rsid w:val="004954F6"/>
    <w:rsid w:val="00495F11"/>
    <w:rsid w:val="00496772"/>
    <w:rsid w:val="00496C07"/>
    <w:rsid w:val="00497BC5"/>
    <w:rsid w:val="004A08D4"/>
    <w:rsid w:val="004A1A8A"/>
    <w:rsid w:val="004A1B32"/>
    <w:rsid w:val="004A1C53"/>
    <w:rsid w:val="004A2360"/>
    <w:rsid w:val="004A254C"/>
    <w:rsid w:val="004A26C7"/>
    <w:rsid w:val="004A3D2C"/>
    <w:rsid w:val="004A407E"/>
    <w:rsid w:val="004A4380"/>
    <w:rsid w:val="004A5294"/>
    <w:rsid w:val="004A5B1D"/>
    <w:rsid w:val="004A5FF7"/>
    <w:rsid w:val="004A603E"/>
    <w:rsid w:val="004A6CE5"/>
    <w:rsid w:val="004A6DB9"/>
    <w:rsid w:val="004A7793"/>
    <w:rsid w:val="004A7CE5"/>
    <w:rsid w:val="004B0E6C"/>
    <w:rsid w:val="004B1F3F"/>
    <w:rsid w:val="004B2BB2"/>
    <w:rsid w:val="004B2E82"/>
    <w:rsid w:val="004B2F10"/>
    <w:rsid w:val="004B3166"/>
    <w:rsid w:val="004B3417"/>
    <w:rsid w:val="004B39D1"/>
    <w:rsid w:val="004B4477"/>
    <w:rsid w:val="004B527A"/>
    <w:rsid w:val="004B5F17"/>
    <w:rsid w:val="004B636D"/>
    <w:rsid w:val="004B6E60"/>
    <w:rsid w:val="004B7528"/>
    <w:rsid w:val="004B791F"/>
    <w:rsid w:val="004C0835"/>
    <w:rsid w:val="004C0AD7"/>
    <w:rsid w:val="004C0F33"/>
    <w:rsid w:val="004C13D4"/>
    <w:rsid w:val="004C227C"/>
    <w:rsid w:val="004C2BF2"/>
    <w:rsid w:val="004C30BF"/>
    <w:rsid w:val="004C3306"/>
    <w:rsid w:val="004C3BFC"/>
    <w:rsid w:val="004C3C7B"/>
    <w:rsid w:val="004C4DA4"/>
    <w:rsid w:val="004C58D4"/>
    <w:rsid w:val="004C603E"/>
    <w:rsid w:val="004C7464"/>
    <w:rsid w:val="004C7A63"/>
    <w:rsid w:val="004C7D73"/>
    <w:rsid w:val="004D01DC"/>
    <w:rsid w:val="004D075A"/>
    <w:rsid w:val="004D0CC2"/>
    <w:rsid w:val="004D0D79"/>
    <w:rsid w:val="004D0EDA"/>
    <w:rsid w:val="004D1347"/>
    <w:rsid w:val="004D1794"/>
    <w:rsid w:val="004D1B15"/>
    <w:rsid w:val="004D24F3"/>
    <w:rsid w:val="004D2C58"/>
    <w:rsid w:val="004D3118"/>
    <w:rsid w:val="004D3329"/>
    <w:rsid w:val="004D352C"/>
    <w:rsid w:val="004D3A6E"/>
    <w:rsid w:val="004D5201"/>
    <w:rsid w:val="004D6051"/>
    <w:rsid w:val="004D6917"/>
    <w:rsid w:val="004D6ABE"/>
    <w:rsid w:val="004D6E40"/>
    <w:rsid w:val="004D7097"/>
    <w:rsid w:val="004D7117"/>
    <w:rsid w:val="004D7248"/>
    <w:rsid w:val="004D7781"/>
    <w:rsid w:val="004D78F1"/>
    <w:rsid w:val="004D7B72"/>
    <w:rsid w:val="004E0721"/>
    <w:rsid w:val="004E205F"/>
    <w:rsid w:val="004E216C"/>
    <w:rsid w:val="004E26EE"/>
    <w:rsid w:val="004E34E2"/>
    <w:rsid w:val="004E39A9"/>
    <w:rsid w:val="004E3CD3"/>
    <w:rsid w:val="004E45E7"/>
    <w:rsid w:val="004E475A"/>
    <w:rsid w:val="004E525F"/>
    <w:rsid w:val="004E6AF4"/>
    <w:rsid w:val="004E6BB2"/>
    <w:rsid w:val="004E7C6F"/>
    <w:rsid w:val="004E7E3E"/>
    <w:rsid w:val="004F01CA"/>
    <w:rsid w:val="004F0D31"/>
    <w:rsid w:val="004F0EB2"/>
    <w:rsid w:val="004F1115"/>
    <w:rsid w:val="004F1A85"/>
    <w:rsid w:val="004F1BC2"/>
    <w:rsid w:val="004F2E13"/>
    <w:rsid w:val="004F31B3"/>
    <w:rsid w:val="004F3249"/>
    <w:rsid w:val="004F3457"/>
    <w:rsid w:val="004F37C3"/>
    <w:rsid w:val="004F3E45"/>
    <w:rsid w:val="004F5D96"/>
    <w:rsid w:val="004F5E1C"/>
    <w:rsid w:val="004F5E6A"/>
    <w:rsid w:val="004F618C"/>
    <w:rsid w:val="004F7509"/>
    <w:rsid w:val="004F7565"/>
    <w:rsid w:val="004F7753"/>
    <w:rsid w:val="004F7995"/>
    <w:rsid w:val="004F79B2"/>
    <w:rsid w:val="004F7DE9"/>
    <w:rsid w:val="004F7EC4"/>
    <w:rsid w:val="004F7F91"/>
    <w:rsid w:val="005004EF"/>
    <w:rsid w:val="00500553"/>
    <w:rsid w:val="005005BC"/>
    <w:rsid w:val="00500C98"/>
    <w:rsid w:val="00500CC6"/>
    <w:rsid w:val="0050107B"/>
    <w:rsid w:val="00501545"/>
    <w:rsid w:val="0050162F"/>
    <w:rsid w:val="00501810"/>
    <w:rsid w:val="00501AE2"/>
    <w:rsid w:val="00501B6C"/>
    <w:rsid w:val="00501D5B"/>
    <w:rsid w:val="00502244"/>
    <w:rsid w:val="00502351"/>
    <w:rsid w:val="005024A9"/>
    <w:rsid w:val="0050287D"/>
    <w:rsid w:val="005031AA"/>
    <w:rsid w:val="005032F7"/>
    <w:rsid w:val="00503726"/>
    <w:rsid w:val="00503DD0"/>
    <w:rsid w:val="00504A2C"/>
    <w:rsid w:val="00504F93"/>
    <w:rsid w:val="00505AA3"/>
    <w:rsid w:val="00506B12"/>
    <w:rsid w:val="0050705D"/>
    <w:rsid w:val="00507189"/>
    <w:rsid w:val="00507888"/>
    <w:rsid w:val="00507ABD"/>
    <w:rsid w:val="00507DD6"/>
    <w:rsid w:val="00510C2F"/>
    <w:rsid w:val="0051106F"/>
    <w:rsid w:val="005112AF"/>
    <w:rsid w:val="00511950"/>
    <w:rsid w:val="005125EA"/>
    <w:rsid w:val="0051317D"/>
    <w:rsid w:val="00513A30"/>
    <w:rsid w:val="005147D9"/>
    <w:rsid w:val="005167A5"/>
    <w:rsid w:val="00516E09"/>
    <w:rsid w:val="00517232"/>
    <w:rsid w:val="00517876"/>
    <w:rsid w:val="00520321"/>
    <w:rsid w:val="00521048"/>
    <w:rsid w:val="005217F6"/>
    <w:rsid w:val="0052265D"/>
    <w:rsid w:val="00522AEC"/>
    <w:rsid w:val="005234ED"/>
    <w:rsid w:val="00523D58"/>
    <w:rsid w:val="00523F87"/>
    <w:rsid w:val="00524021"/>
    <w:rsid w:val="0052421F"/>
    <w:rsid w:val="005248C1"/>
    <w:rsid w:val="00524B6F"/>
    <w:rsid w:val="00524C6D"/>
    <w:rsid w:val="00524CE0"/>
    <w:rsid w:val="005250BE"/>
    <w:rsid w:val="0052519C"/>
    <w:rsid w:val="00525DCB"/>
    <w:rsid w:val="00525ECD"/>
    <w:rsid w:val="00527596"/>
    <w:rsid w:val="005278F3"/>
    <w:rsid w:val="00527EFF"/>
    <w:rsid w:val="00530016"/>
    <w:rsid w:val="00530F47"/>
    <w:rsid w:val="00532982"/>
    <w:rsid w:val="00532E10"/>
    <w:rsid w:val="005332A5"/>
    <w:rsid w:val="00533AA4"/>
    <w:rsid w:val="00533DBE"/>
    <w:rsid w:val="00533EDA"/>
    <w:rsid w:val="00534032"/>
    <w:rsid w:val="00534903"/>
    <w:rsid w:val="00534E01"/>
    <w:rsid w:val="0053539C"/>
    <w:rsid w:val="0053574E"/>
    <w:rsid w:val="005358C1"/>
    <w:rsid w:val="00536A45"/>
    <w:rsid w:val="00536DAA"/>
    <w:rsid w:val="00536E8B"/>
    <w:rsid w:val="005376B1"/>
    <w:rsid w:val="005377A9"/>
    <w:rsid w:val="005379C8"/>
    <w:rsid w:val="00537A06"/>
    <w:rsid w:val="005408ED"/>
    <w:rsid w:val="00540AF4"/>
    <w:rsid w:val="0054146C"/>
    <w:rsid w:val="0054169D"/>
    <w:rsid w:val="00541724"/>
    <w:rsid w:val="00541BAA"/>
    <w:rsid w:val="00541CED"/>
    <w:rsid w:val="00542061"/>
    <w:rsid w:val="005422D4"/>
    <w:rsid w:val="00542506"/>
    <w:rsid w:val="00543122"/>
    <w:rsid w:val="0054314F"/>
    <w:rsid w:val="0054460A"/>
    <w:rsid w:val="0054498C"/>
    <w:rsid w:val="00545614"/>
    <w:rsid w:val="0054635A"/>
    <w:rsid w:val="00546432"/>
    <w:rsid w:val="00546810"/>
    <w:rsid w:val="00546FEC"/>
    <w:rsid w:val="005473A2"/>
    <w:rsid w:val="005473BD"/>
    <w:rsid w:val="00547E9E"/>
    <w:rsid w:val="00547F07"/>
    <w:rsid w:val="005502CF"/>
    <w:rsid w:val="0055088B"/>
    <w:rsid w:val="00551226"/>
    <w:rsid w:val="0055126D"/>
    <w:rsid w:val="00551814"/>
    <w:rsid w:val="00551ADF"/>
    <w:rsid w:val="005524AA"/>
    <w:rsid w:val="005528A1"/>
    <w:rsid w:val="00553101"/>
    <w:rsid w:val="0055395D"/>
    <w:rsid w:val="00553B57"/>
    <w:rsid w:val="00553FB7"/>
    <w:rsid w:val="0055407E"/>
    <w:rsid w:val="005546B7"/>
    <w:rsid w:val="00554733"/>
    <w:rsid w:val="005547E2"/>
    <w:rsid w:val="00554C59"/>
    <w:rsid w:val="00554EE7"/>
    <w:rsid w:val="0055528F"/>
    <w:rsid w:val="00556016"/>
    <w:rsid w:val="005561D0"/>
    <w:rsid w:val="0055643C"/>
    <w:rsid w:val="00556868"/>
    <w:rsid w:val="0055695A"/>
    <w:rsid w:val="005569E8"/>
    <w:rsid w:val="00556A1B"/>
    <w:rsid w:val="00556EED"/>
    <w:rsid w:val="00557A35"/>
    <w:rsid w:val="00561030"/>
    <w:rsid w:val="0056103D"/>
    <w:rsid w:val="00561521"/>
    <w:rsid w:val="00561566"/>
    <w:rsid w:val="005618BC"/>
    <w:rsid w:val="00561DBC"/>
    <w:rsid w:val="00562462"/>
    <w:rsid w:val="00562C1F"/>
    <w:rsid w:val="00562FB5"/>
    <w:rsid w:val="005634C7"/>
    <w:rsid w:val="00563B23"/>
    <w:rsid w:val="005644B0"/>
    <w:rsid w:val="00564EDD"/>
    <w:rsid w:val="00564F30"/>
    <w:rsid w:val="00565236"/>
    <w:rsid w:val="00565413"/>
    <w:rsid w:val="00565912"/>
    <w:rsid w:val="00565B10"/>
    <w:rsid w:val="00566656"/>
    <w:rsid w:val="00566722"/>
    <w:rsid w:val="005667A0"/>
    <w:rsid w:val="00566F4B"/>
    <w:rsid w:val="0056778E"/>
    <w:rsid w:val="00570444"/>
    <w:rsid w:val="00570744"/>
    <w:rsid w:val="0057085C"/>
    <w:rsid w:val="005713AD"/>
    <w:rsid w:val="00571D22"/>
    <w:rsid w:val="00572ADF"/>
    <w:rsid w:val="00572C0B"/>
    <w:rsid w:val="00573715"/>
    <w:rsid w:val="00573A98"/>
    <w:rsid w:val="00574633"/>
    <w:rsid w:val="00574A0A"/>
    <w:rsid w:val="00575AE2"/>
    <w:rsid w:val="00575B55"/>
    <w:rsid w:val="00575F84"/>
    <w:rsid w:val="005767B3"/>
    <w:rsid w:val="00576E84"/>
    <w:rsid w:val="00577F60"/>
    <w:rsid w:val="00580154"/>
    <w:rsid w:val="00580312"/>
    <w:rsid w:val="005807ED"/>
    <w:rsid w:val="00580921"/>
    <w:rsid w:val="00580B26"/>
    <w:rsid w:val="00580F7D"/>
    <w:rsid w:val="0058122F"/>
    <w:rsid w:val="00581541"/>
    <w:rsid w:val="0058214E"/>
    <w:rsid w:val="00582964"/>
    <w:rsid w:val="00582AB6"/>
    <w:rsid w:val="00582DD3"/>
    <w:rsid w:val="0058426A"/>
    <w:rsid w:val="00584A46"/>
    <w:rsid w:val="00584A82"/>
    <w:rsid w:val="00585326"/>
    <w:rsid w:val="00585662"/>
    <w:rsid w:val="00585B1E"/>
    <w:rsid w:val="005864C2"/>
    <w:rsid w:val="00586C7B"/>
    <w:rsid w:val="0058797A"/>
    <w:rsid w:val="00590090"/>
    <w:rsid w:val="00590126"/>
    <w:rsid w:val="005902E7"/>
    <w:rsid w:val="005902F2"/>
    <w:rsid w:val="005904D5"/>
    <w:rsid w:val="00590C3D"/>
    <w:rsid w:val="00590E1E"/>
    <w:rsid w:val="0059137D"/>
    <w:rsid w:val="00592D2E"/>
    <w:rsid w:val="0059333D"/>
    <w:rsid w:val="00593AFA"/>
    <w:rsid w:val="0059456B"/>
    <w:rsid w:val="0059457A"/>
    <w:rsid w:val="0059482F"/>
    <w:rsid w:val="00595258"/>
    <w:rsid w:val="005964B1"/>
    <w:rsid w:val="00597213"/>
    <w:rsid w:val="005976C9"/>
    <w:rsid w:val="00597C0D"/>
    <w:rsid w:val="00597E3E"/>
    <w:rsid w:val="005A0DA1"/>
    <w:rsid w:val="005A0FD4"/>
    <w:rsid w:val="005A2E2A"/>
    <w:rsid w:val="005A30BE"/>
    <w:rsid w:val="005A33A5"/>
    <w:rsid w:val="005A3900"/>
    <w:rsid w:val="005A46AB"/>
    <w:rsid w:val="005A5BD4"/>
    <w:rsid w:val="005A5E49"/>
    <w:rsid w:val="005A6965"/>
    <w:rsid w:val="005A75AA"/>
    <w:rsid w:val="005A7F5F"/>
    <w:rsid w:val="005B00C7"/>
    <w:rsid w:val="005B0A6C"/>
    <w:rsid w:val="005B0DE9"/>
    <w:rsid w:val="005B114B"/>
    <w:rsid w:val="005B1231"/>
    <w:rsid w:val="005B199F"/>
    <w:rsid w:val="005B1AD4"/>
    <w:rsid w:val="005B1D54"/>
    <w:rsid w:val="005B1DCC"/>
    <w:rsid w:val="005B2272"/>
    <w:rsid w:val="005B28D4"/>
    <w:rsid w:val="005B2DFF"/>
    <w:rsid w:val="005B2F66"/>
    <w:rsid w:val="005B32D1"/>
    <w:rsid w:val="005B3521"/>
    <w:rsid w:val="005B3DD0"/>
    <w:rsid w:val="005B3E2D"/>
    <w:rsid w:val="005B4759"/>
    <w:rsid w:val="005B4AA3"/>
    <w:rsid w:val="005B5201"/>
    <w:rsid w:val="005B52FB"/>
    <w:rsid w:val="005B5FEC"/>
    <w:rsid w:val="005B67E1"/>
    <w:rsid w:val="005B7280"/>
    <w:rsid w:val="005B73A4"/>
    <w:rsid w:val="005C0275"/>
    <w:rsid w:val="005C0AB5"/>
    <w:rsid w:val="005C0D89"/>
    <w:rsid w:val="005C0DF6"/>
    <w:rsid w:val="005C109C"/>
    <w:rsid w:val="005C20DE"/>
    <w:rsid w:val="005C2627"/>
    <w:rsid w:val="005C2FF8"/>
    <w:rsid w:val="005C3004"/>
    <w:rsid w:val="005C3585"/>
    <w:rsid w:val="005C3A34"/>
    <w:rsid w:val="005C455C"/>
    <w:rsid w:val="005C4E86"/>
    <w:rsid w:val="005C50F0"/>
    <w:rsid w:val="005C5514"/>
    <w:rsid w:val="005C57E8"/>
    <w:rsid w:val="005C5AD6"/>
    <w:rsid w:val="005C651A"/>
    <w:rsid w:val="005C71F0"/>
    <w:rsid w:val="005C797E"/>
    <w:rsid w:val="005C7E32"/>
    <w:rsid w:val="005C7E8C"/>
    <w:rsid w:val="005C7F83"/>
    <w:rsid w:val="005D0862"/>
    <w:rsid w:val="005D0A65"/>
    <w:rsid w:val="005D0AC2"/>
    <w:rsid w:val="005D0E66"/>
    <w:rsid w:val="005D0F1C"/>
    <w:rsid w:val="005D0F4B"/>
    <w:rsid w:val="005D16AB"/>
    <w:rsid w:val="005D16B8"/>
    <w:rsid w:val="005D1A4F"/>
    <w:rsid w:val="005D20A6"/>
    <w:rsid w:val="005D22E7"/>
    <w:rsid w:val="005D2404"/>
    <w:rsid w:val="005D25F5"/>
    <w:rsid w:val="005D27CE"/>
    <w:rsid w:val="005D27E9"/>
    <w:rsid w:val="005D2C54"/>
    <w:rsid w:val="005D2E23"/>
    <w:rsid w:val="005D3534"/>
    <w:rsid w:val="005D3869"/>
    <w:rsid w:val="005D4207"/>
    <w:rsid w:val="005D4BCE"/>
    <w:rsid w:val="005D4D75"/>
    <w:rsid w:val="005D531F"/>
    <w:rsid w:val="005D54B5"/>
    <w:rsid w:val="005D5662"/>
    <w:rsid w:val="005D6BEA"/>
    <w:rsid w:val="005D6E56"/>
    <w:rsid w:val="005E0487"/>
    <w:rsid w:val="005E04E0"/>
    <w:rsid w:val="005E05D2"/>
    <w:rsid w:val="005E0898"/>
    <w:rsid w:val="005E0B97"/>
    <w:rsid w:val="005E0C09"/>
    <w:rsid w:val="005E1232"/>
    <w:rsid w:val="005E13EF"/>
    <w:rsid w:val="005E146D"/>
    <w:rsid w:val="005E21BD"/>
    <w:rsid w:val="005E251C"/>
    <w:rsid w:val="005E3240"/>
    <w:rsid w:val="005E324E"/>
    <w:rsid w:val="005E3988"/>
    <w:rsid w:val="005E3C4F"/>
    <w:rsid w:val="005E45FD"/>
    <w:rsid w:val="005E460F"/>
    <w:rsid w:val="005E4B35"/>
    <w:rsid w:val="005E4B4B"/>
    <w:rsid w:val="005E52A6"/>
    <w:rsid w:val="005E5631"/>
    <w:rsid w:val="005E5A26"/>
    <w:rsid w:val="005E5C35"/>
    <w:rsid w:val="005E73F8"/>
    <w:rsid w:val="005E742C"/>
    <w:rsid w:val="005E798A"/>
    <w:rsid w:val="005F0149"/>
    <w:rsid w:val="005F02E6"/>
    <w:rsid w:val="005F09E7"/>
    <w:rsid w:val="005F0CB9"/>
    <w:rsid w:val="005F12E0"/>
    <w:rsid w:val="005F148F"/>
    <w:rsid w:val="005F16BD"/>
    <w:rsid w:val="005F186A"/>
    <w:rsid w:val="005F1BE0"/>
    <w:rsid w:val="005F2731"/>
    <w:rsid w:val="005F38EF"/>
    <w:rsid w:val="005F3CA7"/>
    <w:rsid w:val="005F3CB3"/>
    <w:rsid w:val="005F3E87"/>
    <w:rsid w:val="005F40BB"/>
    <w:rsid w:val="005F40F9"/>
    <w:rsid w:val="005F4623"/>
    <w:rsid w:val="005F4947"/>
    <w:rsid w:val="005F543A"/>
    <w:rsid w:val="005F5C25"/>
    <w:rsid w:val="005F621A"/>
    <w:rsid w:val="005F673B"/>
    <w:rsid w:val="005F68C0"/>
    <w:rsid w:val="005F6991"/>
    <w:rsid w:val="005F6E76"/>
    <w:rsid w:val="005F6E77"/>
    <w:rsid w:val="005F7583"/>
    <w:rsid w:val="005F7940"/>
    <w:rsid w:val="00600189"/>
    <w:rsid w:val="006004E5"/>
    <w:rsid w:val="00600AE1"/>
    <w:rsid w:val="00600E87"/>
    <w:rsid w:val="0060172B"/>
    <w:rsid w:val="006019E2"/>
    <w:rsid w:val="00602046"/>
    <w:rsid w:val="00602FEA"/>
    <w:rsid w:val="0060394F"/>
    <w:rsid w:val="00604434"/>
    <w:rsid w:val="00604A28"/>
    <w:rsid w:val="00604C90"/>
    <w:rsid w:val="0060503E"/>
    <w:rsid w:val="0060540A"/>
    <w:rsid w:val="00605459"/>
    <w:rsid w:val="00605A4C"/>
    <w:rsid w:val="00606566"/>
    <w:rsid w:val="0060674B"/>
    <w:rsid w:val="00606A0B"/>
    <w:rsid w:val="00606DEC"/>
    <w:rsid w:val="00607671"/>
    <w:rsid w:val="00607BEA"/>
    <w:rsid w:val="00607C7E"/>
    <w:rsid w:val="00607DA7"/>
    <w:rsid w:val="00610810"/>
    <w:rsid w:val="00610BC5"/>
    <w:rsid w:val="00610C83"/>
    <w:rsid w:val="00610DE8"/>
    <w:rsid w:val="0061173C"/>
    <w:rsid w:val="0061187F"/>
    <w:rsid w:val="00611E9F"/>
    <w:rsid w:val="00612EE7"/>
    <w:rsid w:val="00612FE3"/>
    <w:rsid w:val="006138FE"/>
    <w:rsid w:val="006139D3"/>
    <w:rsid w:val="00613E90"/>
    <w:rsid w:val="0061474D"/>
    <w:rsid w:val="006153DE"/>
    <w:rsid w:val="00615529"/>
    <w:rsid w:val="00615806"/>
    <w:rsid w:val="00615BF7"/>
    <w:rsid w:val="00615DDF"/>
    <w:rsid w:val="00616831"/>
    <w:rsid w:val="00616BC1"/>
    <w:rsid w:val="00616F6A"/>
    <w:rsid w:val="0061718D"/>
    <w:rsid w:val="0061738E"/>
    <w:rsid w:val="00620CCE"/>
    <w:rsid w:val="00620F70"/>
    <w:rsid w:val="0062109E"/>
    <w:rsid w:val="0062132A"/>
    <w:rsid w:val="0062135A"/>
    <w:rsid w:val="006215AD"/>
    <w:rsid w:val="0062243C"/>
    <w:rsid w:val="00622839"/>
    <w:rsid w:val="00622F7C"/>
    <w:rsid w:val="006241E5"/>
    <w:rsid w:val="00624347"/>
    <w:rsid w:val="006246B4"/>
    <w:rsid w:val="0062470A"/>
    <w:rsid w:val="00624DFB"/>
    <w:rsid w:val="006251C0"/>
    <w:rsid w:val="00625D7B"/>
    <w:rsid w:val="00626884"/>
    <w:rsid w:val="006268F9"/>
    <w:rsid w:val="0062696D"/>
    <w:rsid w:val="006270D4"/>
    <w:rsid w:val="00627285"/>
    <w:rsid w:val="0062787B"/>
    <w:rsid w:val="0062790E"/>
    <w:rsid w:val="00627EC0"/>
    <w:rsid w:val="006302E3"/>
    <w:rsid w:val="00630457"/>
    <w:rsid w:val="00631889"/>
    <w:rsid w:val="006319C4"/>
    <w:rsid w:val="00631C9D"/>
    <w:rsid w:val="00632141"/>
    <w:rsid w:val="0063252F"/>
    <w:rsid w:val="00632870"/>
    <w:rsid w:val="006329C7"/>
    <w:rsid w:val="006336B4"/>
    <w:rsid w:val="00634195"/>
    <w:rsid w:val="006342C4"/>
    <w:rsid w:val="00634885"/>
    <w:rsid w:val="006351C8"/>
    <w:rsid w:val="00635910"/>
    <w:rsid w:val="00636761"/>
    <w:rsid w:val="00636768"/>
    <w:rsid w:val="00636853"/>
    <w:rsid w:val="00636C2D"/>
    <w:rsid w:val="00636E90"/>
    <w:rsid w:val="00636EBC"/>
    <w:rsid w:val="00636EF5"/>
    <w:rsid w:val="00637A33"/>
    <w:rsid w:val="00637A9B"/>
    <w:rsid w:val="00640871"/>
    <w:rsid w:val="006409EA"/>
    <w:rsid w:val="00640A5D"/>
    <w:rsid w:val="006425BB"/>
    <w:rsid w:val="006425CF"/>
    <w:rsid w:val="00643043"/>
    <w:rsid w:val="0064346E"/>
    <w:rsid w:val="006434BF"/>
    <w:rsid w:val="00643572"/>
    <w:rsid w:val="0064395F"/>
    <w:rsid w:val="00643AE8"/>
    <w:rsid w:val="00644088"/>
    <w:rsid w:val="006445A2"/>
    <w:rsid w:val="00644819"/>
    <w:rsid w:val="0064492B"/>
    <w:rsid w:val="00644E0E"/>
    <w:rsid w:val="00644E22"/>
    <w:rsid w:val="00645D13"/>
    <w:rsid w:val="00645E83"/>
    <w:rsid w:val="00646283"/>
    <w:rsid w:val="006462CA"/>
    <w:rsid w:val="006463D2"/>
    <w:rsid w:val="006464E0"/>
    <w:rsid w:val="0064733E"/>
    <w:rsid w:val="0064750D"/>
    <w:rsid w:val="0064795E"/>
    <w:rsid w:val="00647DA6"/>
    <w:rsid w:val="00647E10"/>
    <w:rsid w:val="00650ED2"/>
    <w:rsid w:val="00651101"/>
    <w:rsid w:val="00651DB7"/>
    <w:rsid w:val="006521E9"/>
    <w:rsid w:val="00652658"/>
    <w:rsid w:val="00652D98"/>
    <w:rsid w:val="00653469"/>
    <w:rsid w:val="00653A7F"/>
    <w:rsid w:val="006541B2"/>
    <w:rsid w:val="006547C0"/>
    <w:rsid w:val="00655174"/>
    <w:rsid w:val="006552D3"/>
    <w:rsid w:val="00655791"/>
    <w:rsid w:val="00655A04"/>
    <w:rsid w:val="00655B2D"/>
    <w:rsid w:val="00656D7C"/>
    <w:rsid w:val="00656DBB"/>
    <w:rsid w:val="00656E3B"/>
    <w:rsid w:val="00656EF9"/>
    <w:rsid w:val="00657354"/>
    <w:rsid w:val="0065736D"/>
    <w:rsid w:val="00657631"/>
    <w:rsid w:val="00657929"/>
    <w:rsid w:val="0066027D"/>
    <w:rsid w:val="006607DA"/>
    <w:rsid w:val="006609AF"/>
    <w:rsid w:val="006612CB"/>
    <w:rsid w:val="00661455"/>
    <w:rsid w:val="00661B61"/>
    <w:rsid w:val="00661FAA"/>
    <w:rsid w:val="006620F8"/>
    <w:rsid w:val="00662954"/>
    <w:rsid w:val="00663709"/>
    <w:rsid w:val="00663B4E"/>
    <w:rsid w:val="00663ECB"/>
    <w:rsid w:val="00663F6E"/>
    <w:rsid w:val="006641D0"/>
    <w:rsid w:val="00664E8E"/>
    <w:rsid w:val="006650CC"/>
    <w:rsid w:val="006650E0"/>
    <w:rsid w:val="00665340"/>
    <w:rsid w:val="006655EA"/>
    <w:rsid w:val="00666842"/>
    <w:rsid w:val="0066796E"/>
    <w:rsid w:val="00667C41"/>
    <w:rsid w:val="00670D2A"/>
    <w:rsid w:val="006710F1"/>
    <w:rsid w:val="0067195B"/>
    <w:rsid w:val="00671ACA"/>
    <w:rsid w:val="00671E48"/>
    <w:rsid w:val="00672091"/>
    <w:rsid w:val="006724DE"/>
    <w:rsid w:val="0067291C"/>
    <w:rsid w:val="00672E67"/>
    <w:rsid w:val="0067355D"/>
    <w:rsid w:val="006739D0"/>
    <w:rsid w:val="00674807"/>
    <w:rsid w:val="00674DC1"/>
    <w:rsid w:val="0067504B"/>
    <w:rsid w:val="006752B1"/>
    <w:rsid w:val="00675FCB"/>
    <w:rsid w:val="00676475"/>
    <w:rsid w:val="0068041E"/>
    <w:rsid w:val="00680F5B"/>
    <w:rsid w:val="00682011"/>
    <w:rsid w:val="006821E0"/>
    <w:rsid w:val="006822AF"/>
    <w:rsid w:val="00683614"/>
    <w:rsid w:val="00683FA0"/>
    <w:rsid w:val="00684390"/>
    <w:rsid w:val="00684B56"/>
    <w:rsid w:val="00684B66"/>
    <w:rsid w:val="00684C43"/>
    <w:rsid w:val="00685153"/>
    <w:rsid w:val="0068620C"/>
    <w:rsid w:val="006865DF"/>
    <w:rsid w:val="0068698F"/>
    <w:rsid w:val="00687CB3"/>
    <w:rsid w:val="00691E9C"/>
    <w:rsid w:val="00691F2A"/>
    <w:rsid w:val="00692431"/>
    <w:rsid w:val="00692620"/>
    <w:rsid w:val="0069297C"/>
    <w:rsid w:val="00692C1C"/>
    <w:rsid w:val="0069343B"/>
    <w:rsid w:val="00694101"/>
    <w:rsid w:val="0069433F"/>
    <w:rsid w:val="00694343"/>
    <w:rsid w:val="00694EEE"/>
    <w:rsid w:val="00695166"/>
    <w:rsid w:val="00695C51"/>
    <w:rsid w:val="00696020"/>
    <w:rsid w:val="00697381"/>
    <w:rsid w:val="006975DE"/>
    <w:rsid w:val="00697B55"/>
    <w:rsid w:val="00697FD5"/>
    <w:rsid w:val="006A029C"/>
    <w:rsid w:val="006A105B"/>
    <w:rsid w:val="006A10D9"/>
    <w:rsid w:val="006A140D"/>
    <w:rsid w:val="006A1ACB"/>
    <w:rsid w:val="006A1BF0"/>
    <w:rsid w:val="006A29FA"/>
    <w:rsid w:val="006A2ADC"/>
    <w:rsid w:val="006A2B6F"/>
    <w:rsid w:val="006A2D88"/>
    <w:rsid w:val="006A4025"/>
    <w:rsid w:val="006A4117"/>
    <w:rsid w:val="006A4582"/>
    <w:rsid w:val="006A529B"/>
    <w:rsid w:val="006A65A5"/>
    <w:rsid w:val="006A6C34"/>
    <w:rsid w:val="006A6F1C"/>
    <w:rsid w:val="006A7921"/>
    <w:rsid w:val="006A7DCA"/>
    <w:rsid w:val="006B0B5C"/>
    <w:rsid w:val="006B1AC9"/>
    <w:rsid w:val="006B1E43"/>
    <w:rsid w:val="006B20BF"/>
    <w:rsid w:val="006B25D4"/>
    <w:rsid w:val="006B3033"/>
    <w:rsid w:val="006B3598"/>
    <w:rsid w:val="006B395B"/>
    <w:rsid w:val="006B406B"/>
    <w:rsid w:val="006B459D"/>
    <w:rsid w:val="006B5260"/>
    <w:rsid w:val="006B5414"/>
    <w:rsid w:val="006B557D"/>
    <w:rsid w:val="006B5896"/>
    <w:rsid w:val="006B635E"/>
    <w:rsid w:val="006B642F"/>
    <w:rsid w:val="006B68ED"/>
    <w:rsid w:val="006B7C32"/>
    <w:rsid w:val="006C066B"/>
    <w:rsid w:val="006C06E0"/>
    <w:rsid w:val="006C0803"/>
    <w:rsid w:val="006C0CC7"/>
    <w:rsid w:val="006C0CCB"/>
    <w:rsid w:val="006C0D01"/>
    <w:rsid w:val="006C1932"/>
    <w:rsid w:val="006C1FE9"/>
    <w:rsid w:val="006C2D5D"/>
    <w:rsid w:val="006C3BD4"/>
    <w:rsid w:val="006C4630"/>
    <w:rsid w:val="006C4707"/>
    <w:rsid w:val="006C4B3D"/>
    <w:rsid w:val="006C5F4C"/>
    <w:rsid w:val="006C66DF"/>
    <w:rsid w:val="006C6A01"/>
    <w:rsid w:val="006C7757"/>
    <w:rsid w:val="006C7C12"/>
    <w:rsid w:val="006C7CE1"/>
    <w:rsid w:val="006D048A"/>
    <w:rsid w:val="006D0544"/>
    <w:rsid w:val="006D0631"/>
    <w:rsid w:val="006D0647"/>
    <w:rsid w:val="006D0835"/>
    <w:rsid w:val="006D0887"/>
    <w:rsid w:val="006D0AB1"/>
    <w:rsid w:val="006D1078"/>
    <w:rsid w:val="006D132B"/>
    <w:rsid w:val="006D175A"/>
    <w:rsid w:val="006D325E"/>
    <w:rsid w:val="006D3AAF"/>
    <w:rsid w:val="006D3B71"/>
    <w:rsid w:val="006D3D7A"/>
    <w:rsid w:val="006D4787"/>
    <w:rsid w:val="006D482E"/>
    <w:rsid w:val="006D4DA5"/>
    <w:rsid w:val="006D5087"/>
    <w:rsid w:val="006D5498"/>
    <w:rsid w:val="006D5684"/>
    <w:rsid w:val="006D5B0E"/>
    <w:rsid w:val="006D5CCC"/>
    <w:rsid w:val="006D6631"/>
    <w:rsid w:val="006D729A"/>
    <w:rsid w:val="006D742E"/>
    <w:rsid w:val="006D7A67"/>
    <w:rsid w:val="006D7CDA"/>
    <w:rsid w:val="006E0DF5"/>
    <w:rsid w:val="006E1563"/>
    <w:rsid w:val="006E26AD"/>
    <w:rsid w:val="006E2910"/>
    <w:rsid w:val="006E2D72"/>
    <w:rsid w:val="006E314D"/>
    <w:rsid w:val="006E3E73"/>
    <w:rsid w:val="006E441E"/>
    <w:rsid w:val="006E4968"/>
    <w:rsid w:val="006E4B24"/>
    <w:rsid w:val="006E4C05"/>
    <w:rsid w:val="006E4CB1"/>
    <w:rsid w:val="006E51BC"/>
    <w:rsid w:val="006E5522"/>
    <w:rsid w:val="006E5704"/>
    <w:rsid w:val="006E60CE"/>
    <w:rsid w:val="006E6501"/>
    <w:rsid w:val="006E65E5"/>
    <w:rsid w:val="006E6F98"/>
    <w:rsid w:val="006E79B2"/>
    <w:rsid w:val="006E7CCF"/>
    <w:rsid w:val="006E7F61"/>
    <w:rsid w:val="006F0069"/>
    <w:rsid w:val="006F01ED"/>
    <w:rsid w:val="006F0350"/>
    <w:rsid w:val="006F06EB"/>
    <w:rsid w:val="006F08C6"/>
    <w:rsid w:val="006F2035"/>
    <w:rsid w:val="006F30F9"/>
    <w:rsid w:val="006F35FB"/>
    <w:rsid w:val="006F47F4"/>
    <w:rsid w:val="006F518E"/>
    <w:rsid w:val="006F5514"/>
    <w:rsid w:val="006F595F"/>
    <w:rsid w:val="006F6767"/>
    <w:rsid w:val="006F748E"/>
    <w:rsid w:val="0070023E"/>
    <w:rsid w:val="007005E1"/>
    <w:rsid w:val="007006DF"/>
    <w:rsid w:val="00700DD9"/>
    <w:rsid w:val="0070109F"/>
    <w:rsid w:val="0070189B"/>
    <w:rsid w:val="0070204D"/>
    <w:rsid w:val="00702196"/>
    <w:rsid w:val="00702688"/>
    <w:rsid w:val="00702896"/>
    <w:rsid w:val="00702BF1"/>
    <w:rsid w:val="00702CF5"/>
    <w:rsid w:val="0070337C"/>
    <w:rsid w:val="00703627"/>
    <w:rsid w:val="00703827"/>
    <w:rsid w:val="00703A34"/>
    <w:rsid w:val="00703B25"/>
    <w:rsid w:val="007043F6"/>
    <w:rsid w:val="007048EA"/>
    <w:rsid w:val="00704BED"/>
    <w:rsid w:val="00705397"/>
    <w:rsid w:val="0070551E"/>
    <w:rsid w:val="00706D59"/>
    <w:rsid w:val="00707311"/>
    <w:rsid w:val="00707BDA"/>
    <w:rsid w:val="00707CC9"/>
    <w:rsid w:val="007100B6"/>
    <w:rsid w:val="00710177"/>
    <w:rsid w:val="00710B2D"/>
    <w:rsid w:val="00711732"/>
    <w:rsid w:val="0071224C"/>
    <w:rsid w:val="007130D6"/>
    <w:rsid w:val="00713134"/>
    <w:rsid w:val="00713DB3"/>
    <w:rsid w:val="00713E80"/>
    <w:rsid w:val="007140B2"/>
    <w:rsid w:val="00714C34"/>
    <w:rsid w:val="00714EA2"/>
    <w:rsid w:val="007152F4"/>
    <w:rsid w:val="0071589C"/>
    <w:rsid w:val="007158AD"/>
    <w:rsid w:val="007159B0"/>
    <w:rsid w:val="00715A96"/>
    <w:rsid w:val="00715D9D"/>
    <w:rsid w:val="00716088"/>
    <w:rsid w:val="00716235"/>
    <w:rsid w:val="007173A3"/>
    <w:rsid w:val="007176C4"/>
    <w:rsid w:val="007208EB"/>
    <w:rsid w:val="00720AD5"/>
    <w:rsid w:val="00720DC5"/>
    <w:rsid w:val="00721D05"/>
    <w:rsid w:val="00721D34"/>
    <w:rsid w:val="0072203C"/>
    <w:rsid w:val="00722203"/>
    <w:rsid w:val="0072354D"/>
    <w:rsid w:val="00723DEC"/>
    <w:rsid w:val="00723DEF"/>
    <w:rsid w:val="00724440"/>
    <w:rsid w:val="007244F7"/>
    <w:rsid w:val="00724E4C"/>
    <w:rsid w:val="00725033"/>
    <w:rsid w:val="007250D1"/>
    <w:rsid w:val="00726242"/>
    <w:rsid w:val="00726307"/>
    <w:rsid w:val="007265FB"/>
    <w:rsid w:val="00727E64"/>
    <w:rsid w:val="007309D6"/>
    <w:rsid w:val="0073107F"/>
    <w:rsid w:val="007318B4"/>
    <w:rsid w:val="00731BCC"/>
    <w:rsid w:val="00731D4A"/>
    <w:rsid w:val="00732099"/>
    <w:rsid w:val="00732B6F"/>
    <w:rsid w:val="00732F49"/>
    <w:rsid w:val="007331C9"/>
    <w:rsid w:val="00733CD2"/>
    <w:rsid w:val="0073471A"/>
    <w:rsid w:val="00734BF5"/>
    <w:rsid w:val="00734CFC"/>
    <w:rsid w:val="0073535A"/>
    <w:rsid w:val="007356FE"/>
    <w:rsid w:val="00735913"/>
    <w:rsid w:val="00735A78"/>
    <w:rsid w:val="00736642"/>
    <w:rsid w:val="00736763"/>
    <w:rsid w:val="0073743E"/>
    <w:rsid w:val="00737657"/>
    <w:rsid w:val="00737ED3"/>
    <w:rsid w:val="00737F13"/>
    <w:rsid w:val="007401BF"/>
    <w:rsid w:val="007402E5"/>
    <w:rsid w:val="007403A8"/>
    <w:rsid w:val="00740B6E"/>
    <w:rsid w:val="007412F6"/>
    <w:rsid w:val="00741B4D"/>
    <w:rsid w:val="00741F43"/>
    <w:rsid w:val="0074203A"/>
    <w:rsid w:val="00742047"/>
    <w:rsid w:val="00742550"/>
    <w:rsid w:val="0074284B"/>
    <w:rsid w:val="00742A95"/>
    <w:rsid w:val="00742B05"/>
    <w:rsid w:val="00743063"/>
    <w:rsid w:val="007430CE"/>
    <w:rsid w:val="007431DD"/>
    <w:rsid w:val="00743268"/>
    <w:rsid w:val="00743434"/>
    <w:rsid w:val="00743C42"/>
    <w:rsid w:val="00743F56"/>
    <w:rsid w:val="0074429F"/>
    <w:rsid w:val="0074432C"/>
    <w:rsid w:val="00744B64"/>
    <w:rsid w:val="007450AB"/>
    <w:rsid w:val="007451E5"/>
    <w:rsid w:val="007457DB"/>
    <w:rsid w:val="00745956"/>
    <w:rsid w:val="00745A98"/>
    <w:rsid w:val="00745FF3"/>
    <w:rsid w:val="00746278"/>
    <w:rsid w:val="007469DC"/>
    <w:rsid w:val="00746AC4"/>
    <w:rsid w:val="00747C2B"/>
    <w:rsid w:val="00747C7C"/>
    <w:rsid w:val="00750846"/>
    <w:rsid w:val="00750A7A"/>
    <w:rsid w:val="00750ADE"/>
    <w:rsid w:val="00751577"/>
    <w:rsid w:val="00751A4E"/>
    <w:rsid w:val="00751BDB"/>
    <w:rsid w:val="00751C84"/>
    <w:rsid w:val="00751DDD"/>
    <w:rsid w:val="007521C9"/>
    <w:rsid w:val="007522F6"/>
    <w:rsid w:val="0075270E"/>
    <w:rsid w:val="00752DDB"/>
    <w:rsid w:val="00752E61"/>
    <w:rsid w:val="0075359A"/>
    <w:rsid w:val="00753600"/>
    <w:rsid w:val="00753932"/>
    <w:rsid w:val="007545B8"/>
    <w:rsid w:val="00754D4B"/>
    <w:rsid w:val="007557A9"/>
    <w:rsid w:val="00755E20"/>
    <w:rsid w:val="00756109"/>
    <w:rsid w:val="00756263"/>
    <w:rsid w:val="007575B4"/>
    <w:rsid w:val="00757710"/>
    <w:rsid w:val="0076016B"/>
    <w:rsid w:val="00760208"/>
    <w:rsid w:val="007604C1"/>
    <w:rsid w:val="00761FD6"/>
    <w:rsid w:val="00762508"/>
    <w:rsid w:val="00762E4D"/>
    <w:rsid w:val="00762F1E"/>
    <w:rsid w:val="00763991"/>
    <w:rsid w:val="007644AA"/>
    <w:rsid w:val="00764F8F"/>
    <w:rsid w:val="00765800"/>
    <w:rsid w:val="007659D4"/>
    <w:rsid w:val="00765FDC"/>
    <w:rsid w:val="007663A7"/>
    <w:rsid w:val="00766D4D"/>
    <w:rsid w:val="00767919"/>
    <w:rsid w:val="00767EBB"/>
    <w:rsid w:val="00770062"/>
    <w:rsid w:val="0077025D"/>
    <w:rsid w:val="00770B0B"/>
    <w:rsid w:val="00770CFE"/>
    <w:rsid w:val="00771361"/>
    <w:rsid w:val="0077150B"/>
    <w:rsid w:val="00771DBE"/>
    <w:rsid w:val="007721FC"/>
    <w:rsid w:val="00772207"/>
    <w:rsid w:val="0077241E"/>
    <w:rsid w:val="0077291F"/>
    <w:rsid w:val="007736CB"/>
    <w:rsid w:val="00773F49"/>
    <w:rsid w:val="00774324"/>
    <w:rsid w:val="00774421"/>
    <w:rsid w:val="007745DF"/>
    <w:rsid w:val="00774D5C"/>
    <w:rsid w:val="00774DFA"/>
    <w:rsid w:val="0077557D"/>
    <w:rsid w:val="00775A99"/>
    <w:rsid w:val="00775B5F"/>
    <w:rsid w:val="00776291"/>
    <w:rsid w:val="007765DF"/>
    <w:rsid w:val="00776CEF"/>
    <w:rsid w:val="00777619"/>
    <w:rsid w:val="00777AE9"/>
    <w:rsid w:val="00777BCC"/>
    <w:rsid w:val="00777FB6"/>
    <w:rsid w:val="00780335"/>
    <w:rsid w:val="007804BD"/>
    <w:rsid w:val="00780E1E"/>
    <w:rsid w:val="00781231"/>
    <w:rsid w:val="007814AF"/>
    <w:rsid w:val="0078172F"/>
    <w:rsid w:val="00781EB6"/>
    <w:rsid w:val="00782E95"/>
    <w:rsid w:val="0078325C"/>
    <w:rsid w:val="007838D7"/>
    <w:rsid w:val="00784288"/>
    <w:rsid w:val="0078431F"/>
    <w:rsid w:val="00784700"/>
    <w:rsid w:val="007848BB"/>
    <w:rsid w:val="00784C2C"/>
    <w:rsid w:val="00785810"/>
    <w:rsid w:val="00785A2C"/>
    <w:rsid w:val="00785C2F"/>
    <w:rsid w:val="00785D6C"/>
    <w:rsid w:val="007860D7"/>
    <w:rsid w:val="007862FF"/>
    <w:rsid w:val="00786360"/>
    <w:rsid w:val="00787770"/>
    <w:rsid w:val="00787DEB"/>
    <w:rsid w:val="007900B2"/>
    <w:rsid w:val="0079044D"/>
    <w:rsid w:val="007905DA"/>
    <w:rsid w:val="00790997"/>
    <w:rsid w:val="00791DFE"/>
    <w:rsid w:val="00792794"/>
    <w:rsid w:val="0079313C"/>
    <w:rsid w:val="0079316E"/>
    <w:rsid w:val="00793289"/>
    <w:rsid w:val="00793555"/>
    <w:rsid w:val="007936F6"/>
    <w:rsid w:val="00793C5B"/>
    <w:rsid w:val="00794115"/>
    <w:rsid w:val="00794213"/>
    <w:rsid w:val="00794830"/>
    <w:rsid w:val="007949A5"/>
    <w:rsid w:val="00794F71"/>
    <w:rsid w:val="0079520C"/>
    <w:rsid w:val="00795BAE"/>
    <w:rsid w:val="00795D3A"/>
    <w:rsid w:val="00795D7A"/>
    <w:rsid w:val="00795DD3"/>
    <w:rsid w:val="007976A2"/>
    <w:rsid w:val="00797F45"/>
    <w:rsid w:val="007A0244"/>
    <w:rsid w:val="007A039C"/>
    <w:rsid w:val="007A052F"/>
    <w:rsid w:val="007A0A0D"/>
    <w:rsid w:val="007A1336"/>
    <w:rsid w:val="007A1456"/>
    <w:rsid w:val="007A156C"/>
    <w:rsid w:val="007A1C1D"/>
    <w:rsid w:val="007A2058"/>
    <w:rsid w:val="007A2321"/>
    <w:rsid w:val="007A2513"/>
    <w:rsid w:val="007A2992"/>
    <w:rsid w:val="007A2C5F"/>
    <w:rsid w:val="007A2F84"/>
    <w:rsid w:val="007A3ACA"/>
    <w:rsid w:val="007A3FAB"/>
    <w:rsid w:val="007A4404"/>
    <w:rsid w:val="007A4F55"/>
    <w:rsid w:val="007A5156"/>
    <w:rsid w:val="007A5369"/>
    <w:rsid w:val="007A583F"/>
    <w:rsid w:val="007A5B0D"/>
    <w:rsid w:val="007A5E75"/>
    <w:rsid w:val="007A6950"/>
    <w:rsid w:val="007A73D7"/>
    <w:rsid w:val="007A76EA"/>
    <w:rsid w:val="007A7722"/>
    <w:rsid w:val="007B0265"/>
    <w:rsid w:val="007B05FF"/>
    <w:rsid w:val="007B268C"/>
    <w:rsid w:val="007B2807"/>
    <w:rsid w:val="007B2A95"/>
    <w:rsid w:val="007B2CA1"/>
    <w:rsid w:val="007B318F"/>
    <w:rsid w:val="007B34D2"/>
    <w:rsid w:val="007B366A"/>
    <w:rsid w:val="007B41D0"/>
    <w:rsid w:val="007B4297"/>
    <w:rsid w:val="007B4713"/>
    <w:rsid w:val="007B48CB"/>
    <w:rsid w:val="007B4CEB"/>
    <w:rsid w:val="007B4D08"/>
    <w:rsid w:val="007B5418"/>
    <w:rsid w:val="007B6844"/>
    <w:rsid w:val="007B68D3"/>
    <w:rsid w:val="007B69C7"/>
    <w:rsid w:val="007B7485"/>
    <w:rsid w:val="007B74D9"/>
    <w:rsid w:val="007B7890"/>
    <w:rsid w:val="007C0619"/>
    <w:rsid w:val="007C1B25"/>
    <w:rsid w:val="007C2015"/>
    <w:rsid w:val="007C3D0B"/>
    <w:rsid w:val="007C442B"/>
    <w:rsid w:val="007C4554"/>
    <w:rsid w:val="007C4767"/>
    <w:rsid w:val="007C47B4"/>
    <w:rsid w:val="007C4E88"/>
    <w:rsid w:val="007C5429"/>
    <w:rsid w:val="007C5F84"/>
    <w:rsid w:val="007C60EE"/>
    <w:rsid w:val="007C70C5"/>
    <w:rsid w:val="007C719E"/>
    <w:rsid w:val="007C7331"/>
    <w:rsid w:val="007C782E"/>
    <w:rsid w:val="007D3633"/>
    <w:rsid w:val="007D38F7"/>
    <w:rsid w:val="007D3A12"/>
    <w:rsid w:val="007D43BC"/>
    <w:rsid w:val="007D4880"/>
    <w:rsid w:val="007D52AA"/>
    <w:rsid w:val="007D54E7"/>
    <w:rsid w:val="007D5540"/>
    <w:rsid w:val="007D5910"/>
    <w:rsid w:val="007D5DE0"/>
    <w:rsid w:val="007D614D"/>
    <w:rsid w:val="007D6ADD"/>
    <w:rsid w:val="007D75D0"/>
    <w:rsid w:val="007D7980"/>
    <w:rsid w:val="007E0710"/>
    <w:rsid w:val="007E118A"/>
    <w:rsid w:val="007E1996"/>
    <w:rsid w:val="007E1AFA"/>
    <w:rsid w:val="007E1BD1"/>
    <w:rsid w:val="007E1BF1"/>
    <w:rsid w:val="007E2A59"/>
    <w:rsid w:val="007E3053"/>
    <w:rsid w:val="007E3D28"/>
    <w:rsid w:val="007E40BD"/>
    <w:rsid w:val="007E4838"/>
    <w:rsid w:val="007E5036"/>
    <w:rsid w:val="007E508F"/>
    <w:rsid w:val="007E51F7"/>
    <w:rsid w:val="007E5956"/>
    <w:rsid w:val="007E5E62"/>
    <w:rsid w:val="007E6D70"/>
    <w:rsid w:val="007E70BD"/>
    <w:rsid w:val="007E7120"/>
    <w:rsid w:val="007E7151"/>
    <w:rsid w:val="007E7C80"/>
    <w:rsid w:val="007F0182"/>
    <w:rsid w:val="007F0A69"/>
    <w:rsid w:val="007F1036"/>
    <w:rsid w:val="007F1C6A"/>
    <w:rsid w:val="007F1F14"/>
    <w:rsid w:val="007F244F"/>
    <w:rsid w:val="007F2BD8"/>
    <w:rsid w:val="007F2D25"/>
    <w:rsid w:val="007F31B1"/>
    <w:rsid w:val="007F34B9"/>
    <w:rsid w:val="007F3B3A"/>
    <w:rsid w:val="007F3D42"/>
    <w:rsid w:val="007F42FD"/>
    <w:rsid w:val="007F4691"/>
    <w:rsid w:val="007F4D65"/>
    <w:rsid w:val="007F4D85"/>
    <w:rsid w:val="007F524C"/>
    <w:rsid w:val="007F53EE"/>
    <w:rsid w:val="007F59AC"/>
    <w:rsid w:val="007F5F35"/>
    <w:rsid w:val="007F5FBE"/>
    <w:rsid w:val="007F6DEC"/>
    <w:rsid w:val="007F6EA9"/>
    <w:rsid w:val="007F715B"/>
    <w:rsid w:val="007F722F"/>
    <w:rsid w:val="00800042"/>
    <w:rsid w:val="008000BE"/>
    <w:rsid w:val="0080050B"/>
    <w:rsid w:val="0080143B"/>
    <w:rsid w:val="008014B7"/>
    <w:rsid w:val="00801C68"/>
    <w:rsid w:val="00802037"/>
    <w:rsid w:val="00803669"/>
    <w:rsid w:val="008036AC"/>
    <w:rsid w:val="008036C0"/>
    <w:rsid w:val="0080437C"/>
    <w:rsid w:val="00804EE2"/>
    <w:rsid w:val="00805007"/>
    <w:rsid w:val="00805160"/>
    <w:rsid w:val="00806412"/>
    <w:rsid w:val="0080645D"/>
    <w:rsid w:val="00806ED1"/>
    <w:rsid w:val="00806F0D"/>
    <w:rsid w:val="008075F9"/>
    <w:rsid w:val="00810809"/>
    <w:rsid w:val="00810DC9"/>
    <w:rsid w:val="0081244B"/>
    <w:rsid w:val="008125B4"/>
    <w:rsid w:val="0081307E"/>
    <w:rsid w:val="00813926"/>
    <w:rsid w:val="008145E0"/>
    <w:rsid w:val="00814A3E"/>
    <w:rsid w:val="00814B74"/>
    <w:rsid w:val="0081512F"/>
    <w:rsid w:val="00815EA3"/>
    <w:rsid w:val="008160D7"/>
    <w:rsid w:val="0081670B"/>
    <w:rsid w:val="00816C06"/>
    <w:rsid w:val="00817B58"/>
    <w:rsid w:val="00820189"/>
    <w:rsid w:val="0082044D"/>
    <w:rsid w:val="0082099E"/>
    <w:rsid w:val="00820A97"/>
    <w:rsid w:val="00820CDD"/>
    <w:rsid w:val="00821289"/>
    <w:rsid w:val="008216AB"/>
    <w:rsid w:val="0082198D"/>
    <w:rsid w:val="00822A91"/>
    <w:rsid w:val="00823BF0"/>
    <w:rsid w:val="00824456"/>
    <w:rsid w:val="0082457C"/>
    <w:rsid w:val="0082499C"/>
    <w:rsid w:val="00824A31"/>
    <w:rsid w:val="00824B10"/>
    <w:rsid w:val="008250CA"/>
    <w:rsid w:val="0082578E"/>
    <w:rsid w:val="00825DB4"/>
    <w:rsid w:val="008260EA"/>
    <w:rsid w:val="00826A61"/>
    <w:rsid w:val="00826D55"/>
    <w:rsid w:val="00826D6E"/>
    <w:rsid w:val="00826DDF"/>
    <w:rsid w:val="00827C8C"/>
    <w:rsid w:val="00827ED9"/>
    <w:rsid w:val="00827F2C"/>
    <w:rsid w:val="00830403"/>
    <w:rsid w:val="0083084E"/>
    <w:rsid w:val="00830DEA"/>
    <w:rsid w:val="00830E18"/>
    <w:rsid w:val="00831007"/>
    <w:rsid w:val="00831272"/>
    <w:rsid w:val="00831AD8"/>
    <w:rsid w:val="00831B03"/>
    <w:rsid w:val="00831B6D"/>
    <w:rsid w:val="00831D74"/>
    <w:rsid w:val="008325CC"/>
    <w:rsid w:val="008327B3"/>
    <w:rsid w:val="00832A99"/>
    <w:rsid w:val="00832BEB"/>
    <w:rsid w:val="0083320E"/>
    <w:rsid w:val="00833980"/>
    <w:rsid w:val="00834644"/>
    <w:rsid w:val="00834AA3"/>
    <w:rsid w:val="00835200"/>
    <w:rsid w:val="008357E5"/>
    <w:rsid w:val="00835942"/>
    <w:rsid w:val="00836336"/>
    <w:rsid w:val="00837454"/>
    <w:rsid w:val="00837CA9"/>
    <w:rsid w:val="00837DF9"/>
    <w:rsid w:val="00837EE0"/>
    <w:rsid w:val="008402BB"/>
    <w:rsid w:val="0084051D"/>
    <w:rsid w:val="00840AA2"/>
    <w:rsid w:val="0084156B"/>
    <w:rsid w:val="0084162F"/>
    <w:rsid w:val="00841C0E"/>
    <w:rsid w:val="00841DA1"/>
    <w:rsid w:val="00841DF4"/>
    <w:rsid w:val="00841FD9"/>
    <w:rsid w:val="008420AA"/>
    <w:rsid w:val="00842852"/>
    <w:rsid w:val="00842A44"/>
    <w:rsid w:val="00842D0C"/>
    <w:rsid w:val="00843574"/>
    <w:rsid w:val="00843D7E"/>
    <w:rsid w:val="00844884"/>
    <w:rsid w:val="00844896"/>
    <w:rsid w:val="0084519E"/>
    <w:rsid w:val="00845296"/>
    <w:rsid w:val="008452B1"/>
    <w:rsid w:val="008454F1"/>
    <w:rsid w:val="00845736"/>
    <w:rsid w:val="00846260"/>
    <w:rsid w:val="0084655E"/>
    <w:rsid w:val="0084671F"/>
    <w:rsid w:val="00846FF5"/>
    <w:rsid w:val="008471BE"/>
    <w:rsid w:val="00850EF8"/>
    <w:rsid w:val="00851313"/>
    <w:rsid w:val="008513E0"/>
    <w:rsid w:val="0085229B"/>
    <w:rsid w:val="00852515"/>
    <w:rsid w:val="00852AEA"/>
    <w:rsid w:val="0085332E"/>
    <w:rsid w:val="008533E9"/>
    <w:rsid w:val="00853A29"/>
    <w:rsid w:val="00853A7D"/>
    <w:rsid w:val="00853F49"/>
    <w:rsid w:val="008540EA"/>
    <w:rsid w:val="008542E6"/>
    <w:rsid w:val="008544BD"/>
    <w:rsid w:val="008546AC"/>
    <w:rsid w:val="0085493E"/>
    <w:rsid w:val="00854B4B"/>
    <w:rsid w:val="0085615E"/>
    <w:rsid w:val="008564F7"/>
    <w:rsid w:val="00856569"/>
    <w:rsid w:val="00856C46"/>
    <w:rsid w:val="00857051"/>
    <w:rsid w:val="008576FA"/>
    <w:rsid w:val="00857F1C"/>
    <w:rsid w:val="008601BD"/>
    <w:rsid w:val="008602CB"/>
    <w:rsid w:val="008607F6"/>
    <w:rsid w:val="00861133"/>
    <w:rsid w:val="00861396"/>
    <w:rsid w:val="00861768"/>
    <w:rsid w:val="00861883"/>
    <w:rsid w:val="00862C38"/>
    <w:rsid w:val="0086357D"/>
    <w:rsid w:val="008639C3"/>
    <w:rsid w:val="00864003"/>
    <w:rsid w:val="008643D4"/>
    <w:rsid w:val="0086498D"/>
    <w:rsid w:val="00864B9B"/>
    <w:rsid w:val="00864F7A"/>
    <w:rsid w:val="00865591"/>
    <w:rsid w:val="00865C90"/>
    <w:rsid w:val="00865E59"/>
    <w:rsid w:val="00865E6F"/>
    <w:rsid w:val="008661EB"/>
    <w:rsid w:val="00866727"/>
    <w:rsid w:val="008667E7"/>
    <w:rsid w:val="00867678"/>
    <w:rsid w:val="008676AF"/>
    <w:rsid w:val="0087170D"/>
    <w:rsid w:val="00871788"/>
    <w:rsid w:val="00871B5C"/>
    <w:rsid w:val="00871EC1"/>
    <w:rsid w:val="0087281F"/>
    <w:rsid w:val="0087297A"/>
    <w:rsid w:val="0087403A"/>
    <w:rsid w:val="008743D7"/>
    <w:rsid w:val="00874902"/>
    <w:rsid w:val="00874E46"/>
    <w:rsid w:val="00874E8D"/>
    <w:rsid w:val="008754D8"/>
    <w:rsid w:val="00875D3A"/>
    <w:rsid w:val="0087641A"/>
    <w:rsid w:val="00876AD6"/>
    <w:rsid w:val="00876F47"/>
    <w:rsid w:val="00876FCF"/>
    <w:rsid w:val="008770DF"/>
    <w:rsid w:val="008779A8"/>
    <w:rsid w:val="00877C7D"/>
    <w:rsid w:val="00880028"/>
    <w:rsid w:val="008801BF"/>
    <w:rsid w:val="008807AA"/>
    <w:rsid w:val="00880CFC"/>
    <w:rsid w:val="008810D0"/>
    <w:rsid w:val="008812D9"/>
    <w:rsid w:val="0088159C"/>
    <w:rsid w:val="0088189A"/>
    <w:rsid w:val="00881DC0"/>
    <w:rsid w:val="008828CC"/>
    <w:rsid w:val="00883027"/>
    <w:rsid w:val="0088358C"/>
    <w:rsid w:val="00883A2C"/>
    <w:rsid w:val="00883DCC"/>
    <w:rsid w:val="008851A9"/>
    <w:rsid w:val="008856D3"/>
    <w:rsid w:val="008869E3"/>
    <w:rsid w:val="00886DF8"/>
    <w:rsid w:val="00886E87"/>
    <w:rsid w:val="00887C35"/>
    <w:rsid w:val="00887D3D"/>
    <w:rsid w:val="00887FDB"/>
    <w:rsid w:val="00890430"/>
    <w:rsid w:val="0089176E"/>
    <w:rsid w:val="00891795"/>
    <w:rsid w:val="00891886"/>
    <w:rsid w:val="00891A2A"/>
    <w:rsid w:val="00891EBC"/>
    <w:rsid w:val="00893A73"/>
    <w:rsid w:val="0089451E"/>
    <w:rsid w:val="008952D5"/>
    <w:rsid w:val="0089564A"/>
    <w:rsid w:val="00896532"/>
    <w:rsid w:val="00896DC3"/>
    <w:rsid w:val="00897234"/>
    <w:rsid w:val="00897A91"/>
    <w:rsid w:val="00897F3A"/>
    <w:rsid w:val="008A0150"/>
    <w:rsid w:val="008A04D8"/>
    <w:rsid w:val="008A066D"/>
    <w:rsid w:val="008A0A79"/>
    <w:rsid w:val="008A0C31"/>
    <w:rsid w:val="008A1662"/>
    <w:rsid w:val="008A1F1E"/>
    <w:rsid w:val="008A286D"/>
    <w:rsid w:val="008A33DE"/>
    <w:rsid w:val="008A37BD"/>
    <w:rsid w:val="008A3D8C"/>
    <w:rsid w:val="008A561C"/>
    <w:rsid w:val="008A56DD"/>
    <w:rsid w:val="008A5A37"/>
    <w:rsid w:val="008A5B38"/>
    <w:rsid w:val="008A6434"/>
    <w:rsid w:val="008A67E3"/>
    <w:rsid w:val="008A7240"/>
    <w:rsid w:val="008A7359"/>
    <w:rsid w:val="008A7500"/>
    <w:rsid w:val="008A77E1"/>
    <w:rsid w:val="008A7AEF"/>
    <w:rsid w:val="008B00B4"/>
    <w:rsid w:val="008B03CA"/>
    <w:rsid w:val="008B05D3"/>
    <w:rsid w:val="008B0E7C"/>
    <w:rsid w:val="008B1392"/>
    <w:rsid w:val="008B1EE7"/>
    <w:rsid w:val="008B23BB"/>
    <w:rsid w:val="008B243C"/>
    <w:rsid w:val="008B313D"/>
    <w:rsid w:val="008B31A7"/>
    <w:rsid w:val="008B3358"/>
    <w:rsid w:val="008B4215"/>
    <w:rsid w:val="008B447D"/>
    <w:rsid w:val="008B44A2"/>
    <w:rsid w:val="008B51FC"/>
    <w:rsid w:val="008B576D"/>
    <w:rsid w:val="008B62CD"/>
    <w:rsid w:val="008B65E0"/>
    <w:rsid w:val="008B74FB"/>
    <w:rsid w:val="008C087E"/>
    <w:rsid w:val="008C0B12"/>
    <w:rsid w:val="008C207E"/>
    <w:rsid w:val="008C2AE5"/>
    <w:rsid w:val="008C2B37"/>
    <w:rsid w:val="008C2FA8"/>
    <w:rsid w:val="008C2FFE"/>
    <w:rsid w:val="008C3DCD"/>
    <w:rsid w:val="008C4158"/>
    <w:rsid w:val="008C447D"/>
    <w:rsid w:val="008C486C"/>
    <w:rsid w:val="008C4942"/>
    <w:rsid w:val="008C4D4E"/>
    <w:rsid w:val="008C5967"/>
    <w:rsid w:val="008C5CEC"/>
    <w:rsid w:val="008C5E0E"/>
    <w:rsid w:val="008C5FC8"/>
    <w:rsid w:val="008C6A64"/>
    <w:rsid w:val="008C6D21"/>
    <w:rsid w:val="008C6D70"/>
    <w:rsid w:val="008C7BC4"/>
    <w:rsid w:val="008C7DF8"/>
    <w:rsid w:val="008C7F32"/>
    <w:rsid w:val="008D00C1"/>
    <w:rsid w:val="008D1259"/>
    <w:rsid w:val="008D1532"/>
    <w:rsid w:val="008D19A2"/>
    <w:rsid w:val="008D1DF9"/>
    <w:rsid w:val="008D1E51"/>
    <w:rsid w:val="008D1E8E"/>
    <w:rsid w:val="008D2280"/>
    <w:rsid w:val="008D2465"/>
    <w:rsid w:val="008D2789"/>
    <w:rsid w:val="008D28AB"/>
    <w:rsid w:val="008D290A"/>
    <w:rsid w:val="008D3372"/>
    <w:rsid w:val="008D3D7D"/>
    <w:rsid w:val="008D4785"/>
    <w:rsid w:val="008D48AA"/>
    <w:rsid w:val="008D5A00"/>
    <w:rsid w:val="008D5DBB"/>
    <w:rsid w:val="008D635A"/>
    <w:rsid w:val="008D7D06"/>
    <w:rsid w:val="008E08F6"/>
    <w:rsid w:val="008E0BEE"/>
    <w:rsid w:val="008E1A1C"/>
    <w:rsid w:val="008E3024"/>
    <w:rsid w:val="008E3058"/>
    <w:rsid w:val="008E3633"/>
    <w:rsid w:val="008E3B5D"/>
    <w:rsid w:val="008E4117"/>
    <w:rsid w:val="008E5618"/>
    <w:rsid w:val="008E624F"/>
    <w:rsid w:val="008E6394"/>
    <w:rsid w:val="008E6544"/>
    <w:rsid w:val="008E6547"/>
    <w:rsid w:val="008E693A"/>
    <w:rsid w:val="008E6FBD"/>
    <w:rsid w:val="008E7135"/>
    <w:rsid w:val="008E7291"/>
    <w:rsid w:val="008E7420"/>
    <w:rsid w:val="008F004F"/>
    <w:rsid w:val="008F0A58"/>
    <w:rsid w:val="008F0C95"/>
    <w:rsid w:val="008F0D27"/>
    <w:rsid w:val="008F0F62"/>
    <w:rsid w:val="008F11AC"/>
    <w:rsid w:val="008F194D"/>
    <w:rsid w:val="008F1D50"/>
    <w:rsid w:val="008F21CF"/>
    <w:rsid w:val="008F2370"/>
    <w:rsid w:val="008F2442"/>
    <w:rsid w:val="008F2EBB"/>
    <w:rsid w:val="008F3D97"/>
    <w:rsid w:val="008F44F0"/>
    <w:rsid w:val="008F45CD"/>
    <w:rsid w:val="008F4E31"/>
    <w:rsid w:val="008F4F29"/>
    <w:rsid w:val="008F5841"/>
    <w:rsid w:val="008F5873"/>
    <w:rsid w:val="008F6639"/>
    <w:rsid w:val="008F690E"/>
    <w:rsid w:val="008F69BA"/>
    <w:rsid w:val="00902D59"/>
    <w:rsid w:val="00903250"/>
    <w:rsid w:val="00904329"/>
    <w:rsid w:val="00904364"/>
    <w:rsid w:val="009045E0"/>
    <w:rsid w:val="009063D0"/>
    <w:rsid w:val="009063DC"/>
    <w:rsid w:val="009067FE"/>
    <w:rsid w:val="00907848"/>
    <w:rsid w:val="0090789D"/>
    <w:rsid w:val="00907A2B"/>
    <w:rsid w:val="00907DCD"/>
    <w:rsid w:val="00910070"/>
    <w:rsid w:val="00910112"/>
    <w:rsid w:val="00910221"/>
    <w:rsid w:val="009105F4"/>
    <w:rsid w:val="00911860"/>
    <w:rsid w:val="009123AE"/>
    <w:rsid w:val="00912C72"/>
    <w:rsid w:val="00913EFC"/>
    <w:rsid w:val="00913FB3"/>
    <w:rsid w:val="0091410F"/>
    <w:rsid w:val="009142DA"/>
    <w:rsid w:val="009143A7"/>
    <w:rsid w:val="00914EF7"/>
    <w:rsid w:val="00914F78"/>
    <w:rsid w:val="00914FCB"/>
    <w:rsid w:val="00915582"/>
    <w:rsid w:val="00916860"/>
    <w:rsid w:val="0091703C"/>
    <w:rsid w:val="0092012B"/>
    <w:rsid w:val="0092161A"/>
    <w:rsid w:val="00922450"/>
    <w:rsid w:val="009227D6"/>
    <w:rsid w:val="00922801"/>
    <w:rsid w:val="00923461"/>
    <w:rsid w:val="00924669"/>
    <w:rsid w:val="0092496C"/>
    <w:rsid w:val="00924F70"/>
    <w:rsid w:val="00924FC1"/>
    <w:rsid w:val="009253EA"/>
    <w:rsid w:val="00925799"/>
    <w:rsid w:val="0092589E"/>
    <w:rsid w:val="00925BB3"/>
    <w:rsid w:val="00926DBE"/>
    <w:rsid w:val="00927246"/>
    <w:rsid w:val="00927EA7"/>
    <w:rsid w:val="00930453"/>
    <w:rsid w:val="0093063A"/>
    <w:rsid w:val="00930C13"/>
    <w:rsid w:val="00930F35"/>
    <w:rsid w:val="00931434"/>
    <w:rsid w:val="00931FA9"/>
    <w:rsid w:val="00932DC4"/>
    <w:rsid w:val="0093316E"/>
    <w:rsid w:val="0093383C"/>
    <w:rsid w:val="00933F4E"/>
    <w:rsid w:val="00934458"/>
    <w:rsid w:val="00934DC5"/>
    <w:rsid w:val="0093514F"/>
    <w:rsid w:val="00935876"/>
    <w:rsid w:val="00935F74"/>
    <w:rsid w:val="0093606F"/>
    <w:rsid w:val="009369CC"/>
    <w:rsid w:val="00936B92"/>
    <w:rsid w:val="00936BB2"/>
    <w:rsid w:val="00936CF2"/>
    <w:rsid w:val="00937696"/>
    <w:rsid w:val="00937F70"/>
    <w:rsid w:val="0094005B"/>
    <w:rsid w:val="009402D7"/>
    <w:rsid w:val="00940501"/>
    <w:rsid w:val="00940890"/>
    <w:rsid w:val="00940AE3"/>
    <w:rsid w:val="00940ED1"/>
    <w:rsid w:val="00941F6D"/>
    <w:rsid w:val="00941FD0"/>
    <w:rsid w:val="009420FD"/>
    <w:rsid w:val="00942422"/>
    <w:rsid w:val="00942D1A"/>
    <w:rsid w:val="00942E27"/>
    <w:rsid w:val="00942ED4"/>
    <w:rsid w:val="00943254"/>
    <w:rsid w:val="00943E5B"/>
    <w:rsid w:val="009446C9"/>
    <w:rsid w:val="0094484A"/>
    <w:rsid w:val="00944E4D"/>
    <w:rsid w:val="00945240"/>
    <w:rsid w:val="009452F9"/>
    <w:rsid w:val="0094631A"/>
    <w:rsid w:val="009468C0"/>
    <w:rsid w:val="009476DD"/>
    <w:rsid w:val="00947A91"/>
    <w:rsid w:val="00947A98"/>
    <w:rsid w:val="00951967"/>
    <w:rsid w:val="00952242"/>
    <w:rsid w:val="00952A8D"/>
    <w:rsid w:val="009531B3"/>
    <w:rsid w:val="0095327D"/>
    <w:rsid w:val="00953503"/>
    <w:rsid w:val="00953626"/>
    <w:rsid w:val="009547EC"/>
    <w:rsid w:val="00954B80"/>
    <w:rsid w:val="00954C54"/>
    <w:rsid w:val="0095501A"/>
    <w:rsid w:val="0095571D"/>
    <w:rsid w:val="00955B03"/>
    <w:rsid w:val="00956247"/>
    <w:rsid w:val="00956863"/>
    <w:rsid w:val="00956D71"/>
    <w:rsid w:val="00957262"/>
    <w:rsid w:val="00957D08"/>
    <w:rsid w:val="00957F71"/>
    <w:rsid w:val="00961150"/>
    <w:rsid w:val="00961160"/>
    <w:rsid w:val="009612D3"/>
    <w:rsid w:val="0096403E"/>
    <w:rsid w:val="00964150"/>
    <w:rsid w:val="0096441D"/>
    <w:rsid w:val="00964450"/>
    <w:rsid w:val="00964E86"/>
    <w:rsid w:val="009651F1"/>
    <w:rsid w:val="00965801"/>
    <w:rsid w:val="00965A6C"/>
    <w:rsid w:val="00965B05"/>
    <w:rsid w:val="00965C03"/>
    <w:rsid w:val="009662EE"/>
    <w:rsid w:val="0096661E"/>
    <w:rsid w:val="00966D62"/>
    <w:rsid w:val="0097013D"/>
    <w:rsid w:val="0097031A"/>
    <w:rsid w:val="00970384"/>
    <w:rsid w:val="009707C6"/>
    <w:rsid w:val="00971325"/>
    <w:rsid w:val="00971A36"/>
    <w:rsid w:val="0097213E"/>
    <w:rsid w:val="0097253B"/>
    <w:rsid w:val="009728DB"/>
    <w:rsid w:val="00972E0F"/>
    <w:rsid w:val="0097329A"/>
    <w:rsid w:val="00973505"/>
    <w:rsid w:val="00973ABC"/>
    <w:rsid w:val="00973F88"/>
    <w:rsid w:val="009743E0"/>
    <w:rsid w:val="009744F4"/>
    <w:rsid w:val="00975143"/>
    <w:rsid w:val="0097555B"/>
    <w:rsid w:val="009755C7"/>
    <w:rsid w:val="00975A53"/>
    <w:rsid w:val="00975F9B"/>
    <w:rsid w:val="00976B9E"/>
    <w:rsid w:val="00977255"/>
    <w:rsid w:val="009775F0"/>
    <w:rsid w:val="009776CE"/>
    <w:rsid w:val="009778FC"/>
    <w:rsid w:val="0098029B"/>
    <w:rsid w:val="009807C6"/>
    <w:rsid w:val="00980901"/>
    <w:rsid w:val="00981375"/>
    <w:rsid w:val="009817F2"/>
    <w:rsid w:val="00981C8B"/>
    <w:rsid w:val="00982658"/>
    <w:rsid w:val="00982700"/>
    <w:rsid w:val="009831BD"/>
    <w:rsid w:val="0098388B"/>
    <w:rsid w:val="00983B6D"/>
    <w:rsid w:val="00984263"/>
    <w:rsid w:val="00984AEE"/>
    <w:rsid w:val="00984E2C"/>
    <w:rsid w:val="00985639"/>
    <w:rsid w:val="009857A0"/>
    <w:rsid w:val="00985A3F"/>
    <w:rsid w:val="00985BF2"/>
    <w:rsid w:val="00986029"/>
    <w:rsid w:val="00986953"/>
    <w:rsid w:val="00986C7F"/>
    <w:rsid w:val="0098706B"/>
    <w:rsid w:val="00987336"/>
    <w:rsid w:val="00987370"/>
    <w:rsid w:val="009876E8"/>
    <w:rsid w:val="00987D46"/>
    <w:rsid w:val="009901B2"/>
    <w:rsid w:val="009902FE"/>
    <w:rsid w:val="00990543"/>
    <w:rsid w:val="009911A5"/>
    <w:rsid w:val="0099189F"/>
    <w:rsid w:val="00991B18"/>
    <w:rsid w:val="00991E4A"/>
    <w:rsid w:val="009928C2"/>
    <w:rsid w:val="00992E31"/>
    <w:rsid w:val="00992F9E"/>
    <w:rsid w:val="00994000"/>
    <w:rsid w:val="00994276"/>
    <w:rsid w:val="00994540"/>
    <w:rsid w:val="009945B1"/>
    <w:rsid w:val="009949BC"/>
    <w:rsid w:val="00994AD2"/>
    <w:rsid w:val="00994F41"/>
    <w:rsid w:val="00995033"/>
    <w:rsid w:val="00995412"/>
    <w:rsid w:val="009954D5"/>
    <w:rsid w:val="0099580E"/>
    <w:rsid w:val="009958CF"/>
    <w:rsid w:val="00995969"/>
    <w:rsid w:val="00995C01"/>
    <w:rsid w:val="0099632B"/>
    <w:rsid w:val="00996729"/>
    <w:rsid w:val="00996AE3"/>
    <w:rsid w:val="009976B0"/>
    <w:rsid w:val="009A00A2"/>
    <w:rsid w:val="009A0755"/>
    <w:rsid w:val="009A0D9D"/>
    <w:rsid w:val="009A1FAF"/>
    <w:rsid w:val="009A28F2"/>
    <w:rsid w:val="009A2C40"/>
    <w:rsid w:val="009A2F50"/>
    <w:rsid w:val="009A3393"/>
    <w:rsid w:val="009A34A9"/>
    <w:rsid w:val="009A3835"/>
    <w:rsid w:val="009A3AF0"/>
    <w:rsid w:val="009A3B2E"/>
    <w:rsid w:val="009A449C"/>
    <w:rsid w:val="009A4AE0"/>
    <w:rsid w:val="009A4C2D"/>
    <w:rsid w:val="009A5C86"/>
    <w:rsid w:val="009A5D9B"/>
    <w:rsid w:val="009A6930"/>
    <w:rsid w:val="009A6B66"/>
    <w:rsid w:val="009A706A"/>
    <w:rsid w:val="009A7083"/>
    <w:rsid w:val="009A7A27"/>
    <w:rsid w:val="009B1069"/>
    <w:rsid w:val="009B22FB"/>
    <w:rsid w:val="009B23EA"/>
    <w:rsid w:val="009B2451"/>
    <w:rsid w:val="009B25D6"/>
    <w:rsid w:val="009B2EFF"/>
    <w:rsid w:val="009B4817"/>
    <w:rsid w:val="009B4D84"/>
    <w:rsid w:val="009B4DC9"/>
    <w:rsid w:val="009B52C6"/>
    <w:rsid w:val="009B59C6"/>
    <w:rsid w:val="009B5CBB"/>
    <w:rsid w:val="009B6535"/>
    <w:rsid w:val="009B6C6E"/>
    <w:rsid w:val="009B6DED"/>
    <w:rsid w:val="009B6F11"/>
    <w:rsid w:val="009B76B1"/>
    <w:rsid w:val="009B7B97"/>
    <w:rsid w:val="009B7DA9"/>
    <w:rsid w:val="009B7F43"/>
    <w:rsid w:val="009C09AD"/>
    <w:rsid w:val="009C0A57"/>
    <w:rsid w:val="009C0DCB"/>
    <w:rsid w:val="009C1447"/>
    <w:rsid w:val="009C2503"/>
    <w:rsid w:val="009C2881"/>
    <w:rsid w:val="009C29E4"/>
    <w:rsid w:val="009C344F"/>
    <w:rsid w:val="009C3454"/>
    <w:rsid w:val="009C3EE2"/>
    <w:rsid w:val="009C4321"/>
    <w:rsid w:val="009C4F82"/>
    <w:rsid w:val="009C525E"/>
    <w:rsid w:val="009C58E4"/>
    <w:rsid w:val="009C5B21"/>
    <w:rsid w:val="009D074E"/>
    <w:rsid w:val="009D14FD"/>
    <w:rsid w:val="009D1EA3"/>
    <w:rsid w:val="009D27B0"/>
    <w:rsid w:val="009D2C39"/>
    <w:rsid w:val="009D32B5"/>
    <w:rsid w:val="009D33CD"/>
    <w:rsid w:val="009D445C"/>
    <w:rsid w:val="009D497A"/>
    <w:rsid w:val="009D49DA"/>
    <w:rsid w:val="009D4C7D"/>
    <w:rsid w:val="009D502E"/>
    <w:rsid w:val="009D56ED"/>
    <w:rsid w:val="009D5BB8"/>
    <w:rsid w:val="009D68FF"/>
    <w:rsid w:val="009D6B22"/>
    <w:rsid w:val="009D6BDB"/>
    <w:rsid w:val="009D6DF0"/>
    <w:rsid w:val="009D74B5"/>
    <w:rsid w:val="009D7E24"/>
    <w:rsid w:val="009E09D4"/>
    <w:rsid w:val="009E0C66"/>
    <w:rsid w:val="009E0D2C"/>
    <w:rsid w:val="009E11E4"/>
    <w:rsid w:val="009E1E56"/>
    <w:rsid w:val="009E2889"/>
    <w:rsid w:val="009E3547"/>
    <w:rsid w:val="009E3BEC"/>
    <w:rsid w:val="009E3C1C"/>
    <w:rsid w:val="009E4105"/>
    <w:rsid w:val="009E4561"/>
    <w:rsid w:val="009E4B08"/>
    <w:rsid w:val="009E4B5B"/>
    <w:rsid w:val="009E4EE6"/>
    <w:rsid w:val="009E5969"/>
    <w:rsid w:val="009E5ADA"/>
    <w:rsid w:val="009E65CB"/>
    <w:rsid w:val="009E7272"/>
    <w:rsid w:val="009E759D"/>
    <w:rsid w:val="009E790F"/>
    <w:rsid w:val="009E79FB"/>
    <w:rsid w:val="009F00FC"/>
    <w:rsid w:val="009F046C"/>
    <w:rsid w:val="009F065C"/>
    <w:rsid w:val="009F0C48"/>
    <w:rsid w:val="009F0F14"/>
    <w:rsid w:val="009F102E"/>
    <w:rsid w:val="009F104F"/>
    <w:rsid w:val="009F111B"/>
    <w:rsid w:val="009F190F"/>
    <w:rsid w:val="009F1C04"/>
    <w:rsid w:val="009F2188"/>
    <w:rsid w:val="009F2998"/>
    <w:rsid w:val="009F2B36"/>
    <w:rsid w:val="009F3268"/>
    <w:rsid w:val="009F32EB"/>
    <w:rsid w:val="009F3595"/>
    <w:rsid w:val="009F3599"/>
    <w:rsid w:val="009F4073"/>
    <w:rsid w:val="009F42F3"/>
    <w:rsid w:val="009F53C2"/>
    <w:rsid w:val="009F5E99"/>
    <w:rsid w:val="009F63F0"/>
    <w:rsid w:val="009F6719"/>
    <w:rsid w:val="009F67FC"/>
    <w:rsid w:val="009F6B81"/>
    <w:rsid w:val="009F6FFA"/>
    <w:rsid w:val="009F707B"/>
    <w:rsid w:val="009F7F27"/>
    <w:rsid w:val="00A01303"/>
    <w:rsid w:val="00A01417"/>
    <w:rsid w:val="00A0142D"/>
    <w:rsid w:val="00A01B4C"/>
    <w:rsid w:val="00A01C8B"/>
    <w:rsid w:val="00A01E54"/>
    <w:rsid w:val="00A02259"/>
    <w:rsid w:val="00A02CCF"/>
    <w:rsid w:val="00A03238"/>
    <w:rsid w:val="00A032CD"/>
    <w:rsid w:val="00A03584"/>
    <w:rsid w:val="00A0364C"/>
    <w:rsid w:val="00A038A2"/>
    <w:rsid w:val="00A03FDA"/>
    <w:rsid w:val="00A0414B"/>
    <w:rsid w:val="00A04490"/>
    <w:rsid w:val="00A051AB"/>
    <w:rsid w:val="00A053C9"/>
    <w:rsid w:val="00A05A17"/>
    <w:rsid w:val="00A05E3D"/>
    <w:rsid w:val="00A06516"/>
    <w:rsid w:val="00A0712D"/>
    <w:rsid w:val="00A07DCE"/>
    <w:rsid w:val="00A10216"/>
    <w:rsid w:val="00A106FF"/>
    <w:rsid w:val="00A1091F"/>
    <w:rsid w:val="00A1135E"/>
    <w:rsid w:val="00A114B5"/>
    <w:rsid w:val="00A11728"/>
    <w:rsid w:val="00A11812"/>
    <w:rsid w:val="00A11E11"/>
    <w:rsid w:val="00A11F47"/>
    <w:rsid w:val="00A12F71"/>
    <w:rsid w:val="00A132EC"/>
    <w:rsid w:val="00A13796"/>
    <w:rsid w:val="00A138A7"/>
    <w:rsid w:val="00A13CB2"/>
    <w:rsid w:val="00A13EDA"/>
    <w:rsid w:val="00A14682"/>
    <w:rsid w:val="00A14B53"/>
    <w:rsid w:val="00A14C6F"/>
    <w:rsid w:val="00A14CF6"/>
    <w:rsid w:val="00A15BA9"/>
    <w:rsid w:val="00A161E4"/>
    <w:rsid w:val="00A16821"/>
    <w:rsid w:val="00A16DDC"/>
    <w:rsid w:val="00A16F0C"/>
    <w:rsid w:val="00A171A3"/>
    <w:rsid w:val="00A173D7"/>
    <w:rsid w:val="00A174B6"/>
    <w:rsid w:val="00A178D0"/>
    <w:rsid w:val="00A17ADE"/>
    <w:rsid w:val="00A209B4"/>
    <w:rsid w:val="00A2147F"/>
    <w:rsid w:val="00A21968"/>
    <w:rsid w:val="00A21D5B"/>
    <w:rsid w:val="00A21DB5"/>
    <w:rsid w:val="00A22A47"/>
    <w:rsid w:val="00A232BF"/>
    <w:rsid w:val="00A23AC0"/>
    <w:rsid w:val="00A23D73"/>
    <w:rsid w:val="00A23DDE"/>
    <w:rsid w:val="00A23E50"/>
    <w:rsid w:val="00A23EF9"/>
    <w:rsid w:val="00A2432A"/>
    <w:rsid w:val="00A245C7"/>
    <w:rsid w:val="00A263E7"/>
    <w:rsid w:val="00A26571"/>
    <w:rsid w:val="00A266DF"/>
    <w:rsid w:val="00A26E2A"/>
    <w:rsid w:val="00A3011D"/>
    <w:rsid w:val="00A3088D"/>
    <w:rsid w:val="00A3142A"/>
    <w:rsid w:val="00A31B2A"/>
    <w:rsid w:val="00A31CC5"/>
    <w:rsid w:val="00A32274"/>
    <w:rsid w:val="00A3285D"/>
    <w:rsid w:val="00A33397"/>
    <w:rsid w:val="00A333E0"/>
    <w:rsid w:val="00A33552"/>
    <w:rsid w:val="00A34370"/>
    <w:rsid w:val="00A347BC"/>
    <w:rsid w:val="00A347FD"/>
    <w:rsid w:val="00A34BBE"/>
    <w:rsid w:val="00A34BF6"/>
    <w:rsid w:val="00A35B68"/>
    <w:rsid w:val="00A35EEC"/>
    <w:rsid w:val="00A36903"/>
    <w:rsid w:val="00A3741D"/>
    <w:rsid w:val="00A405AF"/>
    <w:rsid w:val="00A40F48"/>
    <w:rsid w:val="00A41A29"/>
    <w:rsid w:val="00A41CDE"/>
    <w:rsid w:val="00A42443"/>
    <w:rsid w:val="00A42C31"/>
    <w:rsid w:val="00A43276"/>
    <w:rsid w:val="00A44122"/>
    <w:rsid w:val="00A450FF"/>
    <w:rsid w:val="00A45A5C"/>
    <w:rsid w:val="00A45B50"/>
    <w:rsid w:val="00A4606D"/>
    <w:rsid w:val="00A469E0"/>
    <w:rsid w:val="00A46EDC"/>
    <w:rsid w:val="00A46F45"/>
    <w:rsid w:val="00A4730D"/>
    <w:rsid w:val="00A50723"/>
    <w:rsid w:val="00A50BD8"/>
    <w:rsid w:val="00A50BEB"/>
    <w:rsid w:val="00A50E83"/>
    <w:rsid w:val="00A50EFB"/>
    <w:rsid w:val="00A50FB5"/>
    <w:rsid w:val="00A50FC2"/>
    <w:rsid w:val="00A513BD"/>
    <w:rsid w:val="00A51E75"/>
    <w:rsid w:val="00A52698"/>
    <w:rsid w:val="00A52749"/>
    <w:rsid w:val="00A52A80"/>
    <w:rsid w:val="00A52BD3"/>
    <w:rsid w:val="00A52C1E"/>
    <w:rsid w:val="00A52F22"/>
    <w:rsid w:val="00A53385"/>
    <w:rsid w:val="00A535B4"/>
    <w:rsid w:val="00A549AC"/>
    <w:rsid w:val="00A54FB7"/>
    <w:rsid w:val="00A5592E"/>
    <w:rsid w:val="00A5597C"/>
    <w:rsid w:val="00A562E7"/>
    <w:rsid w:val="00A571C0"/>
    <w:rsid w:val="00A57BBE"/>
    <w:rsid w:val="00A603EC"/>
    <w:rsid w:val="00A60692"/>
    <w:rsid w:val="00A60DF7"/>
    <w:rsid w:val="00A610E3"/>
    <w:rsid w:val="00A6178B"/>
    <w:rsid w:val="00A61E9E"/>
    <w:rsid w:val="00A6234A"/>
    <w:rsid w:val="00A633D5"/>
    <w:rsid w:val="00A64753"/>
    <w:rsid w:val="00A64856"/>
    <w:rsid w:val="00A64CC2"/>
    <w:rsid w:val="00A65ACB"/>
    <w:rsid w:val="00A65EF3"/>
    <w:rsid w:val="00A66051"/>
    <w:rsid w:val="00A6668D"/>
    <w:rsid w:val="00A66E95"/>
    <w:rsid w:val="00A66F70"/>
    <w:rsid w:val="00A67548"/>
    <w:rsid w:val="00A67D59"/>
    <w:rsid w:val="00A67F8F"/>
    <w:rsid w:val="00A70141"/>
    <w:rsid w:val="00A701FE"/>
    <w:rsid w:val="00A704C7"/>
    <w:rsid w:val="00A70A58"/>
    <w:rsid w:val="00A712B4"/>
    <w:rsid w:val="00A72216"/>
    <w:rsid w:val="00A72659"/>
    <w:rsid w:val="00A72731"/>
    <w:rsid w:val="00A730A6"/>
    <w:rsid w:val="00A730CE"/>
    <w:rsid w:val="00A73B19"/>
    <w:rsid w:val="00A73DCE"/>
    <w:rsid w:val="00A740B9"/>
    <w:rsid w:val="00A749C5"/>
    <w:rsid w:val="00A74C0E"/>
    <w:rsid w:val="00A74FDF"/>
    <w:rsid w:val="00A7511F"/>
    <w:rsid w:val="00A75BA0"/>
    <w:rsid w:val="00A75D73"/>
    <w:rsid w:val="00A75E39"/>
    <w:rsid w:val="00A762F7"/>
    <w:rsid w:val="00A76842"/>
    <w:rsid w:val="00A7698E"/>
    <w:rsid w:val="00A76C00"/>
    <w:rsid w:val="00A7703C"/>
    <w:rsid w:val="00A77222"/>
    <w:rsid w:val="00A77743"/>
    <w:rsid w:val="00A77766"/>
    <w:rsid w:val="00A77AD6"/>
    <w:rsid w:val="00A80808"/>
    <w:rsid w:val="00A8098E"/>
    <w:rsid w:val="00A80E42"/>
    <w:rsid w:val="00A812D6"/>
    <w:rsid w:val="00A813BE"/>
    <w:rsid w:val="00A815EC"/>
    <w:rsid w:val="00A81836"/>
    <w:rsid w:val="00A825FC"/>
    <w:rsid w:val="00A82B0E"/>
    <w:rsid w:val="00A82B3C"/>
    <w:rsid w:val="00A82EE5"/>
    <w:rsid w:val="00A83EFC"/>
    <w:rsid w:val="00A841E4"/>
    <w:rsid w:val="00A842A0"/>
    <w:rsid w:val="00A845FB"/>
    <w:rsid w:val="00A855E2"/>
    <w:rsid w:val="00A85E50"/>
    <w:rsid w:val="00A8637C"/>
    <w:rsid w:val="00A86586"/>
    <w:rsid w:val="00A86AA4"/>
    <w:rsid w:val="00A86D7B"/>
    <w:rsid w:val="00A87F60"/>
    <w:rsid w:val="00A9043B"/>
    <w:rsid w:val="00A90AFC"/>
    <w:rsid w:val="00A91246"/>
    <w:rsid w:val="00A912C8"/>
    <w:rsid w:val="00A91303"/>
    <w:rsid w:val="00A91950"/>
    <w:rsid w:val="00A91B60"/>
    <w:rsid w:val="00A91F37"/>
    <w:rsid w:val="00A92A0E"/>
    <w:rsid w:val="00A92B04"/>
    <w:rsid w:val="00A92C5D"/>
    <w:rsid w:val="00A93B66"/>
    <w:rsid w:val="00A94007"/>
    <w:rsid w:val="00A94B47"/>
    <w:rsid w:val="00A94B98"/>
    <w:rsid w:val="00A94E80"/>
    <w:rsid w:val="00A952AF"/>
    <w:rsid w:val="00A95468"/>
    <w:rsid w:val="00A961EB"/>
    <w:rsid w:val="00A96776"/>
    <w:rsid w:val="00A97191"/>
    <w:rsid w:val="00AA0334"/>
    <w:rsid w:val="00AA0979"/>
    <w:rsid w:val="00AA0AB1"/>
    <w:rsid w:val="00AA0D9B"/>
    <w:rsid w:val="00AA13CE"/>
    <w:rsid w:val="00AA1686"/>
    <w:rsid w:val="00AA20C8"/>
    <w:rsid w:val="00AA2160"/>
    <w:rsid w:val="00AA2CDA"/>
    <w:rsid w:val="00AA2E9E"/>
    <w:rsid w:val="00AA3C3D"/>
    <w:rsid w:val="00AA3D1F"/>
    <w:rsid w:val="00AA443E"/>
    <w:rsid w:val="00AA4559"/>
    <w:rsid w:val="00AA56E0"/>
    <w:rsid w:val="00AA5A45"/>
    <w:rsid w:val="00AA5A87"/>
    <w:rsid w:val="00AA6B02"/>
    <w:rsid w:val="00AA6C39"/>
    <w:rsid w:val="00AA765D"/>
    <w:rsid w:val="00AA7CAB"/>
    <w:rsid w:val="00AB007D"/>
    <w:rsid w:val="00AB1049"/>
    <w:rsid w:val="00AB1897"/>
    <w:rsid w:val="00AB1CDE"/>
    <w:rsid w:val="00AB1E34"/>
    <w:rsid w:val="00AB1ED7"/>
    <w:rsid w:val="00AB2153"/>
    <w:rsid w:val="00AB2A5A"/>
    <w:rsid w:val="00AB3DAE"/>
    <w:rsid w:val="00AB4523"/>
    <w:rsid w:val="00AB52DC"/>
    <w:rsid w:val="00AB5388"/>
    <w:rsid w:val="00AB5E19"/>
    <w:rsid w:val="00AB679B"/>
    <w:rsid w:val="00AB67A9"/>
    <w:rsid w:val="00AB6AFF"/>
    <w:rsid w:val="00AB76FF"/>
    <w:rsid w:val="00AB7FBB"/>
    <w:rsid w:val="00AC108E"/>
    <w:rsid w:val="00AC13B9"/>
    <w:rsid w:val="00AC1772"/>
    <w:rsid w:val="00AC1EBC"/>
    <w:rsid w:val="00AC29A5"/>
    <w:rsid w:val="00AC2B8C"/>
    <w:rsid w:val="00AC3F91"/>
    <w:rsid w:val="00AC47B9"/>
    <w:rsid w:val="00AC5BC6"/>
    <w:rsid w:val="00AC6215"/>
    <w:rsid w:val="00AC632A"/>
    <w:rsid w:val="00AC63C5"/>
    <w:rsid w:val="00AC6446"/>
    <w:rsid w:val="00AC6528"/>
    <w:rsid w:val="00AC69BD"/>
    <w:rsid w:val="00AC72CE"/>
    <w:rsid w:val="00AC7D01"/>
    <w:rsid w:val="00AD055E"/>
    <w:rsid w:val="00AD0A33"/>
    <w:rsid w:val="00AD17F9"/>
    <w:rsid w:val="00AD1862"/>
    <w:rsid w:val="00AD1A44"/>
    <w:rsid w:val="00AD1D64"/>
    <w:rsid w:val="00AD2263"/>
    <w:rsid w:val="00AD2453"/>
    <w:rsid w:val="00AD2A27"/>
    <w:rsid w:val="00AD3A4F"/>
    <w:rsid w:val="00AD4396"/>
    <w:rsid w:val="00AD4B69"/>
    <w:rsid w:val="00AD5940"/>
    <w:rsid w:val="00AD6C12"/>
    <w:rsid w:val="00AD7422"/>
    <w:rsid w:val="00AE0240"/>
    <w:rsid w:val="00AE0B17"/>
    <w:rsid w:val="00AE1378"/>
    <w:rsid w:val="00AE14F9"/>
    <w:rsid w:val="00AE2D7B"/>
    <w:rsid w:val="00AE2F65"/>
    <w:rsid w:val="00AE32BE"/>
    <w:rsid w:val="00AE40D0"/>
    <w:rsid w:val="00AE45DA"/>
    <w:rsid w:val="00AE4852"/>
    <w:rsid w:val="00AE4AA7"/>
    <w:rsid w:val="00AE4E85"/>
    <w:rsid w:val="00AE4F90"/>
    <w:rsid w:val="00AE5061"/>
    <w:rsid w:val="00AE50C0"/>
    <w:rsid w:val="00AE553F"/>
    <w:rsid w:val="00AE583A"/>
    <w:rsid w:val="00AE5F78"/>
    <w:rsid w:val="00AE79E6"/>
    <w:rsid w:val="00AE7AFA"/>
    <w:rsid w:val="00AF1203"/>
    <w:rsid w:val="00AF1322"/>
    <w:rsid w:val="00AF3322"/>
    <w:rsid w:val="00AF3723"/>
    <w:rsid w:val="00AF3792"/>
    <w:rsid w:val="00AF3B31"/>
    <w:rsid w:val="00AF4261"/>
    <w:rsid w:val="00AF45EE"/>
    <w:rsid w:val="00AF47E5"/>
    <w:rsid w:val="00AF5057"/>
    <w:rsid w:val="00AF5248"/>
    <w:rsid w:val="00AF5566"/>
    <w:rsid w:val="00AF56C0"/>
    <w:rsid w:val="00AF61AE"/>
    <w:rsid w:val="00AF65FA"/>
    <w:rsid w:val="00AF6A5A"/>
    <w:rsid w:val="00AF6BF1"/>
    <w:rsid w:val="00AF7BBE"/>
    <w:rsid w:val="00AF7EB9"/>
    <w:rsid w:val="00B005FE"/>
    <w:rsid w:val="00B009D7"/>
    <w:rsid w:val="00B010C4"/>
    <w:rsid w:val="00B01508"/>
    <w:rsid w:val="00B016C8"/>
    <w:rsid w:val="00B01AA4"/>
    <w:rsid w:val="00B01D67"/>
    <w:rsid w:val="00B021A5"/>
    <w:rsid w:val="00B02373"/>
    <w:rsid w:val="00B02669"/>
    <w:rsid w:val="00B02B47"/>
    <w:rsid w:val="00B03B21"/>
    <w:rsid w:val="00B03D7F"/>
    <w:rsid w:val="00B053BF"/>
    <w:rsid w:val="00B0599C"/>
    <w:rsid w:val="00B05C94"/>
    <w:rsid w:val="00B06229"/>
    <w:rsid w:val="00B063B3"/>
    <w:rsid w:val="00B06663"/>
    <w:rsid w:val="00B067A8"/>
    <w:rsid w:val="00B06A4A"/>
    <w:rsid w:val="00B06A99"/>
    <w:rsid w:val="00B07C34"/>
    <w:rsid w:val="00B07C9B"/>
    <w:rsid w:val="00B10426"/>
    <w:rsid w:val="00B10714"/>
    <w:rsid w:val="00B109DE"/>
    <w:rsid w:val="00B121EB"/>
    <w:rsid w:val="00B12786"/>
    <w:rsid w:val="00B1377D"/>
    <w:rsid w:val="00B138CE"/>
    <w:rsid w:val="00B140AF"/>
    <w:rsid w:val="00B14462"/>
    <w:rsid w:val="00B14C41"/>
    <w:rsid w:val="00B15931"/>
    <w:rsid w:val="00B15D77"/>
    <w:rsid w:val="00B160CE"/>
    <w:rsid w:val="00B166AD"/>
    <w:rsid w:val="00B16769"/>
    <w:rsid w:val="00B167B8"/>
    <w:rsid w:val="00B170B6"/>
    <w:rsid w:val="00B17728"/>
    <w:rsid w:val="00B17750"/>
    <w:rsid w:val="00B17F93"/>
    <w:rsid w:val="00B20201"/>
    <w:rsid w:val="00B20262"/>
    <w:rsid w:val="00B204FD"/>
    <w:rsid w:val="00B206A1"/>
    <w:rsid w:val="00B20833"/>
    <w:rsid w:val="00B20A4E"/>
    <w:rsid w:val="00B21063"/>
    <w:rsid w:val="00B213F2"/>
    <w:rsid w:val="00B21966"/>
    <w:rsid w:val="00B21DD7"/>
    <w:rsid w:val="00B21F19"/>
    <w:rsid w:val="00B2236E"/>
    <w:rsid w:val="00B22DD2"/>
    <w:rsid w:val="00B234D4"/>
    <w:rsid w:val="00B236EB"/>
    <w:rsid w:val="00B240A8"/>
    <w:rsid w:val="00B246E1"/>
    <w:rsid w:val="00B25066"/>
    <w:rsid w:val="00B2561E"/>
    <w:rsid w:val="00B25836"/>
    <w:rsid w:val="00B2648A"/>
    <w:rsid w:val="00B2674F"/>
    <w:rsid w:val="00B26B86"/>
    <w:rsid w:val="00B26EAB"/>
    <w:rsid w:val="00B270D0"/>
    <w:rsid w:val="00B27884"/>
    <w:rsid w:val="00B27FFB"/>
    <w:rsid w:val="00B308CE"/>
    <w:rsid w:val="00B30A9F"/>
    <w:rsid w:val="00B318AE"/>
    <w:rsid w:val="00B33D46"/>
    <w:rsid w:val="00B3533D"/>
    <w:rsid w:val="00B35C1F"/>
    <w:rsid w:val="00B35F81"/>
    <w:rsid w:val="00B36CE2"/>
    <w:rsid w:val="00B36EFB"/>
    <w:rsid w:val="00B375C4"/>
    <w:rsid w:val="00B37EFB"/>
    <w:rsid w:val="00B404D2"/>
    <w:rsid w:val="00B405C0"/>
    <w:rsid w:val="00B41942"/>
    <w:rsid w:val="00B4244B"/>
    <w:rsid w:val="00B427B4"/>
    <w:rsid w:val="00B427E9"/>
    <w:rsid w:val="00B42A30"/>
    <w:rsid w:val="00B44107"/>
    <w:rsid w:val="00B441EE"/>
    <w:rsid w:val="00B44563"/>
    <w:rsid w:val="00B44682"/>
    <w:rsid w:val="00B447F6"/>
    <w:rsid w:val="00B44972"/>
    <w:rsid w:val="00B449EF"/>
    <w:rsid w:val="00B44ACC"/>
    <w:rsid w:val="00B459A1"/>
    <w:rsid w:val="00B46118"/>
    <w:rsid w:val="00B461BD"/>
    <w:rsid w:val="00B463BA"/>
    <w:rsid w:val="00B4671E"/>
    <w:rsid w:val="00B46F26"/>
    <w:rsid w:val="00B470CB"/>
    <w:rsid w:val="00B471CC"/>
    <w:rsid w:val="00B47245"/>
    <w:rsid w:val="00B47A99"/>
    <w:rsid w:val="00B50411"/>
    <w:rsid w:val="00B509B0"/>
    <w:rsid w:val="00B50EE2"/>
    <w:rsid w:val="00B5123E"/>
    <w:rsid w:val="00B518C2"/>
    <w:rsid w:val="00B51B38"/>
    <w:rsid w:val="00B51FAA"/>
    <w:rsid w:val="00B522DF"/>
    <w:rsid w:val="00B522F1"/>
    <w:rsid w:val="00B5335A"/>
    <w:rsid w:val="00B53DF6"/>
    <w:rsid w:val="00B54B64"/>
    <w:rsid w:val="00B5587A"/>
    <w:rsid w:val="00B55940"/>
    <w:rsid w:val="00B55F6C"/>
    <w:rsid w:val="00B55FCB"/>
    <w:rsid w:val="00B5671B"/>
    <w:rsid w:val="00B57E83"/>
    <w:rsid w:val="00B57ECB"/>
    <w:rsid w:val="00B601B8"/>
    <w:rsid w:val="00B602E8"/>
    <w:rsid w:val="00B609D0"/>
    <w:rsid w:val="00B60B00"/>
    <w:rsid w:val="00B61484"/>
    <w:rsid w:val="00B61960"/>
    <w:rsid w:val="00B61C36"/>
    <w:rsid w:val="00B6336D"/>
    <w:rsid w:val="00B6398A"/>
    <w:rsid w:val="00B63CE4"/>
    <w:rsid w:val="00B64498"/>
    <w:rsid w:val="00B65260"/>
    <w:rsid w:val="00B654A7"/>
    <w:rsid w:val="00B656ED"/>
    <w:rsid w:val="00B65EA3"/>
    <w:rsid w:val="00B6649E"/>
    <w:rsid w:val="00B6693D"/>
    <w:rsid w:val="00B66CCC"/>
    <w:rsid w:val="00B67AB6"/>
    <w:rsid w:val="00B67C2E"/>
    <w:rsid w:val="00B72F28"/>
    <w:rsid w:val="00B73375"/>
    <w:rsid w:val="00B73770"/>
    <w:rsid w:val="00B74025"/>
    <w:rsid w:val="00B745E6"/>
    <w:rsid w:val="00B74D8A"/>
    <w:rsid w:val="00B752D4"/>
    <w:rsid w:val="00B752F1"/>
    <w:rsid w:val="00B753F1"/>
    <w:rsid w:val="00B75AB6"/>
    <w:rsid w:val="00B75F83"/>
    <w:rsid w:val="00B76735"/>
    <w:rsid w:val="00B7678C"/>
    <w:rsid w:val="00B77558"/>
    <w:rsid w:val="00B77786"/>
    <w:rsid w:val="00B80098"/>
    <w:rsid w:val="00B808E7"/>
    <w:rsid w:val="00B8134F"/>
    <w:rsid w:val="00B813B8"/>
    <w:rsid w:val="00B82132"/>
    <w:rsid w:val="00B829DD"/>
    <w:rsid w:val="00B82C00"/>
    <w:rsid w:val="00B82CFA"/>
    <w:rsid w:val="00B8336C"/>
    <w:rsid w:val="00B8364E"/>
    <w:rsid w:val="00B837C9"/>
    <w:rsid w:val="00B84197"/>
    <w:rsid w:val="00B84F7B"/>
    <w:rsid w:val="00B86EB1"/>
    <w:rsid w:val="00B874AF"/>
    <w:rsid w:val="00B8766D"/>
    <w:rsid w:val="00B87B08"/>
    <w:rsid w:val="00B90249"/>
    <w:rsid w:val="00B908C2"/>
    <w:rsid w:val="00B9126D"/>
    <w:rsid w:val="00B92141"/>
    <w:rsid w:val="00B94161"/>
    <w:rsid w:val="00B9424A"/>
    <w:rsid w:val="00B94A38"/>
    <w:rsid w:val="00B952F8"/>
    <w:rsid w:val="00B954E0"/>
    <w:rsid w:val="00B973C9"/>
    <w:rsid w:val="00B975EA"/>
    <w:rsid w:val="00B9790A"/>
    <w:rsid w:val="00B97AE3"/>
    <w:rsid w:val="00B97AF9"/>
    <w:rsid w:val="00B97F69"/>
    <w:rsid w:val="00BA009E"/>
    <w:rsid w:val="00BA0DE7"/>
    <w:rsid w:val="00BA19AC"/>
    <w:rsid w:val="00BA26EF"/>
    <w:rsid w:val="00BA3ACF"/>
    <w:rsid w:val="00BA4717"/>
    <w:rsid w:val="00BA494E"/>
    <w:rsid w:val="00BA557F"/>
    <w:rsid w:val="00BA563C"/>
    <w:rsid w:val="00BA5DB3"/>
    <w:rsid w:val="00BA6023"/>
    <w:rsid w:val="00BA6E41"/>
    <w:rsid w:val="00BA7EED"/>
    <w:rsid w:val="00BB000D"/>
    <w:rsid w:val="00BB0154"/>
    <w:rsid w:val="00BB0E0E"/>
    <w:rsid w:val="00BB1594"/>
    <w:rsid w:val="00BB1B8A"/>
    <w:rsid w:val="00BB1E83"/>
    <w:rsid w:val="00BB2E64"/>
    <w:rsid w:val="00BB3037"/>
    <w:rsid w:val="00BB3930"/>
    <w:rsid w:val="00BB4802"/>
    <w:rsid w:val="00BB49CF"/>
    <w:rsid w:val="00BB4AC1"/>
    <w:rsid w:val="00BB5341"/>
    <w:rsid w:val="00BB557B"/>
    <w:rsid w:val="00BB592D"/>
    <w:rsid w:val="00BB59AE"/>
    <w:rsid w:val="00BB5D56"/>
    <w:rsid w:val="00BB66AE"/>
    <w:rsid w:val="00BB68FC"/>
    <w:rsid w:val="00BB6BF9"/>
    <w:rsid w:val="00BB7184"/>
    <w:rsid w:val="00BB720F"/>
    <w:rsid w:val="00BB735F"/>
    <w:rsid w:val="00BB78AA"/>
    <w:rsid w:val="00BB7D87"/>
    <w:rsid w:val="00BC01E8"/>
    <w:rsid w:val="00BC07E6"/>
    <w:rsid w:val="00BC10B3"/>
    <w:rsid w:val="00BC149E"/>
    <w:rsid w:val="00BC15C0"/>
    <w:rsid w:val="00BC2623"/>
    <w:rsid w:val="00BC3027"/>
    <w:rsid w:val="00BC341F"/>
    <w:rsid w:val="00BC39AA"/>
    <w:rsid w:val="00BC3EC9"/>
    <w:rsid w:val="00BC45AB"/>
    <w:rsid w:val="00BC4670"/>
    <w:rsid w:val="00BC4AD4"/>
    <w:rsid w:val="00BC5056"/>
    <w:rsid w:val="00BC5901"/>
    <w:rsid w:val="00BC5C36"/>
    <w:rsid w:val="00BC6272"/>
    <w:rsid w:val="00BC6414"/>
    <w:rsid w:val="00BC6EFB"/>
    <w:rsid w:val="00BC71C0"/>
    <w:rsid w:val="00BC79DD"/>
    <w:rsid w:val="00BC7A63"/>
    <w:rsid w:val="00BC7AB8"/>
    <w:rsid w:val="00BD0236"/>
    <w:rsid w:val="00BD0A6E"/>
    <w:rsid w:val="00BD0B7E"/>
    <w:rsid w:val="00BD0C1D"/>
    <w:rsid w:val="00BD0ECE"/>
    <w:rsid w:val="00BD17E6"/>
    <w:rsid w:val="00BD1E84"/>
    <w:rsid w:val="00BD2322"/>
    <w:rsid w:val="00BD28F5"/>
    <w:rsid w:val="00BD2E8B"/>
    <w:rsid w:val="00BD35E8"/>
    <w:rsid w:val="00BD3609"/>
    <w:rsid w:val="00BD3660"/>
    <w:rsid w:val="00BD41AE"/>
    <w:rsid w:val="00BD43B8"/>
    <w:rsid w:val="00BD4868"/>
    <w:rsid w:val="00BD4AE1"/>
    <w:rsid w:val="00BD4C88"/>
    <w:rsid w:val="00BD5C61"/>
    <w:rsid w:val="00BD5E4A"/>
    <w:rsid w:val="00BD668D"/>
    <w:rsid w:val="00BD6C09"/>
    <w:rsid w:val="00BD7D7D"/>
    <w:rsid w:val="00BE0607"/>
    <w:rsid w:val="00BE0A51"/>
    <w:rsid w:val="00BE15C1"/>
    <w:rsid w:val="00BE162F"/>
    <w:rsid w:val="00BE1F85"/>
    <w:rsid w:val="00BE2333"/>
    <w:rsid w:val="00BE4529"/>
    <w:rsid w:val="00BE4AFF"/>
    <w:rsid w:val="00BE4CDB"/>
    <w:rsid w:val="00BE5105"/>
    <w:rsid w:val="00BE59B2"/>
    <w:rsid w:val="00BE5CB5"/>
    <w:rsid w:val="00BE659B"/>
    <w:rsid w:val="00BE6A4E"/>
    <w:rsid w:val="00BE725D"/>
    <w:rsid w:val="00BE7875"/>
    <w:rsid w:val="00BE7A7E"/>
    <w:rsid w:val="00BE7AA1"/>
    <w:rsid w:val="00BF0041"/>
    <w:rsid w:val="00BF01B9"/>
    <w:rsid w:val="00BF0643"/>
    <w:rsid w:val="00BF06B4"/>
    <w:rsid w:val="00BF0736"/>
    <w:rsid w:val="00BF0E0D"/>
    <w:rsid w:val="00BF0EA2"/>
    <w:rsid w:val="00BF1322"/>
    <w:rsid w:val="00BF1A38"/>
    <w:rsid w:val="00BF2BA8"/>
    <w:rsid w:val="00BF3197"/>
    <w:rsid w:val="00BF3BC6"/>
    <w:rsid w:val="00BF3BE5"/>
    <w:rsid w:val="00BF4438"/>
    <w:rsid w:val="00BF4A74"/>
    <w:rsid w:val="00BF4B7A"/>
    <w:rsid w:val="00BF4E0C"/>
    <w:rsid w:val="00BF5245"/>
    <w:rsid w:val="00BF5314"/>
    <w:rsid w:val="00BF5471"/>
    <w:rsid w:val="00BF56B0"/>
    <w:rsid w:val="00BF6DD5"/>
    <w:rsid w:val="00BF6EFA"/>
    <w:rsid w:val="00BF7924"/>
    <w:rsid w:val="00BF7D88"/>
    <w:rsid w:val="00BF7DBA"/>
    <w:rsid w:val="00C00324"/>
    <w:rsid w:val="00C0040D"/>
    <w:rsid w:val="00C00D4B"/>
    <w:rsid w:val="00C01139"/>
    <w:rsid w:val="00C01373"/>
    <w:rsid w:val="00C014AF"/>
    <w:rsid w:val="00C0152D"/>
    <w:rsid w:val="00C017FB"/>
    <w:rsid w:val="00C0189D"/>
    <w:rsid w:val="00C01A7C"/>
    <w:rsid w:val="00C01C6D"/>
    <w:rsid w:val="00C01EEC"/>
    <w:rsid w:val="00C02DFB"/>
    <w:rsid w:val="00C02F42"/>
    <w:rsid w:val="00C03003"/>
    <w:rsid w:val="00C0371C"/>
    <w:rsid w:val="00C03A16"/>
    <w:rsid w:val="00C04301"/>
    <w:rsid w:val="00C0453A"/>
    <w:rsid w:val="00C04DA8"/>
    <w:rsid w:val="00C0554B"/>
    <w:rsid w:val="00C0592B"/>
    <w:rsid w:val="00C05C69"/>
    <w:rsid w:val="00C06179"/>
    <w:rsid w:val="00C062A9"/>
    <w:rsid w:val="00C06EF8"/>
    <w:rsid w:val="00C0730F"/>
    <w:rsid w:val="00C1032B"/>
    <w:rsid w:val="00C1099D"/>
    <w:rsid w:val="00C109D4"/>
    <w:rsid w:val="00C11B20"/>
    <w:rsid w:val="00C11BCA"/>
    <w:rsid w:val="00C11E97"/>
    <w:rsid w:val="00C12207"/>
    <w:rsid w:val="00C122DC"/>
    <w:rsid w:val="00C1253E"/>
    <w:rsid w:val="00C1275D"/>
    <w:rsid w:val="00C12976"/>
    <w:rsid w:val="00C12D04"/>
    <w:rsid w:val="00C142E6"/>
    <w:rsid w:val="00C14A43"/>
    <w:rsid w:val="00C1594C"/>
    <w:rsid w:val="00C15D4A"/>
    <w:rsid w:val="00C16196"/>
    <w:rsid w:val="00C164C8"/>
    <w:rsid w:val="00C16A63"/>
    <w:rsid w:val="00C17F91"/>
    <w:rsid w:val="00C201C7"/>
    <w:rsid w:val="00C202AA"/>
    <w:rsid w:val="00C20655"/>
    <w:rsid w:val="00C206D9"/>
    <w:rsid w:val="00C20FD8"/>
    <w:rsid w:val="00C20FF6"/>
    <w:rsid w:val="00C22576"/>
    <w:rsid w:val="00C22600"/>
    <w:rsid w:val="00C22ADF"/>
    <w:rsid w:val="00C22C95"/>
    <w:rsid w:val="00C2312E"/>
    <w:rsid w:val="00C23A74"/>
    <w:rsid w:val="00C24A5D"/>
    <w:rsid w:val="00C24F6B"/>
    <w:rsid w:val="00C2522D"/>
    <w:rsid w:val="00C252CA"/>
    <w:rsid w:val="00C25300"/>
    <w:rsid w:val="00C25439"/>
    <w:rsid w:val="00C25A0A"/>
    <w:rsid w:val="00C2613B"/>
    <w:rsid w:val="00C261C3"/>
    <w:rsid w:val="00C26834"/>
    <w:rsid w:val="00C26AE7"/>
    <w:rsid w:val="00C273C0"/>
    <w:rsid w:val="00C27426"/>
    <w:rsid w:val="00C274A8"/>
    <w:rsid w:val="00C27ACD"/>
    <w:rsid w:val="00C27CC4"/>
    <w:rsid w:val="00C27DCB"/>
    <w:rsid w:val="00C30641"/>
    <w:rsid w:val="00C3106E"/>
    <w:rsid w:val="00C31307"/>
    <w:rsid w:val="00C31405"/>
    <w:rsid w:val="00C31881"/>
    <w:rsid w:val="00C32057"/>
    <w:rsid w:val="00C324BF"/>
    <w:rsid w:val="00C32738"/>
    <w:rsid w:val="00C3295C"/>
    <w:rsid w:val="00C32BDE"/>
    <w:rsid w:val="00C33079"/>
    <w:rsid w:val="00C33272"/>
    <w:rsid w:val="00C332EF"/>
    <w:rsid w:val="00C334EB"/>
    <w:rsid w:val="00C336A2"/>
    <w:rsid w:val="00C344EE"/>
    <w:rsid w:val="00C34640"/>
    <w:rsid w:val="00C35914"/>
    <w:rsid w:val="00C35A56"/>
    <w:rsid w:val="00C35EED"/>
    <w:rsid w:val="00C36372"/>
    <w:rsid w:val="00C36501"/>
    <w:rsid w:val="00C36EC2"/>
    <w:rsid w:val="00C3707B"/>
    <w:rsid w:val="00C37695"/>
    <w:rsid w:val="00C37F03"/>
    <w:rsid w:val="00C4037B"/>
    <w:rsid w:val="00C40695"/>
    <w:rsid w:val="00C40EA5"/>
    <w:rsid w:val="00C40FCE"/>
    <w:rsid w:val="00C41F07"/>
    <w:rsid w:val="00C4251E"/>
    <w:rsid w:val="00C425B5"/>
    <w:rsid w:val="00C42C62"/>
    <w:rsid w:val="00C439A7"/>
    <w:rsid w:val="00C4402A"/>
    <w:rsid w:val="00C442B8"/>
    <w:rsid w:val="00C4477E"/>
    <w:rsid w:val="00C44B5C"/>
    <w:rsid w:val="00C44D68"/>
    <w:rsid w:val="00C450B7"/>
    <w:rsid w:val="00C458A1"/>
    <w:rsid w:val="00C4667A"/>
    <w:rsid w:val="00C4692E"/>
    <w:rsid w:val="00C47724"/>
    <w:rsid w:val="00C477F6"/>
    <w:rsid w:val="00C47C2D"/>
    <w:rsid w:val="00C47C8E"/>
    <w:rsid w:val="00C51175"/>
    <w:rsid w:val="00C51466"/>
    <w:rsid w:val="00C51C87"/>
    <w:rsid w:val="00C52874"/>
    <w:rsid w:val="00C52CBD"/>
    <w:rsid w:val="00C547E5"/>
    <w:rsid w:val="00C5525E"/>
    <w:rsid w:val="00C5560A"/>
    <w:rsid w:val="00C55F83"/>
    <w:rsid w:val="00C56316"/>
    <w:rsid w:val="00C5657B"/>
    <w:rsid w:val="00C56C7A"/>
    <w:rsid w:val="00C56E29"/>
    <w:rsid w:val="00C570E4"/>
    <w:rsid w:val="00C57864"/>
    <w:rsid w:val="00C57C6A"/>
    <w:rsid w:val="00C57D95"/>
    <w:rsid w:val="00C57E2D"/>
    <w:rsid w:val="00C57EDB"/>
    <w:rsid w:val="00C57F65"/>
    <w:rsid w:val="00C57F80"/>
    <w:rsid w:val="00C60AA2"/>
    <w:rsid w:val="00C60AFA"/>
    <w:rsid w:val="00C6165E"/>
    <w:rsid w:val="00C61DF5"/>
    <w:rsid w:val="00C61E73"/>
    <w:rsid w:val="00C62266"/>
    <w:rsid w:val="00C62349"/>
    <w:rsid w:val="00C62494"/>
    <w:rsid w:val="00C626E7"/>
    <w:rsid w:val="00C62828"/>
    <w:rsid w:val="00C63DCB"/>
    <w:rsid w:val="00C63F3E"/>
    <w:rsid w:val="00C64621"/>
    <w:rsid w:val="00C66B2E"/>
    <w:rsid w:val="00C66C12"/>
    <w:rsid w:val="00C66DC8"/>
    <w:rsid w:val="00C67962"/>
    <w:rsid w:val="00C679C9"/>
    <w:rsid w:val="00C703BD"/>
    <w:rsid w:val="00C727A9"/>
    <w:rsid w:val="00C72B71"/>
    <w:rsid w:val="00C739F9"/>
    <w:rsid w:val="00C73C69"/>
    <w:rsid w:val="00C73D20"/>
    <w:rsid w:val="00C745DA"/>
    <w:rsid w:val="00C74810"/>
    <w:rsid w:val="00C75B75"/>
    <w:rsid w:val="00C76088"/>
    <w:rsid w:val="00C76199"/>
    <w:rsid w:val="00C762E5"/>
    <w:rsid w:val="00C7663F"/>
    <w:rsid w:val="00C76738"/>
    <w:rsid w:val="00C77329"/>
    <w:rsid w:val="00C774D6"/>
    <w:rsid w:val="00C77A1A"/>
    <w:rsid w:val="00C77C70"/>
    <w:rsid w:val="00C80054"/>
    <w:rsid w:val="00C81E06"/>
    <w:rsid w:val="00C82726"/>
    <w:rsid w:val="00C82B3F"/>
    <w:rsid w:val="00C83601"/>
    <w:rsid w:val="00C83B0D"/>
    <w:rsid w:val="00C846C2"/>
    <w:rsid w:val="00C84946"/>
    <w:rsid w:val="00C849B7"/>
    <w:rsid w:val="00C85711"/>
    <w:rsid w:val="00C857FB"/>
    <w:rsid w:val="00C85956"/>
    <w:rsid w:val="00C85C71"/>
    <w:rsid w:val="00C85CD7"/>
    <w:rsid w:val="00C87340"/>
    <w:rsid w:val="00C87661"/>
    <w:rsid w:val="00C919B7"/>
    <w:rsid w:val="00C91BA7"/>
    <w:rsid w:val="00C91EC3"/>
    <w:rsid w:val="00C92044"/>
    <w:rsid w:val="00C9260F"/>
    <w:rsid w:val="00C93128"/>
    <w:rsid w:val="00C932B3"/>
    <w:rsid w:val="00C93E46"/>
    <w:rsid w:val="00C94E3A"/>
    <w:rsid w:val="00C95A3F"/>
    <w:rsid w:val="00C95C45"/>
    <w:rsid w:val="00C95EBC"/>
    <w:rsid w:val="00C96822"/>
    <w:rsid w:val="00C97D54"/>
    <w:rsid w:val="00C97DBD"/>
    <w:rsid w:val="00CA1237"/>
    <w:rsid w:val="00CA139D"/>
    <w:rsid w:val="00CA13D9"/>
    <w:rsid w:val="00CA1BBD"/>
    <w:rsid w:val="00CA1DCE"/>
    <w:rsid w:val="00CA1E36"/>
    <w:rsid w:val="00CA2228"/>
    <w:rsid w:val="00CA2301"/>
    <w:rsid w:val="00CA266D"/>
    <w:rsid w:val="00CA2676"/>
    <w:rsid w:val="00CA28F0"/>
    <w:rsid w:val="00CA2A38"/>
    <w:rsid w:val="00CA2F62"/>
    <w:rsid w:val="00CA2FF6"/>
    <w:rsid w:val="00CA35EF"/>
    <w:rsid w:val="00CA462E"/>
    <w:rsid w:val="00CA5370"/>
    <w:rsid w:val="00CA53DA"/>
    <w:rsid w:val="00CA5843"/>
    <w:rsid w:val="00CA5BDB"/>
    <w:rsid w:val="00CA5F8C"/>
    <w:rsid w:val="00CA6B8C"/>
    <w:rsid w:val="00CA7616"/>
    <w:rsid w:val="00CB01CE"/>
    <w:rsid w:val="00CB051F"/>
    <w:rsid w:val="00CB060B"/>
    <w:rsid w:val="00CB064C"/>
    <w:rsid w:val="00CB197E"/>
    <w:rsid w:val="00CB2606"/>
    <w:rsid w:val="00CB40BB"/>
    <w:rsid w:val="00CB4340"/>
    <w:rsid w:val="00CB478D"/>
    <w:rsid w:val="00CB4DF0"/>
    <w:rsid w:val="00CB4F76"/>
    <w:rsid w:val="00CB4F9D"/>
    <w:rsid w:val="00CB5401"/>
    <w:rsid w:val="00CB6760"/>
    <w:rsid w:val="00CB6AE8"/>
    <w:rsid w:val="00CB6E0B"/>
    <w:rsid w:val="00CB6EA0"/>
    <w:rsid w:val="00CB76C3"/>
    <w:rsid w:val="00CB786D"/>
    <w:rsid w:val="00CB78A6"/>
    <w:rsid w:val="00CB7C32"/>
    <w:rsid w:val="00CB7F6E"/>
    <w:rsid w:val="00CC0CB0"/>
    <w:rsid w:val="00CC0D76"/>
    <w:rsid w:val="00CC128E"/>
    <w:rsid w:val="00CC1B51"/>
    <w:rsid w:val="00CC1DF7"/>
    <w:rsid w:val="00CC2B06"/>
    <w:rsid w:val="00CC2CC4"/>
    <w:rsid w:val="00CC3476"/>
    <w:rsid w:val="00CC39EB"/>
    <w:rsid w:val="00CC46AD"/>
    <w:rsid w:val="00CC53AC"/>
    <w:rsid w:val="00CC56AF"/>
    <w:rsid w:val="00CC6174"/>
    <w:rsid w:val="00CC62C7"/>
    <w:rsid w:val="00CC63C0"/>
    <w:rsid w:val="00CC68CE"/>
    <w:rsid w:val="00CC68E8"/>
    <w:rsid w:val="00CC6BCB"/>
    <w:rsid w:val="00CC752E"/>
    <w:rsid w:val="00CD2195"/>
    <w:rsid w:val="00CD29CA"/>
    <w:rsid w:val="00CD2AA9"/>
    <w:rsid w:val="00CD413C"/>
    <w:rsid w:val="00CD4A7C"/>
    <w:rsid w:val="00CD4D03"/>
    <w:rsid w:val="00CD5513"/>
    <w:rsid w:val="00CD588E"/>
    <w:rsid w:val="00CD600F"/>
    <w:rsid w:val="00CD74C3"/>
    <w:rsid w:val="00CD7E71"/>
    <w:rsid w:val="00CD7F42"/>
    <w:rsid w:val="00CE044F"/>
    <w:rsid w:val="00CE0983"/>
    <w:rsid w:val="00CE1541"/>
    <w:rsid w:val="00CE154A"/>
    <w:rsid w:val="00CE1C97"/>
    <w:rsid w:val="00CE247C"/>
    <w:rsid w:val="00CE27CA"/>
    <w:rsid w:val="00CE353E"/>
    <w:rsid w:val="00CE3C1B"/>
    <w:rsid w:val="00CE3C87"/>
    <w:rsid w:val="00CE42AC"/>
    <w:rsid w:val="00CE431D"/>
    <w:rsid w:val="00CE49D9"/>
    <w:rsid w:val="00CE4AF0"/>
    <w:rsid w:val="00CE4F15"/>
    <w:rsid w:val="00CE51EE"/>
    <w:rsid w:val="00CE581B"/>
    <w:rsid w:val="00CE5B5A"/>
    <w:rsid w:val="00CE5CBB"/>
    <w:rsid w:val="00CE6315"/>
    <w:rsid w:val="00CE68CA"/>
    <w:rsid w:val="00CE6BA3"/>
    <w:rsid w:val="00CE737A"/>
    <w:rsid w:val="00CE7942"/>
    <w:rsid w:val="00CE79F3"/>
    <w:rsid w:val="00CE7AAD"/>
    <w:rsid w:val="00CF0481"/>
    <w:rsid w:val="00CF0785"/>
    <w:rsid w:val="00CF084B"/>
    <w:rsid w:val="00CF0C2A"/>
    <w:rsid w:val="00CF13B0"/>
    <w:rsid w:val="00CF1947"/>
    <w:rsid w:val="00CF1B07"/>
    <w:rsid w:val="00CF1C75"/>
    <w:rsid w:val="00CF1DA2"/>
    <w:rsid w:val="00CF2428"/>
    <w:rsid w:val="00CF29EF"/>
    <w:rsid w:val="00CF2B04"/>
    <w:rsid w:val="00CF2C48"/>
    <w:rsid w:val="00CF3627"/>
    <w:rsid w:val="00CF4246"/>
    <w:rsid w:val="00CF4407"/>
    <w:rsid w:val="00CF4F8D"/>
    <w:rsid w:val="00CF5592"/>
    <w:rsid w:val="00CF5AFB"/>
    <w:rsid w:val="00CF64B6"/>
    <w:rsid w:val="00CF6611"/>
    <w:rsid w:val="00CF6D78"/>
    <w:rsid w:val="00CF7353"/>
    <w:rsid w:val="00CF736D"/>
    <w:rsid w:val="00CF76A4"/>
    <w:rsid w:val="00CF77A1"/>
    <w:rsid w:val="00CF791B"/>
    <w:rsid w:val="00CF7F2A"/>
    <w:rsid w:val="00D00568"/>
    <w:rsid w:val="00D0086B"/>
    <w:rsid w:val="00D008D2"/>
    <w:rsid w:val="00D00AF5"/>
    <w:rsid w:val="00D00DE8"/>
    <w:rsid w:val="00D01132"/>
    <w:rsid w:val="00D01B3E"/>
    <w:rsid w:val="00D022FC"/>
    <w:rsid w:val="00D0246C"/>
    <w:rsid w:val="00D027FC"/>
    <w:rsid w:val="00D033E1"/>
    <w:rsid w:val="00D03713"/>
    <w:rsid w:val="00D03B47"/>
    <w:rsid w:val="00D03DE0"/>
    <w:rsid w:val="00D0426F"/>
    <w:rsid w:val="00D04BB0"/>
    <w:rsid w:val="00D04FB0"/>
    <w:rsid w:val="00D05C1B"/>
    <w:rsid w:val="00D05D9D"/>
    <w:rsid w:val="00D05E2E"/>
    <w:rsid w:val="00D06BC7"/>
    <w:rsid w:val="00D06E13"/>
    <w:rsid w:val="00D06F22"/>
    <w:rsid w:val="00D073A4"/>
    <w:rsid w:val="00D07468"/>
    <w:rsid w:val="00D07B2B"/>
    <w:rsid w:val="00D11C31"/>
    <w:rsid w:val="00D1276B"/>
    <w:rsid w:val="00D1293D"/>
    <w:rsid w:val="00D13813"/>
    <w:rsid w:val="00D13814"/>
    <w:rsid w:val="00D13C5E"/>
    <w:rsid w:val="00D152BC"/>
    <w:rsid w:val="00D1578C"/>
    <w:rsid w:val="00D15990"/>
    <w:rsid w:val="00D15BBC"/>
    <w:rsid w:val="00D1655E"/>
    <w:rsid w:val="00D16801"/>
    <w:rsid w:val="00D16DA9"/>
    <w:rsid w:val="00D174F0"/>
    <w:rsid w:val="00D17FE3"/>
    <w:rsid w:val="00D20126"/>
    <w:rsid w:val="00D20352"/>
    <w:rsid w:val="00D2051E"/>
    <w:rsid w:val="00D20B96"/>
    <w:rsid w:val="00D20C1E"/>
    <w:rsid w:val="00D215BE"/>
    <w:rsid w:val="00D22137"/>
    <w:rsid w:val="00D22C8C"/>
    <w:rsid w:val="00D22DDC"/>
    <w:rsid w:val="00D2322C"/>
    <w:rsid w:val="00D232BA"/>
    <w:rsid w:val="00D239A9"/>
    <w:rsid w:val="00D23CFD"/>
    <w:rsid w:val="00D240AE"/>
    <w:rsid w:val="00D241D5"/>
    <w:rsid w:val="00D2444C"/>
    <w:rsid w:val="00D24A3D"/>
    <w:rsid w:val="00D24ABE"/>
    <w:rsid w:val="00D24B5F"/>
    <w:rsid w:val="00D252B0"/>
    <w:rsid w:val="00D25320"/>
    <w:rsid w:val="00D2547E"/>
    <w:rsid w:val="00D259F5"/>
    <w:rsid w:val="00D262DE"/>
    <w:rsid w:val="00D2634A"/>
    <w:rsid w:val="00D264C3"/>
    <w:rsid w:val="00D26684"/>
    <w:rsid w:val="00D26814"/>
    <w:rsid w:val="00D26BE7"/>
    <w:rsid w:val="00D26EC8"/>
    <w:rsid w:val="00D26ECD"/>
    <w:rsid w:val="00D27862"/>
    <w:rsid w:val="00D27DB6"/>
    <w:rsid w:val="00D303F5"/>
    <w:rsid w:val="00D30708"/>
    <w:rsid w:val="00D30AC7"/>
    <w:rsid w:val="00D310D9"/>
    <w:rsid w:val="00D3192A"/>
    <w:rsid w:val="00D322EB"/>
    <w:rsid w:val="00D330B3"/>
    <w:rsid w:val="00D336A0"/>
    <w:rsid w:val="00D3384B"/>
    <w:rsid w:val="00D33C4D"/>
    <w:rsid w:val="00D34027"/>
    <w:rsid w:val="00D340FE"/>
    <w:rsid w:val="00D346AD"/>
    <w:rsid w:val="00D34A9D"/>
    <w:rsid w:val="00D3540F"/>
    <w:rsid w:val="00D35653"/>
    <w:rsid w:val="00D3587B"/>
    <w:rsid w:val="00D358DB"/>
    <w:rsid w:val="00D35934"/>
    <w:rsid w:val="00D36B38"/>
    <w:rsid w:val="00D36B63"/>
    <w:rsid w:val="00D36F3A"/>
    <w:rsid w:val="00D371F9"/>
    <w:rsid w:val="00D372A0"/>
    <w:rsid w:val="00D37B50"/>
    <w:rsid w:val="00D37BCA"/>
    <w:rsid w:val="00D40A55"/>
    <w:rsid w:val="00D40E2C"/>
    <w:rsid w:val="00D423F0"/>
    <w:rsid w:val="00D42560"/>
    <w:rsid w:val="00D42E08"/>
    <w:rsid w:val="00D43051"/>
    <w:rsid w:val="00D43250"/>
    <w:rsid w:val="00D43798"/>
    <w:rsid w:val="00D43B2C"/>
    <w:rsid w:val="00D43BD3"/>
    <w:rsid w:val="00D44231"/>
    <w:rsid w:val="00D44EED"/>
    <w:rsid w:val="00D45315"/>
    <w:rsid w:val="00D456E7"/>
    <w:rsid w:val="00D45785"/>
    <w:rsid w:val="00D45AA4"/>
    <w:rsid w:val="00D4686C"/>
    <w:rsid w:val="00D4734E"/>
    <w:rsid w:val="00D473DC"/>
    <w:rsid w:val="00D47DE7"/>
    <w:rsid w:val="00D509A3"/>
    <w:rsid w:val="00D50D1D"/>
    <w:rsid w:val="00D50E88"/>
    <w:rsid w:val="00D52751"/>
    <w:rsid w:val="00D5291C"/>
    <w:rsid w:val="00D52ABA"/>
    <w:rsid w:val="00D54261"/>
    <w:rsid w:val="00D544FE"/>
    <w:rsid w:val="00D549A8"/>
    <w:rsid w:val="00D55A2B"/>
    <w:rsid w:val="00D56204"/>
    <w:rsid w:val="00D57292"/>
    <w:rsid w:val="00D57601"/>
    <w:rsid w:val="00D577C5"/>
    <w:rsid w:val="00D57B01"/>
    <w:rsid w:val="00D57B9F"/>
    <w:rsid w:val="00D57D2B"/>
    <w:rsid w:val="00D6020A"/>
    <w:rsid w:val="00D608E3"/>
    <w:rsid w:val="00D60FC0"/>
    <w:rsid w:val="00D612F3"/>
    <w:rsid w:val="00D616A4"/>
    <w:rsid w:val="00D618A2"/>
    <w:rsid w:val="00D619A7"/>
    <w:rsid w:val="00D624FE"/>
    <w:rsid w:val="00D62C15"/>
    <w:rsid w:val="00D62C62"/>
    <w:rsid w:val="00D6310A"/>
    <w:rsid w:val="00D631A8"/>
    <w:rsid w:val="00D636FB"/>
    <w:rsid w:val="00D6390C"/>
    <w:rsid w:val="00D63BD5"/>
    <w:rsid w:val="00D63C3E"/>
    <w:rsid w:val="00D64225"/>
    <w:rsid w:val="00D64BE3"/>
    <w:rsid w:val="00D66956"/>
    <w:rsid w:val="00D669F9"/>
    <w:rsid w:val="00D66AB6"/>
    <w:rsid w:val="00D6780F"/>
    <w:rsid w:val="00D703FA"/>
    <w:rsid w:val="00D70777"/>
    <w:rsid w:val="00D70C6C"/>
    <w:rsid w:val="00D711B0"/>
    <w:rsid w:val="00D712EE"/>
    <w:rsid w:val="00D722F4"/>
    <w:rsid w:val="00D7276A"/>
    <w:rsid w:val="00D7316A"/>
    <w:rsid w:val="00D74017"/>
    <w:rsid w:val="00D74136"/>
    <w:rsid w:val="00D7454D"/>
    <w:rsid w:val="00D74620"/>
    <w:rsid w:val="00D75064"/>
    <w:rsid w:val="00D7659B"/>
    <w:rsid w:val="00D765A6"/>
    <w:rsid w:val="00D766E1"/>
    <w:rsid w:val="00D77322"/>
    <w:rsid w:val="00D77480"/>
    <w:rsid w:val="00D77764"/>
    <w:rsid w:val="00D7798D"/>
    <w:rsid w:val="00D810A2"/>
    <w:rsid w:val="00D8112E"/>
    <w:rsid w:val="00D814E0"/>
    <w:rsid w:val="00D82463"/>
    <w:rsid w:val="00D8257D"/>
    <w:rsid w:val="00D82A51"/>
    <w:rsid w:val="00D83687"/>
    <w:rsid w:val="00D83F34"/>
    <w:rsid w:val="00D8415B"/>
    <w:rsid w:val="00D84267"/>
    <w:rsid w:val="00D84666"/>
    <w:rsid w:val="00D84EEB"/>
    <w:rsid w:val="00D85017"/>
    <w:rsid w:val="00D8533D"/>
    <w:rsid w:val="00D85428"/>
    <w:rsid w:val="00D85805"/>
    <w:rsid w:val="00D85AD5"/>
    <w:rsid w:val="00D864D8"/>
    <w:rsid w:val="00D8661E"/>
    <w:rsid w:val="00D86657"/>
    <w:rsid w:val="00D86CDB"/>
    <w:rsid w:val="00D87609"/>
    <w:rsid w:val="00D87A3F"/>
    <w:rsid w:val="00D902E6"/>
    <w:rsid w:val="00D90632"/>
    <w:rsid w:val="00D90694"/>
    <w:rsid w:val="00D90C9E"/>
    <w:rsid w:val="00D91300"/>
    <w:rsid w:val="00D92455"/>
    <w:rsid w:val="00D92D1F"/>
    <w:rsid w:val="00D92DD4"/>
    <w:rsid w:val="00D930F4"/>
    <w:rsid w:val="00D9375B"/>
    <w:rsid w:val="00D93C76"/>
    <w:rsid w:val="00D93F30"/>
    <w:rsid w:val="00D948C2"/>
    <w:rsid w:val="00D95210"/>
    <w:rsid w:val="00D95933"/>
    <w:rsid w:val="00D95DE7"/>
    <w:rsid w:val="00D960F1"/>
    <w:rsid w:val="00D961BC"/>
    <w:rsid w:val="00D96422"/>
    <w:rsid w:val="00D967EF"/>
    <w:rsid w:val="00D96F9E"/>
    <w:rsid w:val="00D97351"/>
    <w:rsid w:val="00D97A7B"/>
    <w:rsid w:val="00D97F0A"/>
    <w:rsid w:val="00DA04C0"/>
    <w:rsid w:val="00DA0963"/>
    <w:rsid w:val="00DA15A6"/>
    <w:rsid w:val="00DA1B5C"/>
    <w:rsid w:val="00DA1F64"/>
    <w:rsid w:val="00DA2322"/>
    <w:rsid w:val="00DA34D5"/>
    <w:rsid w:val="00DA3C64"/>
    <w:rsid w:val="00DA4326"/>
    <w:rsid w:val="00DA4972"/>
    <w:rsid w:val="00DA4D3F"/>
    <w:rsid w:val="00DA5979"/>
    <w:rsid w:val="00DA5CBF"/>
    <w:rsid w:val="00DA5CC2"/>
    <w:rsid w:val="00DA5D08"/>
    <w:rsid w:val="00DA6200"/>
    <w:rsid w:val="00DA643C"/>
    <w:rsid w:val="00DA64DC"/>
    <w:rsid w:val="00DA7965"/>
    <w:rsid w:val="00DA7A0F"/>
    <w:rsid w:val="00DA7B6E"/>
    <w:rsid w:val="00DA7C05"/>
    <w:rsid w:val="00DA7C22"/>
    <w:rsid w:val="00DA7DE2"/>
    <w:rsid w:val="00DA7FE2"/>
    <w:rsid w:val="00DB05D1"/>
    <w:rsid w:val="00DB0AC6"/>
    <w:rsid w:val="00DB0B95"/>
    <w:rsid w:val="00DB0BFD"/>
    <w:rsid w:val="00DB0C17"/>
    <w:rsid w:val="00DB0FFD"/>
    <w:rsid w:val="00DB170B"/>
    <w:rsid w:val="00DB1A23"/>
    <w:rsid w:val="00DB1B11"/>
    <w:rsid w:val="00DB1CEA"/>
    <w:rsid w:val="00DB2CDB"/>
    <w:rsid w:val="00DB34F4"/>
    <w:rsid w:val="00DB3FA5"/>
    <w:rsid w:val="00DB4EDF"/>
    <w:rsid w:val="00DB5518"/>
    <w:rsid w:val="00DB5843"/>
    <w:rsid w:val="00DB59E5"/>
    <w:rsid w:val="00DB5EC0"/>
    <w:rsid w:val="00DB60BB"/>
    <w:rsid w:val="00DB6520"/>
    <w:rsid w:val="00DB6B39"/>
    <w:rsid w:val="00DB6EF9"/>
    <w:rsid w:val="00DB7600"/>
    <w:rsid w:val="00DC046B"/>
    <w:rsid w:val="00DC0BE9"/>
    <w:rsid w:val="00DC0E24"/>
    <w:rsid w:val="00DC1365"/>
    <w:rsid w:val="00DC1E66"/>
    <w:rsid w:val="00DC2409"/>
    <w:rsid w:val="00DC2AC2"/>
    <w:rsid w:val="00DC2C90"/>
    <w:rsid w:val="00DC2D9D"/>
    <w:rsid w:val="00DC3209"/>
    <w:rsid w:val="00DC4741"/>
    <w:rsid w:val="00DC4A73"/>
    <w:rsid w:val="00DC4B3E"/>
    <w:rsid w:val="00DC50F7"/>
    <w:rsid w:val="00DC6DDF"/>
    <w:rsid w:val="00DC7279"/>
    <w:rsid w:val="00DC7468"/>
    <w:rsid w:val="00DD0195"/>
    <w:rsid w:val="00DD0640"/>
    <w:rsid w:val="00DD2CAC"/>
    <w:rsid w:val="00DD3256"/>
    <w:rsid w:val="00DD3AB3"/>
    <w:rsid w:val="00DD3B07"/>
    <w:rsid w:val="00DD4215"/>
    <w:rsid w:val="00DD423C"/>
    <w:rsid w:val="00DD4D7F"/>
    <w:rsid w:val="00DD5059"/>
    <w:rsid w:val="00DD5F16"/>
    <w:rsid w:val="00DD6602"/>
    <w:rsid w:val="00DD7311"/>
    <w:rsid w:val="00DD7594"/>
    <w:rsid w:val="00DD76F1"/>
    <w:rsid w:val="00DD7C5F"/>
    <w:rsid w:val="00DD7FF0"/>
    <w:rsid w:val="00DE0952"/>
    <w:rsid w:val="00DE0F52"/>
    <w:rsid w:val="00DE10B1"/>
    <w:rsid w:val="00DE21B2"/>
    <w:rsid w:val="00DE22AA"/>
    <w:rsid w:val="00DE2AB8"/>
    <w:rsid w:val="00DE2E8D"/>
    <w:rsid w:val="00DE3404"/>
    <w:rsid w:val="00DE349F"/>
    <w:rsid w:val="00DE383A"/>
    <w:rsid w:val="00DE38EB"/>
    <w:rsid w:val="00DE445E"/>
    <w:rsid w:val="00DE4FF8"/>
    <w:rsid w:val="00DE505E"/>
    <w:rsid w:val="00DE515B"/>
    <w:rsid w:val="00DE5762"/>
    <w:rsid w:val="00DE5D53"/>
    <w:rsid w:val="00DE67E9"/>
    <w:rsid w:val="00DE6B13"/>
    <w:rsid w:val="00DE6F0D"/>
    <w:rsid w:val="00DE713B"/>
    <w:rsid w:val="00DF039B"/>
    <w:rsid w:val="00DF0660"/>
    <w:rsid w:val="00DF0B03"/>
    <w:rsid w:val="00DF0FAE"/>
    <w:rsid w:val="00DF121D"/>
    <w:rsid w:val="00DF1469"/>
    <w:rsid w:val="00DF1A8F"/>
    <w:rsid w:val="00DF2077"/>
    <w:rsid w:val="00DF20A7"/>
    <w:rsid w:val="00DF2456"/>
    <w:rsid w:val="00DF275A"/>
    <w:rsid w:val="00DF2B2B"/>
    <w:rsid w:val="00DF2C52"/>
    <w:rsid w:val="00DF2FA3"/>
    <w:rsid w:val="00DF3712"/>
    <w:rsid w:val="00DF401E"/>
    <w:rsid w:val="00DF4611"/>
    <w:rsid w:val="00DF61C3"/>
    <w:rsid w:val="00DF6759"/>
    <w:rsid w:val="00DF75FA"/>
    <w:rsid w:val="00DF7B24"/>
    <w:rsid w:val="00DF7DF4"/>
    <w:rsid w:val="00E004DD"/>
    <w:rsid w:val="00E004E5"/>
    <w:rsid w:val="00E00AB2"/>
    <w:rsid w:val="00E00DC3"/>
    <w:rsid w:val="00E00DC5"/>
    <w:rsid w:val="00E01C01"/>
    <w:rsid w:val="00E01E19"/>
    <w:rsid w:val="00E029AE"/>
    <w:rsid w:val="00E02A3F"/>
    <w:rsid w:val="00E02B7F"/>
    <w:rsid w:val="00E03429"/>
    <w:rsid w:val="00E03579"/>
    <w:rsid w:val="00E03FF1"/>
    <w:rsid w:val="00E04010"/>
    <w:rsid w:val="00E04C4B"/>
    <w:rsid w:val="00E059EA"/>
    <w:rsid w:val="00E05EAC"/>
    <w:rsid w:val="00E066DC"/>
    <w:rsid w:val="00E1079C"/>
    <w:rsid w:val="00E10BB4"/>
    <w:rsid w:val="00E10C37"/>
    <w:rsid w:val="00E10E74"/>
    <w:rsid w:val="00E114F9"/>
    <w:rsid w:val="00E11C9A"/>
    <w:rsid w:val="00E1284C"/>
    <w:rsid w:val="00E1290F"/>
    <w:rsid w:val="00E12FB7"/>
    <w:rsid w:val="00E13080"/>
    <w:rsid w:val="00E13225"/>
    <w:rsid w:val="00E13CBA"/>
    <w:rsid w:val="00E14286"/>
    <w:rsid w:val="00E14E19"/>
    <w:rsid w:val="00E152A2"/>
    <w:rsid w:val="00E157F1"/>
    <w:rsid w:val="00E16013"/>
    <w:rsid w:val="00E161ED"/>
    <w:rsid w:val="00E1688D"/>
    <w:rsid w:val="00E16FF0"/>
    <w:rsid w:val="00E17BAF"/>
    <w:rsid w:val="00E17E10"/>
    <w:rsid w:val="00E2016B"/>
    <w:rsid w:val="00E20CCD"/>
    <w:rsid w:val="00E210A7"/>
    <w:rsid w:val="00E21938"/>
    <w:rsid w:val="00E21B04"/>
    <w:rsid w:val="00E226EF"/>
    <w:rsid w:val="00E2282B"/>
    <w:rsid w:val="00E229A3"/>
    <w:rsid w:val="00E229EF"/>
    <w:rsid w:val="00E22B77"/>
    <w:rsid w:val="00E23822"/>
    <w:rsid w:val="00E2389C"/>
    <w:rsid w:val="00E23E56"/>
    <w:rsid w:val="00E2400D"/>
    <w:rsid w:val="00E2430C"/>
    <w:rsid w:val="00E246B2"/>
    <w:rsid w:val="00E248E5"/>
    <w:rsid w:val="00E25358"/>
    <w:rsid w:val="00E25954"/>
    <w:rsid w:val="00E259FA"/>
    <w:rsid w:val="00E25F88"/>
    <w:rsid w:val="00E26674"/>
    <w:rsid w:val="00E26903"/>
    <w:rsid w:val="00E271AB"/>
    <w:rsid w:val="00E279B0"/>
    <w:rsid w:val="00E30A7F"/>
    <w:rsid w:val="00E316B2"/>
    <w:rsid w:val="00E317E7"/>
    <w:rsid w:val="00E31DDC"/>
    <w:rsid w:val="00E31EC5"/>
    <w:rsid w:val="00E32085"/>
    <w:rsid w:val="00E32354"/>
    <w:rsid w:val="00E32FE5"/>
    <w:rsid w:val="00E3304B"/>
    <w:rsid w:val="00E33249"/>
    <w:rsid w:val="00E340E7"/>
    <w:rsid w:val="00E3430D"/>
    <w:rsid w:val="00E3482B"/>
    <w:rsid w:val="00E35E38"/>
    <w:rsid w:val="00E361EF"/>
    <w:rsid w:val="00E36512"/>
    <w:rsid w:val="00E36E77"/>
    <w:rsid w:val="00E36F5B"/>
    <w:rsid w:val="00E370E2"/>
    <w:rsid w:val="00E373AC"/>
    <w:rsid w:val="00E373B8"/>
    <w:rsid w:val="00E37E0A"/>
    <w:rsid w:val="00E413BF"/>
    <w:rsid w:val="00E41640"/>
    <w:rsid w:val="00E4199F"/>
    <w:rsid w:val="00E41B52"/>
    <w:rsid w:val="00E42168"/>
    <w:rsid w:val="00E42790"/>
    <w:rsid w:val="00E435B5"/>
    <w:rsid w:val="00E43754"/>
    <w:rsid w:val="00E44624"/>
    <w:rsid w:val="00E44F36"/>
    <w:rsid w:val="00E455E0"/>
    <w:rsid w:val="00E457AC"/>
    <w:rsid w:val="00E45DEA"/>
    <w:rsid w:val="00E45FE4"/>
    <w:rsid w:val="00E46E1B"/>
    <w:rsid w:val="00E46F65"/>
    <w:rsid w:val="00E47AD0"/>
    <w:rsid w:val="00E47AEB"/>
    <w:rsid w:val="00E5047F"/>
    <w:rsid w:val="00E505FA"/>
    <w:rsid w:val="00E506A6"/>
    <w:rsid w:val="00E51442"/>
    <w:rsid w:val="00E51639"/>
    <w:rsid w:val="00E520A4"/>
    <w:rsid w:val="00E5290A"/>
    <w:rsid w:val="00E52AD1"/>
    <w:rsid w:val="00E53237"/>
    <w:rsid w:val="00E5408A"/>
    <w:rsid w:val="00E5429B"/>
    <w:rsid w:val="00E54633"/>
    <w:rsid w:val="00E554C0"/>
    <w:rsid w:val="00E55536"/>
    <w:rsid w:val="00E556A0"/>
    <w:rsid w:val="00E55745"/>
    <w:rsid w:val="00E55BAF"/>
    <w:rsid w:val="00E55E0F"/>
    <w:rsid w:val="00E56403"/>
    <w:rsid w:val="00E5655F"/>
    <w:rsid w:val="00E567A2"/>
    <w:rsid w:val="00E56899"/>
    <w:rsid w:val="00E56A02"/>
    <w:rsid w:val="00E60394"/>
    <w:rsid w:val="00E605A4"/>
    <w:rsid w:val="00E6095C"/>
    <w:rsid w:val="00E60A79"/>
    <w:rsid w:val="00E60D9B"/>
    <w:rsid w:val="00E622D0"/>
    <w:rsid w:val="00E6295A"/>
    <w:rsid w:val="00E630CA"/>
    <w:rsid w:val="00E63240"/>
    <w:rsid w:val="00E6330B"/>
    <w:rsid w:val="00E633DE"/>
    <w:rsid w:val="00E63CD6"/>
    <w:rsid w:val="00E63FE8"/>
    <w:rsid w:val="00E63FF8"/>
    <w:rsid w:val="00E64021"/>
    <w:rsid w:val="00E64641"/>
    <w:rsid w:val="00E64692"/>
    <w:rsid w:val="00E6509D"/>
    <w:rsid w:val="00E653BF"/>
    <w:rsid w:val="00E658B5"/>
    <w:rsid w:val="00E65A59"/>
    <w:rsid w:val="00E65C18"/>
    <w:rsid w:val="00E65EAC"/>
    <w:rsid w:val="00E66C15"/>
    <w:rsid w:val="00E66D00"/>
    <w:rsid w:val="00E672F5"/>
    <w:rsid w:val="00E67BBF"/>
    <w:rsid w:val="00E67CB4"/>
    <w:rsid w:val="00E701FD"/>
    <w:rsid w:val="00E70A0A"/>
    <w:rsid w:val="00E70CD2"/>
    <w:rsid w:val="00E7149F"/>
    <w:rsid w:val="00E71550"/>
    <w:rsid w:val="00E71F88"/>
    <w:rsid w:val="00E72E73"/>
    <w:rsid w:val="00E73BF7"/>
    <w:rsid w:val="00E7463E"/>
    <w:rsid w:val="00E74E26"/>
    <w:rsid w:val="00E74EA4"/>
    <w:rsid w:val="00E751EA"/>
    <w:rsid w:val="00E760A9"/>
    <w:rsid w:val="00E76165"/>
    <w:rsid w:val="00E77134"/>
    <w:rsid w:val="00E775E5"/>
    <w:rsid w:val="00E77CBF"/>
    <w:rsid w:val="00E77F52"/>
    <w:rsid w:val="00E8028C"/>
    <w:rsid w:val="00E80DEA"/>
    <w:rsid w:val="00E8110A"/>
    <w:rsid w:val="00E815FA"/>
    <w:rsid w:val="00E82631"/>
    <w:rsid w:val="00E826E6"/>
    <w:rsid w:val="00E82FDE"/>
    <w:rsid w:val="00E841D5"/>
    <w:rsid w:val="00E84CC6"/>
    <w:rsid w:val="00E853B3"/>
    <w:rsid w:val="00E8569B"/>
    <w:rsid w:val="00E85B4B"/>
    <w:rsid w:val="00E85EBE"/>
    <w:rsid w:val="00E866E5"/>
    <w:rsid w:val="00E86C09"/>
    <w:rsid w:val="00E87553"/>
    <w:rsid w:val="00E909A3"/>
    <w:rsid w:val="00E91372"/>
    <w:rsid w:val="00E91382"/>
    <w:rsid w:val="00E919D9"/>
    <w:rsid w:val="00E91FE0"/>
    <w:rsid w:val="00E92D76"/>
    <w:rsid w:val="00E9301F"/>
    <w:rsid w:val="00E936E9"/>
    <w:rsid w:val="00E942D4"/>
    <w:rsid w:val="00E95006"/>
    <w:rsid w:val="00E9519B"/>
    <w:rsid w:val="00E95256"/>
    <w:rsid w:val="00E9564E"/>
    <w:rsid w:val="00E95830"/>
    <w:rsid w:val="00E95840"/>
    <w:rsid w:val="00E95C72"/>
    <w:rsid w:val="00E9720A"/>
    <w:rsid w:val="00E9781A"/>
    <w:rsid w:val="00EA054E"/>
    <w:rsid w:val="00EA06B7"/>
    <w:rsid w:val="00EA0D92"/>
    <w:rsid w:val="00EA108B"/>
    <w:rsid w:val="00EA14DC"/>
    <w:rsid w:val="00EA1DA3"/>
    <w:rsid w:val="00EA1F0D"/>
    <w:rsid w:val="00EA20CC"/>
    <w:rsid w:val="00EA226B"/>
    <w:rsid w:val="00EA3312"/>
    <w:rsid w:val="00EA3780"/>
    <w:rsid w:val="00EA3A1C"/>
    <w:rsid w:val="00EA3BE3"/>
    <w:rsid w:val="00EA3D42"/>
    <w:rsid w:val="00EA3F6F"/>
    <w:rsid w:val="00EA414A"/>
    <w:rsid w:val="00EA459C"/>
    <w:rsid w:val="00EA4849"/>
    <w:rsid w:val="00EA4B36"/>
    <w:rsid w:val="00EA4D9B"/>
    <w:rsid w:val="00EA4DB3"/>
    <w:rsid w:val="00EA56FD"/>
    <w:rsid w:val="00EA66E8"/>
    <w:rsid w:val="00EA6C4B"/>
    <w:rsid w:val="00EA6F28"/>
    <w:rsid w:val="00EA7618"/>
    <w:rsid w:val="00EA78A1"/>
    <w:rsid w:val="00EB0178"/>
    <w:rsid w:val="00EB066D"/>
    <w:rsid w:val="00EB09AA"/>
    <w:rsid w:val="00EB0B51"/>
    <w:rsid w:val="00EB0D10"/>
    <w:rsid w:val="00EB0D60"/>
    <w:rsid w:val="00EB113F"/>
    <w:rsid w:val="00EB153F"/>
    <w:rsid w:val="00EB17D9"/>
    <w:rsid w:val="00EB18BD"/>
    <w:rsid w:val="00EB1D79"/>
    <w:rsid w:val="00EB1DB2"/>
    <w:rsid w:val="00EB24A5"/>
    <w:rsid w:val="00EB2813"/>
    <w:rsid w:val="00EB2CFF"/>
    <w:rsid w:val="00EB2DF2"/>
    <w:rsid w:val="00EB34B9"/>
    <w:rsid w:val="00EB35F2"/>
    <w:rsid w:val="00EB3F95"/>
    <w:rsid w:val="00EB40B3"/>
    <w:rsid w:val="00EB4B5E"/>
    <w:rsid w:val="00EB4D3B"/>
    <w:rsid w:val="00EB4E25"/>
    <w:rsid w:val="00EB5274"/>
    <w:rsid w:val="00EB5A3A"/>
    <w:rsid w:val="00EB6095"/>
    <w:rsid w:val="00EB62A9"/>
    <w:rsid w:val="00EB6682"/>
    <w:rsid w:val="00EB6852"/>
    <w:rsid w:val="00EB7566"/>
    <w:rsid w:val="00EB76A6"/>
    <w:rsid w:val="00EB76A9"/>
    <w:rsid w:val="00EC024A"/>
    <w:rsid w:val="00EC06B9"/>
    <w:rsid w:val="00EC0B64"/>
    <w:rsid w:val="00EC0CA6"/>
    <w:rsid w:val="00EC1059"/>
    <w:rsid w:val="00EC1795"/>
    <w:rsid w:val="00EC18D3"/>
    <w:rsid w:val="00EC2BA5"/>
    <w:rsid w:val="00EC386C"/>
    <w:rsid w:val="00EC3A99"/>
    <w:rsid w:val="00EC4188"/>
    <w:rsid w:val="00EC425A"/>
    <w:rsid w:val="00EC4897"/>
    <w:rsid w:val="00EC4F00"/>
    <w:rsid w:val="00EC5D67"/>
    <w:rsid w:val="00EC60E3"/>
    <w:rsid w:val="00EC66C1"/>
    <w:rsid w:val="00EC6BD8"/>
    <w:rsid w:val="00EC7092"/>
    <w:rsid w:val="00EC71F3"/>
    <w:rsid w:val="00EC73CF"/>
    <w:rsid w:val="00EC7489"/>
    <w:rsid w:val="00EC7798"/>
    <w:rsid w:val="00EC79BB"/>
    <w:rsid w:val="00EC7D01"/>
    <w:rsid w:val="00EC7F7E"/>
    <w:rsid w:val="00ED0232"/>
    <w:rsid w:val="00ED0442"/>
    <w:rsid w:val="00ED0B32"/>
    <w:rsid w:val="00ED1493"/>
    <w:rsid w:val="00ED169E"/>
    <w:rsid w:val="00ED1867"/>
    <w:rsid w:val="00ED1CC9"/>
    <w:rsid w:val="00ED1F41"/>
    <w:rsid w:val="00ED2272"/>
    <w:rsid w:val="00ED24C6"/>
    <w:rsid w:val="00ED277F"/>
    <w:rsid w:val="00ED2845"/>
    <w:rsid w:val="00ED2C91"/>
    <w:rsid w:val="00ED2F8C"/>
    <w:rsid w:val="00ED3C0F"/>
    <w:rsid w:val="00ED3F6C"/>
    <w:rsid w:val="00ED407A"/>
    <w:rsid w:val="00ED4134"/>
    <w:rsid w:val="00ED481C"/>
    <w:rsid w:val="00ED4893"/>
    <w:rsid w:val="00ED4A9C"/>
    <w:rsid w:val="00ED5F45"/>
    <w:rsid w:val="00EE0BB7"/>
    <w:rsid w:val="00EE0DEA"/>
    <w:rsid w:val="00EE1821"/>
    <w:rsid w:val="00EE1949"/>
    <w:rsid w:val="00EE1C8D"/>
    <w:rsid w:val="00EE1EEA"/>
    <w:rsid w:val="00EE1EF9"/>
    <w:rsid w:val="00EE21FB"/>
    <w:rsid w:val="00EE2C30"/>
    <w:rsid w:val="00EE2E5E"/>
    <w:rsid w:val="00EE30CB"/>
    <w:rsid w:val="00EE3954"/>
    <w:rsid w:val="00EE4310"/>
    <w:rsid w:val="00EE449B"/>
    <w:rsid w:val="00EE4B8B"/>
    <w:rsid w:val="00EE4D5D"/>
    <w:rsid w:val="00EE55B2"/>
    <w:rsid w:val="00EE5C91"/>
    <w:rsid w:val="00EE5CC9"/>
    <w:rsid w:val="00EE5CF6"/>
    <w:rsid w:val="00EE6409"/>
    <w:rsid w:val="00EE67A8"/>
    <w:rsid w:val="00EE69EE"/>
    <w:rsid w:val="00EE6A70"/>
    <w:rsid w:val="00EE6D8C"/>
    <w:rsid w:val="00EE6D9A"/>
    <w:rsid w:val="00EE6EE7"/>
    <w:rsid w:val="00EE7671"/>
    <w:rsid w:val="00EE7D6B"/>
    <w:rsid w:val="00EF02FC"/>
    <w:rsid w:val="00EF07CC"/>
    <w:rsid w:val="00EF0E54"/>
    <w:rsid w:val="00EF1D34"/>
    <w:rsid w:val="00EF205D"/>
    <w:rsid w:val="00EF2567"/>
    <w:rsid w:val="00EF280E"/>
    <w:rsid w:val="00EF2D5A"/>
    <w:rsid w:val="00EF3335"/>
    <w:rsid w:val="00EF3DB9"/>
    <w:rsid w:val="00EF41BD"/>
    <w:rsid w:val="00EF4438"/>
    <w:rsid w:val="00EF4FCD"/>
    <w:rsid w:val="00EF5333"/>
    <w:rsid w:val="00EF5944"/>
    <w:rsid w:val="00EF5D69"/>
    <w:rsid w:val="00EF6A4F"/>
    <w:rsid w:val="00EF7E67"/>
    <w:rsid w:val="00F001DB"/>
    <w:rsid w:val="00F00790"/>
    <w:rsid w:val="00F01683"/>
    <w:rsid w:val="00F024C5"/>
    <w:rsid w:val="00F02727"/>
    <w:rsid w:val="00F02CB4"/>
    <w:rsid w:val="00F02CCA"/>
    <w:rsid w:val="00F02CF2"/>
    <w:rsid w:val="00F03BBA"/>
    <w:rsid w:val="00F03C7D"/>
    <w:rsid w:val="00F03CFB"/>
    <w:rsid w:val="00F041A2"/>
    <w:rsid w:val="00F04B38"/>
    <w:rsid w:val="00F04B7C"/>
    <w:rsid w:val="00F04E97"/>
    <w:rsid w:val="00F059EF"/>
    <w:rsid w:val="00F05B26"/>
    <w:rsid w:val="00F06A45"/>
    <w:rsid w:val="00F07840"/>
    <w:rsid w:val="00F1074A"/>
    <w:rsid w:val="00F10778"/>
    <w:rsid w:val="00F10C3F"/>
    <w:rsid w:val="00F11E96"/>
    <w:rsid w:val="00F1204B"/>
    <w:rsid w:val="00F120A1"/>
    <w:rsid w:val="00F126C2"/>
    <w:rsid w:val="00F12886"/>
    <w:rsid w:val="00F129FA"/>
    <w:rsid w:val="00F12DB3"/>
    <w:rsid w:val="00F134C0"/>
    <w:rsid w:val="00F136D2"/>
    <w:rsid w:val="00F137ED"/>
    <w:rsid w:val="00F1448B"/>
    <w:rsid w:val="00F14885"/>
    <w:rsid w:val="00F14955"/>
    <w:rsid w:val="00F14B57"/>
    <w:rsid w:val="00F15227"/>
    <w:rsid w:val="00F15687"/>
    <w:rsid w:val="00F1569C"/>
    <w:rsid w:val="00F1588F"/>
    <w:rsid w:val="00F15AE5"/>
    <w:rsid w:val="00F16936"/>
    <w:rsid w:val="00F16CC4"/>
    <w:rsid w:val="00F16E2C"/>
    <w:rsid w:val="00F17196"/>
    <w:rsid w:val="00F177BA"/>
    <w:rsid w:val="00F17A6E"/>
    <w:rsid w:val="00F17DF5"/>
    <w:rsid w:val="00F200CD"/>
    <w:rsid w:val="00F20406"/>
    <w:rsid w:val="00F209B4"/>
    <w:rsid w:val="00F209C6"/>
    <w:rsid w:val="00F20DA5"/>
    <w:rsid w:val="00F20EE0"/>
    <w:rsid w:val="00F2205F"/>
    <w:rsid w:val="00F222C6"/>
    <w:rsid w:val="00F22805"/>
    <w:rsid w:val="00F2287E"/>
    <w:rsid w:val="00F230BE"/>
    <w:rsid w:val="00F23337"/>
    <w:rsid w:val="00F23442"/>
    <w:rsid w:val="00F243BD"/>
    <w:rsid w:val="00F24A53"/>
    <w:rsid w:val="00F2594B"/>
    <w:rsid w:val="00F26117"/>
    <w:rsid w:val="00F26477"/>
    <w:rsid w:val="00F2778A"/>
    <w:rsid w:val="00F3048A"/>
    <w:rsid w:val="00F30B3D"/>
    <w:rsid w:val="00F3126D"/>
    <w:rsid w:val="00F3130A"/>
    <w:rsid w:val="00F31573"/>
    <w:rsid w:val="00F3236B"/>
    <w:rsid w:val="00F323B7"/>
    <w:rsid w:val="00F32706"/>
    <w:rsid w:val="00F32743"/>
    <w:rsid w:val="00F32934"/>
    <w:rsid w:val="00F32E9D"/>
    <w:rsid w:val="00F332AE"/>
    <w:rsid w:val="00F33802"/>
    <w:rsid w:val="00F33DF0"/>
    <w:rsid w:val="00F35141"/>
    <w:rsid w:val="00F35B60"/>
    <w:rsid w:val="00F35DA6"/>
    <w:rsid w:val="00F36C5E"/>
    <w:rsid w:val="00F36DDE"/>
    <w:rsid w:val="00F37372"/>
    <w:rsid w:val="00F37441"/>
    <w:rsid w:val="00F37A05"/>
    <w:rsid w:val="00F37BCB"/>
    <w:rsid w:val="00F40FC1"/>
    <w:rsid w:val="00F40FE9"/>
    <w:rsid w:val="00F41729"/>
    <w:rsid w:val="00F42148"/>
    <w:rsid w:val="00F43B66"/>
    <w:rsid w:val="00F44885"/>
    <w:rsid w:val="00F44A78"/>
    <w:rsid w:val="00F45297"/>
    <w:rsid w:val="00F45350"/>
    <w:rsid w:val="00F45B35"/>
    <w:rsid w:val="00F45C4E"/>
    <w:rsid w:val="00F460F0"/>
    <w:rsid w:val="00F461E8"/>
    <w:rsid w:val="00F46331"/>
    <w:rsid w:val="00F46ACB"/>
    <w:rsid w:val="00F47455"/>
    <w:rsid w:val="00F47473"/>
    <w:rsid w:val="00F47573"/>
    <w:rsid w:val="00F47E32"/>
    <w:rsid w:val="00F47E52"/>
    <w:rsid w:val="00F50E46"/>
    <w:rsid w:val="00F515B5"/>
    <w:rsid w:val="00F52141"/>
    <w:rsid w:val="00F52AE4"/>
    <w:rsid w:val="00F5313E"/>
    <w:rsid w:val="00F537A2"/>
    <w:rsid w:val="00F53FDA"/>
    <w:rsid w:val="00F54DB2"/>
    <w:rsid w:val="00F55B55"/>
    <w:rsid w:val="00F56414"/>
    <w:rsid w:val="00F567AD"/>
    <w:rsid w:val="00F57673"/>
    <w:rsid w:val="00F60225"/>
    <w:rsid w:val="00F604BB"/>
    <w:rsid w:val="00F60A65"/>
    <w:rsid w:val="00F60C61"/>
    <w:rsid w:val="00F611C4"/>
    <w:rsid w:val="00F616A6"/>
    <w:rsid w:val="00F61809"/>
    <w:rsid w:val="00F61AB0"/>
    <w:rsid w:val="00F61BDB"/>
    <w:rsid w:val="00F61C29"/>
    <w:rsid w:val="00F61C40"/>
    <w:rsid w:val="00F622B0"/>
    <w:rsid w:val="00F62519"/>
    <w:rsid w:val="00F63199"/>
    <w:rsid w:val="00F63958"/>
    <w:rsid w:val="00F63EBF"/>
    <w:rsid w:val="00F64379"/>
    <w:rsid w:val="00F64382"/>
    <w:rsid w:val="00F649FA"/>
    <w:rsid w:val="00F64ADF"/>
    <w:rsid w:val="00F64F75"/>
    <w:rsid w:val="00F65149"/>
    <w:rsid w:val="00F65724"/>
    <w:rsid w:val="00F657AD"/>
    <w:rsid w:val="00F6614B"/>
    <w:rsid w:val="00F6628A"/>
    <w:rsid w:val="00F6666F"/>
    <w:rsid w:val="00F66E27"/>
    <w:rsid w:val="00F6710F"/>
    <w:rsid w:val="00F70029"/>
    <w:rsid w:val="00F70B8D"/>
    <w:rsid w:val="00F70C80"/>
    <w:rsid w:val="00F71316"/>
    <w:rsid w:val="00F71B88"/>
    <w:rsid w:val="00F71F23"/>
    <w:rsid w:val="00F726BE"/>
    <w:rsid w:val="00F72C9F"/>
    <w:rsid w:val="00F72EF2"/>
    <w:rsid w:val="00F732F5"/>
    <w:rsid w:val="00F7416B"/>
    <w:rsid w:val="00F74329"/>
    <w:rsid w:val="00F7438A"/>
    <w:rsid w:val="00F746D3"/>
    <w:rsid w:val="00F74ADD"/>
    <w:rsid w:val="00F74F63"/>
    <w:rsid w:val="00F758BE"/>
    <w:rsid w:val="00F758D9"/>
    <w:rsid w:val="00F75A4F"/>
    <w:rsid w:val="00F76C01"/>
    <w:rsid w:val="00F77211"/>
    <w:rsid w:val="00F773A3"/>
    <w:rsid w:val="00F779B7"/>
    <w:rsid w:val="00F80581"/>
    <w:rsid w:val="00F81155"/>
    <w:rsid w:val="00F811F7"/>
    <w:rsid w:val="00F818B5"/>
    <w:rsid w:val="00F82162"/>
    <w:rsid w:val="00F82A12"/>
    <w:rsid w:val="00F83288"/>
    <w:rsid w:val="00F8374C"/>
    <w:rsid w:val="00F83A51"/>
    <w:rsid w:val="00F8407C"/>
    <w:rsid w:val="00F8463A"/>
    <w:rsid w:val="00F84943"/>
    <w:rsid w:val="00F84AD5"/>
    <w:rsid w:val="00F85931"/>
    <w:rsid w:val="00F85EE8"/>
    <w:rsid w:val="00F8626C"/>
    <w:rsid w:val="00F867F2"/>
    <w:rsid w:val="00F86818"/>
    <w:rsid w:val="00F86B8A"/>
    <w:rsid w:val="00F86DED"/>
    <w:rsid w:val="00F87BA7"/>
    <w:rsid w:val="00F87DFC"/>
    <w:rsid w:val="00F90308"/>
    <w:rsid w:val="00F905C4"/>
    <w:rsid w:val="00F90DCB"/>
    <w:rsid w:val="00F910B8"/>
    <w:rsid w:val="00F919D8"/>
    <w:rsid w:val="00F91D25"/>
    <w:rsid w:val="00F9204F"/>
    <w:rsid w:val="00F93DB1"/>
    <w:rsid w:val="00F9406A"/>
    <w:rsid w:val="00F949B1"/>
    <w:rsid w:val="00F94C33"/>
    <w:rsid w:val="00F95591"/>
    <w:rsid w:val="00F959A0"/>
    <w:rsid w:val="00F95E08"/>
    <w:rsid w:val="00F96079"/>
    <w:rsid w:val="00F960AD"/>
    <w:rsid w:val="00F96220"/>
    <w:rsid w:val="00F9623E"/>
    <w:rsid w:val="00F963C5"/>
    <w:rsid w:val="00F968AD"/>
    <w:rsid w:val="00F96DDB"/>
    <w:rsid w:val="00F96EE2"/>
    <w:rsid w:val="00F97BBC"/>
    <w:rsid w:val="00F97C3E"/>
    <w:rsid w:val="00FA0954"/>
    <w:rsid w:val="00FA0BEC"/>
    <w:rsid w:val="00FA0C08"/>
    <w:rsid w:val="00FA0F9B"/>
    <w:rsid w:val="00FA11E1"/>
    <w:rsid w:val="00FA1358"/>
    <w:rsid w:val="00FA1436"/>
    <w:rsid w:val="00FA1FD2"/>
    <w:rsid w:val="00FA30E5"/>
    <w:rsid w:val="00FA34DB"/>
    <w:rsid w:val="00FA3AF9"/>
    <w:rsid w:val="00FA3B01"/>
    <w:rsid w:val="00FA4197"/>
    <w:rsid w:val="00FA43F2"/>
    <w:rsid w:val="00FA526E"/>
    <w:rsid w:val="00FA5A0A"/>
    <w:rsid w:val="00FA6369"/>
    <w:rsid w:val="00FA7654"/>
    <w:rsid w:val="00FA76AF"/>
    <w:rsid w:val="00FB0388"/>
    <w:rsid w:val="00FB0713"/>
    <w:rsid w:val="00FB08B5"/>
    <w:rsid w:val="00FB0B7C"/>
    <w:rsid w:val="00FB123C"/>
    <w:rsid w:val="00FB1269"/>
    <w:rsid w:val="00FB12CF"/>
    <w:rsid w:val="00FB1570"/>
    <w:rsid w:val="00FB1CAC"/>
    <w:rsid w:val="00FB1DCC"/>
    <w:rsid w:val="00FB293D"/>
    <w:rsid w:val="00FB3295"/>
    <w:rsid w:val="00FB36C4"/>
    <w:rsid w:val="00FB40E2"/>
    <w:rsid w:val="00FB415E"/>
    <w:rsid w:val="00FB426B"/>
    <w:rsid w:val="00FB4396"/>
    <w:rsid w:val="00FB4426"/>
    <w:rsid w:val="00FB587D"/>
    <w:rsid w:val="00FB6794"/>
    <w:rsid w:val="00FB76D3"/>
    <w:rsid w:val="00FB7864"/>
    <w:rsid w:val="00FB7C9E"/>
    <w:rsid w:val="00FC0212"/>
    <w:rsid w:val="00FC054C"/>
    <w:rsid w:val="00FC087F"/>
    <w:rsid w:val="00FC142B"/>
    <w:rsid w:val="00FC1802"/>
    <w:rsid w:val="00FC1C24"/>
    <w:rsid w:val="00FC1DE4"/>
    <w:rsid w:val="00FC238F"/>
    <w:rsid w:val="00FC240C"/>
    <w:rsid w:val="00FC37DF"/>
    <w:rsid w:val="00FC393B"/>
    <w:rsid w:val="00FC4455"/>
    <w:rsid w:val="00FC47F9"/>
    <w:rsid w:val="00FC503D"/>
    <w:rsid w:val="00FC5387"/>
    <w:rsid w:val="00FC58D2"/>
    <w:rsid w:val="00FC6074"/>
    <w:rsid w:val="00FC61D0"/>
    <w:rsid w:val="00FC6545"/>
    <w:rsid w:val="00FC6B26"/>
    <w:rsid w:val="00FC6D15"/>
    <w:rsid w:val="00FC6EA2"/>
    <w:rsid w:val="00FC7476"/>
    <w:rsid w:val="00FC7F86"/>
    <w:rsid w:val="00FD0F95"/>
    <w:rsid w:val="00FD2465"/>
    <w:rsid w:val="00FD2B3C"/>
    <w:rsid w:val="00FD2BEE"/>
    <w:rsid w:val="00FD2DBA"/>
    <w:rsid w:val="00FD2FBB"/>
    <w:rsid w:val="00FD3785"/>
    <w:rsid w:val="00FD37A5"/>
    <w:rsid w:val="00FD3F73"/>
    <w:rsid w:val="00FD439A"/>
    <w:rsid w:val="00FD476F"/>
    <w:rsid w:val="00FD47E0"/>
    <w:rsid w:val="00FD4AB9"/>
    <w:rsid w:val="00FD660F"/>
    <w:rsid w:val="00FD6988"/>
    <w:rsid w:val="00FD78C5"/>
    <w:rsid w:val="00FD7C2D"/>
    <w:rsid w:val="00FD7E89"/>
    <w:rsid w:val="00FE0292"/>
    <w:rsid w:val="00FE1675"/>
    <w:rsid w:val="00FE170C"/>
    <w:rsid w:val="00FE19FD"/>
    <w:rsid w:val="00FE22E6"/>
    <w:rsid w:val="00FE257B"/>
    <w:rsid w:val="00FE2762"/>
    <w:rsid w:val="00FE28E0"/>
    <w:rsid w:val="00FE2BB8"/>
    <w:rsid w:val="00FE2DA0"/>
    <w:rsid w:val="00FE3964"/>
    <w:rsid w:val="00FE39D8"/>
    <w:rsid w:val="00FE3AB0"/>
    <w:rsid w:val="00FE3AE1"/>
    <w:rsid w:val="00FE3B8C"/>
    <w:rsid w:val="00FE3BC9"/>
    <w:rsid w:val="00FE3E42"/>
    <w:rsid w:val="00FE5033"/>
    <w:rsid w:val="00FE53CF"/>
    <w:rsid w:val="00FE54EF"/>
    <w:rsid w:val="00FE5BBE"/>
    <w:rsid w:val="00FE672D"/>
    <w:rsid w:val="00FE6B6F"/>
    <w:rsid w:val="00FE7164"/>
    <w:rsid w:val="00FE73AD"/>
    <w:rsid w:val="00FE7550"/>
    <w:rsid w:val="00FE7789"/>
    <w:rsid w:val="00FE79E0"/>
    <w:rsid w:val="00FE7BCE"/>
    <w:rsid w:val="00FE7C30"/>
    <w:rsid w:val="00FF0820"/>
    <w:rsid w:val="00FF0EB0"/>
    <w:rsid w:val="00FF19C6"/>
    <w:rsid w:val="00FF237A"/>
    <w:rsid w:val="00FF256C"/>
    <w:rsid w:val="00FF2C46"/>
    <w:rsid w:val="00FF2CE4"/>
    <w:rsid w:val="00FF2F5B"/>
    <w:rsid w:val="00FF3318"/>
    <w:rsid w:val="00FF429B"/>
    <w:rsid w:val="00FF5997"/>
    <w:rsid w:val="00FF6480"/>
    <w:rsid w:val="00FF753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58B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3037"/>
    <w:pPr>
      <w:spacing w:after="0"/>
    </w:pPr>
  </w:style>
  <w:style w:type="character" w:customStyle="1" w:styleId="FootnoteTextChar">
    <w:name w:val="Footnote Text Char"/>
    <w:basedOn w:val="DefaultParagraphFont"/>
    <w:link w:val="FootnoteText"/>
    <w:uiPriority w:val="99"/>
    <w:rsid w:val="00BB3037"/>
    <w:rPr>
      <w:sz w:val="24"/>
      <w:szCs w:val="24"/>
    </w:rPr>
  </w:style>
  <w:style w:type="character" w:styleId="FootnoteReference">
    <w:name w:val="footnote reference"/>
    <w:basedOn w:val="DefaultParagraphFont"/>
    <w:uiPriority w:val="99"/>
    <w:unhideWhenUsed/>
    <w:rsid w:val="00BB3037"/>
    <w:rPr>
      <w:vertAlign w:val="superscript"/>
    </w:rPr>
  </w:style>
  <w:style w:type="paragraph" w:styleId="ListParagraph">
    <w:name w:val="List Paragraph"/>
    <w:basedOn w:val="Normal"/>
    <w:uiPriority w:val="34"/>
    <w:qFormat/>
    <w:rsid w:val="00166CEB"/>
    <w:pPr>
      <w:ind w:left="720"/>
      <w:contextualSpacing/>
    </w:pPr>
  </w:style>
  <w:style w:type="paragraph" w:styleId="Footer">
    <w:name w:val="footer"/>
    <w:basedOn w:val="Normal"/>
    <w:link w:val="FooterChar"/>
    <w:uiPriority w:val="99"/>
    <w:unhideWhenUsed/>
    <w:rsid w:val="00777FB6"/>
    <w:pPr>
      <w:tabs>
        <w:tab w:val="center" w:pos="4320"/>
        <w:tab w:val="right" w:pos="8640"/>
      </w:tabs>
      <w:spacing w:after="0"/>
    </w:pPr>
  </w:style>
  <w:style w:type="character" w:customStyle="1" w:styleId="FooterChar">
    <w:name w:val="Footer Char"/>
    <w:basedOn w:val="DefaultParagraphFont"/>
    <w:link w:val="Footer"/>
    <w:uiPriority w:val="99"/>
    <w:rsid w:val="00777FB6"/>
    <w:rPr>
      <w:sz w:val="24"/>
      <w:szCs w:val="24"/>
    </w:rPr>
  </w:style>
  <w:style w:type="character" w:styleId="PageNumber">
    <w:name w:val="page number"/>
    <w:basedOn w:val="DefaultParagraphFont"/>
    <w:unhideWhenUsed/>
    <w:rsid w:val="00777FB6"/>
  </w:style>
  <w:style w:type="character" w:styleId="CommentReference">
    <w:name w:val="annotation reference"/>
    <w:basedOn w:val="DefaultParagraphFont"/>
    <w:uiPriority w:val="99"/>
    <w:semiHidden/>
    <w:unhideWhenUsed/>
    <w:rsid w:val="00994AD2"/>
    <w:rPr>
      <w:sz w:val="16"/>
      <w:szCs w:val="16"/>
    </w:rPr>
  </w:style>
  <w:style w:type="paragraph" w:styleId="CommentText">
    <w:name w:val="annotation text"/>
    <w:basedOn w:val="Normal"/>
    <w:link w:val="CommentTextChar"/>
    <w:uiPriority w:val="99"/>
    <w:semiHidden/>
    <w:unhideWhenUsed/>
    <w:rsid w:val="00994AD2"/>
    <w:rPr>
      <w:sz w:val="20"/>
      <w:szCs w:val="20"/>
    </w:rPr>
  </w:style>
  <w:style w:type="character" w:customStyle="1" w:styleId="CommentTextChar">
    <w:name w:val="Comment Text Char"/>
    <w:basedOn w:val="DefaultParagraphFont"/>
    <w:link w:val="CommentText"/>
    <w:uiPriority w:val="99"/>
    <w:semiHidden/>
    <w:rsid w:val="00994AD2"/>
  </w:style>
  <w:style w:type="paragraph" w:styleId="CommentSubject">
    <w:name w:val="annotation subject"/>
    <w:basedOn w:val="CommentText"/>
    <w:next w:val="CommentText"/>
    <w:link w:val="CommentSubjectChar"/>
    <w:uiPriority w:val="99"/>
    <w:semiHidden/>
    <w:unhideWhenUsed/>
    <w:rsid w:val="00994AD2"/>
    <w:rPr>
      <w:b/>
      <w:bCs/>
    </w:rPr>
  </w:style>
  <w:style w:type="character" w:customStyle="1" w:styleId="CommentSubjectChar">
    <w:name w:val="Comment Subject Char"/>
    <w:basedOn w:val="CommentTextChar"/>
    <w:link w:val="CommentSubject"/>
    <w:uiPriority w:val="99"/>
    <w:semiHidden/>
    <w:rsid w:val="00994AD2"/>
    <w:rPr>
      <w:b/>
      <w:bCs/>
    </w:rPr>
  </w:style>
  <w:style w:type="paragraph" w:styleId="BalloonText">
    <w:name w:val="Balloon Text"/>
    <w:basedOn w:val="Normal"/>
    <w:link w:val="BalloonTextChar"/>
    <w:uiPriority w:val="99"/>
    <w:semiHidden/>
    <w:unhideWhenUsed/>
    <w:rsid w:val="00994A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D2"/>
    <w:rPr>
      <w:rFonts w:ascii="Tahoma" w:hAnsi="Tahoma" w:cs="Tahoma"/>
      <w:sz w:val="16"/>
      <w:szCs w:val="16"/>
    </w:rPr>
  </w:style>
  <w:style w:type="paragraph" w:styleId="Header">
    <w:name w:val="header"/>
    <w:basedOn w:val="Normal"/>
    <w:link w:val="HeaderChar"/>
    <w:uiPriority w:val="99"/>
    <w:unhideWhenUsed/>
    <w:rsid w:val="00AB2153"/>
    <w:pPr>
      <w:tabs>
        <w:tab w:val="center" w:pos="4320"/>
        <w:tab w:val="right" w:pos="8640"/>
      </w:tabs>
      <w:spacing w:after="0"/>
    </w:pPr>
  </w:style>
  <w:style w:type="character" w:customStyle="1" w:styleId="HeaderChar">
    <w:name w:val="Header Char"/>
    <w:basedOn w:val="DefaultParagraphFont"/>
    <w:link w:val="Header"/>
    <w:uiPriority w:val="99"/>
    <w:rsid w:val="00AB2153"/>
    <w:rPr>
      <w:sz w:val="24"/>
      <w:szCs w:val="24"/>
    </w:rPr>
  </w:style>
  <w:style w:type="paragraph" w:styleId="NoSpacing">
    <w:name w:val="No Spacing"/>
    <w:uiPriority w:val="1"/>
    <w:qFormat/>
    <w:rsid w:val="00FC1802"/>
    <w:pPr>
      <w:spacing w:after="0"/>
    </w:pPr>
    <w:rPr>
      <w:sz w:val="22"/>
      <w:szCs w:val="22"/>
      <w:lang w:val="en-GB"/>
    </w:rPr>
  </w:style>
  <w:style w:type="paragraph" w:customStyle="1" w:styleId="BodyA">
    <w:name w:val="Body A"/>
    <w:rsid w:val="002E5607"/>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customStyle="1" w:styleId="Body">
    <w:name w:val="Body"/>
    <w:rsid w:val="00E46E1B"/>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rPr>
  </w:style>
  <w:style w:type="paragraph" w:styleId="NormalWeb">
    <w:name w:val="Normal (Web)"/>
    <w:basedOn w:val="Normal"/>
    <w:uiPriority w:val="99"/>
    <w:semiHidden/>
    <w:unhideWhenUsed/>
    <w:rsid w:val="002D5FB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3037"/>
    <w:pPr>
      <w:spacing w:after="0"/>
    </w:pPr>
  </w:style>
  <w:style w:type="character" w:customStyle="1" w:styleId="FootnoteTextChar">
    <w:name w:val="Footnote Text Char"/>
    <w:basedOn w:val="DefaultParagraphFont"/>
    <w:link w:val="FootnoteText"/>
    <w:uiPriority w:val="99"/>
    <w:rsid w:val="00BB3037"/>
    <w:rPr>
      <w:sz w:val="24"/>
      <w:szCs w:val="24"/>
    </w:rPr>
  </w:style>
  <w:style w:type="character" w:styleId="FootnoteReference">
    <w:name w:val="footnote reference"/>
    <w:basedOn w:val="DefaultParagraphFont"/>
    <w:uiPriority w:val="99"/>
    <w:unhideWhenUsed/>
    <w:rsid w:val="00BB3037"/>
    <w:rPr>
      <w:vertAlign w:val="superscript"/>
    </w:rPr>
  </w:style>
  <w:style w:type="paragraph" w:styleId="ListParagraph">
    <w:name w:val="List Paragraph"/>
    <w:basedOn w:val="Normal"/>
    <w:uiPriority w:val="34"/>
    <w:qFormat/>
    <w:rsid w:val="00166CEB"/>
    <w:pPr>
      <w:ind w:left="720"/>
      <w:contextualSpacing/>
    </w:pPr>
  </w:style>
  <w:style w:type="paragraph" w:styleId="Footer">
    <w:name w:val="footer"/>
    <w:basedOn w:val="Normal"/>
    <w:link w:val="FooterChar"/>
    <w:uiPriority w:val="99"/>
    <w:unhideWhenUsed/>
    <w:rsid w:val="00777FB6"/>
    <w:pPr>
      <w:tabs>
        <w:tab w:val="center" w:pos="4320"/>
        <w:tab w:val="right" w:pos="8640"/>
      </w:tabs>
      <w:spacing w:after="0"/>
    </w:pPr>
  </w:style>
  <w:style w:type="character" w:customStyle="1" w:styleId="FooterChar">
    <w:name w:val="Footer Char"/>
    <w:basedOn w:val="DefaultParagraphFont"/>
    <w:link w:val="Footer"/>
    <w:uiPriority w:val="99"/>
    <w:rsid w:val="00777FB6"/>
    <w:rPr>
      <w:sz w:val="24"/>
      <w:szCs w:val="24"/>
    </w:rPr>
  </w:style>
  <w:style w:type="character" w:styleId="PageNumber">
    <w:name w:val="page number"/>
    <w:basedOn w:val="DefaultParagraphFont"/>
    <w:unhideWhenUsed/>
    <w:rsid w:val="00777FB6"/>
  </w:style>
  <w:style w:type="character" w:styleId="CommentReference">
    <w:name w:val="annotation reference"/>
    <w:basedOn w:val="DefaultParagraphFont"/>
    <w:uiPriority w:val="99"/>
    <w:semiHidden/>
    <w:unhideWhenUsed/>
    <w:rsid w:val="00994AD2"/>
    <w:rPr>
      <w:sz w:val="16"/>
      <w:szCs w:val="16"/>
    </w:rPr>
  </w:style>
  <w:style w:type="paragraph" w:styleId="CommentText">
    <w:name w:val="annotation text"/>
    <w:basedOn w:val="Normal"/>
    <w:link w:val="CommentTextChar"/>
    <w:uiPriority w:val="99"/>
    <w:semiHidden/>
    <w:unhideWhenUsed/>
    <w:rsid w:val="00994AD2"/>
    <w:rPr>
      <w:sz w:val="20"/>
      <w:szCs w:val="20"/>
    </w:rPr>
  </w:style>
  <w:style w:type="character" w:customStyle="1" w:styleId="CommentTextChar">
    <w:name w:val="Comment Text Char"/>
    <w:basedOn w:val="DefaultParagraphFont"/>
    <w:link w:val="CommentText"/>
    <w:uiPriority w:val="99"/>
    <w:semiHidden/>
    <w:rsid w:val="00994AD2"/>
  </w:style>
  <w:style w:type="paragraph" w:styleId="CommentSubject">
    <w:name w:val="annotation subject"/>
    <w:basedOn w:val="CommentText"/>
    <w:next w:val="CommentText"/>
    <w:link w:val="CommentSubjectChar"/>
    <w:uiPriority w:val="99"/>
    <w:semiHidden/>
    <w:unhideWhenUsed/>
    <w:rsid w:val="00994AD2"/>
    <w:rPr>
      <w:b/>
      <w:bCs/>
    </w:rPr>
  </w:style>
  <w:style w:type="character" w:customStyle="1" w:styleId="CommentSubjectChar">
    <w:name w:val="Comment Subject Char"/>
    <w:basedOn w:val="CommentTextChar"/>
    <w:link w:val="CommentSubject"/>
    <w:uiPriority w:val="99"/>
    <w:semiHidden/>
    <w:rsid w:val="00994AD2"/>
    <w:rPr>
      <w:b/>
      <w:bCs/>
    </w:rPr>
  </w:style>
  <w:style w:type="paragraph" w:styleId="BalloonText">
    <w:name w:val="Balloon Text"/>
    <w:basedOn w:val="Normal"/>
    <w:link w:val="BalloonTextChar"/>
    <w:uiPriority w:val="99"/>
    <w:semiHidden/>
    <w:unhideWhenUsed/>
    <w:rsid w:val="00994A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D2"/>
    <w:rPr>
      <w:rFonts w:ascii="Tahoma" w:hAnsi="Tahoma" w:cs="Tahoma"/>
      <w:sz w:val="16"/>
      <w:szCs w:val="16"/>
    </w:rPr>
  </w:style>
  <w:style w:type="paragraph" w:styleId="Header">
    <w:name w:val="header"/>
    <w:basedOn w:val="Normal"/>
    <w:link w:val="HeaderChar"/>
    <w:uiPriority w:val="99"/>
    <w:unhideWhenUsed/>
    <w:rsid w:val="00AB2153"/>
    <w:pPr>
      <w:tabs>
        <w:tab w:val="center" w:pos="4320"/>
        <w:tab w:val="right" w:pos="8640"/>
      </w:tabs>
      <w:spacing w:after="0"/>
    </w:pPr>
  </w:style>
  <w:style w:type="character" w:customStyle="1" w:styleId="HeaderChar">
    <w:name w:val="Header Char"/>
    <w:basedOn w:val="DefaultParagraphFont"/>
    <w:link w:val="Header"/>
    <w:uiPriority w:val="99"/>
    <w:rsid w:val="00AB2153"/>
    <w:rPr>
      <w:sz w:val="24"/>
      <w:szCs w:val="24"/>
    </w:rPr>
  </w:style>
  <w:style w:type="paragraph" w:styleId="NoSpacing">
    <w:name w:val="No Spacing"/>
    <w:uiPriority w:val="1"/>
    <w:qFormat/>
    <w:rsid w:val="00FC1802"/>
    <w:pPr>
      <w:spacing w:after="0"/>
    </w:pPr>
    <w:rPr>
      <w:sz w:val="22"/>
      <w:szCs w:val="22"/>
      <w:lang w:val="en-GB"/>
    </w:rPr>
  </w:style>
  <w:style w:type="paragraph" w:customStyle="1" w:styleId="BodyA">
    <w:name w:val="Body A"/>
    <w:rsid w:val="002E5607"/>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customStyle="1" w:styleId="Body">
    <w:name w:val="Body"/>
    <w:rsid w:val="00E46E1B"/>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rPr>
  </w:style>
  <w:style w:type="paragraph" w:styleId="NormalWeb">
    <w:name w:val="Normal (Web)"/>
    <w:basedOn w:val="Normal"/>
    <w:uiPriority w:val="99"/>
    <w:semiHidden/>
    <w:unhideWhenUsed/>
    <w:rsid w:val="002D5FB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550309">
      <w:bodyDiv w:val="1"/>
      <w:marLeft w:val="0"/>
      <w:marRight w:val="0"/>
      <w:marTop w:val="0"/>
      <w:marBottom w:val="0"/>
      <w:divBdr>
        <w:top w:val="none" w:sz="0" w:space="0" w:color="auto"/>
        <w:left w:val="none" w:sz="0" w:space="0" w:color="auto"/>
        <w:bottom w:val="none" w:sz="0" w:space="0" w:color="auto"/>
        <w:right w:val="none" w:sz="0" w:space="0" w:color="auto"/>
      </w:divBdr>
      <w:divsChild>
        <w:div w:id="200434521">
          <w:marLeft w:val="0"/>
          <w:marRight w:val="0"/>
          <w:marTop w:val="0"/>
          <w:marBottom w:val="0"/>
          <w:divBdr>
            <w:top w:val="none" w:sz="0" w:space="0" w:color="auto"/>
            <w:left w:val="none" w:sz="0" w:space="0" w:color="auto"/>
            <w:bottom w:val="none" w:sz="0" w:space="0" w:color="auto"/>
            <w:right w:val="none" w:sz="0" w:space="0" w:color="auto"/>
          </w:divBdr>
          <w:divsChild>
            <w:div w:id="315884348">
              <w:marLeft w:val="0"/>
              <w:marRight w:val="0"/>
              <w:marTop w:val="0"/>
              <w:marBottom w:val="0"/>
              <w:divBdr>
                <w:top w:val="none" w:sz="0" w:space="0" w:color="auto"/>
                <w:left w:val="none" w:sz="0" w:space="0" w:color="auto"/>
                <w:bottom w:val="none" w:sz="0" w:space="0" w:color="auto"/>
                <w:right w:val="none" w:sz="0" w:space="0" w:color="auto"/>
              </w:divBdr>
              <w:divsChild>
                <w:div w:id="3266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F2E6-4992-5346-BAB6-5D08258A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27</Pages>
  <Words>10007</Words>
  <Characters>51239</Characters>
  <Application>Microsoft Macintosh Word</Application>
  <DocSecurity>0</DocSecurity>
  <Lines>788</Lines>
  <Paragraphs>126</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272</cp:revision>
  <dcterms:created xsi:type="dcterms:W3CDTF">2016-10-06T23:44:00Z</dcterms:created>
  <dcterms:modified xsi:type="dcterms:W3CDTF">2017-04-10T03:32:00Z</dcterms:modified>
</cp:coreProperties>
</file>